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282B" w14:textId="77777777" w:rsidR="00DF7B0C" w:rsidRDefault="003E45E3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PROCURAÇÃO AD JUDICIA ET EXTRA</w:t>
      </w:r>
    </w:p>
    <w:p w14:paraId="3239DF26" w14:textId="77777777" w:rsidR="00DF7B0C" w:rsidRDefault="00DF7B0C">
      <w:pPr>
        <w:rPr>
          <w:rFonts w:ascii="Quattrocento Sans" w:eastAsia="Quattrocento Sans" w:hAnsi="Quattrocento Sans" w:cs="Quattrocento Sans"/>
        </w:rPr>
      </w:pPr>
    </w:p>
    <w:p w14:paraId="71329370" w14:textId="65C6942A" w:rsidR="00DF7B0C" w:rsidRDefault="003E45E3">
      <w:pPr>
        <w:jc w:val="both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fldChar w:fldCharType="begin"/>
      </w:r>
      <w:r>
        <w:rPr>
          <w:rFonts w:ascii="Quattrocento Sans" w:eastAsia="Quattrocento Sans" w:hAnsi="Quattrocento Sans" w:cs="Quattrocento Sans"/>
          <w:b/>
        </w:rPr>
        <w:instrText xml:space="preserve"> MERGEFIELD Nome </w:instrText>
      </w:r>
      <w:r>
        <w:rPr>
          <w:rFonts w:ascii="Quattrocento Sans" w:eastAsia="Quattrocento Sans" w:hAnsi="Quattrocento Sans" w:cs="Quattrocento Sans"/>
          <w:b/>
        </w:rPr>
        <w:fldChar w:fldCharType="separate"/>
      </w:r>
      <w:r w:rsidR="00CD55DE">
        <w:rPr>
          <w:rFonts w:ascii="Quattrocento Sans" w:eastAsia="Quattrocento Sans" w:hAnsi="Quattrocento Sans" w:cs="Quattrocento Sans"/>
          <w:b/>
          <w:noProof/>
        </w:rPr>
        <w:t>«Nome»</w:t>
      </w:r>
      <w:r>
        <w:rPr>
          <w:rFonts w:ascii="Quattrocento Sans" w:eastAsia="Quattrocento Sans" w:hAnsi="Quattrocento Sans" w:cs="Quattrocento Sans"/>
          <w:b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Nacionalidade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«Nacionalidade»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Estado_Civil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«Estado_Civil»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Profissão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«Profissão»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portador do RG nº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RG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«RG»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>, inscrit</w:t>
      </w:r>
      <w:r w:rsidR="00E06059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no CPF/MF sob o nº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CPF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«CPF»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>, residente e domiciliad</w:t>
      </w:r>
      <w:r w:rsidR="00E06059">
        <w:rPr>
          <w:rFonts w:ascii="Quattrocento Sans" w:eastAsia="Quattrocento Sans" w:hAnsi="Quattrocento Sans" w:cs="Quattrocento Sans"/>
        </w:rPr>
        <w:t>o</w:t>
      </w:r>
      <w:r>
        <w:rPr>
          <w:rFonts w:ascii="Quattrocento Sans" w:eastAsia="Quattrocento Sans" w:hAnsi="Quattrocento Sans" w:cs="Quattrocento Sans"/>
        </w:rPr>
        <w:t xml:space="preserve"> à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Rua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«Rua»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N_Rua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«N_Rua»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Bairro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«Bairro»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 -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Cidade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«Cidade»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>/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UF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«UF»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CEP: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CEP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«CEP»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, por este instrumento particular de procuração, nomeia e constitui seu bastante procurador 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 xml:space="preserve">, brasileiro, solteiro, advogado, inscrito na OAB/SP sob o no 519.874, inscrito no CPF sob no 489.600.038-24, com escritório profissional à R. Dona Maria Umbelina Couto, 79 - Taquaral, Campinas - SP, 13076-011, e-mail: </w:t>
      </w:r>
      <w:hyperlink r:id="rId8">
        <w:r>
          <w:rPr>
            <w:rFonts w:ascii="Quattrocento Sans" w:eastAsia="Quattrocento Sans" w:hAnsi="Quattrocento Sans" w:cs="Quattrocento Sans"/>
            <w:color w:val="1155CC"/>
            <w:u w:val="single"/>
          </w:rPr>
          <w:t>vinicius.vaz@adv.oabsp.org.br</w:t>
        </w:r>
      </w:hyperlink>
      <w:r>
        <w:rPr>
          <w:rFonts w:ascii="Quattrocento Sans" w:eastAsia="Quattrocento Sans" w:hAnsi="Quattrocento Sans" w:cs="Quattrocento Sans"/>
        </w:rPr>
        <w:t xml:space="preserve">, e </w:t>
      </w:r>
      <w:r>
        <w:rPr>
          <w:rFonts w:ascii="Quattrocento Sans" w:eastAsia="Quattrocento Sans" w:hAnsi="Quattrocento Sans" w:cs="Quattrocento Sans"/>
          <w:b/>
        </w:rPr>
        <w:t>DANIEL FRANCISCO BERNARDO WICHER</w:t>
      </w:r>
      <w:r>
        <w:rPr>
          <w:rFonts w:ascii="Quattrocento Sans" w:eastAsia="Quattrocento Sans" w:hAnsi="Quattrocento Sans" w:cs="Quattrocento Sans"/>
        </w:rPr>
        <w:t xml:space="preserve">, brasileiro, solteiro, advogado, inscrito na OAB/SP 520.633, com escritório profissional à R. Dona Maria Umbelina Couto, 79 - Taquaral, Campinas - SP, e-mail: </w:t>
      </w:r>
      <w:hyperlink r:id="rId9">
        <w:r>
          <w:rPr>
            <w:rFonts w:ascii="Quattrocento Sans" w:eastAsia="Quattrocento Sans" w:hAnsi="Quattrocento Sans" w:cs="Quattrocento Sans"/>
            <w:color w:val="1155CC"/>
            <w:u w:val="single"/>
          </w:rPr>
          <w:t>danielwicher@adv.oabsp.org.br</w:t>
        </w:r>
      </w:hyperlink>
      <w:r>
        <w:rPr>
          <w:rFonts w:ascii="Quattrocento Sans" w:eastAsia="Quattrocento Sans" w:hAnsi="Quattrocento Sans" w:cs="Quattrocento Sans"/>
        </w:rPr>
        <w:t xml:space="preserve">, a quem confere amplos poderes para o foro em geral à defesa de seus direitos e interesses, com as cláusula ad judicia e et extra, em qualquer Esfera, Juízo, Instância ou Tribunal, podendo propor contra quem de direito as ações competentes e defendê-la nas contrárias, seguindo umas e outras, até final decisão, usando os recursos legais e acompanhando-os, conferindo-lhe, ainda, poderes especiais para transigir, firmar compromissos ou acordos, receber e dar quitação, desistir, agindo em conjunto ou separadamente, podendo, ainda, substabelecer </w:t>
      </w:r>
      <w:proofErr w:type="spellStart"/>
      <w:r>
        <w:rPr>
          <w:rFonts w:ascii="Quattrocento Sans" w:eastAsia="Quattrocento Sans" w:hAnsi="Quattrocento Sans" w:cs="Quattrocento Sans"/>
        </w:rPr>
        <w:t>esta</w:t>
      </w:r>
      <w:proofErr w:type="spellEnd"/>
      <w:r>
        <w:rPr>
          <w:rFonts w:ascii="Quattrocento Sans" w:eastAsia="Quattrocento Sans" w:hAnsi="Quattrocento Sans" w:cs="Quattrocento Sans"/>
        </w:rPr>
        <w:t xml:space="preserve"> em outrem, com ou sem reservas de iguais poderes, dando tudo por bom, firme e valioso, e em especial para mover processo judicial em face de </w:t>
      </w:r>
      <w:r>
        <w:rPr>
          <w:rFonts w:ascii="Quattrocento Sans" w:eastAsia="Quattrocento Sans" w:hAnsi="Quattrocento Sans" w:cs="Quattrocento Sans"/>
          <w:b/>
        </w:rPr>
        <w:fldChar w:fldCharType="begin"/>
      </w:r>
      <w:r>
        <w:rPr>
          <w:rFonts w:ascii="Quattrocento Sans" w:eastAsia="Quattrocento Sans" w:hAnsi="Quattrocento Sans" w:cs="Quattrocento Sans"/>
          <w:b/>
        </w:rPr>
        <w:instrText xml:space="preserve"> MERGEFIELD Nome_réu </w:instrText>
      </w:r>
      <w:r>
        <w:rPr>
          <w:rFonts w:ascii="Quattrocento Sans" w:eastAsia="Quattrocento Sans" w:hAnsi="Quattrocento Sans" w:cs="Quattrocento Sans"/>
          <w:b/>
        </w:rPr>
        <w:fldChar w:fldCharType="separate"/>
      </w:r>
      <w:r w:rsidR="00CD55DE">
        <w:rPr>
          <w:rFonts w:ascii="Quattrocento Sans" w:eastAsia="Quattrocento Sans" w:hAnsi="Quattrocento Sans" w:cs="Quattrocento Sans"/>
          <w:b/>
          <w:noProof/>
        </w:rPr>
        <w:t>«Nome_réu»</w:t>
      </w:r>
      <w:r>
        <w:rPr>
          <w:rFonts w:ascii="Quattrocento Sans" w:eastAsia="Quattrocento Sans" w:hAnsi="Quattrocento Sans" w:cs="Quattrocento Sans"/>
          <w:b/>
        </w:rPr>
        <w:fldChar w:fldCharType="end"/>
      </w:r>
      <w:r>
        <w:rPr>
          <w:rFonts w:ascii="Quattrocento Sans" w:eastAsia="Quattrocento Sans" w:hAnsi="Quattrocento Sans" w:cs="Quattrocento Sans"/>
          <w:b/>
        </w:rPr>
        <w:t xml:space="preserve"> - CNPJ </w:t>
      </w:r>
      <w:r>
        <w:rPr>
          <w:rFonts w:ascii="Quattrocento Sans" w:eastAsia="Quattrocento Sans" w:hAnsi="Quattrocento Sans" w:cs="Quattrocento Sans"/>
          <w:b/>
        </w:rPr>
        <w:fldChar w:fldCharType="begin"/>
      </w:r>
      <w:r>
        <w:rPr>
          <w:rFonts w:ascii="Quattrocento Sans" w:eastAsia="Quattrocento Sans" w:hAnsi="Quattrocento Sans" w:cs="Quattrocento Sans"/>
          <w:b/>
        </w:rPr>
        <w:instrText xml:space="preserve"> MERGEFIELD CNPJ_réu </w:instrText>
      </w:r>
      <w:r>
        <w:rPr>
          <w:rFonts w:ascii="Quattrocento Sans" w:eastAsia="Quattrocento Sans" w:hAnsi="Quattrocento Sans" w:cs="Quattrocento Sans"/>
          <w:b/>
        </w:rPr>
        <w:fldChar w:fldCharType="separate"/>
      </w:r>
      <w:r w:rsidR="00CD55DE">
        <w:rPr>
          <w:rFonts w:ascii="Quattrocento Sans" w:eastAsia="Quattrocento Sans" w:hAnsi="Quattrocento Sans" w:cs="Quattrocento Sans"/>
          <w:b/>
          <w:noProof/>
        </w:rPr>
        <w:t>«CNPJ_réu»</w:t>
      </w:r>
      <w:r>
        <w:rPr>
          <w:rFonts w:ascii="Quattrocento Sans" w:eastAsia="Quattrocento Sans" w:hAnsi="Quattrocento Sans" w:cs="Quattrocento Sans"/>
          <w:b/>
        </w:rPr>
        <w:fldChar w:fldCharType="end"/>
      </w:r>
      <w:r>
        <w:rPr>
          <w:rFonts w:ascii="Quattrocento Sans" w:eastAsia="Quattrocento Sans" w:hAnsi="Quattrocento Sans" w:cs="Quattrocento Sans"/>
          <w:b/>
        </w:rPr>
        <w:t>.</w:t>
      </w:r>
    </w:p>
    <w:p w14:paraId="3C4F1956" w14:textId="77777777" w:rsidR="00DF7B0C" w:rsidRDefault="00DF7B0C">
      <w:pPr>
        <w:rPr>
          <w:rFonts w:ascii="Quattrocento Sans" w:eastAsia="Quattrocento Sans" w:hAnsi="Quattrocento Sans" w:cs="Quattrocento Sans"/>
        </w:rPr>
      </w:pPr>
    </w:p>
    <w:p w14:paraId="418BD694" w14:textId="3FE62B64" w:rsidR="00DF7B0C" w:rsidRDefault="003E45E3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Campinas,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Dia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«Dia»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 de </w:t>
      </w:r>
      <w:r>
        <w:rPr>
          <w:rFonts w:ascii="Quattrocento Sans" w:eastAsia="Quattrocento Sans" w:hAnsi="Quattrocento Sans" w:cs="Quattrocento Sans"/>
        </w:rPr>
        <w:fldChar w:fldCharType="begin"/>
      </w:r>
      <w:r>
        <w:rPr>
          <w:rFonts w:ascii="Quattrocento Sans" w:eastAsia="Quattrocento Sans" w:hAnsi="Quattrocento Sans" w:cs="Quattrocento Sans"/>
        </w:rPr>
        <w:instrText xml:space="preserve"> MERGEFIELD Mês </w:instrText>
      </w:r>
      <w:r>
        <w:rPr>
          <w:rFonts w:ascii="Quattrocento Sans" w:eastAsia="Quattrocento Sans" w:hAnsi="Quattrocento Sans" w:cs="Quattrocento Sans"/>
        </w:rPr>
        <w:fldChar w:fldCharType="separate"/>
      </w:r>
      <w:r w:rsidR="00CD55DE">
        <w:rPr>
          <w:rFonts w:ascii="Quattrocento Sans" w:eastAsia="Quattrocento Sans" w:hAnsi="Quattrocento Sans" w:cs="Quattrocento Sans"/>
          <w:noProof/>
        </w:rPr>
        <w:t>«Mês»</w:t>
      </w:r>
      <w:r>
        <w:rPr>
          <w:rFonts w:ascii="Quattrocento Sans" w:eastAsia="Quattrocento Sans" w:hAnsi="Quattrocento Sans" w:cs="Quattrocento Sans"/>
        </w:rPr>
        <w:fldChar w:fldCharType="end"/>
      </w:r>
      <w:r>
        <w:rPr>
          <w:rFonts w:ascii="Quattrocento Sans" w:eastAsia="Quattrocento Sans" w:hAnsi="Quattrocento Sans" w:cs="Quattrocento Sans"/>
        </w:rPr>
        <w:t xml:space="preserve"> de 2025.</w:t>
      </w:r>
    </w:p>
    <w:p w14:paraId="2CB3B98B" w14:textId="77777777" w:rsidR="00DF7B0C" w:rsidRDefault="00DF7B0C">
      <w:pPr>
        <w:rPr>
          <w:rFonts w:ascii="Quattrocento Sans" w:eastAsia="Quattrocento Sans" w:hAnsi="Quattrocento Sans" w:cs="Quattrocento Sans"/>
        </w:rPr>
      </w:pPr>
    </w:p>
    <w:p w14:paraId="05E1D1CE" w14:textId="77777777" w:rsidR="00DF7B0C" w:rsidRDefault="00DF7B0C">
      <w:pPr>
        <w:rPr>
          <w:rFonts w:ascii="Quattrocento Sans" w:eastAsia="Quattrocento Sans" w:hAnsi="Quattrocento Sans" w:cs="Quattrocento Sans"/>
        </w:rPr>
      </w:pPr>
    </w:p>
    <w:p w14:paraId="433A8A2D" w14:textId="77777777" w:rsidR="00DF7B0C" w:rsidRDefault="00DF7B0C">
      <w:pPr>
        <w:rPr>
          <w:rFonts w:ascii="Quattrocento Sans" w:eastAsia="Quattrocento Sans" w:hAnsi="Quattrocento Sans" w:cs="Quattrocento Sans"/>
        </w:rPr>
      </w:pPr>
    </w:p>
    <w:p w14:paraId="37D3BEFC" w14:textId="4FADB476" w:rsidR="00DF7B0C" w:rsidRDefault="003E45E3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  <w:r>
        <w:rPr>
          <w:rFonts w:ascii="Quattrocento Sans" w:eastAsia="Quattrocento Sans" w:hAnsi="Quattrocento Sans" w:cs="Quattrocento San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0EAE8" wp14:editId="787D3CA4">
                <wp:simplePos x="0" y="0"/>
                <wp:positionH relativeFrom="column">
                  <wp:posOffset>1462405</wp:posOffset>
                </wp:positionH>
                <wp:positionV relativeFrom="paragraph">
                  <wp:posOffset>153670</wp:posOffset>
                </wp:positionV>
                <wp:extent cx="2524125" cy="0"/>
                <wp:effectExtent l="0" t="1905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F82B1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12.1pt" to="313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757D6010" w14:textId="70A4AFF8" w:rsidR="003E45E3" w:rsidRDefault="003E45E3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fldChar w:fldCharType="begin"/>
      </w:r>
      <w:r>
        <w:rPr>
          <w:rFonts w:ascii="Quattrocento Sans" w:eastAsia="Quattrocento Sans" w:hAnsi="Quattrocento Sans" w:cs="Quattrocento Sans"/>
          <w:b/>
        </w:rPr>
        <w:instrText xml:space="preserve"> MERGEFIELD Nome </w:instrText>
      </w:r>
      <w:r>
        <w:rPr>
          <w:rFonts w:ascii="Quattrocento Sans" w:eastAsia="Quattrocento Sans" w:hAnsi="Quattrocento Sans" w:cs="Quattrocento Sans"/>
          <w:b/>
        </w:rPr>
        <w:fldChar w:fldCharType="separate"/>
      </w:r>
      <w:r w:rsidR="00CD55DE">
        <w:rPr>
          <w:rFonts w:ascii="Quattrocento Sans" w:eastAsia="Quattrocento Sans" w:hAnsi="Quattrocento Sans" w:cs="Quattrocento Sans"/>
          <w:b/>
          <w:noProof/>
        </w:rPr>
        <w:t>«Nome»</w:t>
      </w:r>
      <w:r>
        <w:rPr>
          <w:rFonts w:ascii="Quattrocento Sans" w:eastAsia="Quattrocento Sans" w:hAnsi="Quattrocento Sans" w:cs="Quattrocento Sans"/>
          <w:b/>
        </w:rPr>
        <w:fldChar w:fldCharType="end"/>
      </w:r>
    </w:p>
    <w:p w14:paraId="66F1A590" w14:textId="5D3A2678" w:rsidR="00DF7B0C" w:rsidRDefault="003E45E3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>
        <w:rPr>
          <w:rFonts w:ascii="Quattrocento Sans" w:eastAsia="Quattrocento Sans" w:hAnsi="Quattrocento Sans" w:cs="Quattrocento Sans"/>
          <w:b/>
        </w:rPr>
        <w:fldChar w:fldCharType="begin"/>
      </w:r>
      <w:r>
        <w:rPr>
          <w:rFonts w:ascii="Quattrocento Sans" w:eastAsia="Quattrocento Sans" w:hAnsi="Quattrocento Sans" w:cs="Quattrocento Sans"/>
          <w:b/>
        </w:rPr>
        <w:instrText xml:space="preserve"> MERGEFIELD CPF </w:instrText>
      </w:r>
      <w:r>
        <w:rPr>
          <w:rFonts w:ascii="Quattrocento Sans" w:eastAsia="Quattrocento Sans" w:hAnsi="Quattrocento Sans" w:cs="Quattrocento Sans"/>
          <w:b/>
        </w:rPr>
        <w:fldChar w:fldCharType="separate"/>
      </w:r>
      <w:r w:rsidR="00CD55DE">
        <w:rPr>
          <w:rFonts w:ascii="Quattrocento Sans" w:eastAsia="Quattrocento Sans" w:hAnsi="Quattrocento Sans" w:cs="Quattrocento Sans"/>
          <w:b/>
          <w:noProof/>
        </w:rPr>
        <w:t>«CPF»</w:t>
      </w:r>
      <w:r>
        <w:rPr>
          <w:rFonts w:ascii="Quattrocento Sans" w:eastAsia="Quattrocento Sans" w:hAnsi="Quattrocento Sans" w:cs="Quattrocento Sans"/>
          <w:b/>
        </w:rPr>
        <w:fldChar w:fldCharType="end"/>
      </w:r>
    </w:p>
    <w:p w14:paraId="5F696B83" w14:textId="77777777" w:rsidR="00DF7B0C" w:rsidRDefault="00DF7B0C"/>
    <w:p w14:paraId="6A4E7780" w14:textId="77777777" w:rsidR="00DF7B0C" w:rsidRDefault="00DF7B0C"/>
    <w:sectPr w:rsidR="00DF7B0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9D09" w14:textId="77777777" w:rsidR="003E45E3" w:rsidRDefault="003E45E3">
      <w:pPr>
        <w:spacing w:after="0" w:line="240" w:lineRule="auto"/>
      </w:pPr>
      <w:r>
        <w:separator/>
      </w:r>
    </w:p>
  </w:endnote>
  <w:endnote w:type="continuationSeparator" w:id="0">
    <w:p w14:paraId="170C028B" w14:textId="77777777" w:rsidR="003E45E3" w:rsidRDefault="003E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31F9D21-C0C0-466A-957E-2832D774495B}"/>
    <w:embedItalic r:id="rId2" w:fontKey="{E722BACD-AAD5-4EDC-9396-770B1BDB2A07}"/>
  </w:font>
  <w:font w:name="Play">
    <w:charset w:val="00"/>
    <w:family w:val="auto"/>
    <w:pitch w:val="default"/>
    <w:embedRegular r:id="rId3" w:fontKey="{83F2E82F-3A03-496A-B7C4-2A3B1E4DBD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A6733A3-F78C-480D-955C-9029673DB314}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F78587B4-702B-4062-BC0A-81A99F560A70}"/>
    <w:embedBold r:id="rId6" w:fontKey="{2E80206D-CD58-44A4-A7D6-107B872830F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3BA808B8-6DC3-426C-AC66-ADD0FCF4FB4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B79A" w14:textId="77777777" w:rsidR="00DF7B0C" w:rsidRDefault="003E45E3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1463678E" wp14:editId="44886071">
          <wp:extent cx="2886075" cy="219075"/>
          <wp:effectExtent l="0" t="0" r="0" b="0"/>
          <wp:docPr id="60880980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096A6E" w14:textId="77777777" w:rsidR="00DF7B0C" w:rsidRDefault="003E45E3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6F44F5D8" w14:textId="77777777" w:rsidR="00DF7B0C" w:rsidRDefault="003E45E3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CFAC" w14:textId="77777777" w:rsidR="003E45E3" w:rsidRDefault="003E45E3">
      <w:pPr>
        <w:spacing w:after="0" w:line="240" w:lineRule="auto"/>
      </w:pPr>
      <w:r>
        <w:separator/>
      </w:r>
    </w:p>
  </w:footnote>
  <w:footnote w:type="continuationSeparator" w:id="0">
    <w:p w14:paraId="658C78EA" w14:textId="77777777" w:rsidR="003E45E3" w:rsidRDefault="003E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78A9" w14:textId="77777777" w:rsidR="00DF7B0C" w:rsidRDefault="003E45E3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6FA11BC8" wp14:editId="12B3BCEC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mailMerge>
    <w:mainDocumentType w:val="formLetters"/>
    <w:linkToQuery/>
    <w:dataType w:val="native"/>
    <w:connectString w:val="Provider=Microsoft.ACE.OLEDB.12.0;User ID=Admin;Data Source=C:\Users\Daniel\Downloads\WVF Automação\Contratos WVF\Base de d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se de dados$'`"/>
    <w:dataSource r:id="rId1"/>
    <w:odso>
      <w:udl w:val="Provider=Microsoft.ACE.OLEDB.12.0;User ID=Admin;Data Source=C:\Users\Daniel\Downloads\WVF Automação\Contratos WVF\Base de d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se de dados$'"/>
      <w:src r:id="rId2"/>
      <w:colDelim w:val="9"/>
      <w:type w:val="database"/>
      <w:fHdr/>
      <w:fieldMapData>
        <w:type w:val="dbColumn"/>
        <w:name w:val="ID"/>
        <w:mappedName w:val="Identificador exclusivo"/>
        <w:column w:val="0"/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10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12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13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4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0C"/>
    <w:rsid w:val="00120963"/>
    <w:rsid w:val="003E293A"/>
    <w:rsid w:val="003E45E3"/>
    <w:rsid w:val="00591E37"/>
    <w:rsid w:val="00C55DD1"/>
    <w:rsid w:val="00CD55DE"/>
    <w:rsid w:val="00DF7B0C"/>
    <w:rsid w:val="00E06059"/>
    <w:rsid w:val="00F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79A2"/>
  <w15:docId w15:val="{4E7C12E8-8A25-4C42-81B6-74B1D80C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us.vaz@adv.oabsp.org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ielwicher@adv.oabsp.org.br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\Downloads\WVF%20Automa&#231;&#227;o\Contratos%20WVF\Base%20de%20dados.xlsx" TargetMode="External"/><Relationship Id="rId1" Type="http://schemas.openxmlformats.org/officeDocument/2006/relationships/mailMergeSource" Target="file:///C:\Users\Daniel\Downloads\WVF%20Automa&#231;&#227;o\Contratos%20WVF\Base%20de%20dad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7TZ2opHq14QM5QvWj0hQGt6uQ==">CgMxLjA4AHIhMUpBX0VRaU1HZzJqM3R4VXM5UDFhMEV4d09lUE8xcFhr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1DD12FF-BDBA-4D97-92D1-0B4908AA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Daniel</cp:lastModifiedBy>
  <cp:revision>5</cp:revision>
  <cp:lastPrinted>2025-07-28T21:58:00Z</cp:lastPrinted>
  <dcterms:created xsi:type="dcterms:W3CDTF">2024-08-19T13:00:00Z</dcterms:created>
  <dcterms:modified xsi:type="dcterms:W3CDTF">2025-07-28T21:59:00Z</dcterms:modified>
</cp:coreProperties>
</file>