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40661" w14:textId="5A7C6223" w:rsidR="003E408B" w:rsidRPr="000E227E" w:rsidRDefault="003E408B" w:rsidP="000F25A1">
      <w:pPr>
        <w:widowControl w:val="0"/>
        <w:shd w:val="clear" w:color="auto" w:fill="FFFFFF"/>
        <w:adjustRightInd w:val="0"/>
        <w:snapToGrid w:val="0"/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es-ES_tradnl"/>
        </w:rPr>
      </w:pPr>
      <w:r w:rsidRPr="000E227E">
        <w:rPr>
          <w:rFonts w:ascii="Times New Roman" w:hAnsi="Times New Roman"/>
          <w:b/>
          <w:sz w:val="24"/>
          <w:szCs w:val="24"/>
          <w:lang w:val="es-ES_tradnl"/>
        </w:rPr>
        <w:t xml:space="preserve">Título de no más de </w:t>
      </w:r>
      <w:r w:rsidR="000F25A1" w:rsidRPr="000E227E">
        <w:rPr>
          <w:rFonts w:ascii="Times New Roman" w:hAnsi="Times New Roman"/>
          <w:b/>
          <w:sz w:val="24"/>
          <w:szCs w:val="24"/>
          <w:lang w:val="es-ES_tradnl"/>
        </w:rPr>
        <w:t>18</w:t>
      </w:r>
      <w:r w:rsidRPr="000E227E">
        <w:rPr>
          <w:rFonts w:ascii="Times New Roman" w:hAnsi="Times New Roman"/>
          <w:b/>
          <w:sz w:val="24"/>
          <w:szCs w:val="24"/>
          <w:lang w:val="es-ES_tradnl"/>
        </w:rPr>
        <w:t xml:space="preserve"> palabras, en negrillas, centrado</w:t>
      </w:r>
    </w:p>
    <w:p w14:paraId="70CDB95F" w14:textId="362A96B7" w:rsidR="000F25A1" w:rsidRPr="000E227E" w:rsidRDefault="000F25A1" w:rsidP="000F25A1">
      <w:pPr>
        <w:widowControl w:val="0"/>
        <w:shd w:val="clear" w:color="auto" w:fill="FFFFFF"/>
        <w:adjustRightInd w:val="0"/>
        <w:snapToGrid w:val="0"/>
        <w:spacing w:after="0" w:line="360" w:lineRule="auto"/>
        <w:jc w:val="center"/>
        <w:rPr>
          <w:rFonts w:ascii="Times New Roman" w:hAnsi="Times New Roman"/>
          <w:b/>
          <w:i/>
          <w:iCs/>
          <w:sz w:val="24"/>
          <w:szCs w:val="24"/>
          <w:lang w:val="es-ES_tradnl"/>
        </w:rPr>
      </w:pPr>
      <w:r w:rsidRPr="000E227E">
        <w:rPr>
          <w:rFonts w:ascii="Times New Roman" w:hAnsi="Times New Roman"/>
          <w:b/>
          <w:i/>
          <w:iCs/>
          <w:sz w:val="24"/>
          <w:szCs w:val="24"/>
          <w:lang w:val="es-ES_tradnl"/>
        </w:rPr>
        <w:t>Traducción del título en inglés</w:t>
      </w:r>
    </w:p>
    <w:p w14:paraId="7215743A" w14:textId="77777777" w:rsidR="00A65CA4" w:rsidRPr="000E227E" w:rsidRDefault="00A65CA4" w:rsidP="000F25A1">
      <w:pPr>
        <w:widowControl w:val="0"/>
        <w:shd w:val="clear" w:color="auto" w:fill="FFFFFF"/>
        <w:adjustRightInd w:val="0"/>
        <w:snapToGrid w:val="0"/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es-ES_tradnl"/>
        </w:rPr>
      </w:pPr>
    </w:p>
    <w:p w14:paraId="3C18CFBA" w14:textId="33169DEB" w:rsidR="00A65CA4" w:rsidRPr="000E227E" w:rsidRDefault="008C5C97" w:rsidP="000F25A1">
      <w:pPr>
        <w:widowControl w:val="0"/>
        <w:adjustRightInd w:val="0"/>
        <w:snapToGrid w:val="0"/>
        <w:spacing w:after="0" w:line="360" w:lineRule="auto"/>
        <w:jc w:val="center"/>
        <w:rPr>
          <w:rFonts w:ascii="Times New Roman" w:hAnsi="Times New Roman"/>
          <w:sz w:val="24"/>
          <w:szCs w:val="24"/>
          <w:lang w:val="es-ES_tradnl"/>
        </w:rPr>
      </w:pPr>
      <w:r w:rsidRPr="000E227E">
        <w:rPr>
          <w:rFonts w:ascii="Times New Roman" w:hAnsi="Times New Roman"/>
          <w:sz w:val="24"/>
          <w:szCs w:val="24"/>
          <w:lang w:val="es-ES_tradnl"/>
        </w:rPr>
        <w:t>Apellido 1, Nombre</w:t>
      </w:r>
      <w:r w:rsidR="003E408B" w:rsidRPr="000E227E">
        <w:rPr>
          <w:rStyle w:val="Refdenotaalpie"/>
          <w:rFonts w:ascii="Times New Roman" w:hAnsi="Times New Roman"/>
          <w:sz w:val="24"/>
          <w:szCs w:val="24"/>
          <w:lang w:val="es-ES_tradnl"/>
        </w:rPr>
        <w:footnoteReference w:id="1"/>
      </w:r>
      <w:r w:rsidRPr="000E227E">
        <w:rPr>
          <w:rFonts w:ascii="Times New Roman" w:hAnsi="Times New Roman"/>
          <w:sz w:val="24"/>
          <w:szCs w:val="24"/>
          <w:lang w:val="es-ES_tradnl"/>
        </w:rPr>
        <w:t>, Apellido 2, Nombre</w:t>
      </w:r>
      <w:r w:rsidR="003E408B" w:rsidRPr="000E227E">
        <w:rPr>
          <w:rStyle w:val="Refdenotaalpie"/>
          <w:rFonts w:ascii="Times New Roman" w:hAnsi="Times New Roman"/>
          <w:sz w:val="24"/>
          <w:szCs w:val="24"/>
          <w:lang w:val="es-ES_tradnl"/>
        </w:rPr>
        <w:footnoteReference w:id="2"/>
      </w:r>
    </w:p>
    <w:p w14:paraId="1EE5F9C0" w14:textId="77777777" w:rsidR="003E408B" w:rsidRPr="000E227E" w:rsidRDefault="003E408B" w:rsidP="000F25A1">
      <w:pPr>
        <w:widowControl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sz w:val="24"/>
          <w:szCs w:val="24"/>
          <w:lang w:val="es-ES_tradnl"/>
        </w:rPr>
      </w:pPr>
    </w:p>
    <w:p w14:paraId="6F96BD51" w14:textId="146B2135" w:rsidR="00A65CA4" w:rsidRPr="000E227E" w:rsidRDefault="0045788C" w:rsidP="000F25A1">
      <w:pPr>
        <w:widowControl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sz w:val="24"/>
          <w:szCs w:val="24"/>
          <w:lang w:val="es-ES_tradnl"/>
        </w:rPr>
      </w:pPr>
      <w:r w:rsidRPr="000E227E">
        <w:rPr>
          <w:rStyle w:val="Fuentedeprrafopredeter1"/>
          <w:rFonts w:ascii="Times New Roman" w:hAnsi="Times New Roman"/>
          <w:b/>
          <w:sz w:val="24"/>
          <w:szCs w:val="24"/>
          <w:lang w:val="es-ES_tradnl"/>
        </w:rPr>
        <w:t>Resumen</w:t>
      </w:r>
      <w:r w:rsidRPr="000E227E">
        <w:rPr>
          <w:rStyle w:val="Fuentedeprrafopredeter1"/>
          <w:rFonts w:ascii="Times New Roman" w:hAnsi="Times New Roman"/>
          <w:sz w:val="24"/>
          <w:szCs w:val="24"/>
          <w:lang w:val="es-ES_tradnl"/>
        </w:rPr>
        <w:t xml:space="preserve">. El resumen debe mostrar el contenido de la ponencia a presentar con una extensión máxima de </w:t>
      </w:r>
      <w:r w:rsidR="004D49B1" w:rsidRPr="000E227E">
        <w:rPr>
          <w:rStyle w:val="Fuentedeprrafopredeter1"/>
          <w:rFonts w:ascii="Times New Roman" w:hAnsi="Times New Roman"/>
          <w:b/>
          <w:sz w:val="24"/>
          <w:szCs w:val="24"/>
          <w:lang w:val="es-ES_tradnl"/>
        </w:rPr>
        <w:t>2</w:t>
      </w:r>
      <w:r w:rsidRPr="000E227E">
        <w:rPr>
          <w:rStyle w:val="Fuentedeprrafopredeter1"/>
          <w:rFonts w:ascii="Times New Roman" w:hAnsi="Times New Roman"/>
          <w:b/>
          <w:sz w:val="24"/>
          <w:szCs w:val="24"/>
          <w:lang w:val="es-ES_tradnl"/>
        </w:rPr>
        <w:t>50 palabras</w:t>
      </w:r>
      <w:r w:rsidRPr="000E227E">
        <w:rPr>
          <w:rStyle w:val="Fuentedeprrafopredeter1"/>
          <w:rFonts w:ascii="Times New Roman" w:hAnsi="Times New Roman"/>
          <w:sz w:val="24"/>
          <w:szCs w:val="24"/>
          <w:lang w:val="es-ES_tradnl"/>
        </w:rPr>
        <w:t xml:space="preserve">, escrito en párrafo único. </w:t>
      </w:r>
      <w:r w:rsidR="007E4B50" w:rsidRPr="000E227E">
        <w:rPr>
          <w:rStyle w:val="Fuentedeprrafopredeter1"/>
          <w:rFonts w:ascii="Times New Roman" w:hAnsi="Times New Roman"/>
          <w:sz w:val="24"/>
          <w:szCs w:val="24"/>
          <w:lang w:val="es-ES_tradnl"/>
        </w:rPr>
        <w:t xml:space="preserve">Tipo de letra: </w:t>
      </w:r>
      <w:r w:rsidRPr="000E227E">
        <w:rPr>
          <w:rStyle w:val="Fuentedeprrafopredeter1"/>
          <w:rFonts w:ascii="Times New Roman" w:hAnsi="Times New Roman"/>
          <w:sz w:val="24"/>
          <w:szCs w:val="24"/>
          <w:lang w:val="es-ES_tradnl"/>
        </w:rPr>
        <w:t xml:space="preserve"> Times New </w:t>
      </w:r>
      <w:proofErr w:type="spellStart"/>
      <w:r w:rsidRPr="000E227E">
        <w:rPr>
          <w:rStyle w:val="Fuentedeprrafopredeter1"/>
          <w:rFonts w:ascii="Times New Roman" w:hAnsi="Times New Roman"/>
          <w:sz w:val="24"/>
          <w:szCs w:val="24"/>
          <w:lang w:val="es-ES_tradnl"/>
        </w:rPr>
        <w:t>Roman</w:t>
      </w:r>
      <w:proofErr w:type="spellEnd"/>
      <w:r w:rsidR="007E4B50" w:rsidRPr="000E227E">
        <w:rPr>
          <w:rStyle w:val="Fuentedeprrafopredeter1"/>
          <w:rFonts w:ascii="Times New Roman" w:hAnsi="Times New Roman"/>
          <w:sz w:val="24"/>
          <w:szCs w:val="24"/>
          <w:lang w:val="es-ES_tradnl"/>
        </w:rPr>
        <w:t xml:space="preserve">, </w:t>
      </w:r>
      <w:r w:rsidRPr="000E227E">
        <w:rPr>
          <w:rStyle w:val="Fuentedeprrafopredeter1"/>
          <w:rFonts w:ascii="Times New Roman" w:hAnsi="Times New Roman"/>
          <w:sz w:val="24"/>
          <w:szCs w:val="24"/>
          <w:lang w:val="es-ES_tradnl"/>
        </w:rPr>
        <w:t xml:space="preserve">tamaño 12 puntos, interlineado de 1,5. Se recomienda construir el texto en esta plantilla, manteniendo sus configuraciones y formatos. El </w:t>
      </w:r>
      <w:r w:rsidR="007E4B50" w:rsidRPr="000E227E">
        <w:rPr>
          <w:rStyle w:val="Fuentedeprrafopredeter1"/>
          <w:rFonts w:ascii="Times New Roman" w:hAnsi="Times New Roman"/>
          <w:sz w:val="24"/>
          <w:szCs w:val="24"/>
          <w:lang w:val="es-ES_tradnl"/>
        </w:rPr>
        <w:t>resumen</w:t>
      </w:r>
      <w:r w:rsidRPr="000E227E">
        <w:rPr>
          <w:rStyle w:val="Fuentedeprrafopredeter1"/>
          <w:rFonts w:ascii="Times New Roman" w:hAnsi="Times New Roman"/>
          <w:sz w:val="24"/>
          <w:szCs w:val="24"/>
          <w:lang w:val="es-ES_tradnl"/>
        </w:rPr>
        <w:t xml:space="preserve"> debe obligatoriamente explicitar la problemática propuesta, el objetivo, la metodología, los resultados y </w:t>
      </w:r>
      <w:r w:rsidR="00E524E6" w:rsidRPr="000E227E">
        <w:rPr>
          <w:rStyle w:val="Fuentedeprrafopredeter1"/>
          <w:rFonts w:ascii="Times New Roman" w:hAnsi="Times New Roman"/>
          <w:sz w:val="24"/>
          <w:szCs w:val="24"/>
          <w:lang w:val="es-ES_tradnl"/>
        </w:rPr>
        <w:t>las conclusiones</w:t>
      </w:r>
      <w:r w:rsidRPr="000E227E">
        <w:rPr>
          <w:rStyle w:val="Fuentedeprrafopredeter1"/>
          <w:rFonts w:ascii="Times New Roman" w:hAnsi="Times New Roman"/>
          <w:sz w:val="24"/>
          <w:szCs w:val="24"/>
          <w:lang w:val="es-ES_tradnl"/>
        </w:rPr>
        <w:t xml:space="preserve">. </w:t>
      </w:r>
      <w:r w:rsidRPr="000E227E">
        <w:rPr>
          <w:rFonts w:ascii="Times New Roman" w:hAnsi="Times New Roman"/>
          <w:sz w:val="24"/>
          <w:szCs w:val="24"/>
          <w:lang w:val="es-ES_tradnl"/>
        </w:rPr>
        <w:t xml:space="preserve">Defina abreviaturas y acrónimos la primera vez que sean utilizadas en el texto. Se comunicará el resultado de la evaluación al e-mail del primer autor </w:t>
      </w:r>
      <w:r w:rsidR="00C92168" w:rsidRPr="000E227E">
        <w:rPr>
          <w:rFonts w:ascii="Times New Roman" w:hAnsi="Times New Roman"/>
          <w:sz w:val="24"/>
          <w:szCs w:val="24"/>
          <w:lang w:val="es-ES_tradnl"/>
        </w:rPr>
        <w:t>listado</w:t>
      </w:r>
      <w:r w:rsidRPr="000E227E">
        <w:rPr>
          <w:rFonts w:ascii="Times New Roman" w:hAnsi="Times New Roman"/>
          <w:sz w:val="24"/>
          <w:szCs w:val="24"/>
          <w:lang w:val="es-ES_tradnl"/>
        </w:rPr>
        <w:t>. El envío de las ponencias se hará exclusivamente a través de</w:t>
      </w:r>
      <w:r w:rsidR="00826E30">
        <w:rPr>
          <w:rFonts w:ascii="Times New Roman" w:hAnsi="Times New Roman"/>
          <w:sz w:val="24"/>
          <w:szCs w:val="24"/>
          <w:lang w:val="es-ES_tradnl"/>
        </w:rPr>
        <w:t xml:space="preserve"> </w:t>
      </w:r>
      <w:hyperlink r:id="rId7" w:history="1">
        <w:r w:rsidR="00826E30" w:rsidRPr="00CA7BE5">
          <w:rPr>
            <w:rStyle w:val="Hipervnculo"/>
            <w:rFonts w:ascii="Times New Roman" w:hAnsi="Times New Roman"/>
            <w:sz w:val="24"/>
            <w:szCs w:val="24"/>
            <w:lang w:val="es-ES_tradnl"/>
          </w:rPr>
          <w:t>franklin.ochoa@utelvt.edu.ec</w:t>
        </w:r>
      </w:hyperlink>
      <w:r w:rsidRPr="000E227E">
        <w:rPr>
          <w:rFonts w:ascii="Times New Roman" w:hAnsi="Times New Roman"/>
          <w:sz w:val="24"/>
          <w:szCs w:val="24"/>
          <w:lang w:val="es-ES_tradnl"/>
        </w:rPr>
        <w:t>.</w:t>
      </w:r>
      <w:r w:rsidR="006861AE" w:rsidRPr="000E227E">
        <w:rPr>
          <w:rFonts w:ascii="Times New Roman" w:hAnsi="Times New Roman"/>
          <w:sz w:val="24"/>
          <w:szCs w:val="24"/>
          <w:lang w:val="es-ES_tradnl"/>
        </w:rPr>
        <w:t xml:space="preserve"> No citar.</w:t>
      </w:r>
    </w:p>
    <w:p w14:paraId="1F7B312F" w14:textId="77777777" w:rsidR="00654FFA" w:rsidRPr="000E227E" w:rsidRDefault="00654FFA" w:rsidP="000F25A1">
      <w:pPr>
        <w:widowControl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sz w:val="24"/>
          <w:szCs w:val="24"/>
          <w:lang w:val="es-ES_tradnl"/>
        </w:rPr>
      </w:pPr>
    </w:p>
    <w:p w14:paraId="17145CFB" w14:textId="6C93D13D" w:rsidR="00A65CA4" w:rsidRPr="000E227E" w:rsidRDefault="0045788C" w:rsidP="000F25A1">
      <w:pPr>
        <w:pStyle w:val="Abstract"/>
        <w:widowControl w:val="0"/>
        <w:suppressAutoHyphens w:val="0"/>
        <w:adjustRightInd w:val="0"/>
        <w:snapToGrid w:val="0"/>
        <w:spacing w:before="0" w:after="0" w:line="360" w:lineRule="auto"/>
        <w:ind w:left="0" w:right="0"/>
        <w:rPr>
          <w:rStyle w:val="Fuentedeprrafopredeter1"/>
          <w:i w:val="0"/>
          <w:sz w:val="24"/>
          <w:szCs w:val="24"/>
          <w:lang w:val="es-ES_tradnl"/>
        </w:rPr>
      </w:pPr>
      <w:r w:rsidRPr="000E227E">
        <w:rPr>
          <w:rStyle w:val="Fuentedeprrafopredeter1"/>
          <w:b/>
          <w:i w:val="0"/>
          <w:sz w:val="24"/>
          <w:szCs w:val="24"/>
          <w:lang w:val="es-ES_tradnl"/>
        </w:rPr>
        <w:t>Palabras claves:</w:t>
      </w:r>
      <w:r w:rsidRPr="000E227E">
        <w:rPr>
          <w:rStyle w:val="Fuentedeprrafopredeter1"/>
          <w:i w:val="0"/>
          <w:sz w:val="24"/>
          <w:szCs w:val="24"/>
          <w:lang w:val="es-ES_tradnl"/>
        </w:rPr>
        <w:t xml:space="preserve"> Las palabras clave que identifican el artículo deben ir separadas por comas. Se deben incluir un mínimo de </w:t>
      </w:r>
      <w:r w:rsidR="006861AE" w:rsidRPr="000E227E">
        <w:rPr>
          <w:rStyle w:val="Fuentedeprrafopredeter1"/>
          <w:i w:val="0"/>
          <w:sz w:val="24"/>
          <w:szCs w:val="24"/>
          <w:lang w:val="es-ES_tradnl"/>
        </w:rPr>
        <w:t>3</w:t>
      </w:r>
      <w:r w:rsidRPr="000E227E">
        <w:rPr>
          <w:rStyle w:val="Fuentedeprrafopredeter1"/>
          <w:i w:val="0"/>
          <w:sz w:val="24"/>
          <w:szCs w:val="24"/>
          <w:lang w:val="es-ES_tradnl"/>
        </w:rPr>
        <w:t xml:space="preserve"> (</w:t>
      </w:r>
      <w:r w:rsidR="006861AE" w:rsidRPr="000E227E">
        <w:rPr>
          <w:rStyle w:val="Fuentedeprrafopredeter1"/>
          <w:i w:val="0"/>
          <w:sz w:val="24"/>
          <w:szCs w:val="24"/>
          <w:lang w:val="es-ES_tradnl"/>
        </w:rPr>
        <w:t>tres</w:t>
      </w:r>
      <w:r w:rsidRPr="000E227E">
        <w:rPr>
          <w:rStyle w:val="Fuentedeprrafopredeter1"/>
          <w:i w:val="0"/>
          <w:sz w:val="24"/>
          <w:szCs w:val="24"/>
          <w:lang w:val="es-ES_tradnl"/>
        </w:rPr>
        <w:t xml:space="preserve">) y máximo de </w:t>
      </w:r>
      <w:r w:rsidR="006861AE" w:rsidRPr="000E227E">
        <w:rPr>
          <w:rStyle w:val="Fuentedeprrafopredeter1"/>
          <w:i w:val="0"/>
          <w:sz w:val="24"/>
          <w:szCs w:val="24"/>
          <w:lang w:val="es-ES_tradnl"/>
        </w:rPr>
        <w:t xml:space="preserve">5 </w:t>
      </w:r>
      <w:r w:rsidRPr="000E227E">
        <w:rPr>
          <w:rStyle w:val="Fuentedeprrafopredeter1"/>
          <w:i w:val="0"/>
          <w:sz w:val="24"/>
          <w:szCs w:val="24"/>
          <w:lang w:val="es-ES_tradnl"/>
        </w:rPr>
        <w:t>(</w:t>
      </w:r>
      <w:r w:rsidR="006861AE" w:rsidRPr="000E227E">
        <w:rPr>
          <w:rStyle w:val="Fuentedeprrafopredeter1"/>
          <w:i w:val="0"/>
          <w:sz w:val="24"/>
          <w:szCs w:val="24"/>
          <w:lang w:val="es-ES_tradnl"/>
        </w:rPr>
        <w:t>cinco</w:t>
      </w:r>
      <w:r w:rsidRPr="000E227E">
        <w:rPr>
          <w:rStyle w:val="Fuentedeprrafopredeter1"/>
          <w:i w:val="0"/>
          <w:sz w:val="24"/>
          <w:szCs w:val="24"/>
          <w:lang w:val="es-ES_tradnl"/>
        </w:rPr>
        <w:t>) palabras claves</w:t>
      </w:r>
      <w:r w:rsidR="006861AE" w:rsidRPr="000E227E">
        <w:rPr>
          <w:rStyle w:val="Fuentedeprrafopredeter1"/>
          <w:i w:val="0"/>
          <w:sz w:val="24"/>
          <w:szCs w:val="24"/>
          <w:lang w:val="es-ES_tradnl"/>
        </w:rPr>
        <w:t xml:space="preserve"> o descriptores</w:t>
      </w:r>
      <w:r w:rsidR="00A86B9D" w:rsidRPr="000E227E">
        <w:rPr>
          <w:rStyle w:val="Fuentedeprrafopredeter1"/>
          <w:i w:val="0"/>
          <w:sz w:val="24"/>
          <w:szCs w:val="24"/>
          <w:lang w:val="es-ES_tradnl"/>
        </w:rPr>
        <w:t xml:space="preserve"> </w:t>
      </w:r>
      <w:r w:rsidRPr="000E227E">
        <w:rPr>
          <w:rStyle w:val="Fuentedeprrafopredeter1"/>
          <w:i w:val="0"/>
          <w:sz w:val="24"/>
          <w:szCs w:val="24"/>
          <w:lang w:val="es-ES_tradnl"/>
        </w:rPr>
        <w:t xml:space="preserve">. </w:t>
      </w:r>
      <w:r w:rsidRPr="000E227E">
        <w:rPr>
          <w:rStyle w:val="Fuentedeprrafopredeter1"/>
          <w:iCs/>
          <w:sz w:val="24"/>
          <w:szCs w:val="24"/>
          <w:lang w:val="es-ES_tradnl"/>
        </w:rPr>
        <w:t>Ejemplos</w:t>
      </w:r>
      <w:r w:rsidRPr="000E227E">
        <w:rPr>
          <w:rStyle w:val="Fuentedeprrafopredeter1"/>
          <w:i w:val="0"/>
          <w:sz w:val="24"/>
          <w:szCs w:val="24"/>
          <w:lang w:val="es-ES_tradnl"/>
        </w:rPr>
        <w:t xml:space="preserve">: Abandono, </w:t>
      </w:r>
      <w:r w:rsidR="000F25A1" w:rsidRPr="000E227E">
        <w:rPr>
          <w:rStyle w:val="Fuentedeprrafopredeter1"/>
          <w:i w:val="0"/>
          <w:sz w:val="24"/>
          <w:szCs w:val="24"/>
          <w:lang w:val="es-ES_tradnl"/>
        </w:rPr>
        <w:t>S</w:t>
      </w:r>
      <w:r w:rsidRPr="000E227E">
        <w:rPr>
          <w:rStyle w:val="Fuentedeprrafopredeter1"/>
          <w:i w:val="0"/>
          <w:sz w:val="24"/>
          <w:szCs w:val="24"/>
          <w:lang w:val="es-ES_tradnl"/>
        </w:rPr>
        <w:t xml:space="preserve">istemas de </w:t>
      </w:r>
      <w:r w:rsidR="006861AE" w:rsidRPr="000E227E">
        <w:rPr>
          <w:rStyle w:val="Fuentedeprrafopredeter1"/>
          <w:i w:val="0"/>
          <w:sz w:val="24"/>
          <w:szCs w:val="24"/>
          <w:lang w:val="es-ES_tradnl"/>
        </w:rPr>
        <w:t>e</w:t>
      </w:r>
      <w:r w:rsidRPr="000E227E">
        <w:rPr>
          <w:rStyle w:val="Fuentedeprrafopredeter1"/>
          <w:i w:val="0"/>
          <w:sz w:val="24"/>
          <w:szCs w:val="24"/>
          <w:lang w:val="es-ES_tradnl"/>
        </w:rPr>
        <w:t xml:space="preserve">ducación, </w:t>
      </w:r>
      <w:r w:rsidR="000F25A1" w:rsidRPr="000E227E">
        <w:rPr>
          <w:rStyle w:val="Fuentedeprrafopredeter1"/>
          <w:i w:val="0"/>
          <w:sz w:val="24"/>
          <w:szCs w:val="24"/>
          <w:lang w:val="es-ES_tradnl"/>
        </w:rPr>
        <w:t>P</w:t>
      </w:r>
      <w:r w:rsidRPr="000E227E">
        <w:rPr>
          <w:rStyle w:val="Fuentedeprrafopredeter1"/>
          <w:i w:val="0"/>
          <w:sz w:val="24"/>
          <w:szCs w:val="24"/>
          <w:lang w:val="es-ES_tradnl"/>
        </w:rPr>
        <w:t xml:space="preserve">rácticas, </w:t>
      </w:r>
      <w:r w:rsidR="000F25A1" w:rsidRPr="000E227E">
        <w:rPr>
          <w:rStyle w:val="Fuentedeprrafopredeter1"/>
          <w:i w:val="0"/>
          <w:sz w:val="24"/>
          <w:szCs w:val="24"/>
          <w:lang w:val="es-ES_tradnl"/>
        </w:rPr>
        <w:t>P</w:t>
      </w:r>
      <w:r w:rsidRPr="000E227E">
        <w:rPr>
          <w:rStyle w:val="Fuentedeprrafopredeter1"/>
          <w:i w:val="0"/>
          <w:sz w:val="24"/>
          <w:szCs w:val="24"/>
          <w:lang w:val="es-ES_tradnl"/>
        </w:rPr>
        <w:t>o</w:t>
      </w:r>
      <w:r w:rsidR="004D49B1" w:rsidRPr="000E227E">
        <w:rPr>
          <w:rStyle w:val="Fuentedeprrafopredeter1"/>
          <w:i w:val="0"/>
          <w:sz w:val="24"/>
          <w:szCs w:val="24"/>
          <w:lang w:val="es-ES_tradnl"/>
        </w:rPr>
        <w:t xml:space="preserve">líticas </w:t>
      </w:r>
      <w:r w:rsidR="006861AE" w:rsidRPr="000E227E">
        <w:rPr>
          <w:rStyle w:val="Fuentedeprrafopredeter1"/>
          <w:i w:val="0"/>
          <w:sz w:val="24"/>
          <w:szCs w:val="24"/>
          <w:lang w:val="es-ES_tradnl"/>
        </w:rPr>
        <w:t>e</w:t>
      </w:r>
      <w:r w:rsidR="004D49B1" w:rsidRPr="000E227E">
        <w:rPr>
          <w:rStyle w:val="Fuentedeprrafopredeter1"/>
          <w:i w:val="0"/>
          <w:sz w:val="24"/>
          <w:szCs w:val="24"/>
          <w:lang w:val="es-ES_tradnl"/>
        </w:rPr>
        <w:t xml:space="preserve">ducacionales, </w:t>
      </w:r>
      <w:r w:rsidR="000F25A1" w:rsidRPr="000E227E">
        <w:rPr>
          <w:rStyle w:val="Fuentedeprrafopredeter1"/>
          <w:i w:val="0"/>
          <w:sz w:val="24"/>
          <w:szCs w:val="24"/>
          <w:lang w:val="es-ES_tradnl"/>
        </w:rPr>
        <w:t>D</w:t>
      </w:r>
      <w:r w:rsidR="004D49B1" w:rsidRPr="000E227E">
        <w:rPr>
          <w:rStyle w:val="Fuentedeprrafopredeter1"/>
          <w:i w:val="0"/>
          <w:sz w:val="24"/>
          <w:szCs w:val="24"/>
          <w:lang w:val="es-ES_tradnl"/>
        </w:rPr>
        <w:t>ocentes (</w:t>
      </w:r>
      <w:r w:rsidR="006861AE" w:rsidRPr="000E227E">
        <w:rPr>
          <w:rStyle w:val="Fuentedeprrafopredeter1"/>
          <w:i w:val="0"/>
          <w:sz w:val="24"/>
          <w:szCs w:val="24"/>
          <w:lang w:val="es-ES_tradnl"/>
        </w:rPr>
        <w:t xml:space="preserve">Usar el siguiente enlace: </w:t>
      </w:r>
      <w:hyperlink r:id="rId8" w:history="1">
        <w:r w:rsidR="00E524E6" w:rsidRPr="000E227E">
          <w:rPr>
            <w:rStyle w:val="Hipervnculo"/>
            <w:i w:val="0"/>
            <w:sz w:val="24"/>
            <w:szCs w:val="24"/>
            <w:lang w:val="es-ES_tradnl"/>
          </w:rPr>
          <w:t>http://vocabularies.unesco.org/browser/thesaurus/es/index</w:t>
        </w:r>
      </w:hyperlink>
      <w:r w:rsidR="004D49B1" w:rsidRPr="000E227E">
        <w:rPr>
          <w:rStyle w:val="Fuentedeprrafopredeter1"/>
          <w:i w:val="0"/>
          <w:sz w:val="24"/>
          <w:szCs w:val="24"/>
          <w:lang w:val="es-ES_tradnl"/>
        </w:rPr>
        <w:t>).</w:t>
      </w:r>
    </w:p>
    <w:p w14:paraId="3C6E94FA" w14:textId="77777777" w:rsidR="00A86B9D" w:rsidRPr="000E227E" w:rsidRDefault="00A86B9D" w:rsidP="00A86B9D">
      <w:pPr>
        <w:widowControl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es-ES_tradnl"/>
        </w:rPr>
      </w:pPr>
    </w:p>
    <w:p w14:paraId="69F7726D" w14:textId="54EDA8B9" w:rsidR="00A86B9D" w:rsidRPr="000E227E" w:rsidRDefault="00A86B9D" w:rsidP="00A86B9D">
      <w:pPr>
        <w:widowControl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es-ES_tradnl"/>
        </w:rPr>
      </w:pPr>
      <w:proofErr w:type="spellStart"/>
      <w:r w:rsidRPr="000E227E">
        <w:rPr>
          <w:rFonts w:ascii="Times New Roman" w:hAnsi="Times New Roman"/>
          <w:b/>
          <w:sz w:val="24"/>
          <w:szCs w:val="24"/>
          <w:lang w:val="es-ES_tradnl"/>
        </w:rPr>
        <w:t>Abstract</w:t>
      </w:r>
      <w:proofErr w:type="spellEnd"/>
      <w:r w:rsidRPr="000E227E">
        <w:rPr>
          <w:rFonts w:ascii="Times New Roman" w:hAnsi="Times New Roman"/>
          <w:b/>
          <w:sz w:val="24"/>
          <w:szCs w:val="24"/>
          <w:lang w:val="es-ES_tradnl"/>
        </w:rPr>
        <w:t xml:space="preserve">: </w:t>
      </w:r>
      <w:r w:rsidRPr="000E227E">
        <w:rPr>
          <w:rStyle w:val="Fuentedeprrafopredeter1"/>
          <w:rFonts w:ascii="Times New Roman" w:hAnsi="Times New Roman"/>
          <w:sz w:val="24"/>
          <w:szCs w:val="24"/>
          <w:lang w:val="es-ES_tradnl"/>
        </w:rPr>
        <w:t>Traducción del resumen.</w:t>
      </w:r>
    </w:p>
    <w:p w14:paraId="033FCCA0" w14:textId="04F103E5" w:rsidR="00A65CA4" w:rsidRPr="000E227E" w:rsidRDefault="000F25A1" w:rsidP="000F25A1">
      <w:pPr>
        <w:widowControl w:val="0"/>
        <w:adjustRightInd w:val="0"/>
        <w:snapToGrid w:val="0"/>
        <w:spacing w:after="0" w:line="360" w:lineRule="auto"/>
        <w:jc w:val="both"/>
        <w:rPr>
          <w:rStyle w:val="Fuentedeprrafopredeter1"/>
          <w:rFonts w:ascii="Times New Roman" w:hAnsi="Times New Roman"/>
          <w:sz w:val="24"/>
          <w:szCs w:val="24"/>
          <w:lang w:val="es-ES_tradnl"/>
        </w:rPr>
      </w:pPr>
      <w:proofErr w:type="spellStart"/>
      <w:r w:rsidRPr="000E227E">
        <w:rPr>
          <w:rFonts w:ascii="Times New Roman" w:hAnsi="Times New Roman"/>
          <w:b/>
          <w:sz w:val="24"/>
          <w:szCs w:val="24"/>
          <w:lang w:val="es-ES_tradnl"/>
        </w:rPr>
        <w:t>Keywords</w:t>
      </w:r>
      <w:proofErr w:type="spellEnd"/>
      <w:r w:rsidRPr="000E227E">
        <w:rPr>
          <w:rFonts w:ascii="Times New Roman" w:hAnsi="Times New Roman"/>
          <w:b/>
          <w:sz w:val="24"/>
          <w:szCs w:val="24"/>
          <w:lang w:val="es-ES_tradnl"/>
        </w:rPr>
        <w:t xml:space="preserve">: </w:t>
      </w:r>
      <w:r w:rsidRPr="000E227E">
        <w:rPr>
          <w:rStyle w:val="Fuentedeprrafopredeter1"/>
          <w:rFonts w:ascii="Times New Roman" w:hAnsi="Times New Roman"/>
          <w:sz w:val="24"/>
          <w:szCs w:val="24"/>
          <w:lang w:val="es-ES_tradnl"/>
        </w:rPr>
        <w:t>Palabras clave en inglés.</w:t>
      </w:r>
    </w:p>
    <w:p w14:paraId="2D2F09E9" w14:textId="77777777" w:rsidR="00C92168" w:rsidRPr="000E227E" w:rsidRDefault="00C92168" w:rsidP="000F25A1">
      <w:pPr>
        <w:widowControl w:val="0"/>
        <w:adjustRightInd w:val="0"/>
        <w:snapToGrid w:val="0"/>
        <w:spacing w:after="0" w:line="360" w:lineRule="auto"/>
        <w:jc w:val="both"/>
        <w:rPr>
          <w:rStyle w:val="Fuentedeprrafopredeter1"/>
          <w:rFonts w:ascii="Times New Roman" w:hAnsi="Times New Roman"/>
          <w:sz w:val="24"/>
          <w:szCs w:val="24"/>
          <w:lang w:val="es-ES_tradnl"/>
        </w:rPr>
      </w:pPr>
    </w:p>
    <w:p w14:paraId="7FC28785" w14:textId="4A7D2D98" w:rsidR="00C92168" w:rsidRPr="000E227E" w:rsidRDefault="00C92168" w:rsidP="000F25A1">
      <w:pPr>
        <w:widowControl w:val="0"/>
        <w:adjustRightInd w:val="0"/>
        <w:snapToGrid w:val="0"/>
        <w:spacing w:after="0" w:line="360" w:lineRule="auto"/>
        <w:jc w:val="both"/>
        <w:rPr>
          <w:rStyle w:val="Fuentedeprrafopredeter1"/>
          <w:rFonts w:ascii="Times New Roman" w:hAnsi="Times New Roman"/>
          <w:sz w:val="24"/>
          <w:szCs w:val="24"/>
          <w:lang w:val="es-ES_tradnl"/>
        </w:rPr>
      </w:pPr>
      <w:r w:rsidRPr="000E227E">
        <w:rPr>
          <w:rStyle w:val="Fuentedeprrafopredeter1"/>
          <w:rFonts w:ascii="Times New Roman" w:hAnsi="Times New Roman"/>
          <w:b/>
          <w:bCs/>
          <w:sz w:val="24"/>
          <w:szCs w:val="24"/>
          <w:lang w:val="es-ES_tradnl"/>
        </w:rPr>
        <w:t>Línea de investigación</w:t>
      </w:r>
      <w:r w:rsidRPr="000E227E">
        <w:rPr>
          <w:rStyle w:val="Fuentedeprrafopredeter1"/>
          <w:rFonts w:ascii="Times New Roman" w:hAnsi="Times New Roman"/>
          <w:sz w:val="24"/>
          <w:szCs w:val="24"/>
          <w:lang w:val="es-ES_tradnl"/>
        </w:rPr>
        <w:t>:</w:t>
      </w:r>
    </w:p>
    <w:p w14:paraId="06044C00" w14:textId="77777777" w:rsidR="00486745" w:rsidRDefault="00486745" w:rsidP="00834BE8">
      <w:pPr>
        <w:widowControl w:val="0"/>
        <w:adjustRightInd w:val="0"/>
        <w:snapToGrid w:val="0"/>
        <w:spacing w:after="0" w:line="360" w:lineRule="auto"/>
        <w:rPr>
          <w:rFonts w:ascii="Times New Roman" w:hAnsi="Times New Roman"/>
          <w:b/>
          <w:bCs/>
          <w:sz w:val="24"/>
          <w:szCs w:val="24"/>
          <w:lang w:val="es-ES_tradnl"/>
        </w:rPr>
      </w:pPr>
    </w:p>
    <w:p w14:paraId="3A516D18" w14:textId="6DE4619B" w:rsidR="00834BE8" w:rsidRPr="000E227E" w:rsidRDefault="00E7398C" w:rsidP="00834BE8">
      <w:pPr>
        <w:widowControl w:val="0"/>
        <w:adjustRightInd w:val="0"/>
        <w:snapToGrid w:val="0"/>
        <w:spacing w:after="0" w:line="360" w:lineRule="auto"/>
        <w:rPr>
          <w:rFonts w:ascii="Times New Roman" w:hAnsi="Times New Roman"/>
          <w:b/>
          <w:bCs/>
          <w:sz w:val="24"/>
          <w:szCs w:val="24"/>
          <w:lang w:val="es-ES_tradnl"/>
        </w:rPr>
      </w:pPr>
      <w:r w:rsidRPr="000E227E">
        <w:rPr>
          <w:rFonts w:ascii="Times New Roman" w:hAnsi="Times New Roman"/>
          <w:b/>
          <w:bCs/>
          <w:sz w:val="24"/>
          <w:szCs w:val="24"/>
          <w:lang w:val="es-ES_tradnl"/>
        </w:rPr>
        <w:lastRenderedPageBreak/>
        <w:t>Utilice</w:t>
      </w:r>
      <w:r w:rsidR="00834BE8" w:rsidRPr="000E227E">
        <w:rPr>
          <w:rFonts w:ascii="Times New Roman" w:hAnsi="Times New Roman"/>
          <w:b/>
          <w:bCs/>
          <w:sz w:val="24"/>
          <w:szCs w:val="24"/>
          <w:lang w:val="es-ES_tradnl"/>
        </w:rPr>
        <w:t xml:space="preserve"> la estructura que se aplique a su trabajo: </w:t>
      </w:r>
    </w:p>
    <w:p w14:paraId="2F011E13" w14:textId="77777777" w:rsidR="00834BE8" w:rsidRPr="000E227E" w:rsidRDefault="00834BE8" w:rsidP="00834BE8">
      <w:pPr>
        <w:widowControl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b/>
          <w:color w:val="3366FF"/>
          <w:sz w:val="24"/>
          <w:szCs w:val="24"/>
          <w:lang w:val="es-ES_tradnl"/>
        </w:rPr>
      </w:pPr>
    </w:p>
    <w:p w14:paraId="60D30796" w14:textId="10127437" w:rsidR="00834BE8" w:rsidRPr="000E227E" w:rsidRDefault="00834BE8" w:rsidP="00834BE8">
      <w:pPr>
        <w:widowControl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sz w:val="24"/>
          <w:szCs w:val="24"/>
          <w:lang w:val="es-ES_tradnl"/>
        </w:rPr>
      </w:pPr>
      <w:r w:rsidRPr="00486745">
        <w:rPr>
          <w:rFonts w:ascii="Times New Roman" w:hAnsi="Times New Roman"/>
          <w:b/>
          <w:color w:val="FF0000"/>
          <w:sz w:val="24"/>
          <w:szCs w:val="24"/>
          <w:lang w:val="es-ES_tradnl"/>
        </w:rPr>
        <w:t>Ponencia</w:t>
      </w:r>
      <w:r w:rsidRPr="000E227E">
        <w:rPr>
          <w:rFonts w:ascii="Times New Roman" w:hAnsi="Times New Roman"/>
          <w:sz w:val="24"/>
          <w:szCs w:val="24"/>
          <w:lang w:val="es-ES_tradnl"/>
        </w:rPr>
        <w:t>: Título, Resumen (en español e inglés), Palabras clave (en español e inglés), Introducción, Metodología, Resultados, Discusión, Conclusiones y Referencias. Anexos (opcional).</w:t>
      </w:r>
    </w:p>
    <w:p w14:paraId="1AD6E57A" w14:textId="77777777" w:rsidR="00834BE8" w:rsidRPr="000E227E" w:rsidRDefault="00834BE8" w:rsidP="00834BE8">
      <w:pPr>
        <w:widowControl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sz w:val="24"/>
          <w:szCs w:val="24"/>
          <w:lang w:val="es-ES_tradnl"/>
        </w:rPr>
      </w:pPr>
    </w:p>
    <w:p w14:paraId="412E46F2" w14:textId="77777777" w:rsidR="00834BE8" w:rsidRPr="000E227E" w:rsidRDefault="00834BE8" w:rsidP="00834BE8">
      <w:pPr>
        <w:widowControl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sz w:val="24"/>
          <w:szCs w:val="24"/>
          <w:lang w:val="es-ES_tradnl"/>
        </w:rPr>
      </w:pPr>
      <w:r w:rsidRPr="00486745">
        <w:rPr>
          <w:rFonts w:ascii="Times New Roman" w:hAnsi="Times New Roman"/>
          <w:b/>
          <w:color w:val="FF0000"/>
          <w:sz w:val="24"/>
          <w:szCs w:val="24"/>
          <w:lang w:val="es-ES_tradnl"/>
        </w:rPr>
        <w:t>Ensayo</w:t>
      </w:r>
      <w:r w:rsidRPr="000E227E">
        <w:rPr>
          <w:rFonts w:ascii="Times New Roman" w:hAnsi="Times New Roman"/>
          <w:sz w:val="24"/>
          <w:szCs w:val="24"/>
          <w:lang w:val="es-ES_tradnl"/>
        </w:rPr>
        <w:t>: Título, Resumen (en español e inglés), Palabras clave (en español e inglés), Desarrollo del tema, Conclusiones y Referencias.</w:t>
      </w:r>
    </w:p>
    <w:p w14:paraId="276492A6" w14:textId="77777777" w:rsidR="00834BE8" w:rsidRPr="000E227E" w:rsidRDefault="00834BE8" w:rsidP="00834BE8">
      <w:pPr>
        <w:widowControl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sz w:val="24"/>
          <w:szCs w:val="24"/>
          <w:lang w:val="es-ES_tradnl"/>
        </w:rPr>
      </w:pPr>
    </w:p>
    <w:p w14:paraId="585AB0E3" w14:textId="77777777" w:rsidR="00834BE8" w:rsidRPr="000E227E" w:rsidRDefault="00834BE8" w:rsidP="00834BE8">
      <w:pPr>
        <w:widowControl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sz w:val="24"/>
          <w:szCs w:val="24"/>
          <w:lang w:val="es-ES_tradnl"/>
        </w:rPr>
      </w:pPr>
      <w:r w:rsidRPr="00486745">
        <w:rPr>
          <w:rFonts w:ascii="Times New Roman" w:hAnsi="Times New Roman"/>
          <w:b/>
          <w:color w:val="FF0000"/>
          <w:sz w:val="24"/>
          <w:szCs w:val="24"/>
          <w:lang w:val="es-ES_tradnl"/>
        </w:rPr>
        <w:t>Artículo de revisión</w:t>
      </w:r>
      <w:r w:rsidRPr="000E227E">
        <w:rPr>
          <w:rFonts w:ascii="Times New Roman" w:hAnsi="Times New Roman"/>
          <w:sz w:val="24"/>
          <w:szCs w:val="24"/>
          <w:lang w:val="es-ES_tradnl"/>
        </w:rPr>
        <w:t>: Título, Resumen (en español e inglés), Palabras clave (en español e inglés), Introducción, Desarrollo del tema, Conclusiones y Referencias. Anexos (opcional).</w:t>
      </w:r>
    </w:p>
    <w:p w14:paraId="2A40D25A" w14:textId="77777777" w:rsidR="00834BE8" w:rsidRPr="000E227E" w:rsidRDefault="00834BE8" w:rsidP="00834BE8">
      <w:pPr>
        <w:widowControl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sz w:val="24"/>
          <w:szCs w:val="24"/>
          <w:lang w:val="es-ES_tradnl"/>
        </w:rPr>
      </w:pPr>
    </w:p>
    <w:p w14:paraId="13D29107" w14:textId="77777777" w:rsidR="00834BE8" w:rsidRPr="000E227E" w:rsidRDefault="00834BE8" w:rsidP="00834BE8">
      <w:pPr>
        <w:widowControl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sz w:val="24"/>
          <w:szCs w:val="24"/>
          <w:lang w:val="es-ES_tradnl"/>
        </w:rPr>
      </w:pPr>
      <w:r w:rsidRPr="00486745">
        <w:rPr>
          <w:rFonts w:ascii="Times New Roman" w:hAnsi="Times New Roman"/>
          <w:b/>
          <w:color w:val="FF0000"/>
          <w:sz w:val="24"/>
          <w:szCs w:val="24"/>
          <w:lang w:val="es-ES_tradnl"/>
        </w:rPr>
        <w:t>Experiencia profesional</w:t>
      </w:r>
      <w:r w:rsidRPr="000E227E">
        <w:rPr>
          <w:rFonts w:ascii="Times New Roman" w:hAnsi="Times New Roman"/>
          <w:sz w:val="24"/>
          <w:szCs w:val="24"/>
          <w:lang w:val="es-ES_tradnl"/>
        </w:rPr>
        <w:t>: Título, Resumen (en español e inglés), Palabras clave (en español e inglés), Desarrollo del tema, Conclusiones, Recomendaciones y Referencias.</w:t>
      </w:r>
    </w:p>
    <w:p w14:paraId="500DBE7C" w14:textId="7F16E9D1" w:rsidR="00834BE8" w:rsidRPr="000E227E" w:rsidRDefault="00834BE8" w:rsidP="000F25A1">
      <w:pPr>
        <w:widowControl w:val="0"/>
        <w:adjustRightInd w:val="0"/>
        <w:snapToGrid w:val="0"/>
        <w:spacing w:after="0" w:line="360" w:lineRule="auto"/>
        <w:jc w:val="both"/>
        <w:rPr>
          <w:rStyle w:val="Fuentedeprrafopredeter1"/>
          <w:rFonts w:ascii="Times New Roman" w:hAnsi="Times New Roman"/>
          <w:sz w:val="24"/>
          <w:szCs w:val="24"/>
          <w:lang w:val="es-ES_tradnl"/>
        </w:rPr>
      </w:pPr>
    </w:p>
    <w:p w14:paraId="2D150272" w14:textId="593CDD69" w:rsidR="00E7398C" w:rsidRPr="000E227E" w:rsidRDefault="00E7398C" w:rsidP="000F25A1">
      <w:pPr>
        <w:widowControl w:val="0"/>
        <w:adjustRightInd w:val="0"/>
        <w:snapToGrid w:val="0"/>
        <w:spacing w:after="0" w:line="360" w:lineRule="auto"/>
        <w:jc w:val="both"/>
        <w:rPr>
          <w:rStyle w:val="Fuentedeprrafopredeter1"/>
          <w:rFonts w:ascii="Times New Roman" w:hAnsi="Times New Roman"/>
          <w:sz w:val="24"/>
          <w:szCs w:val="24"/>
          <w:lang w:val="es-ES_tradnl"/>
        </w:rPr>
      </w:pPr>
      <w:r w:rsidRPr="000E227E">
        <w:rPr>
          <w:rStyle w:val="Fuentedeprrafopredeter1"/>
          <w:rFonts w:ascii="Times New Roman" w:hAnsi="Times New Roman"/>
          <w:sz w:val="24"/>
          <w:szCs w:val="24"/>
          <w:lang w:val="es-ES_tradnl"/>
        </w:rPr>
        <w:t>En el texto no aplique viñetas ni numeración automática, tampoco saltos de página. No inserte cuadros de texto.</w:t>
      </w:r>
    </w:p>
    <w:p w14:paraId="0F06E14F" w14:textId="563B0415" w:rsidR="00CA2B49" w:rsidRPr="000E227E" w:rsidRDefault="00CA2B49" w:rsidP="000F25A1">
      <w:pPr>
        <w:widowControl w:val="0"/>
        <w:adjustRightInd w:val="0"/>
        <w:snapToGrid w:val="0"/>
        <w:spacing w:after="0" w:line="360" w:lineRule="auto"/>
        <w:jc w:val="both"/>
        <w:rPr>
          <w:rStyle w:val="Fuentedeprrafopredeter1"/>
          <w:rFonts w:ascii="Times New Roman" w:hAnsi="Times New Roman"/>
          <w:sz w:val="24"/>
          <w:szCs w:val="24"/>
          <w:lang w:val="es-ES_tradnl"/>
        </w:rPr>
      </w:pPr>
      <w:r w:rsidRPr="000E227E">
        <w:rPr>
          <w:rStyle w:val="Fuentedeprrafopredeter1"/>
          <w:rFonts w:ascii="Times New Roman" w:hAnsi="Times New Roman"/>
          <w:sz w:val="24"/>
          <w:szCs w:val="24"/>
          <w:lang w:val="es-ES_tradnl"/>
        </w:rPr>
        <w:t>Emplee párrafos seguidos sin dejar espacios adicionales entre ellos, tampoco utilice tabulación o sangría en las primeras líneas.</w:t>
      </w:r>
    </w:p>
    <w:p w14:paraId="3E51E0F8" w14:textId="77777777" w:rsidR="00E7398C" w:rsidRPr="000E227E" w:rsidRDefault="00E7398C" w:rsidP="000F25A1">
      <w:pPr>
        <w:widowControl w:val="0"/>
        <w:adjustRightInd w:val="0"/>
        <w:snapToGrid w:val="0"/>
        <w:spacing w:after="0" w:line="360" w:lineRule="auto"/>
        <w:jc w:val="both"/>
        <w:rPr>
          <w:rStyle w:val="Fuentedeprrafopredeter1"/>
          <w:rFonts w:ascii="Times New Roman" w:hAnsi="Times New Roman"/>
          <w:sz w:val="24"/>
          <w:szCs w:val="24"/>
          <w:lang w:val="es-ES_tradnl"/>
        </w:rPr>
      </w:pPr>
    </w:p>
    <w:p w14:paraId="4199B585" w14:textId="77777777" w:rsidR="00A65CA4" w:rsidRPr="000E227E" w:rsidRDefault="0045788C" w:rsidP="000F25A1">
      <w:pPr>
        <w:widowControl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es-ES_tradnl"/>
        </w:rPr>
      </w:pPr>
      <w:r w:rsidRPr="000E227E">
        <w:rPr>
          <w:rFonts w:ascii="Times New Roman" w:hAnsi="Times New Roman"/>
          <w:b/>
          <w:sz w:val="24"/>
          <w:szCs w:val="24"/>
          <w:lang w:val="es-ES_tradnl"/>
        </w:rPr>
        <w:t>Introducción</w:t>
      </w:r>
    </w:p>
    <w:p w14:paraId="40D58D47" w14:textId="77777777" w:rsidR="00A65CA4" w:rsidRPr="000E227E" w:rsidRDefault="0045788C" w:rsidP="000F25A1">
      <w:pPr>
        <w:widowControl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sz w:val="24"/>
          <w:szCs w:val="24"/>
          <w:lang w:val="es-ES_tradnl"/>
        </w:rPr>
      </w:pPr>
      <w:r w:rsidRPr="000E227E">
        <w:rPr>
          <w:rFonts w:ascii="Times New Roman" w:hAnsi="Times New Roman"/>
          <w:sz w:val="24"/>
          <w:szCs w:val="24"/>
          <w:lang w:val="es-ES_tradnl"/>
        </w:rPr>
        <w:t>Esta sección responde a la pregunta: ¿</w:t>
      </w:r>
      <w:r w:rsidRPr="000E227E">
        <w:rPr>
          <w:rFonts w:ascii="Times New Roman" w:hAnsi="Times New Roman"/>
          <w:b/>
          <w:bCs/>
          <w:sz w:val="24"/>
          <w:szCs w:val="24"/>
          <w:lang w:val="es-ES_tradnl"/>
        </w:rPr>
        <w:t>qué problema se estudió</w:t>
      </w:r>
      <w:r w:rsidRPr="000E227E">
        <w:rPr>
          <w:rFonts w:ascii="Times New Roman" w:hAnsi="Times New Roman"/>
          <w:sz w:val="24"/>
          <w:szCs w:val="24"/>
          <w:lang w:val="es-ES_tradnl"/>
        </w:rPr>
        <w:t>? En ella se abordan los siguientes elementos:</w:t>
      </w:r>
    </w:p>
    <w:p w14:paraId="5B99C517" w14:textId="55DCEE30" w:rsidR="00A65CA4" w:rsidRPr="000E227E" w:rsidRDefault="00E7398C" w:rsidP="00E7398C">
      <w:pPr>
        <w:widowControl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sz w:val="24"/>
          <w:szCs w:val="24"/>
          <w:lang w:val="es-ES_tradnl"/>
        </w:rPr>
      </w:pPr>
      <w:r w:rsidRPr="000E227E">
        <w:rPr>
          <w:rFonts w:ascii="Times New Roman" w:hAnsi="Times New Roman"/>
          <w:sz w:val="24"/>
          <w:szCs w:val="24"/>
          <w:lang w:val="es-ES_tradnl"/>
        </w:rPr>
        <w:t>-</w:t>
      </w:r>
      <w:r w:rsidRPr="000E227E">
        <w:rPr>
          <w:rFonts w:ascii="Times New Roman" w:hAnsi="Times New Roman"/>
          <w:sz w:val="24"/>
          <w:szCs w:val="24"/>
          <w:lang w:val="es-ES_tradnl"/>
        </w:rPr>
        <w:tab/>
      </w:r>
      <w:r w:rsidR="0045788C" w:rsidRPr="000E227E">
        <w:rPr>
          <w:rFonts w:ascii="Times New Roman" w:hAnsi="Times New Roman"/>
          <w:sz w:val="24"/>
          <w:szCs w:val="24"/>
          <w:lang w:val="es-ES_tradnl"/>
        </w:rPr>
        <w:t>Aspectos generales del problema investigado.</w:t>
      </w:r>
    </w:p>
    <w:p w14:paraId="352AFD91" w14:textId="4065758E" w:rsidR="00A65CA4" w:rsidRPr="000E227E" w:rsidRDefault="00E7398C" w:rsidP="00E7398C">
      <w:pPr>
        <w:widowControl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sz w:val="24"/>
          <w:szCs w:val="24"/>
          <w:lang w:val="es-ES_tradnl"/>
        </w:rPr>
      </w:pPr>
      <w:r w:rsidRPr="000E227E">
        <w:rPr>
          <w:rFonts w:ascii="Times New Roman" w:hAnsi="Times New Roman"/>
          <w:sz w:val="24"/>
          <w:szCs w:val="24"/>
          <w:lang w:val="es-ES_tradnl"/>
        </w:rPr>
        <w:t>-</w:t>
      </w:r>
      <w:r w:rsidRPr="000E227E">
        <w:rPr>
          <w:rFonts w:ascii="Times New Roman" w:hAnsi="Times New Roman"/>
          <w:sz w:val="24"/>
          <w:szCs w:val="24"/>
          <w:lang w:val="es-ES_tradnl"/>
        </w:rPr>
        <w:tab/>
      </w:r>
      <w:r w:rsidR="0045788C" w:rsidRPr="000E227E">
        <w:rPr>
          <w:rFonts w:ascii="Times New Roman" w:hAnsi="Times New Roman"/>
          <w:sz w:val="24"/>
          <w:szCs w:val="24"/>
          <w:lang w:val="es-ES_tradnl"/>
        </w:rPr>
        <w:t>Consulta y reseña de lo que se ha escrito recientemente sobre el tema.</w:t>
      </w:r>
    </w:p>
    <w:p w14:paraId="52EAD3E6" w14:textId="4B10EEA5" w:rsidR="00A65CA4" w:rsidRPr="000E227E" w:rsidRDefault="00E7398C" w:rsidP="00E7398C">
      <w:pPr>
        <w:widowControl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sz w:val="24"/>
          <w:szCs w:val="24"/>
          <w:lang w:val="es-ES_tradnl"/>
        </w:rPr>
      </w:pPr>
      <w:r w:rsidRPr="000E227E">
        <w:rPr>
          <w:rFonts w:ascii="Times New Roman" w:hAnsi="Times New Roman"/>
          <w:sz w:val="24"/>
          <w:szCs w:val="24"/>
          <w:lang w:val="es-ES_tradnl"/>
        </w:rPr>
        <w:t>-</w:t>
      </w:r>
      <w:r w:rsidRPr="000E227E">
        <w:rPr>
          <w:rFonts w:ascii="Times New Roman" w:hAnsi="Times New Roman"/>
          <w:sz w:val="24"/>
          <w:szCs w:val="24"/>
          <w:lang w:val="es-ES_tradnl"/>
        </w:rPr>
        <w:tab/>
      </w:r>
      <w:r w:rsidR="0045788C" w:rsidRPr="000E227E">
        <w:rPr>
          <w:rFonts w:ascii="Times New Roman" w:hAnsi="Times New Roman"/>
          <w:sz w:val="24"/>
          <w:szCs w:val="24"/>
          <w:lang w:val="es-ES_tradnl"/>
        </w:rPr>
        <w:t>Objetivos generales y específicos de la investigación.</w:t>
      </w:r>
    </w:p>
    <w:p w14:paraId="65FD71EC" w14:textId="10A0ACEE" w:rsidR="00A65CA4" w:rsidRPr="000E227E" w:rsidRDefault="00E7398C" w:rsidP="00E7398C">
      <w:pPr>
        <w:widowControl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sz w:val="24"/>
          <w:szCs w:val="24"/>
          <w:lang w:val="es-ES_tradnl"/>
        </w:rPr>
      </w:pPr>
      <w:r w:rsidRPr="000E227E">
        <w:rPr>
          <w:rFonts w:ascii="Times New Roman" w:hAnsi="Times New Roman"/>
          <w:sz w:val="24"/>
          <w:szCs w:val="24"/>
          <w:lang w:val="es-ES_tradnl"/>
        </w:rPr>
        <w:t>-</w:t>
      </w:r>
      <w:r w:rsidRPr="000E227E">
        <w:rPr>
          <w:rFonts w:ascii="Times New Roman" w:hAnsi="Times New Roman"/>
          <w:sz w:val="24"/>
          <w:szCs w:val="24"/>
          <w:lang w:val="es-ES_tradnl"/>
        </w:rPr>
        <w:tab/>
      </w:r>
      <w:r w:rsidR="008C5C97" w:rsidRPr="000E227E">
        <w:rPr>
          <w:rFonts w:ascii="Times New Roman" w:hAnsi="Times New Roman"/>
          <w:sz w:val="24"/>
          <w:szCs w:val="24"/>
          <w:lang w:val="es-ES_tradnl"/>
        </w:rPr>
        <w:t xml:space="preserve">La(s) hipótesis </w:t>
      </w:r>
      <w:r w:rsidR="000F25A1" w:rsidRPr="000E227E">
        <w:rPr>
          <w:rFonts w:ascii="Times New Roman" w:hAnsi="Times New Roman"/>
          <w:sz w:val="24"/>
          <w:szCs w:val="24"/>
          <w:lang w:val="es-ES_tradnl"/>
        </w:rPr>
        <w:t>(de haberla</w:t>
      </w:r>
      <w:r w:rsidR="00E524E6" w:rsidRPr="000E227E">
        <w:rPr>
          <w:rFonts w:ascii="Times New Roman" w:hAnsi="Times New Roman"/>
          <w:sz w:val="24"/>
          <w:szCs w:val="24"/>
          <w:lang w:val="es-ES_tradnl"/>
        </w:rPr>
        <w:t>/s</w:t>
      </w:r>
      <w:r w:rsidR="000F25A1" w:rsidRPr="000E227E">
        <w:rPr>
          <w:rFonts w:ascii="Times New Roman" w:hAnsi="Times New Roman"/>
          <w:sz w:val="24"/>
          <w:szCs w:val="24"/>
          <w:lang w:val="es-ES_tradnl"/>
        </w:rPr>
        <w:t>).</w:t>
      </w:r>
    </w:p>
    <w:p w14:paraId="47085BE0" w14:textId="77777777" w:rsidR="000008C8" w:rsidRPr="000E227E" w:rsidRDefault="000008C8" w:rsidP="000F25A1">
      <w:pPr>
        <w:widowControl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es-ES_tradnl"/>
        </w:rPr>
      </w:pPr>
    </w:p>
    <w:p w14:paraId="26B984DB" w14:textId="77777777" w:rsidR="00A65CA4" w:rsidRPr="000E227E" w:rsidRDefault="0045788C" w:rsidP="000F25A1">
      <w:pPr>
        <w:widowControl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es-ES_tradnl"/>
        </w:rPr>
      </w:pPr>
      <w:r w:rsidRPr="000E227E">
        <w:rPr>
          <w:rFonts w:ascii="Times New Roman" w:hAnsi="Times New Roman"/>
          <w:b/>
          <w:sz w:val="24"/>
          <w:szCs w:val="24"/>
          <w:lang w:val="es-ES_tradnl"/>
        </w:rPr>
        <w:t>Metodología</w:t>
      </w:r>
    </w:p>
    <w:p w14:paraId="362A8F4A" w14:textId="03932412" w:rsidR="00A65CA4" w:rsidRPr="000E227E" w:rsidRDefault="0045788C" w:rsidP="000F25A1">
      <w:pPr>
        <w:widowControl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sz w:val="24"/>
          <w:szCs w:val="24"/>
          <w:lang w:val="es-ES_tradnl"/>
        </w:rPr>
      </w:pPr>
      <w:r w:rsidRPr="000E227E">
        <w:rPr>
          <w:rFonts w:ascii="Times New Roman" w:hAnsi="Times New Roman"/>
          <w:sz w:val="24"/>
          <w:szCs w:val="24"/>
          <w:lang w:val="es-ES_tradnl"/>
        </w:rPr>
        <w:t xml:space="preserve">También llamada </w:t>
      </w:r>
      <w:r w:rsidR="008C5C97" w:rsidRPr="000E227E">
        <w:rPr>
          <w:rFonts w:ascii="Times New Roman" w:hAnsi="Times New Roman"/>
          <w:i/>
          <w:sz w:val="24"/>
          <w:szCs w:val="24"/>
          <w:lang w:val="es-ES_tradnl"/>
        </w:rPr>
        <w:t>metodología</w:t>
      </w:r>
      <w:r w:rsidRPr="000E227E">
        <w:rPr>
          <w:rFonts w:ascii="Times New Roman" w:hAnsi="Times New Roman"/>
          <w:sz w:val="24"/>
          <w:szCs w:val="24"/>
          <w:lang w:val="es-ES_tradnl"/>
        </w:rPr>
        <w:t xml:space="preserve"> o </w:t>
      </w:r>
      <w:r w:rsidR="008C5C97" w:rsidRPr="000E227E">
        <w:rPr>
          <w:rFonts w:ascii="Times New Roman" w:hAnsi="Times New Roman"/>
          <w:i/>
          <w:sz w:val="24"/>
          <w:szCs w:val="24"/>
          <w:lang w:val="es-ES_tradnl"/>
        </w:rPr>
        <w:t>desarrollo</w:t>
      </w:r>
      <w:r w:rsidRPr="000E227E">
        <w:rPr>
          <w:rFonts w:ascii="Times New Roman" w:hAnsi="Times New Roman"/>
          <w:sz w:val="24"/>
          <w:szCs w:val="24"/>
          <w:lang w:val="es-ES_tradnl"/>
        </w:rPr>
        <w:t xml:space="preserve">, esta sección de la ponencia responde a la pregunta: </w:t>
      </w:r>
      <w:r w:rsidRPr="000E227E">
        <w:rPr>
          <w:rFonts w:ascii="Times New Roman" w:hAnsi="Times New Roman"/>
          <w:sz w:val="24"/>
          <w:szCs w:val="24"/>
          <w:lang w:val="es-ES_tradnl"/>
        </w:rPr>
        <w:lastRenderedPageBreak/>
        <w:t>¿</w:t>
      </w:r>
      <w:r w:rsidRPr="000E227E">
        <w:rPr>
          <w:rFonts w:ascii="Times New Roman" w:hAnsi="Times New Roman"/>
          <w:b/>
          <w:bCs/>
          <w:sz w:val="24"/>
          <w:szCs w:val="24"/>
          <w:lang w:val="es-ES_tradnl"/>
        </w:rPr>
        <w:t>cómo se estudió el problema</w:t>
      </w:r>
      <w:r w:rsidRPr="000E227E">
        <w:rPr>
          <w:rFonts w:ascii="Times New Roman" w:hAnsi="Times New Roman"/>
          <w:sz w:val="24"/>
          <w:szCs w:val="24"/>
          <w:lang w:val="es-ES_tradnl"/>
        </w:rPr>
        <w:t>?</w:t>
      </w:r>
    </w:p>
    <w:p w14:paraId="19C7D989" w14:textId="77777777" w:rsidR="00A65CA4" w:rsidRPr="000E227E" w:rsidRDefault="0045788C" w:rsidP="000F25A1">
      <w:pPr>
        <w:widowControl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sz w:val="24"/>
          <w:szCs w:val="24"/>
          <w:lang w:val="es-ES_tradnl"/>
        </w:rPr>
      </w:pPr>
      <w:r w:rsidRPr="000E227E">
        <w:rPr>
          <w:rFonts w:ascii="Times New Roman" w:hAnsi="Times New Roman"/>
          <w:sz w:val="24"/>
          <w:szCs w:val="24"/>
          <w:lang w:val="es-ES_tradnl"/>
        </w:rPr>
        <w:t>Aquí se describe el diseño empleado para investigar el problema y se expone cómo se puso en práctica; así mismo, se explica y se sustenta la elección de la muestra, los materiales, los métodos y las técnicas que se implementaron para investigar el problema.</w:t>
      </w:r>
    </w:p>
    <w:p w14:paraId="47B8110A" w14:textId="0F9B158C" w:rsidR="00EF58D3" w:rsidRPr="000E227E" w:rsidRDefault="0045788C" w:rsidP="000F25A1">
      <w:pPr>
        <w:widowControl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sz w:val="24"/>
          <w:szCs w:val="24"/>
          <w:lang w:val="es-ES_tradnl"/>
        </w:rPr>
      </w:pPr>
      <w:r w:rsidRPr="000E227E">
        <w:rPr>
          <w:rFonts w:ascii="Times New Roman" w:hAnsi="Times New Roman"/>
          <w:sz w:val="24"/>
          <w:szCs w:val="24"/>
          <w:lang w:val="es-ES_tradnl"/>
        </w:rPr>
        <w:t>Es recomendable que esta sección se escriba de forma cronológica, según la secuencia en que se desarrolló el estudio: diseño, elección de la población, selección de la muestra, definición de las variables, recopilación de los datos, análisis de la información, etc.</w:t>
      </w:r>
      <w:r w:rsidR="006861AE" w:rsidRPr="000E227E">
        <w:rPr>
          <w:rFonts w:ascii="Times New Roman" w:hAnsi="Times New Roman"/>
          <w:sz w:val="24"/>
          <w:szCs w:val="24"/>
          <w:lang w:val="es-ES_tradnl"/>
        </w:rPr>
        <w:t xml:space="preserve"> </w:t>
      </w:r>
      <w:r w:rsidR="00EF58D3" w:rsidRPr="000E227E">
        <w:rPr>
          <w:rFonts w:ascii="Times New Roman" w:hAnsi="Times New Roman"/>
          <w:sz w:val="24"/>
          <w:szCs w:val="24"/>
          <w:lang w:val="es-ES_tradnl"/>
        </w:rPr>
        <w:t>Se redacta en tiempo pasado.</w:t>
      </w:r>
    </w:p>
    <w:p w14:paraId="1DED9AA4" w14:textId="77777777" w:rsidR="00A65CA4" w:rsidRPr="000E227E" w:rsidRDefault="00A65CA4" w:rsidP="000F25A1">
      <w:pPr>
        <w:widowControl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es-ES_tradnl"/>
        </w:rPr>
      </w:pPr>
    </w:p>
    <w:p w14:paraId="3F523D8D" w14:textId="037D6D4B" w:rsidR="00A65CA4" w:rsidRPr="000E227E" w:rsidRDefault="0045788C" w:rsidP="000F25A1">
      <w:pPr>
        <w:widowControl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es-ES_tradnl"/>
        </w:rPr>
      </w:pPr>
      <w:r w:rsidRPr="000E227E">
        <w:rPr>
          <w:rFonts w:ascii="Times New Roman" w:hAnsi="Times New Roman"/>
          <w:b/>
          <w:sz w:val="24"/>
          <w:szCs w:val="24"/>
          <w:lang w:val="es-ES_tradnl"/>
        </w:rPr>
        <w:t>Resultados (</w:t>
      </w:r>
      <w:r w:rsidR="00882DDB" w:rsidRPr="000E227E">
        <w:rPr>
          <w:rFonts w:ascii="Times New Roman" w:hAnsi="Times New Roman"/>
          <w:b/>
          <w:sz w:val="24"/>
          <w:szCs w:val="24"/>
          <w:lang w:val="es-ES_tradnl"/>
        </w:rPr>
        <w:t>exposición de cifras únicamente</w:t>
      </w:r>
      <w:r w:rsidRPr="000E227E">
        <w:rPr>
          <w:rFonts w:ascii="Times New Roman" w:hAnsi="Times New Roman"/>
          <w:b/>
          <w:sz w:val="24"/>
          <w:szCs w:val="24"/>
          <w:lang w:val="es-ES_tradnl"/>
        </w:rPr>
        <w:t>)</w:t>
      </w:r>
    </w:p>
    <w:p w14:paraId="511017FF" w14:textId="77777777" w:rsidR="00A65CA4" w:rsidRPr="000E227E" w:rsidRDefault="0045788C" w:rsidP="000F25A1">
      <w:pPr>
        <w:widowControl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sz w:val="24"/>
          <w:szCs w:val="24"/>
          <w:lang w:val="es-ES_tradnl"/>
        </w:rPr>
      </w:pPr>
      <w:r w:rsidRPr="000E227E">
        <w:rPr>
          <w:rFonts w:ascii="Times New Roman" w:hAnsi="Times New Roman"/>
          <w:sz w:val="24"/>
          <w:szCs w:val="24"/>
          <w:lang w:val="es-ES_tradnl"/>
        </w:rPr>
        <w:t>Esta sección responde a la pregunta: ¿</w:t>
      </w:r>
      <w:r w:rsidRPr="000E227E">
        <w:rPr>
          <w:rFonts w:ascii="Times New Roman" w:hAnsi="Times New Roman"/>
          <w:b/>
          <w:bCs/>
          <w:sz w:val="24"/>
          <w:szCs w:val="24"/>
          <w:lang w:val="es-ES_tradnl"/>
        </w:rPr>
        <w:t>cuál fue el producto de la investigación</w:t>
      </w:r>
      <w:r w:rsidRPr="000E227E">
        <w:rPr>
          <w:rFonts w:ascii="Times New Roman" w:hAnsi="Times New Roman"/>
          <w:sz w:val="24"/>
          <w:szCs w:val="24"/>
          <w:lang w:val="es-ES_tradnl"/>
        </w:rPr>
        <w:t>?</w:t>
      </w:r>
    </w:p>
    <w:p w14:paraId="7175804E" w14:textId="25915EEA" w:rsidR="00A65CA4" w:rsidRPr="000E227E" w:rsidRDefault="0045788C" w:rsidP="000F25A1">
      <w:pPr>
        <w:widowControl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sz w:val="24"/>
          <w:szCs w:val="24"/>
          <w:lang w:val="es-ES_tradnl"/>
        </w:rPr>
      </w:pPr>
      <w:r w:rsidRPr="000E227E">
        <w:rPr>
          <w:rFonts w:ascii="Times New Roman" w:hAnsi="Times New Roman"/>
          <w:sz w:val="24"/>
          <w:szCs w:val="24"/>
          <w:lang w:val="es-ES_tradnl"/>
        </w:rPr>
        <w:t xml:space="preserve">Aquí se presentan los hallazgos relevantes (incluso aquellos que </w:t>
      </w:r>
      <w:r w:rsidR="006861AE" w:rsidRPr="000E227E">
        <w:rPr>
          <w:rFonts w:ascii="Times New Roman" w:hAnsi="Times New Roman"/>
          <w:sz w:val="24"/>
          <w:szCs w:val="24"/>
          <w:lang w:val="es-ES_tradnl"/>
        </w:rPr>
        <w:t>demostraron</w:t>
      </w:r>
      <w:r w:rsidRPr="000E227E">
        <w:rPr>
          <w:rFonts w:ascii="Times New Roman" w:hAnsi="Times New Roman"/>
          <w:sz w:val="24"/>
          <w:szCs w:val="24"/>
          <w:lang w:val="es-ES_tradnl"/>
        </w:rPr>
        <w:t xml:space="preserve"> que la hipótesis </w:t>
      </w:r>
      <w:r w:rsidR="006861AE" w:rsidRPr="000E227E">
        <w:rPr>
          <w:rFonts w:ascii="Times New Roman" w:hAnsi="Times New Roman"/>
          <w:sz w:val="24"/>
          <w:szCs w:val="24"/>
          <w:lang w:val="es-ES_tradnl"/>
        </w:rPr>
        <w:t>no es válida</w:t>
      </w:r>
      <w:r w:rsidRPr="000E227E">
        <w:rPr>
          <w:rFonts w:ascii="Times New Roman" w:hAnsi="Times New Roman"/>
          <w:sz w:val="24"/>
          <w:szCs w:val="24"/>
          <w:lang w:val="es-ES_tradnl"/>
        </w:rPr>
        <w:t>), entre ellos los detalles necesarios para plantear una discusión más adelante.</w:t>
      </w:r>
    </w:p>
    <w:p w14:paraId="7D2E5DD2" w14:textId="77777777" w:rsidR="00E524E6" w:rsidRPr="000E227E" w:rsidRDefault="0045788C" w:rsidP="000F25A1">
      <w:pPr>
        <w:widowControl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sz w:val="24"/>
          <w:szCs w:val="24"/>
          <w:lang w:val="es-ES_tradnl"/>
        </w:rPr>
      </w:pPr>
      <w:r w:rsidRPr="000E227E">
        <w:rPr>
          <w:rFonts w:ascii="Times New Roman" w:hAnsi="Times New Roman"/>
          <w:sz w:val="24"/>
          <w:szCs w:val="24"/>
          <w:lang w:val="es-ES_tradnl"/>
        </w:rPr>
        <w:t xml:space="preserve">Los resultados deben presentarse de la forma más directa posible. Para ello, es muy útil emplear </w:t>
      </w:r>
      <w:r w:rsidRPr="000E227E">
        <w:rPr>
          <w:rFonts w:ascii="Times New Roman" w:hAnsi="Times New Roman"/>
          <w:b/>
          <w:bCs/>
          <w:sz w:val="24"/>
          <w:szCs w:val="24"/>
          <w:lang w:val="es-ES_tradnl"/>
        </w:rPr>
        <w:t>tablas</w:t>
      </w:r>
      <w:r w:rsidRPr="000E227E">
        <w:rPr>
          <w:rFonts w:ascii="Times New Roman" w:hAnsi="Times New Roman"/>
          <w:sz w:val="24"/>
          <w:szCs w:val="24"/>
          <w:lang w:val="es-ES_tradnl"/>
        </w:rPr>
        <w:t xml:space="preserve"> y </w:t>
      </w:r>
      <w:r w:rsidRPr="000E227E">
        <w:rPr>
          <w:rFonts w:ascii="Times New Roman" w:hAnsi="Times New Roman"/>
          <w:b/>
          <w:bCs/>
          <w:sz w:val="24"/>
          <w:szCs w:val="24"/>
          <w:lang w:val="es-ES_tradnl"/>
        </w:rPr>
        <w:t>figuras</w:t>
      </w:r>
      <w:r w:rsidRPr="000E227E">
        <w:rPr>
          <w:rFonts w:ascii="Times New Roman" w:hAnsi="Times New Roman"/>
          <w:sz w:val="24"/>
          <w:szCs w:val="24"/>
          <w:lang w:val="es-ES_tradnl"/>
        </w:rPr>
        <w:t xml:space="preserve"> que tengan la información necesaria para transmitir ideas completas por sí mismas (</w:t>
      </w:r>
      <w:proofErr w:type="spellStart"/>
      <w:r w:rsidRPr="000E227E">
        <w:rPr>
          <w:rFonts w:ascii="Times New Roman" w:hAnsi="Times New Roman"/>
          <w:sz w:val="24"/>
          <w:szCs w:val="24"/>
          <w:lang w:val="es-ES_tradnl"/>
        </w:rPr>
        <w:t>autoexplicativas</w:t>
      </w:r>
      <w:proofErr w:type="spellEnd"/>
      <w:r w:rsidRPr="000E227E">
        <w:rPr>
          <w:rFonts w:ascii="Times New Roman" w:hAnsi="Times New Roman"/>
          <w:sz w:val="24"/>
          <w:szCs w:val="24"/>
          <w:lang w:val="es-ES_tradnl"/>
        </w:rPr>
        <w:t>); el texto no debe ser la repetición de lo que dice en dichas tablas y figuras</w:t>
      </w:r>
      <w:r w:rsidR="006861AE" w:rsidRPr="000E227E">
        <w:rPr>
          <w:rFonts w:ascii="Times New Roman" w:hAnsi="Times New Roman"/>
          <w:sz w:val="24"/>
          <w:szCs w:val="24"/>
          <w:lang w:val="es-ES_tradnl"/>
        </w:rPr>
        <w:t xml:space="preserve">, ni las figuras mostrar lo que se expone en las tablas y viceversa. </w:t>
      </w:r>
    </w:p>
    <w:p w14:paraId="6F83489D" w14:textId="71A2204E" w:rsidR="00E524E6" w:rsidRPr="000E227E" w:rsidRDefault="00E524E6" w:rsidP="00E524E6">
      <w:pPr>
        <w:widowControl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sz w:val="24"/>
          <w:szCs w:val="24"/>
          <w:lang w:val="es-ES_tradnl"/>
        </w:rPr>
      </w:pPr>
      <w:r w:rsidRPr="000E227E">
        <w:rPr>
          <w:rFonts w:ascii="Times New Roman" w:hAnsi="Times New Roman"/>
          <w:sz w:val="24"/>
          <w:szCs w:val="24"/>
          <w:lang w:val="es-ES_tradnl"/>
        </w:rPr>
        <w:t xml:space="preserve">Numerar las tablas y figuras en forma secuencial (Tabla 1, Tabla 2, … Tabla </w:t>
      </w:r>
      <w:r w:rsidRPr="000E227E">
        <w:rPr>
          <w:rFonts w:ascii="Times New Roman" w:hAnsi="Times New Roman"/>
          <w:i/>
          <w:iCs/>
          <w:sz w:val="24"/>
          <w:szCs w:val="24"/>
          <w:lang w:val="es-ES_tradnl"/>
        </w:rPr>
        <w:t>n</w:t>
      </w:r>
      <w:r w:rsidRPr="000E227E">
        <w:rPr>
          <w:rFonts w:ascii="Times New Roman" w:hAnsi="Times New Roman"/>
          <w:sz w:val="24"/>
          <w:szCs w:val="24"/>
          <w:lang w:val="es-ES_tradnl"/>
        </w:rPr>
        <w:t xml:space="preserve">) (Figura 1, Figura 2, … Figura </w:t>
      </w:r>
      <w:r w:rsidRPr="000E227E">
        <w:rPr>
          <w:rFonts w:ascii="Times New Roman" w:hAnsi="Times New Roman"/>
          <w:i/>
          <w:iCs/>
          <w:sz w:val="24"/>
          <w:szCs w:val="24"/>
          <w:lang w:val="es-ES_tradnl"/>
        </w:rPr>
        <w:t>n</w:t>
      </w:r>
      <w:r w:rsidRPr="000E227E">
        <w:rPr>
          <w:rFonts w:ascii="Times New Roman" w:hAnsi="Times New Roman"/>
          <w:sz w:val="24"/>
          <w:szCs w:val="24"/>
          <w:lang w:val="es-ES_tradnl"/>
        </w:rPr>
        <w:t>) y mencionarlas en el texto. Tamaño de letra para tablas: 10 puntos, interlineado sencillo. Tamaño de letra para las figuras: desde 8 puntos hasta 16 puntos, de ser necesario para una correcta lectura. Las figuras se enviarán por separados en formato JPEG, PNG de 600 dpi (mínimo).</w:t>
      </w:r>
    </w:p>
    <w:p w14:paraId="191440A9" w14:textId="77777777" w:rsidR="00A86B9D" w:rsidRPr="000E227E" w:rsidRDefault="00E524E6" w:rsidP="00A86B9D">
      <w:pPr>
        <w:widowControl w:val="0"/>
        <w:snapToGrid w:val="0"/>
        <w:spacing w:after="0" w:line="360" w:lineRule="auto"/>
        <w:jc w:val="both"/>
        <w:rPr>
          <w:rFonts w:ascii="Times New Roman" w:hAnsi="Times New Roman"/>
          <w:sz w:val="24"/>
          <w:szCs w:val="24"/>
          <w:lang w:val="es-ES_tradnl"/>
        </w:rPr>
      </w:pPr>
      <w:r w:rsidRPr="000E227E">
        <w:rPr>
          <w:rFonts w:ascii="Times New Roman" w:hAnsi="Times New Roman"/>
          <w:sz w:val="24"/>
          <w:szCs w:val="24"/>
          <w:lang w:val="es-ES_tradnl"/>
        </w:rPr>
        <w:t xml:space="preserve">Para ecuaciones, utilizar el generador de ecuaciones de Word. Numerar las ecuaciones en forma secuencial (Ecuación 1, Ecuación 2, … Ecuación </w:t>
      </w:r>
      <w:r w:rsidRPr="000E227E">
        <w:rPr>
          <w:rFonts w:ascii="Times New Roman" w:hAnsi="Times New Roman"/>
          <w:i/>
          <w:iCs/>
          <w:sz w:val="24"/>
          <w:szCs w:val="24"/>
          <w:lang w:val="es-ES_tradnl"/>
        </w:rPr>
        <w:t>n</w:t>
      </w:r>
      <w:r w:rsidRPr="000E227E">
        <w:rPr>
          <w:rFonts w:ascii="Times New Roman" w:hAnsi="Times New Roman"/>
          <w:sz w:val="24"/>
          <w:szCs w:val="24"/>
          <w:lang w:val="es-ES_tradnl"/>
        </w:rPr>
        <w:t>), y mencionarlas en el texto.</w:t>
      </w:r>
      <w:r w:rsidR="00A86B9D" w:rsidRPr="000E227E">
        <w:rPr>
          <w:rFonts w:ascii="Times New Roman" w:hAnsi="Times New Roman"/>
          <w:sz w:val="24"/>
          <w:szCs w:val="24"/>
          <w:lang w:val="es-ES_tradnl"/>
        </w:rPr>
        <w:t xml:space="preserve"> </w:t>
      </w:r>
    </w:p>
    <w:p w14:paraId="3E2AD096" w14:textId="566E508E" w:rsidR="00A86B9D" w:rsidRPr="000E227E" w:rsidRDefault="00A86B9D" w:rsidP="00A86B9D">
      <w:pPr>
        <w:widowControl w:val="0"/>
        <w:snapToGrid w:val="0"/>
        <w:spacing w:after="0" w:line="360" w:lineRule="auto"/>
        <w:jc w:val="both"/>
        <w:rPr>
          <w:rFonts w:ascii="Times New Roman" w:hAnsi="Times New Roman"/>
          <w:sz w:val="24"/>
          <w:szCs w:val="24"/>
          <w:lang w:val="es-ES_tradnl"/>
        </w:rPr>
      </w:pPr>
      <w:r w:rsidRPr="000E227E">
        <w:rPr>
          <w:rFonts w:ascii="Times New Roman" w:hAnsi="Times New Roman"/>
          <w:sz w:val="24"/>
          <w:szCs w:val="24"/>
          <w:lang w:val="es-ES_tradnl"/>
        </w:rPr>
        <w:t>Para datos de poco volumen es mejor emplear oraciones o párrafos, por ejemplo: La población estudiada fue de 135, de la cual el 60% (81) correspondía a hombres y el 40% (54) a mujeres.</w:t>
      </w:r>
    </w:p>
    <w:p w14:paraId="11D916DB" w14:textId="77777777" w:rsidR="00CA2B49" w:rsidRPr="000E227E" w:rsidRDefault="00CA2B49" w:rsidP="00CA2B49">
      <w:pPr>
        <w:widowControl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sz w:val="24"/>
          <w:szCs w:val="24"/>
          <w:lang w:val="es-ES_tradnl"/>
        </w:rPr>
      </w:pPr>
      <w:r w:rsidRPr="000E227E">
        <w:rPr>
          <w:rFonts w:ascii="Times New Roman" w:hAnsi="Times New Roman"/>
          <w:sz w:val="24"/>
          <w:szCs w:val="24"/>
          <w:lang w:val="es-ES_tradnl"/>
        </w:rPr>
        <w:t xml:space="preserve">Esta sección se escribe en tiempo pasado, procurando utilizar la terminología técnica adecuada para un lector especializado, procurando siempre la concisión, la claridad y la precisión. </w:t>
      </w:r>
    </w:p>
    <w:p w14:paraId="61154D12" w14:textId="55118ED2" w:rsidR="00834BE8" w:rsidRDefault="00834BE8" w:rsidP="00A86B9D">
      <w:pPr>
        <w:widowControl w:val="0"/>
        <w:snapToGrid w:val="0"/>
        <w:spacing w:after="0" w:line="360" w:lineRule="auto"/>
        <w:jc w:val="both"/>
        <w:rPr>
          <w:rFonts w:ascii="Times New Roman" w:hAnsi="Times New Roman"/>
          <w:sz w:val="24"/>
          <w:szCs w:val="24"/>
          <w:lang w:val="es-ES_tradnl"/>
        </w:rPr>
      </w:pPr>
    </w:p>
    <w:p w14:paraId="1DA0E9DB" w14:textId="413828B0" w:rsidR="006D29F8" w:rsidRDefault="006D29F8" w:rsidP="00A86B9D">
      <w:pPr>
        <w:widowControl w:val="0"/>
        <w:snapToGrid w:val="0"/>
        <w:spacing w:after="0" w:line="360" w:lineRule="auto"/>
        <w:jc w:val="both"/>
        <w:rPr>
          <w:rFonts w:ascii="Times New Roman" w:hAnsi="Times New Roman"/>
          <w:sz w:val="24"/>
          <w:szCs w:val="24"/>
          <w:lang w:val="es-ES_tradnl"/>
        </w:rPr>
      </w:pPr>
    </w:p>
    <w:p w14:paraId="475A129A" w14:textId="77777777" w:rsidR="00834BE8" w:rsidRPr="000E227E" w:rsidRDefault="00834BE8" w:rsidP="00CA2B49">
      <w:pPr>
        <w:widowControl w:val="0"/>
        <w:snapToGrid w:val="0"/>
        <w:spacing w:after="0" w:line="240" w:lineRule="auto"/>
        <w:rPr>
          <w:rFonts w:ascii="Times New Roman" w:hAnsi="Times New Roman"/>
          <w:b/>
          <w:bCs/>
          <w:spacing w:val="2"/>
          <w:sz w:val="20"/>
          <w:szCs w:val="20"/>
          <w:lang w:val="es-ES_tradnl"/>
        </w:rPr>
      </w:pPr>
      <w:r w:rsidRPr="000E227E">
        <w:rPr>
          <w:rFonts w:ascii="Times New Roman" w:hAnsi="Times New Roman"/>
          <w:b/>
          <w:bCs/>
          <w:spacing w:val="2"/>
          <w:sz w:val="20"/>
          <w:szCs w:val="20"/>
          <w:lang w:val="es-ES_tradnl"/>
        </w:rPr>
        <w:lastRenderedPageBreak/>
        <w:t>Tabla 3</w:t>
      </w:r>
    </w:p>
    <w:p w14:paraId="65888019" w14:textId="77777777" w:rsidR="00834BE8" w:rsidRPr="000E227E" w:rsidRDefault="00834BE8" w:rsidP="00CA2B49">
      <w:pPr>
        <w:widowControl w:val="0"/>
        <w:snapToGrid w:val="0"/>
        <w:spacing w:after="0" w:line="240" w:lineRule="auto"/>
        <w:jc w:val="both"/>
        <w:rPr>
          <w:rFonts w:ascii="Times New Roman" w:hAnsi="Times New Roman"/>
          <w:sz w:val="20"/>
          <w:szCs w:val="20"/>
          <w:lang w:val="es-ES_tradnl"/>
        </w:rPr>
      </w:pPr>
      <w:r w:rsidRPr="000E227E">
        <w:rPr>
          <w:rFonts w:ascii="Times New Roman" w:hAnsi="Times New Roman"/>
          <w:i/>
          <w:iCs/>
          <w:spacing w:val="2"/>
          <w:sz w:val="20"/>
          <w:szCs w:val="20"/>
          <w:lang w:val="es-ES_tradnl"/>
        </w:rPr>
        <w:t>Correlación entre desempeño financiero y los estilos de liderazgo</w:t>
      </w:r>
    </w:p>
    <w:tbl>
      <w:tblPr>
        <w:tblW w:w="9217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0"/>
        <w:gridCol w:w="2215"/>
        <w:gridCol w:w="1843"/>
        <w:gridCol w:w="1842"/>
        <w:gridCol w:w="1560"/>
        <w:gridCol w:w="1417"/>
      </w:tblGrid>
      <w:tr w:rsidR="00834BE8" w:rsidRPr="000E227E" w14:paraId="6AE8E88D" w14:textId="77777777" w:rsidTr="00CA2B49">
        <w:trPr>
          <w:cantSplit/>
          <w:trHeight w:val="170"/>
        </w:trPr>
        <w:tc>
          <w:tcPr>
            <w:tcW w:w="9217" w:type="dxa"/>
            <w:gridSpan w:val="6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0A73D56" w14:textId="77777777" w:rsidR="00834BE8" w:rsidRPr="000E227E" w:rsidRDefault="00834BE8" w:rsidP="00CA2B49">
            <w:pPr>
              <w:widowControl w:val="0"/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0E227E">
              <w:rPr>
                <w:rFonts w:ascii="Times New Roman" w:hAnsi="Times New Roman"/>
                <w:b/>
                <w:bCs/>
                <w:spacing w:val="-1"/>
                <w:sz w:val="18"/>
                <w:szCs w:val="18"/>
                <w:lang w:val="es-ES_tradnl"/>
              </w:rPr>
              <w:t>Correlaciones</w:t>
            </w:r>
          </w:p>
        </w:tc>
      </w:tr>
      <w:tr w:rsidR="00834BE8" w:rsidRPr="000E227E" w14:paraId="6FB16990" w14:textId="77777777" w:rsidTr="00CA2B49">
        <w:trPr>
          <w:cantSplit/>
          <w:trHeight w:val="170"/>
        </w:trPr>
        <w:tc>
          <w:tcPr>
            <w:tcW w:w="4398" w:type="dxa"/>
            <w:gridSpan w:val="3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42E6109" w14:textId="77777777" w:rsidR="00834BE8" w:rsidRPr="000E227E" w:rsidRDefault="00834BE8" w:rsidP="00CA2B49">
            <w:pPr>
              <w:widowControl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0E227E">
              <w:rPr>
                <w:rFonts w:ascii="Times New Roman" w:hAnsi="Times New Roman"/>
                <w:sz w:val="18"/>
                <w:szCs w:val="18"/>
                <w:lang w:val="es-ES_tradnl"/>
              </w:rPr>
              <w:t> </w:t>
            </w:r>
          </w:p>
        </w:tc>
        <w:tc>
          <w:tcPr>
            <w:tcW w:w="184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24D5AD5" w14:textId="77777777" w:rsidR="00834BE8" w:rsidRPr="000E227E" w:rsidRDefault="00834BE8" w:rsidP="00CA2B49">
            <w:pPr>
              <w:widowControl w:val="0"/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0E227E">
              <w:rPr>
                <w:rFonts w:ascii="Times New Roman" w:hAnsi="Times New Roman"/>
                <w:b/>
                <w:bCs/>
                <w:sz w:val="18"/>
                <w:szCs w:val="18"/>
                <w:lang w:val="es-ES_tradnl"/>
              </w:rPr>
              <w:t>Transformacional</w:t>
            </w:r>
          </w:p>
        </w:tc>
        <w:tc>
          <w:tcPr>
            <w:tcW w:w="156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CA25892" w14:textId="77777777" w:rsidR="00834BE8" w:rsidRPr="000E227E" w:rsidRDefault="00834BE8" w:rsidP="00CA2B49">
            <w:pPr>
              <w:widowControl w:val="0"/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0E227E">
              <w:rPr>
                <w:rFonts w:ascii="Times New Roman" w:hAnsi="Times New Roman"/>
                <w:b/>
                <w:bCs/>
                <w:sz w:val="18"/>
                <w:szCs w:val="18"/>
                <w:lang w:val="es-ES_tradnl"/>
              </w:rPr>
              <w:t>Transaccional</w:t>
            </w:r>
          </w:p>
        </w:tc>
        <w:tc>
          <w:tcPr>
            <w:tcW w:w="1417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B2CC5EA" w14:textId="77777777" w:rsidR="00834BE8" w:rsidRPr="000E227E" w:rsidRDefault="00834BE8" w:rsidP="00CA2B49">
            <w:pPr>
              <w:widowControl w:val="0"/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0E227E">
              <w:rPr>
                <w:rFonts w:ascii="Times New Roman" w:hAnsi="Times New Roman"/>
                <w:b/>
                <w:bCs/>
                <w:sz w:val="18"/>
                <w:szCs w:val="18"/>
                <w:lang w:val="es-ES_tradnl"/>
              </w:rPr>
              <w:t>Laissez-Faire</w:t>
            </w:r>
          </w:p>
        </w:tc>
      </w:tr>
      <w:tr w:rsidR="00834BE8" w:rsidRPr="000E227E" w14:paraId="7C1301C7" w14:textId="77777777" w:rsidTr="00CA2B49">
        <w:trPr>
          <w:cantSplit/>
          <w:trHeight w:val="170"/>
        </w:trPr>
        <w:tc>
          <w:tcPr>
            <w:tcW w:w="340" w:type="dxa"/>
            <w:vMerge w:val="restart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textDirection w:val="btLr"/>
            <w:vAlign w:val="center"/>
          </w:tcPr>
          <w:p w14:paraId="042BA510" w14:textId="77777777" w:rsidR="00834BE8" w:rsidRPr="000E227E" w:rsidRDefault="00834BE8" w:rsidP="00CA2B49">
            <w:pPr>
              <w:widowControl w:val="0"/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0E227E">
              <w:rPr>
                <w:rFonts w:ascii="Times New Roman" w:hAnsi="Times New Roman"/>
                <w:b/>
                <w:bCs/>
                <w:sz w:val="18"/>
                <w:szCs w:val="18"/>
                <w:lang w:val="es-ES_tradnl"/>
              </w:rPr>
              <w:t>Spearman</w:t>
            </w:r>
          </w:p>
        </w:tc>
        <w:tc>
          <w:tcPr>
            <w:tcW w:w="2215" w:type="dxa"/>
            <w:vMerge w:val="restart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9681215" w14:textId="77777777" w:rsidR="00834BE8" w:rsidRPr="000E227E" w:rsidRDefault="00834BE8" w:rsidP="00CA2B49">
            <w:pPr>
              <w:widowControl w:val="0"/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0E227E">
              <w:rPr>
                <w:rFonts w:ascii="Times New Roman" w:hAnsi="Times New Roman"/>
                <w:sz w:val="18"/>
                <w:szCs w:val="18"/>
                <w:lang w:val="es-ES_tradnl"/>
              </w:rPr>
              <w:t>Resultado del ejercicio / Patrimonio Promedio</w:t>
            </w:r>
          </w:p>
        </w:tc>
        <w:tc>
          <w:tcPr>
            <w:tcW w:w="1843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88A7D1B" w14:textId="77777777" w:rsidR="00834BE8" w:rsidRPr="000E227E" w:rsidRDefault="00834BE8" w:rsidP="00CA2B49">
            <w:pPr>
              <w:widowControl w:val="0"/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0E227E">
              <w:rPr>
                <w:rFonts w:ascii="Times New Roman" w:hAnsi="Times New Roman"/>
                <w:sz w:val="18"/>
                <w:szCs w:val="18"/>
                <w:lang w:val="es-ES_tradnl"/>
              </w:rPr>
              <w:t xml:space="preserve">Coeficiente de correlación </w:t>
            </w:r>
          </w:p>
        </w:tc>
        <w:tc>
          <w:tcPr>
            <w:tcW w:w="184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3EE479C" w14:textId="77777777" w:rsidR="00834BE8" w:rsidRPr="000E227E" w:rsidRDefault="00834BE8" w:rsidP="00CA2B49">
            <w:pPr>
              <w:widowControl w:val="0"/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0E227E">
              <w:rPr>
                <w:rFonts w:ascii="Times New Roman" w:hAnsi="Times New Roman"/>
                <w:sz w:val="18"/>
                <w:szCs w:val="18"/>
                <w:lang w:val="es-ES_tradnl"/>
              </w:rPr>
              <w:t>,249</w:t>
            </w:r>
          </w:p>
        </w:tc>
        <w:tc>
          <w:tcPr>
            <w:tcW w:w="156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73DD422" w14:textId="77777777" w:rsidR="00834BE8" w:rsidRPr="000E227E" w:rsidRDefault="00834BE8" w:rsidP="00CA2B49">
            <w:pPr>
              <w:widowControl w:val="0"/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0E227E">
              <w:rPr>
                <w:rFonts w:ascii="Times New Roman" w:hAnsi="Times New Roman"/>
                <w:sz w:val="18"/>
                <w:szCs w:val="18"/>
                <w:lang w:val="es-ES_tradnl"/>
              </w:rPr>
              <w:t>-,248</w:t>
            </w:r>
          </w:p>
        </w:tc>
        <w:tc>
          <w:tcPr>
            <w:tcW w:w="1417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9FFF97D" w14:textId="77777777" w:rsidR="00834BE8" w:rsidRPr="000E227E" w:rsidRDefault="00834BE8" w:rsidP="00CA2B49">
            <w:pPr>
              <w:widowControl w:val="0"/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0E227E">
              <w:rPr>
                <w:rFonts w:ascii="Times New Roman" w:hAnsi="Times New Roman"/>
                <w:sz w:val="18"/>
                <w:szCs w:val="18"/>
                <w:lang w:val="es-ES_tradnl"/>
              </w:rPr>
              <w:t>,051</w:t>
            </w:r>
          </w:p>
        </w:tc>
      </w:tr>
      <w:tr w:rsidR="00834BE8" w:rsidRPr="000E227E" w14:paraId="24C46D47" w14:textId="77777777" w:rsidTr="00CA2B49">
        <w:trPr>
          <w:cantSplit/>
          <w:trHeight w:val="170"/>
        </w:trPr>
        <w:tc>
          <w:tcPr>
            <w:tcW w:w="340" w:type="dxa"/>
            <w:vMerge/>
            <w:shd w:val="clear" w:color="auto" w:fill="auto"/>
          </w:tcPr>
          <w:p w14:paraId="0038398A" w14:textId="77777777" w:rsidR="00834BE8" w:rsidRPr="000E227E" w:rsidRDefault="00834BE8" w:rsidP="00CA2B49">
            <w:pPr>
              <w:widowControl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es-ES_tradnl"/>
              </w:rPr>
            </w:pPr>
          </w:p>
        </w:tc>
        <w:tc>
          <w:tcPr>
            <w:tcW w:w="2215" w:type="dxa"/>
            <w:vMerge/>
            <w:shd w:val="clear" w:color="auto" w:fill="auto"/>
          </w:tcPr>
          <w:p w14:paraId="08041B8F" w14:textId="77777777" w:rsidR="00834BE8" w:rsidRPr="000E227E" w:rsidRDefault="00834BE8" w:rsidP="00CA2B49">
            <w:pPr>
              <w:widowControl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0A1E7D0" w14:textId="77777777" w:rsidR="00834BE8" w:rsidRPr="000E227E" w:rsidRDefault="00834BE8" w:rsidP="00CA2B49">
            <w:pPr>
              <w:widowControl w:val="0"/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0E227E">
              <w:rPr>
                <w:rFonts w:ascii="Times New Roman" w:hAnsi="Times New Roman"/>
                <w:sz w:val="18"/>
                <w:szCs w:val="18"/>
                <w:lang w:val="es-ES_tradnl"/>
              </w:rPr>
              <w:t>Sig. (2-tailed)</w:t>
            </w:r>
          </w:p>
        </w:tc>
        <w:tc>
          <w:tcPr>
            <w:tcW w:w="184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E46D484" w14:textId="77777777" w:rsidR="00834BE8" w:rsidRPr="000E227E" w:rsidRDefault="00834BE8" w:rsidP="00CA2B49">
            <w:pPr>
              <w:widowControl w:val="0"/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0E227E">
              <w:rPr>
                <w:rFonts w:ascii="Times New Roman" w:hAnsi="Times New Roman"/>
                <w:sz w:val="18"/>
                <w:szCs w:val="18"/>
                <w:lang w:val="es-ES_tradnl"/>
              </w:rPr>
              <w:t>,319</w:t>
            </w:r>
          </w:p>
        </w:tc>
        <w:tc>
          <w:tcPr>
            <w:tcW w:w="156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E53C539" w14:textId="77777777" w:rsidR="00834BE8" w:rsidRPr="000E227E" w:rsidRDefault="00834BE8" w:rsidP="00CA2B49">
            <w:pPr>
              <w:widowControl w:val="0"/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0E227E">
              <w:rPr>
                <w:rFonts w:ascii="Times New Roman" w:hAnsi="Times New Roman"/>
                <w:sz w:val="18"/>
                <w:szCs w:val="18"/>
                <w:lang w:val="es-ES_tradnl"/>
              </w:rPr>
              <w:t>,322</w:t>
            </w:r>
          </w:p>
        </w:tc>
        <w:tc>
          <w:tcPr>
            <w:tcW w:w="1417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EC20847" w14:textId="77777777" w:rsidR="00834BE8" w:rsidRPr="000E227E" w:rsidRDefault="00834BE8" w:rsidP="00CA2B49">
            <w:pPr>
              <w:widowControl w:val="0"/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0E227E">
              <w:rPr>
                <w:rFonts w:ascii="Times New Roman" w:hAnsi="Times New Roman"/>
                <w:sz w:val="18"/>
                <w:szCs w:val="18"/>
                <w:lang w:val="es-ES_tradnl"/>
              </w:rPr>
              <w:t>,842</w:t>
            </w:r>
          </w:p>
        </w:tc>
      </w:tr>
      <w:tr w:rsidR="00834BE8" w:rsidRPr="000E227E" w14:paraId="1FBD2802" w14:textId="77777777" w:rsidTr="00CA2B49">
        <w:trPr>
          <w:cantSplit/>
          <w:trHeight w:val="170"/>
        </w:trPr>
        <w:tc>
          <w:tcPr>
            <w:tcW w:w="340" w:type="dxa"/>
            <w:vMerge/>
            <w:shd w:val="clear" w:color="auto" w:fill="auto"/>
          </w:tcPr>
          <w:p w14:paraId="1EA0FC69" w14:textId="77777777" w:rsidR="00834BE8" w:rsidRPr="000E227E" w:rsidRDefault="00834BE8" w:rsidP="00CA2B49">
            <w:pPr>
              <w:widowControl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es-ES_tradnl"/>
              </w:rPr>
            </w:pPr>
          </w:p>
        </w:tc>
        <w:tc>
          <w:tcPr>
            <w:tcW w:w="2215" w:type="dxa"/>
            <w:vMerge/>
            <w:shd w:val="clear" w:color="auto" w:fill="auto"/>
          </w:tcPr>
          <w:p w14:paraId="210003CA" w14:textId="77777777" w:rsidR="00834BE8" w:rsidRPr="000E227E" w:rsidRDefault="00834BE8" w:rsidP="00CA2B49">
            <w:pPr>
              <w:widowControl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89E2657" w14:textId="77777777" w:rsidR="00834BE8" w:rsidRPr="000E227E" w:rsidRDefault="00834BE8" w:rsidP="00CA2B49">
            <w:pPr>
              <w:widowControl w:val="0"/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0E227E">
              <w:rPr>
                <w:rFonts w:ascii="Times New Roman" w:hAnsi="Times New Roman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184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63195CD" w14:textId="77777777" w:rsidR="00834BE8" w:rsidRPr="000E227E" w:rsidRDefault="00834BE8" w:rsidP="00CA2B49">
            <w:pPr>
              <w:widowControl w:val="0"/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0E227E">
              <w:rPr>
                <w:rFonts w:ascii="Times New Roman" w:hAnsi="Times New Roman"/>
                <w:sz w:val="18"/>
                <w:szCs w:val="18"/>
                <w:lang w:val="es-ES_tradnl"/>
              </w:rPr>
              <w:t>18</w:t>
            </w:r>
          </w:p>
        </w:tc>
        <w:tc>
          <w:tcPr>
            <w:tcW w:w="156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74C83CF" w14:textId="77777777" w:rsidR="00834BE8" w:rsidRPr="000E227E" w:rsidRDefault="00834BE8" w:rsidP="00CA2B49">
            <w:pPr>
              <w:widowControl w:val="0"/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0E227E">
              <w:rPr>
                <w:rFonts w:ascii="Times New Roman" w:hAnsi="Times New Roman"/>
                <w:sz w:val="18"/>
                <w:szCs w:val="18"/>
                <w:lang w:val="es-ES_tradnl"/>
              </w:rPr>
              <w:t>18</w:t>
            </w:r>
          </w:p>
        </w:tc>
        <w:tc>
          <w:tcPr>
            <w:tcW w:w="1417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D6967BB" w14:textId="77777777" w:rsidR="00834BE8" w:rsidRPr="000E227E" w:rsidRDefault="00834BE8" w:rsidP="00CA2B49">
            <w:pPr>
              <w:widowControl w:val="0"/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0E227E">
              <w:rPr>
                <w:rFonts w:ascii="Times New Roman" w:hAnsi="Times New Roman"/>
                <w:sz w:val="18"/>
                <w:szCs w:val="18"/>
                <w:lang w:val="es-ES_tradnl"/>
              </w:rPr>
              <w:t>18</w:t>
            </w:r>
          </w:p>
        </w:tc>
      </w:tr>
      <w:tr w:rsidR="00834BE8" w:rsidRPr="000E227E" w14:paraId="6B26BD11" w14:textId="77777777" w:rsidTr="00CA2B49">
        <w:trPr>
          <w:cantSplit/>
          <w:trHeight w:val="170"/>
        </w:trPr>
        <w:tc>
          <w:tcPr>
            <w:tcW w:w="340" w:type="dxa"/>
            <w:vMerge/>
            <w:shd w:val="clear" w:color="auto" w:fill="auto"/>
          </w:tcPr>
          <w:p w14:paraId="36B49B9C" w14:textId="77777777" w:rsidR="00834BE8" w:rsidRPr="000E227E" w:rsidRDefault="00834BE8" w:rsidP="00CA2B49">
            <w:pPr>
              <w:widowControl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es-ES_tradnl"/>
              </w:rPr>
            </w:pPr>
          </w:p>
        </w:tc>
        <w:tc>
          <w:tcPr>
            <w:tcW w:w="2215" w:type="dxa"/>
            <w:vMerge w:val="restart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9C28311" w14:textId="77777777" w:rsidR="00834BE8" w:rsidRPr="000E227E" w:rsidRDefault="00834BE8" w:rsidP="00CA2B49">
            <w:pPr>
              <w:widowControl w:val="0"/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0E227E">
              <w:rPr>
                <w:rFonts w:ascii="Times New Roman" w:hAnsi="Times New Roman"/>
                <w:sz w:val="18"/>
                <w:szCs w:val="18"/>
                <w:lang w:val="es-ES_tradnl"/>
              </w:rPr>
              <w:t>Resultado del ejercicio / Activo Promedio</w:t>
            </w:r>
          </w:p>
        </w:tc>
        <w:tc>
          <w:tcPr>
            <w:tcW w:w="1843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62B0362" w14:textId="77777777" w:rsidR="00834BE8" w:rsidRPr="000E227E" w:rsidRDefault="00834BE8" w:rsidP="00CA2B49">
            <w:pPr>
              <w:widowControl w:val="0"/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0E227E">
              <w:rPr>
                <w:rFonts w:ascii="Times New Roman" w:hAnsi="Times New Roman"/>
                <w:sz w:val="18"/>
                <w:szCs w:val="18"/>
                <w:lang w:val="es-ES_tradnl"/>
              </w:rPr>
              <w:t xml:space="preserve">Coeficiente de correlación </w:t>
            </w:r>
          </w:p>
        </w:tc>
        <w:tc>
          <w:tcPr>
            <w:tcW w:w="184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B2DA921" w14:textId="77777777" w:rsidR="00834BE8" w:rsidRPr="000E227E" w:rsidRDefault="00834BE8" w:rsidP="00CA2B49">
            <w:pPr>
              <w:widowControl w:val="0"/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0E227E">
              <w:rPr>
                <w:rFonts w:ascii="Times New Roman" w:hAnsi="Times New Roman"/>
                <w:sz w:val="18"/>
                <w:szCs w:val="18"/>
                <w:lang w:val="es-ES_tradnl"/>
              </w:rPr>
              <w:t>,540</w:t>
            </w:r>
            <w:r w:rsidRPr="000E227E">
              <w:rPr>
                <w:rFonts w:ascii="Times New Roman" w:hAnsi="Times New Roman"/>
                <w:sz w:val="18"/>
                <w:szCs w:val="18"/>
                <w:vertAlign w:val="superscript"/>
                <w:lang w:val="es-ES_tradnl"/>
              </w:rPr>
              <w:t>*</w:t>
            </w:r>
          </w:p>
        </w:tc>
        <w:tc>
          <w:tcPr>
            <w:tcW w:w="156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1BE51B9" w14:textId="77777777" w:rsidR="00834BE8" w:rsidRPr="000E227E" w:rsidRDefault="00834BE8" w:rsidP="00CA2B49">
            <w:pPr>
              <w:widowControl w:val="0"/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0E227E">
              <w:rPr>
                <w:rFonts w:ascii="Times New Roman" w:hAnsi="Times New Roman"/>
                <w:sz w:val="18"/>
                <w:szCs w:val="18"/>
                <w:lang w:val="es-ES_tradnl"/>
              </w:rPr>
              <w:t>,347</w:t>
            </w:r>
          </w:p>
        </w:tc>
        <w:tc>
          <w:tcPr>
            <w:tcW w:w="1417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D51EE11" w14:textId="77777777" w:rsidR="00834BE8" w:rsidRPr="000E227E" w:rsidRDefault="00834BE8" w:rsidP="00CA2B49">
            <w:pPr>
              <w:widowControl w:val="0"/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0E227E">
              <w:rPr>
                <w:rFonts w:ascii="Times New Roman" w:hAnsi="Times New Roman"/>
                <w:sz w:val="18"/>
                <w:szCs w:val="18"/>
                <w:lang w:val="es-ES_tradnl"/>
              </w:rPr>
              <w:t>,597</w:t>
            </w:r>
            <w:r w:rsidRPr="000E227E">
              <w:rPr>
                <w:rFonts w:ascii="Times New Roman" w:hAnsi="Times New Roman"/>
                <w:sz w:val="18"/>
                <w:szCs w:val="18"/>
                <w:vertAlign w:val="superscript"/>
                <w:lang w:val="es-ES_tradnl"/>
              </w:rPr>
              <w:t>**</w:t>
            </w:r>
          </w:p>
        </w:tc>
      </w:tr>
      <w:tr w:rsidR="00834BE8" w:rsidRPr="000E227E" w14:paraId="6668294A" w14:textId="77777777" w:rsidTr="00CA2B49">
        <w:trPr>
          <w:cantSplit/>
          <w:trHeight w:val="170"/>
        </w:trPr>
        <w:tc>
          <w:tcPr>
            <w:tcW w:w="340" w:type="dxa"/>
            <w:vMerge/>
            <w:shd w:val="clear" w:color="auto" w:fill="auto"/>
          </w:tcPr>
          <w:p w14:paraId="48302C89" w14:textId="77777777" w:rsidR="00834BE8" w:rsidRPr="000E227E" w:rsidRDefault="00834BE8" w:rsidP="00CA2B49">
            <w:pPr>
              <w:widowControl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es-ES_tradnl"/>
              </w:rPr>
            </w:pPr>
          </w:p>
        </w:tc>
        <w:tc>
          <w:tcPr>
            <w:tcW w:w="2215" w:type="dxa"/>
            <w:vMerge/>
            <w:shd w:val="clear" w:color="auto" w:fill="auto"/>
          </w:tcPr>
          <w:p w14:paraId="7B296B3E" w14:textId="77777777" w:rsidR="00834BE8" w:rsidRPr="000E227E" w:rsidRDefault="00834BE8" w:rsidP="00CA2B49">
            <w:pPr>
              <w:widowControl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F0423CE" w14:textId="77777777" w:rsidR="00834BE8" w:rsidRPr="000E227E" w:rsidRDefault="00834BE8" w:rsidP="00CA2B49">
            <w:pPr>
              <w:widowControl w:val="0"/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0E227E">
              <w:rPr>
                <w:rFonts w:ascii="Times New Roman" w:hAnsi="Times New Roman"/>
                <w:sz w:val="18"/>
                <w:szCs w:val="18"/>
                <w:lang w:val="es-ES_tradnl"/>
              </w:rPr>
              <w:t>Sig. (2-tailed)</w:t>
            </w:r>
          </w:p>
        </w:tc>
        <w:tc>
          <w:tcPr>
            <w:tcW w:w="184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CDE8075" w14:textId="77777777" w:rsidR="00834BE8" w:rsidRPr="000E227E" w:rsidRDefault="00834BE8" w:rsidP="00CA2B49">
            <w:pPr>
              <w:widowControl w:val="0"/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0E227E">
              <w:rPr>
                <w:rFonts w:ascii="Times New Roman" w:hAnsi="Times New Roman"/>
                <w:sz w:val="18"/>
                <w:szCs w:val="18"/>
                <w:lang w:val="es-ES_tradnl"/>
              </w:rPr>
              <w:t>,021</w:t>
            </w:r>
          </w:p>
        </w:tc>
        <w:tc>
          <w:tcPr>
            <w:tcW w:w="156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EF2F4A0" w14:textId="77777777" w:rsidR="00834BE8" w:rsidRPr="000E227E" w:rsidRDefault="00834BE8" w:rsidP="00CA2B49">
            <w:pPr>
              <w:widowControl w:val="0"/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0E227E">
              <w:rPr>
                <w:rFonts w:ascii="Times New Roman" w:hAnsi="Times New Roman"/>
                <w:sz w:val="18"/>
                <w:szCs w:val="18"/>
                <w:lang w:val="es-ES_tradnl"/>
              </w:rPr>
              <w:t>,159</w:t>
            </w:r>
          </w:p>
        </w:tc>
        <w:tc>
          <w:tcPr>
            <w:tcW w:w="1417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99F7C16" w14:textId="77777777" w:rsidR="00834BE8" w:rsidRPr="000E227E" w:rsidRDefault="00834BE8" w:rsidP="00CA2B49">
            <w:pPr>
              <w:widowControl w:val="0"/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0E227E">
              <w:rPr>
                <w:rFonts w:ascii="Times New Roman" w:hAnsi="Times New Roman"/>
                <w:sz w:val="18"/>
                <w:szCs w:val="18"/>
                <w:lang w:val="es-ES_tradnl"/>
              </w:rPr>
              <w:t>,009</w:t>
            </w:r>
          </w:p>
        </w:tc>
      </w:tr>
      <w:tr w:rsidR="00834BE8" w:rsidRPr="000E227E" w14:paraId="0261FDA6" w14:textId="77777777" w:rsidTr="00CA2B49">
        <w:trPr>
          <w:cantSplit/>
          <w:trHeight w:val="170"/>
        </w:trPr>
        <w:tc>
          <w:tcPr>
            <w:tcW w:w="340" w:type="dxa"/>
            <w:vMerge/>
            <w:shd w:val="clear" w:color="auto" w:fill="auto"/>
          </w:tcPr>
          <w:p w14:paraId="4504D8CB" w14:textId="77777777" w:rsidR="00834BE8" w:rsidRPr="000E227E" w:rsidRDefault="00834BE8" w:rsidP="00CA2B49">
            <w:pPr>
              <w:widowControl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es-ES_tradnl"/>
              </w:rPr>
            </w:pPr>
          </w:p>
        </w:tc>
        <w:tc>
          <w:tcPr>
            <w:tcW w:w="2215" w:type="dxa"/>
            <w:vMerge/>
            <w:shd w:val="clear" w:color="auto" w:fill="auto"/>
          </w:tcPr>
          <w:p w14:paraId="65FDC693" w14:textId="77777777" w:rsidR="00834BE8" w:rsidRPr="000E227E" w:rsidRDefault="00834BE8" w:rsidP="00CA2B49">
            <w:pPr>
              <w:widowControl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3B7E5A5" w14:textId="77777777" w:rsidR="00834BE8" w:rsidRPr="000E227E" w:rsidRDefault="00834BE8" w:rsidP="00CA2B49">
            <w:pPr>
              <w:widowControl w:val="0"/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0E227E">
              <w:rPr>
                <w:rFonts w:ascii="Times New Roman" w:hAnsi="Times New Roman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184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0F1C887" w14:textId="77777777" w:rsidR="00834BE8" w:rsidRPr="000E227E" w:rsidRDefault="00834BE8" w:rsidP="00CA2B49">
            <w:pPr>
              <w:widowControl w:val="0"/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0E227E">
              <w:rPr>
                <w:rFonts w:ascii="Times New Roman" w:hAnsi="Times New Roman"/>
                <w:sz w:val="18"/>
                <w:szCs w:val="18"/>
                <w:lang w:val="es-ES_tradnl"/>
              </w:rPr>
              <w:t>18</w:t>
            </w:r>
          </w:p>
        </w:tc>
        <w:tc>
          <w:tcPr>
            <w:tcW w:w="156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6A6B7DC" w14:textId="77777777" w:rsidR="00834BE8" w:rsidRPr="000E227E" w:rsidRDefault="00834BE8" w:rsidP="00CA2B49">
            <w:pPr>
              <w:widowControl w:val="0"/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0E227E">
              <w:rPr>
                <w:rFonts w:ascii="Times New Roman" w:hAnsi="Times New Roman"/>
                <w:sz w:val="18"/>
                <w:szCs w:val="18"/>
                <w:lang w:val="es-ES_tradnl"/>
              </w:rPr>
              <w:t>18</w:t>
            </w:r>
          </w:p>
        </w:tc>
        <w:tc>
          <w:tcPr>
            <w:tcW w:w="1417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4E86471" w14:textId="77777777" w:rsidR="00834BE8" w:rsidRPr="000E227E" w:rsidRDefault="00834BE8" w:rsidP="00CA2B49">
            <w:pPr>
              <w:widowControl w:val="0"/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0E227E">
              <w:rPr>
                <w:rFonts w:ascii="Times New Roman" w:hAnsi="Times New Roman"/>
                <w:sz w:val="18"/>
                <w:szCs w:val="18"/>
                <w:lang w:val="es-ES_tradnl"/>
              </w:rPr>
              <w:t>18</w:t>
            </w:r>
          </w:p>
        </w:tc>
      </w:tr>
      <w:tr w:rsidR="00834BE8" w:rsidRPr="000E227E" w14:paraId="243533C6" w14:textId="77777777" w:rsidTr="00CA2B49">
        <w:trPr>
          <w:cantSplit/>
          <w:trHeight w:val="170"/>
        </w:trPr>
        <w:tc>
          <w:tcPr>
            <w:tcW w:w="340" w:type="dxa"/>
            <w:vMerge/>
            <w:shd w:val="clear" w:color="auto" w:fill="auto"/>
          </w:tcPr>
          <w:p w14:paraId="044C7E6F" w14:textId="77777777" w:rsidR="00834BE8" w:rsidRPr="000E227E" w:rsidRDefault="00834BE8" w:rsidP="00CA2B49">
            <w:pPr>
              <w:widowControl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es-ES_tradnl"/>
              </w:rPr>
            </w:pPr>
          </w:p>
        </w:tc>
        <w:tc>
          <w:tcPr>
            <w:tcW w:w="2215" w:type="dxa"/>
            <w:vMerge w:val="restart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59B137D" w14:textId="77777777" w:rsidR="00834BE8" w:rsidRPr="000E227E" w:rsidRDefault="00834BE8" w:rsidP="00CA2B49">
            <w:pPr>
              <w:widowControl w:val="0"/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0E227E">
              <w:rPr>
                <w:rFonts w:ascii="Times New Roman" w:hAnsi="Times New Roman"/>
                <w:sz w:val="18"/>
                <w:szCs w:val="18"/>
                <w:lang w:val="es-ES_tradnl"/>
              </w:rPr>
              <w:t>Fondos Disponibles / Total Depósitos a corto plazo</w:t>
            </w:r>
          </w:p>
        </w:tc>
        <w:tc>
          <w:tcPr>
            <w:tcW w:w="1843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9475E7F" w14:textId="77777777" w:rsidR="00834BE8" w:rsidRPr="000E227E" w:rsidRDefault="00834BE8" w:rsidP="00CA2B49">
            <w:pPr>
              <w:widowControl w:val="0"/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0E227E">
              <w:rPr>
                <w:rFonts w:ascii="Times New Roman" w:hAnsi="Times New Roman"/>
                <w:sz w:val="18"/>
                <w:szCs w:val="18"/>
                <w:lang w:val="es-ES_tradnl"/>
              </w:rPr>
              <w:t xml:space="preserve">Coeficiente de correlación </w:t>
            </w:r>
          </w:p>
        </w:tc>
        <w:tc>
          <w:tcPr>
            <w:tcW w:w="184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200EC48" w14:textId="77777777" w:rsidR="00834BE8" w:rsidRPr="000E227E" w:rsidRDefault="00834BE8" w:rsidP="00CA2B49">
            <w:pPr>
              <w:widowControl w:val="0"/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0E227E">
              <w:rPr>
                <w:rFonts w:ascii="Times New Roman" w:hAnsi="Times New Roman"/>
                <w:sz w:val="18"/>
                <w:szCs w:val="18"/>
                <w:lang w:val="es-ES_tradnl"/>
              </w:rPr>
              <w:t>-,076</w:t>
            </w:r>
          </w:p>
        </w:tc>
        <w:tc>
          <w:tcPr>
            <w:tcW w:w="156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875574D" w14:textId="77777777" w:rsidR="00834BE8" w:rsidRPr="000E227E" w:rsidRDefault="00834BE8" w:rsidP="00CA2B49">
            <w:pPr>
              <w:widowControl w:val="0"/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0E227E">
              <w:rPr>
                <w:rFonts w:ascii="Times New Roman" w:hAnsi="Times New Roman"/>
                <w:sz w:val="18"/>
                <w:szCs w:val="18"/>
                <w:lang w:val="es-ES_tradnl"/>
              </w:rPr>
              <w:t>-,239</w:t>
            </w:r>
          </w:p>
        </w:tc>
        <w:tc>
          <w:tcPr>
            <w:tcW w:w="1417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8A31A4F" w14:textId="77777777" w:rsidR="00834BE8" w:rsidRPr="000E227E" w:rsidRDefault="00834BE8" w:rsidP="00CA2B49">
            <w:pPr>
              <w:widowControl w:val="0"/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0E227E">
              <w:rPr>
                <w:rFonts w:ascii="Times New Roman" w:hAnsi="Times New Roman"/>
                <w:sz w:val="18"/>
                <w:szCs w:val="18"/>
                <w:lang w:val="es-ES_tradnl"/>
              </w:rPr>
              <w:t>-,057</w:t>
            </w:r>
          </w:p>
        </w:tc>
      </w:tr>
      <w:tr w:rsidR="00834BE8" w:rsidRPr="000E227E" w14:paraId="021EB533" w14:textId="77777777" w:rsidTr="00CA2B49">
        <w:trPr>
          <w:cantSplit/>
          <w:trHeight w:val="170"/>
        </w:trPr>
        <w:tc>
          <w:tcPr>
            <w:tcW w:w="340" w:type="dxa"/>
            <w:vMerge/>
            <w:shd w:val="clear" w:color="auto" w:fill="auto"/>
          </w:tcPr>
          <w:p w14:paraId="280FFC23" w14:textId="77777777" w:rsidR="00834BE8" w:rsidRPr="000E227E" w:rsidRDefault="00834BE8" w:rsidP="00CA2B49">
            <w:pPr>
              <w:widowControl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es-ES_tradnl"/>
              </w:rPr>
            </w:pPr>
          </w:p>
        </w:tc>
        <w:tc>
          <w:tcPr>
            <w:tcW w:w="2215" w:type="dxa"/>
            <w:vMerge/>
            <w:shd w:val="clear" w:color="auto" w:fill="auto"/>
          </w:tcPr>
          <w:p w14:paraId="08488FF4" w14:textId="77777777" w:rsidR="00834BE8" w:rsidRPr="000E227E" w:rsidRDefault="00834BE8" w:rsidP="00CA2B49">
            <w:pPr>
              <w:widowControl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2C730D2" w14:textId="77777777" w:rsidR="00834BE8" w:rsidRPr="000E227E" w:rsidRDefault="00834BE8" w:rsidP="00CA2B49">
            <w:pPr>
              <w:widowControl w:val="0"/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0E227E">
              <w:rPr>
                <w:rFonts w:ascii="Times New Roman" w:hAnsi="Times New Roman"/>
                <w:sz w:val="18"/>
                <w:szCs w:val="18"/>
                <w:lang w:val="es-ES_tradnl"/>
              </w:rPr>
              <w:t>Sig. (2-tailed)</w:t>
            </w:r>
          </w:p>
        </w:tc>
        <w:tc>
          <w:tcPr>
            <w:tcW w:w="184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EA8D670" w14:textId="77777777" w:rsidR="00834BE8" w:rsidRPr="000E227E" w:rsidRDefault="00834BE8" w:rsidP="00CA2B49">
            <w:pPr>
              <w:widowControl w:val="0"/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0E227E">
              <w:rPr>
                <w:rFonts w:ascii="Times New Roman" w:hAnsi="Times New Roman"/>
                <w:sz w:val="18"/>
                <w:szCs w:val="18"/>
                <w:lang w:val="es-ES_tradnl"/>
              </w:rPr>
              <w:t>,763</w:t>
            </w:r>
          </w:p>
        </w:tc>
        <w:tc>
          <w:tcPr>
            <w:tcW w:w="156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E373A9C" w14:textId="77777777" w:rsidR="00834BE8" w:rsidRPr="000E227E" w:rsidRDefault="00834BE8" w:rsidP="00CA2B49">
            <w:pPr>
              <w:widowControl w:val="0"/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0E227E">
              <w:rPr>
                <w:rFonts w:ascii="Times New Roman" w:hAnsi="Times New Roman"/>
                <w:sz w:val="18"/>
                <w:szCs w:val="18"/>
                <w:lang w:val="es-ES_tradnl"/>
              </w:rPr>
              <w:t>,340</w:t>
            </w:r>
          </w:p>
        </w:tc>
        <w:tc>
          <w:tcPr>
            <w:tcW w:w="1417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7D06E28" w14:textId="77777777" w:rsidR="00834BE8" w:rsidRPr="000E227E" w:rsidRDefault="00834BE8" w:rsidP="00CA2B49">
            <w:pPr>
              <w:widowControl w:val="0"/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0E227E">
              <w:rPr>
                <w:rFonts w:ascii="Times New Roman" w:hAnsi="Times New Roman"/>
                <w:sz w:val="18"/>
                <w:szCs w:val="18"/>
                <w:lang w:val="es-ES_tradnl"/>
              </w:rPr>
              <w:t>,822</w:t>
            </w:r>
          </w:p>
        </w:tc>
      </w:tr>
      <w:tr w:rsidR="00834BE8" w:rsidRPr="000E227E" w14:paraId="5CF89C30" w14:textId="77777777" w:rsidTr="00CA2B49">
        <w:trPr>
          <w:cantSplit/>
          <w:trHeight w:val="170"/>
        </w:trPr>
        <w:tc>
          <w:tcPr>
            <w:tcW w:w="340" w:type="dxa"/>
            <w:vMerge/>
            <w:shd w:val="clear" w:color="auto" w:fill="auto"/>
          </w:tcPr>
          <w:p w14:paraId="6F1A0FA2" w14:textId="77777777" w:rsidR="00834BE8" w:rsidRPr="000E227E" w:rsidRDefault="00834BE8" w:rsidP="00CA2B49">
            <w:pPr>
              <w:widowControl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es-ES_tradnl"/>
              </w:rPr>
            </w:pPr>
          </w:p>
        </w:tc>
        <w:tc>
          <w:tcPr>
            <w:tcW w:w="2215" w:type="dxa"/>
            <w:vMerge/>
            <w:shd w:val="clear" w:color="auto" w:fill="auto"/>
          </w:tcPr>
          <w:p w14:paraId="55D6BD34" w14:textId="77777777" w:rsidR="00834BE8" w:rsidRPr="000E227E" w:rsidRDefault="00834BE8" w:rsidP="00CA2B49">
            <w:pPr>
              <w:widowControl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A254E55" w14:textId="77777777" w:rsidR="00834BE8" w:rsidRPr="000E227E" w:rsidRDefault="00834BE8" w:rsidP="00CA2B49">
            <w:pPr>
              <w:widowControl w:val="0"/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0E227E">
              <w:rPr>
                <w:rFonts w:ascii="Times New Roman" w:hAnsi="Times New Roman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184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43ACF91" w14:textId="77777777" w:rsidR="00834BE8" w:rsidRPr="000E227E" w:rsidRDefault="00834BE8" w:rsidP="00CA2B49">
            <w:pPr>
              <w:widowControl w:val="0"/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0E227E">
              <w:rPr>
                <w:rFonts w:ascii="Times New Roman" w:hAnsi="Times New Roman"/>
                <w:sz w:val="18"/>
                <w:szCs w:val="18"/>
                <w:lang w:val="es-ES_tradnl"/>
              </w:rPr>
              <w:t>18</w:t>
            </w:r>
          </w:p>
        </w:tc>
        <w:tc>
          <w:tcPr>
            <w:tcW w:w="156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F39F2D4" w14:textId="77777777" w:rsidR="00834BE8" w:rsidRPr="000E227E" w:rsidRDefault="00834BE8" w:rsidP="00CA2B49">
            <w:pPr>
              <w:widowControl w:val="0"/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0E227E">
              <w:rPr>
                <w:rFonts w:ascii="Times New Roman" w:hAnsi="Times New Roman"/>
                <w:sz w:val="18"/>
                <w:szCs w:val="18"/>
                <w:lang w:val="es-ES_tradnl"/>
              </w:rPr>
              <w:t>18</w:t>
            </w:r>
          </w:p>
        </w:tc>
        <w:tc>
          <w:tcPr>
            <w:tcW w:w="1417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D2559F3" w14:textId="77777777" w:rsidR="00834BE8" w:rsidRPr="000E227E" w:rsidRDefault="00834BE8" w:rsidP="00CA2B49">
            <w:pPr>
              <w:widowControl w:val="0"/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0E227E">
              <w:rPr>
                <w:rFonts w:ascii="Times New Roman" w:hAnsi="Times New Roman"/>
                <w:sz w:val="18"/>
                <w:szCs w:val="18"/>
                <w:lang w:val="es-ES_tradnl"/>
              </w:rPr>
              <w:t>18</w:t>
            </w:r>
          </w:p>
        </w:tc>
      </w:tr>
      <w:tr w:rsidR="00834BE8" w:rsidRPr="000E227E" w14:paraId="15D0ECD4" w14:textId="77777777" w:rsidTr="00CA2B49">
        <w:trPr>
          <w:cantSplit/>
          <w:trHeight w:val="170"/>
        </w:trPr>
        <w:tc>
          <w:tcPr>
            <w:tcW w:w="340" w:type="dxa"/>
            <w:vMerge/>
            <w:shd w:val="clear" w:color="auto" w:fill="auto"/>
          </w:tcPr>
          <w:p w14:paraId="488CC045" w14:textId="77777777" w:rsidR="00834BE8" w:rsidRPr="000E227E" w:rsidRDefault="00834BE8" w:rsidP="00CA2B49">
            <w:pPr>
              <w:widowControl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es-ES_tradnl"/>
              </w:rPr>
            </w:pPr>
          </w:p>
        </w:tc>
        <w:tc>
          <w:tcPr>
            <w:tcW w:w="2215" w:type="dxa"/>
            <w:vMerge w:val="restart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AB8E0F2" w14:textId="77777777" w:rsidR="00834BE8" w:rsidRPr="000E227E" w:rsidRDefault="00834BE8" w:rsidP="00CA2B49">
            <w:pPr>
              <w:widowControl w:val="0"/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0E227E">
              <w:rPr>
                <w:rFonts w:ascii="Times New Roman" w:hAnsi="Times New Roman"/>
                <w:sz w:val="18"/>
                <w:szCs w:val="18"/>
                <w:lang w:val="es-ES_tradnl"/>
              </w:rPr>
              <w:t>Patrimonio Técnico Constituido/Activos ponderados por riesgo</w:t>
            </w:r>
          </w:p>
        </w:tc>
        <w:tc>
          <w:tcPr>
            <w:tcW w:w="1843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19A8181" w14:textId="77777777" w:rsidR="00834BE8" w:rsidRPr="000E227E" w:rsidRDefault="00834BE8" w:rsidP="00CA2B49">
            <w:pPr>
              <w:widowControl w:val="0"/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0E227E">
              <w:rPr>
                <w:rFonts w:ascii="Times New Roman" w:hAnsi="Times New Roman"/>
                <w:sz w:val="18"/>
                <w:szCs w:val="18"/>
                <w:lang w:val="es-ES_tradnl"/>
              </w:rPr>
              <w:t xml:space="preserve">Coeficiente de correlación </w:t>
            </w:r>
          </w:p>
        </w:tc>
        <w:tc>
          <w:tcPr>
            <w:tcW w:w="184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F66E052" w14:textId="77777777" w:rsidR="00834BE8" w:rsidRPr="000E227E" w:rsidRDefault="00834BE8" w:rsidP="00CA2B49">
            <w:pPr>
              <w:widowControl w:val="0"/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0E227E">
              <w:rPr>
                <w:rFonts w:ascii="Times New Roman" w:hAnsi="Times New Roman"/>
                <w:sz w:val="18"/>
                <w:szCs w:val="18"/>
                <w:lang w:val="es-ES_tradnl"/>
              </w:rPr>
              <w:t>,155</w:t>
            </w:r>
          </w:p>
        </w:tc>
        <w:tc>
          <w:tcPr>
            <w:tcW w:w="156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8B874F1" w14:textId="77777777" w:rsidR="00834BE8" w:rsidRPr="000E227E" w:rsidRDefault="00834BE8" w:rsidP="00CA2B49">
            <w:pPr>
              <w:widowControl w:val="0"/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0E227E">
              <w:rPr>
                <w:rFonts w:ascii="Times New Roman" w:hAnsi="Times New Roman"/>
                <w:sz w:val="18"/>
                <w:szCs w:val="18"/>
                <w:lang w:val="es-ES_tradnl"/>
              </w:rPr>
              <w:t>,185</w:t>
            </w:r>
          </w:p>
        </w:tc>
        <w:tc>
          <w:tcPr>
            <w:tcW w:w="1417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76B2E02" w14:textId="77777777" w:rsidR="00834BE8" w:rsidRPr="000E227E" w:rsidRDefault="00834BE8" w:rsidP="00CA2B49">
            <w:pPr>
              <w:widowControl w:val="0"/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0E227E">
              <w:rPr>
                <w:rFonts w:ascii="Times New Roman" w:hAnsi="Times New Roman"/>
                <w:sz w:val="18"/>
                <w:szCs w:val="18"/>
                <w:lang w:val="es-ES_tradnl"/>
              </w:rPr>
              <w:t>,326</w:t>
            </w:r>
          </w:p>
        </w:tc>
      </w:tr>
      <w:tr w:rsidR="00834BE8" w:rsidRPr="000E227E" w14:paraId="39EC989D" w14:textId="77777777" w:rsidTr="00CA2B49">
        <w:trPr>
          <w:cantSplit/>
          <w:trHeight w:val="170"/>
        </w:trPr>
        <w:tc>
          <w:tcPr>
            <w:tcW w:w="340" w:type="dxa"/>
            <w:vMerge/>
            <w:shd w:val="clear" w:color="auto" w:fill="auto"/>
          </w:tcPr>
          <w:p w14:paraId="0B1A3C4A" w14:textId="77777777" w:rsidR="00834BE8" w:rsidRPr="000E227E" w:rsidRDefault="00834BE8" w:rsidP="00CA2B49">
            <w:pPr>
              <w:widowControl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es-ES_tradnl"/>
              </w:rPr>
            </w:pPr>
          </w:p>
        </w:tc>
        <w:tc>
          <w:tcPr>
            <w:tcW w:w="2215" w:type="dxa"/>
            <w:vMerge/>
            <w:shd w:val="clear" w:color="auto" w:fill="auto"/>
          </w:tcPr>
          <w:p w14:paraId="08878A00" w14:textId="77777777" w:rsidR="00834BE8" w:rsidRPr="000E227E" w:rsidRDefault="00834BE8" w:rsidP="00CA2B49">
            <w:pPr>
              <w:widowControl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2C5CE6F" w14:textId="77777777" w:rsidR="00834BE8" w:rsidRPr="000E227E" w:rsidRDefault="00834BE8" w:rsidP="00CA2B49">
            <w:pPr>
              <w:widowControl w:val="0"/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0E227E">
              <w:rPr>
                <w:rFonts w:ascii="Times New Roman" w:hAnsi="Times New Roman"/>
                <w:sz w:val="18"/>
                <w:szCs w:val="18"/>
                <w:lang w:val="es-ES_tradnl"/>
              </w:rPr>
              <w:t>Sig. (2-tailed)</w:t>
            </w:r>
          </w:p>
        </w:tc>
        <w:tc>
          <w:tcPr>
            <w:tcW w:w="184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98D4727" w14:textId="77777777" w:rsidR="00834BE8" w:rsidRPr="000E227E" w:rsidRDefault="00834BE8" w:rsidP="00CA2B49">
            <w:pPr>
              <w:widowControl w:val="0"/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0E227E">
              <w:rPr>
                <w:rFonts w:ascii="Times New Roman" w:hAnsi="Times New Roman"/>
                <w:sz w:val="18"/>
                <w:szCs w:val="18"/>
                <w:lang w:val="es-ES_tradnl"/>
              </w:rPr>
              <w:t>,540</w:t>
            </w:r>
          </w:p>
        </w:tc>
        <w:tc>
          <w:tcPr>
            <w:tcW w:w="156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BEF59F2" w14:textId="77777777" w:rsidR="00834BE8" w:rsidRPr="000E227E" w:rsidRDefault="00834BE8" w:rsidP="00CA2B49">
            <w:pPr>
              <w:widowControl w:val="0"/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0E227E">
              <w:rPr>
                <w:rFonts w:ascii="Times New Roman" w:hAnsi="Times New Roman"/>
                <w:sz w:val="18"/>
                <w:szCs w:val="18"/>
                <w:lang w:val="es-ES_tradnl"/>
              </w:rPr>
              <w:t>,463</w:t>
            </w:r>
          </w:p>
        </w:tc>
        <w:tc>
          <w:tcPr>
            <w:tcW w:w="1417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85A43EB" w14:textId="77777777" w:rsidR="00834BE8" w:rsidRPr="000E227E" w:rsidRDefault="00834BE8" w:rsidP="00CA2B49">
            <w:pPr>
              <w:widowControl w:val="0"/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0E227E">
              <w:rPr>
                <w:rFonts w:ascii="Times New Roman" w:hAnsi="Times New Roman"/>
                <w:sz w:val="18"/>
                <w:szCs w:val="18"/>
                <w:lang w:val="es-ES_tradnl"/>
              </w:rPr>
              <w:t>,187</w:t>
            </w:r>
          </w:p>
        </w:tc>
      </w:tr>
      <w:tr w:rsidR="00834BE8" w:rsidRPr="000E227E" w14:paraId="37729042" w14:textId="77777777" w:rsidTr="00CA2B49">
        <w:trPr>
          <w:cantSplit/>
          <w:trHeight w:val="170"/>
        </w:trPr>
        <w:tc>
          <w:tcPr>
            <w:tcW w:w="340" w:type="dxa"/>
            <w:vMerge/>
            <w:shd w:val="clear" w:color="auto" w:fill="auto"/>
          </w:tcPr>
          <w:p w14:paraId="44A79DD2" w14:textId="77777777" w:rsidR="00834BE8" w:rsidRPr="000E227E" w:rsidRDefault="00834BE8" w:rsidP="00CA2B49">
            <w:pPr>
              <w:widowControl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es-ES_tradnl"/>
              </w:rPr>
            </w:pPr>
          </w:p>
        </w:tc>
        <w:tc>
          <w:tcPr>
            <w:tcW w:w="2215" w:type="dxa"/>
            <w:vMerge/>
            <w:shd w:val="clear" w:color="auto" w:fill="auto"/>
          </w:tcPr>
          <w:p w14:paraId="6D5E5282" w14:textId="77777777" w:rsidR="00834BE8" w:rsidRPr="000E227E" w:rsidRDefault="00834BE8" w:rsidP="00CA2B49">
            <w:pPr>
              <w:widowControl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6904188" w14:textId="77777777" w:rsidR="00834BE8" w:rsidRPr="000E227E" w:rsidRDefault="00834BE8" w:rsidP="00CA2B49">
            <w:pPr>
              <w:widowControl w:val="0"/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0E227E">
              <w:rPr>
                <w:rFonts w:ascii="Times New Roman" w:hAnsi="Times New Roman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184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72EE56E" w14:textId="77777777" w:rsidR="00834BE8" w:rsidRPr="000E227E" w:rsidRDefault="00834BE8" w:rsidP="00CA2B49">
            <w:pPr>
              <w:widowControl w:val="0"/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0E227E">
              <w:rPr>
                <w:rFonts w:ascii="Times New Roman" w:hAnsi="Times New Roman"/>
                <w:sz w:val="18"/>
                <w:szCs w:val="18"/>
                <w:lang w:val="es-ES_tradnl"/>
              </w:rPr>
              <w:t>18</w:t>
            </w:r>
          </w:p>
        </w:tc>
        <w:tc>
          <w:tcPr>
            <w:tcW w:w="156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D24A3CC" w14:textId="77777777" w:rsidR="00834BE8" w:rsidRPr="000E227E" w:rsidRDefault="00834BE8" w:rsidP="00CA2B49">
            <w:pPr>
              <w:widowControl w:val="0"/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0E227E">
              <w:rPr>
                <w:rFonts w:ascii="Times New Roman" w:hAnsi="Times New Roman"/>
                <w:sz w:val="18"/>
                <w:szCs w:val="18"/>
                <w:lang w:val="es-ES_tradnl"/>
              </w:rPr>
              <w:t>18</w:t>
            </w:r>
          </w:p>
        </w:tc>
        <w:tc>
          <w:tcPr>
            <w:tcW w:w="1417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1ACA63E" w14:textId="77777777" w:rsidR="00834BE8" w:rsidRPr="000E227E" w:rsidRDefault="00834BE8" w:rsidP="00CA2B49">
            <w:pPr>
              <w:widowControl w:val="0"/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s-ES_tradnl"/>
              </w:rPr>
            </w:pPr>
            <w:r w:rsidRPr="000E227E">
              <w:rPr>
                <w:rFonts w:ascii="Times New Roman" w:hAnsi="Times New Roman"/>
                <w:sz w:val="18"/>
                <w:szCs w:val="18"/>
                <w:lang w:val="es-ES_tradnl"/>
              </w:rPr>
              <w:t>18</w:t>
            </w:r>
          </w:p>
        </w:tc>
      </w:tr>
    </w:tbl>
    <w:p w14:paraId="411517DB" w14:textId="77777777" w:rsidR="00834BE8" w:rsidRPr="000E227E" w:rsidRDefault="00834BE8" w:rsidP="00CA2B49">
      <w:pPr>
        <w:widowControl w:val="0"/>
        <w:snapToGrid w:val="0"/>
        <w:spacing w:after="0" w:line="240" w:lineRule="auto"/>
        <w:jc w:val="both"/>
        <w:rPr>
          <w:rFonts w:ascii="Times New Roman" w:hAnsi="Times New Roman"/>
          <w:sz w:val="18"/>
          <w:szCs w:val="18"/>
          <w:lang w:val="es-ES_tradnl"/>
        </w:rPr>
      </w:pPr>
      <w:r w:rsidRPr="000E227E">
        <w:rPr>
          <w:rFonts w:ascii="Times New Roman" w:hAnsi="Times New Roman"/>
          <w:sz w:val="18"/>
          <w:szCs w:val="18"/>
          <w:lang w:val="es-ES_tradnl"/>
        </w:rPr>
        <w:t>Tomado de: Valarezo et al. (2021, p. 31).</w:t>
      </w:r>
    </w:p>
    <w:p w14:paraId="61410B44" w14:textId="77777777" w:rsidR="00834BE8" w:rsidRPr="000E227E" w:rsidRDefault="00834BE8" w:rsidP="00CA2B49">
      <w:pPr>
        <w:widowControl w:val="0"/>
        <w:snapToGrid w:val="0"/>
        <w:spacing w:after="0" w:line="240" w:lineRule="auto"/>
        <w:jc w:val="both"/>
        <w:rPr>
          <w:rFonts w:ascii="Times New Roman" w:hAnsi="Times New Roman"/>
          <w:sz w:val="18"/>
          <w:szCs w:val="18"/>
          <w:lang w:val="es-ES_tradnl"/>
        </w:rPr>
      </w:pPr>
      <w:r w:rsidRPr="000E227E">
        <w:rPr>
          <w:rFonts w:ascii="Times New Roman" w:hAnsi="Times New Roman"/>
          <w:sz w:val="18"/>
          <w:szCs w:val="18"/>
          <w:lang w:val="es-ES_tradnl"/>
        </w:rPr>
        <w:t>Notas de la tabla: 1. Indicar cada una de las aclaraciones de la tabla utilizando numeración secuencial, iniciando en 1.</w:t>
      </w:r>
    </w:p>
    <w:p w14:paraId="29C7761D" w14:textId="77777777" w:rsidR="00834BE8" w:rsidRPr="000E227E" w:rsidRDefault="00834BE8" w:rsidP="00CA2B49">
      <w:pPr>
        <w:widowControl w:val="0"/>
        <w:snapToGri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es-ES_tradnl"/>
        </w:rPr>
      </w:pPr>
    </w:p>
    <w:p w14:paraId="2C9F8222" w14:textId="77777777" w:rsidR="00834BE8" w:rsidRPr="000E227E" w:rsidRDefault="00834BE8" w:rsidP="00CA2B49">
      <w:pPr>
        <w:widowControl w:val="0"/>
        <w:snapToGrid w:val="0"/>
        <w:spacing w:after="0" w:line="240" w:lineRule="auto"/>
        <w:rPr>
          <w:rFonts w:ascii="Times New Roman" w:hAnsi="Times New Roman"/>
          <w:b/>
          <w:bCs/>
          <w:spacing w:val="2"/>
          <w:sz w:val="20"/>
          <w:szCs w:val="20"/>
          <w:lang w:val="es-ES_tradnl"/>
        </w:rPr>
      </w:pPr>
      <w:r w:rsidRPr="000E227E">
        <w:rPr>
          <w:rFonts w:ascii="Times New Roman" w:hAnsi="Times New Roman"/>
          <w:b/>
          <w:bCs/>
          <w:spacing w:val="2"/>
          <w:sz w:val="20"/>
          <w:szCs w:val="20"/>
          <w:lang w:val="es-ES_tradnl"/>
        </w:rPr>
        <w:t>Figura 3</w:t>
      </w:r>
    </w:p>
    <w:p w14:paraId="7E502EF6" w14:textId="77777777" w:rsidR="00834BE8" w:rsidRPr="000E227E" w:rsidRDefault="00834BE8" w:rsidP="00CA2B49">
      <w:pPr>
        <w:widowControl w:val="0"/>
        <w:snapToGrid w:val="0"/>
        <w:spacing w:after="0" w:line="240" w:lineRule="auto"/>
        <w:rPr>
          <w:rFonts w:ascii="Times New Roman" w:hAnsi="Times New Roman"/>
          <w:i/>
          <w:iCs/>
          <w:spacing w:val="2"/>
          <w:sz w:val="20"/>
          <w:szCs w:val="20"/>
          <w:lang w:val="es-ES_tradnl"/>
        </w:rPr>
      </w:pPr>
      <w:r w:rsidRPr="000E227E">
        <w:rPr>
          <w:rFonts w:ascii="Times New Roman" w:hAnsi="Times New Roman"/>
          <w:i/>
          <w:iCs/>
          <w:spacing w:val="2"/>
          <w:sz w:val="20"/>
          <w:szCs w:val="20"/>
          <w:lang w:val="es-ES_tradnl"/>
        </w:rPr>
        <w:t>Clases de enzimas y su utilidad en la academia y la industria</w:t>
      </w:r>
    </w:p>
    <w:p w14:paraId="652680B0" w14:textId="77777777" w:rsidR="00834BE8" w:rsidRPr="000E227E" w:rsidRDefault="00834BE8" w:rsidP="00654FFA">
      <w:pPr>
        <w:widowControl w:val="0"/>
        <w:snapToGrid w:val="0"/>
        <w:spacing w:after="0" w:line="240" w:lineRule="auto"/>
        <w:jc w:val="both"/>
        <w:rPr>
          <w:rFonts w:ascii="Times New Roman" w:hAnsi="Times New Roman"/>
          <w:sz w:val="32"/>
          <w:szCs w:val="32"/>
          <w:lang w:val="es-ES_tradnl"/>
        </w:rPr>
      </w:pPr>
      <w:r w:rsidRPr="000E227E">
        <w:rPr>
          <w:rFonts w:ascii="Times New Roman" w:hAnsi="Times New Roman"/>
          <w:noProof/>
          <w:sz w:val="32"/>
          <w:szCs w:val="32"/>
          <w:lang w:val="es-ES_tradnl"/>
        </w:rPr>
        <w:drawing>
          <wp:inline distT="0" distB="0" distL="0" distR="0" wp14:anchorId="22B1D7EF" wp14:editId="7AE5413C">
            <wp:extent cx="3566765" cy="3303537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3620" cy="338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3BA61" w14:textId="4AB9C0E8" w:rsidR="00834BE8" w:rsidRDefault="00834BE8" w:rsidP="00CA2B49">
      <w:pPr>
        <w:adjustRightInd w:val="0"/>
        <w:snapToGrid w:val="0"/>
        <w:spacing w:after="0" w:line="240" w:lineRule="auto"/>
        <w:rPr>
          <w:rFonts w:ascii="Times New Roman" w:hAnsi="Times New Roman"/>
          <w:sz w:val="18"/>
          <w:szCs w:val="18"/>
          <w:lang w:val="es-ES_tradnl"/>
        </w:rPr>
      </w:pPr>
      <w:r w:rsidRPr="000E227E">
        <w:rPr>
          <w:rFonts w:ascii="Times New Roman" w:hAnsi="Times New Roman"/>
          <w:i/>
          <w:iCs/>
          <w:sz w:val="18"/>
          <w:szCs w:val="18"/>
          <w:lang w:val="es-ES_tradnl"/>
        </w:rPr>
        <w:t xml:space="preserve">Nota: </w:t>
      </w:r>
      <w:r w:rsidRPr="000E227E">
        <w:rPr>
          <w:rFonts w:ascii="Times New Roman" w:hAnsi="Times New Roman"/>
          <w:sz w:val="18"/>
          <w:szCs w:val="18"/>
          <w:lang w:val="es-ES_tradnl"/>
        </w:rPr>
        <w:t>Basado en Arroyo et al., 2014, con modificaciones por los autores (julio, 2021).</w:t>
      </w:r>
    </w:p>
    <w:p w14:paraId="4E590408" w14:textId="77777777" w:rsidR="00882DDB" w:rsidRPr="000E227E" w:rsidRDefault="0004308D" w:rsidP="000F25A1">
      <w:pPr>
        <w:widowControl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es-ES_tradnl"/>
        </w:rPr>
      </w:pPr>
      <w:r w:rsidRPr="000E227E">
        <w:rPr>
          <w:rFonts w:ascii="Times New Roman" w:hAnsi="Times New Roman"/>
          <w:b/>
          <w:sz w:val="24"/>
          <w:szCs w:val="24"/>
          <w:lang w:val="es-ES_tradnl"/>
        </w:rPr>
        <w:lastRenderedPageBreak/>
        <w:t>Discu</w:t>
      </w:r>
      <w:r w:rsidR="00882DDB" w:rsidRPr="000E227E">
        <w:rPr>
          <w:rFonts w:ascii="Times New Roman" w:hAnsi="Times New Roman"/>
          <w:b/>
          <w:sz w:val="24"/>
          <w:szCs w:val="24"/>
          <w:lang w:val="es-ES_tradnl"/>
        </w:rPr>
        <w:t>sión (análisis)</w:t>
      </w:r>
    </w:p>
    <w:p w14:paraId="3B1525E1" w14:textId="77777777" w:rsidR="00A65CA4" w:rsidRPr="000E227E" w:rsidRDefault="0045788C" w:rsidP="000F25A1">
      <w:pPr>
        <w:widowControl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sz w:val="24"/>
          <w:szCs w:val="24"/>
          <w:lang w:val="es-ES_tradnl"/>
        </w:rPr>
      </w:pPr>
      <w:r w:rsidRPr="000E227E">
        <w:rPr>
          <w:rFonts w:ascii="Times New Roman" w:hAnsi="Times New Roman"/>
          <w:sz w:val="24"/>
          <w:szCs w:val="24"/>
          <w:lang w:val="es-ES_tradnl"/>
        </w:rPr>
        <w:t>Aquí se busca responder la pregunta: ¿</w:t>
      </w:r>
      <w:r w:rsidRPr="000E227E">
        <w:rPr>
          <w:rFonts w:ascii="Times New Roman" w:hAnsi="Times New Roman"/>
          <w:b/>
          <w:bCs/>
          <w:sz w:val="24"/>
          <w:szCs w:val="24"/>
          <w:lang w:val="es-ES_tradnl"/>
        </w:rPr>
        <w:t>qué significa lo que se encontró en la investigación</w:t>
      </w:r>
      <w:r w:rsidRPr="000E227E">
        <w:rPr>
          <w:rFonts w:ascii="Times New Roman" w:hAnsi="Times New Roman"/>
          <w:sz w:val="24"/>
          <w:szCs w:val="24"/>
          <w:lang w:val="es-ES_tradnl"/>
        </w:rPr>
        <w:t>?</w:t>
      </w:r>
    </w:p>
    <w:p w14:paraId="355B0D71" w14:textId="594A56D2" w:rsidR="00A65CA4" w:rsidRPr="000E227E" w:rsidRDefault="0045788C" w:rsidP="000F25A1">
      <w:pPr>
        <w:widowControl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sz w:val="24"/>
          <w:szCs w:val="24"/>
          <w:lang w:val="es-ES_tradnl"/>
        </w:rPr>
      </w:pPr>
      <w:r w:rsidRPr="000E227E">
        <w:rPr>
          <w:rFonts w:ascii="Times New Roman" w:hAnsi="Times New Roman"/>
          <w:sz w:val="24"/>
          <w:szCs w:val="24"/>
          <w:lang w:val="es-ES_tradnl"/>
        </w:rPr>
        <w:t>Esta sección da cuenta de las relaciones entre los diferentes hechos que observaron; explica su significado, expone similitudes y divergencias con los resultados de otros estudios</w:t>
      </w:r>
      <w:r w:rsidR="00882DDB" w:rsidRPr="000E227E">
        <w:rPr>
          <w:rFonts w:ascii="Times New Roman" w:hAnsi="Times New Roman"/>
          <w:sz w:val="24"/>
          <w:szCs w:val="24"/>
          <w:lang w:val="es-ES_tradnl"/>
        </w:rPr>
        <w:t>.</w:t>
      </w:r>
      <w:r w:rsidR="00CB36E3" w:rsidRPr="000E227E">
        <w:rPr>
          <w:rFonts w:ascii="Times New Roman" w:hAnsi="Times New Roman"/>
          <w:sz w:val="24"/>
          <w:szCs w:val="24"/>
          <w:lang w:val="es-ES_tradnl"/>
        </w:rPr>
        <w:t xml:space="preserve"> Se redacta en tiempo presente.</w:t>
      </w:r>
    </w:p>
    <w:p w14:paraId="011F86B0" w14:textId="77777777" w:rsidR="00882DDB" w:rsidRPr="000E227E" w:rsidRDefault="00882DDB" w:rsidP="000F25A1">
      <w:pPr>
        <w:widowControl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sz w:val="24"/>
          <w:szCs w:val="24"/>
          <w:lang w:val="es-ES_tradnl"/>
        </w:rPr>
      </w:pPr>
    </w:p>
    <w:p w14:paraId="317ED139" w14:textId="77777777" w:rsidR="00882DDB" w:rsidRPr="000E227E" w:rsidRDefault="00882DDB" w:rsidP="000F25A1">
      <w:pPr>
        <w:widowControl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es-ES_tradnl"/>
        </w:rPr>
      </w:pPr>
      <w:r w:rsidRPr="000E227E">
        <w:rPr>
          <w:rFonts w:ascii="Times New Roman" w:hAnsi="Times New Roman"/>
          <w:b/>
          <w:sz w:val="24"/>
          <w:szCs w:val="24"/>
          <w:lang w:val="es-ES_tradnl"/>
        </w:rPr>
        <w:t>Conclusiones</w:t>
      </w:r>
    </w:p>
    <w:p w14:paraId="692D55E4" w14:textId="36D9A0A6" w:rsidR="00A65CA4" w:rsidRPr="000E227E" w:rsidRDefault="00882DDB" w:rsidP="000F25A1">
      <w:pPr>
        <w:widowControl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sz w:val="24"/>
          <w:szCs w:val="24"/>
          <w:lang w:val="es-ES_tradnl"/>
        </w:rPr>
      </w:pPr>
      <w:r w:rsidRPr="000E227E">
        <w:rPr>
          <w:rFonts w:ascii="Times New Roman" w:hAnsi="Times New Roman"/>
          <w:sz w:val="24"/>
          <w:szCs w:val="24"/>
          <w:lang w:val="es-ES_tradnl"/>
        </w:rPr>
        <w:t>R</w:t>
      </w:r>
      <w:r w:rsidR="0045788C" w:rsidRPr="000E227E">
        <w:rPr>
          <w:rFonts w:ascii="Times New Roman" w:hAnsi="Times New Roman"/>
          <w:sz w:val="24"/>
          <w:szCs w:val="24"/>
          <w:lang w:val="es-ES_tradnl"/>
        </w:rPr>
        <w:t>esponde a la pregunta: ¿</w:t>
      </w:r>
      <w:r w:rsidR="0045788C" w:rsidRPr="000E227E">
        <w:rPr>
          <w:rFonts w:ascii="Times New Roman" w:hAnsi="Times New Roman"/>
          <w:b/>
          <w:bCs/>
          <w:sz w:val="24"/>
          <w:szCs w:val="24"/>
          <w:lang w:val="es-ES_tradnl"/>
        </w:rPr>
        <w:t>qué implican los resultados</w:t>
      </w:r>
      <w:r w:rsidR="0045788C" w:rsidRPr="000E227E">
        <w:rPr>
          <w:rFonts w:ascii="Times New Roman" w:hAnsi="Times New Roman"/>
          <w:sz w:val="24"/>
          <w:szCs w:val="24"/>
          <w:lang w:val="es-ES_tradnl"/>
        </w:rPr>
        <w:t>?</w:t>
      </w:r>
    </w:p>
    <w:p w14:paraId="0486B50D" w14:textId="77777777" w:rsidR="00EF58D3" w:rsidRPr="000E227E" w:rsidRDefault="0045788C" w:rsidP="00EF58D3">
      <w:pPr>
        <w:widowControl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sz w:val="24"/>
          <w:szCs w:val="24"/>
          <w:lang w:val="es-ES_tradnl"/>
        </w:rPr>
      </w:pPr>
      <w:r w:rsidRPr="000E227E">
        <w:rPr>
          <w:rFonts w:ascii="Times New Roman" w:hAnsi="Times New Roman"/>
          <w:sz w:val="24"/>
          <w:szCs w:val="24"/>
          <w:lang w:val="es-ES_tradnl"/>
        </w:rPr>
        <w:t>En esta sección se deducen o se infieren los datos demostrables y se responden a la pregunta de investigación que se planteó en la introducción</w:t>
      </w:r>
      <w:r w:rsidR="00882DDB" w:rsidRPr="000E227E">
        <w:rPr>
          <w:rFonts w:ascii="Times New Roman" w:hAnsi="Times New Roman"/>
          <w:sz w:val="24"/>
          <w:szCs w:val="24"/>
          <w:lang w:val="es-ES_tradnl"/>
        </w:rPr>
        <w:t xml:space="preserve">  y se sugiere o plantean líneas de investigación futuras.</w:t>
      </w:r>
      <w:r w:rsidR="00EF58D3" w:rsidRPr="000E227E">
        <w:rPr>
          <w:rFonts w:ascii="Times New Roman" w:hAnsi="Times New Roman"/>
          <w:sz w:val="24"/>
          <w:szCs w:val="24"/>
          <w:lang w:val="es-ES_tradnl"/>
        </w:rPr>
        <w:t xml:space="preserve"> Se redacta en tiempo presente.</w:t>
      </w:r>
    </w:p>
    <w:p w14:paraId="70AA6D60" w14:textId="77777777" w:rsidR="00A65CA4" w:rsidRPr="000E227E" w:rsidRDefault="00A65CA4" w:rsidP="000F25A1">
      <w:pPr>
        <w:widowControl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sz w:val="24"/>
          <w:szCs w:val="24"/>
          <w:lang w:val="es-ES_tradnl"/>
        </w:rPr>
      </w:pPr>
    </w:p>
    <w:p w14:paraId="5532E3A6" w14:textId="4A011DE3" w:rsidR="00A65CA4" w:rsidRPr="000E227E" w:rsidRDefault="0045788C" w:rsidP="000F25A1">
      <w:pPr>
        <w:widowControl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es-ES_tradnl"/>
        </w:rPr>
      </w:pPr>
      <w:r w:rsidRPr="000E227E">
        <w:rPr>
          <w:rFonts w:ascii="Times New Roman" w:hAnsi="Times New Roman"/>
          <w:b/>
          <w:sz w:val="24"/>
          <w:szCs w:val="24"/>
          <w:lang w:val="es-ES_tradnl"/>
        </w:rPr>
        <w:t>Referencias</w:t>
      </w:r>
    </w:p>
    <w:p w14:paraId="7CF02824" w14:textId="77777777" w:rsidR="00834BE8" w:rsidRPr="000E227E" w:rsidRDefault="00834BE8" w:rsidP="00834BE8">
      <w:pPr>
        <w:widowControl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sz w:val="24"/>
          <w:szCs w:val="24"/>
          <w:lang w:val="es-ES_tradnl"/>
        </w:rPr>
      </w:pPr>
      <w:r w:rsidRPr="000E227E">
        <w:rPr>
          <w:rFonts w:ascii="Times New Roman" w:hAnsi="Times New Roman"/>
          <w:sz w:val="24"/>
          <w:szCs w:val="24"/>
          <w:lang w:val="es-ES_tradnl"/>
        </w:rPr>
        <w:t>Ordenadas alfabéticamente por autores, de acuerdo a las normas APA 7ª edición. Puede guiarse por los siguientes ejemplos:</w:t>
      </w:r>
    </w:p>
    <w:p w14:paraId="2440EF15" w14:textId="77777777" w:rsidR="00834BE8" w:rsidRPr="000E227E" w:rsidRDefault="00834BE8" w:rsidP="00834BE8">
      <w:pPr>
        <w:widowControl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sz w:val="24"/>
          <w:szCs w:val="24"/>
          <w:lang w:val="es-ES_tradnl"/>
        </w:rPr>
      </w:pPr>
    </w:p>
    <w:p w14:paraId="6A20B1CC" w14:textId="77777777" w:rsidR="00834BE8" w:rsidRPr="000E227E" w:rsidRDefault="00834BE8" w:rsidP="00834BE8">
      <w:pPr>
        <w:widowControl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i/>
          <w:iCs/>
          <w:sz w:val="24"/>
          <w:szCs w:val="24"/>
          <w:lang w:val="es-ES_tradnl"/>
        </w:rPr>
      </w:pPr>
      <w:r w:rsidRPr="000E227E">
        <w:rPr>
          <w:rFonts w:ascii="Times New Roman" w:hAnsi="Times New Roman"/>
          <w:i/>
          <w:iCs/>
          <w:sz w:val="24"/>
          <w:szCs w:val="24"/>
          <w:lang w:val="es-ES_tradnl"/>
        </w:rPr>
        <w:t>Artículo con DOI</w:t>
      </w:r>
    </w:p>
    <w:p w14:paraId="0351CFA8" w14:textId="00BBA012" w:rsidR="00834BE8" w:rsidRPr="000E227E" w:rsidRDefault="00834BE8" w:rsidP="00834BE8">
      <w:pPr>
        <w:widowControl w:val="0"/>
        <w:adjustRightInd w:val="0"/>
        <w:snapToGrid w:val="0"/>
        <w:spacing w:after="0" w:line="360" w:lineRule="auto"/>
        <w:ind w:left="567" w:hanging="567"/>
        <w:jc w:val="both"/>
        <w:rPr>
          <w:rFonts w:ascii="Times New Roman" w:hAnsi="Times New Roman"/>
          <w:color w:val="2A4A9A"/>
          <w:sz w:val="24"/>
          <w:szCs w:val="24"/>
          <w:u w:color="2A4A9A"/>
          <w:lang w:val="es-ES_tradnl"/>
        </w:rPr>
      </w:pPr>
      <w:r w:rsidRPr="000E227E">
        <w:rPr>
          <w:rFonts w:ascii="Times New Roman" w:hAnsi="Times New Roman"/>
          <w:sz w:val="24"/>
          <w:szCs w:val="24"/>
          <w:lang w:val="es-ES_tradnl"/>
        </w:rPr>
        <w:t xml:space="preserve">Valarezo, C., Vallejo, J., Ochoa, J., y Peláez, L. (2021, diciembre). Cooperativas de ahorro y crédito, liderazgo y desempeño: Caso Loja. En P. Navarrete (Ed.), </w:t>
      </w:r>
      <w:r w:rsidRPr="000E227E">
        <w:rPr>
          <w:rFonts w:ascii="Times New Roman" w:hAnsi="Times New Roman"/>
          <w:i/>
          <w:iCs/>
          <w:sz w:val="24"/>
          <w:szCs w:val="24"/>
          <w:lang w:val="es-ES_tradnl"/>
        </w:rPr>
        <w:t>Un Espacio Para la Ciencia, 4</w:t>
      </w:r>
      <w:r w:rsidRPr="000E227E">
        <w:rPr>
          <w:rFonts w:ascii="Times New Roman" w:hAnsi="Times New Roman"/>
          <w:sz w:val="24"/>
          <w:szCs w:val="24"/>
          <w:lang w:val="es-ES_tradnl"/>
        </w:rPr>
        <w:t>(1), 23-37). Manglar</w:t>
      </w:r>
      <w:r w:rsidR="000E227E">
        <w:rPr>
          <w:rFonts w:ascii="Times New Roman" w:hAnsi="Times New Roman"/>
          <w:sz w:val="24"/>
          <w:szCs w:val="24"/>
          <w:lang w:val="es-ES_tradnl"/>
        </w:rPr>
        <w:t xml:space="preserve"> </w:t>
      </w:r>
      <w:r w:rsidRPr="000E227E">
        <w:rPr>
          <w:rFonts w:ascii="Times New Roman" w:hAnsi="Times New Roman"/>
          <w:sz w:val="24"/>
          <w:szCs w:val="24"/>
          <w:lang w:val="es-ES_tradnl"/>
        </w:rPr>
        <w:t xml:space="preserve">Editores. </w:t>
      </w:r>
      <w:r w:rsidRPr="000E227E">
        <w:rPr>
          <w:rFonts w:ascii="Times New Roman" w:hAnsi="Times New Roman"/>
          <w:color w:val="2A4A9A"/>
          <w:sz w:val="24"/>
          <w:szCs w:val="24"/>
          <w:u w:color="2A4A9A"/>
          <w:lang w:val="es-ES_tradnl"/>
        </w:rPr>
        <w:t>http://doi.org/10.5281/zenodo.5866609</w:t>
      </w:r>
    </w:p>
    <w:p w14:paraId="74980CC3" w14:textId="77777777" w:rsidR="00834BE8" w:rsidRPr="000E227E" w:rsidRDefault="00834BE8" w:rsidP="00834BE8">
      <w:pPr>
        <w:widowControl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sz w:val="24"/>
          <w:szCs w:val="24"/>
          <w:lang w:val="es-ES_tradnl"/>
        </w:rPr>
      </w:pPr>
    </w:p>
    <w:p w14:paraId="082E7F8B" w14:textId="77777777" w:rsidR="00834BE8" w:rsidRPr="000E227E" w:rsidRDefault="00834BE8" w:rsidP="00834BE8">
      <w:pPr>
        <w:widowControl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i/>
          <w:iCs/>
          <w:sz w:val="24"/>
          <w:szCs w:val="24"/>
          <w:lang w:val="es-ES_tradnl"/>
        </w:rPr>
      </w:pPr>
      <w:r w:rsidRPr="000E227E">
        <w:rPr>
          <w:rFonts w:ascii="Times New Roman" w:hAnsi="Times New Roman"/>
          <w:i/>
          <w:iCs/>
          <w:sz w:val="24"/>
          <w:szCs w:val="24"/>
          <w:lang w:val="es-ES_tradnl"/>
        </w:rPr>
        <w:t>Artículo sin DOI</w:t>
      </w:r>
    </w:p>
    <w:p w14:paraId="7ADFB4DC" w14:textId="1D6AC81F" w:rsidR="00834BE8" w:rsidRPr="000E227E" w:rsidRDefault="00834BE8" w:rsidP="00834BE8">
      <w:pPr>
        <w:widowControl w:val="0"/>
        <w:adjustRightInd w:val="0"/>
        <w:snapToGrid w:val="0"/>
        <w:spacing w:after="0" w:line="360" w:lineRule="auto"/>
        <w:ind w:left="567" w:hanging="567"/>
        <w:jc w:val="both"/>
        <w:rPr>
          <w:rFonts w:ascii="Times New Roman" w:hAnsi="Times New Roman"/>
          <w:color w:val="2A4A9A"/>
          <w:sz w:val="24"/>
          <w:szCs w:val="24"/>
          <w:u w:color="2A4A9A"/>
          <w:lang w:val="es-ES_tradnl"/>
        </w:rPr>
      </w:pPr>
      <w:r w:rsidRPr="000E227E">
        <w:rPr>
          <w:rFonts w:ascii="Times New Roman" w:hAnsi="Times New Roman"/>
          <w:sz w:val="24"/>
          <w:szCs w:val="24"/>
          <w:lang w:val="es-ES_tradnl"/>
        </w:rPr>
        <w:t xml:space="preserve">Valarezo, C., Vallejo, J., Ochoa, J., y Peláez, L. (2021, junio/diciembre). Cooperativas de ahorro y crédito, liderazgo y desempeño: Caso Loja. En P. Navarrete (Ed.), </w:t>
      </w:r>
      <w:r w:rsidRPr="000E227E">
        <w:rPr>
          <w:rFonts w:ascii="Times New Roman" w:hAnsi="Times New Roman"/>
          <w:i/>
          <w:iCs/>
          <w:sz w:val="24"/>
          <w:szCs w:val="24"/>
          <w:lang w:val="es-ES_tradnl"/>
        </w:rPr>
        <w:t>Un Espacio Para la Ciencia, 4</w:t>
      </w:r>
      <w:r w:rsidRPr="000E227E">
        <w:rPr>
          <w:rFonts w:ascii="Times New Roman" w:hAnsi="Times New Roman"/>
          <w:sz w:val="24"/>
          <w:szCs w:val="24"/>
          <w:lang w:val="es-ES_tradnl"/>
        </w:rPr>
        <w:t xml:space="preserve">(1), 23-37). </w:t>
      </w:r>
      <w:r w:rsidR="000E227E" w:rsidRPr="000E227E">
        <w:rPr>
          <w:rFonts w:ascii="Times New Roman" w:hAnsi="Times New Roman"/>
          <w:sz w:val="24"/>
          <w:szCs w:val="24"/>
          <w:lang w:val="es-ES_tradnl"/>
        </w:rPr>
        <w:t>Manglar Editores</w:t>
      </w:r>
      <w:r w:rsidRPr="000E227E">
        <w:rPr>
          <w:rFonts w:ascii="Times New Roman" w:hAnsi="Times New Roman"/>
          <w:sz w:val="24"/>
          <w:szCs w:val="24"/>
          <w:lang w:val="es-ES_tradnl"/>
        </w:rPr>
        <w:t xml:space="preserve">. </w:t>
      </w:r>
      <w:hyperlink r:id="rId10" w:history="1">
        <w:r w:rsidRPr="000E227E">
          <w:rPr>
            <w:rStyle w:val="Hipervnculo"/>
            <w:rFonts w:ascii="Times New Roman" w:hAnsi="Times New Roman"/>
            <w:sz w:val="24"/>
            <w:szCs w:val="24"/>
            <w:lang w:val="es-ES_tradnl"/>
          </w:rPr>
          <w:t>https://bit.ly/3uAdFmm</w:t>
        </w:r>
      </w:hyperlink>
      <w:r w:rsidRPr="000E227E">
        <w:rPr>
          <w:rFonts w:ascii="Times New Roman" w:hAnsi="Times New Roman"/>
          <w:color w:val="2A4A9A"/>
          <w:sz w:val="24"/>
          <w:szCs w:val="24"/>
          <w:u w:color="2A4A9A"/>
          <w:lang w:val="es-ES_tradnl"/>
        </w:rPr>
        <w:t xml:space="preserve"> </w:t>
      </w:r>
    </w:p>
    <w:p w14:paraId="732A530E" w14:textId="77777777" w:rsidR="00834BE8" w:rsidRPr="000E227E" w:rsidRDefault="00834BE8" w:rsidP="00834BE8">
      <w:pPr>
        <w:widowControl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sz w:val="24"/>
          <w:szCs w:val="24"/>
          <w:lang w:val="es-ES_tradnl"/>
        </w:rPr>
      </w:pPr>
    </w:p>
    <w:p w14:paraId="39C13919" w14:textId="77777777" w:rsidR="00834BE8" w:rsidRPr="000E227E" w:rsidRDefault="00834BE8" w:rsidP="00834BE8">
      <w:pPr>
        <w:widowControl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i/>
          <w:iCs/>
          <w:sz w:val="24"/>
          <w:szCs w:val="24"/>
          <w:lang w:val="es-ES_tradnl"/>
        </w:rPr>
      </w:pPr>
      <w:r w:rsidRPr="000E227E">
        <w:rPr>
          <w:rFonts w:ascii="Times New Roman" w:hAnsi="Times New Roman"/>
          <w:i/>
          <w:iCs/>
          <w:sz w:val="24"/>
          <w:szCs w:val="24"/>
          <w:lang w:val="es-ES_tradnl"/>
        </w:rPr>
        <w:t>Libro impreso</w:t>
      </w:r>
    </w:p>
    <w:p w14:paraId="44B8350B" w14:textId="3F537BA8" w:rsidR="00834BE8" w:rsidRPr="000E227E" w:rsidRDefault="00834BE8" w:rsidP="00834BE8">
      <w:pPr>
        <w:widowControl w:val="0"/>
        <w:adjustRightInd w:val="0"/>
        <w:snapToGrid w:val="0"/>
        <w:spacing w:after="0" w:line="360" w:lineRule="auto"/>
        <w:ind w:left="567" w:hanging="567"/>
        <w:jc w:val="both"/>
        <w:rPr>
          <w:rFonts w:ascii="Times New Roman" w:hAnsi="Times New Roman"/>
          <w:color w:val="2A4A9A"/>
          <w:sz w:val="24"/>
          <w:szCs w:val="24"/>
          <w:u w:color="2A4A9A"/>
          <w:lang w:val="es-ES_tradnl"/>
        </w:rPr>
      </w:pPr>
      <w:r w:rsidRPr="000E227E">
        <w:rPr>
          <w:rFonts w:ascii="Times New Roman" w:hAnsi="Times New Roman"/>
          <w:sz w:val="24"/>
          <w:szCs w:val="24"/>
          <w:lang w:val="es-ES_tradnl"/>
        </w:rPr>
        <w:t xml:space="preserve">Valarezo, C., Vallejo, J., Ochoa, J., y Peláez, L. (2021). </w:t>
      </w:r>
      <w:r w:rsidRPr="000E227E">
        <w:rPr>
          <w:rFonts w:ascii="Times New Roman" w:hAnsi="Times New Roman"/>
          <w:i/>
          <w:iCs/>
          <w:sz w:val="24"/>
          <w:szCs w:val="24"/>
          <w:lang w:val="es-ES_tradnl"/>
        </w:rPr>
        <w:t>Cooperativas de ahorro y crédito, liderazgo y desempeño: Caso Loja</w:t>
      </w:r>
      <w:r w:rsidRPr="000E227E">
        <w:rPr>
          <w:rFonts w:ascii="Times New Roman" w:hAnsi="Times New Roman"/>
          <w:sz w:val="24"/>
          <w:szCs w:val="24"/>
          <w:lang w:val="es-ES_tradnl"/>
        </w:rPr>
        <w:t xml:space="preserve">. </w:t>
      </w:r>
      <w:r w:rsidR="000E227E" w:rsidRPr="000E227E">
        <w:rPr>
          <w:rFonts w:ascii="Times New Roman" w:hAnsi="Times New Roman"/>
          <w:sz w:val="24"/>
          <w:szCs w:val="24"/>
          <w:lang w:val="es-ES_tradnl"/>
        </w:rPr>
        <w:t>Manglar Editores</w:t>
      </w:r>
      <w:r w:rsidRPr="000E227E">
        <w:rPr>
          <w:rFonts w:ascii="Times New Roman" w:hAnsi="Times New Roman"/>
          <w:sz w:val="24"/>
          <w:szCs w:val="24"/>
          <w:lang w:val="es-ES_tradnl"/>
        </w:rPr>
        <w:t>.</w:t>
      </w:r>
    </w:p>
    <w:p w14:paraId="69D7D357" w14:textId="1E691A68" w:rsidR="00834BE8" w:rsidRDefault="00834BE8" w:rsidP="00834BE8">
      <w:pPr>
        <w:widowControl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sz w:val="24"/>
          <w:szCs w:val="24"/>
          <w:lang w:val="es-ES_tradnl"/>
        </w:rPr>
      </w:pPr>
    </w:p>
    <w:p w14:paraId="17D3A379" w14:textId="77777777" w:rsidR="00834BE8" w:rsidRPr="000E227E" w:rsidRDefault="00834BE8" w:rsidP="00834BE8">
      <w:pPr>
        <w:widowControl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i/>
          <w:iCs/>
          <w:sz w:val="24"/>
          <w:szCs w:val="24"/>
          <w:lang w:val="es-ES_tradnl"/>
        </w:rPr>
      </w:pPr>
      <w:r w:rsidRPr="000E227E">
        <w:rPr>
          <w:rFonts w:ascii="Times New Roman" w:hAnsi="Times New Roman"/>
          <w:i/>
          <w:iCs/>
          <w:sz w:val="24"/>
          <w:szCs w:val="24"/>
          <w:lang w:val="es-ES_tradnl"/>
        </w:rPr>
        <w:lastRenderedPageBreak/>
        <w:t>Capítulo de libro impreso</w:t>
      </w:r>
    </w:p>
    <w:p w14:paraId="2D331DE4" w14:textId="38F88351" w:rsidR="00834BE8" w:rsidRPr="000E227E" w:rsidRDefault="00834BE8" w:rsidP="00834BE8">
      <w:pPr>
        <w:widowControl w:val="0"/>
        <w:adjustRightInd w:val="0"/>
        <w:snapToGrid w:val="0"/>
        <w:spacing w:after="0" w:line="360" w:lineRule="auto"/>
        <w:ind w:left="567" w:hanging="567"/>
        <w:jc w:val="both"/>
        <w:rPr>
          <w:rFonts w:ascii="Times New Roman" w:hAnsi="Times New Roman"/>
          <w:color w:val="2A4A9A"/>
          <w:sz w:val="24"/>
          <w:szCs w:val="24"/>
          <w:u w:color="2A4A9A"/>
          <w:lang w:val="es-ES_tradnl"/>
        </w:rPr>
      </w:pPr>
      <w:r w:rsidRPr="000E227E">
        <w:rPr>
          <w:rFonts w:ascii="Times New Roman" w:hAnsi="Times New Roman"/>
          <w:sz w:val="24"/>
          <w:szCs w:val="24"/>
          <w:lang w:val="es-ES_tradnl"/>
        </w:rPr>
        <w:t xml:space="preserve">Valarezo, C., Vallejo, J., Ochoa, J., y Peláez, L. (2021). Cooperativas de ahorro y crédito, liderazgo y desempeño: Caso Loja. En </w:t>
      </w:r>
      <w:r w:rsidRPr="000E227E">
        <w:rPr>
          <w:rFonts w:ascii="Times New Roman" w:hAnsi="Times New Roman"/>
          <w:i/>
          <w:iCs/>
          <w:sz w:val="24"/>
          <w:szCs w:val="24"/>
          <w:lang w:val="es-ES_tradnl"/>
        </w:rPr>
        <w:t>Un Espacio Para la Ciencia</w:t>
      </w:r>
      <w:r w:rsidRPr="000E227E">
        <w:rPr>
          <w:rFonts w:ascii="Times New Roman" w:hAnsi="Times New Roman"/>
          <w:sz w:val="24"/>
          <w:szCs w:val="24"/>
          <w:lang w:val="es-ES_tradnl"/>
        </w:rPr>
        <w:t xml:space="preserve"> (pp. 23-37). Manglar</w:t>
      </w:r>
      <w:r w:rsidR="000E227E">
        <w:rPr>
          <w:rFonts w:ascii="Times New Roman" w:hAnsi="Times New Roman"/>
          <w:sz w:val="24"/>
          <w:szCs w:val="24"/>
          <w:lang w:val="es-ES_tradnl"/>
        </w:rPr>
        <w:t xml:space="preserve"> </w:t>
      </w:r>
      <w:r w:rsidRPr="000E227E">
        <w:rPr>
          <w:rFonts w:ascii="Times New Roman" w:hAnsi="Times New Roman"/>
          <w:sz w:val="24"/>
          <w:szCs w:val="24"/>
          <w:lang w:val="es-ES_tradnl"/>
        </w:rPr>
        <w:t>Editores.</w:t>
      </w:r>
    </w:p>
    <w:p w14:paraId="1D0E91DE" w14:textId="77777777" w:rsidR="00834BE8" w:rsidRPr="000E227E" w:rsidRDefault="00834BE8" w:rsidP="00834BE8">
      <w:pPr>
        <w:widowControl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  <w:lang w:val="es-ES_tradnl"/>
        </w:rPr>
      </w:pPr>
    </w:p>
    <w:p w14:paraId="52FEA38D" w14:textId="77777777" w:rsidR="00834BE8" w:rsidRPr="000E227E" w:rsidRDefault="00834BE8" w:rsidP="00834BE8">
      <w:pPr>
        <w:widowControl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i/>
          <w:iCs/>
          <w:sz w:val="24"/>
          <w:szCs w:val="24"/>
          <w:lang w:val="es-ES_tradnl"/>
        </w:rPr>
      </w:pPr>
      <w:r w:rsidRPr="000E227E">
        <w:rPr>
          <w:rFonts w:ascii="Times New Roman" w:hAnsi="Times New Roman"/>
          <w:i/>
          <w:iCs/>
          <w:sz w:val="24"/>
          <w:szCs w:val="24"/>
          <w:lang w:val="es-ES_tradnl"/>
        </w:rPr>
        <w:t>Capítulo de libro impreso con editor o compilador</w:t>
      </w:r>
    </w:p>
    <w:p w14:paraId="0DD53104" w14:textId="30D29DC8" w:rsidR="00834BE8" w:rsidRPr="000E227E" w:rsidRDefault="00834BE8" w:rsidP="00834BE8">
      <w:pPr>
        <w:widowControl w:val="0"/>
        <w:adjustRightInd w:val="0"/>
        <w:snapToGrid w:val="0"/>
        <w:spacing w:after="0" w:line="360" w:lineRule="auto"/>
        <w:ind w:left="567" w:hanging="567"/>
        <w:jc w:val="both"/>
        <w:rPr>
          <w:rFonts w:ascii="Times New Roman" w:hAnsi="Times New Roman"/>
          <w:sz w:val="24"/>
          <w:szCs w:val="24"/>
          <w:lang w:val="es-ES_tradnl"/>
        </w:rPr>
      </w:pPr>
      <w:r w:rsidRPr="000E227E">
        <w:rPr>
          <w:rFonts w:ascii="Times New Roman" w:hAnsi="Times New Roman"/>
          <w:sz w:val="24"/>
          <w:szCs w:val="24"/>
          <w:lang w:val="es-ES_tradnl"/>
        </w:rPr>
        <w:t xml:space="preserve">Valarezo, C., Vallejo, J., Ochoa, J., y Peláez, L. (2021, diciembre). Cooperativas de ahorro y crédito, liderazgo y desempeño: Caso Loja. En P. Navarrete (Ed.), </w:t>
      </w:r>
      <w:r w:rsidRPr="000E227E">
        <w:rPr>
          <w:rFonts w:ascii="Times New Roman" w:hAnsi="Times New Roman"/>
          <w:i/>
          <w:iCs/>
          <w:sz w:val="24"/>
          <w:szCs w:val="24"/>
          <w:lang w:val="es-ES_tradnl"/>
        </w:rPr>
        <w:t xml:space="preserve">Un Espacio Para la Ciencia </w:t>
      </w:r>
      <w:r w:rsidRPr="000E227E">
        <w:rPr>
          <w:rFonts w:ascii="Times New Roman" w:hAnsi="Times New Roman"/>
          <w:sz w:val="24"/>
          <w:szCs w:val="24"/>
          <w:lang w:val="es-ES_tradnl"/>
        </w:rPr>
        <w:t>(pp. 23-37). Manglar</w:t>
      </w:r>
      <w:r w:rsidR="000E227E">
        <w:rPr>
          <w:rFonts w:ascii="Times New Roman" w:hAnsi="Times New Roman"/>
          <w:sz w:val="24"/>
          <w:szCs w:val="24"/>
          <w:lang w:val="es-ES_tradnl"/>
        </w:rPr>
        <w:t xml:space="preserve"> </w:t>
      </w:r>
      <w:r w:rsidRPr="000E227E">
        <w:rPr>
          <w:rFonts w:ascii="Times New Roman" w:hAnsi="Times New Roman"/>
          <w:sz w:val="24"/>
          <w:szCs w:val="24"/>
          <w:lang w:val="es-ES_tradnl"/>
        </w:rPr>
        <w:t xml:space="preserve">Editores. </w:t>
      </w:r>
    </w:p>
    <w:p w14:paraId="68F9E5EF" w14:textId="77777777" w:rsidR="00654FFA" w:rsidRPr="000E227E" w:rsidRDefault="00654FFA" w:rsidP="00834BE8">
      <w:pPr>
        <w:widowControl w:val="0"/>
        <w:adjustRightInd w:val="0"/>
        <w:snapToGrid w:val="0"/>
        <w:spacing w:after="0" w:line="360" w:lineRule="auto"/>
        <w:ind w:left="567" w:hanging="567"/>
        <w:jc w:val="both"/>
        <w:rPr>
          <w:rFonts w:ascii="Times New Roman" w:hAnsi="Times New Roman"/>
          <w:color w:val="2A4A9A"/>
          <w:sz w:val="24"/>
          <w:szCs w:val="24"/>
          <w:u w:color="2A4A9A"/>
          <w:lang w:val="es-ES_tradnl"/>
        </w:rPr>
      </w:pPr>
    </w:p>
    <w:p w14:paraId="3A44E0F8" w14:textId="77777777" w:rsidR="00834BE8" w:rsidRPr="000E227E" w:rsidRDefault="00834BE8" w:rsidP="00834BE8">
      <w:pPr>
        <w:widowControl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i/>
          <w:iCs/>
          <w:sz w:val="24"/>
          <w:szCs w:val="24"/>
          <w:lang w:val="es-ES_tradnl"/>
        </w:rPr>
      </w:pPr>
      <w:r w:rsidRPr="000E227E">
        <w:rPr>
          <w:rFonts w:ascii="Times New Roman" w:hAnsi="Times New Roman"/>
          <w:i/>
          <w:iCs/>
          <w:sz w:val="24"/>
          <w:szCs w:val="24"/>
          <w:lang w:val="es-ES_tradnl"/>
        </w:rPr>
        <w:t>Libro en formato electrónico</w:t>
      </w:r>
    </w:p>
    <w:p w14:paraId="7F775312" w14:textId="1AFBE16B" w:rsidR="00834BE8" w:rsidRPr="000E227E" w:rsidRDefault="00834BE8" w:rsidP="00834BE8">
      <w:pPr>
        <w:widowControl w:val="0"/>
        <w:adjustRightInd w:val="0"/>
        <w:snapToGrid w:val="0"/>
        <w:spacing w:after="0" w:line="360" w:lineRule="auto"/>
        <w:ind w:left="567" w:hanging="567"/>
        <w:jc w:val="both"/>
        <w:rPr>
          <w:rFonts w:ascii="Times New Roman" w:hAnsi="Times New Roman"/>
          <w:color w:val="2A4A9A"/>
          <w:sz w:val="24"/>
          <w:szCs w:val="24"/>
          <w:u w:color="2A4A9A"/>
          <w:lang w:val="es-ES_tradnl"/>
        </w:rPr>
      </w:pPr>
      <w:r w:rsidRPr="000E227E">
        <w:rPr>
          <w:rFonts w:ascii="Times New Roman" w:hAnsi="Times New Roman"/>
          <w:sz w:val="24"/>
          <w:szCs w:val="24"/>
          <w:lang w:val="es-ES_tradnl"/>
        </w:rPr>
        <w:t xml:space="preserve">Valarezo, C., Vallejo, J., Ochoa, J., y Peláez, L. (2 de diciembre de 2021). </w:t>
      </w:r>
      <w:r w:rsidRPr="000E227E">
        <w:rPr>
          <w:rFonts w:ascii="Times New Roman" w:hAnsi="Times New Roman"/>
          <w:i/>
          <w:iCs/>
          <w:sz w:val="24"/>
          <w:szCs w:val="24"/>
          <w:lang w:val="es-ES_tradnl"/>
        </w:rPr>
        <w:t>Cooperativas de ahorro y crédito, liderazgo y desempeño: Caso Loja</w:t>
      </w:r>
      <w:r w:rsidRPr="000E227E">
        <w:rPr>
          <w:rFonts w:ascii="Times New Roman" w:hAnsi="Times New Roman"/>
          <w:sz w:val="24"/>
          <w:szCs w:val="24"/>
          <w:lang w:val="es-ES_tradnl"/>
        </w:rPr>
        <w:t>. Manglar</w:t>
      </w:r>
      <w:r w:rsidR="000E227E">
        <w:rPr>
          <w:rFonts w:ascii="Times New Roman" w:hAnsi="Times New Roman"/>
          <w:sz w:val="24"/>
          <w:szCs w:val="24"/>
          <w:lang w:val="es-ES_tradnl"/>
        </w:rPr>
        <w:t xml:space="preserve"> </w:t>
      </w:r>
      <w:r w:rsidRPr="000E227E">
        <w:rPr>
          <w:rFonts w:ascii="Times New Roman" w:hAnsi="Times New Roman"/>
          <w:sz w:val="24"/>
          <w:szCs w:val="24"/>
          <w:lang w:val="es-ES_tradnl"/>
        </w:rPr>
        <w:t xml:space="preserve">Editores. </w:t>
      </w:r>
      <w:hyperlink r:id="rId11" w:history="1">
        <w:r w:rsidRPr="000E227E">
          <w:rPr>
            <w:rStyle w:val="Hipervnculo"/>
            <w:rFonts w:ascii="Times New Roman" w:hAnsi="Times New Roman"/>
            <w:sz w:val="24"/>
            <w:szCs w:val="24"/>
            <w:lang w:val="es-ES_tradnl"/>
          </w:rPr>
          <w:t>https://bit.ly/3uAdFmm</w:t>
        </w:r>
      </w:hyperlink>
    </w:p>
    <w:p w14:paraId="1FBAD699" w14:textId="77777777" w:rsidR="00834BE8" w:rsidRPr="000E227E" w:rsidRDefault="00834BE8" w:rsidP="00834BE8">
      <w:pPr>
        <w:widowControl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  <w:lang w:val="es-ES_tradnl"/>
        </w:rPr>
      </w:pPr>
    </w:p>
    <w:p w14:paraId="5DC76533" w14:textId="77777777" w:rsidR="00834BE8" w:rsidRPr="000E227E" w:rsidRDefault="00834BE8" w:rsidP="00834BE8">
      <w:pPr>
        <w:widowControl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i/>
          <w:iCs/>
          <w:sz w:val="24"/>
          <w:szCs w:val="24"/>
          <w:lang w:val="es-ES_tradnl"/>
        </w:rPr>
      </w:pPr>
      <w:r w:rsidRPr="000E227E">
        <w:rPr>
          <w:rFonts w:ascii="Times New Roman" w:hAnsi="Times New Roman"/>
          <w:i/>
          <w:iCs/>
          <w:sz w:val="24"/>
          <w:szCs w:val="24"/>
          <w:lang w:val="es-ES_tradnl"/>
        </w:rPr>
        <w:t>Capítulo de libro electrónico</w:t>
      </w:r>
    </w:p>
    <w:p w14:paraId="45824984" w14:textId="4C037E97" w:rsidR="00834BE8" w:rsidRPr="000E227E" w:rsidRDefault="00834BE8" w:rsidP="00834BE8">
      <w:pPr>
        <w:widowControl w:val="0"/>
        <w:adjustRightInd w:val="0"/>
        <w:snapToGrid w:val="0"/>
        <w:spacing w:after="0" w:line="360" w:lineRule="auto"/>
        <w:ind w:left="567" w:hanging="567"/>
        <w:jc w:val="both"/>
        <w:rPr>
          <w:rFonts w:ascii="Times New Roman" w:hAnsi="Times New Roman"/>
          <w:color w:val="2A4A9A"/>
          <w:sz w:val="24"/>
          <w:szCs w:val="24"/>
          <w:u w:color="2A4A9A"/>
          <w:lang w:val="es-ES_tradnl"/>
        </w:rPr>
      </w:pPr>
      <w:r w:rsidRPr="000E227E">
        <w:rPr>
          <w:rFonts w:ascii="Times New Roman" w:hAnsi="Times New Roman"/>
          <w:sz w:val="24"/>
          <w:szCs w:val="24"/>
          <w:lang w:val="es-ES_tradnl"/>
        </w:rPr>
        <w:t xml:space="preserve">Valarezo, C., Vallejo, J., Ochoa, J., y Peláez, L. (2021). Cooperativas de ahorro y crédito, liderazgo y desempeño: Caso Loja. En </w:t>
      </w:r>
      <w:r w:rsidRPr="000E227E">
        <w:rPr>
          <w:rFonts w:ascii="Times New Roman" w:hAnsi="Times New Roman"/>
          <w:i/>
          <w:iCs/>
          <w:sz w:val="24"/>
          <w:szCs w:val="24"/>
          <w:lang w:val="es-ES_tradnl"/>
        </w:rPr>
        <w:t>Un Espacio Para la Ciencia</w:t>
      </w:r>
      <w:r w:rsidRPr="000E227E">
        <w:rPr>
          <w:rFonts w:ascii="Times New Roman" w:hAnsi="Times New Roman"/>
          <w:sz w:val="24"/>
          <w:szCs w:val="24"/>
          <w:lang w:val="es-ES_tradnl"/>
        </w:rPr>
        <w:t xml:space="preserve"> (pp. 23-37). Manglar</w:t>
      </w:r>
      <w:r w:rsidR="000E227E">
        <w:rPr>
          <w:rFonts w:ascii="Times New Roman" w:hAnsi="Times New Roman"/>
          <w:sz w:val="24"/>
          <w:szCs w:val="24"/>
          <w:lang w:val="es-ES_tradnl"/>
        </w:rPr>
        <w:t xml:space="preserve"> </w:t>
      </w:r>
      <w:r w:rsidRPr="000E227E">
        <w:rPr>
          <w:rFonts w:ascii="Times New Roman" w:hAnsi="Times New Roman"/>
          <w:sz w:val="24"/>
          <w:szCs w:val="24"/>
          <w:lang w:val="es-ES_tradnl"/>
        </w:rPr>
        <w:t xml:space="preserve">Editores. </w:t>
      </w:r>
      <w:hyperlink r:id="rId12" w:history="1">
        <w:r w:rsidRPr="000E227E">
          <w:rPr>
            <w:rStyle w:val="Hipervnculo"/>
            <w:rFonts w:ascii="Times New Roman" w:hAnsi="Times New Roman"/>
            <w:sz w:val="24"/>
            <w:szCs w:val="24"/>
            <w:lang w:val="es-ES_tradnl"/>
          </w:rPr>
          <w:t>https://bit.ly/3uAdFmm</w:t>
        </w:r>
      </w:hyperlink>
    </w:p>
    <w:p w14:paraId="324B2DB0" w14:textId="77777777" w:rsidR="00834BE8" w:rsidRPr="000E227E" w:rsidRDefault="00834BE8" w:rsidP="00834BE8">
      <w:pPr>
        <w:widowControl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sz w:val="24"/>
          <w:szCs w:val="24"/>
          <w:lang w:val="es-ES_tradnl"/>
        </w:rPr>
      </w:pPr>
    </w:p>
    <w:p w14:paraId="09247F86" w14:textId="77777777" w:rsidR="00834BE8" w:rsidRPr="000E227E" w:rsidRDefault="00834BE8" w:rsidP="00834BE8">
      <w:pPr>
        <w:widowControl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i/>
          <w:iCs/>
          <w:sz w:val="24"/>
          <w:szCs w:val="24"/>
          <w:lang w:val="es-ES_tradnl"/>
        </w:rPr>
      </w:pPr>
      <w:r w:rsidRPr="000E227E">
        <w:rPr>
          <w:rFonts w:ascii="Times New Roman" w:hAnsi="Times New Roman"/>
          <w:i/>
          <w:iCs/>
          <w:sz w:val="24"/>
          <w:szCs w:val="24"/>
          <w:lang w:val="es-ES_tradnl"/>
        </w:rPr>
        <w:t>Capítulo de libro electrónico con editor o compilador</w:t>
      </w:r>
    </w:p>
    <w:p w14:paraId="583CEF33" w14:textId="3D1C53F4" w:rsidR="00834BE8" w:rsidRPr="000E227E" w:rsidRDefault="00834BE8" w:rsidP="00834BE8">
      <w:pPr>
        <w:widowControl w:val="0"/>
        <w:adjustRightInd w:val="0"/>
        <w:snapToGrid w:val="0"/>
        <w:spacing w:after="0" w:line="360" w:lineRule="auto"/>
        <w:ind w:left="567" w:hanging="567"/>
        <w:jc w:val="both"/>
        <w:rPr>
          <w:rFonts w:ascii="Times New Roman" w:hAnsi="Times New Roman"/>
          <w:color w:val="2A4A9A"/>
          <w:sz w:val="24"/>
          <w:szCs w:val="24"/>
          <w:u w:color="2A4A9A"/>
          <w:lang w:val="es-ES_tradnl"/>
        </w:rPr>
      </w:pPr>
      <w:r w:rsidRPr="000E227E">
        <w:rPr>
          <w:rFonts w:ascii="Times New Roman" w:hAnsi="Times New Roman"/>
          <w:sz w:val="24"/>
          <w:szCs w:val="24"/>
          <w:lang w:val="es-ES_tradnl"/>
        </w:rPr>
        <w:t xml:space="preserve">Valarezo, C., Vallejo, J., Ochoa, J., y Peláez, L. (2021, diciembre). Cooperativas de ahorro y crédito, liderazgo y desempeño: Caso Loja. En P. Navarrete (Ed.), </w:t>
      </w:r>
      <w:r w:rsidRPr="000E227E">
        <w:rPr>
          <w:rFonts w:ascii="Times New Roman" w:hAnsi="Times New Roman"/>
          <w:i/>
          <w:iCs/>
          <w:sz w:val="24"/>
          <w:szCs w:val="24"/>
          <w:lang w:val="es-ES_tradnl"/>
        </w:rPr>
        <w:t xml:space="preserve">Un Espacio Para la Ciencia </w:t>
      </w:r>
      <w:r w:rsidRPr="000E227E">
        <w:rPr>
          <w:rFonts w:ascii="Times New Roman" w:hAnsi="Times New Roman"/>
          <w:sz w:val="24"/>
          <w:szCs w:val="24"/>
          <w:lang w:val="es-ES_tradnl"/>
        </w:rPr>
        <w:t>(pp. 23-37). Manglar</w:t>
      </w:r>
      <w:r w:rsidR="000E227E">
        <w:rPr>
          <w:rFonts w:ascii="Times New Roman" w:hAnsi="Times New Roman"/>
          <w:sz w:val="24"/>
          <w:szCs w:val="24"/>
          <w:lang w:val="es-ES_tradnl"/>
        </w:rPr>
        <w:t xml:space="preserve"> </w:t>
      </w:r>
      <w:r w:rsidRPr="000E227E">
        <w:rPr>
          <w:rFonts w:ascii="Times New Roman" w:hAnsi="Times New Roman"/>
          <w:sz w:val="24"/>
          <w:szCs w:val="24"/>
          <w:lang w:val="es-ES_tradnl"/>
        </w:rPr>
        <w:t xml:space="preserve">Editores. </w:t>
      </w:r>
      <w:hyperlink r:id="rId13" w:history="1">
        <w:r w:rsidRPr="000E227E">
          <w:rPr>
            <w:rStyle w:val="Hipervnculo"/>
            <w:rFonts w:ascii="Times New Roman" w:hAnsi="Times New Roman"/>
            <w:sz w:val="24"/>
            <w:szCs w:val="24"/>
            <w:lang w:val="es-ES_tradnl"/>
          </w:rPr>
          <w:t>https://bit.ly/3uAdFmm</w:t>
        </w:r>
      </w:hyperlink>
    </w:p>
    <w:p w14:paraId="34B16838" w14:textId="77777777" w:rsidR="00834BE8" w:rsidRPr="000E227E" w:rsidRDefault="00834BE8" w:rsidP="00834BE8">
      <w:pPr>
        <w:widowControl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sz w:val="24"/>
          <w:szCs w:val="24"/>
          <w:lang w:val="es-ES_tradnl"/>
        </w:rPr>
      </w:pPr>
    </w:p>
    <w:p w14:paraId="14F80D61" w14:textId="77777777" w:rsidR="00834BE8" w:rsidRPr="000E227E" w:rsidRDefault="00834BE8" w:rsidP="00834BE8">
      <w:pPr>
        <w:widowControl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sz w:val="24"/>
          <w:szCs w:val="24"/>
          <w:lang w:val="es-ES_tradnl"/>
        </w:rPr>
      </w:pPr>
      <w:r w:rsidRPr="000E227E">
        <w:rPr>
          <w:rFonts w:ascii="Times New Roman" w:hAnsi="Times New Roman"/>
          <w:sz w:val="24"/>
          <w:szCs w:val="24"/>
          <w:lang w:val="es-ES_tradnl"/>
        </w:rPr>
        <w:t>Documento de página web de organismo/institución</w:t>
      </w:r>
    </w:p>
    <w:p w14:paraId="0B25FE56" w14:textId="77777777" w:rsidR="00834BE8" w:rsidRPr="000E227E" w:rsidRDefault="00834BE8" w:rsidP="00834BE8">
      <w:pPr>
        <w:widowControl w:val="0"/>
        <w:adjustRightInd w:val="0"/>
        <w:snapToGrid w:val="0"/>
        <w:spacing w:after="0" w:line="360" w:lineRule="auto"/>
        <w:ind w:left="709" w:hanging="709"/>
        <w:jc w:val="both"/>
        <w:rPr>
          <w:rFonts w:ascii="Times New Roman" w:hAnsi="Times New Roman"/>
          <w:sz w:val="36"/>
          <w:szCs w:val="36"/>
          <w:lang w:val="es-ES_tradnl"/>
        </w:rPr>
      </w:pPr>
      <w:r w:rsidRPr="000E227E">
        <w:rPr>
          <w:rFonts w:ascii="Times New Roman" w:hAnsi="Times New Roman"/>
          <w:color w:val="211D1E"/>
          <w:sz w:val="24"/>
          <w:szCs w:val="24"/>
          <w:lang w:val="es-ES_tradnl"/>
        </w:rPr>
        <w:t xml:space="preserve">IPC-IG y UNICEF. (2020). </w:t>
      </w:r>
      <w:r w:rsidRPr="000E227E">
        <w:rPr>
          <w:rFonts w:ascii="Times New Roman" w:hAnsi="Times New Roman"/>
          <w:i/>
          <w:iCs/>
          <w:color w:val="211D1E"/>
          <w:sz w:val="24"/>
          <w:szCs w:val="24"/>
          <w:lang w:val="es-ES_tradnl"/>
        </w:rPr>
        <w:t xml:space="preserve">Maternidad y paternidad en el lugar de trabajo en América Latina y el Caribe – políticas para la licencia de maternidad y paternidad y apoyo a la lactancia materna. </w:t>
      </w:r>
      <w:r w:rsidRPr="000E227E">
        <w:rPr>
          <w:rFonts w:ascii="Times New Roman" w:hAnsi="Times New Roman"/>
          <w:color w:val="211D1E"/>
          <w:sz w:val="24"/>
          <w:szCs w:val="24"/>
          <w:lang w:val="es-ES_tradnl"/>
        </w:rPr>
        <w:t xml:space="preserve">UNICEF. </w:t>
      </w:r>
      <w:r w:rsidRPr="000E227E">
        <w:rPr>
          <w:rStyle w:val="A3"/>
          <w:rFonts w:ascii="Times New Roman" w:hAnsi="Times New Roman"/>
          <w:sz w:val="24"/>
          <w:szCs w:val="24"/>
          <w:lang w:val="es-ES_tradnl"/>
        </w:rPr>
        <w:t>https://uni.cf/3LaQndO</w:t>
      </w:r>
    </w:p>
    <w:p w14:paraId="4B9AD048" w14:textId="07ADF059" w:rsidR="00834BE8" w:rsidRDefault="00834BE8" w:rsidP="00834BE8">
      <w:pPr>
        <w:widowControl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sz w:val="24"/>
          <w:szCs w:val="24"/>
          <w:lang w:val="es-ES_tradnl"/>
        </w:rPr>
      </w:pPr>
    </w:p>
    <w:p w14:paraId="0D3525FD" w14:textId="77777777" w:rsidR="00834BE8" w:rsidRPr="000E227E" w:rsidRDefault="00834BE8" w:rsidP="00834BE8">
      <w:pPr>
        <w:widowControl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sz w:val="24"/>
          <w:szCs w:val="24"/>
          <w:lang w:val="es-ES_tradnl"/>
        </w:rPr>
      </w:pPr>
      <w:r w:rsidRPr="000E227E">
        <w:rPr>
          <w:rFonts w:ascii="Times New Roman" w:hAnsi="Times New Roman"/>
          <w:sz w:val="24"/>
          <w:szCs w:val="24"/>
          <w:lang w:val="es-ES_tradnl"/>
        </w:rPr>
        <w:lastRenderedPageBreak/>
        <w:t>Información en página web de organismo/institución</w:t>
      </w:r>
    </w:p>
    <w:p w14:paraId="4AFF077E" w14:textId="77777777" w:rsidR="00834BE8" w:rsidRPr="000E227E" w:rsidRDefault="00834BE8" w:rsidP="00834BE8">
      <w:pPr>
        <w:widowControl w:val="0"/>
        <w:adjustRightInd w:val="0"/>
        <w:snapToGrid w:val="0"/>
        <w:spacing w:after="0" w:line="360" w:lineRule="auto"/>
        <w:ind w:left="709" w:hanging="709"/>
        <w:jc w:val="both"/>
        <w:rPr>
          <w:rFonts w:ascii="Times New Roman" w:hAnsi="Times New Roman"/>
          <w:sz w:val="36"/>
          <w:szCs w:val="36"/>
          <w:lang w:val="es-ES_tradnl"/>
        </w:rPr>
      </w:pPr>
      <w:r w:rsidRPr="000E227E">
        <w:rPr>
          <w:rFonts w:ascii="Times New Roman" w:hAnsi="Times New Roman"/>
          <w:color w:val="211D1E"/>
          <w:sz w:val="24"/>
          <w:szCs w:val="24"/>
          <w:lang w:val="es-ES_tradnl"/>
        </w:rPr>
        <w:t>UNICEF. (s. f.). Qué hacemos.</w:t>
      </w:r>
      <w:r w:rsidRPr="000E227E">
        <w:rPr>
          <w:rFonts w:ascii="Times New Roman" w:hAnsi="Times New Roman"/>
          <w:i/>
          <w:iCs/>
          <w:color w:val="211D1E"/>
          <w:sz w:val="24"/>
          <w:szCs w:val="24"/>
          <w:lang w:val="es-ES_tradnl"/>
        </w:rPr>
        <w:t xml:space="preserve"> UNICEF</w:t>
      </w:r>
      <w:r w:rsidRPr="000E227E">
        <w:rPr>
          <w:rFonts w:ascii="Times New Roman" w:hAnsi="Times New Roman"/>
          <w:color w:val="211D1E"/>
          <w:sz w:val="24"/>
          <w:szCs w:val="24"/>
          <w:lang w:val="es-ES_tradnl"/>
        </w:rPr>
        <w:t xml:space="preserve">. </w:t>
      </w:r>
      <w:r w:rsidRPr="000E227E">
        <w:rPr>
          <w:rStyle w:val="A3"/>
          <w:rFonts w:ascii="Times New Roman" w:hAnsi="Times New Roman"/>
          <w:sz w:val="24"/>
          <w:szCs w:val="24"/>
          <w:lang w:val="es-ES_tradnl"/>
        </w:rPr>
        <w:t>https://uni.cf/3nOHzzw</w:t>
      </w:r>
    </w:p>
    <w:p w14:paraId="34CF4989" w14:textId="77777777" w:rsidR="00834BE8" w:rsidRPr="000E227E" w:rsidRDefault="00834BE8" w:rsidP="00834BE8">
      <w:pPr>
        <w:widowControl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sz w:val="24"/>
          <w:szCs w:val="24"/>
          <w:lang w:val="es-ES_tradnl"/>
        </w:rPr>
      </w:pPr>
    </w:p>
    <w:p w14:paraId="0F44E1AB" w14:textId="77777777" w:rsidR="00834BE8" w:rsidRPr="000E227E" w:rsidRDefault="00834BE8" w:rsidP="0005416F">
      <w:pPr>
        <w:widowControl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sz w:val="24"/>
          <w:szCs w:val="24"/>
          <w:lang w:val="es-ES_tradnl"/>
        </w:rPr>
      </w:pPr>
      <w:r w:rsidRPr="000E227E">
        <w:rPr>
          <w:rFonts w:ascii="Times New Roman" w:hAnsi="Times New Roman"/>
          <w:sz w:val="24"/>
          <w:szCs w:val="24"/>
          <w:lang w:val="es-ES_tradnl"/>
        </w:rPr>
        <w:t xml:space="preserve">Acorte las direcciones a enlaces de páginas web en: </w:t>
      </w:r>
      <w:hyperlink r:id="rId14" w:history="1">
        <w:r w:rsidRPr="000E227E">
          <w:rPr>
            <w:rStyle w:val="Hipervnculo"/>
            <w:rFonts w:ascii="Times New Roman" w:hAnsi="Times New Roman"/>
            <w:sz w:val="24"/>
            <w:szCs w:val="24"/>
            <w:lang w:val="es-ES_tradnl"/>
          </w:rPr>
          <w:t>https://bitly.com/</w:t>
        </w:r>
      </w:hyperlink>
    </w:p>
    <w:p w14:paraId="609208E1" w14:textId="5095D7FC" w:rsidR="00834BE8" w:rsidRPr="000E227E" w:rsidRDefault="00834BE8" w:rsidP="0005416F">
      <w:pPr>
        <w:widowControl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sz w:val="24"/>
          <w:szCs w:val="24"/>
          <w:lang w:val="es-ES_tradnl"/>
        </w:rPr>
      </w:pPr>
    </w:p>
    <w:p w14:paraId="4C6FF3AF" w14:textId="3E03540C" w:rsidR="00B87AE7" w:rsidRPr="000E227E" w:rsidRDefault="00B87AE7" w:rsidP="0005416F">
      <w:pPr>
        <w:widowControl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sz w:val="24"/>
          <w:szCs w:val="24"/>
          <w:lang w:val="es-ES_tradnl"/>
        </w:rPr>
      </w:pPr>
      <w:r w:rsidRPr="000E227E">
        <w:rPr>
          <w:rFonts w:ascii="Times New Roman" w:hAnsi="Times New Roman"/>
          <w:sz w:val="24"/>
          <w:szCs w:val="24"/>
          <w:lang w:val="es-ES_tradnl"/>
        </w:rPr>
        <w:t>Asegúrese que todos los enlaces se encuentren operativos y lleven directamente al documento o fuente que está citando y referenciando.</w:t>
      </w:r>
    </w:p>
    <w:p w14:paraId="20BC32F8" w14:textId="77777777" w:rsidR="0005416F" w:rsidRPr="000E227E" w:rsidRDefault="0005416F" w:rsidP="0005416F">
      <w:pPr>
        <w:widowControl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sz w:val="24"/>
          <w:szCs w:val="24"/>
          <w:lang w:val="es-ES_tradnl"/>
        </w:rPr>
      </w:pPr>
    </w:p>
    <w:p w14:paraId="5D6B7C93" w14:textId="70022217" w:rsidR="00834BE8" w:rsidRPr="000E227E" w:rsidRDefault="00834BE8" w:rsidP="0005416F">
      <w:pPr>
        <w:widowControl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sz w:val="24"/>
          <w:szCs w:val="24"/>
          <w:lang w:val="es-ES_tradnl"/>
        </w:rPr>
      </w:pPr>
      <w:r w:rsidRPr="000E227E">
        <w:rPr>
          <w:rFonts w:ascii="Times New Roman" w:hAnsi="Times New Roman"/>
          <w:sz w:val="24"/>
          <w:szCs w:val="24"/>
          <w:lang w:val="es-ES_tradnl"/>
        </w:rPr>
        <w:t>Extensión total del documento: Entre 3 a 5 carillas, excluyendo la portada que no lleva numeración.</w:t>
      </w:r>
    </w:p>
    <w:p w14:paraId="1CE2C525" w14:textId="42B1DF81" w:rsidR="005845BB" w:rsidRPr="000E227E" w:rsidRDefault="005845BB" w:rsidP="0005416F">
      <w:pPr>
        <w:widowControl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sz w:val="24"/>
          <w:szCs w:val="24"/>
          <w:lang w:val="es-ES_tradnl"/>
        </w:rPr>
      </w:pPr>
    </w:p>
    <w:p w14:paraId="3CD82125" w14:textId="302ED284" w:rsidR="005845BB" w:rsidRPr="000E227E" w:rsidRDefault="005845BB" w:rsidP="0005416F">
      <w:pPr>
        <w:widowControl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sz w:val="24"/>
          <w:szCs w:val="24"/>
          <w:lang w:val="es-ES_tradnl"/>
        </w:rPr>
      </w:pPr>
      <w:r w:rsidRPr="000E227E">
        <w:rPr>
          <w:rFonts w:ascii="Times New Roman" w:hAnsi="Times New Roman"/>
          <w:sz w:val="24"/>
          <w:szCs w:val="24"/>
          <w:lang w:val="es-ES_tradnl"/>
        </w:rPr>
        <w:t xml:space="preserve">Grupos de autores: Máximo </w:t>
      </w:r>
      <w:r w:rsidR="006D29F8">
        <w:rPr>
          <w:rFonts w:ascii="Times New Roman" w:hAnsi="Times New Roman"/>
          <w:sz w:val="24"/>
          <w:szCs w:val="24"/>
          <w:lang w:val="es-ES_tradnl"/>
        </w:rPr>
        <w:t>2</w:t>
      </w:r>
      <w:r w:rsidRPr="000E227E">
        <w:rPr>
          <w:rFonts w:ascii="Times New Roman" w:hAnsi="Times New Roman"/>
          <w:sz w:val="24"/>
          <w:szCs w:val="24"/>
          <w:lang w:val="es-ES_tradnl"/>
        </w:rPr>
        <w:t>.</w:t>
      </w:r>
    </w:p>
    <w:sectPr w:rsidR="005845BB" w:rsidRPr="000E227E" w:rsidSect="00654FFA">
      <w:headerReference w:type="default" r:id="rId15"/>
      <w:footerReference w:type="even" r:id="rId16"/>
      <w:footerReference w:type="default" r:id="rId17"/>
      <w:headerReference w:type="first" r:id="rId18"/>
      <w:footnotePr>
        <w:numFmt w:val="chicago"/>
      </w:footnotePr>
      <w:pgSz w:w="11901" w:h="16840"/>
      <w:pgMar w:top="1418" w:right="1418" w:bottom="1418" w:left="1418" w:header="709" w:footer="24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A9298" w14:textId="77777777" w:rsidR="0086042C" w:rsidRDefault="0086042C" w:rsidP="0045788C">
      <w:pPr>
        <w:spacing w:after="0" w:line="240" w:lineRule="auto"/>
      </w:pPr>
      <w:r>
        <w:separator/>
      </w:r>
    </w:p>
  </w:endnote>
  <w:endnote w:type="continuationSeparator" w:id="0">
    <w:p w14:paraId="5A0946F0" w14:textId="77777777" w:rsidR="0086042C" w:rsidRDefault="0086042C" w:rsidP="00457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617864395"/>
      <w:docPartObj>
        <w:docPartGallery w:val="Page Numbers (Bottom of Page)"/>
        <w:docPartUnique/>
      </w:docPartObj>
    </w:sdtPr>
    <w:sdtContent>
      <w:p w14:paraId="7C55AF54" w14:textId="614B2191" w:rsidR="007E4B50" w:rsidRDefault="007E4B50" w:rsidP="00654FFA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p w14:paraId="274E27B2" w14:textId="77777777" w:rsidR="007E4B50" w:rsidRDefault="007E4B50" w:rsidP="007E4B50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  <w:rFonts w:ascii="Times New Roman" w:hAnsi="Times New Roman"/>
        <w:sz w:val="24"/>
        <w:szCs w:val="24"/>
      </w:rPr>
      <w:id w:val="-2029786170"/>
      <w:docPartObj>
        <w:docPartGallery w:val="Page Numbers (Bottom of Page)"/>
        <w:docPartUnique/>
      </w:docPartObj>
    </w:sdtPr>
    <w:sdtContent>
      <w:p w14:paraId="0BB72B3E" w14:textId="01C33A39" w:rsidR="007E4B50" w:rsidRPr="007E4B50" w:rsidRDefault="007E4B50" w:rsidP="00654FFA">
        <w:pPr>
          <w:pStyle w:val="Piedepgina"/>
          <w:framePr w:wrap="none" w:vAnchor="text" w:hAnchor="margin" w:xAlign="right" w:y="1"/>
          <w:rPr>
            <w:rStyle w:val="Nmerodepgina"/>
            <w:rFonts w:ascii="Times New Roman" w:hAnsi="Times New Roman"/>
            <w:sz w:val="24"/>
            <w:szCs w:val="24"/>
          </w:rPr>
        </w:pPr>
        <w:r w:rsidRPr="007E4B50">
          <w:rPr>
            <w:rStyle w:val="Nmerodepgina"/>
            <w:rFonts w:ascii="Times New Roman" w:hAnsi="Times New Roman"/>
            <w:sz w:val="24"/>
            <w:szCs w:val="24"/>
          </w:rPr>
          <w:fldChar w:fldCharType="begin"/>
        </w:r>
        <w:r w:rsidRPr="007E4B50">
          <w:rPr>
            <w:rStyle w:val="Nmerodepgina"/>
            <w:rFonts w:ascii="Times New Roman" w:hAnsi="Times New Roman"/>
            <w:sz w:val="24"/>
            <w:szCs w:val="24"/>
          </w:rPr>
          <w:instrText xml:space="preserve"> PAGE </w:instrText>
        </w:r>
        <w:r w:rsidRPr="007E4B50">
          <w:rPr>
            <w:rStyle w:val="Nmerodepgina"/>
            <w:rFonts w:ascii="Times New Roman" w:hAnsi="Times New Roman"/>
            <w:sz w:val="24"/>
            <w:szCs w:val="24"/>
          </w:rPr>
          <w:fldChar w:fldCharType="separate"/>
        </w:r>
        <w:r w:rsidRPr="007E4B50">
          <w:rPr>
            <w:rStyle w:val="Nmerodepgina"/>
            <w:rFonts w:ascii="Times New Roman" w:hAnsi="Times New Roman"/>
            <w:noProof/>
            <w:sz w:val="24"/>
            <w:szCs w:val="24"/>
          </w:rPr>
          <w:t>3</w:t>
        </w:r>
        <w:r w:rsidRPr="007E4B50">
          <w:rPr>
            <w:rStyle w:val="Nmerodepgina"/>
            <w:rFonts w:ascii="Times New Roman" w:hAnsi="Times New Roman"/>
            <w:sz w:val="24"/>
            <w:szCs w:val="24"/>
          </w:rPr>
          <w:fldChar w:fldCharType="end"/>
        </w:r>
      </w:p>
    </w:sdtContent>
  </w:sdt>
  <w:p w14:paraId="4C38351C" w14:textId="77777777" w:rsidR="004D49B1" w:rsidRPr="007E4B50" w:rsidRDefault="004D49B1" w:rsidP="007E4B50">
    <w:pPr>
      <w:pStyle w:val="Piedepgina"/>
      <w:ind w:right="360"/>
      <w:jc w:val="right"/>
      <w:rPr>
        <w:rFonts w:ascii="Times New Roman" w:hAnsi="Times New Roman"/>
        <w:sz w:val="24"/>
        <w:szCs w:val="24"/>
        <w:lang w:val="es-EC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F1C6E" w14:textId="77777777" w:rsidR="0086042C" w:rsidRDefault="0086042C" w:rsidP="0045788C">
      <w:pPr>
        <w:spacing w:after="0" w:line="240" w:lineRule="auto"/>
      </w:pPr>
      <w:r>
        <w:separator/>
      </w:r>
    </w:p>
  </w:footnote>
  <w:footnote w:type="continuationSeparator" w:id="0">
    <w:p w14:paraId="45A13659" w14:textId="77777777" w:rsidR="0086042C" w:rsidRDefault="0086042C" w:rsidP="0045788C">
      <w:pPr>
        <w:spacing w:after="0" w:line="240" w:lineRule="auto"/>
      </w:pPr>
      <w:r>
        <w:continuationSeparator/>
      </w:r>
    </w:p>
  </w:footnote>
  <w:footnote w:id="1">
    <w:p w14:paraId="539F1AD9" w14:textId="46401B0D" w:rsidR="003E408B" w:rsidRPr="007D41EC" w:rsidRDefault="003E408B" w:rsidP="003E408B">
      <w:pPr>
        <w:pStyle w:val="Textonotapie"/>
      </w:pPr>
      <w:r w:rsidRPr="007D41EC">
        <w:footnoteRef/>
      </w:r>
      <w:r>
        <w:t xml:space="preserve"> </w:t>
      </w:r>
      <w:r w:rsidR="00C92168">
        <w:t xml:space="preserve">Grado académico más alto, cargo que ocupa, institución a la cual </w:t>
      </w:r>
      <w:r w:rsidRPr="007D41EC">
        <w:t>está vinculado</w:t>
      </w:r>
      <w:r w:rsidR="00C92168">
        <w:t>/investigador independiente</w:t>
      </w:r>
      <w:r w:rsidRPr="007D41EC">
        <w:t>, correo electrónico</w:t>
      </w:r>
      <w:r w:rsidR="00C92168">
        <w:t xml:space="preserve"> institucional/personal (solo para investigador independiente), ORCID.</w:t>
      </w:r>
      <w:r w:rsidR="00FC06E9">
        <w:t xml:space="preserve"> Sino cuenta con código ORCID, regístrese aquí: </w:t>
      </w:r>
      <w:hyperlink r:id="rId1" w:history="1">
        <w:r w:rsidR="00FC06E9" w:rsidRPr="00CA7BE5">
          <w:rPr>
            <w:rStyle w:val="Hipervnculo"/>
          </w:rPr>
          <w:t>https://orcid.org/signin</w:t>
        </w:r>
      </w:hyperlink>
      <w:r w:rsidR="00FC06E9">
        <w:t xml:space="preserve"> </w:t>
      </w:r>
    </w:p>
  </w:footnote>
  <w:footnote w:id="2">
    <w:p w14:paraId="19D5E8A7" w14:textId="1CA1EB23" w:rsidR="003E408B" w:rsidRPr="007D41EC" w:rsidRDefault="003E408B" w:rsidP="003E408B">
      <w:pPr>
        <w:pStyle w:val="Textonotapie"/>
      </w:pPr>
      <w:r w:rsidRPr="007D41EC">
        <w:footnoteRef/>
      </w:r>
      <w:r>
        <w:t xml:space="preserve"> </w:t>
      </w:r>
      <w:r w:rsidR="00C92168">
        <w:t xml:space="preserve">Grado académico más alto, cargo que ocupa, institución a la cual </w:t>
      </w:r>
      <w:r w:rsidR="00C92168" w:rsidRPr="007D41EC">
        <w:t>está vinculado</w:t>
      </w:r>
      <w:r w:rsidR="00C92168">
        <w:t>/investigador independiente</w:t>
      </w:r>
      <w:r w:rsidR="00C92168" w:rsidRPr="007D41EC">
        <w:t>, correo electrónico</w:t>
      </w:r>
      <w:r w:rsidR="00C92168">
        <w:t xml:space="preserve"> institucional/personal (solo para investigador independiente), ORCID</w:t>
      </w:r>
      <w:r w:rsidRPr="007D41EC">
        <w:t>.</w:t>
      </w:r>
      <w:r w:rsidR="00FC06E9">
        <w:t xml:space="preserve"> </w:t>
      </w:r>
      <w:r w:rsidR="00FC06E9">
        <w:t xml:space="preserve">Sino cuenta con código ORCID, regístrese aquí: </w:t>
      </w:r>
      <w:hyperlink r:id="rId2" w:history="1">
        <w:r w:rsidR="00FC06E9" w:rsidRPr="00CA7BE5">
          <w:rPr>
            <w:rStyle w:val="Hipervnculo"/>
          </w:rPr>
          <w:t>https://orcid.org/signin</w:t>
        </w:r>
      </w:hyperlink>
      <w:r w:rsidR="00FC06E9"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16"/>
      <w:gridCol w:w="6849"/>
    </w:tblGrid>
    <w:tr w:rsidR="00A86B9D" w14:paraId="3E9521F5" w14:textId="77777777" w:rsidTr="00A67DA0">
      <w:tc>
        <w:tcPr>
          <w:tcW w:w="2263" w:type="dxa"/>
        </w:tcPr>
        <w:p w14:paraId="3694E447" w14:textId="57CE1BCD" w:rsidR="00A86B9D" w:rsidRDefault="00826E30" w:rsidP="00A86B9D">
          <w:pPr>
            <w:pStyle w:val="Encabezado"/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190D6D9A" wp14:editId="33327687">
                <wp:extent cx="1072759" cy="1076191"/>
                <wp:effectExtent l="0" t="0" r="0" b="381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2111" cy="11257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0" w:type="dxa"/>
          <w:vAlign w:val="center"/>
        </w:tcPr>
        <w:p w14:paraId="48CC6378" w14:textId="77777777" w:rsidR="00486745" w:rsidRPr="00486745" w:rsidRDefault="00486745" w:rsidP="00486745">
          <w:pPr>
            <w:pStyle w:val="Encabezado"/>
            <w:rPr>
              <w:rFonts w:ascii="Arial" w:hAnsi="Arial" w:cs="Arial"/>
              <w:b/>
              <w:bCs/>
            </w:rPr>
          </w:pPr>
          <w:r w:rsidRPr="00486745">
            <w:rPr>
              <w:rFonts w:ascii="Arial" w:hAnsi="Arial" w:cs="Arial"/>
              <w:b/>
              <w:bCs/>
            </w:rPr>
            <w:t>I Congreso Internacional “Miradas sobre las Ciencias de Ingenieros e Ingenieras”</w:t>
          </w:r>
        </w:p>
        <w:p w14:paraId="6410CBC2" w14:textId="77777777" w:rsidR="00486745" w:rsidRPr="00486745" w:rsidRDefault="00486745" w:rsidP="00486745">
          <w:pPr>
            <w:pStyle w:val="Encabezado"/>
            <w:rPr>
              <w:rFonts w:ascii="Arial" w:hAnsi="Arial" w:cs="Arial"/>
            </w:rPr>
          </w:pPr>
          <w:r w:rsidRPr="00486745">
            <w:rPr>
              <w:rFonts w:ascii="Arial" w:hAnsi="Arial" w:cs="Arial"/>
            </w:rPr>
            <w:t>7, 8 y 9 de noviembre de 2022</w:t>
          </w:r>
        </w:p>
        <w:p w14:paraId="7365B128" w14:textId="77777777" w:rsidR="00486745" w:rsidRPr="00486745" w:rsidRDefault="00486745" w:rsidP="00486745">
          <w:pPr>
            <w:pStyle w:val="Encabezado"/>
            <w:rPr>
              <w:rFonts w:ascii="Arial" w:hAnsi="Arial" w:cs="Arial"/>
            </w:rPr>
          </w:pPr>
        </w:p>
        <w:p w14:paraId="539963C3" w14:textId="1F4A4A03" w:rsidR="00A86B9D" w:rsidRPr="005723DF" w:rsidRDefault="00486745" w:rsidP="00486745">
          <w:pPr>
            <w:pStyle w:val="Encabezado"/>
            <w:rPr>
              <w:rFonts w:ascii="Optima" w:hAnsi="Optima"/>
              <w:b/>
              <w:bCs/>
            </w:rPr>
          </w:pPr>
          <w:r w:rsidRPr="00486745">
            <w:rPr>
              <w:rFonts w:ascii="Arial" w:hAnsi="Arial" w:cs="Arial"/>
              <w:b/>
              <w:bCs/>
            </w:rPr>
            <w:t>Plantilla de presentación de ponencias (Memorias)</w:t>
          </w:r>
        </w:p>
      </w:tc>
    </w:tr>
  </w:tbl>
  <w:p w14:paraId="2EFE578B" w14:textId="77777777" w:rsidR="00A86B9D" w:rsidRDefault="00A86B9D" w:rsidP="00A86B9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16"/>
      <w:gridCol w:w="6849"/>
    </w:tblGrid>
    <w:tr w:rsidR="00826E30" w:rsidRPr="00486745" w14:paraId="35BAE594" w14:textId="77777777" w:rsidTr="00A67DA0">
      <w:tc>
        <w:tcPr>
          <w:tcW w:w="2263" w:type="dxa"/>
        </w:tcPr>
        <w:p w14:paraId="3BD35031" w14:textId="4042253E" w:rsidR="00654FFA" w:rsidRPr="00486745" w:rsidRDefault="00826E30" w:rsidP="00654FFA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449B95F6" wp14:editId="7C870184">
                <wp:extent cx="1072759" cy="1076191"/>
                <wp:effectExtent l="0" t="0" r="0" b="381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2111" cy="11257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0" w:type="dxa"/>
          <w:vAlign w:val="center"/>
        </w:tcPr>
        <w:p w14:paraId="34B84038" w14:textId="3818CA19" w:rsidR="00654FFA" w:rsidRPr="00486745" w:rsidRDefault="00486745" w:rsidP="00654FFA">
          <w:pPr>
            <w:pStyle w:val="Encabezado"/>
            <w:rPr>
              <w:rFonts w:ascii="Arial" w:hAnsi="Arial" w:cs="Arial"/>
              <w:b/>
              <w:bCs/>
            </w:rPr>
          </w:pPr>
          <w:r w:rsidRPr="00486745">
            <w:rPr>
              <w:rFonts w:ascii="Arial" w:hAnsi="Arial" w:cs="Arial"/>
              <w:b/>
              <w:bCs/>
            </w:rPr>
            <w:t>I Congreso Internacional “Miradas sobre las Ciencias de Ingenieros e Ingenieras”</w:t>
          </w:r>
        </w:p>
        <w:p w14:paraId="1B8464B6" w14:textId="2CFB4D35" w:rsidR="00654FFA" w:rsidRPr="00486745" w:rsidRDefault="00486745" w:rsidP="00654FFA">
          <w:pPr>
            <w:pStyle w:val="Encabezado"/>
            <w:rPr>
              <w:rFonts w:ascii="Arial" w:hAnsi="Arial" w:cs="Arial"/>
            </w:rPr>
          </w:pPr>
          <w:r w:rsidRPr="00486745">
            <w:rPr>
              <w:rFonts w:ascii="Arial" w:hAnsi="Arial" w:cs="Arial"/>
            </w:rPr>
            <w:t>7</w:t>
          </w:r>
          <w:r w:rsidR="00654FFA" w:rsidRPr="00486745">
            <w:rPr>
              <w:rFonts w:ascii="Arial" w:hAnsi="Arial" w:cs="Arial"/>
            </w:rPr>
            <w:t xml:space="preserve">, </w:t>
          </w:r>
          <w:r w:rsidRPr="00486745">
            <w:rPr>
              <w:rFonts w:ascii="Arial" w:hAnsi="Arial" w:cs="Arial"/>
            </w:rPr>
            <w:t>8</w:t>
          </w:r>
          <w:r w:rsidR="00654FFA" w:rsidRPr="00486745">
            <w:rPr>
              <w:rFonts w:ascii="Arial" w:hAnsi="Arial" w:cs="Arial"/>
            </w:rPr>
            <w:t xml:space="preserve"> y </w:t>
          </w:r>
          <w:r w:rsidRPr="00486745">
            <w:rPr>
              <w:rFonts w:ascii="Arial" w:hAnsi="Arial" w:cs="Arial"/>
            </w:rPr>
            <w:t>9</w:t>
          </w:r>
          <w:r w:rsidR="00654FFA" w:rsidRPr="00486745">
            <w:rPr>
              <w:rFonts w:ascii="Arial" w:hAnsi="Arial" w:cs="Arial"/>
            </w:rPr>
            <w:t xml:space="preserve"> de </w:t>
          </w:r>
          <w:r w:rsidRPr="00486745">
            <w:rPr>
              <w:rFonts w:ascii="Arial" w:hAnsi="Arial" w:cs="Arial"/>
            </w:rPr>
            <w:t>noviembre</w:t>
          </w:r>
          <w:r w:rsidR="00654FFA" w:rsidRPr="00486745">
            <w:rPr>
              <w:rFonts w:ascii="Arial" w:hAnsi="Arial" w:cs="Arial"/>
            </w:rPr>
            <w:t xml:space="preserve"> de 202</w:t>
          </w:r>
          <w:r w:rsidR="00E248ED" w:rsidRPr="00486745">
            <w:rPr>
              <w:rFonts w:ascii="Arial" w:hAnsi="Arial" w:cs="Arial"/>
            </w:rPr>
            <w:t>2</w:t>
          </w:r>
        </w:p>
        <w:p w14:paraId="41184EB8" w14:textId="77777777" w:rsidR="00654FFA" w:rsidRPr="00486745" w:rsidRDefault="00654FFA" w:rsidP="00654FFA">
          <w:pPr>
            <w:pStyle w:val="Encabezado"/>
            <w:rPr>
              <w:rFonts w:ascii="Arial" w:hAnsi="Arial" w:cs="Arial"/>
            </w:rPr>
          </w:pPr>
        </w:p>
        <w:p w14:paraId="5C90AFF3" w14:textId="6FBAC138" w:rsidR="00654FFA" w:rsidRPr="00486745" w:rsidRDefault="00654FFA" w:rsidP="00654FFA">
          <w:pPr>
            <w:pStyle w:val="Encabezado"/>
            <w:rPr>
              <w:rFonts w:ascii="Arial" w:hAnsi="Arial" w:cs="Arial"/>
              <w:b/>
              <w:bCs/>
            </w:rPr>
          </w:pPr>
          <w:r w:rsidRPr="00486745">
            <w:rPr>
              <w:rFonts w:ascii="Arial" w:hAnsi="Arial" w:cs="Arial"/>
              <w:b/>
              <w:bCs/>
            </w:rPr>
            <w:t>Plantilla de presentación de ponencias</w:t>
          </w:r>
          <w:r w:rsidR="002637E6" w:rsidRPr="00486745">
            <w:rPr>
              <w:rFonts w:ascii="Arial" w:hAnsi="Arial" w:cs="Arial"/>
              <w:b/>
              <w:bCs/>
            </w:rPr>
            <w:t xml:space="preserve"> (Memorias)</w:t>
          </w:r>
        </w:p>
      </w:tc>
    </w:tr>
  </w:tbl>
  <w:p w14:paraId="6A39092D" w14:textId="77777777" w:rsidR="00654FFA" w:rsidRPr="00486745" w:rsidRDefault="00654FFA">
    <w:pPr>
      <w:pStyle w:val="Encabezado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C50EB0"/>
    <w:multiLevelType w:val="hybridMultilevel"/>
    <w:tmpl w:val="69CACDEE"/>
    <w:lvl w:ilvl="0" w:tplc="479A31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8D423C"/>
    <w:multiLevelType w:val="hybridMultilevel"/>
    <w:tmpl w:val="815C2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9989253">
    <w:abstractNumId w:val="0"/>
  </w:num>
  <w:num w:numId="2" w16cid:durableId="9836968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88C"/>
    <w:rsid w:val="000008C8"/>
    <w:rsid w:val="0004308D"/>
    <w:rsid w:val="0005416F"/>
    <w:rsid w:val="000E227E"/>
    <w:rsid w:val="000F16C2"/>
    <w:rsid w:val="000F25A1"/>
    <w:rsid w:val="00186E59"/>
    <w:rsid w:val="001C69BD"/>
    <w:rsid w:val="00222EA1"/>
    <w:rsid w:val="002404FE"/>
    <w:rsid w:val="002637E6"/>
    <w:rsid w:val="002B7BAD"/>
    <w:rsid w:val="00343B40"/>
    <w:rsid w:val="003E408B"/>
    <w:rsid w:val="0045788C"/>
    <w:rsid w:val="00486745"/>
    <w:rsid w:val="004D3CA7"/>
    <w:rsid w:val="004D49B1"/>
    <w:rsid w:val="004D4F3F"/>
    <w:rsid w:val="004F792B"/>
    <w:rsid w:val="00545C77"/>
    <w:rsid w:val="005845BB"/>
    <w:rsid w:val="00592DD4"/>
    <w:rsid w:val="005B2900"/>
    <w:rsid w:val="00601A61"/>
    <w:rsid w:val="00654FFA"/>
    <w:rsid w:val="006861AE"/>
    <w:rsid w:val="006A30E6"/>
    <w:rsid w:val="006D29F8"/>
    <w:rsid w:val="00783828"/>
    <w:rsid w:val="007E4B50"/>
    <w:rsid w:val="007E69CE"/>
    <w:rsid w:val="00826E30"/>
    <w:rsid w:val="00834BE8"/>
    <w:rsid w:val="0086042C"/>
    <w:rsid w:val="00882DDB"/>
    <w:rsid w:val="008C5C97"/>
    <w:rsid w:val="0092637E"/>
    <w:rsid w:val="00A65CA4"/>
    <w:rsid w:val="00A86B9D"/>
    <w:rsid w:val="00B87AE7"/>
    <w:rsid w:val="00C45AC0"/>
    <w:rsid w:val="00C747AB"/>
    <w:rsid w:val="00C92168"/>
    <w:rsid w:val="00CA1551"/>
    <w:rsid w:val="00CA2B49"/>
    <w:rsid w:val="00CB36E3"/>
    <w:rsid w:val="00DF6192"/>
    <w:rsid w:val="00E248ED"/>
    <w:rsid w:val="00E478F7"/>
    <w:rsid w:val="00E524E6"/>
    <w:rsid w:val="00E7398C"/>
    <w:rsid w:val="00EF58D3"/>
    <w:rsid w:val="00F009B1"/>
    <w:rsid w:val="00F15548"/>
    <w:rsid w:val="00F31AAD"/>
    <w:rsid w:val="00FC06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181A24"/>
  <w15:docId w15:val="{0E401480-7231-D34A-9218-979706413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88C"/>
    <w:rPr>
      <w:rFonts w:ascii="Calibri" w:eastAsia="Calibri" w:hAnsi="Calibri" w:cs="Times New Roman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788C"/>
    <w:pPr>
      <w:ind w:left="720"/>
      <w:contextualSpacing/>
    </w:pPr>
  </w:style>
  <w:style w:type="character" w:customStyle="1" w:styleId="Fuentedeprrafopredeter1">
    <w:name w:val="Fuente de párrafo predeter.1"/>
    <w:rsid w:val="0045788C"/>
  </w:style>
  <w:style w:type="paragraph" w:customStyle="1" w:styleId="Abstract">
    <w:name w:val="Abstract"/>
    <w:basedOn w:val="Normal"/>
    <w:next w:val="Normal"/>
    <w:rsid w:val="0045788C"/>
    <w:pPr>
      <w:suppressAutoHyphens/>
      <w:autoSpaceDN w:val="0"/>
      <w:spacing w:before="400" w:after="480" w:line="240" w:lineRule="auto"/>
      <w:ind w:left="397" w:right="397"/>
      <w:jc w:val="both"/>
      <w:textAlignment w:val="baseline"/>
    </w:pPr>
    <w:rPr>
      <w:rFonts w:ascii="Times New Roman" w:eastAsia="Times New Roman" w:hAnsi="Times New Roman"/>
      <w:i/>
      <w:sz w:val="20"/>
      <w:szCs w:val="20"/>
      <w:lang w:val="es-ES"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5788C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5788C"/>
    <w:rPr>
      <w:rFonts w:ascii="Calibri" w:eastAsia="Calibri" w:hAnsi="Calibri" w:cs="Times New Roman"/>
      <w:sz w:val="20"/>
      <w:szCs w:val="20"/>
      <w:lang w:val="es-MX"/>
    </w:rPr>
  </w:style>
  <w:style w:type="character" w:styleId="Refdenotaalpie">
    <w:name w:val="footnote reference"/>
    <w:basedOn w:val="Fuentedeprrafopredeter"/>
    <w:uiPriority w:val="99"/>
    <w:semiHidden/>
    <w:unhideWhenUsed/>
    <w:rsid w:val="0045788C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45788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5788C"/>
    <w:rPr>
      <w:rFonts w:ascii="Calibri" w:eastAsia="Calibri" w:hAnsi="Calibri" w:cs="Times New Roman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5788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5788C"/>
    <w:rPr>
      <w:rFonts w:ascii="Calibri" w:eastAsia="Calibri" w:hAnsi="Calibri" w:cs="Times New Roman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578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788C"/>
    <w:rPr>
      <w:rFonts w:ascii="Tahoma" w:eastAsia="Calibri" w:hAnsi="Tahoma" w:cs="Tahoma"/>
      <w:sz w:val="16"/>
      <w:szCs w:val="16"/>
      <w:lang w:val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6861AE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861AE"/>
    <w:pPr>
      <w:spacing w:line="240" w:lineRule="auto"/>
    </w:pPr>
    <w:rPr>
      <w:sz w:val="24"/>
      <w:szCs w:val="24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861AE"/>
    <w:rPr>
      <w:rFonts w:ascii="Calibri" w:eastAsia="Calibri" w:hAnsi="Calibri" w:cs="Times New Roman"/>
      <w:sz w:val="24"/>
      <w:szCs w:val="24"/>
      <w:lang w:val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861AE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861AE"/>
    <w:rPr>
      <w:rFonts w:ascii="Calibri" w:eastAsia="Calibri" w:hAnsi="Calibri" w:cs="Times New Roman"/>
      <w:b/>
      <w:bCs/>
      <w:sz w:val="20"/>
      <w:szCs w:val="20"/>
      <w:lang w:val="es-MX"/>
    </w:rPr>
  </w:style>
  <w:style w:type="paragraph" w:styleId="Revisin">
    <w:name w:val="Revision"/>
    <w:hidden/>
    <w:uiPriority w:val="99"/>
    <w:semiHidden/>
    <w:rsid w:val="006A30E6"/>
    <w:pPr>
      <w:spacing w:after="0" w:line="240" w:lineRule="auto"/>
    </w:pPr>
    <w:rPr>
      <w:rFonts w:ascii="Calibri" w:eastAsia="Calibri" w:hAnsi="Calibri" w:cs="Times New Roman"/>
      <w:lang w:val="es-MX"/>
    </w:rPr>
  </w:style>
  <w:style w:type="character" w:styleId="Nmerodepgina">
    <w:name w:val="page number"/>
    <w:basedOn w:val="Fuentedeprrafopredeter"/>
    <w:uiPriority w:val="99"/>
    <w:semiHidden/>
    <w:unhideWhenUsed/>
    <w:rsid w:val="007E4B50"/>
  </w:style>
  <w:style w:type="character" w:styleId="Hipervnculo">
    <w:name w:val="Hyperlink"/>
    <w:basedOn w:val="Fuentedeprrafopredeter"/>
    <w:uiPriority w:val="99"/>
    <w:unhideWhenUsed/>
    <w:rsid w:val="00E524E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524E6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A86B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3">
    <w:name w:val="A3"/>
    <w:uiPriority w:val="99"/>
    <w:rsid w:val="00834BE8"/>
    <w:rPr>
      <w:rFonts w:cs="Palatino Linotype"/>
      <w:color w:val="0000FF"/>
      <w:sz w:val="20"/>
      <w:szCs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ocabularies.unesco.org/browser/thesaurus/es/index" TargetMode="External"/><Relationship Id="rId13" Type="http://schemas.openxmlformats.org/officeDocument/2006/relationships/hyperlink" Target="https://bit.ly/3uAdFmm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mailto:franklin.ochoa@utelvt.edu.ec" TargetMode="External"/><Relationship Id="rId12" Type="http://schemas.openxmlformats.org/officeDocument/2006/relationships/hyperlink" Target="https://bit.ly/3uAdFmm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it.ly/3uAdFm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bit.ly/3uAdFm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bitly.com/" TargetMode="Externa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orcid.org/signin" TargetMode="External"/><Relationship Id="rId1" Type="http://schemas.openxmlformats.org/officeDocument/2006/relationships/hyperlink" Target="https://orcid.org/signi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1492</Words>
  <Characters>8206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Mónica Mayra Molina Barzola</dc:creator>
  <cp:lastModifiedBy>Editorial ULVR</cp:lastModifiedBy>
  <cp:revision>4</cp:revision>
  <cp:lastPrinted>2016-09-07T15:45:00Z</cp:lastPrinted>
  <dcterms:created xsi:type="dcterms:W3CDTF">2022-08-23T15:07:00Z</dcterms:created>
  <dcterms:modified xsi:type="dcterms:W3CDTF">2022-08-23T15:19:00Z</dcterms:modified>
</cp:coreProperties>
</file>