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"/>
        <w:rPr>
          <w:sz w:val="28"/>
          <w:szCs w:val="28"/>
        </w:rPr>
      </w:pPr>
      <w:r>
        <w:t xml:space="preserve">                                       </w:t>
      </w:r>
      <w:r>
        <w:t xml:space="preserve">                               </w:t>
      </w:r>
      <w:r>
        <w:rPr>
          <w:sz w:val="28"/>
          <w:szCs w:val="28"/>
        </w:rPr>
        <w:t>UDARI</w:t>
      </w:r>
      <w:r>
        <w:rPr>
          <w:sz w:val="28"/>
          <w:szCs w:val="28"/>
        </w:rPr>
        <w:t xml:space="preserve"> SANTHOSHA</w:t>
      </w:r>
    </w:p>
    <w:p>
      <w:pPr>
        <w:pStyle w:val="style67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</w:t>
      </w:r>
      <w:r>
        <w:rPr/>
        <w:fldChar w:fldCharType="begin"/>
      </w:r>
      <w:r>
        <w:instrText xml:space="preserve"> HYPERLINK "mailto:udarisanthu@gmail.com"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sz w:val="24"/>
          <w:szCs w:val="24"/>
        </w:rPr>
        <w:t>udarisanthu@gmail.com</w:t>
      </w:r>
      <w:r>
        <w:rPr/>
        <w:fldChar w:fldCharType="end"/>
      </w:r>
    </w:p>
    <w:p>
      <w:pPr>
        <w:pStyle w:val="style67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Phone: +9</w:t>
      </w:r>
      <w:r>
        <w:rPr>
          <w:rFonts w:ascii="Times New Roman" w:hAnsi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</w:rPr>
        <w:t>9392342392</w:t>
      </w:r>
    </w:p>
    <w:p>
      <w:pPr>
        <w:pStyle w:val="style62"/>
        <w:jc w:val="both"/>
        <w:rPr>
          <w:sz w:val="12"/>
        </w:rPr>
      </w:pPr>
    </w:p>
    <w:tbl>
      <w:tblPr>
        <w:tblW w:w="9900" w:type="dxa"/>
        <w:tblInd w:w="108" w:type="dxa"/>
        <w:tblBorders>
          <w:top w:val="thinThickThinSmallGap" w:sz="24" w:space="0" w:color="auto"/>
        </w:tblBorders>
        <w:tblLook w:val="0000" w:firstRow="0" w:lastRow="0" w:firstColumn="0" w:lastColumn="0" w:noHBand="0" w:noVBand="0"/>
      </w:tblPr>
      <w:tblGrid>
        <w:gridCol w:w="9900"/>
      </w:tblGrid>
      <w:tr>
        <w:trPr>
          <w:trHeight w:val="51" w:hRule="atLeast"/>
        </w:trPr>
        <w:tc>
          <w:tcPr>
            <w:tcW w:w="9900" w:type="dxa"/>
            <w:tcBorders/>
          </w:tcPr>
          <w:p>
            <w:pPr>
              <w:pStyle w:val="style62"/>
              <w:jc w:val="left"/>
              <w:rPr>
                <w:sz w:val="18"/>
              </w:rPr>
            </w:pPr>
          </w:p>
        </w:tc>
      </w:tr>
    </w:tbl>
    <w:p>
      <w:pPr>
        <w:pStyle w:val="style0"/>
        <w:shd w:val="clear" w:color="auto" w:fill="bfbfbf"/>
        <w:tabs>
          <w:tab w:val="left" w:leader="none" w:pos="2880"/>
        </w:tabs>
        <w:spacing w:before="240"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Career Objective</w:t>
      </w:r>
    </w:p>
    <w:p>
      <w:pPr>
        <w:pStyle w:val="style0"/>
        <w:spacing w:before="40" w:after="40" w:lineRule="auto" w:line="24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</w:t>
      </w:r>
    </w:p>
    <w:p>
      <w:pPr>
        <w:pStyle w:val="style0"/>
        <w:spacing w:before="40" w:after="40" w:lineRule="auto" w:line="240"/>
        <w:jc w:val="both"/>
        <w:contextualSpacing/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I aspire for a challenging position in a professional Organization where I can enhance my professional skills and strengthen my performance in adding with Organization’s motto. A self motivated achiever with an excellent ability to plan and execute.</w:t>
      </w:r>
    </w:p>
    <w:p>
      <w:pPr>
        <w:pStyle w:val="style0"/>
        <w:shd w:val="clear" w:color="auto" w:fill="bfbfbf"/>
        <w:tabs>
          <w:tab w:val="left" w:leader="none" w:pos="2880"/>
        </w:tabs>
        <w:spacing w:before="240"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Professional Experience</w:t>
      </w:r>
    </w:p>
    <w:p>
      <w:pPr>
        <w:pStyle w:val="style94"/>
        <w:jc w:val="both"/>
        <w:rPr>
          <w:sz w:val="22"/>
          <w:szCs w:val="22"/>
        </w:rPr>
      </w:pPr>
    </w:p>
    <w:tbl>
      <w:tblPr>
        <w:tblStyle w:val="style154"/>
        <w:tblW w:w="10566" w:type="dxa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>
        <w:trPr>
          <w:trHeight w:val="462" w:hRule="atLeast"/>
        </w:trPr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TENURE</w:t>
            </w:r>
          </w:p>
        </w:tc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COMPANY</w:t>
            </w:r>
          </w:p>
        </w:tc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DESIGNATION</w:t>
            </w:r>
          </w:p>
        </w:tc>
      </w:tr>
      <w:tr>
        <w:tblPrEx/>
        <w:trPr>
          <w:trHeight w:val="487" w:hRule="atLeast"/>
        </w:trPr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t>18</w:t>
            </w:r>
            <w:r>
              <w:rPr>
                <w:vertAlign w:val="superscript"/>
              </w:rPr>
              <w:t>th</w:t>
            </w:r>
            <w:r>
              <w:t xml:space="preserve"> March 2019 to Present</w:t>
            </w:r>
          </w:p>
        </w:tc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t>CSS Corp Private Limited, Chennai</w:t>
            </w:r>
          </w:p>
        </w:tc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rPr>
                <w:bCs/>
              </w:rPr>
              <w:t>NetApp Storage Administrator</w:t>
            </w:r>
          </w:p>
        </w:tc>
      </w:tr>
      <w:tr>
        <w:tblPrEx/>
        <w:trPr>
          <w:trHeight w:val="487" w:hRule="atLeast"/>
        </w:trPr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31st Oct 2016 to 10th Oct 2018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HCL Technologies, Chennai</w:t>
            </w:r>
          </w:p>
        </w:tc>
        <w:tc>
          <w:tcPr>
            <w:tcW w:w="3522" w:type="dxa"/>
            <w:tcBorders/>
          </w:tcPr>
          <w:p>
            <w:pPr>
              <w:pStyle w:val="style9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NetApp Storage Administrator</w:t>
            </w:r>
          </w:p>
        </w:tc>
      </w:tr>
    </w:tbl>
    <w:p>
      <w:pPr>
        <w:pStyle w:val="style94"/>
        <w:jc w:val="both"/>
        <w:rPr>
          <w:sz w:val="22"/>
          <w:szCs w:val="22"/>
        </w:rPr>
      </w:pPr>
    </w:p>
    <w:p>
      <w:pPr>
        <w:pStyle w:val="style94"/>
        <w:jc w:val="both"/>
        <w:rPr>
          <w:sz w:val="22"/>
          <w:szCs w:val="22"/>
        </w:rPr>
      </w:pPr>
    </w:p>
    <w:p>
      <w:pPr>
        <w:pStyle w:val="style0"/>
        <w:shd w:val="clear" w:color="auto" w:fill="bfbfbf"/>
        <w:spacing w:lineRule="auto" w:line="240"/>
        <w:jc w:val="both"/>
        <w:rPr>
          <w:rFonts w:ascii="Times New Roman" w:cs="Times New Roman" w:hAnsi="Times New Roman"/>
          <w:b/>
          <w:cap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Technical Expertise</w:t>
      </w:r>
    </w:p>
    <w:p>
      <w:pPr>
        <w:pStyle w:val="style94"/>
        <w:ind w:firstLine="720"/>
        <w:jc w:val="both"/>
        <w:rPr>
          <w:b/>
        </w:rPr>
      </w:pPr>
      <w:r>
        <w:rPr>
          <w:b/>
        </w:rPr>
        <w:t xml:space="preserve">Certified on </w:t>
      </w:r>
      <w:r>
        <w:rPr>
          <w:b/>
        </w:rPr>
        <w:t>Networking</w:t>
      </w:r>
      <w:r>
        <w:rPr>
          <w:b/>
        </w:rPr>
        <w:t xml:space="preserve"> and Storage from N.S.D.C</w:t>
      </w:r>
      <w:r>
        <w:rPr>
          <w:b/>
        </w:rPr>
        <w:t xml:space="preserve"> </w:t>
      </w:r>
    </w:p>
    <w:p>
      <w:pPr>
        <w:pStyle w:val="style94"/>
        <w:ind w:firstLine="720"/>
        <w:jc w:val="both"/>
        <w:rPr>
          <w:b/>
        </w:rPr>
      </w:pPr>
      <w:r>
        <w:rPr>
          <w:b/>
        </w:rPr>
        <w:t>NetApp Storage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>NAS and SAN (</w:t>
      </w:r>
      <w:r>
        <w:t>FAS3250, FAS2552, FAS8000</w:t>
      </w:r>
      <w:r>
        <w:t>,</w:t>
      </w:r>
      <w:r>
        <w:t xml:space="preserve"> </w:t>
      </w:r>
      <w:r>
        <w:t>AFF700s</w:t>
      </w:r>
      <w:r>
        <w:t>)</w:t>
      </w:r>
    </w:p>
    <w:p>
      <w:pPr>
        <w:pStyle w:val="style94"/>
        <w:ind w:firstLine="720"/>
        <w:jc w:val="both"/>
        <w:rPr/>
      </w:pPr>
      <w:r>
        <w:rPr>
          <w:b/>
        </w:rPr>
        <w:t>Switches Used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Brocade Switches</w:t>
      </w:r>
      <w:r>
        <w:t>, NetApp CN1610,</w:t>
      </w:r>
    </w:p>
    <w:p>
      <w:pPr>
        <w:pStyle w:val="style94"/>
        <w:ind w:firstLine="720"/>
        <w:jc w:val="both"/>
        <w:rPr/>
      </w:pPr>
      <w:r>
        <w:rPr>
          <w:b/>
        </w:rPr>
        <w:t>Operating System</w:t>
      </w:r>
      <w:r>
        <w:tab/>
      </w:r>
      <w:r>
        <w:rPr>
          <w:b/>
        </w:rPr>
        <w:t>:</w:t>
      </w:r>
      <w:r>
        <w:tab/>
      </w:r>
      <w:r>
        <w:t>ONTAP 7.X/8.X/9.X and</w:t>
      </w:r>
      <w:r>
        <w:t xml:space="preserve"> Windows 2002/2008 Server.</w:t>
      </w:r>
    </w:p>
    <w:p>
      <w:pPr>
        <w:pStyle w:val="style94"/>
        <w:ind w:firstLine="720"/>
        <w:jc w:val="both"/>
        <w:rPr/>
      </w:pPr>
    </w:p>
    <w:p>
      <w:pPr>
        <w:pStyle w:val="style0"/>
        <w:shd w:val="clear" w:color="auto" w:fill="bfbfbf"/>
        <w:tabs>
          <w:tab w:val="left" w:leader="none" w:pos="2880"/>
        </w:tabs>
        <w:spacing w:before="240"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Profession</w:t>
      </w:r>
      <w:r>
        <w:rPr>
          <w:rFonts w:ascii="Times New Roman" w:cs="Times New Roman" w:hAnsi="Times New Roman"/>
          <w:b/>
          <w:sz w:val="28"/>
          <w:szCs w:val="28"/>
        </w:rPr>
        <w:t>al Experience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Experience in production support for Enterprise NAS</w:t>
      </w:r>
      <w:r>
        <w:rPr>
          <w:color w:val="000000"/>
          <w:shd w:val="clear" w:color="auto" w:fill="ffffff"/>
        </w:rPr>
        <w:t xml:space="preserve"> and SAN</w:t>
      </w:r>
      <w:r>
        <w:rPr>
          <w:color w:val="000000"/>
          <w:shd w:val="clear" w:color="auto" w:fill="ffffff"/>
        </w:rPr>
        <w:t xml:space="preserve"> Storage. (C-Dot &amp; 7-Mode)</w:t>
      </w:r>
      <w:r>
        <w:rPr>
          <w:color w:val="000000"/>
          <w:shd w:val="clear" w:color="auto" w:fill="ffffff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Having experience in an administration of NetApp C-mode and 7-mode for FAS 8000,FAS 3000 &amp; FAS 2000, N3000, N6000, N7000 storage systems.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ar-SA"/>
        </w:rPr>
      </w:pPr>
      <w:r>
        <w:rPr>
          <w:rFonts w:ascii="Times New Roman" w:cs="Times New Roman" w:hAnsi="Times New Roman"/>
          <w:sz w:val="24"/>
          <w:szCs w:val="24"/>
          <w:lang w:eastAsia="ar-SA"/>
        </w:rPr>
        <w:t>Performing Daily health check to monitor the usage of LUN, Aggregate and volume utilization.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ar-SA"/>
        </w:rPr>
      </w:pPr>
      <w:r>
        <w:rPr>
          <w:rFonts w:ascii="Times New Roman" w:cs="Times New Roman" w:hAnsi="Times New Roman"/>
          <w:sz w:val="24"/>
          <w:szCs w:val="24"/>
          <w:lang w:eastAsia="ar-SA"/>
        </w:rPr>
        <w:t xml:space="preserve">Supporting Global Storage Implementation team. 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ar-SA"/>
        </w:rPr>
      </w:pPr>
      <w:r>
        <w:rPr>
          <w:rFonts w:ascii="Times New Roman" w:cs="Times New Roman" w:hAnsi="Times New Roman"/>
          <w:sz w:val="24"/>
          <w:szCs w:val="24"/>
          <w:lang w:eastAsia="ar-SA"/>
        </w:rPr>
        <w:t>Good experience on DFM Event alerting, Grouping, Snap vault and Snap mirror backup Configuration for better Central Manageability.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ar-SA"/>
        </w:rPr>
      </w:pPr>
      <w:r>
        <w:rPr>
          <w:rFonts w:ascii="Times New Roman" w:cs="Times New Roman" w:hAnsi="Times New Roman"/>
          <w:sz w:val="24"/>
          <w:szCs w:val="24"/>
          <w:lang w:eastAsia="ar-SA"/>
        </w:rPr>
        <w:t xml:space="preserve">Manage NFS mounts, CIFS shares, ISCSI and FCP </w:t>
      </w:r>
      <w:r>
        <w:rPr>
          <w:rFonts w:ascii="Times New Roman" w:cs="Times New Roman" w:hAnsi="Times New Roman"/>
          <w:sz w:val="24"/>
          <w:szCs w:val="24"/>
          <w:lang w:eastAsia="ar-SA"/>
        </w:rPr>
        <w:t>Lun’s</w:t>
      </w:r>
      <w:r>
        <w:rPr>
          <w:rFonts w:ascii="Times New Roman" w:cs="Times New Roman" w:hAnsi="Times New Roman"/>
          <w:sz w:val="24"/>
          <w:szCs w:val="24"/>
          <w:lang w:eastAsia="ar-SA"/>
        </w:rPr>
        <w:t>.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ar-SA"/>
        </w:rPr>
      </w:pPr>
      <w:r>
        <w:rPr>
          <w:rFonts w:ascii="Times New Roman" w:cs="Times New Roman" w:hAnsi="Times New Roman"/>
          <w:sz w:val="24"/>
          <w:szCs w:val="24"/>
          <w:lang w:eastAsia="ar-SA"/>
        </w:rPr>
        <w:t>Coordinating with Global Team to Setup, configure and data migration of N</w:t>
      </w:r>
      <w:r>
        <w:rPr>
          <w:rFonts w:ascii="Times New Roman" w:cs="Times New Roman" w:hAnsi="Times New Roman"/>
          <w:sz w:val="24"/>
          <w:szCs w:val="24"/>
          <w:lang w:eastAsia="ar-SA"/>
        </w:rPr>
        <w:t>etA</w:t>
      </w:r>
      <w:r>
        <w:rPr>
          <w:rFonts w:ascii="Times New Roman" w:cs="Times New Roman" w:hAnsi="Times New Roman"/>
          <w:sz w:val="24"/>
          <w:szCs w:val="24"/>
          <w:lang w:eastAsia="ar-SA"/>
        </w:rPr>
        <w:t>pp Storage all around the globe.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Experience in Aggregate management, Volume management and </w:t>
      </w:r>
      <w:r>
        <w:rPr>
          <w:color w:val="000000"/>
          <w:shd w:val="clear" w:color="auto" w:fill="ffffff"/>
        </w:rPr>
        <w:t>Qtree</w:t>
      </w:r>
      <w:r>
        <w:rPr>
          <w:color w:val="000000"/>
          <w:shd w:val="clear" w:color="auto" w:fill="ffffff"/>
        </w:rPr>
        <w:t xml:space="preserve"> management in NetApp storage systems.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Disk and Aggregate Management.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Creating Flex Volumes and </w:t>
      </w:r>
      <w:r>
        <w:rPr>
          <w:color w:val="000000"/>
          <w:shd w:val="clear" w:color="auto" w:fill="ffffff"/>
        </w:rPr>
        <w:t>Qtrees</w:t>
      </w:r>
      <w:r>
        <w:rPr>
          <w:color w:val="000000"/>
          <w:shd w:val="clear" w:color="auto" w:fill="ffffff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Knowledge of Configuring and maintaining Thin Provisioning on NetApp Storage Arrays for simplifying storage management processes and improving storage capacity utilization.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License, Compression and deduplication Management.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Experience in creating CIFS shares and assigning to windows hosts.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Configure and Manage CIFS and NFS.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Dealing with permissions (Adding/removing the security groups to the shares) for share folders in CIFS.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Experience in SVMs, Export Policies, NFS exports and mounting to Linux hosts.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Experience in configuring Snapshots, Scheduling Snapshots and restoring data using Snap restore.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Experience in configuring Snap Mirror.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Good experience in Snap mirror configuration and QSM, VSM level migrations.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Performing SM rotation, Snapshot rotation and Migrations to resolve Aggregates space issues.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jc w:val="both"/>
        <w:rPr>
          <w:rFonts w:cs="Calibri"/>
          <w:sz w:val="24"/>
          <w:szCs w:val="24"/>
          <w:lang w:eastAsia="ar-SA"/>
        </w:rPr>
      </w:pPr>
      <w:r>
        <w:rPr>
          <w:rFonts w:cs="Calibri"/>
          <w:sz w:val="24"/>
          <w:szCs w:val="24"/>
          <w:lang w:eastAsia="ar-SA"/>
        </w:rPr>
        <w:t>Configure NDMP backup as per the backup team requests and depending on the requirement.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jc w:val="both"/>
        <w:rPr>
          <w:rFonts w:cs="Calibri"/>
          <w:sz w:val="24"/>
          <w:szCs w:val="24"/>
          <w:lang w:eastAsia="ar-SA"/>
        </w:rPr>
      </w:pPr>
      <w:r>
        <w:rPr>
          <w:rFonts w:cs="Calibri"/>
          <w:sz w:val="24"/>
          <w:szCs w:val="24"/>
          <w:lang w:eastAsia="ar-SA"/>
        </w:rPr>
        <w:t>Qtree</w:t>
      </w:r>
      <w:r>
        <w:rPr>
          <w:rFonts w:cs="Calibri"/>
          <w:sz w:val="24"/>
          <w:szCs w:val="24"/>
          <w:lang w:eastAsia="ar-SA"/>
        </w:rPr>
        <w:t xml:space="preserve"> space management of volumes and snapshot management in NetApp filers.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Plan and execute data migration projects and coordinate with the customer for necessary approvals as per the ITIL process.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Prepare Capacit</w:t>
      </w:r>
      <w:r>
        <w:rPr>
          <w:color w:val="000000"/>
          <w:shd w:val="clear" w:color="auto" w:fill="ffffff"/>
        </w:rPr>
        <w:t xml:space="preserve">y report and SLA Dashboard </w:t>
      </w:r>
      <w:r>
        <w:rPr>
          <w:color w:val="000000"/>
          <w:shd w:val="clear" w:color="auto" w:fill="ffffff"/>
        </w:rPr>
        <w:t>report for all</w:t>
      </w:r>
      <w:r>
        <w:rPr>
          <w:color w:val="000000"/>
          <w:shd w:val="clear" w:color="auto" w:fill="ffffff"/>
        </w:rPr>
        <w:t xml:space="preserve"> the</w:t>
      </w:r>
      <w:r>
        <w:rPr>
          <w:color w:val="000000"/>
          <w:shd w:val="clear" w:color="auto" w:fill="ffffff"/>
        </w:rPr>
        <w:t xml:space="preserve"> sites and send</w:t>
      </w:r>
      <w:r>
        <w:rPr>
          <w:color w:val="000000"/>
          <w:shd w:val="clear" w:color="auto" w:fill="ffffff"/>
        </w:rPr>
        <w:t xml:space="preserve"> to customer for </w:t>
      </w:r>
      <w:r>
        <w:rPr>
          <w:color w:val="000000"/>
          <w:shd w:val="clear" w:color="auto" w:fill="ffffff"/>
        </w:rPr>
        <w:t>better Capacity Management on monthly basis.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Monitor the HA Pair and good knowledge in Volume Copy and NDMP Copy.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Identifying Disk failure on servers and coordinating with vendor and DC engineer for the replaceme</w:t>
      </w:r>
      <w:r>
        <w:rPr>
          <w:color w:val="000000"/>
          <w:shd w:val="clear" w:color="auto" w:fill="ffffff"/>
        </w:rPr>
        <w:t>nt of faulty drive and Hardware</w:t>
      </w:r>
      <w:r>
        <w:rPr>
          <w:color w:val="000000"/>
          <w:shd w:val="clear" w:color="auto" w:fill="ffffff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Committed team player with strong analytical, problem solving skills and able to learn new technologies quickly.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spacing w:before="40" w:after="40"/>
        <w:jc w:val="both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Creating </w:t>
      </w:r>
      <w:r>
        <w:rPr>
          <w:color w:val="000000"/>
          <w:shd w:val="clear" w:color="auto" w:fill="ffffff"/>
        </w:rPr>
        <w:t>Flexclones</w:t>
      </w:r>
      <w:r>
        <w:rPr>
          <w:color w:val="000000"/>
          <w:shd w:val="clear" w:color="auto" w:fill="ffffff"/>
        </w:rPr>
        <w:t xml:space="preserve"> with latest snapshots.</w:t>
      </w:r>
    </w:p>
    <w:p>
      <w:pPr>
        <w:pStyle w:val="style0"/>
        <w:numPr>
          <w:ilvl w:val="0"/>
          <w:numId w:val="2"/>
        </w:numPr>
        <w:autoSpaceDE w:val="false"/>
        <w:autoSpaceDN w:val="false"/>
        <w:spacing w:after="0" w:lineRule="auto" w:line="24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eastAsia="ar-SA"/>
        </w:rPr>
        <w:t>Adding new filers into OCUM, OCI tools for alerting purpose.</w:t>
      </w:r>
    </w:p>
    <w:p>
      <w:pPr>
        <w:pStyle w:val="style0"/>
        <w:autoSpaceDE w:val="false"/>
        <w:autoSpaceDN w:val="false"/>
        <w:spacing w:after="0" w:lineRule="auto" w:line="240"/>
        <w:ind w:left="720"/>
        <w:jc w:val="both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uppressAutoHyphens/>
        <w:autoSpaceDE w:val="false"/>
        <w:autoSpaceDN w:val="false"/>
        <w:adjustRightInd w:val="false"/>
        <w:spacing w:after="0" w:lineRule="auto" w:line="240"/>
        <w:ind w:left="1440" w:hanging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Tools Used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NetApp On command system manager and Command line Int</w:t>
      </w:r>
      <w:r>
        <w:rPr>
          <w:rFonts w:ascii="Times New Roman" w:cs="Times New Roman" w:hAnsi="Times New Roman"/>
          <w:sz w:val="24"/>
          <w:szCs w:val="24"/>
        </w:rPr>
        <w:t xml:space="preserve">erface (CLI), </w:t>
      </w:r>
      <w:r>
        <w:rPr>
          <w:rFonts w:ascii="Times New Roman" w:cs="Times New Roman" w:hAnsi="Times New Roman"/>
          <w:sz w:val="24"/>
          <w:szCs w:val="24"/>
        </w:rPr>
        <w:t xml:space="preserve">HPSIM,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 Notepad</w:t>
      </w:r>
      <w:r>
        <w:rPr>
          <w:rFonts w:ascii="Times New Roman" w:cs="Times New Roman" w:hAnsi="Times New Roman"/>
          <w:sz w:val="24"/>
          <w:szCs w:val="24"/>
        </w:rPr>
        <w:t xml:space="preserve">++, On Command Unified Manager, DFM, On Command Insight Manager, Performance </w:t>
      </w:r>
      <w:r>
        <w:rPr>
          <w:rFonts w:ascii="Times New Roman" w:cs="Times New Roman" w:hAnsi="Times New Roman"/>
          <w:sz w:val="24"/>
          <w:szCs w:val="24"/>
        </w:rPr>
        <w:t>Manager, Remedy Ticketing Tool, Service Now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Grafana</w:t>
      </w:r>
      <w:r>
        <w:rPr>
          <w:rFonts w:ascii="Times New Roman" w:cs="Times New Roman" w:hAnsi="Times New Roman"/>
          <w:sz w:val="24"/>
          <w:szCs w:val="24"/>
        </w:rPr>
        <w:t>, WFA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uppressAutoHyphens/>
        <w:autoSpaceDE w:val="false"/>
        <w:autoSpaceDN w:val="false"/>
        <w:adjustRightInd w:val="false"/>
        <w:spacing w:after="0" w:lineRule="auto" w:line="240"/>
        <w:ind w:left="1440" w:hanging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Hardware: </w:t>
      </w:r>
      <w:r>
        <w:rPr>
          <w:rFonts w:ascii="Times New Roman" w:cs="Times New Roman" w:hAnsi="Times New Roman"/>
          <w:sz w:val="24"/>
          <w:szCs w:val="24"/>
        </w:rPr>
        <w:t xml:space="preserve">  NetApp FAS series, Brocade </w:t>
      </w:r>
      <w:r>
        <w:rPr>
          <w:rFonts w:ascii="Times New Roman" w:cs="Times New Roman" w:hAnsi="Times New Roman"/>
          <w:sz w:val="24"/>
          <w:szCs w:val="24"/>
        </w:rPr>
        <w:t xml:space="preserve">Switches, Cisco Nexus. </w:t>
      </w:r>
    </w:p>
    <w:p>
      <w:pPr>
        <w:pStyle w:val="style0"/>
        <w:suppressAutoHyphens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bfbfbf"/>
        <w:tabs>
          <w:tab w:val="left" w:leader="none" w:pos="2880"/>
        </w:tabs>
        <w:spacing w:lineRule="auto" w:line="24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Academic Profile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ind w:left="1080" w:hanging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M.Tech</w:t>
      </w:r>
      <w:r>
        <w:rPr>
          <w:rFonts w:ascii="Times New Roman" w:cs="Times New Roman" w:hAnsi="Times New Roman"/>
          <w:b/>
          <w:sz w:val="24"/>
          <w:szCs w:val="24"/>
        </w:rPr>
        <w:t xml:space="preserve"> (Embedded Systems) in Anurag Group of Institutions </w:t>
      </w:r>
      <w:r>
        <w:rPr>
          <w:rFonts w:ascii="Times New Roman" w:cs="Times New Roman" w:hAnsi="Times New Roman"/>
          <w:sz w:val="24"/>
          <w:szCs w:val="24"/>
        </w:rPr>
        <w:t>in 2015 in Hyderabad with an aggregate of 80%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ind w:left="1080" w:hanging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B.Tech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(Electronic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 &amp; Communication Engineering): </w:t>
      </w:r>
      <w:r>
        <w:rPr>
          <w:rFonts w:ascii="Times New Roman" w:cs="Times New Roman" w:hAnsi="Times New Roman"/>
          <w:bCs/>
          <w:sz w:val="24"/>
          <w:szCs w:val="24"/>
        </w:rPr>
        <w:t>Megha</w:t>
      </w:r>
      <w:r>
        <w:rPr>
          <w:rFonts w:ascii="Times New Roman" w:cs="Times New Roman" w:hAnsi="Times New Roman"/>
          <w:bCs/>
          <w:sz w:val="24"/>
          <w:szCs w:val="24"/>
        </w:rPr>
        <w:t xml:space="preserve"> Institute of Engineering &amp; Technology for women in 2013 in Hyderabad with an aggregate of 78%.</w:t>
      </w:r>
    </w:p>
    <w:p>
      <w:pPr>
        <w:pStyle w:val="style0"/>
        <w:shd w:val="clear" w:color="auto" w:fill="bfbfbf"/>
        <w:tabs>
          <w:tab w:val="right" w:leader="none" w:pos="8640"/>
        </w:tabs>
        <w:spacing w:before="22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Strengths</w:t>
      </w:r>
    </w:p>
    <w:p>
      <w:pPr>
        <w:pStyle w:val="style179"/>
        <w:numPr>
          <w:ilvl w:val="0"/>
          <w:numId w:val="32"/>
        </w:numPr>
        <w:tabs>
          <w:tab w:val="left" w:leader="none" w:pos="1440"/>
        </w:tabs>
        <w:contextualSpacing/>
        <w:rPr/>
      </w:pPr>
      <w:r>
        <w:t>Self-confidence</w:t>
      </w:r>
    </w:p>
    <w:p>
      <w:pPr>
        <w:pStyle w:val="style179"/>
        <w:numPr>
          <w:ilvl w:val="0"/>
          <w:numId w:val="32"/>
        </w:numPr>
        <w:tabs>
          <w:tab w:val="left" w:leader="none" w:pos="720"/>
        </w:tabs>
        <w:contextualSpacing/>
        <w:rPr/>
      </w:pPr>
      <w:r>
        <w:t>Positive Attitude</w:t>
      </w:r>
    </w:p>
    <w:p>
      <w:pPr>
        <w:pStyle w:val="style179"/>
        <w:numPr>
          <w:ilvl w:val="0"/>
          <w:numId w:val="32"/>
        </w:numPr>
        <w:tabs>
          <w:tab w:val="left" w:leader="none" w:pos="1440"/>
        </w:tabs>
        <w:contextualSpacing/>
        <w:rPr/>
      </w:pPr>
      <w:r>
        <w:t>Time management</w:t>
      </w:r>
    </w:p>
    <w:p>
      <w:pPr>
        <w:pStyle w:val="style0"/>
        <w:shd w:val="clear" w:color="auto" w:fill="bfbfbf"/>
        <w:tabs>
          <w:tab w:val="left" w:leader="none" w:pos="2880"/>
          <w:tab w:val="center" w:leader="none" w:pos="4153"/>
          <w:tab w:val="left" w:leader="none" w:pos="5640"/>
        </w:tabs>
        <w:spacing w:before="22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Personal Profile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Husband Name         :   R. Ganesh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:   12-07-1991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:   Indian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Languages Known 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  English, Hindi, Telugu, Tamil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Permanent Address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  H.N0: 1-121, </w:t>
      </w:r>
      <w:r>
        <w:rPr>
          <w:rFonts w:ascii="Times New Roman" w:cs="Times New Roman" w:hAnsi="Times New Roman"/>
          <w:sz w:val="24"/>
          <w:szCs w:val="24"/>
        </w:rPr>
        <w:t>Anand</w:t>
      </w:r>
      <w:r>
        <w:rPr>
          <w:rFonts w:ascii="Times New Roman" w:cs="Times New Roman" w:hAnsi="Times New Roman"/>
          <w:sz w:val="24"/>
          <w:szCs w:val="24"/>
        </w:rPr>
        <w:t xml:space="preserve"> Nagar Colony, </w:t>
      </w:r>
      <w:r>
        <w:rPr>
          <w:rFonts w:ascii="Times New Roman" w:cs="Times New Roman" w:hAnsi="Times New Roman"/>
          <w:sz w:val="24"/>
          <w:szCs w:val="24"/>
        </w:rPr>
        <w:t>Boduppal</w:t>
      </w:r>
      <w:r>
        <w:rPr>
          <w:rFonts w:ascii="Times New Roman" w:cs="Times New Roman" w:hAnsi="Times New Roman"/>
          <w:sz w:val="24"/>
          <w:szCs w:val="24"/>
        </w:rPr>
        <w:t>, Hyd.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Place: Hyderabad </w:t>
      </w: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Date: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</w:t>
      </w:r>
      <w:r>
        <w:rPr>
          <w:rFonts w:ascii="Times New Roman" w:cs="Times New Roman" w:hAnsi="Times New Roman"/>
          <w:b/>
          <w:sz w:val="24"/>
          <w:szCs w:val="24"/>
        </w:rPr>
        <w:t>U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.SANTHOSHA</w:t>
      </w:r>
    </w:p>
    <w:sectPr>
      <w:headerReference w:type="default" r:id="rId2"/>
      <w:footerReference w:type="even" r:id="rId3"/>
      <w:footerReference w:type="default" r:id="rId4"/>
      <w:pgSz w:w="11907" w:h="16839" w:orient="portrait" w:code="9"/>
      <w:pgMar w:top="810" w:right="747" w:bottom="1530" w:left="900" w:header="720" w:footer="45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Helv">
    <w:altName w:val="Helv"/>
    <w:panose1 w:val="020b060402000203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DOCPROPERTY "aliashDocumentMarking" \* MERGEFORMAT </w:instrText>
    </w:r>
    <w:r>
      <w:rPr/>
      <w:fldChar w:fldCharType="separate"/>
    </w:r>
    <w:r>
      <w:t>For internal use only</w:t>
    </w:r>
    <w:r>
      <w:rPr/>
      <w:fldChar w:fldCharType="end"/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  <w:i/>
      </w:rPr>
      <w:t xml:space="preserve">Santhosha/ </w:t>
    </w:r>
    <w:r>
      <w:rPr>
        <w:rFonts w:ascii="Cambria" w:hAnsi="Cambria"/>
        <w:i/>
      </w:rPr>
      <w:t>Ph</w:t>
    </w:r>
    <w:r>
      <w:rPr>
        <w:rFonts w:ascii="Cambria" w:hAnsi="Cambria"/>
        <w:i/>
      </w:rPr>
      <w:t xml:space="preserve">: 7349556795Page </w:t>
    </w:r>
    <w:r>
      <w:rPr>
        <w:i/>
      </w:rPr>
      <w:fldChar w:fldCharType="begin"/>
    </w:r>
    <w:r>
      <w:rPr>
        <w:i/>
      </w:rPr>
      <w:instrText xml:space="preserve"> PAGE   \* MERGEFORMAT </w:instrText>
    </w:r>
    <w:r>
      <w:rPr>
        <w:i/>
      </w:rPr>
      <w:fldChar w:fldCharType="separate"/>
    </w:r>
    <w:r>
      <w:rPr>
        <w:rFonts w:ascii="Cambria" w:hAnsi="Cambria"/>
        <w:i/>
        <w:noProof/>
      </w:rPr>
      <w:t>2</w:t>
    </w:r>
    <w:r>
      <w:rPr>
        <w:i/>
      </w:rPr>
      <w:fldChar w:fldCharType="end"/>
    </w:r>
  </w:p>
  <w:p>
    <w:pPr>
      <w:pStyle w:val="style32"/>
      <w:rPr/>
    </w:pPr>
  </w:p>
  <w:p>
    <w:pPr>
      <w:pStyle w:val="style32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enter" w:leader="none" w:pos="4950"/>
        <w:tab w:val="left" w:leader="none" w:pos="8955"/>
      </w:tabs>
      <w:rPr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B4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070B21A"/>
    <w:lvl w:ilvl="0" w:tplc="4009000B">
      <w:start w:val="1"/>
      <w:numFmt w:val="bullet"/>
      <w:lvlText w:val=""/>
      <w:lvlJc w:val="left"/>
      <w:pPr>
        <w:tabs>
          <w:tab w:val="left" w:leader="none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526AA3C"/>
    <w:lvl w:ilvl="0" w:tplc="40090001">
      <w:start w:val="1"/>
      <w:numFmt w:val="bullet"/>
      <w:lvlText w:val=""/>
      <w:lvlJc w:val="left"/>
      <w:pPr>
        <w:tabs>
          <w:tab w:val="left" w:leader="none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CCEE4564"/>
    <w:lvl w:ilvl="0">
      <w:start w:val="1"/>
      <w:numFmt w:val="bullet"/>
      <w:lvlText w:val="*"/>
      <w:lvlJc w:val="left"/>
      <w:pPr/>
    </w:lvl>
  </w:abstractNum>
  <w:abstractNum w:abstractNumId="4">
    <w:nsid w:val="00000004"/>
    <w:multiLevelType w:val="hybridMultilevel"/>
    <w:tmpl w:val="6E18F132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77A232E"/>
    <w:lvl w:ilvl="0" w:tplc="92EA8E7C">
      <w:start w:val="1"/>
      <w:numFmt w:val="bullet"/>
      <w:lvlText w:val="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6"/>
      </w:rPr>
    </w:lvl>
    <w:lvl w:ilvl="1" w:tplc="A27A998E">
      <w:start w:val="1"/>
      <w:numFmt w:val="bullet"/>
      <w:lvlText w:val="-"/>
      <w:lvlJc w:val="left"/>
      <w:pPr>
        <w:tabs>
          <w:tab w:val="left" w:leader="none" w:pos="1440"/>
        </w:tabs>
        <w:ind w:left="1440" w:hanging="360"/>
      </w:pPr>
      <w:rPr>
        <w:rFonts w:ascii="Times New Roman" w:cs="Times New Roman" w:eastAsia="Times New Roman" w:hAnsi="Times New Roman" w:hint="default"/>
      </w:rPr>
    </w:lvl>
    <w:lvl w:ilvl="2" w:tplc="429E19D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B5054C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E522C9D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C46C148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E8ACC8A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12049D3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3C04BEDC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8A8C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6A06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146317E"/>
    <w:lvl w:ilvl="0" w:tplc="40090001">
      <w:start w:val="1"/>
      <w:numFmt w:val="bullet"/>
      <w:lvlText w:val=""/>
      <w:lvlJc w:val="left"/>
      <w:pPr>
        <w:tabs>
          <w:tab w:val="left" w:leader="none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F8C3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BFAE0AD8"/>
    <w:lvl w:ilvl="0">
      <w:start w:val="1"/>
      <w:numFmt w:val="bullet"/>
      <w:pStyle w:val="style4109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2"/>
        <w:u w:val="none"/>
        <w:effect w:val="none"/>
      </w:rPr>
    </w:lvl>
  </w:abstractNum>
  <w:abstractNum w:abstractNumId="11">
    <w:nsid w:val="0000000B"/>
    <w:multiLevelType w:val="hybridMultilevel"/>
    <w:tmpl w:val="B34877CC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27A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2E409E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686009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1BA76F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90E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EF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7584B608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9">
    <w:nsid w:val="00000013"/>
    <w:multiLevelType w:val="hybridMultilevel"/>
    <w:tmpl w:val="468A6CA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AB60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58CC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FFEEE8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FE6869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AE40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A74A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FF0B144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7CB8089A"/>
    <w:lvl w:ilvl="0" w:tplc="04090001">
      <w:start w:val="1"/>
      <w:numFmt w:val="bullet"/>
      <w:lvlText w:val=""/>
      <w:lvlJc w:val="left"/>
      <w:pPr>
        <w:tabs>
          <w:tab w:val="left" w:leader="none" w:pos="2610"/>
        </w:tabs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330"/>
        </w:tabs>
        <w:ind w:left="33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050"/>
        </w:tabs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770"/>
        </w:tabs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490"/>
        </w:tabs>
        <w:ind w:left="54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210"/>
        </w:tabs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930"/>
        </w:tabs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650"/>
        </w:tabs>
        <w:ind w:left="76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370"/>
        </w:tabs>
        <w:ind w:left="837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CF0546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ADAAAF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76DEA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A6967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2152D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969675DC"/>
    <w:lvl w:ilvl="0" w:tplc="40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E9CF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BD5C2BE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4"/>
  </w:num>
  <w:num w:numId="4">
    <w:abstractNumId w:val="3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5">
    <w:abstractNumId w:val="25"/>
  </w:num>
  <w:num w:numId="6">
    <w:abstractNumId w:val="26"/>
  </w:num>
  <w:num w:numId="7">
    <w:abstractNumId w:val="27"/>
  </w:num>
  <w:num w:numId="8">
    <w:abstractNumId w:val="33"/>
  </w:num>
  <w:num w:numId="9">
    <w:abstractNumId w:val="18"/>
  </w:num>
  <w:num w:numId="10">
    <w:abstractNumId w:val="32"/>
  </w:num>
  <w:num w:numId="11">
    <w:abstractNumId w:val="19"/>
  </w:num>
  <w:num w:numId="12">
    <w:abstractNumId w:val="30"/>
  </w:num>
  <w:num w:numId="13">
    <w:abstractNumId w:val="6"/>
  </w:num>
  <w:num w:numId="14">
    <w:abstractNumId w:val="8"/>
  </w:num>
  <w:num w:numId="15">
    <w:abstractNumId w:val="29"/>
  </w:num>
  <w:num w:numId="16">
    <w:abstractNumId w:val="9"/>
  </w:num>
  <w:num w:numId="17">
    <w:abstractNumId w:val="20"/>
  </w:num>
  <w:num w:numId="18">
    <w:abstractNumId w:val="12"/>
  </w:num>
  <w:num w:numId="19">
    <w:abstractNumId w:val="22"/>
  </w:num>
  <w:num w:numId="20">
    <w:abstractNumId w:val="13"/>
  </w:num>
  <w:num w:numId="21">
    <w:abstractNumId w:val="31"/>
  </w:num>
  <w:num w:numId="22">
    <w:abstractNumId w:val="35"/>
  </w:num>
  <w:num w:numId="23">
    <w:abstractNumId w:val="1"/>
  </w:num>
  <w:num w:numId="24">
    <w:abstractNumId w:val="15"/>
  </w:num>
  <w:num w:numId="25">
    <w:abstractNumId w:val="17"/>
  </w:num>
  <w:num w:numId="26">
    <w:abstractNumId w:val="7"/>
  </w:num>
  <w:num w:numId="27">
    <w:abstractNumId w:val="16"/>
  </w:num>
  <w:num w:numId="28">
    <w:abstractNumId w:val="0"/>
  </w:num>
  <w:num w:numId="29">
    <w:abstractNumId w:val="5"/>
  </w:num>
  <w:num w:numId="30">
    <w:abstractNumId w:val="11"/>
  </w:num>
  <w:num w:numId="31">
    <w:abstractNumId w:val="34"/>
  </w:num>
  <w:num w:numId="32">
    <w:abstractNumId w:val="23"/>
  </w:num>
  <w:num w:numId="33">
    <w:abstractNumId w:val="28"/>
  </w:num>
  <w:num w:numId="34">
    <w:abstractNumId w:val="21"/>
  </w:num>
  <w:num w:numId="35">
    <w:abstractNumId w:val="2"/>
  </w:num>
  <w:num w:numId="36">
    <w:abstractNumId w:val="18"/>
  </w:num>
  <w:num w:numId="3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style6">
    <w:name w:val="heading 6"/>
    <w:basedOn w:val="style0"/>
    <w:next w:val="style0"/>
    <w:link w:val="style4097"/>
    <w:qFormat/>
    <w:pPr>
      <w:keepNext/>
      <w:spacing w:after="0" w:lineRule="auto" w:line="240"/>
      <w:outlineLvl w:val="5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6 Char_1a667318-64c8-4daf-b647-1bd7c9eadf7b"/>
    <w:basedOn w:val="style65"/>
    <w:next w:val="style4097"/>
    <w:link w:val="style6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67">
    <w:name w:val="Body Text Indent"/>
    <w:basedOn w:val="style0"/>
    <w:next w:val="style67"/>
    <w:link w:val="style4098"/>
    <w:uiPriority w:val="99"/>
    <w:pPr>
      <w:spacing w:after="120"/>
      <w:ind w:left="360"/>
    </w:pPr>
    <w:rPr>
      <w:rFonts w:cs="Times New Roman" w:eastAsia="Times New Roman"/>
    </w:rPr>
  </w:style>
  <w:style w:type="character" w:customStyle="1" w:styleId="style4098">
    <w:name w:val="Body Text Indent Char"/>
    <w:basedOn w:val="style65"/>
    <w:next w:val="style4098"/>
    <w:link w:val="style67"/>
    <w:uiPriority w:val="99"/>
    <w:rPr>
      <w:rFonts w:ascii="Calibri" w:cs="Times New Roman" w:eastAsia="Times New Roman" w:hAnsi="Calibri"/>
    </w:rPr>
  </w:style>
  <w:style w:type="paragraph" w:styleId="style62">
    <w:name w:val="Title"/>
    <w:basedOn w:val="style0"/>
    <w:next w:val="style62"/>
    <w:link w:val="style4099"/>
    <w:qFormat/>
    <w:pPr>
      <w:spacing w:after="0" w:lineRule="auto" w:line="240"/>
      <w:jc w:val="center"/>
    </w:pPr>
    <w:rPr>
      <w:rFonts w:ascii="Times New Roman" w:cs="Times New Roman" w:eastAsia="Times New Roman" w:hAnsi="Times New Roman"/>
      <w:sz w:val="40"/>
      <w:szCs w:val="24"/>
    </w:rPr>
  </w:style>
  <w:style w:type="character" w:customStyle="1" w:styleId="style4099">
    <w:name w:val="Title Char_4d7f65ae-7ac5-4753-80b2-cae96172cd5c"/>
    <w:basedOn w:val="style65"/>
    <w:next w:val="style4099"/>
    <w:link w:val="style62"/>
    <w:rPr>
      <w:rFonts w:ascii="Times New Roman" w:cs="Times New Roman" w:eastAsia="Times New Roman" w:hAnsi="Times New Roman"/>
      <w:sz w:val="40"/>
      <w:szCs w:val="24"/>
    </w:rPr>
  </w:style>
  <w:style w:type="character" w:customStyle="1" w:styleId="style4100">
    <w:name w:val="Heading 3 Char_6589f02b-f270-4d07-b7be-f5e54b9c3239"/>
    <w:basedOn w:val="style65"/>
    <w:next w:val="style4100"/>
    <w:link w:val="style3"/>
    <w:uiPriority w:val="9"/>
    <w:rPr>
      <w:rFonts w:ascii="Cambria" w:cs="SimSun" w:eastAsia="SimSun" w:hAnsi="Cambria"/>
      <w:b/>
      <w:b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</w:pPr>
    <w:rPr>
      <w:rFonts w:ascii="Times New Roman" w:cs="Times New Roman" w:eastAsia="Times New Roman" w:hAnsi="Times New Roman"/>
      <w:sz w:val="24"/>
      <w:szCs w:val="24"/>
    </w:rPr>
  </w:style>
  <w:style w:type="paragraph" w:styleId="style83">
    <w:name w:val="Body Text Indent 3"/>
    <w:basedOn w:val="style0"/>
    <w:next w:val="style83"/>
    <w:link w:val="style4101"/>
    <w:pPr>
      <w:spacing w:after="120" w:lineRule="auto" w:line="240"/>
      <w:ind w:left="360"/>
    </w:pPr>
    <w:rPr>
      <w:rFonts w:ascii="Times New Roman" w:cs="Times New Roman" w:eastAsia="Times New Roman" w:hAnsi="Times New Roman"/>
      <w:sz w:val="16"/>
      <w:szCs w:val="16"/>
    </w:rPr>
  </w:style>
  <w:style w:type="character" w:customStyle="1" w:styleId="style4101">
    <w:name w:val="Body Text Indent 3 Char"/>
    <w:basedOn w:val="style65"/>
    <w:next w:val="style4101"/>
    <w:link w:val="style83"/>
    <w:rPr>
      <w:rFonts w:ascii="Times New Roman" w:cs="Times New Roman" w:eastAsia="Times New Roman" w:hAnsi="Times New Roman"/>
      <w:sz w:val="16"/>
      <w:szCs w:val="16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605ecdd3-9d63-4ad7-a02e-12dd0c99ed7d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627c4f1a-ce4d-4643-8c75-fadb53df7329"/>
    <w:basedOn w:val="style65"/>
    <w:next w:val="style4103"/>
    <w:link w:val="style32"/>
    <w:uiPriority w:val="99"/>
  </w:style>
  <w:style w:type="paragraph" w:styleId="style30">
    <w:name w:val="annotation text"/>
    <w:basedOn w:val="style0"/>
    <w:next w:val="style30"/>
    <w:link w:val="style4104"/>
    <w:uiPriority w:val="99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character" w:customStyle="1" w:styleId="style4104">
    <w:name w:val="Comment Text Char"/>
    <w:basedOn w:val="style65"/>
    <w:next w:val="style4104"/>
    <w:link w:val="style30"/>
    <w:uiPriority w:val="99"/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05">
    <w:name w:val="temptext2"/>
    <w:basedOn w:val="style0"/>
    <w:next w:val="style4105"/>
    <w:pPr>
      <w:keepNext/>
      <w:keepLines/>
      <w:tabs>
        <w:tab w:val="left" w:leader="none" w:pos="3240"/>
        <w:tab w:val="left" w:leader="none" w:pos="3600"/>
      </w:tabs>
      <w:suppressAutoHyphens/>
      <w:spacing w:after="0" w:lineRule="auto" w:line="240"/>
      <w:ind w:left="3600" w:hanging="3600"/>
      <w:jc w:val="both"/>
    </w:pPr>
    <w:rPr>
      <w:rFonts w:ascii="Helv" w:cs="Times New Roman" w:eastAsia="Times New Roman" w:hAnsi="Helv"/>
      <w:sz w:val="20"/>
      <w:szCs w:val="20"/>
      <w:lang w:eastAsia="ar-SA"/>
    </w:rPr>
  </w:style>
  <w:style w:type="paragraph" w:customStyle="1" w:styleId="style4106">
    <w:name w:val="tabletext"/>
    <w:basedOn w:val="style0"/>
    <w:next w:val="style4106"/>
    <w:pPr>
      <w:suppressAutoHyphens/>
      <w:spacing w:before="120" w:after="120" w:lineRule="auto" w:line="240"/>
    </w:pPr>
    <w:rPr>
      <w:rFonts w:ascii="Arial" w:cs="Times New Roman" w:eastAsia="Times New Roman" w:hAnsi="Arial"/>
      <w:sz w:val="20"/>
      <w:szCs w:val="20"/>
      <w:lang w:val="en-GB" w:eastAsia="ar-SA"/>
    </w:rPr>
  </w:style>
  <w:style w:type="paragraph" w:styleId="style153">
    <w:name w:val="Balloon Text"/>
    <w:basedOn w:val="style0"/>
    <w:next w:val="style153"/>
    <w:link w:val="style410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7">
    <w:name w:val="Balloon Text Char"/>
    <w:basedOn w:val="style65"/>
    <w:next w:val="style410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8">
    <w:name w:val="apple-converted-space"/>
    <w:next w:val="style4108"/>
  </w:style>
  <w:style w:type="character" w:styleId="style103">
    <w:name w:val="HTML Typewriter"/>
    <w:next w:val="style103"/>
    <w:rPr>
      <w:rFonts w:ascii="Courier New" w:cs="Times New Roman" w:eastAsia="Times New Roman" w:hAnsi="Courier New" w:hint="default"/>
      <w:sz w:val="20"/>
      <w:szCs w:val="20"/>
    </w:rPr>
  </w:style>
  <w:style w:type="paragraph" w:customStyle="1" w:styleId="style4109">
    <w:name w:val="Bullet"/>
    <w:basedOn w:val="style0"/>
    <w:next w:val="style4109"/>
    <w:pPr>
      <w:numPr>
        <w:ilvl w:val="0"/>
        <w:numId w:val="1"/>
      </w:numPr>
      <w:snapToGrid w:val="false"/>
      <w:spacing w:after="0" w:lineRule="auto" w:line="240"/>
      <w:jc w:val="both"/>
    </w:pPr>
    <w:rPr>
      <w:rFonts w:ascii="Trebuchet MS" w:cs="Times New Roman" w:eastAsia="Times New Roman" w:hAnsi="Trebuchet MS"/>
      <w:sz w:val="20"/>
      <w:szCs w:val="20"/>
      <w:lang w:val="en-GB"/>
    </w:rPr>
  </w:style>
  <w:style w:type="paragraph" w:customStyle="1" w:styleId="style4110">
    <w:name w:val="Text body"/>
    <w:basedOn w:val="style0"/>
    <w:next w:val="style4110"/>
    <w:pPr>
      <w:tabs>
        <w:tab w:val="left" w:leader="none" w:pos="720"/>
        <w:tab w:val="left" w:leader="none" w:pos="1260"/>
        <w:tab w:val="left" w:leader="none" w:pos="5220"/>
      </w:tabs>
      <w:suppressAutoHyphens/>
      <w:spacing w:after="0" w:lineRule="atLeast" w:line="100"/>
    </w:pPr>
    <w:rPr>
      <w:rFonts w:ascii="Times New Roman" w:cs="Times New Roman" w:eastAsia="Times New Roman" w:hAnsi="Times New Roman"/>
      <w:sz w:val="26"/>
      <w:szCs w:val="20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604</Words>
  <Pages>2</Pages>
  <Characters>3628</Characters>
  <Application>WPS Office</Application>
  <DocSecurity>0</DocSecurity>
  <Paragraphs>90</Paragraphs>
  <ScaleCrop>false</ScaleCrop>
  <Company>Infosys Ltd</Company>
  <LinksUpToDate>false</LinksUpToDate>
  <CharactersWithSpaces>4440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2019-12-08T12:41:00Z</dcterms:created>
  <dc:creator>Santhosha Udari</dc:creator>
  <keywords>For internal use only</keywords>
  <lastModifiedBy>Redmi Note 8 Pro</lastModifiedBy>
  <lastPrinted>2019-02-14T15:40:00Z</lastPrinted>
  <dcterms:modified xsi:type="dcterms:W3CDTF">2020-03-22T10:43:48Z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6a73ff87-8e6d-4d67-82e6-a3ba90d32272</vt:lpwstr>
  </property>
  <property fmtid="{D5CDD505-2E9C-101B-9397-08002B2CF9AE}" pid="3" name="aliashDocumentMarking">
    <vt:lpwstr>For internal use only</vt:lpwstr>
  </property>
  <property fmtid="{D5CDD505-2E9C-101B-9397-08002B2CF9AE}" pid="4" name="db.comClassification">
    <vt:lpwstr>For internal use only</vt:lpwstr>
  </property>
</Properties>
</file>