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6ECF6" w14:textId="315B4F8D" w:rsidR="0016010A" w:rsidRPr="00302838" w:rsidRDefault="000A16F3">
      <w:pPr>
        <w:spacing w:before="120" w:after="120"/>
        <w:jc w:val="center"/>
        <w:rPr>
          <w:rFonts w:asciiTheme="majorHAnsi" w:eastAsia="Trebuchet MS" w:hAnsiTheme="majorHAnsi" w:cstheme="majorHAnsi"/>
          <w:color w:val="006699"/>
        </w:rPr>
      </w:pPr>
      <w:r w:rsidRPr="00302838">
        <w:rPr>
          <w:rFonts w:asciiTheme="majorHAnsi" w:eastAsia="Trebuchet MS" w:hAnsiTheme="majorHAnsi" w:cstheme="majorHAnsi"/>
          <w:b/>
          <w:color w:val="006699"/>
        </w:rPr>
        <w:t xml:space="preserve">Arpita Maji </w:t>
      </w:r>
    </w:p>
    <w:p w14:paraId="639D571B" w14:textId="13DD3631" w:rsidR="0016010A" w:rsidRPr="00302838" w:rsidRDefault="00000000">
      <w:pPr>
        <w:pBdr>
          <w:top w:val="nil"/>
          <w:left w:val="nil"/>
          <w:bottom w:val="single" w:sz="6" w:space="1" w:color="000000"/>
          <w:right w:val="nil"/>
        </w:pBdr>
        <w:spacing w:before="120" w:after="120"/>
        <w:jc w:val="center"/>
        <w:rPr>
          <w:rFonts w:asciiTheme="majorHAnsi" w:eastAsia="Trebuchet MS" w:hAnsiTheme="majorHAnsi" w:cstheme="majorHAnsi"/>
          <w:color w:val="006699"/>
        </w:rPr>
      </w:pPr>
      <w:r w:rsidRPr="00302838">
        <w:rPr>
          <w:rFonts w:asciiTheme="majorHAnsi" w:eastAsia="Trebuchet MS" w:hAnsiTheme="majorHAnsi" w:cstheme="majorHAnsi"/>
          <w:color w:val="006699"/>
        </w:rPr>
        <w:t xml:space="preserve">Cell: +91 </w:t>
      </w:r>
      <w:r w:rsidR="000A16F3" w:rsidRPr="00302838">
        <w:rPr>
          <w:rFonts w:asciiTheme="majorHAnsi" w:eastAsia="Trebuchet MS" w:hAnsiTheme="majorHAnsi" w:cstheme="majorHAnsi"/>
          <w:color w:val="006699"/>
        </w:rPr>
        <w:t>9886043397</w:t>
      </w:r>
    </w:p>
    <w:p w14:paraId="026BC3C7" w14:textId="784697B5" w:rsidR="00E6327A" w:rsidRPr="00302838" w:rsidRDefault="00000000">
      <w:pPr>
        <w:pBdr>
          <w:top w:val="nil"/>
          <w:left w:val="nil"/>
          <w:bottom w:val="single" w:sz="6" w:space="1" w:color="000000"/>
          <w:right w:val="nil"/>
        </w:pBdr>
        <w:spacing w:before="120" w:after="120" w:line="360" w:lineRule="auto"/>
        <w:jc w:val="center"/>
        <w:rPr>
          <w:rFonts w:asciiTheme="majorHAnsi" w:eastAsia="Trebuchet MS" w:hAnsiTheme="majorHAnsi" w:cstheme="majorHAnsi"/>
          <w:color w:val="006699"/>
        </w:rPr>
      </w:pPr>
      <w:r w:rsidRPr="00302838">
        <w:rPr>
          <w:rFonts w:asciiTheme="majorHAnsi" w:eastAsia="Trebuchet MS" w:hAnsiTheme="majorHAnsi" w:cstheme="majorHAnsi"/>
          <w:color w:val="006699"/>
        </w:rPr>
        <w:t xml:space="preserve">E-mail: </w:t>
      </w:r>
      <w:hyperlink r:id="rId8" w:history="1">
        <w:r w:rsidR="00E6327A" w:rsidRPr="00110F65">
          <w:rPr>
            <w:rStyle w:val="Hyperlink"/>
            <w:rFonts w:asciiTheme="majorHAnsi" w:eastAsia="Trebuchet MS" w:hAnsiTheme="majorHAnsi" w:cstheme="majorHAnsi"/>
            <w:position w:val="0"/>
            <w:lang w:val="en-US"/>
          </w:rPr>
          <w:t xml:space="preserve">arpita.blore@gmail.com </w:t>
        </w:r>
      </w:hyperlink>
    </w:p>
    <w:p w14:paraId="3EE8057D" w14:textId="650250D8" w:rsidR="0016010A" w:rsidRPr="00302838" w:rsidRDefault="002C7534">
      <w:pPr>
        <w:spacing w:before="120" w:after="120" w:line="480" w:lineRule="auto"/>
        <w:jc w:val="center"/>
        <w:rPr>
          <w:rFonts w:asciiTheme="majorHAnsi" w:eastAsia="Trebuchet MS" w:hAnsiTheme="majorHAnsi" w:cstheme="majorHAnsi"/>
          <w:color w:val="006699"/>
        </w:rPr>
      </w:pPr>
      <w:r>
        <w:rPr>
          <w:rFonts w:asciiTheme="majorHAnsi" w:eastAsia="Trebuchet MS" w:hAnsiTheme="majorHAnsi" w:cstheme="majorHAnsi"/>
          <w:b/>
          <w:color w:val="006699"/>
        </w:rPr>
        <w:t xml:space="preserve">Application design and development </w:t>
      </w:r>
      <w:r w:rsidRPr="00302838">
        <w:rPr>
          <w:rFonts w:asciiTheme="majorHAnsi" w:eastAsia="Trebuchet MS" w:hAnsiTheme="majorHAnsi" w:cstheme="majorHAnsi"/>
          <w:b/>
          <w:color w:val="006699"/>
        </w:rPr>
        <w:t>expertise f</w:t>
      </w:r>
      <w:r>
        <w:rPr>
          <w:rFonts w:asciiTheme="majorHAnsi" w:eastAsia="Trebuchet MS" w:hAnsiTheme="majorHAnsi" w:cstheme="majorHAnsi"/>
          <w:b/>
          <w:color w:val="006699"/>
        </w:rPr>
        <w:t>or</w:t>
      </w:r>
      <w:r w:rsidRPr="00302838">
        <w:rPr>
          <w:rFonts w:asciiTheme="majorHAnsi" w:eastAsia="Trebuchet MS" w:hAnsiTheme="majorHAnsi" w:cstheme="majorHAnsi"/>
          <w:b/>
          <w:color w:val="006699"/>
        </w:rPr>
        <w:t xml:space="preserve"> 1</w:t>
      </w:r>
      <w:r w:rsidR="00594E36" w:rsidRPr="00302838">
        <w:rPr>
          <w:rFonts w:asciiTheme="majorHAnsi" w:eastAsia="Trebuchet MS" w:hAnsiTheme="majorHAnsi" w:cstheme="majorHAnsi"/>
          <w:b/>
          <w:color w:val="006699"/>
        </w:rPr>
        <w:t>4</w:t>
      </w:r>
      <w:r w:rsidR="000A16F3" w:rsidRPr="00302838">
        <w:rPr>
          <w:rFonts w:asciiTheme="majorHAnsi" w:eastAsia="Trebuchet MS" w:hAnsiTheme="majorHAnsi" w:cstheme="majorHAnsi"/>
          <w:b/>
          <w:color w:val="006699"/>
        </w:rPr>
        <w:t>.5</w:t>
      </w:r>
      <w:r w:rsidRPr="00302838">
        <w:rPr>
          <w:rFonts w:asciiTheme="majorHAnsi" w:eastAsia="Trebuchet MS" w:hAnsiTheme="majorHAnsi" w:cstheme="majorHAnsi"/>
          <w:b/>
          <w:color w:val="006699"/>
        </w:rPr>
        <w:t>+ years</w:t>
      </w:r>
      <w:r w:rsidR="000A16F3" w:rsidRPr="00302838">
        <w:rPr>
          <w:rFonts w:asciiTheme="majorHAnsi" w:eastAsia="Trebuchet MS" w:hAnsiTheme="majorHAnsi" w:cstheme="majorHAnsi"/>
          <w:b/>
          <w:color w:val="006699"/>
        </w:rPr>
        <w:t xml:space="preserve"> using .NET C#</w:t>
      </w:r>
    </w:p>
    <w:p w14:paraId="66276799" w14:textId="77777777" w:rsidR="0016010A" w:rsidRPr="00302838" w:rsidRDefault="00000000">
      <w:pPr>
        <w:spacing w:line="480" w:lineRule="auto"/>
        <w:jc w:val="both"/>
        <w:rPr>
          <w:rFonts w:asciiTheme="majorHAnsi" w:eastAsia="Trebuchet MS" w:hAnsiTheme="majorHAnsi" w:cstheme="majorHAnsi"/>
          <w:color w:val="000000"/>
        </w:rPr>
      </w:pPr>
      <w:r w:rsidRPr="00302838">
        <w:rPr>
          <w:rFonts w:asciiTheme="majorHAnsi" w:eastAsia="Trebuchet MS" w:hAnsiTheme="majorHAnsi" w:cstheme="majorHAnsi"/>
          <w:b/>
          <w:color w:val="006699"/>
        </w:rPr>
        <w:t>Summary</w:t>
      </w:r>
    </w:p>
    <w:p w14:paraId="10BE3499" w14:textId="3B5DE9D0" w:rsidR="0016010A" w:rsidRPr="00302838" w:rsidRDefault="00000000">
      <w:pPr>
        <w:numPr>
          <w:ilvl w:val="0"/>
          <w:numId w:val="1"/>
        </w:numPr>
        <w:spacing w:before="120" w:after="120" w:line="360" w:lineRule="auto"/>
        <w:ind w:left="714" w:hanging="357"/>
        <w:jc w:val="both"/>
        <w:rPr>
          <w:rFonts w:asciiTheme="majorHAnsi" w:eastAsia="Trebuchet MS" w:hAnsiTheme="majorHAnsi" w:cstheme="majorHAnsi"/>
          <w:color w:val="000000"/>
        </w:rPr>
      </w:pPr>
      <w:r w:rsidRPr="00302838">
        <w:rPr>
          <w:rFonts w:asciiTheme="majorHAnsi" w:eastAsia="Trebuchet MS" w:hAnsiTheme="majorHAnsi" w:cstheme="majorHAnsi"/>
          <w:color w:val="000000"/>
        </w:rPr>
        <w:t>1</w:t>
      </w:r>
      <w:r w:rsidR="00594E36" w:rsidRPr="00302838">
        <w:rPr>
          <w:rFonts w:asciiTheme="majorHAnsi" w:eastAsia="Trebuchet MS" w:hAnsiTheme="majorHAnsi" w:cstheme="majorHAnsi"/>
        </w:rPr>
        <w:t xml:space="preserve">4.5 </w:t>
      </w:r>
      <w:r w:rsidRPr="00302838">
        <w:rPr>
          <w:rFonts w:asciiTheme="majorHAnsi" w:eastAsia="Trebuchet MS" w:hAnsiTheme="majorHAnsi" w:cstheme="majorHAnsi"/>
          <w:color w:val="000000"/>
        </w:rPr>
        <w:t xml:space="preserve">+ years of extensive experience in </w:t>
      </w:r>
      <w:r w:rsidR="00265E2C">
        <w:rPr>
          <w:rFonts w:asciiTheme="majorHAnsi" w:eastAsia="Trebuchet MS" w:hAnsiTheme="majorHAnsi" w:cstheme="majorHAnsi"/>
          <w:color w:val="000000"/>
        </w:rPr>
        <w:t xml:space="preserve">.NET with C#. 10 years of each into </w:t>
      </w:r>
      <w:r w:rsidR="002C7534">
        <w:rPr>
          <w:rFonts w:asciiTheme="majorHAnsi" w:eastAsia="Trebuchet MS" w:hAnsiTheme="majorHAnsi" w:cstheme="majorHAnsi"/>
          <w:color w:val="000000"/>
        </w:rPr>
        <w:t xml:space="preserve">desktop as well as </w:t>
      </w:r>
      <w:r w:rsidR="00EA023C">
        <w:rPr>
          <w:rFonts w:asciiTheme="majorHAnsi" w:eastAsia="Trebuchet MS" w:hAnsiTheme="majorHAnsi" w:cstheme="majorHAnsi"/>
          <w:color w:val="000000"/>
        </w:rPr>
        <w:t>web-based</w:t>
      </w:r>
      <w:r w:rsidR="0010301F">
        <w:rPr>
          <w:rFonts w:asciiTheme="majorHAnsi" w:eastAsia="Trebuchet MS" w:hAnsiTheme="majorHAnsi" w:cstheme="majorHAnsi"/>
          <w:color w:val="000000"/>
        </w:rPr>
        <w:t xml:space="preserve"> application and services</w:t>
      </w:r>
      <w:r w:rsidR="00265E2C">
        <w:rPr>
          <w:rFonts w:asciiTheme="majorHAnsi" w:eastAsia="Trebuchet MS" w:hAnsiTheme="majorHAnsi" w:cstheme="majorHAnsi"/>
          <w:color w:val="000000"/>
        </w:rPr>
        <w:t xml:space="preserve"> design,</w:t>
      </w:r>
      <w:r w:rsidR="0010301F">
        <w:rPr>
          <w:rFonts w:asciiTheme="majorHAnsi" w:eastAsia="Trebuchet MS" w:hAnsiTheme="majorHAnsi" w:cstheme="majorHAnsi"/>
          <w:color w:val="000000"/>
        </w:rPr>
        <w:t xml:space="preserve"> </w:t>
      </w:r>
      <w:r w:rsidRPr="00302838">
        <w:rPr>
          <w:rFonts w:asciiTheme="majorHAnsi" w:eastAsia="Trebuchet MS" w:hAnsiTheme="majorHAnsi" w:cstheme="majorHAnsi"/>
          <w:color w:val="000000"/>
        </w:rPr>
        <w:t>development</w:t>
      </w:r>
      <w:r w:rsidR="00265E2C">
        <w:rPr>
          <w:rFonts w:asciiTheme="majorHAnsi" w:eastAsia="Trebuchet MS" w:hAnsiTheme="majorHAnsi" w:cstheme="majorHAnsi"/>
          <w:color w:val="000000"/>
        </w:rPr>
        <w:t xml:space="preserve"> and testing.</w:t>
      </w:r>
    </w:p>
    <w:p w14:paraId="6BF48727" w14:textId="58DA12FA" w:rsidR="0016010A" w:rsidRDefault="00000000">
      <w:pPr>
        <w:numPr>
          <w:ilvl w:val="0"/>
          <w:numId w:val="1"/>
        </w:numPr>
        <w:spacing w:before="120" w:after="120" w:line="360" w:lineRule="auto"/>
        <w:ind w:left="714" w:hanging="357"/>
        <w:jc w:val="both"/>
        <w:rPr>
          <w:rFonts w:asciiTheme="majorHAnsi" w:eastAsia="Trebuchet MS" w:hAnsiTheme="majorHAnsi" w:cstheme="majorHAnsi"/>
          <w:color w:val="000000"/>
        </w:rPr>
      </w:pPr>
      <w:r w:rsidRPr="00302838">
        <w:rPr>
          <w:rFonts w:asciiTheme="majorHAnsi" w:eastAsia="Trebuchet MS" w:hAnsiTheme="majorHAnsi" w:cstheme="majorHAnsi"/>
          <w:color w:val="000000"/>
        </w:rPr>
        <w:t xml:space="preserve">Proficient </w:t>
      </w:r>
      <w:r w:rsidR="00594E36" w:rsidRPr="00302838">
        <w:rPr>
          <w:rFonts w:asciiTheme="majorHAnsi" w:eastAsia="Trebuchet MS" w:hAnsiTheme="majorHAnsi" w:cstheme="majorHAnsi"/>
          <w:color w:val="000000"/>
        </w:rPr>
        <w:t xml:space="preserve">in </w:t>
      </w:r>
      <w:r w:rsidR="00594E36" w:rsidRPr="00302838">
        <w:rPr>
          <w:rFonts w:asciiTheme="majorHAnsi" w:eastAsia="Trebuchet MS" w:hAnsiTheme="majorHAnsi" w:cstheme="majorHAnsi"/>
        </w:rPr>
        <w:t>C#</w:t>
      </w:r>
      <w:r w:rsidRPr="00302838">
        <w:rPr>
          <w:rFonts w:asciiTheme="majorHAnsi" w:eastAsia="Trebuchet MS" w:hAnsiTheme="majorHAnsi" w:cstheme="majorHAnsi"/>
        </w:rPr>
        <w:t xml:space="preserve"> |ASP .net |</w:t>
      </w:r>
      <w:r w:rsidR="000A16F3" w:rsidRPr="00302838">
        <w:rPr>
          <w:rFonts w:asciiTheme="majorHAnsi" w:eastAsia="Trebuchet MS" w:hAnsiTheme="majorHAnsi" w:cstheme="majorHAnsi"/>
        </w:rPr>
        <w:t xml:space="preserve"> MVC | </w:t>
      </w:r>
      <w:r w:rsidRPr="00302838">
        <w:rPr>
          <w:rFonts w:asciiTheme="majorHAnsi" w:eastAsia="Trebuchet MS" w:hAnsiTheme="majorHAnsi" w:cstheme="majorHAnsi"/>
        </w:rPr>
        <w:t xml:space="preserve">.Net Core | </w:t>
      </w:r>
      <w:r w:rsidR="00594E36" w:rsidRPr="00302838">
        <w:rPr>
          <w:rFonts w:asciiTheme="majorHAnsi" w:eastAsia="Trebuchet MS" w:hAnsiTheme="majorHAnsi" w:cstheme="majorHAnsi"/>
        </w:rPr>
        <w:t>JavaScript</w:t>
      </w:r>
      <w:r w:rsidRPr="00302838">
        <w:rPr>
          <w:rFonts w:asciiTheme="majorHAnsi" w:eastAsia="Trebuchet MS" w:hAnsiTheme="majorHAnsi" w:cstheme="majorHAnsi"/>
        </w:rPr>
        <w:t xml:space="preserve"> |Angular 12+ |</w:t>
      </w:r>
      <w:r w:rsidR="006528F7">
        <w:rPr>
          <w:rFonts w:asciiTheme="majorHAnsi" w:eastAsia="Trebuchet MS" w:hAnsiTheme="majorHAnsi" w:cstheme="majorHAnsi"/>
        </w:rPr>
        <w:t>ASP.NET Web</w:t>
      </w:r>
      <w:r w:rsidRPr="00302838">
        <w:rPr>
          <w:rFonts w:asciiTheme="majorHAnsi" w:eastAsia="Trebuchet MS" w:hAnsiTheme="majorHAnsi" w:cstheme="majorHAnsi"/>
        </w:rPr>
        <w:t xml:space="preserve"> R</w:t>
      </w:r>
      <w:r w:rsidR="006528F7">
        <w:rPr>
          <w:rFonts w:asciiTheme="majorHAnsi" w:eastAsia="Trebuchet MS" w:hAnsiTheme="majorHAnsi" w:cstheme="majorHAnsi"/>
        </w:rPr>
        <w:t>EST</w:t>
      </w:r>
      <w:r w:rsidRPr="00302838">
        <w:rPr>
          <w:rFonts w:asciiTheme="majorHAnsi" w:eastAsia="Trebuchet MS" w:hAnsiTheme="majorHAnsi" w:cstheme="majorHAnsi"/>
        </w:rPr>
        <w:t xml:space="preserve"> API |</w:t>
      </w:r>
      <w:r w:rsidR="00594E36" w:rsidRPr="00302838">
        <w:rPr>
          <w:rFonts w:asciiTheme="majorHAnsi" w:eastAsia="Trebuchet MS" w:hAnsiTheme="majorHAnsi" w:cstheme="majorHAnsi"/>
        </w:rPr>
        <w:t xml:space="preserve"> web services</w:t>
      </w:r>
      <w:r w:rsidR="005F2BE8" w:rsidRPr="00302838">
        <w:rPr>
          <w:rFonts w:asciiTheme="majorHAnsi" w:eastAsia="Trebuchet MS" w:hAnsiTheme="majorHAnsi" w:cstheme="majorHAnsi"/>
        </w:rPr>
        <w:t xml:space="preserve"> (SOAP)</w:t>
      </w:r>
      <w:r w:rsidRPr="00302838">
        <w:rPr>
          <w:rFonts w:asciiTheme="majorHAnsi" w:eastAsia="Trebuchet MS" w:hAnsiTheme="majorHAnsi" w:cstheme="majorHAnsi"/>
        </w:rPr>
        <w:t xml:space="preserve"> | SQL Server</w:t>
      </w:r>
      <w:r w:rsidRPr="00302838">
        <w:rPr>
          <w:rFonts w:asciiTheme="majorHAnsi" w:eastAsia="Trebuchet MS" w:hAnsiTheme="majorHAnsi" w:cstheme="majorHAnsi"/>
          <w:color w:val="000000"/>
        </w:rPr>
        <w:t xml:space="preserve"> </w:t>
      </w:r>
      <w:r w:rsidR="000A16F3" w:rsidRPr="00302838">
        <w:rPr>
          <w:rFonts w:asciiTheme="majorHAnsi" w:eastAsia="Trebuchet MS" w:hAnsiTheme="majorHAnsi" w:cstheme="majorHAnsi"/>
          <w:color w:val="000000"/>
        </w:rPr>
        <w:t>| WPF | MVVM |</w:t>
      </w:r>
      <w:r w:rsidR="006528F7">
        <w:rPr>
          <w:rFonts w:asciiTheme="majorHAnsi" w:eastAsia="Trebuchet MS" w:hAnsiTheme="majorHAnsi" w:cstheme="majorHAnsi"/>
          <w:color w:val="000000"/>
        </w:rPr>
        <w:t xml:space="preserve"> MVP |</w:t>
      </w:r>
      <w:r w:rsidR="000A16F3" w:rsidRPr="00302838">
        <w:rPr>
          <w:rFonts w:asciiTheme="majorHAnsi" w:eastAsia="Trebuchet MS" w:hAnsiTheme="majorHAnsi" w:cstheme="majorHAnsi"/>
          <w:color w:val="000000"/>
        </w:rPr>
        <w:t xml:space="preserve"> WinForms </w:t>
      </w:r>
    </w:p>
    <w:p w14:paraId="362A0334" w14:textId="0B735958" w:rsidR="002C7534" w:rsidRPr="00302838" w:rsidRDefault="002C7534" w:rsidP="002C7534">
      <w:pPr>
        <w:numPr>
          <w:ilvl w:val="0"/>
          <w:numId w:val="1"/>
        </w:numPr>
        <w:spacing w:before="120" w:after="120" w:line="360" w:lineRule="auto"/>
        <w:ind w:left="714" w:hanging="357"/>
        <w:jc w:val="both"/>
        <w:rPr>
          <w:rFonts w:asciiTheme="majorHAnsi" w:eastAsia="Trebuchet MS" w:hAnsiTheme="majorHAnsi" w:cstheme="majorHAnsi"/>
          <w:color w:val="000000"/>
        </w:rPr>
      </w:pPr>
      <w:r w:rsidRPr="00302838">
        <w:rPr>
          <w:rFonts w:asciiTheme="majorHAnsi" w:eastAsia="Trebuchet MS" w:hAnsiTheme="majorHAnsi" w:cstheme="majorHAnsi"/>
          <w:color w:val="000000"/>
        </w:rPr>
        <w:t xml:space="preserve">Extensive experience in </w:t>
      </w:r>
      <w:r w:rsidR="00D45494">
        <w:rPr>
          <w:rFonts w:asciiTheme="majorHAnsi" w:eastAsia="Trebuchet MS" w:hAnsiTheme="majorHAnsi" w:cstheme="majorHAnsi"/>
          <w:color w:val="000000"/>
        </w:rPr>
        <w:t>architecting/</w:t>
      </w:r>
      <w:r w:rsidR="0010301F">
        <w:rPr>
          <w:rFonts w:asciiTheme="majorHAnsi" w:eastAsia="Trebuchet MS" w:hAnsiTheme="majorHAnsi" w:cstheme="majorHAnsi"/>
          <w:color w:val="000000"/>
        </w:rPr>
        <w:t xml:space="preserve">designing, </w:t>
      </w:r>
      <w:r w:rsidRPr="00302838">
        <w:rPr>
          <w:rFonts w:asciiTheme="majorHAnsi" w:eastAsia="Trebuchet MS" w:hAnsiTheme="majorHAnsi" w:cstheme="majorHAnsi"/>
          <w:color w:val="000000"/>
        </w:rPr>
        <w:t>developing</w:t>
      </w:r>
      <w:r w:rsidR="0010301F">
        <w:rPr>
          <w:rFonts w:asciiTheme="majorHAnsi" w:eastAsia="Trebuchet MS" w:hAnsiTheme="majorHAnsi" w:cstheme="majorHAnsi"/>
          <w:color w:val="000000"/>
        </w:rPr>
        <w:t>, testing</w:t>
      </w:r>
      <w:r w:rsidRPr="00302838">
        <w:rPr>
          <w:rFonts w:asciiTheme="majorHAnsi" w:eastAsia="Trebuchet MS" w:hAnsiTheme="majorHAnsi" w:cstheme="majorHAnsi"/>
          <w:color w:val="000000"/>
        </w:rPr>
        <w:t xml:space="preserve"> web and desktop applications using C# and best-practice approaches to achieve a high degree of component reuse. </w:t>
      </w:r>
    </w:p>
    <w:p w14:paraId="4D0439CB" w14:textId="6443CD80" w:rsidR="002C7534" w:rsidRPr="0010301F" w:rsidRDefault="0010301F" w:rsidP="002C7534">
      <w:pPr>
        <w:numPr>
          <w:ilvl w:val="0"/>
          <w:numId w:val="1"/>
        </w:numPr>
        <w:spacing w:before="120" w:after="120" w:line="360" w:lineRule="auto"/>
        <w:ind w:left="714" w:hanging="357"/>
        <w:jc w:val="both"/>
        <w:rPr>
          <w:rFonts w:asciiTheme="majorHAnsi" w:eastAsia="Trebuchet MS" w:hAnsiTheme="majorHAnsi" w:cstheme="majorHAnsi"/>
          <w:color w:val="000000"/>
        </w:rPr>
      </w:pPr>
      <w:r w:rsidRPr="0010301F">
        <w:rPr>
          <w:rFonts w:asciiTheme="majorHAnsi" w:eastAsia="Trebuchet MS" w:hAnsiTheme="majorHAnsi" w:cstheme="majorHAnsi"/>
          <w:color w:val="000000"/>
        </w:rPr>
        <w:t>5+ years in technical architect role.</w:t>
      </w:r>
      <w:r>
        <w:rPr>
          <w:rFonts w:asciiTheme="majorHAnsi" w:eastAsia="Trebuchet MS" w:hAnsiTheme="majorHAnsi" w:cstheme="majorHAnsi"/>
          <w:color w:val="000000"/>
        </w:rPr>
        <w:t xml:space="preserve"> </w:t>
      </w:r>
      <w:r w:rsidR="002C7534" w:rsidRPr="0010301F">
        <w:rPr>
          <w:rFonts w:asciiTheme="majorHAnsi" w:eastAsia="Trebuchet MS" w:hAnsiTheme="majorHAnsi" w:cstheme="majorHAnsi"/>
          <w:color w:val="000000"/>
        </w:rPr>
        <w:t xml:space="preserve">Responsible for </w:t>
      </w:r>
      <w:r>
        <w:rPr>
          <w:rFonts w:asciiTheme="majorHAnsi" w:eastAsia="Trebuchet MS" w:hAnsiTheme="majorHAnsi" w:cstheme="majorHAnsi"/>
          <w:color w:val="000000"/>
        </w:rPr>
        <w:t>application, services, database d</w:t>
      </w:r>
      <w:r w:rsidR="002C7534" w:rsidRPr="0010301F">
        <w:rPr>
          <w:rFonts w:asciiTheme="majorHAnsi" w:eastAsia="Trebuchet MS" w:hAnsiTheme="majorHAnsi" w:cstheme="majorHAnsi"/>
          <w:color w:val="000000"/>
        </w:rPr>
        <w:t xml:space="preserve">esign, </w:t>
      </w:r>
      <w:r>
        <w:rPr>
          <w:rFonts w:asciiTheme="majorHAnsi" w:eastAsia="Trebuchet MS" w:hAnsiTheme="majorHAnsi" w:cstheme="majorHAnsi"/>
          <w:color w:val="000000"/>
        </w:rPr>
        <w:t>a</w:t>
      </w:r>
      <w:r w:rsidR="002C7534" w:rsidRPr="0010301F">
        <w:rPr>
          <w:rFonts w:asciiTheme="majorHAnsi" w:eastAsia="Trebuchet MS" w:hAnsiTheme="majorHAnsi" w:cstheme="majorHAnsi"/>
          <w:color w:val="000000"/>
        </w:rPr>
        <w:t xml:space="preserve">rchitecture &amp; </w:t>
      </w:r>
      <w:r>
        <w:rPr>
          <w:rFonts w:asciiTheme="majorHAnsi" w:eastAsia="Trebuchet MS" w:hAnsiTheme="majorHAnsi" w:cstheme="majorHAnsi"/>
          <w:color w:val="000000"/>
        </w:rPr>
        <w:t>c</w:t>
      </w:r>
      <w:r w:rsidR="002C7534" w:rsidRPr="0010301F">
        <w:rPr>
          <w:rFonts w:asciiTheme="majorHAnsi" w:eastAsia="Trebuchet MS" w:hAnsiTheme="majorHAnsi" w:cstheme="majorHAnsi"/>
          <w:color w:val="000000"/>
        </w:rPr>
        <w:t>ode reviews</w:t>
      </w:r>
      <w:r>
        <w:rPr>
          <w:rFonts w:asciiTheme="majorHAnsi" w:eastAsia="Trebuchet MS" w:hAnsiTheme="majorHAnsi" w:cstheme="majorHAnsi"/>
          <w:color w:val="000000"/>
        </w:rPr>
        <w:t>.</w:t>
      </w:r>
      <w:r w:rsidR="002C7534" w:rsidRPr="0010301F">
        <w:rPr>
          <w:rFonts w:asciiTheme="majorHAnsi" w:eastAsia="Trebuchet MS" w:hAnsiTheme="majorHAnsi" w:cstheme="majorHAnsi"/>
          <w:color w:val="000000"/>
        </w:rPr>
        <w:t xml:space="preserve"> Provide guidance for the team with technical architecture as needed. </w:t>
      </w:r>
      <w:r w:rsidR="00D45494">
        <w:rPr>
          <w:rFonts w:asciiTheme="majorHAnsi" w:eastAsia="Trebuchet MS" w:hAnsiTheme="majorHAnsi" w:cstheme="majorHAnsi"/>
          <w:color w:val="000000"/>
        </w:rPr>
        <w:t>Follow and guide team to extensively use SOLID principles, design patterns, best practices, coding standards as and when required.</w:t>
      </w:r>
    </w:p>
    <w:p w14:paraId="35A31250" w14:textId="419988CF" w:rsidR="0016010A" w:rsidRPr="00212058" w:rsidRDefault="007D3B71" w:rsidP="0010301F">
      <w:pPr>
        <w:numPr>
          <w:ilvl w:val="0"/>
          <w:numId w:val="1"/>
        </w:numPr>
        <w:spacing w:before="120" w:after="120" w:line="360" w:lineRule="auto"/>
        <w:ind w:left="714" w:hanging="357"/>
        <w:jc w:val="both"/>
        <w:rPr>
          <w:rFonts w:asciiTheme="majorHAnsi" w:eastAsia="Trebuchet MS" w:hAnsiTheme="majorHAnsi" w:cstheme="majorHAnsi"/>
          <w:b/>
          <w:bCs/>
          <w:color w:val="000000"/>
        </w:rPr>
      </w:pPr>
      <w:r w:rsidRPr="00212058">
        <w:rPr>
          <w:rFonts w:asciiTheme="majorHAnsi" w:eastAsia="Trebuchet MS" w:hAnsiTheme="majorHAnsi" w:cstheme="majorHAnsi"/>
          <w:b/>
          <w:bCs/>
          <w:color w:val="000000"/>
        </w:rPr>
        <w:t xml:space="preserve">7+ years of experience </w:t>
      </w:r>
      <w:r w:rsidR="00520291" w:rsidRPr="00212058">
        <w:rPr>
          <w:rFonts w:asciiTheme="majorHAnsi" w:eastAsia="Trebuchet MS" w:hAnsiTheme="majorHAnsi" w:cstheme="majorHAnsi"/>
          <w:b/>
          <w:bCs/>
          <w:color w:val="000000"/>
        </w:rPr>
        <w:t xml:space="preserve">in </w:t>
      </w:r>
      <w:r w:rsidR="00F2648B" w:rsidRPr="00212058">
        <w:rPr>
          <w:rFonts w:asciiTheme="majorHAnsi" w:eastAsia="Trebuchet MS" w:hAnsiTheme="majorHAnsi" w:cstheme="majorHAnsi"/>
          <w:b/>
          <w:bCs/>
          <w:color w:val="000000"/>
        </w:rPr>
        <w:t>project management</w:t>
      </w:r>
      <w:r w:rsidR="006528F7" w:rsidRPr="00212058">
        <w:rPr>
          <w:rFonts w:asciiTheme="majorHAnsi" w:eastAsia="Trebuchet MS" w:hAnsiTheme="majorHAnsi" w:cstheme="majorHAnsi"/>
          <w:b/>
          <w:bCs/>
          <w:color w:val="000000"/>
        </w:rPr>
        <w:t>, stakeholder</w:t>
      </w:r>
      <w:r w:rsidR="00F2648B" w:rsidRPr="00212058">
        <w:rPr>
          <w:rFonts w:asciiTheme="majorHAnsi" w:eastAsia="Trebuchet MS" w:hAnsiTheme="majorHAnsi" w:cstheme="majorHAnsi"/>
          <w:b/>
          <w:bCs/>
          <w:color w:val="000000"/>
        </w:rPr>
        <w:t xml:space="preserve"> management</w:t>
      </w:r>
      <w:r w:rsidR="006528F7" w:rsidRPr="00212058">
        <w:rPr>
          <w:rFonts w:asciiTheme="majorHAnsi" w:eastAsia="Trebuchet MS" w:hAnsiTheme="majorHAnsi" w:cstheme="majorHAnsi"/>
          <w:b/>
          <w:bCs/>
          <w:color w:val="000000"/>
        </w:rPr>
        <w:t xml:space="preserve">, </w:t>
      </w:r>
      <w:r w:rsidR="00520291" w:rsidRPr="00212058">
        <w:rPr>
          <w:rFonts w:asciiTheme="majorHAnsi" w:eastAsia="Trebuchet MS" w:hAnsiTheme="majorHAnsi" w:cstheme="majorHAnsi"/>
          <w:b/>
          <w:bCs/>
          <w:color w:val="000000"/>
        </w:rPr>
        <w:t xml:space="preserve">agile team </w:t>
      </w:r>
      <w:r w:rsidR="00F2648B" w:rsidRPr="00212058">
        <w:rPr>
          <w:rFonts w:asciiTheme="majorHAnsi" w:eastAsia="Trebuchet MS" w:hAnsiTheme="majorHAnsi" w:cstheme="majorHAnsi"/>
          <w:b/>
          <w:bCs/>
          <w:color w:val="000000"/>
        </w:rPr>
        <w:t xml:space="preserve">management </w:t>
      </w:r>
      <w:r w:rsidR="00520291" w:rsidRPr="00212058">
        <w:rPr>
          <w:rFonts w:asciiTheme="majorHAnsi" w:eastAsia="Trebuchet MS" w:hAnsiTheme="majorHAnsi" w:cstheme="majorHAnsi"/>
          <w:b/>
          <w:bCs/>
          <w:color w:val="000000"/>
        </w:rPr>
        <w:t>w</w:t>
      </w:r>
      <w:r w:rsidR="000A16F3" w:rsidRPr="00212058">
        <w:rPr>
          <w:rFonts w:asciiTheme="majorHAnsi" w:eastAsia="Trebuchet MS" w:hAnsiTheme="majorHAnsi" w:cstheme="majorHAnsi"/>
          <w:b/>
          <w:bCs/>
          <w:color w:val="000000"/>
        </w:rPr>
        <w:t xml:space="preserve">ith a size of </w:t>
      </w:r>
      <w:r w:rsidR="000A16F3" w:rsidRPr="00212058">
        <w:rPr>
          <w:rFonts w:asciiTheme="majorHAnsi" w:eastAsia="Trebuchet MS" w:hAnsiTheme="majorHAnsi" w:cstheme="majorHAnsi"/>
          <w:b/>
          <w:bCs/>
        </w:rPr>
        <w:t>10</w:t>
      </w:r>
      <w:r w:rsidR="00520291" w:rsidRPr="00212058">
        <w:rPr>
          <w:rFonts w:asciiTheme="majorHAnsi" w:eastAsia="Trebuchet MS" w:hAnsiTheme="majorHAnsi" w:cstheme="majorHAnsi"/>
          <w:b/>
          <w:bCs/>
        </w:rPr>
        <w:t xml:space="preserve"> members</w:t>
      </w:r>
      <w:r w:rsidR="0010301F" w:rsidRPr="00212058">
        <w:rPr>
          <w:rFonts w:asciiTheme="majorHAnsi" w:eastAsia="Trebuchet MS" w:hAnsiTheme="majorHAnsi" w:cstheme="majorHAnsi"/>
          <w:b/>
          <w:bCs/>
        </w:rPr>
        <w:t xml:space="preserve">. </w:t>
      </w:r>
      <w:r w:rsidRPr="00212058">
        <w:rPr>
          <w:rFonts w:asciiTheme="majorHAnsi" w:eastAsia="Trebuchet MS" w:hAnsiTheme="majorHAnsi" w:cstheme="majorHAnsi"/>
          <w:b/>
          <w:bCs/>
          <w:color w:val="000000"/>
        </w:rPr>
        <w:t xml:space="preserve">Involved in extensive </w:t>
      </w:r>
      <w:r w:rsidR="006528F7" w:rsidRPr="00212058">
        <w:rPr>
          <w:rFonts w:asciiTheme="majorHAnsi" w:eastAsia="Trebuchet MS" w:hAnsiTheme="majorHAnsi" w:cstheme="majorHAnsi"/>
          <w:b/>
          <w:bCs/>
          <w:color w:val="000000"/>
        </w:rPr>
        <w:t xml:space="preserve">leading, </w:t>
      </w:r>
      <w:r w:rsidR="005F2BE8" w:rsidRPr="00212058">
        <w:rPr>
          <w:rFonts w:asciiTheme="majorHAnsi" w:eastAsia="Trebuchet MS" w:hAnsiTheme="majorHAnsi" w:cstheme="majorHAnsi"/>
          <w:b/>
          <w:bCs/>
          <w:color w:val="000000"/>
        </w:rPr>
        <w:t>recruiting</w:t>
      </w:r>
      <w:r w:rsidR="006528F7" w:rsidRPr="00212058">
        <w:rPr>
          <w:rFonts w:asciiTheme="majorHAnsi" w:eastAsia="Trebuchet MS" w:hAnsiTheme="majorHAnsi" w:cstheme="majorHAnsi"/>
          <w:b/>
          <w:bCs/>
          <w:color w:val="000000"/>
        </w:rPr>
        <w:t xml:space="preserve">, </w:t>
      </w:r>
      <w:r w:rsidRPr="00212058">
        <w:rPr>
          <w:rFonts w:asciiTheme="majorHAnsi" w:eastAsia="Trebuchet MS" w:hAnsiTheme="majorHAnsi" w:cstheme="majorHAnsi"/>
          <w:b/>
          <w:bCs/>
          <w:color w:val="000000"/>
        </w:rPr>
        <w:t>mentoring</w:t>
      </w:r>
      <w:r w:rsidR="006528F7" w:rsidRPr="00212058">
        <w:rPr>
          <w:rFonts w:asciiTheme="majorHAnsi" w:eastAsia="Trebuchet MS" w:hAnsiTheme="majorHAnsi" w:cstheme="majorHAnsi"/>
          <w:b/>
          <w:bCs/>
          <w:color w:val="000000"/>
        </w:rPr>
        <w:t xml:space="preserve">, </w:t>
      </w:r>
      <w:r w:rsidRPr="00212058">
        <w:rPr>
          <w:rFonts w:asciiTheme="majorHAnsi" w:eastAsia="Trebuchet MS" w:hAnsiTheme="majorHAnsi" w:cstheme="majorHAnsi"/>
          <w:b/>
          <w:bCs/>
          <w:color w:val="000000"/>
        </w:rPr>
        <w:t xml:space="preserve">training resources </w:t>
      </w:r>
      <w:r w:rsidR="005F2BE8" w:rsidRPr="00212058">
        <w:rPr>
          <w:rFonts w:asciiTheme="majorHAnsi" w:eastAsia="Trebuchet MS" w:hAnsiTheme="majorHAnsi" w:cstheme="majorHAnsi"/>
          <w:b/>
          <w:bCs/>
          <w:color w:val="000000"/>
        </w:rPr>
        <w:t xml:space="preserve">for different </w:t>
      </w:r>
      <w:r w:rsidRPr="00212058">
        <w:rPr>
          <w:rFonts w:asciiTheme="majorHAnsi" w:eastAsia="Trebuchet MS" w:hAnsiTheme="majorHAnsi" w:cstheme="majorHAnsi"/>
          <w:b/>
          <w:bCs/>
          <w:color w:val="000000"/>
        </w:rPr>
        <w:t>projects</w:t>
      </w:r>
      <w:r w:rsidR="0010301F" w:rsidRPr="00212058">
        <w:rPr>
          <w:rFonts w:asciiTheme="majorHAnsi" w:eastAsia="Trebuchet MS" w:hAnsiTheme="majorHAnsi" w:cstheme="majorHAnsi"/>
          <w:b/>
          <w:bCs/>
          <w:color w:val="000000"/>
        </w:rPr>
        <w:t>. Identify, quantify, and manage risk on projects</w:t>
      </w:r>
      <w:r w:rsidR="00D45494" w:rsidRPr="00212058">
        <w:rPr>
          <w:rFonts w:asciiTheme="majorHAnsi" w:eastAsia="Trebuchet MS" w:hAnsiTheme="majorHAnsi" w:cstheme="majorHAnsi"/>
          <w:b/>
          <w:bCs/>
          <w:color w:val="000000"/>
        </w:rPr>
        <w:t xml:space="preserve"> and resources</w:t>
      </w:r>
      <w:r w:rsidR="0010301F" w:rsidRPr="00212058">
        <w:rPr>
          <w:rFonts w:asciiTheme="majorHAnsi" w:eastAsia="Trebuchet MS" w:hAnsiTheme="majorHAnsi" w:cstheme="majorHAnsi"/>
          <w:b/>
          <w:bCs/>
          <w:color w:val="000000"/>
        </w:rPr>
        <w:t>.</w:t>
      </w:r>
      <w:r w:rsidR="00D45494" w:rsidRPr="00212058">
        <w:rPr>
          <w:rFonts w:asciiTheme="majorHAnsi" w:eastAsia="Trebuchet MS" w:hAnsiTheme="majorHAnsi" w:cstheme="majorHAnsi"/>
          <w:b/>
          <w:bCs/>
          <w:color w:val="000000"/>
        </w:rPr>
        <w:t xml:space="preserve"> </w:t>
      </w:r>
      <w:r w:rsidR="00E87485" w:rsidRPr="00212058">
        <w:rPr>
          <w:rFonts w:asciiTheme="majorHAnsi" w:eastAsia="Trebuchet MS" w:hAnsiTheme="majorHAnsi" w:cstheme="majorHAnsi"/>
          <w:b/>
          <w:bCs/>
          <w:color w:val="000000"/>
        </w:rPr>
        <w:t xml:space="preserve">Perform appraisals for the resources. </w:t>
      </w:r>
    </w:p>
    <w:p w14:paraId="4C025B0F" w14:textId="32F0DF8B" w:rsidR="0016010A" w:rsidRPr="00302838" w:rsidRDefault="002C7534">
      <w:pPr>
        <w:numPr>
          <w:ilvl w:val="0"/>
          <w:numId w:val="1"/>
        </w:numPr>
        <w:spacing w:before="120" w:after="120" w:line="360" w:lineRule="auto"/>
        <w:ind w:left="714" w:hanging="357"/>
        <w:jc w:val="both"/>
        <w:rPr>
          <w:rFonts w:asciiTheme="majorHAnsi" w:eastAsia="Trebuchet MS" w:hAnsiTheme="majorHAnsi" w:cstheme="majorHAnsi"/>
          <w:color w:val="000000"/>
        </w:rPr>
      </w:pPr>
      <w:r>
        <w:rPr>
          <w:rFonts w:asciiTheme="majorHAnsi" w:eastAsia="Trebuchet MS" w:hAnsiTheme="majorHAnsi" w:cstheme="majorHAnsi"/>
          <w:color w:val="000000"/>
        </w:rPr>
        <w:t xml:space="preserve">Provide hands on and support </w:t>
      </w:r>
      <w:r w:rsidRPr="00302838">
        <w:rPr>
          <w:rFonts w:asciiTheme="majorHAnsi" w:eastAsia="Trebuchet MS" w:hAnsiTheme="majorHAnsi" w:cstheme="majorHAnsi"/>
          <w:color w:val="000000"/>
        </w:rPr>
        <w:t>in all phases of Software development life cycle, methodologies and</w:t>
      </w:r>
      <w:r>
        <w:rPr>
          <w:rFonts w:asciiTheme="majorHAnsi" w:eastAsia="Trebuchet MS" w:hAnsiTheme="majorHAnsi" w:cstheme="majorHAnsi"/>
          <w:color w:val="000000"/>
        </w:rPr>
        <w:t xml:space="preserve"> </w:t>
      </w:r>
      <w:r w:rsidRPr="00302838">
        <w:rPr>
          <w:rFonts w:asciiTheme="majorHAnsi" w:eastAsia="Trebuchet MS" w:hAnsiTheme="majorHAnsi" w:cstheme="majorHAnsi"/>
          <w:color w:val="000000"/>
        </w:rPr>
        <w:t>extensively involved in different phases of the development life cycle based on the requirement, preparing Quality Artifacts including High level document, Low level document.</w:t>
      </w:r>
    </w:p>
    <w:p w14:paraId="6C5B59D5" w14:textId="47AAD6BA" w:rsidR="0016010A" w:rsidRPr="00302838" w:rsidRDefault="00000000">
      <w:pPr>
        <w:numPr>
          <w:ilvl w:val="0"/>
          <w:numId w:val="1"/>
        </w:numPr>
        <w:spacing w:before="120" w:after="120" w:line="360" w:lineRule="auto"/>
        <w:ind w:left="714" w:hanging="357"/>
        <w:jc w:val="both"/>
        <w:rPr>
          <w:rFonts w:asciiTheme="majorHAnsi" w:eastAsia="Trebuchet MS" w:hAnsiTheme="majorHAnsi" w:cstheme="majorHAnsi"/>
          <w:color w:val="000000"/>
        </w:rPr>
      </w:pPr>
      <w:r w:rsidRPr="00302838">
        <w:rPr>
          <w:rFonts w:asciiTheme="majorHAnsi" w:eastAsia="Trebuchet MS" w:hAnsiTheme="majorHAnsi" w:cstheme="majorHAnsi"/>
          <w:color w:val="000000"/>
        </w:rPr>
        <w:t>Manag</w:t>
      </w:r>
      <w:r w:rsidR="005F2BE8" w:rsidRPr="00302838">
        <w:rPr>
          <w:rFonts w:asciiTheme="majorHAnsi" w:eastAsia="Trebuchet MS" w:hAnsiTheme="majorHAnsi" w:cstheme="majorHAnsi"/>
          <w:color w:val="000000"/>
        </w:rPr>
        <w:t xml:space="preserve">ed </w:t>
      </w:r>
      <w:proofErr w:type="spellStart"/>
      <w:r w:rsidR="005F2BE8" w:rsidRPr="00302838">
        <w:rPr>
          <w:rFonts w:asciiTheme="majorHAnsi" w:eastAsia="Trebuchet MS" w:hAnsiTheme="majorHAnsi" w:cstheme="majorHAnsi"/>
          <w:color w:val="000000"/>
        </w:rPr>
        <w:t>SAFe</w:t>
      </w:r>
      <w:proofErr w:type="spellEnd"/>
      <w:r w:rsidR="005F2BE8" w:rsidRPr="00302838">
        <w:rPr>
          <w:rFonts w:asciiTheme="majorHAnsi" w:eastAsia="Trebuchet MS" w:hAnsiTheme="majorHAnsi" w:cstheme="majorHAnsi"/>
          <w:color w:val="000000"/>
        </w:rPr>
        <w:t xml:space="preserve"> Agile/Agile – SCRUM/Agile - Kanban frameworks and their </w:t>
      </w:r>
      <w:r w:rsidR="00D45494" w:rsidRPr="00302838">
        <w:rPr>
          <w:rFonts w:asciiTheme="majorHAnsi" w:eastAsia="Trebuchet MS" w:hAnsiTheme="majorHAnsi" w:cstheme="majorHAnsi"/>
          <w:color w:val="000000"/>
        </w:rPr>
        <w:t>rituals</w:t>
      </w:r>
      <w:r w:rsidR="00D45494">
        <w:rPr>
          <w:rFonts w:asciiTheme="majorHAnsi" w:eastAsia="Trebuchet MS" w:hAnsiTheme="majorHAnsi" w:cstheme="majorHAnsi"/>
          <w:color w:val="000000"/>
        </w:rPr>
        <w:t xml:space="preserve"> (daily stand-ups, sprint updates, story pointing, retrospect, etc., </w:t>
      </w:r>
      <w:r w:rsidR="005F2BE8" w:rsidRPr="00302838">
        <w:rPr>
          <w:rFonts w:asciiTheme="majorHAnsi" w:eastAsia="Trebuchet MS" w:hAnsiTheme="majorHAnsi" w:cstheme="majorHAnsi"/>
          <w:color w:val="000000"/>
        </w:rPr>
        <w:t>for on-time and quality deliveries and appropriate resource utilizations</w:t>
      </w:r>
    </w:p>
    <w:p w14:paraId="07922815" w14:textId="180F32AA" w:rsidR="0016010A" w:rsidRPr="00302838" w:rsidRDefault="00000000">
      <w:pPr>
        <w:numPr>
          <w:ilvl w:val="0"/>
          <w:numId w:val="1"/>
        </w:numPr>
        <w:spacing w:before="120" w:after="120" w:line="360" w:lineRule="auto"/>
        <w:ind w:left="714" w:hanging="357"/>
        <w:jc w:val="both"/>
        <w:rPr>
          <w:rFonts w:asciiTheme="majorHAnsi" w:eastAsia="Trebuchet MS" w:hAnsiTheme="majorHAnsi" w:cstheme="majorHAnsi"/>
          <w:color w:val="000000"/>
        </w:rPr>
      </w:pPr>
      <w:r w:rsidRPr="00302838">
        <w:rPr>
          <w:rFonts w:asciiTheme="majorHAnsi" w:eastAsia="Trebuchet MS" w:hAnsiTheme="majorHAnsi" w:cstheme="majorHAnsi"/>
          <w:color w:val="000000"/>
        </w:rPr>
        <w:lastRenderedPageBreak/>
        <w:t>Excellent communication and presentation skills</w:t>
      </w:r>
      <w:r w:rsidR="005F2BE8" w:rsidRPr="00302838">
        <w:rPr>
          <w:rFonts w:asciiTheme="majorHAnsi" w:eastAsia="Trebuchet MS" w:hAnsiTheme="majorHAnsi" w:cstheme="majorHAnsi"/>
          <w:color w:val="000000"/>
        </w:rPr>
        <w:t xml:space="preserve"> with international and national stake holders,</w:t>
      </w:r>
      <w:r w:rsidRPr="00302838">
        <w:rPr>
          <w:rFonts w:asciiTheme="majorHAnsi" w:eastAsia="Trebuchet MS" w:hAnsiTheme="majorHAnsi" w:cstheme="majorHAnsi"/>
          <w:color w:val="000000"/>
        </w:rPr>
        <w:t xml:space="preserve"> self-starter, quick learner and team player</w:t>
      </w:r>
    </w:p>
    <w:p w14:paraId="62780449" w14:textId="31BF827C" w:rsidR="005F2BE8" w:rsidRPr="002C7534" w:rsidRDefault="00000000" w:rsidP="00615AD1">
      <w:pPr>
        <w:numPr>
          <w:ilvl w:val="0"/>
          <w:numId w:val="1"/>
        </w:numPr>
        <w:spacing w:before="120" w:after="120" w:line="360" w:lineRule="auto"/>
        <w:ind w:left="714" w:hanging="357"/>
        <w:jc w:val="both"/>
        <w:rPr>
          <w:rFonts w:asciiTheme="majorHAnsi" w:eastAsia="Trebuchet MS" w:hAnsiTheme="majorHAnsi" w:cstheme="majorHAnsi"/>
          <w:b/>
          <w:color w:val="006699"/>
        </w:rPr>
      </w:pPr>
      <w:r w:rsidRPr="002C7534">
        <w:rPr>
          <w:rFonts w:asciiTheme="majorHAnsi" w:eastAsia="Trebuchet MS" w:hAnsiTheme="majorHAnsi" w:cstheme="majorHAnsi"/>
          <w:color w:val="000000"/>
        </w:rPr>
        <w:t>Have good time-management and organizational skills with ability to do multitasking</w:t>
      </w:r>
    </w:p>
    <w:p w14:paraId="0EC0CF99" w14:textId="77777777" w:rsidR="002C7534" w:rsidRPr="002C7534" w:rsidRDefault="002C7534" w:rsidP="002C7534">
      <w:pPr>
        <w:spacing w:before="120" w:after="120" w:line="360" w:lineRule="auto"/>
        <w:jc w:val="both"/>
        <w:rPr>
          <w:rFonts w:asciiTheme="majorHAnsi" w:eastAsia="Trebuchet MS" w:hAnsiTheme="majorHAnsi" w:cstheme="majorHAnsi"/>
          <w:b/>
          <w:color w:val="006699"/>
        </w:rPr>
      </w:pPr>
    </w:p>
    <w:p w14:paraId="1358B212" w14:textId="7A4645CC" w:rsidR="00615AD1" w:rsidRPr="00302838" w:rsidRDefault="00615AD1" w:rsidP="00615AD1">
      <w:pPr>
        <w:spacing w:before="120" w:after="120" w:line="360" w:lineRule="auto"/>
        <w:jc w:val="both"/>
        <w:rPr>
          <w:rFonts w:asciiTheme="majorHAnsi" w:eastAsia="Trebuchet MS" w:hAnsiTheme="majorHAnsi" w:cstheme="majorHAnsi"/>
        </w:rPr>
      </w:pPr>
      <w:r w:rsidRPr="00302838">
        <w:rPr>
          <w:rFonts w:asciiTheme="majorHAnsi" w:eastAsia="Trebuchet MS" w:hAnsiTheme="majorHAnsi" w:cstheme="majorHAnsi"/>
          <w:b/>
          <w:color w:val="006699"/>
        </w:rPr>
        <w:t>Technical Skills</w:t>
      </w:r>
    </w:p>
    <w:p w14:paraId="0F5215B8" w14:textId="259DAB4B" w:rsidR="00615AD1" w:rsidRPr="00302838" w:rsidRDefault="00615AD1">
      <w:pPr>
        <w:spacing w:line="360" w:lineRule="auto"/>
        <w:ind w:left="187"/>
        <w:jc w:val="both"/>
        <w:rPr>
          <w:rFonts w:asciiTheme="majorHAnsi" w:hAnsiTheme="majorHAnsi" w:cstheme="majorHAnsi"/>
        </w:rPr>
      </w:pPr>
      <w:r w:rsidRPr="00302838">
        <w:rPr>
          <w:rFonts w:ascii="Segoe UI Symbol" w:hAnsi="Segoe UI Symbol" w:cs="Segoe UI Symbol"/>
        </w:rPr>
        <w:t>❖</w:t>
      </w:r>
      <w:r w:rsidRPr="00302838">
        <w:rPr>
          <w:rFonts w:asciiTheme="majorHAnsi" w:hAnsiTheme="majorHAnsi" w:cstheme="majorHAnsi"/>
        </w:rPr>
        <w:t xml:space="preserve"> Microsoft C# with .NET standard framework (till 4.</w:t>
      </w:r>
      <w:r w:rsidR="001119A2">
        <w:rPr>
          <w:rFonts w:asciiTheme="majorHAnsi" w:hAnsiTheme="majorHAnsi" w:cstheme="majorHAnsi"/>
        </w:rPr>
        <w:t>8</w:t>
      </w:r>
      <w:r w:rsidRPr="00302838">
        <w:rPr>
          <w:rFonts w:asciiTheme="majorHAnsi" w:hAnsiTheme="majorHAnsi" w:cstheme="majorHAnsi"/>
        </w:rPr>
        <w:t xml:space="preserve">); .Net Core framework (till 3.1); </w:t>
      </w:r>
    </w:p>
    <w:p w14:paraId="3D9C5746" w14:textId="3FD09FA5" w:rsidR="00615AD1" w:rsidRPr="00302838" w:rsidRDefault="00615AD1">
      <w:pPr>
        <w:spacing w:line="360" w:lineRule="auto"/>
        <w:ind w:left="187"/>
        <w:jc w:val="both"/>
        <w:rPr>
          <w:rFonts w:asciiTheme="majorHAnsi" w:hAnsiTheme="majorHAnsi" w:cstheme="majorHAnsi"/>
        </w:rPr>
      </w:pPr>
      <w:r w:rsidRPr="00302838">
        <w:rPr>
          <w:rFonts w:ascii="Segoe UI Symbol" w:hAnsi="Segoe UI Symbol" w:cs="Segoe UI Symbol"/>
        </w:rPr>
        <w:t>❖</w:t>
      </w:r>
      <w:r w:rsidRPr="00302838">
        <w:rPr>
          <w:rFonts w:asciiTheme="majorHAnsi" w:hAnsiTheme="majorHAnsi" w:cstheme="majorHAnsi"/>
        </w:rPr>
        <w:t xml:space="preserve"> ORM framework - Entity Framework, EF Core</w:t>
      </w:r>
    </w:p>
    <w:p w14:paraId="1E3215D8" w14:textId="77777777" w:rsidR="00615AD1" w:rsidRPr="00302838" w:rsidRDefault="00615AD1">
      <w:pPr>
        <w:spacing w:line="360" w:lineRule="auto"/>
        <w:ind w:left="187"/>
        <w:jc w:val="both"/>
        <w:rPr>
          <w:rFonts w:asciiTheme="majorHAnsi" w:hAnsiTheme="majorHAnsi" w:cstheme="majorHAnsi"/>
        </w:rPr>
      </w:pPr>
      <w:r w:rsidRPr="00302838">
        <w:rPr>
          <w:rFonts w:ascii="Segoe UI Symbol" w:hAnsi="Segoe UI Symbol" w:cs="Segoe UI Symbol"/>
        </w:rPr>
        <w:t>❖</w:t>
      </w:r>
      <w:r w:rsidRPr="00302838">
        <w:rPr>
          <w:rFonts w:asciiTheme="majorHAnsi" w:hAnsiTheme="majorHAnsi" w:cstheme="majorHAnsi"/>
        </w:rPr>
        <w:t xml:space="preserve"> Desktop based development using: Win Forms, WPF (with MVVM, MVP) </w:t>
      </w:r>
    </w:p>
    <w:p w14:paraId="082B5A16" w14:textId="202E472E" w:rsidR="00615AD1" w:rsidRPr="00302838" w:rsidRDefault="00615AD1">
      <w:pPr>
        <w:spacing w:line="360" w:lineRule="auto"/>
        <w:ind w:left="187"/>
        <w:jc w:val="both"/>
        <w:rPr>
          <w:rFonts w:asciiTheme="majorHAnsi" w:hAnsiTheme="majorHAnsi" w:cstheme="majorHAnsi"/>
        </w:rPr>
      </w:pPr>
      <w:r w:rsidRPr="00302838">
        <w:rPr>
          <w:rFonts w:ascii="Segoe UI Symbol" w:hAnsi="Segoe UI Symbol" w:cs="Segoe UI Symbol"/>
        </w:rPr>
        <w:t>❖</w:t>
      </w:r>
      <w:r w:rsidRPr="00302838">
        <w:rPr>
          <w:rFonts w:asciiTheme="majorHAnsi" w:hAnsiTheme="majorHAnsi" w:cstheme="majorHAnsi"/>
        </w:rPr>
        <w:t xml:space="preserve"> Web based – ASP.NET using MVC, JavaScript, </w:t>
      </w:r>
      <w:proofErr w:type="spellStart"/>
      <w:r w:rsidRPr="00302838">
        <w:rPr>
          <w:rFonts w:asciiTheme="majorHAnsi" w:hAnsiTheme="majorHAnsi" w:cstheme="majorHAnsi"/>
        </w:rPr>
        <w:t>JQuery</w:t>
      </w:r>
      <w:proofErr w:type="spellEnd"/>
      <w:r w:rsidRPr="00302838">
        <w:rPr>
          <w:rFonts w:asciiTheme="majorHAnsi" w:hAnsiTheme="majorHAnsi" w:cstheme="majorHAnsi"/>
        </w:rPr>
        <w:t>, Ajax, HTML5, CSS, Angular 12+</w:t>
      </w:r>
    </w:p>
    <w:p w14:paraId="4154FC2E" w14:textId="77777777" w:rsidR="00615AD1" w:rsidRPr="00302838" w:rsidRDefault="00615AD1">
      <w:pPr>
        <w:spacing w:line="360" w:lineRule="auto"/>
        <w:ind w:left="187"/>
        <w:jc w:val="both"/>
        <w:rPr>
          <w:rFonts w:asciiTheme="majorHAnsi" w:hAnsiTheme="majorHAnsi" w:cstheme="majorHAnsi"/>
        </w:rPr>
      </w:pPr>
      <w:r w:rsidRPr="00302838">
        <w:rPr>
          <w:rFonts w:ascii="Segoe UI Symbol" w:hAnsi="Segoe UI Symbol" w:cs="Segoe UI Symbol"/>
        </w:rPr>
        <w:t>❖</w:t>
      </w:r>
      <w:r w:rsidRPr="00302838">
        <w:rPr>
          <w:rFonts w:asciiTheme="majorHAnsi" w:hAnsiTheme="majorHAnsi" w:cstheme="majorHAnsi"/>
        </w:rPr>
        <w:t xml:space="preserve"> RDBMS – SQL Server 2008 R2/2012/2014/2018, My SQL, SQLite </w:t>
      </w:r>
    </w:p>
    <w:p w14:paraId="6B98A84B" w14:textId="4293F435" w:rsidR="00615AD1" w:rsidRPr="00302838" w:rsidRDefault="00615AD1">
      <w:pPr>
        <w:spacing w:line="360" w:lineRule="auto"/>
        <w:ind w:left="187"/>
        <w:jc w:val="both"/>
        <w:rPr>
          <w:rFonts w:asciiTheme="majorHAnsi" w:hAnsiTheme="majorHAnsi" w:cstheme="majorHAnsi"/>
        </w:rPr>
      </w:pPr>
      <w:r w:rsidRPr="00302838">
        <w:rPr>
          <w:rFonts w:ascii="Segoe UI Symbol" w:hAnsi="Segoe UI Symbol" w:cs="Segoe UI Symbol"/>
        </w:rPr>
        <w:t>❖</w:t>
      </w:r>
      <w:r w:rsidRPr="00302838">
        <w:rPr>
          <w:rFonts w:asciiTheme="majorHAnsi" w:hAnsiTheme="majorHAnsi" w:cstheme="majorHAnsi"/>
        </w:rPr>
        <w:t xml:space="preserve"> Experience in - Object-oriented programming (OOPs) using SOLID principles, Design Patterns – factory, absolute factory, singleton, Adapter,</w:t>
      </w:r>
      <w:r w:rsidR="005F2BE8" w:rsidRPr="00302838">
        <w:rPr>
          <w:rFonts w:asciiTheme="majorHAnsi" w:hAnsiTheme="majorHAnsi" w:cstheme="majorHAnsi"/>
        </w:rPr>
        <w:t xml:space="preserve"> Façade, Prototype, Command, </w:t>
      </w:r>
      <w:proofErr w:type="spellStart"/>
      <w:r w:rsidR="005F2BE8" w:rsidRPr="00302838">
        <w:rPr>
          <w:rFonts w:asciiTheme="majorHAnsi" w:hAnsiTheme="majorHAnsi" w:cstheme="majorHAnsi"/>
        </w:rPr>
        <w:t>etc</w:t>
      </w:r>
      <w:proofErr w:type="spellEnd"/>
      <w:r w:rsidR="005F2BE8" w:rsidRPr="00302838">
        <w:rPr>
          <w:rFonts w:asciiTheme="majorHAnsi" w:hAnsiTheme="majorHAnsi" w:cstheme="majorHAnsi"/>
        </w:rPr>
        <w:t>,</w:t>
      </w:r>
      <w:r w:rsidRPr="00302838">
        <w:rPr>
          <w:rFonts w:asciiTheme="majorHAnsi" w:hAnsiTheme="majorHAnsi" w:cstheme="majorHAnsi"/>
        </w:rPr>
        <w:t xml:space="preserve"> UML</w:t>
      </w:r>
      <w:r w:rsidR="005F2BE8" w:rsidRPr="00302838">
        <w:rPr>
          <w:rFonts w:asciiTheme="majorHAnsi" w:hAnsiTheme="majorHAnsi" w:cstheme="majorHAnsi"/>
        </w:rPr>
        <w:t xml:space="preserve"> using design tools</w:t>
      </w:r>
      <w:r w:rsidRPr="00302838">
        <w:rPr>
          <w:rFonts w:asciiTheme="majorHAnsi" w:hAnsiTheme="majorHAnsi" w:cstheme="majorHAnsi"/>
        </w:rPr>
        <w:t>, SDLC, Agile SCRUM</w:t>
      </w:r>
      <w:r w:rsidR="005F2BE8" w:rsidRPr="00302838">
        <w:rPr>
          <w:rFonts w:asciiTheme="majorHAnsi" w:hAnsiTheme="majorHAnsi" w:cstheme="majorHAnsi"/>
        </w:rPr>
        <w:t xml:space="preserve">, Agile Kanban, </w:t>
      </w:r>
      <w:proofErr w:type="spellStart"/>
      <w:r w:rsidRPr="00302838">
        <w:rPr>
          <w:rFonts w:asciiTheme="majorHAnsi" w:hAnsiTheme="majorHAnsi" w:cstheme="majorHAnsi"/>
        </w:rPr>
        <w:t>SAFe</w:t>
      </w:r>
      <w:proofErr w:type="spellEnd"/>
      <w:r w:rsidRPr="00302838">
        <w:rPr>
          <w:rFonts w:asciiTheme="majorHAnsi" w:hAnsiTheme="majorHAnsi" w:cstheme="majorHAnsi"/>
        </w:rPr>
        <w:t xml:space="preserve"> 5 </w:t>
      </w:r>
    </w:p>
    <w:p w14:paraId="21CEA190" w14:textId="77777777" w:rsidR="002C7534" w:rsidRDefault="00615AD1">
      <w:pPr>
        <w:spacing w:line="360" w:lineRule="auto"/>
        <w:ind w:left="187"/>
        <w:jc w:val="both"/>
        <w:rPr>
          <w:rFonts w:asciiTheme="majorHAnsi" w:hAnsiTheme="majorHAnsi" w:cstheme="majorHAnsi"/>
        </w:rPr>
      </w:pPr>
      <w:r w:rsidRPr="00302838">
        <w:rPr>
          <w:rFonts w:ascii="Segoe UI Symbol" w:hAnsi="Segoe UI Symbol" w:cs="Segoe UI Symbol"/>
        </w:rPr>
        <w:t>❖</w:t>
      </w:r>
      <w:r w:rsidRPr="00302838">
        <w:rPr>
          <w:rFonts w:asciiTheme="majorHAnsi" w:hAnsiTheme="majorHAnsi" w:cstheme="majorHAnsi"/>
        </w:rPr>
        <w:t xml:space="preserve"> Version Controls – VSS, TFS, Git </w:t>
      </w:r>
    </w:p>
    <w:p w14:paraId="0DB3DA04" w14:textId="3A725177" w:rsidR="00615AD1" w:rsidRPr="00302838" w:rsidRDefault="002C7534">
      <w:pPr>
        <w:spacing w:line="360" w:lineRule="auto"/>
        <w:ind w:left="187"/>
        <w:jc w:val="both"/>
        <w:rPr>
          <w:rFonts w:asciiTheme="majorHAnsi" w:hAnsiTheme="majorHAnsi" w:cstheme="majorHAnsi"/>
        </w:rPr>
      </w:pPr>
      <w:r w:rsidRPr="00302838">
        <w:rPr>
          <w:rFonts w:ascii="Segoe UI Symbol" w:hAnsi="Segoe UI Symbol" w:cs="Segoe UI Symbol"/>
        </w:rPr>
        <w:t>❖</w:t>
      </w:r>
      <w:r w:rsidRPr="00302838">
        <w:rPr>
          <w:rFonts w:asciiTheme="majorHAnsi" w:hAnsiTheme="majorHAnsi" w:cstheme="majorHAnsi"/>
        </w:rPr>
        <w:t xml:space="preserve"> </w:t>
      </w:r>
      <w:r>
        <w:rPr>
          <w:rFonts w:asciiTheme="majorHAnsi" w:hAnsiTheme="majorHAnsi" w:cstheme="majorHAnsi"/>
        </w:rPr>
        <w:t xml:space="preserve">Cloud – </w:t>
      </w:r>
      <w:r w:rsidR="00615AD1" w:rsidRPr="00302838">
        <w:rPr>
          <w:rFonts w:asciiTheme="majorHAnsi" w:hAnsiTheme="majorHAnsi" w:cstheme="majorHAnsi"/>
        </w:rPr>
        <w:t>Azure</w:t>
      </w:r>
      <w:r>
        <w:rPr>
          <w:rFonts w:asciiTheme="majorHAnsi" w:hAnsiTheme="majorHAnsi" w:cstheme="majorHAnsi"/>
        </w:rPr>
        <w:t xml:space="preserve"> </w:t>
      </w:r>
      <w:r w:rsidR="00615AD1" w:rsidRPr="00302838">
        <w:rPr>
          <w:rFonts w:asciiTheme="majorHAnsi" w:hAnsiTheme="majorHAnsi" w:cstheme="majorHAnsi"/>
        </w:rPr>
        <w:t xml:space="preserve">DevOps CI/CD </w:t>
      </w:r>
      <w:r>
        <w:rPr>
          <w:rFonts w:asciiTheme="majorHAnsi" w:hAnsiTheme="majorHAnsi" w:cstheme="majorHAnsi"/>
        </w:rPr>
        <w:t>pipelines</w:t>
      </w:r>
    </w:p>
    <w:p w14:paraId="1BD0BB78" w14:textId="751724D1" w:rsidR="00615AD1" w:rsidRPr="00302838" w:rsidRDefault="00615AD1">
      <w:pPr>
        <w:spacing w:line="360" w:lineRule="auto"/>
        <w:ind w:left="187"/>
        <w:jc w:val="both"/>
        <w:rPr>
          <w:rFonts w:asciiTheme="majorHAnsi" w:hAnsiTheme="majorHAnsi" w:cstheme="majorHAnsi"/>
        </w:rPr>
      </w:pPr>
      <w:r w:rsidRPr="00302838">
        <w:rPr>
          <w:rFonts w:ascii="Segoe UI Symbol" w:hAnsi="Segoe UI Symbol" w:cs="Segoe UI Symbol"/>
        </w:rPr>
        <w:t>❖</w:t>
      </w:r>
      <w:r w:rsidRPr="00302838">
        <w:rPr>
          <w:rFonts w:asciiTheme="majorHAnsi" w:hAnsiTheme="majorHAnsi" w:cstheme="majorHAnsi"/>
        </w:rPr>
        <w:t xml:space="preserve"> Services/API – WCF, Web services, </w:t>
      </w:r>
      <w:r w:rsidR="006528F7">
        <w:rPr>
          <w:rFonts w:asciiTheme="majorHAnsi" w:hAnsiTheme="majorHAnsi" w:cstheme="majorHAnsi"/>
        </w:rPr>
        <w:t xml:space="preserve">ASP.NET Web </w:t>
      </w:r>
      <w:r w:rsidRPr="00302838">
        <w:rPr>
          <w:rFonts w:asciiTheme="majorHAnsi" w:hAnsiTheme="majorHAnsi" w:cstheme="majorHAnsi"/>
        </w:rPr>
        <w:t>REST API</w:t>
      </w:r>
      <w:r w:rsidR="006528F7">
        <w:rPr>
          <w:rFonts w:asciiTheme="majorHAnsi" w:hAnsiTheme="majorHAnsi" w:cstheme="majorHAnsi"/>
        </w:rPr>
        <w:t>s</w:t>
      </w:r>
    </w:p>
    <w:p w14:paraId="1B9F9EBF" w14:textId="77777777" w:rsidR="00EC2B50" w:rsidRDefault="00615AD1" w:rsidP="00EC2B50">
      <w:pPr>
        <w:spacing w:line="360" w:lineRule="auto"/>
        <w:ind w:left="187"/>
        <w:jc w:val="both"/>
        <w:rPr>
          <w:rFonts w:asciiTheme="majorHAnsi" w:hAnsiTheme="majorHAnsi" w:cstheme="majorHAnsi"/>
        </w:rPr>
      </w:pPr>
      <w:r w:rsidRPr="00302838">
        <w:rPr>
          <w:rFonts w:ascii="Segoe UI Symbol" w:hAnsi="Segoe UI Symbol" w:cs="Segoe UI Symbol"/>
        </w:rPr>
        <w:t>❖</w:t>
      </w:r>
      <w:r w:rsidRPr="00302838">
        <w:rPr>
          <w:rFonts w:asciiTheme="majorHAnsi" w:hAnsiTheme="majorHAnsi" w:cstheme="majorHAnsi"/>
        </w:rPr>
        <w:t xml:space="preserve"> IDE - MS Visual Studio 2005 till 2022</w:t>
      </w:r>
    </w:p>
    <w:p w14:paraId="27205A33" w14:textId="39F84550" w:rsidR="00EC2B50" w:rsidRPr="00EC2B50" w:rsidRDefault="00EC2B50" w:rsidP="00EC2B50">
      <w:pPr>
        <w:spacing w:line="360" w:lineRule="auto"/>
        <w:ind w:left="187"/>
        <w:jc w:val="both"/>
        <w:rPr>
          <w:rFonts w:asciiTheme="majorHAnsi" w:hAnsiTheme="majorHAnsi" w:cstheme="majorHAnsi"/>
        </w:rPr>
      </w:pPr>
      <w:r w:rsidRPr="00302838">
        <w:rPr>
          <w:rFonts w:ascii="Segoe UI Symbol" w:hAnsi="Segoe UI Symbol" w:cs="Segoe UI Symbol"/>
        </w:rPr>
        <w:t>❖</w:t>
      </w:r>
      <w:r w:rsidRPr="00302838">
        <w:rPr>
          <w:rFonts w:asciiTheme="majorHAnsi" w:hAnsiTheme="majorHAnsi" w:cstheme="majorHAnsi"/>
        </w:rPr>
        <w:t xml:space="preserve"> </w:t>
      </w:r>
      <w:r w:rsidRPr="00EC2B50">
        <w:rPr>
          <w:rFonts w:asciiTheme="majorHAnsi" w:hAnsiTheme="majorHAnsi" w:cstheme="majorHAnsi"/>
        </w:rPr>
        <w:t>C</w:t>
      </w:r>
      <w:r w:rsidRPr="00EC2B50">
        <w:rPr>
          <w:rFonts w:asciiTheme="majorHAnsi" w:hAnsiTheme="majorHAnsi" w:cstheme="majorHAnsi"/>
        </w:rPr>
        <w:t xml:space="preserve">ode quality analysis tools </w:t>
      </w:r>
      <w:r w:rsidRPr="00EC2B50">
        <w:rPr>
          <w:rFonts w:asciiTheme="majorHAnsi" w:hAnsiTheme="majorHAnsi" w:cstheme="majorHAnsi"/>
        </w:rPr>
        <w:t>–</w:t>
      </w:r>
      <w:r w:rsidRPr="00EC2B50">
        <w:rPr>
          <w:rFonts w:asciiTheme="majorHAnsi" w:hAnsiTheme="majorHAnsi" w:cstheme="majorHAnsi"/>
        </w:rPr>
        <w:t xml:space="preserve"> </w:t>
      </w:r>
      <w:proofErr w:type="spellStart"/>
      <w:r w:rsidRPr="00EC2B50">
        <w:rPr>
          <w:rFonts w:asciiTheme="majorHAnsi" w:hAnsiTheme="majorHAnsi" w:cstheme="majorHAnsi"/>
        </w:rPr>
        <w:t>Klocwork</w:t>
      </w:r>
      <w:proofErr w:type="spellEnd"/>
    </w:p>
    <w:p w14:paraId="6AACF924" w14:textId="0487D6AC" w:rsidR="00EC2B50" w:rsidRDefault="00EC2B50" w:rsidP="00EC2B50">
      <w:pPr>
        <w:spacing w:line="360" w:lineRule="auto"/>
        <w:ind w:left="187"/>
        <w:jc w:val="both"/>
        <w:rPr>
          <w:rFonts w:asciiTheme="majorHAnsi" w:hAnsiTheme="majorHAnsi" w:cstheme="majorHAnsi"/>
        </w:rPr>
      </w:pPr>
      <w:r w:rsidRPr="00EC2B50">
        <w:rPr>
          <w:rFonts w:ascii="Segoe UI Symbol" w:hAnsi="Segoe UI Symbol" w:cs="Segoe UI Symbol"/>
        </w:rPr>
        <w:t>❖</w:t>
      </w:r>
      <w:r w:rsidRPr="00302838">
        <w:rPr>
          <w:rFonts w:asciiTheme="majorHAnsi" w:hAnsiTheme="majorHAnsi" w:cstheme="majorHAnsi"/>
        </w:rPr>
        <w:t xml:space="preserve"> </w:t>
      </w:r>
      <w:r w:rsidRPr="00EC2B50">
        <w:rPr>
          <w:rFonts w:asciiTheme="majorHAnsi" w:hAnsiTheme="majorHAnsi" w:cstheme="majorHAnsi"/>
        </w:rPr>
        <w:t>C</w:t>
      </w:r>
      <w:r w:rsidRPr="00EC2B50">
        <w:rPr>
          <w:rFonts w:asciiTheme="majorHAnsi" w:hAnsiTheme="majorHAnsi" w:cstheme="majorHAnsi"/>
        </w:rPr>
        <w:t>ode refactoring tools - ReSharper, Visual Studio Code</w:t>
      </w:r>
    </w:p>
    <w:p w14:paraId="4E34569C" w14:textId="704568EE" w:rsidR="005F2BE8" w:rsidRDefault="00A3197B">
      <w:pPr>
        <w:spacing w:line="360" w:lineRule="auto"/>
        <w:ind w:left="187"/>
        <w:jc w:val="both"/>
        <w:rPr>
          <w:rFonts w:asciiTheme="majorHAnsi" w:hAnsiTheme="majorHAnsi" w:cstheme="majorHAnsi"/>
        </w:rPr>
      </w:pPr>
      <w:r w:rsidRPr="00EC2B50">
        <w:rPr>
          <w:rFonts w:ascii="Segoe UI Symbol" w:hAnsi="Segoe UI Symbol" w:cs="Segoe UI Symbol"/>
        </w:rPr>
        <w:t>❖</w:t>
      </w:r>
      <w:r w:rsidRPr="00302838">
        <w:rPr>
          <w:rFonts w:asciiTheme="majorHAnsi" w:hAnsiTheme="majorHAnsi" w:cstheme="majorHAnsi"/>
        </w:rPr>
        <w:t xml:space="preserve"> </w:t>
      </w:r>
      <w:r>
        <w:rPr>
          <w:rFonts w:asciiTheme="majorHAnsi" w:hAnsiTheme="majorHAnsi" w:cstheme="majorHAnsi"/>
        </w:rPr>
        <w:t>Project tracking</w:t>
      </w:r>
      <w:r w:rsidRPr="00EC2B50">
        <w:rPr>
          <w:rFonts w:asciiTheme="majorHAnsi" w:hAnsiTheme="majorHAnsi" w:cstheme="majorHAnsi"/>
        </w:rPr>
        <w:t xml:space="preserve"> tools </w:t>
      </w:r>
      <w:r>
        <w:rPr>
          <w:rFonts w:asciiTheme="majorHAnsi" w:hAnsiTheme="majorHAnsi" w:cstheme="majorHAnsi"/>
        </w:rPr>
        <w:t>– Jira</w:t>
      </w:r>
    </w:p>
    <w:p w14:paraId="001F8D9D" w14:textId="77777777" w:rsidR="00A3197B" w:rsidRPr="00302838" w:rsidRDefault="00A3197B">
      <w:pPr>
        <w:spacing w:line="360" w:lineRule="auto"/>
        <w:ind w:left="187"/>
        <w:jc w:val="both"/>
        <w:rPr>
          <w:rFonts w:asciiTheme="majorHAnsi" w:hAnsiTheme="majorHAnsi" w:cstheme="majorHAnsi"/>
        </w:rPr>
      </w:pPr>
    </w:p>
    <w:p w14:paraId="02CFB9F8" w14:textId="15E8E6DE" w:rsidR="005F2BE8" w:rsidRPr="00302838" w:rsidRDefault="005F2BE8">
      <w:pPr>
        <w:spacing w:line="360" w:lineRule="auto"/>
        <w:ind w:left="187"/>
        <w:jc w:val="both"/>
        <w:rPr>
          <w:rFonts w:asciiTheme="majorHAnsi" w:hAnsiTheme="majorHAnsi" w:cstheme="majorHAnsi"/>
        </w:rPr>
      </w:pPr>
      <w:r w:rsidRPr="00302838">
        <w:rPr>
          <w:rFonts w:asciiTheme="majorHAnsi" w:eastAsia="Trebuchet MS" w:hAnsiTheme="majorHAnsi" w:cstheme="majorHAnsi"/>
          <w:b/>
          <w:color w:val="006699"/>
        </w:rPr>
        <w:t xml:space="preserve">Education Qualification </w:t>
      </w:r>
    </w:p>
    <w:p w14:paraId="7BF1AEBE" w14:textId="77777777" w:rsidR="005F2BE8" w:rsidRPr="00302838" w:rsidRDefault="005F2BE8">
      <w:pPr>
        <w:spacing w:line="360" w:lineRule="auto"/>
        <w:ind w:left="187"/>
        <w:jc w:val="both"/>
        <w:rPr>
          <w:rFonts w:asciiTheme="majorHAnsi" w:hAnsiTheme="majorHAnsi" w:cstheme="majorHAnsi"/>
        </w:rPr>
      </w:pPr>
      <w:r w:rsidRPr="00302838">
        <w:rPr>
          <w:rFonts w:asciiTheme="majorHAnsi" w:hAnsiTheme="majorHAnsi" w:cstheme="majorHAnsi"/>
        </w:rPr>
        <w:t xml:space="preserve">Passed </w:t>
      </w:r>
      <w:r w:rsidRPr="00302838">
        <w:rPr>
          <w:rFonts w:asciiTheme="majorHAnsi" w:hAnsiTheme="majorHAnsi" w:cstheme="majorHAnsi"/>
          <w:b/>
          <w:bCs/>
        </w:rPr>
        <w:t>M.C.A</w:t>
      </w:r>
      <w:r w:rsidRPr="00302838">
        <w:rPr>
          <w:rFonts w:asciiTheme="majorHAnsi" w:hAnsiTheme="majorHAnsi" w:cstheme="majorHAnsi"/>
        </w:rPr>
        <w:t xml:space="preserve"> from West Bengal University of Technology, West Bengal with an aggregate of </w:t>
      </w:r>
      <w:r w:rsidRPr="00302838">
        <w:rPr>
          <w:rFonts w:asciiTheme="majorHAnsi" w:hAnsiTheme="majorHAnsi" w:cstheme="majorHAnsi"/>
          <w:b/>
          <w:bCs/>
        </w:rPr>
        <w:t>86.2% in 2005</w:t>
      </w:r>
      <w:r w:rsidRPr="00302838">
        <w:rPr>
          <w:rFonts w:asciiTheme="majorHAnsi" w:hAnsiTheme="majorHAnsi" w:cstheme="majorHAnsi"/>
        </w:rPr>
        <w:t xml:space="preserve">. </w:t>
      </w:r>
    </w:p>
    <w:p w14:paraId="3142D698" w14:textId="77777777" w:rsidR="005F2BE8" w:rsidRPr="00302838" w:rsidRDefault="005F2BE8">
      <w:pPr>
        <w:spacing w:line="360" w:lineRule="auto"/>
        <w:ind w:left="187"/>
        <w:jc w:val="both"/>
        <w:rPr>
          <w:rFonts w:asciiTheme="majorHAnsi" w:hAnsiTheme="majorHAnsi" w:cstheme="majorHAnsi"/>
        </w:rPr>
      </w:pPr>
      <w:r w:rsidRPr="00302838">
        <w:rPr>
          <w:rFonts w:asciiTheme="majorHAnsi" w:hAnsiTheme="majorHAnsi" w:cstheme="majorHAnsi"/>
        </w:rPr>
        <w:t xml:space="preserve">Passed </w:t>
      </w:r>
      <w:r w:rsidRPr="00302838">
        <w:rPr>
          <w:rFonts w:asciiTheme="majorHAnsi" w:hAnsiTheme="majorHAnsi" w:cstheme="majorHAnsi"/>
          <w:b/>
          <w:bCs/>
        </w:rPr>
        <w:t>B. Sc</w:t>
      </w:r>
      <w:r w:rsidRPr="00302838">
        <w:rPr>
          <w:rFonts w:asciiTheme="majorHAnsi" w:hAnsiTheme="majorHAnsi" w:cstheme="majorHAnsi"/>
        </w:rPr>
        <w:t xml:space="preserve"> from Burdwan University, West Bengal with an aggregate of </w:t>
      </w:r>
      <w:r w:rsidRPr="00302838">
        <w:rPr>
          <w:rFonts w:asciiTheme="majorHAnsi" w:hAnsiTheme="majorHAnsi" w:cstheme="majorHAnsi"/>
          <w:b/>
          <w:bCs/>
        </w:rPr>
        <w:t>50.59 % in 2001</w:t>
      </w:r>
      <w:r w:rsidRPr="00302838">
        <w:rPr>
          <w:rFonts w:asciiTheme="majorHAnsi" w:hAnsiTheme="majorHAnsi" w:cstheme="majorHAnsi"/>
        </w:rPr>
        <w:t xml:space="preserve">. </w:t>
      </w:r>
    </w:p>
    <w:p w14:paraId="6F4D9768" w14:textId="77777777" w:rsidR="005F2BE8" w:rsidRPr="00302838" w:rsidRDefault="005F2BE8">
      <w:pPr>
        <w:spacing w:line="360" w:lineRule="auto"/>
        <w:ind w:left="187"/>
        <w:jc w:val="both"/>
        <w:rPr>
          <w:rFonts w:asciiTheme="majorHAnsi" w:hAnsiTheme="majorHAnsi" w:cstheme="majorHAnsi"/>
        </w:rPr>
      </w:pPr>
      <w:r w:rsidRPr="00302838">
        <w:rPr>
          <w:rFonts w:asciiTheme="majorHAnsi" w:hAnsiTheme="majorHAnsi" w:cstheme="majorHAnsi"/>
        </w:rPr>
        <w:t xml:space="preserve">Passed Higher Secondary Examination from Bidhan Chandra Institution for Girls, West Bengal, affiliated by West Bengal Board of Higher Secondary Education (WBBSE) with an aggregate of </w:t>
      </w:r>
      <w:r w:rsidRPr="00302838">
        <w:rPr>
          <w:rFonts w:asciiTheme="majorHAnsi" w:hAnsiTheme="majorHAnsi" w:cstheme="majorHAnsi"/>
          <w:b/>
          <w:bCs/>
        </w:rPr>
        <w:t>53.4 % in 1998</w:t>
      </w:r>
      <w:r w:rsidRPr="00302838">
        <w:rPr>
          <w:rFonts w:asciiTheme="majorHAnsi" w:hAnsiTheme="majorHAnsi" w:cstheme="majorHAnsi"/>
        </w:rPr>
        <w:t xml:space="preserve">. </w:t>
      </w:r>
    </w:p>
    <w:p w14:paraId="0BCE9306" w14:textId="6C2F57F1" w:rsidR="005F2BE8" w:rsidRDefault="005F2BE8">
      <w:pPr>
        <w:spacing w:line="360" w:lineRule="auto"/>
        <w:ind w:left="187"/>
        <w:jc w:val="both"/>
        <w:rPr>
          <w:rFonts w:asciiTheme="majorHAnsi" w:hAnsiTheme="majorHAnsi" w:cstheme="majorHAnsi"/>
        </w:rPr>
      </w:pPr>
      <w:r w:rsidRPr="00302838">
        <w:rPr>
          <w:rFonts w:asciiTheme="majorHAnsi" w:hAnsiTheme="majorHAnsi" w:cstheme="majorHAnsi"/>
        </w:rPr>
        <w:lastRenderedPageBreak/>
        <w:t xml:space="preserve">Passed Indian Certificate of Secondary Education from </w:t>
      </w:r>
      <w:proofErr w:type="spellStart"/>
      <w:r w:rsidRPr="00302838">
        <w:rPr>
          <w:rFonts w:asciiTheme="majorHAnsi" w:hAnsiTheme="majorHAnsi" w:cstheme="majorHAnsi"/>
        </w:rPr>
        <w:t>Benachity</w:t>
      </w:r>
      <w:proofErr w:type="spellEnd"/>
      <w:r w:rsidRPr="00302838">
        <w:rPr>
          <w:rFonts w:asciiTheme="majorHAnsi" w:hAnsiTheme="majorHAnsi" w:cstheme="majorHAnsi"/>
        </w:rPr>
        <w:t xml:space="preserve"> High School, West Bengal, affiliated by Council for the Indian School Certificate Examinations with an aggregate of </w:t>
      </w:r>
      <w:r w:rsidRPr="00302838">
        <w:rPr>
          <w:rFonts w:asciiTheme="majorHAnsi" w:hAnsiTheme="majorHAnsi" w:cstheme="majorHAnsi"/>
          <w:b/>
          <w:bCs/>
        </w:rPr>
        <w:t>61% in 1996</w:t>
      </w:r>
      <w:r w:rsidRPr="00302838">
        <w:rPr>
          <w:rFonts w:asciiTheme="majorHAnsi" w:hAnsiTheme="majorHAnsi" w:cstheme="majorHAnsi"/>
        </w:rPr>
        <w:t>.</w:t>
      </w:r>
    </w:p>
    <w:p w14:paraId="475A5915" w14:textId="77777777" w:rsidR="00CF5243" w:rsidRDefault="00CF5243">
      <w:pPr>
        <w:spacing w:line="360" w:lineRule="auto"/>
        <w:ind w:left="187"/>
        <w:jc w:val="both"/>
        <w:rPr>
          <w:rFonts w:asciiTheme="majorHAnsi" w:hAnsiTheme="majorHAnsi" w:cstheme="majorHAnsi"/>
        </w:rPr>
      </w:pPr>
    </w:p>
    <w:p w14:paraId="45614E83" w14:textId="0F6CF236" w:rsidR="0016010A" w:rsidRPr="00302838" w:rsidRDefault="00000000" w:rsidP="002C7534">
      <w:pPr>
        <w:pageBreakBefore/>
        <w:spacing w:before="240" w:line="480" w:lineRule="auto"/>
        <w:jc w:val="both"/>
        <w:rPr>
          <w:rFonts w:asciiTheme="majorHAnsi" w:eastAsia="Trebuchet MS" w:hAnsiTheme="majorHAnsi" w:cstheme="majorHAnsi"/>
          <w:color w:val="006699"/>
        </w:rPr>
      </w:pPr>
      <w:r w:rsidRPr="00302838">
        <w:rPr>
          <w:rFonts w:asciiTheme="majorHAnsi" w:eastAsia="Trebuchet MS" w:hAnsiTheme="majorHAnsi" w:cstheme="majorHAnsi"/>
          <w:b/>
          <w:color w:val="006699"/>
        </w:rPr>
        <w:lastRenderedPageBreak/>
        <w:t>Professional Experience</w:t>
      </w:r>
    </w:p>
    <w:p w14:paraId="2A05AB18" w14:textId="36818592" w:rsidR="00E47F2F" w:rsidRDefault="00615AD1" w:rsidP="00E47F2F">
      <w:pPr>
        <w:spacing w:before="120" w:line="360" w:lineRule="auto"/>
        <w:jc w:val="both"/>
        <w:rPr>
          <w:rFonts w:asciiTheme="majorHAnsi" w:hAnsiTheme="majorHAnsi" w:cstheme="majorHAnsi"/>
        </w:rPr>
      </w:pPr>
      <w:r w:rsidRPr="00302838">
        <w:rPr>
          <w:rFonts w:asciiTheme="majorHAnsi" w:hAnsiTheme="majorHAnsi" w:cstheme="majorHAnsi"/>
        </w:rPr>
        <w:t>Total IT experience: 14.5+ years</w:t>
      </w:r>
      <w:r w:rsidR="00E47F2F">
        <w:rPr>
          <w:rFonts w:asciiTheme="majorHAnsi" w:hAnsiTheme="majorHAnsi" w:cstheme="majorHAnsi"/>
        </w:rPr>
        <w:t xml:space="preserve"> with </w:t>
      </w:r>
    </w:p>
    <w:p w14:paraId="1F69CC24" w14:textId="31F2A2A6" w:rsidR="00E47F2F" w:rsidRPr="00302838" w:rsidRDefault="00E47F2F" w:rsidP="00E47F2F">
      <w:pPr>
        <w:spacing w:before="120" w:line="360" w:lineRule="auto"/>
        <w:jc w:val="both"/>
        <w:rPr>
          <w:rFonts w:asciiTheme="majorHAnsi" w:hAnsiTheme="majorHAnsi" w:cstheme="majorHAnsi"/>
        </w:rPr>
      </w:pPr>
      <w:r w:rsidRPr="00302838">
        <w:rPr>
          <w:rFonts w:asciiTheme="majorHAnsi" w:hAnsiTheme="majorHAnsi" w:cstheme="majorHAnsi"/>
          <w:b/>
          <w:bCs/>
        </w:rPr>
        <w:t>Break</w:t>
      </w:r>
      <w:r w:rsidRPr="00302838">
        <w:rPr>
          <w:rFonts w:asciiTheme="majorHAnsi" w:hAnsiTheme="majorHAnsi" w:cstheme="majorHAnsi"/>
        </w:rPr>
        <w:t xml:space="preserve"> - September 2022 till date due to </w:t>
      </w:r>
      <w:r w:rsidR="0010301F">
        <w:rPr>
          <w:rFonts w:asciiTheme="majorHAnsi" w:hAnsiTheme="majorHAnsi" w:cstheme="majorHAnsi"/>
        </w:rPr>
        <w:t>personal</w:t>
      </w:r>
      <w:r w:rsidRPr="00302838">
        <w:rPr>
          <w:rFonts w:asciiTheme="majorHAnsi" w:hAnsiTheme="majorHAnsi" w:cstheme="majorHAnsi"/>
        </w:rPr>
        <w:t xml:space="preserve"> issues.</w:t>
      </w:r>
    </w:p>
    <w:p w14:paraId="38C937C7" w14:textId="77777777" w:rsidR="00E47F2F" w:rsidRPr="00302838" w:rsidRDefault="00E47F2F" w:rsidP="00E47F2F">
      <w:pPr>
        <w:spacing w:before="120" w:line="360" w:lineRule="auto"/>
        <w:jc w:val="both"/>
        <w:rPr>
          <w:rFonts w:asciiTheme="majorHAnsi" w:hAnsiTheme="majorHAnsi" w:cstheme="majorHAnsi"/>
        </w:rPr>
      </w:pPr>
      <w:r w:rsidRPr="00302838">
        <w:rPr>
          <w:rFonts w:asciiTheme="majorHAnsi" w:hAnsiTheme="majorHAnsi" w:cstheme="majorHAnsi"/>
          <w:b/>
          <w:bCs/>
        </w:rPr>
        <w:t>Break</w:t>
      </w:r>
      <w:r w:rsidRPr="00302838">
        <w:rPr>
          <w:rFonts w:asciiTheme="majorHAnsi" w:hAnsiTheme="majorHAnsi" w:cstheme="majorHAnsi"/>
        </w:rPr>
        <w:t xml:space="preserve"> - December 2019 till February 2021 due to medical situation in family.</w:t>
      </w:r>
    </w:p>
    <w:p w14:paraId="6DDA792E" w14:textId="67C001BE" w:rsidR="005F2BE8" w:rsidRPr="00302838" w:rsidRDefault="00E47F2F">
      <w:pPr>
        <w:spacing w:before="120" w:line="360" w:lineRule="auto"/>
        <w:jc w:val="both"/>
        <w:rPr>
          <w:rFonts w:asciiTheme="majorHAnsi" w:hAnsiTheme="majorHAnsi" w:cstheme="majorHAnsi"/>
        </w:rPr>
      </w:pPr>
      <w:r>
        <w:rPr>
          <w:rFonts w:asciiTheme="majorHAnsi" w:hAnsiTheme="majorHAnsi" w:cstheme="majorHAnsi"/>
        </w:rPr>
        <w:t>Worked in</w:t>
      </w:r>
      <w:r w:rsidR="00615AD1" w:rsidRPr="00302838">
        <w:rPr>
          <w:rFonts w:asciiTheme="majorHAnsi" w:hAnsiTheme="majorHAnsi" w:cstheme="majorHAnsi"/>
        </w:rPr>
        <w:t xml:space="preserve"> </w:t>
      </w:r>
      <w:proofErr w:type="spellStart"/>
      <w:r w:rsidR="00615AD1" w:rsidRPr="00E47F2F">
        <w:rPr>
          <w:rFonts w:asciiTheme="majorHAnsi" w:hAnsiTheme="majorHAnsi" w:cstheme="majorHAnsi"/>
          <w:b/>
          <w:bCs/>
        </w:rPr>
        <w:t>TekSystems</w:t>
      </w:r>
      <w:proofErr w:type="spellEnd"/>
      <w:r w:rsidRPr="00E47F2F">
        <w:rPr>
          <w:rFonts w:asciiTheme="majorHAnsi" w:hAnsiTheme="majorHAnsi" w:cstheme="majorHAnsi"/>
          <w:b/>
          <w:bCs/>
        </w:rPr>
        <w:t xml:space="preserve"> India Private Limited</w:t>
      </w:r>
      <w:r w:rsidR="00615AD1" w:rsidRPr="00302838">
        <w:rPr>
          <w:rFonts w:asciiTheme="majorHAnsi" w:hAnsiTheme="majorHAnsi" w:cstheme="majorHAnsi"/>
        </w:rPr>
        <w:t xml:space="preserve">, Bangalore - from </w:t>
      </w:r>
      <w:r w:rsidR="00615AD1" w:rsidRPr="00302838">
        <w:rPr>
          <w:rFonts w:asciiTheme="majorHAnsi" w:hAnsiTheme="majorHAnsi" w:cstheme="majorHAnsi"/>
          <w:b/>
          <w:bCs/>
        </w:rPr>
        <w:t>July 2021 till September 19, 2022</w:t>
      </w:r>
      <w:r w:rsidR="00615AD1" w:rsidRPr="00302838">
        <w:rPr>
          <w:rFonts w:asciiTheme="majorHAnsi" w:hAnsiTheme="majorHAnsi" w:cstheme="majorHAnsi"/>
        </w:rPr>
        <w:t xml:space="preserve"> </w:t>
      </w:r>
    </w:p>
    <w:p w14:paraId="34120684" w14:textId="77777777"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Role: Solutions Architect</w:t>
      </w:r>
      <w:r w:rsidRPr="00302838">
        <w:rPr>
          <w:rFonts w:asciiTheme="majorHAnsi" w:hAnsiTheme="majorHAnsi" w:cstheme="majorHAnsi"/>
        </w:rPr>
        <w:t xml:space="preserve"> </w:t>
      </w:r>
    </w:p>
    <w:p w14:paraId="722B50A5" w14:textId="1A2FCFAA" w:rsidR="00D45494"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 xml:space="preserve">Project: </w:t>
      </w:r>
      <w:r w:rsidR="007D3B71" w:rsidRPr="007D3B71">
        <w:rPr>
          <w:rFonts w:asciiTheme="majorHAnsi" w:hAnsiTheme="majorHAnsi" w:cstheme="majorHAnsi"/>
        </w:rPr>
        <w:t xml:space="preserve">Device Type </w:t>
      </w:r>
      <w:r w:rsidR="0048318E" w:rsidRPr="007D3B71">
        <w:rPr>
          <w:rFonts w:asciiTheme="majorHAnsi" w:hAnsiTheme="majorHAnsi" w:cstheme="majorHAnsi"/>
        </w:rPr>
        <w:t>Manager (</w:t>
      </w:r>
      <w:r w:rsidR="007D3B71" w:rsidRPr="007D3B71">
        <w:rPr>
          <w:rFonts w:asciiTheme="majorHAnsi" w:hAnsiTheme="majorHAnsi" w:cstheme="majorHAnsi"/>
        </w:rPr>
        <w:t xml:space="preserve">DTM) Libraries design, development, testing, integration for </w:t>
      </w:r>
      <w:proofErr w:type="spellStart"/>
      <w:r w:rsidR="007D3B71" w:rsidRPr="007D3B71">
        <w:rPr>
          <w:rFonts w:asciiTheme="majorHAnsi" w:hAnsiTheme="majorHAnsi" w:cstheme="majorHAnsi"/>
        </w:rPr>
        <w:t>SoMove</w:t>
      </w:r>
      <w:proofErr w:type="spellEnd"/>
      <w:r w:rsidR="007D3B71" w:rsidRPr="007D3B71">
        <w:rPr>
          <w:rFonts w:asciiTheme="majorHAnsi" w:hAnsiTheme="majorHAnsi" w:cstheme="majorHAnsi"/>
        </w:rPr>
        <w:t xml:space="preserve"> application. DTM modules development involved C#, </w:t>
      </w:r>
      <w:proofErr w:type="spellStart"/>
      <w:r w:rsidR="007D3B71" w:rsidRPr="007D3B71">
        <w:rPr>
          <w:rFonts w:asciiTheme="majorHAnsi" w:hAnsiTheme="majorHAnsi" w:cstheme="majorHAnsi"/>
        </w:rPr>
        <w:t>Winforms</w:t>
      </w:r>
      <w:proofErr w:type="spellEnd"/>
      <w:r w:rsidR="007D3B71" w:rsidRPr="007D3B71">
        <w:rPr>
          <w:rFonts w:asciiTheme="majorHAnsi" w:hAnsiTheme="majorHAnsi" w:cstheme="majorHAnsi"/>
        </w:rPr>
        <w:t xml:space="preserve"> as well WPF, XML. For testing modules were tested with real time DTM with installed </w:t>
      </w:r>
      <w:r w:rsidR="0048318E" w:rsidRPr="007D3B71">
        <w:rPr>
          <w:rFonts w:asciiTheme="majorHAnsi" w:hAnsiTheme="majorHAnsi" w:cstheme="majorHAnsi"/>
        </w:rPr>
        <w:t>firm wares</w:t>
      </w:r>
      <w:r w:rsidRPr="00302838">
        <w:rPr>
          <w:rFonts w:asciiTheme="majorHAnsi" w:hAnsiTheme="majorHAnsi" w:cstheme="majorHAnsi"/>
        </w:rPr>
        <w:t xml:space="preserve">. </w:t>
      </w:r>
    </w:p>
    <w:p w14:paraId="1DEE306E" w14:textId="77130330" w:rsidR="005F2BE8" w:rsidRPr="00302838" w:rsidRDefault="00D45494">
      <w:pPr>
        <w:spacing w:before="120" w:line="360" w:lineRule="auto"/>
        <w:jc w:val="both"/>
        <w:rPr>
          <w:rFonts w:asciiTheme="majorHAnsi" w:hAnsiTheme="majorHAnsi" w:cstheme="majorHAnsi"/>
        </w:rPr>
      </w:pPr>
      <w:r w:rsidRPr="00D45494">
        <w:rPr>
          <w:rFonts w:asciiTheme="majorHAnsi" w:hAnsiTheme="majorHAnsi" w:cstheme="majorHAnsi"/>
          <w:b/>
          <w:bCs/>
        </w:rPr>
        <w:t>Role</w:t>
      </w:r>
      <w:r>
        <w:rPr>
          <w:rFonts w:asciiTheme="majorHAnsi" w:hAnsiTheme="majorHAnsi" w:cstheme="majorHAnsi"/>
          <w:b/>
          <w:bCs/>
        </w:rPr>
        <w:t xml:space="preserve">: </w:t>
      </w:r>
      <w:r w:rsidR="00615AD1" w:rsidRPr="00302838">
        <w:rPr>
          <w:rFonts w:asciiTheme="majorHAnsi" w:hAnsiTheme="majorHAnsi" w:cstheme="majorHAnsi"/>
        </w:rPr>
        <w:t>Understand the</w:t>
      </w:r>
      <w:r w:rsidR="007D3B71">
        <w:rPr>
          <w:rFonts w:asciiTheme="majorHAnsi" w:hAnsiTheme="majorHAnsi" w:cstheme="majorHAnsi"/>
        </w:rPr>
        <w:t xml:space="preserve"> requirements</w:t>
      </w:r>
      <w:r w:rsidR="00615AD1" w:rsidRPr="00302838">
        <w:rPr>
          <w:rFonts w:asciiTheme="majorHAnsi" w:hAnsiTheme="majorHAnsi" w:cstheme="majorHAnsi"/>
        </w:rPr>
        <w:t xml:space="preserve"> </w:t>
      </w:r>
      <w:r w:rsidR="005F2BE8" w:rsidRPr="00302838">
        <w:rPr>
          <w:rFonts w:asciiTheme="majorHAnsi" w:hAnsiTheme="majorHAnsi" w:cstheme="majorHAnsi"/>
        </w:rPr>
        <w:t xml:space="preserve">(of user stories, technical debt, bugs), scope definition, planning, story pointing, </w:t>
      </w:r>
      <w:r>
        <w:rPr>
          <w:rFonts w:asciiTheme="majorHAnsi" w:hAnsiTheme="majorHAnsi" w:cstheme="majorHAnsi"/>
        </w:rPr>
        <w:t>architecting</w:t>
      </w:r>
      <w:r w:rsidR="005F2BE8" w:rsidRPr="00302838">
        <w:rPr>
          <w:rFonts w:asciiTheme="majorHAnsi" w:hAnsiTheme="majorHAnsi" w:cstheme="majorHAnsi"/>
        </w:rPr>
        <w:t xml:space="preserve">, developing, testing, code review, test case review, </w:t>
      </w:r>
      <w:r w:rsidR="00EA023C">
        <w:rPr>
          <w:rFonts w:asciiTheme="majorHAnsi" w:hAnsiTheme="majorHAnsi" w:cstheme="majorHAnsi"/>
        </w:rPr>
        <w:t xml:space="preserve">handle Azure </w:t>
      </w:r>
      <w:proofErr w:type="spellStart"/>
      <w:r w:rsidR="00EA023C">
        <w:rPr>
          <w:rFonts w:asciiTheme="majorHAnsi" w:hAnsiTheme="majorHAnsi" w:cstheme="majorHAnsi"/>
        </w:rPr>
        <w:t>Devops</w:t>
      </w:r>
      <w:proofErr w:type="spellEnd"/>
      <w:r w:rsidR="00EA023C">
        <w:rPr>
          <w:rFonts w:asciiTheme="majorHAnsi" w:hAnsiTheme="majorHAnsi" w:cstheme="majorHAnsi"/>
        </w:rPr>
        <w:t xml:space="preserve"> </w:t>
      </w:r>
      <w:r w:rsidR="005F2BE8" w:rsidRPr="00302838">
        <w:rPr>
          <w:rFonts w:asciiTheme="majorHAnsi" w:hAnsiTheme="majorHAnsi" w:cstheme="majorHAnsi"/>
        </w:rPr>
        <w:t>CI/CD deployment</w:t>
      </w:r>
      <w:r w:rsidR="00EA023C">
        <w:rPr>
          <w:rFonts w:asciiTheme="majorHAnsi" w:hAnsiTheme="majorHAnsi" w:cstheme="majorHAnsi"/>
        </w:rPr>
        <w:t xml:space="preserve"> and releases</w:t>
      </w:r>
      <w:r w:rsidR="005F2BE8" w:rsidRPr="00302838">
        <w:rPr>
          <w:rFonts w:asciiTheme="majorHAnsi" w:hAnsiTheme="majorHAnsi" w:cstheme="majorHAnsi"/>
        </w:rPr>
        <w:t xml:space="preserve">, mentoring, driving Agile – SCRUM sprint ceremonies, and </w:t>
      </w:r>
      <w:r w:rsidR="00615AD1" w:rsidRPr="00302838">
        <w:rPr>
          <w:rFonts w:asciiTheme="majorHAnsi" w:hAnsiTheme="majorHAnsi" w:cstheme="majorHAnsi"/>
        </w:rPr>
        <w:t xml:space="preserve">integrate Device Type Manager (DTM) libraries for specific firmware(s) into and for Schneider's </w:t>
      </w:r>
      <w:proofErr w:type="spellStart"/>
      <w:r w:rsidR="00615AD1" w:rsidRPr="00302838">
        <w:rPr>
          <w:rFonts w:asciiTheme="majorHAnsi" w:hAnsiTheme="majorHAnsi" w:cstheme="majorHAnsi"/>
        </w:rPr>
        <w:t>SoMove</w:t>
      </w:r>
      <w:proofErr w:type="spellEnd"/>
      <w:r w:rsidR="00615AD1" w:rsidRPr="00302838">
        <w:rPr>
          <w:rFonts w:asciiTheme="majorHAnsi" w:hAnsiTheme="majorHAnsi" w:cstheme="majorHAnsi"/>
        </w:rPr>
        <w:t xml:space="preserve"> application and other engineering software tools. </w:t>
      </w:r>
      <w:r w:rsidR="00013955">
        <w:rPr>
          <w:rFonts w:asciiTheme="majorHAnsi" w:hAnsiTheme="majorHAnsi" w:cstheme="majorHAnsi"/>
        </w:rPr>
        <w:t>Identify, implement new user story related developments as per SOLID principles and applicable design patterns. Implement TDD to achieve maximum test coverage. Perform code optimization and refactoring as and when required for enhanced performance of the solutions as per technical debts or bug related user stories. Communicate the same with involved stakeholders. F</w:t>
      </w:r>
      <w:r w:rsidR="00615AD1" w:rsidRPr="00302838">
        <w:rPr>
          <w:rFonts w:asciiTheme="majorHAnsi" w:hAnsiTheme="majorHAnsi" w:cstheme="majorHAnsi"/>
        </w:rPr>
        <w:t xml:space="preserve">ollow agile scrum system for planning, estimating, implementing and releasing deliverable. Mentor and support technically team members. </w:t>
      </w:r>
    </w:p>
    <w:p w14:paraId="7943E79F" w14:textId="3D19B2D3"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Duration</w:t>
      </w:r>
      <w:r w:rsidRPr="00302838">
        <w:rPr>
          <w:rFonts w:asciiTheme="majorHAnsi" w:hAnsiTheme="majorHAnsi" w:cstheme="majorHAnsi"/>
        </w:rPr>
        <w:t xml:space="preserve">: July 2021 till April 2022 </w:t>
      </w:r>
    </w:p>
    <w:p w14:paraId="26D61239" w14:textId="77777777" w:rsidR="0048318E"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Project</w:t>
      </w:r>
      <w:r w:rsidRPr="00302838">
        <w:rPr>
          <w:rFonts w:asciiTheme="majorHAnsi" w:hAnsiTheme="majorHAnsi" w:cstheme="majorHAnsi"/>
        </w:rPr>
        <w:t xml:space="preserve">: CAE is RBAC application used to configure cyber security on many Schneider software tools and devices. Cyber security is all the necessary/reliable configurations required to connect, data transmission from and to devices. </w:t>
      </w:r>
    </w:p>
    <w:p w14:paraId="7CAEBD9E" w14:textId="7A64F3AA" w:rsidR="0048318E" w:rsidRDefault="00615AD1">
      <w:pPr>
        <w:spacing w:before="120" w:line="360" w:lineRule="auto"/>
        <w:jc w:val="both"/>
        <w:rPr>
          <w:rFonts w:asciiTheme="majorHAnsi" w:hAnsiTheme="majorHAnsi" w:cstheme="majorHAnsi"/>
        </w:rPr>
      </w:pPr>
      <w:r w:rsidRPr="00302838">
        <w:rPr>
          <w:rFonts w:asciiTheme="majorHAnsi" w:hAnsiTheme="majorHAnsi" w:cstheme="majorHAnsi"/>
        </w:rPr>
        <w:t>Cybersecurity Admin Expert (CAE 2.4)</w:t>
      </w:r>
      <w:r w:rsidR="0048318E">
        <w:rPr>
          <w:rFonts w:asciiTheme="majorHAnsi" w:hAnsiTheme="majorHAnsi" w:cstheme="majorHAnsi"/>
        </w:rPr>
        <w:t xml:space="preserve"> – worked with </w:t>
      </w:r>
      <w:r w:rsidR="0048318E" w:rsidRPr="00302838">
        <w:rPr>
          <w:rFonts w:asciiTheme="majorHAnsi" w:hAnsiTheme="majorHAnsi" w:cstheme="majorHAnsi"/>
        </w:rPr>
        <w:t xml:space="preserve">C#, WPF with </w:t>
      </w:r>
      <w:r w:rsidR="004B3464" w:rsidRPr="00302838">
        <w:rPr>
          <w:rFonts w:asciiTheme="majorHAnsi" w:hAnsiTheme="majorHAnsi" w:cstheme="majorHAnsi"/>
        </w:rPr>
        <w:t>MVP, DB</w:t>
      </w:r>
      <w:r w:rsidR="0048318E" w:rsidRPr="00302838">
        <w:rPr>
          <w:rFonts w:asciiTheme="majorHAnsi" w:hAnsiTheme="majorHAnsi" w:cstheme="majorHAnsi"/>
        </w:rPr>
        <w:t xml:space="preserve"> Browser for SQLite</w:t>
      </w:r>
      <w:r w:rsidR="0048318E">
        <w:rPr>
          <w:rFonts w:asciiTheme="majorHAnsi" w:hAnsiTheme="majorHAnsi" w:cstheme="majorHAnsi"/>
        </w:rPr>
        <w:t xml:space="preserve">. </w:t>
      </w:r>
    </w:p>
    <w:p w14:paraId="5FD770C4" w14:textId="63FCF484" w:rsidR="0048318E" w:rsidRDefault="00615AD1">
      <w:pPr>
        <w:spacing w:before="120" w:line="360" w:lineRule="auto"/>
        <w:jc w:val="both"/>
        <w:rPr>
          <w:rFonts w:asciiTheme="majorHAnsi" w:hAnsiTheme="majorHAnsi" w:cstheme="majorHAnsi"/>
        </w:rPr>
      </w:pPr>
      <w:r w:rsidRPr="00302838">
        <w:rPr>
          <w:rFonts w:asciiTheme="majorHAnsi" w:hAnsiTheme="majorHAnsi" w:cstheme="majorHAnsi"/>
        </w:rPr>
        <w:t>CAE as Library packages</w:t>
      </w:r>
      <w:r w:rsidR="0048318E">
        <w:rPr>
          <w:rFonts w:asciiTheme="majorHAnsi" w:hAnsiTheme="majorHAnsi" w:cstheme="majorHAnsi"/>
        </w:rPr>
        <w:t xml:space="preserve"> – Interface in </w:t>
      </w:r>
      <w:r w:rsidR="0048318E" w:rsidRPr="00302838">
        <w:rPr>
          <w:rFonts w:asciiTheme="majorHAnsi" w:hAnsiTheme="majorHAnsi" w:cstheme="majorHAnsi"/>
        </w:rPr>
        <w:t>C#,</w:t>
      </w:r>
      <w:r w:rsidR="0048318E">
        <w:rPr>
          <w:rFonts w:asciiTheme="majorHAnsi" w:hAnsiTheme="majorHAnsi" w:cstheme="majorHAnsi"/>
        </w:rPr>
        <w:t xml:space="preserve"> with</w:t>
      </w:r>
      <w:r w:rsidR="0048318E" w:rsidRPr="00302838">
        <w:rPr>
          <w:rFonts w:asciiTheme="majorHAnsi" w:hAnsiTheme="majorHAnsi" w:cstheme="majorHAnsi"/>
        </w:rPr>
        <w:t xml:space="preserve"> </w:t>
      </w:r>
      <w:r w:rsidR="006528F7">
        <w:rPr>
          <w:rFonts w:asciiTheme="majorHAnsi" w:hAnsiTheme="majorHAnsi" w:cstheme="majorHAnsi"/>
        </w:rPr>
        <w:t>ASP.NET Web REST APIs</w:t>
      </w:r>
      <w:r w:rsidR="0048318E" w:rsidRPr="00302838">
        <w:rPr>
          <w:rFonts w:asciiTheme="majorHAnsi" w:hAnsiTheme="majorHAnsi" w:cstheme="majorHAnsi"/>
        </w:rPr>
        <w:t>,</w:t>
      </w:r>
      <w:r w:rsidR="0048318E">
        <w:rPr>
          <w:rFonts w:asciiTheme="majorHAnsi" w:hAnsiTheme="majorHAnsi" w:cstheme="majorHAnsi"/>
        </w:rPr>
        <w:t xml:space="preserve"> WCF services</w:t>
      </w:r>
      <w:r w:rsidR="004B3464">
        <w:rPr>
          <w:rFonts w:asciiTheme="majorHAnsi" w:hAnsiTheme="majorHAnsi" w:cstheme="majorHAnsi"/>
        </w:rPr>
        <w:t>. For data, used</w:t>
      </w:r>
      <w:r w:rsidR="0048318E" w:rsidRPr="00302838">
        <w:rPr>
          <w:rFonts w:asciiTheme="majorHAnsi" w:hAnsiTheme="majorHAnsi" w:cstheme="majorHAnsi"/>
        </w:rPr>
        <w:t xml:space="preserve"> DB Browser for SQLite</w:t>
      </w:r>
    </w:p>
    <w:p w14:paraId="766F9777" w14:textId="505B3314" w:rsidR="005F2BE8" w:rsidRDefault="00615AD1">
      <w:pPr>
        <w:spacing w:before="120" w:line="360" w:lineRule="auto"/>
        <w:jc w:val="both"/>
        <w:rPr>
          <w:rFonts w:asciiTheme="majorHAnsi" w:hAnsiTheme="majorHAnsi" w:cstheme="majorHAnsi"/>
        </w:rPr>
      </w:pPr>
      <w:r w:rsidRPr="00302838">
        <w:rPr>
          <w:rFonts w:asciiTheme="majorHAnsi" w:hAnsiTheme="majorHAnsi" w:cstheme="majorHAnsi"/>
        </w:rPr>
        <w:lastRenderedPageBreak/>
        <w:t>CAE web application</w:t>
      </w:r>
      <w:r w:rsidR="004B3464">
        <w:rPr>
          <w:rFonts w:asciiTheme="majorHAnsi" w:hAnsiTheme="majorHAnsi" w:cstheme="majorHAnsi"/>
        </w:rPr>
        <w:t xml:space="preserve"> – C#, </w:t>
      </w:r>
      <w:r w:rsidRPr="00302838">
        <w:rPr>
          <w:rFonts w:asciiTheme="majorHAnsi" w:hAnsiTheme="majorHAnsi" w:cstheme="majorHAnsi"/>
        </w:rPr>
        <w:t>MVC web application with Angular UI, Entity Framework, .NET framework core 3.1)</w:t>
      </w:r>
      <w:r w:rsidR="004B3464">
        <w:rPr>
          <w:rFonts w:asciiTheme="majorHAnsi" w:hAnsiTheme="majorHAnsi" w:cstheme="majorHAnsi"/>
        </w:rPr>
        <w:t>, JavaScript</w:t>
      </w:r>
    </w:p>
    <w:p w14:paraId="53687112" w14:textId="761B2DB9" w:rsidR="004B3464" w:rsidRPr="00302838" w:rsidRDefault="00013955">
      <w:pPr>
        <w:spacing w:before="120" w:line="360" w:lineRule="auto"/>
        <w:jc w:val="both"/>
        <w:rPr>
          <w:rFonts w:asciiTheme="majorHAnsi" w:hAnsiTheme="majorHAnsi" w:cstheme="majorHAnsi"/>
        </w:rPr>
      </w:pPr>
      <w:r w:rsidRPr="00DE7301">
        <w:rPr>
          <w:rFonts w:asciiTheme="majorHAnsi" w:hAnsiTheme="majorHAnsi" w:cstheme="majorHAnsi"/>
          <w:b/>
          <w:bCs/>
        </w:rPr>
        <w:t>Role</w:t>
      </w:r>
      <w:r>
        <w:rPr>
          <w:rFonts w:asciiTheme="majorHAnsi" w:hAnsiTheme="majorHAnsi" w:cstheme="majorHAnsi"/>
        </w:rPr>
        <w:t xml:space="preserve">: Involved in all of the three projects related to CAE, Daily job involved identify, implement new user story related developments as per SOLID principles and applicable design patterns. Implement TDD to achieve maximum test coverage. Perform code optimization and refactoring as and when required for enhanced performance of the solutions as per technical debts or bug related user stories. Communicate the same with involved stakeholders. </w:t>
      </w:r>
      <w:r w:rsidR="004B3464">
        <w:rPr>
          <w:rFonts w:asciiTheme="majorHAnsi" w:hAnsiTheme="majorHAnsi" w:cstheme="majorHAnsi"/>
        </w:rPr>
        <w:t xml:space="preserve">Build, </w:t>
      </w:r>
      <w:r w:rsidR="004B3464" w:rsidRPr="00302838">
        <w:rPr>
          <w:rFonts w:asciiTheme="majorHAnsi" w:hAnsiTheme="majorHAnsi" w:cstheme="majorHAnsi"/>
        </w:rPr>
        <w:t>deployment</w:t>
      </w:r>
      <w:r w:rsidR="004B3464">
        <w:rPr>
          <w:rFonts w:asciiTheme="majorHAnsi" w:hAnsiTheme="majorHAnsi" w:cstheme="majorHAnsi"/>
        </w:rPr>
        <w:t xml:space="preserve">, check test coverage and releases through Azure </w:t>
      </w:r>
      <w:r w:rsidR="004B3464" w:rsidRPr="00302838">
        <w:rPr>
          <w:rFonts w:asciiTheme="majorHAnsi" w:hAnsiTheme="majorHAnsi" w:cstheme="majorHAnsi"/>
        </w:rPr>
        <w:t>CI/CD</w:t>
      </w:r>
      <w:r w:rsidR="004B3464">
        <w:rPr>
          <w:rFonts w:asciiTheme="majorHAnsi" w:hAnsiTheme="majorHAnsi" w:cstheme="majorHAnsi"/>
        </w:rPr>
        <w:t xml:space="preserve"> pipelines</w:t>
      </w:r>
      <w:r>
        <w:rPr>
          <w:rFonts w:asciiTheme="majorHAnsi" w:hAnsiTheme="majorHAnsi" w:cstheme="majorHAnsi"/>
        </w:rPr>
        <w:t>. Communicate on the releases and artifacts to the stake holders and customers.</w:t>
      </w:r>
      <w:r w:rsidR="00F540DC">
        <w:rPr>
          <w:rFonts w:asciiTheme="majorHAnsi" w:hAnsiTheme="majorHAnsi" w:cstheme="majorHAnsi"/>
        </w:rPr>
        <w:t xml:space="preserve"> Design, create and maintain databases, stored procedures, for our developed applications and APIs. </w:t>
      </w:r>
      <w:r w:rsidR="00212058">
        <w:rPr>
          <w:rFonts w:asciiTheme="majorHAnsi" w:hAnsiTheme="majorHAnsi" w:cstheme="majorHAnsi"/>
        </w:rPr>
        <w:t>Guided and mentored technically an agile team of 7 members.</w:t>
      </w:r>
    </w:p>
    <w:p w14:paraId="095DD010" w14:textId="77777777" w:rsidR="00F44F16"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Duration</w:t>
      </w:r>
      <w:r w:rsidRPr="00302838">
        <w:rPr>
          <w:rFonts w:asciiTheme="majorHAnsi" w:hAnsiTheme="majorHAnsi" w:cstheme="majorHAnsi"/>
        </w:rPr>
        <w:t xml:space="preserve">: May 2022 till September 19, 2022 </w:t>
      </w:r>
    </w:p>
    <w:p w14:paraId="31313710" w14:textId="77777777" w:rsidR="005F2BE8" w:rsidRPr="00302838" w:rsidRDefault="005F2BE8">
      <w:pPr>
        <w:spacing w:before="120" w:line="360" w:lineRule="auto"/>
        <w:jc w:val="both"/>
        <w:rPr>
          <w:rFonts w:asciiTheme="majorHAnsi" w:hAnsiTheme="majorHAnsi" w:cstheme="majorHAnsi"/>
        </w:rPr>
      </w:pPr>
    </w:p>
    <w:p w14:paraId="2E7A4AAC" w14:textId="77777777" w:rsidR="005F2BE8" w:rsidRPr="00302838" w:rsidRDefault="00615AD1">
      <w:pPr>
        <w:spacing w:before="120" w:line="360" w:lineRule="auto"/>
        <w:jc w:val="both"/>
        <w:rPr>
          <w:rFonts w:asciiTheme="majorHAnsi" w:hAnsiTheme="majorHAnsi" w:cstheme="majorHAnsi"/>
          <w:b/>
          <w:bCs/>
        </w:rPr>
      </w:pPr>
      <w:proofErr w:type="spellStart"/>
      <w:r w:rsidRPr="00302838">
        <w:rPr>
          <w:rFonts w:asciiTheme="majorHAnsi" w:hAnsiTheme="majorHAnsi" w:cstheme="majorHAnsi"/>
          <w:b/>
          <w:bCs/>
        </w:rPr>
        <w:t>Saggezza</w:t>
      </w:r>
      <w:proofErr w:type="spellEnd"/>
      <w:r w:rsidRPr="00302838">
        <w:rPr>
          <w:rFonts w:asciiTheme="majorHAnsi" w:hAnsiTheme="majorHAnsi" w:cstheme="majorHAnsi"/>
          <w:b/>
          <w:bCs/>
        </w:rPr>
        <w:t xml:space="preserve"> India Private Limited, Bangalore - Worked from March 2021 till July 2021. </w:t>
      </w:r>
    </w:p>
    <w:p w14:paraId="2FA1862C" w14:textId="77777777" w:rsidR="005F2BE8" w:rsidRPr="00302838" w:rsidRDefault="00615AD1">
      <w:pPr>
        <w:spacing w:before="120" w:line="360" w:lineRule="auto"/>
        <w:jc w:val="both"/>
        <w:rPr>
          <w:rFonts w:asciiTheme="majorHAnsi" w:hAnsiTheme="majorHAnsi" w:cstheme="majorHAnsi"/>
          <w:b/>
          <w:bCs/>
        </w:rPr>
      </w:pPr>
      <w:r w:rsidRPr="00302838">
        <w:rPr>
          <w:rFonts w:asciiTheme="majorHAnsi" w:hAnsiTheme="majorHAnsi" w:cstheme="majorHAnsi"/>
          <w:b/>
          <w:bCs/>
        </w:rPr>
        <w:t xml:space="preserve">Roles: Team Leader </w:t>
      </w:r>
    </w:p>
    <w:p w14:paraId="60B4046C" w14:textId="79DBF547"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Responsibilities</w:t>
      </w:r>
      <w:r w:rsidRPr="00302838">
        <w:rPr>
          <w:rFonts w:asciiTheme="majorHAnsi" w:hAnsiTheme="majorHAnsi" w:cstheme="majorHAnsi"/>
        </w:rPr>
        <w:t xml:space="preserve">: Drive and lead a team of five developers and one QA for </w:t>
      </w:r>
      <w:proofErr w:type="spellStart"/>
      <w:r w:rsidRPr="00302838">
        <w:rPr>
          <w:rFonts w:asciiTheme="majorHAnsi" w:hAnsiTheme="majorHAnsi" w:cstheme="majorHAnsi"/>
        </w:rPr>
        <w:t>Epost</w:t>
      </w:r>
      <w:proofErr w:type="spellEnd"/>
      <w:r w:rsidRPr="00302838">
        <w:rPr>
          <w:rFonts w:asciiTheme="majorHAnsi" w:hAnsiTheme="majorHAnsi" w:cstheme="majorHAnsi"/>
        </w:rPr>
        <w:t xml:space="preserve"> Global Shipping - air way bill generation - enterprise level full stack development. Which include understanding the requirement specification (of user stories, technical debt, bugs), scope definition, planning, story pointing, designing, developing, testing, code review, test case review, manual as well as </w:t>
      </w:r>
      <w:r w:rsidR="00EA023C">
        <w:rPr>
          <w:rFonts w:asciiTheme="majorHAnsi" w:hAnsiTheme="majorHAnsi" w:cstheme="majorHAnsi"/>
        </w:rPr>
        <w:t xml:space="preserve">handle Azure </w:t>
      </w:r>
      <w:proofErr w:type="spellStart"/>
      <w:r w:rsidR="00EA023C">
        <w:rPr>
          <w:rFonts w:asciiTheme="majorHAnsi" w:hAnsiTheme="majorHAnsi" w:cstheme="majorHAnsi"/>
        </w:rPr>
        <w:t>Devops</w:t>
      </w:r>
      <w:proofErr w:type="spellEnd"/>
      <w:r w:rsidR="00EA023C">
        <w:rPr>
          <w:rFonts w:asciiTheme="majorHAnsi" w:hAnsiTheme="majorHAnsi" w:cstheme="majorHAnsi"/>
        </w:rPr>
        <w:t xml:space="preserve"> </w:t>
      </w:r>
      <w:r w:rsidR="00EA023C" w:rsidRPr="00302838">
        <w:rPr>
          <w:rFonts w:asciiTheme="majorHAnsi" w:hAnsiTheme="majorHAnsi" w:cstheme="majorHAnsi"/>
        </w:rPr>
        <w:t>CI/CD deployment</w:t>
      </w:r>
      <w:r w:rsidR="00EA023C">
        <w:rPr>
          <w:rFonts w:asciiTheme="majorHAnsi" w:hAnsiTheme="majorHAnsi" w:cstheme="majorHAnsi"/>
        </w:rPr>
        <w:t xml:space="preserve"> and releases</w:t>
      </w:r>
      <w:r w:rsidRPr="00302838">
        <w:rPr>
          <w:rFonts w:asciiTheme="majorHAnsi" w:hAnsiTheme="majorHAnsi" w:cstheme="majorHAnsi"/>
        </w:rPr>
        <w:t xml:space="preserve">, mentoring, driving Agile – SCRUM sprint ceremonies. </w:t>
      </w:r>
    </w:p>
    <w:p w14:paraId="09C3162F" w14:textId="0E252BC4" w:rsidR="00DE7301" w:rsidRPr="00212058" w:rsidRDefault="00615AD1">
      <w:pPr>
        <w:spacing w:before="120" w:line="360" w:lineRule="auto"/>
        <w:jc w:val="both"/>
        <w:rPr>
          <w:rFonts w:asciiTheme="majorHAnsi" w:hAnsiTheme="majorHAnsi" w:cstheme="majorHAnsi"/>
          <w:b/>
          <w:bCs/>
        </w:rPr>
      </w:pPr>
      <w:r w:rsidRPr="00302838">
        <w:rPr>
          <w:rFonts w:asciiTheme="majorHAnsi" w:hAnsiTheme="majorHAnsi" w:cstheme="majorHAnsi"/>
          <w:b/>
          <w:bCs/>
        </w:rPr>
        <w:t>Project</w:t>
      </w:r>
      <w:r w:rsidRPr="00302838">
        <w:rPr>
          <w:rFonts w:asciiTheme="majorHAnsi" w:hAnsiTheme="majorHAnsi" w:cstheme="majorHAnsi"/>
        </w:rPr>
        <w:t xml:space="preserve"> - </w:t>
      </w:r>
      <w:proofErr w:type="spellStart"/>
      <w:r w:rsidRPr="00302838">
        <w:rPr>
          <w:rFonts w:asciiTheme="majorHAnsi" w:hAnsiTheme="majorHAnsi" w:cstheme="majorHAnsi"/>
        </w:rPr>
        <w:t>Epost</w:t>
      </w:r>
      <w:proofErr w:type="spellEnd"/>
      <w:r w:rsidRPr="00302838">
        <w:rPr>
          <w:rFonts w:asciiTheme="majorHAnsi" w:hAnsiTheme="majorHAnsi" w:cstheme="majorHAnsi"/>
        </w:rPr>
        <w:t xml:space="preserve"> Global Shipping - air way bill generation - enterprise level full stack projects in ASP.NET with MVC framework. Involved in the Vendors integration through </w:t>
      </w:r>
      <w:r w:rsidR="00D67DBD">
        <w:rPr>
          <w:rFonts w:asciiTheme="majorHAnsi" w:hAnsiTheme="majorHAnsi" w:cstheme="majorHAnsi"/>
        </w:rPr>
        <w:t>ASP.NET Web REST APIs</w:t>
      </w:r>
      <w:r w:rsidR="00D67DBD" w:rsidRPr="00302838">
        <w:rPr>
          <w:rFonts w:asciiTheme="majorHAnsi" w:hAnsiTheme="majorHAnsi" w:cstheme="majorHAnsi"/>
        </w:rPr>
        <w:t xml:space="preserve"> </w:t>
      </w:r>
      <w:r w:rsidRPr="00302838">
        <w:rPr>
          <w:rFonts w:asciiTheme="majorHAnsi" w:hAnsiTheme="majorHAnsi" w:cstheme="majorHAnsi"/>
        </w:rPr>
        <w:t xml:space="preserve">calls. Data handling using both stored procedures and Entity Framework and LINQ for the SQL databases. Worked with Telerik controls for the front end. We were involved in the investment and practicing TDD and SOLID principles throughout the project to improve test coverage and minimize regression test issues. </w:t>
      </w:r>
      <w:r w:rsidR="00DE7301">
        <w:rPr>
          <w:rFonts w:asciiTheme="majorHAnsi" w:hAnsiTheme="majorHAnsi" w:cstheme="majorHAnsi"/>
        </w:rPr>
        <w:t xml:space="preserve">Daily job involved identify, implement new user story related developments as per SOLID principles and applicable design patterns. Implement TDD to achieve maximum test coverage. Perform code optimization and refactoring as and when required for enhanced performance of the solutions as per technical debts or bug related user stories. Build, </w:t>
      </w:r>
      <w:r w:rsidR="00DE7301" w:rsidRPr="00302838">
        <w:rPr>
          <w:rFonts w:asciiTheme="majorHAnsi" w:hAnsiTheme="majorHAnsi" w:cstheme="majorHAnsi"/>
        </w:rPr>
        <w:t>deployment</w:t>
      </w:r>
      <w:r w:rsidR="00DE7301">
        <w:rPr>
          <w:rFonts w:asciiTheme="majorHAnsi" w:hAnsiTheme="majorHAnsi" w:cstheme="majorHAnsi"/>
        </w:rPr>
        <w:t xml:space="preserve">, check test coverage and releases </w:t>
      </w:r>
      <w:r w:rsidR="00DE7301">
        <w:rPr>
          <w:rFonts w:asciiTheme="majorHAnsi" w:hAnsiTheme="majorHAnsi" w:cstheme="majorHAnsi"/>
        </w:rPr>
        <w:lastRenderedPageBreak/>
        <w:t xml:space="preserve">through Azure </w:t>
      </w:r>
      <w:r w:rsidR="00DE7301" w:rsidRPr="00302838">
        <w:rPr>
          <w:rFonts w:asciiTheme="majorHAnsi" w:hAnsiTheme="majorHAnsi" w:cstheme="majorHAnsi"/>
        </w:rPr>
        <w:t>CI/CD</w:t>
      </w:r>
      <w:r w:rsidR="00DE7301">
        <w:rPr>
          <w:rFonts w:asciiTheme="majorHAnsi" w:hAnsiTheme="majorHAnsi" w:cstheme="majorHAnsi"/>
        </w:rPr>
        <w:t xml:space="preserve"> pipelines. </w:t>
      </w:r>
      <w:r w:rsidR="001B034B">
        <w:rPr>
          <w:rFonts w:asciiTheme="majorHAnsi" w:hAnsiTheme="majorHAnsi" w:cstheme="majorHAnsi"/>
        </w:rPr>
        <w:t>Communicate on the project requirements, scope, iterations, UAT, production releases and urgent situations, and artifacts to the stake holders.</w:t>
      </w:r>
      <w:r w:rsidR="00F540DC">
        <w:rPr>
          <w:rFonts w:asciiTheme="majorHAnsi" w:hAnsiTheme="majorHAnsi" w:cstheme="majorHAnsi"/>
        </w:rPr>
        <w:t xml:space="preserve"> Design, create and maintain databases, stored procedures, </w:t>
      </w:r>
      <w:proofErr w:type="spellStart"/>
      <w:r w:rsidR="00F540DC">
        <w:rPr>
          <w:rFonts w:asciiTheme="majorHAnsi" w:hAnsiTheme="majorHAnsi" w:cstheme="majorHAnsi"/>
        </w:rPr>
        <w:t>etc</w:t>
      </w:r>
      <w:proofErr w:type="spellEnd"/>
      <w:r w:rsidR="00F540DC">
        <w:rPr>
          <w:rFonts w:asciiTheme="majorHAnsi" w:hAnsiTheme="majorHAnsi" w:cstheme="majorHAnsi"/>
        </w:rPr>
        <w:t xml:space="preserve"> for our developed applications.</w:t>
      </w:r>
      <w:r w:rsidR="00F44F16">
        <w:rPr>
          <w:rFonts w:asciiTheme="majorHAnsi" w:hAnsiTheme="majorHAnsi" w:cstheme="majorHAnsi"/>
        </w:rPr>
        <w:t xml:space="preserve"> </w:t>
      </w:r>
      <w:r w:rsidR="00E87485" w:rsidRPr="00212058">
        <w:rPr>
          <w:rFonts w:asciiTheme="majorHAnsi" w:hAnsiTheme="majorHAnsi" w:cstheme="majorHAnsi"/>
          <w:b/>
          <w:bCs/>
        </w:rPr>
        <w:t xml:space="preserve">Involved in </w:t>
      </w:r>
      <w:r w:rsidR="00E87485" w:rsidRPr="00212058">
        <w:rPr>
          <w:rFonts w:asciiTheme="majorHAnsi" w:eastAsia="Trebuchet MS" w:hAnsiTheme="majorHAnsi" w:cstheme="majorHAnsi"/>
          <w:b/>
          <w:bCs/>
          <w:color w:val="000000"/>
        </w:rPr>
        <w:t>project</w:t>
      </w:r>
      <w:r w:rsidR="00212058" w:rsidRPr="00212058">
        <w:rPr>
          <w:rFonts w:asciiTheme="majorHAnsi" w:eastAsia="Trebuchet MS" w:hAnsiTheme="majorHAnsi" w:cstheme="majorHAnsi"/>
          <w:b/>
          <w:bCs/>
          <w:color w:val="000000"/>
        </w:rPr>
        <w:t xml:space="preserve"> and people </w:t>
      </w:r>
      <w:r w:rsidR="00E87485" w:rsidRPr="00212058">
        <w:rPr>
          <w:rFonts w:asciiTheme="majorHAnsi" w:eastAsia="Trebuchet MS" w:hAnsiTheme="majorHAnsi" w:cstheme="majorHAnsi"/>
          <w:b/>
          <w:bCs/>
          <w:color w:val="000000"/>
        </w:rPr>
        <w:t>management</w:t>
      </w:r>
      <w:r w:rsidR="00212058" w:rsidRPr="00212058">
        <w:rPr>
          <w:rFonts w:asciiTheme="majorHAnsi" w:eastAsia="Trebuchet MS" w:hAnsiTheme="majorHAnsi" w:cstheme="majorHAnsi"/>
          <w:b/>
          <w:bCs/>
          <w:color w:val="000000"/>
        </w:rPr>
        <w:t xml:space="preserve"> starting from recruitment, mentoring, conducting appraisals,</w:t>
      </w:r>
      <w:r w:rsidR="00212058">
        <w:rPr>
          <w:rFonts w:asciiTheme="majorHAnsi" w:eastAsia="Trebuchet MS" w:hAnsiTheme="majorHAnsi" w:cstheme="majorHAnsi"/>
          <w:b/>
          <w:bCs/>
          <w:color w:val="000000"/>
        </w:rPr>
        <w:t xml:space="preserve"> </w:t>
      </w:r>
      <w:r w:rsidR="00212058" w:rsidRPr="00212058">
        <w:rPr>
          <w:rFonts w:asciiTheme="majorHAnsi" w:eastAsia="Trebuchet MS" w:hAnsiTheme="majorHAnsi" w:cstheme="majorHAnsi"/>
          <w:b/>
          <w:bCs/>
          <w:color w:val="000000"/>
        </w:rPr>
        <w:t>etc.</w:t>
      </w:r>
      <w:r w:rsidR="00E87485" w:rsidRPr="00212058">
        <w:rPr>
          <w:rFonts w:asciiTheme="majorHAnsi" w:eastAsia="Trebuchet MS" w:hAnsiTheme="majorHAnsi" w:cstheme="majorHAnsi"/>
          <w:b/>
          <w:bCs/>
          <w:color w:val="000000"/>
        </w:rPr>
        <w:t>, stakeholder management</w:t>
      </w:r>
      <w:r w:rsidR="00212058" w:rsidRPr="00212058">
        <w:rPr>
          <w:rFonts w:asciiTheme="majorHAnsi" w:eastAsia="Trebuchet MS" w:hAnsiTheme="majorHAnsi" w:cstheme="majorHAnsi"/>
          <w:b/>
          <w:bCs/>
          <w:color w:val="000000"/>
        </w:rPr>
        <w:t xml:space="preserve">. </w:t>
      </w:r>
      <w:r w:rsidR="00212058">
        <w:rPr>
          <w:rFonts w:asciiTheme="majorHAnsi" w:eastAsia="Trebuchet MS" w:hAnsiTheme="majorHAnsi" w:cstheme="majorHAnsi"/>
          <w:b/>
          <w:bCs/>
          <w:color w:val="000000"/>
        </w:rPr>
        <w:t>Handled an agile team of 10 members.</w:t>
      </w:r>
    </w:p>
    <w:p w14:paraId="1E94EDCF" w14:textId="77777777" w:rsidR="00E87485" w:rsidRPr="00302838" w:rsidRDefault="00E87485">
      <w:pPr>
        <w:spacing w:before="120" w:line="360" w:lineRule="auto"/>
        <w:jc w:val="both"/>
        <w:rPr>
          <w:rFonts w:asciiTheme="majorHAnsi" w:hAnsiTheme="majorHAnsi" w:cstheme="majorHAnsi"/>
          <w:b/>
          <w:bCs/>
        </w:rPr>
      </w:pPr>
    </w:p>
    <w:p w14:paraId="7A6FDFD4" w14:textId="6C1CD6B5" w:rsidR="005F2BE8" w:rsidRPr="00302838" w:rsidRDefault="00615AD1">
      <w:pPr>
        <w:spacing w:before="120" w:line="360" w:lineRule="auto"/>
        <w:jc w:val="both"/>
        <w:rPr>
          <w:rFonts w:asciiTheme="majorHAnsi" w:hAnsiTheme="majorHAnsi" w:cstheme="majorHAnsi"/>
          <w:b/>
          <w:bCs/>
        </w:rPr>
      </w:pPr>
      <w:r w:rsidRPr="00302838">
        <w:rPr>
          <w:rFonts w:asciiTheme="majorHAnsi" w:hAnsiTheme="majorHAnsi" w:cstheme="majorHAnsi"/>
          <w:b/>
          <w:bCs/>
        </w:rPr>
        <w:t xml:space="preserve">Dover India Private Limited, Bangalore – Worked from April 2008 till December, 2019 </w:t>
      </w:r>
    </w:p>
    <w:p w14:paraId="390769FD" w14:textId="77777777"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Roles: Project Leader</w:t>
      </w:r>
      <w:r w:rsidRPr="00302838">
        <w:rPr>
          <w:rFonts w:asciiTheme="majorHAnsi" w:hAnsiTheme="majorHAnsi" w:cstheme="majorHAnsi"/>
        </w:rPr>
        <w:t xml:space="preserve">, Heat Transfer group, SWEP Team (operating company SWEP International AB) from 2013 till July 2020. </w:t>
      </w:r>
    </w:p>
    <w:p w14:paraId="302C7DE3" w14:textId="7AE5C631" w:rsidR="00E87485" w:rsidRDefault="00615AD1" w:rsidP="00E87485">
      <w:pPr>
        <w:spacing w:before="120" w:line="360" w:lineRule="auto"/>
        <w:jc w:val="both"/>
        <w:rPr>
          <w:rFonts w:asciiTheme="majorHAnsi" w:hAnsiTheme="majorHAnsi" w:cstheme="majorHAnsi"/>
        </w:rPr>
      </w:pPr>
      <w:r w:rsidRPr="00302838">
        <w:rPr>
          <w:rFonts w:asciiTheme="majorHAnsi" w:hAnsiTheme="majorHAnsi" w:cstheme="majorHAnsi"/>
          <w:b/>
          <w:bCs/>
        </w:rPr>
        <w:t>Responsibilities</w:t>
      </w:r>
      <w:r w:rsidRPr="00302838">
        <w:rPr>
          <w:rFonts w:asciiTheme="majorHAnsi" w:hAnsiTheme="majorHAnsi" w:cstheme="majorHAnsi"/>
        </w:rPr>
        <w:t xml:space="preserve">: </w:t>
      </w:r>
      <w:r w:rsidR="00DE7301">
        <w:rPr>
          <w:rFonts w:asciiTheme="majorHAnsi" w:hAnsiTheme="majorHAnsi" w:cstheme="majorHAnsi"/>
        </w:rPr>
        <w:t>Daily job involved understand and analyze</w:t>
      </w:r>
      <w:r w:rsidR="00DE7301" w:rsidRPr="00DE7301">
        <w:rPr>
          <w:rFonts w:asciiTheme="majorHAnsi" w:hAnsiTheme="majorHAnsi" w:cstheme="majorHAnsi"/>
        </w:rPr>
        <w:t xml:space="preserve"> </w:t>
      </w:r>
      <w:r w:rsidR="00DE7301" w:rsidRPr="00302838">
        <w:rPr>
          <w:rFonts w:asciiTheme="majorHAnsi" w:hAnsiTheme="majorHAnsi" w:cstheme="majorHAnsi"/>
        </w:rPr>
        <w:t>requirement specification, scope definition, design</w:t>
      </w:r>
      <w:r w:rsidR="00DE7301">
        <w:rPr>
          <w:rFonts w:asciiTheme="majorHAnsi" w:hAnsiTheme="majorHAnsi" w:cstheme="majorHAnsi"/>
        </w:rPr>
        <w:t xml:space="preserve"> requirements. Identify approaches to implement new user story related developments as per SOLID principles and applicable design patterns. Implement TDD to achieve maximum test coverage. Perform code optimization and refactoring as and when required for enhanced performance of the solutions as per technical debts or bug related user stories. Communicate the same with involved stakeholders. Build, </w:t>
      </w:r>
      <w:r w:rsidR="00DE7301" w:rsidRPr="00302838">
        <w:rPr>
          <w:rFonts w:asciiTheme="majorHAnsi" w:hAnsiTheme="majorHAnsi" w:cstheme="majorHAnsi"/>
        </w:rPr>
        <w:t>deploy</w:t>
      </w:r>
      <w:r w:rsidR="00F540DC">
        <w:rPr>
          <w:rFonts w:asciiTheme="majorHAnsi" w:hAnsiTheme="majorHAnsi" w:cstheme="majorHAnsi"/>
        </w:rPr>
        <w:t>,</w:t>
      </w:r>
      <w:r w:rsidR="00DE7301">
        <w:rPr>
          <w:rFonts w:asciiTheme="majorHAnsi" w:hAnsiTheme="majorHAnsi" w:cstheme="majorHAnsi"/>
        </w:rPr>
        <w:t xml:space="preserve"> check test coverage and releases through Azure </w:t>
      </w:r>
      <w:r w:rsidR="00DE7301" w:rsidRPr="00302838">
        <w:rPr>
          <w:rFonts w:asciiTheme="majorHAnsi" w:hAnsiTheme="majorHAnsi" w:cstheme="majorHAnsi"/>
        </w:rPr>
        <w:t>CI/CD</w:t>
      </w:r>
      <w:r w:rsidR="00DE7301">
        <w:rPr>
          <w:rFonts w:asciiTheme="majorHAnsi" w:hAnsiTheme="majorHAnsi" w:cstheme="majorHAnsi"/>
        </w:rPr>
        <w:t xml:space="preserve"> pipelines. Communicate on the</w:t>
      </w:r>
      <w:r w:rsidR="00D67DBD">
        <w:rPr>
          <w:rFonts w:asciiTheme="majorHAnsi" w:hAnsiTheme="majorHAnsi" w:cstheme="majorHAnsi"/>
        </w:rPr>
        <w:t xml:space="preserve"> project requirements, scope, iterations,</w:t>
      </w:r>
      <w:r w:rsidR="00DE7301">
        <w:rPr>
          <w:rFonts w:asciiTheme="majorHAnsi" w:hAnsiTheme="majorHAnsi" w:cstheme="majorHAnsi"/>
        </w:rPr>
        <w:t xml:space="preserve"> releases and artifacts to the stake holders</w:t>
      </w:r>
      <w:r w:rsidR="00D67DBD">
        <w:rPr>
          <w:rFonts w:asciiTheme="majorHAnsi" w:hAnsiTheme="majorHAnsi" w:cstheme="majorHAnsi"/>
        </w:rPr>
        <w:t xml:space="preserve"> (Dover, SWEP – within and across SWEP departments)</w:t>
      </w:r>
      <w:r w:rsidR="00DE7301">
        <w:rPr>
          <w:rFonts w:asciiTheme="majorHAnsi" w:hAnsiTheme="majorHAnsi" w:cstheme="majorHAnsi"/>
        </w:rPr>
        <w:t xml:space="preserve"> and</w:t>
      </w:r>
      <w:r w:rsidR="00D67DBD">
        <w:rPr>
          <w:rFonts w:asciiTheme="majorHAnsi" w:hAnsiTheme="majorHAnsi" w:cstheme="majorHAnsi"/>
        </w:rPr>
        <w:t xml:space="preserve"> also</w:t>
      </w:r>
      <w:r w:rsidR="00DE7301">
        <w:rPr>
          <w:rFonts w:asciiTheme="majorHAnsi" w:hAnsiTheme="majorHAnsi" w:cstheme="majorHAnsi"/>
        </w:rPr>
        <w:t xml:space="preserve"> </w:t>
      </w:r>
      <w:r w:rsidR="00D67DBD">
        <w:rPr>
          <w:rFonts w:asciiTheme="majorHAnsi" w:hAnsiTheme="majorHAnsi" w:cstheme="majorHAnsi"/>
        </w:rPr>
        <w:t xml:space="preserve">SWEP </w:t>
      </w:r>
      <w:r w:rsidR="00DE7301">
        <w:rPr>
          <w:rFonts w:asciiTheme="majorHAnsi" w:hAnsiTheme="majorHAnsi" w:cstheme="majorHAnsi"/>
        </w:rPr>
        <w:t>customers.</w:t>
      </w:r>
      <w:r w:rsidR="005F5C9A">
        <w:rPr>
          <w:rFonts w:asciiTheme="majorHAnsi" w:hAnsiTheme="majorHAnsi" w:cstheme="majorHAnsi"/>
        </w:rPr>
        <w:t xml:space="preserve"> </w:t>
      </w:r>
      <w:r w:rsidR="00F540DC">
        <w:rPr>
          <w:rFonts w:asciiTheme="majorHAnsi" w:hAnsiTheme="majorHAnsi" w:cstheme="majorHAnsi"/>
        </w:rPr>
        <w:t xml:space="preserve">Design, create and maintain databases, stored procedures, </w:t>
      </w:r>
      <w:proofErr w:type="spellStart"/>
      <w:r w:rsidR="00F540DC">
        <w:rPr>
          <w:rFonts w:asciiTheme="majorHAnsi" w:hAnsiTheme="majorHAnsi" w:cstheme="majorHAnsi"/>
        </w:rPr>
        <w:t>etc</w:t>
      </w:r>
      <w:proofErr w:type="spellEnd"/>
      <w:r w:rsidR="00F540DC">
        <w:rPr>
          <w:rFonts w:asciiTheme="majorHAnsi" w:hAnsiTheme="majorHAnsi" w:cstheme="majorHAnsi"/>
        </w:rPr>
        <w:t xml:space="preserve"> for the department data, which in turn used by our developed applications. </w:t>
      </w:r>
      <w:r w:rsidR="00212058">
        <w:rPr>
          <w:rFonts w:asciiTheme="majorHAnsi" w:hAnsiTheme="majorHAnsi" w:cstheme="majorHAnsi"/>
        </w:rPr>
        <w:t xml:space="preserve">. </w:t>
      </w:r>
      <w:r w:rsidR="00212058" w:rsidRPr="00212058">
        <w:rPr>
          <w:rFonts w:asciiTheme="majorHAnsi" w:hAnsiTheme="majorHAnsi" w:cstheme="majorHAnsi"/>
          <w:b/>
          <w:bCs/>
        </w:rPr>
        <w:t xml:space="preserve">Involved in </w:t>
      </w:r>
      <w:r w:rsidR="00212058" w:rsidRPr="00212058">
        <w:rPr>
          <w:rFonts w:asciiTheme="majorHAnsi" w:eastAsia="Trebuchet MS" w:hAnsiTheme="majorHAnsi" w:cstheme="majorHAnsi"/>
          <w:b/>
          <w:bCs/>
          <w:color w:val="000000"/>
        </w:rPr>
        <w:t>project and people management starting from recruitment, mentoring, conducting appraisals,</w:t>
      </w:r>
      <w:r w:rsidR="00212058">
        <w:rPr>
          <w:rFonts w:asciiTheme="majorHAnsi" w:eastAsia="Trebuchet MS" w:hAnsiTheme="majorHAnsi" w:cstheme="majorHAnsi"/>
          <w:b/>
          <w:bCs/>
          <w:color w:val="000000"/>
        </w:rPr>
        <w:t xml:space="preserve"> </w:t>
      </w:r>
      <w:r w:rsidR="00212058" w:rsidRPr="00212058">
        <w:rPr>
          <w:rFonts w:asciiTheme="majorHAnsi" w:eastAsia="Trebuchet MS" w:hAnsiTheme="majorHAnsi" w:cstheme="majorHAnsi"/>
          <w:b/>
          <w:bCs/>
          <w:color w:val="000000"/>
        </w:rPr>
        <w:t xml:space="preserve">etc., stakeholder management. </w:t>
      </w:r>
      <w:r w:rsidR="00212058">
        <w:rPr>
          <w:rFonts w:asciiTheme="majorHAnsi" w:eastAsia="Trebuchet MS" w:hAnsiTheme="majorHAnsi" w:cstheme="majorHAnsi"/>
          <w:b/>
          <w:bCs/>
          <w:color w:val="000000"/>
        </w:rPr>
        <w:t>Handled an agile team of 10 members.</w:t>
      </w:r>
    </w:p>
    <w:p w14:paraId="3E67DE89" w14:textId="35E6298F"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Roles</w:t>
      </w:r>
      <w:r w:rsidRPr="00302838">
        <w:rPr>
          <w:rFonts w:asciiTheme="majorHAnsi" w:hAnsiTheme="majorHAnsi" w:cstheme="majorHAnsi"/>
        </w:rPr>
        <w:t xml:space="preserve">: Software Engineer from 2008 till 2012 and Senior Software Engineer from 2012 till 2013 for Heat Transfer group, SWEP Team. 100 % individual contributor. </w:t>
      </w:r>
    </w:p>
    <w:p w14:paraId="3AB921DF" w14:textId="77777777"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Responsibilities</w:t>
      </w:r>
      <w:r w:rsidRPr="00302838">
        <w:rPr>
          <w:rFonts w:asciiTheme="majorHAnsi" w:hAnsiTheme="majorHAnsi" w:cstheme="majorHAnsi"/>
        </w:rPr>
        <w:t xml:space="preserve">: New in-house application/tool development for SWEP, HTR (thermal analysis and laboratory) department’s productivity and efficiency. Maintain and enhance the existing applications/tools databases in SWEP, HTR department. Help in solving bugs and features for SWEP selection software (SSP G7). I was involved in frequent communication with the stake holders and follow-ups on project/task analysis, development, unit testing, implementation, maintenance. </w:t>
      </w:r>
      <w:r w:rsidRPr="00302838">
        <w:rPr>
          <w:rFonts w:asciiTheme="majorHAnsi" w:hAnsiTheme="majorHAnsi" w:cstheme="majorHAnsi"/>
        </w:rPr>
        <w:lastRenderedPageBreak/>
        <w:t xml:space="preserve">Projects: Web based projects: All the following projects are made available as a single package HTR web portal. Each project is widget in the main portal. </w:t>
      </w:r>
    </w:p>
    <w:p w14:paraId="1C307BEF" w14:textId="41371970"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Projects</w:t>
      </w:r>
      <w:r w:rsidRPr="00302838">
        <w:rPr>
          <w:rFonts w:asciiTheme="majorHAnsi" w:hAnsiTheme="majorHAnsi" w:cstheme="majorHAnsi"/>
        </w:rPr>
        <w:t xml:space="preserve"> are - Test Request Portal, Fluids Request Portal, External File Portal, Product Implementation Portal. </w:t>
      </w:r>
    </w:p>
    <w:p w14:paraId="36BC2C6C" w14:textId="51CF0E51" w:rsidR="00D67DBD"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Environment</w:t>
      </w:r>
      <w:r w:rsidRPr="00302838">
        <w:rPr>
          <w:rFonts w:asciiTheme="majorHAnsi" w:hAnsiTheme="majorHAnsi" w:cstheme="majorHAnsi"/>
        </w:rPr>
        <w:t xml:space="preserve">: C# 7, ASP.NET Core </w:t>
      </w:r>
      <w:r w:rsidR="00037D71">
        <w:rPr>
          <w:rFonts w:asciiTheme="majorHAnsi" w:hAnsiTheme="majorHAnsi" w:cstheme="majorHAnsi"/>
        </w:rPr>
        <w:t>Blazor</w:t>
      </w:r>
      <w:r w:rsidRPr="00302838">
        <w:rPr>
          <w:rFonts w:asciiTheme="majorHAnsi" w:hAnsiTheme="majorHAnsi" w:cstheme="majorHAnsi"/>
        </w:rPr>
        <w:t xml:space="preserve">, Entity Core </w:t>
      </w:r>
      <w:r w:rsidR="005F2BE8" w:rsidRPr="00302838">
        <w:rPr>
          <w:rFonts w:asciiTheme="majorHAnsi" w:hAnsiTheme="majorHAnsi" w:cstheme="majorHAnsi"/>
        </w:rPr>
        <w:t>Framework (</w:t>
      </w:r>
      <w:r w:rsidRPr="00302838">
        <w:rPr>
          <w:rFonts w:asciiTheme="majorHAnsi" w:hAnsiTheme="majorHAnsi" w:cstheme="majorHAnsi"/>
        </w:rPr>
        <w:t xml:space="preserve">Code First approach), HTML 5, CSS, </w:t>
      </w:r>
      <w:proofErr w:type="spellStart"/>
      <w:r w:rsidRPr="00302838">
        <w:rPr>
          <w:rFonts w:asciiTheme="majorHAnsi" w:hAnsiTheme="majorHAnsi" w:cstheme="majorHAnsi"/>
        </w:rPr>
        <w:t>JQuery</w:t>
      </w:r>
      <w:proofErr w:type="spellEnd"/>
      <w:r w:rsidRPr="00302838">
        <w:rPr>
          <w:rFonts w:asciiTheme="majorHAnsi" w:hAnsiTheme="majorHAnsi" w:cstheme="majorHAnsi"/>
        </w:rPr>
        <w:t xml:space="preserve">, JavaScript, SQL, JSON, LINQ, Use of asynchronous programming, multi-thread, generic, unit testing using </w:t>
      </w:r>
      <w:proofErr w:type="spellStart"/>
      <w:r w:rsidRPr="00302838">
        <w:rPr>
          <w:rFonts w:asciiTheme="majorHAnsi" w:hAnsiTheme="majorHAnsi" w:cstheme="majorHAnsi"/>
        </w:rPr>
        <w:t>MSTest</w:t>
      </w:r>
      <w:proofErr w:type="spellEnd"/>
      <w:r w:rsidRPr="00302838">
        <w:rPr>
          <w:rFonts w:asciiTheme="majorHAnsi" w:hAnsiTheme="majorHAnsi" w:cstheme="majorHAnsi"/>
        </w:rPr>
        <w:t xml:space="preserve">, </w:t>
      </w:r>
      <w:proofErr w:type="spellStart"/>
      <w:r w:rsidRPr="00302838">
        <w:rPr>
          <w:rFonts w:asciiTheme="majorHAnsi" w:hAnsiTheme="majorHAnsi" w:cstheme="majorHAnsi"/>
        </w:rPr>
        <w:t>nUnit</w:t>
      </w:r>
      <w:proofErr w:type="spellEnd"/>
      <w:r w:rsidRPr="00302838">
        <w:rPr>
          <w:rFonts w:asciiTheme="majorHAnsi" w:hAnsiTheme="majorHAnsi" w:cstheme="majorHAnsi"/>
        </w:rPr>
        <w:t xml:space="preserve"> framework. </w:t>
      </w:r>
      <w:r w:rsidR="00EA023C">
        <w:rPr>
          <w:rFonts w:asciiTheme="majorHAnsi" w:hAnsiTheme="majorHAnsi" w:cstheme="majorHAnsi"/>
        </w:rPr>
        <w:t xml:space="preserve">Handle Azure </w:t>
      </w:r>
      <w:proofErr w:type="spellStart"/>
      <w:r w:rsidR="00EA023C">
        <w:rPr>
          <w:rFonts w:asciiTheme="majorHAnsi" w:hAnsiTheme="majorHAnsi" w:cstheme="majorHAnsi"/>
        </w:rPr>
        <w:t>Devops</w:t>
      </w:r>
      <w:proofErr w:type="spellEnd"/>
      <w:r w:rsidR="00EA023C">
        <w:rPr>
          <w:rFonts w:asciiTheme="majorHAnsi" w:hAnsiTheme="majorHAnsi" w:cstheme="majorHAnsi"/>
        </w:rPr>
        <w:t xml:space="preserve"> </w:t>
      </w:r>
      <w:r w:rsidR="00EA023C" w:rsidRPr="00302838">
        <w:rPr>
          <w:rFonts w:asciiTheme="majorHAnsi" w:hAnsiTheme="majorHAnsi" w:cstheme="majorHAnsi"/>
        </w:rPr>
        <w:t>CI/CD deployment</w:t>
      </w:r>
      <w:r w:rsidR="00EA023C">
        <w:rPr>
          <w:rFonts w:asciiTheme="majorHAnsi" w:hAnsiTheme="majorHAnsi" w:cstheme="majorHAnsi"/>
        </w:rPr>
        <w:t xml:space="preserve"> and releases.</w:t>
      </w:r>
      <w:r w:rsidR="00D67DBD">
        <w:rPr>
          <w:rFonts w:asciiTheme="majorHAnsi" w:hAnsiTheme="majorHAnsi" w:cstheme="majorHAnsi"/>
        </w:rPr>
        <w:t xml:space="preserve"> Stand-alone class libraries were redesigned and integrated as ASP.NET Web REST APIs.</w:t>
      </w:r>
    </w:p>
    <w:p w14:paraId="4DD8271D" w14:textId="77777777" w:rsidR="00EA023C"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Duration</w:t>
      </w:r>
      <w:r w:rsidRPr="00302838">
        <w:rPr>
          <w:rFonts w:asciiTheme="majorHAnsi" w:hAnsiTheme="majorHAnsi" w:cstheme="majorHAnsi"/>
        </w:rPr>
        <w:t xml:space="preserve">: From January 2016 to July 2020. Fluids Request portal and Test Request Portal was each one-year project; Product Implementation Portal and External File Portal were each 10 months projects </w:t>
      </w:r>
    </w:p>
    <w:p w14:paraId="1A569776" w14:textId="627E96CB"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Responsibility</w:t>
      </w:r>
      <w:r w:rsidRPr="00302838">
        <w:rPr>
          <w:rFonts w:asciiTheme="majorHAnsi" w:hAnsiTheme="majorHAnsi" w:cstheme="majorHAnsi"/>
        </w:rPr>
        <w:t xml:space="preserve">: Models are designed using EF </w:t>
      </w:r>
      <w:r w:rsidR="00037D71">
        <w:rPr>
          <w:rFonts w:asciiTheme="majorHAnsi" w:hAnsiTheme="majorHAnsi" w:cstheme="majorHAnsi"/>
        </w:rPr>
        <w:t xml:space="preserve">core </w:t>
      </w:r>
      <w:r w:rsidRPr="00302838">
        <w:rPr>
          <w:rFonts w:asciiTheme="majorHAnsi" w:hAnsiTheme="majorHAnsi" w:cstheme="majorHAnsi"/>
        </w:rPr>
        <w:t xml:space="preserve">code first approach, Data migration done from several distributed data repositories to centralized SQL server. Migration version controlled/logged. MVC as well as ASP.NET Razor page design, development approach is worked on. Unit testing and release to the department. Being a small team, we had hands on all the layers of the project with our on-site supervisor’s review. </w:t>
      </w:r>
    </w:p>
    <w:p w14:paraId="77B488C8" w14:textId="77777777"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Desktop based projects</w:t>
      </w:r>
      <w:r w:rsidRPr="00302838">
        <w:rPr>
          <w:rFonts w:asciiTheme="majorHAnsi" w:hAnsiTheme="majorHAnsi" w:cstheme="majorHAnsi"/>
        </w:rPr>
        <w:t xml:space="preserve"> :1) Two Phase Analysis (Modules - Cherry Chart), 2) Single Phase Evaluation (Modules - Cherry Chart, BPHE Compare, Reference Test Analysis, uncertainty calculations for pipe sections), 3) Single Phase Test Designer, 4) Fluids Reform tools </w:t>
      </w:r>
    </w:p>
    <w:p w14:paraId="2E50C051" w14:textId="1ADA719D"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Environment</w:t>
      </w:r>
      <w:r w:rsidRPr="00302838">
        <w:rPr>
          <w:rFonts w:asciiTheme="majorHAnsi" w:hAnsiTheme="majorHAnsi" w:cstheme="majorHAnsi"/>
        </w:rPr>
        <w:t xml:space="preserve">: C#.NET, XML, My SQL, ADO.NET, LINQ using HTML for WPF UI, using MVVM architecture and PRISM 5.0 framework, WCF services, CSS, JavaScript, unit testing using </w:t>
      </w:r>
      <w:proofErr w:type="spellStart"/>
      <w:r w:rsidRPr="00302838">
        <w:rPr>
          <w:rFonts w:asciiTheme="majorHAnsi" w:hAnsiTheme="majorHAnsi" w:cstheme="majorHAnsi"/>
        </w:rPr>
        <w:t>MSTest</w:t>
      </w:r>
      <w:proofErr w:type="spellEnd"/>
      <w:r w:rsidRPr="00302838">
        <w:rPr>
          <w:rFonts w:asciiTheme="majorHAnsi" w:hAnsiTheme="majorHAnsi" w:cstheme="majorHAnsi"/>
        </w:rPr>
        <w:t xml:space="preserve"> and </w:t>
      </w:r>
      <w:proofErr w:type="spellStart"/>
      <w:r w:rsidRPr="00302838">
        <w:rPr>
          <w:rFonts w:asciiTheme="majorHAnsi" w:hAnsiTheme="majorHAnsi" w:cstheme="majorHAnsi"/>
        </w:rPr>
        <w:t>Moq</w:t>
      </w:r>
      <w:proofErr w:type="spellEnd"/>
      <w:r w:rsidRPr="00302838">
        <w:rPr>
          <w:rFonts w:asciiTheme="majorHAnsi" w:hAnsiTheme="majorHAnsi" w:cstheme="majorHAnsi"/>
        </w:rPr>
        <w:t xml:space="preserve"> framework</w:t>
      </w:r>
      <w:r w:rsidR="00EA023C">
        <w:rPr>
          <w:rFonts w:asciiTheme="majorHAnsi" w:hAnsiTheme="majorHAnsi" w:cstheme="majorHAnsi"/>
        </w:rPr>
        <w:t xml:space="preserve">. Handle click-once </w:t>
      </w:r>
      <w:r w:rsidR="00EA023C" w:rsidRPr="00302838">
        <w:rPr>
          <w:rFonts w:asciiTheme="majorHAnsi" w:hAnsiTheme="majorHAnsi" w:cstheme="majorHAnsi"/>
        </w:rPr>
        <w:t>deployment</w:t>
      </w:r>
      <w:r w:rsidR="00EA023C">
        <w:rPr>
          <w:rFonts w:asciiTheme="majorHAnsi" w:hAnsiTheme="majorHAnsi" w:cstheme="majorHAnsi"/>
        </w:rPr>
        <w:t xml:space="preserve"> and releases.</w:t>
      </w:r>
      <w:r w:rsidRPr="00302838">
        <w:rPr>
          <w:rFonts w:asciiTheme="majorHAnsi" w:hAnsiTheme="majorHAnsi" w:cstheme="majorHAnsi"/>
        </w:rPr>
        <w:t xml:space="preserve"> </w:t>
      </w:r>
    </w:p>
    <w:p w14:paraId="7B969D18" w14:textId="1EA59363"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Duration</w:t>
      </w:r>
      <w:r w:rsidRPr="00302838">
        <w:rPr>
          <w:rFonts w:asciiTheme="majorHAnsi" w:hAnsiTheme="majorHAnsi" w:cstheme="majorHAnsi"/>
        </w:rPr>
        <w:t xml:space="preserve">: From January 2011 to July 2020. Fluids Reform project was of 3 years duration. Single Phase Test Designer for 1 year. For Single- and </w:t>
      </w:r>
      <w:proofErr w:type="spellStart"/>
      <w:r w:rsidRPr="00302838">
        <w:rPr>
          <w:rFonts w:asciiTheme="majorHAnsi" w:hAnsiTheme="majorHAnsi" w:cstheme="majorHAnsi"/>
        </w:rPr>
        <w:t>TwoPhase</w:t>
      </w:r>
      <w:proofErr w:type="spellEnd"/>
      <w:r w:rsidRPr="00302838">
        <w:rPr>
          <w:rFonts w:asciiTheme="majorHAnsi" w:hAnsiTheme="majorHAnsi" w:cstheme="majorHAnsi"/>
        </w:rPr>
        <w:t xml:space="preserve"> Analysis and Evaluation projects, each module were for 6 to 9 months duration. </w:t>
      </w:r>
    </w:p>
    <w:p w14:paraId="088E079A" w14:textId="77777777"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Responsibility</w:t>
      </w:r>
      <w:r w:rsidRPr="00302838">
        <w:rPr>
          <w:rFonts w:asciiTheme="majorHAnsi" w:hAnsiTheme="majorHAnsi" w:cstheme="majorHAnsi"/>
        </w:rPr>
        <w:t xml:space="preserve">: Design, development, unit testing the modules and release. All of the four projects were done using WPF MVVM model. Views (customized user forms contains mostly grid views, list views, list boxes and stack panels for zed-graph controls). Database access using LINQ via ADO.Net. </w:t>
      </w:r>
    </w:p>
    <w:p w14:paraId="71C4994A" w14:textId="77777777"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lastRenderedPageBreak/>
        <w:t>Projects</w:t>
      </w:r>
      <w:r w:rsidRPr="00302838">
        <w:rPr>
          <w:rFonts w:asciiTheme="majorHAnsi" w:hAnsiTheme="majorHAnsi" w:cstheme="majorHAnsi"/>
        </w:rPr>
        <w:t xml:space="preserve">: Pressure drop calculations for pipe sections </w:t>
      </w:r>
    </w:p>
    <w:p w14:paraId="4822C733" w14:textId="77777777"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Environment</w:t>
      </w:r>
      <w:r w:rsidRPr="00302838">
        <w:rPr>
          <w:rFonts w:asciiTheme="majorHAnsi" w:hAnsiTheme="majorHAnsi" w:cstheme="majorHAnsi"/>
        </w:rPr>
        <w:t xml:space="preserve">: C#.NET, My SQL, ADO.NET, LINQ using WinForms unit testing using </w:t>
      </w:r>
      <w:proofErr w:type="spellStart"/>
      <w:r w:rsidRPr="00302838">
        <w:rPr>
          <w:rFonts w:asciiTheme="majorHAnsi" w:hAnsiTheme="majorHAnsi" w:cstheme="majorHAnsi"/>
        </w:rPr>
        <w:t>MSTest</w:t>
      </w:r>
      <w:proofErr w:type="spellEnd"/>
      <w:r w:rsidRPr="00302838">
        <w:rPr>
          <w:rFonts w:asciiTheme="majorHAnsi" w:hAnsiTheme="majorHAnsi" w:cstheme="majorHAnsi"/>
        </w:rPr>
        <w:t xml:space="preserve"> </w:t>
      </w:r>
      <w:r w:rsidRPr="00302838">
        <w:rPr>
          <w:rFonts w:asciiTheme="majorHAnsi" w:hAnsiTheme="majorHAnsi" w:cstheme="majorHAnsi"/>
          <w:b/>
          <w:bCs/>
        </w:rPr>
        <w:t>Duration</w:t>
      </w:r>
      <w:r w:rsidRPr="00302838">
        <w:rPr>
          <w:rFonts w:asciiTheme="majorHAnsi" w:hAnsiTheme="majorHAnsi" w:cstheme="majorHAnsi"/>
        </w:rPr>
        <w:t xml:space="preserve">: 1.5 years </w:t>
      </w:r>
    </w:p>
    <w:p w14:paraId="6CEF872A" w14:textId="77777777"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Responsibility</w:t>
      </w:r>
      <w:r w:rsidRPr="00302838">
        <w:rPr>
          <w:rFonts w:asciiTheme="majorHAnsi" w:hAnsiTheme="majorHAnsi" w:cstheme="majorHAnsi"/>
        </w:rPr>
        <w:t xml:space="preserve">: Migration project from VB6 to C# and My SQL. Database design and data population; Back-end design, development, testing. UI design, development and testing. Tool release and maintenance. </w:t>
      </w:r>
    </w:p>
    <w:p w14:paraId="5BB3E476" w14:textId="1F5076F0"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Project</w:t>
      </w:r>
      <w:r w:rsidRPr="00302838">
        <w:rPr>
          <w:rFonts w:asciiTheme="majorHAnsi" w:hAnsiTheme="majorHAnsi" w:cstheme="majorHAnsi"/>
        </w:rPr>
        <w:t xml:space="preserve">: ORC/LNG </w:t>
      </w:r>
    </w:p>
    <w:p w14:paraId="0E71D8B5" w14:textId="77777777"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Environment</w:t>
      </w:r>
      <w:r w:rsidRPr="00302838">
        <w:rPr>
          <w:rFonts w:asciiTheme="majorHAnsi" w:hAnsiTheme="majorHAnsi" w:cstheme="majorHAnsi"/>
        </w:rPr>
        <w:t xml:space="preserve">: C#.NET (Win Forms), XML </w:t>
      </w:r>
    </w:p>
    <w:p w14:paraId="506490AE" w14:textId="3D0F490A"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Duration</w:t>
      </w:r>
      <w:r w:rsidRPr="00302838">
        <w:rPr>
          <w:rFonts w:asciiTheme="majorHAnsi" w:hAnsiTheme="majorHAnsi" w:cstheme="majorHAnsi"/>
        </w:rPr>
        <w:t xml:space="preserve">: 6 months </w:t>
      </w:r>
    </w:p>
    <w:p w14:paraId="1FFBFC5A" w14:textId="77777777"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Responsibility</w:t>
      </w:r>
      <w:r w:rsidRPr="00302838">
        <w:rPr>
          <w:rFonts w:asciiTheme="majorHAnsi" w:hAnsiTheme="majorHAnsi" w:cstheme="majorHAnsi"/>
        </w:rPr>
        <w:t xml:space="preserve">: New concept of mathematical line interpolation in “Isobaric grid fluid” implementation done for SSP G7 calculations. New feature has been added in HTR UDF Editor to generate the above files. The tool is distributed among Segment Managers, HTR and Application Management departments. </w:t>
      </w:r>
      <w:r w:rsidRPr="00302838">
        <w:rPr>
          <w:rFonts w:asciiTheme="majorHAnsi" w:hAnsiTheme="majorHAnsi" w:cstheme="majorHAnsi"/>
          <w:b/>
          <w:bCs/>
        </w:rPr>
        <w:t>Project</w:t>
      </w:r>
      <w:r w:rsidRPr="00302838">
        <w:rPr>
          <w:rFonts w:asciiTheme="majorHAnsi" w:hAnsiTheme="majorHAnsi" w:cstheme="majorHAnsi"/>
        </w:rPr>
        <w:t xml:space="preserve">: Prediction Accuracy </w:t>
      </w:r>
    </w:p>
    <w:p w14:paraId="3A041175" w14:textId="77777777"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Environment</w:t>
      </w:r>
      <w:r w:rsidRPr="00302838">
        <w:rPr>
          <w:rFonts w:asciiTheme="majorHAnsi" w:hAnsiTheme="majorHAnsi" w:cstheme="majorHAnsi"/>
        </w:rPr>
        <w:t xml:space="preserve">: C#.NET (Win Forms), XML, My SQL, unit testing using </w:t>
      </w:r>
      <w:proofErr w:type="spellStart"/>
      <w:r w:rsidRPr="00302838">
        <w:rPr>
          <w:rFonts w:asciiTheme="majorHAnsi" w:hAnsiTheme="majorHAnsi" w:cstheme="majorHAnsi"/>
        </w:rPr>
        <w:t>MSTest</w:t>
      </w:r>
      <w:proofErr w:type="spellEnd"/>
      <w:r w:rsidRPr="00302838">
        <w:rPr>
          <w:rFonts w:asciiTheme="majorHAnsi" w:hAnsiTheme="majorHAnsi" w:cstheme="majorHAnsi"/>
        </w:rPr>
        <w:t xml:space="preserve"> Duration :6 months </w:t>
      </w:r>
      <w:r w:rsidRPr="00302838">
        <w:rPr>
          <w:rFonts w:asciiTheme="majorHAnsi" w:hAnsiTheme="majorHAnsi" w:cstheme="majorHAnsi"/>
          <w:b/>
          <w:bCs/>
        </w:rPr>
        <w:t>Responsibility</w:t>
      </w:r>
      <w:r w:rsidRPr="00302838">
        <w:rPr>
          <w:rFonts w:asciiTheme="majorHAnsi" w:hAnsiTheme="majorHAnsi" w:cstheme="majorHAnsi"/>
        </w:rPr>
        <w:t xml:space="preserve">: “BPHE Compare” tool enhancement and “Prediction Accuracy” tracking. “BPHE Compare” tool in HTR was available to compare the thermo-hydraulic performances for symmetry BPHEs only between predicted and modeled prototypes. New feature has been added to compare the same for asymmetry BPHEs. Created a new database named” </w:t>
      </w:r>
      <w:proofErr w:type="spellStart"/>
      <w:r w:rsidRPr="00302838">
        <w:rPr>
          <w:rFonts w:asciiTheme="majorHAnsi" w:hAnsiTheme="majorHAnsi" w:cstheme="majorHAnsi"/>
        </w:rPr>
        <w:t>htrpredict</w:t>
      </w:r>
      <w:proofErr w:type="spellEnd"/>
      <w:r w:rsidRPr="00302838">
        <w:rPr>
          <w:rFonts w:asciiTheme="majorHAnsi" w:hAnsiTheme="majorHAnsi" w:cstheme="majorHAnsi"/>
        </w:rPr>
        <w:t xml:space="preserve">” to store the compared and prediction data from “BPHE Compare” tool. The prediction data from the database is made available in the Dive Portal board for tracking “Prediction Accuracy” for predicted prototypes. Project : Single Phase Validation Tool Environment/Skills : C#.NET (Win Forms), My SQL, unit testing using </w:t>
      </w:r>
      <w:proofErr w:type="spellStart"/>
      <w:r w:rsidRPr="00302838">
        <w:rPr>
          <w:rFonts w:asciiTheme="majorHAnsi" w:hAnsiTheme="majorHAnsi" w:cstheme="majorHAnsi"/>
        </w:rPr>
        <w:t>MSTest</w:t>
      </w:r>
      <w:proofErr w:type="spellEnd"/>
      <w:r w:rsidRPr="00302838">
        <w:rPr>
          <w:rFonts w:asciiTheme="majorHAnsi" w:hAnsiTheme="majorHAnsi" w:cstheme="majorHAnsi"/>
        </w:rPr>
        <w:t>, ADO.NET Duration : 1 year Responsibility : Read single phase laboratory rig output data file, provide the quality of the test using graphical presentation. Created two databases “</w:t>
      </w:r>
      <w:proofErr w:type="spellStart"/>
      <w:r w:rsidRPr="00302838">
        <w:rPr>
          <w:rFonts w:asciiTheme="majorHAnsi" w:hAnsiTheme="majorHAnsi" w:cstheme="majorHAnsi"/>
        </w:rPr>
        <w:t>htrlab</w:t>
      </w:r>
      <w:proofErr w:type="spellEnd"/>
      <w:r w:rsidRPr="00302838">
        <w:rPr>
          <w:rFonts w:asciiTheme="majorHAnsi" w:hAnsiTheme="majorHAnsi" w:cstheme="majorHAnsi"/>
        </w:rPr>
        <w:t>” and “</w:t>
      </w:r>
      <w:proofErr w:type="spellStart"/>
      <w:r w:rsidRPr="00302838">
        <w:rPr>
          <w:rFonts w:asciiTheme="majorHAnsi" w:hAnsiTheme="majorHAnsi" w:cstheme="majorHAnsi"/>
        </w:rPr>
        <w:t>htrrig</w:t>
      </w:r>
      <w:proofErr w:type="spellEnd"/>
      <w:r w:rsidRPr="00302838">
        <w:rPr>
          <w:rFonts w:asciiTheme="majorHAnsi" w:hAnsiTheme="majorHAnsi" w:cstheme="majorHAnsi"/>
        </w:rPr>
        <w:t xml:space="preserve">”. The test and the rig details are updated to the databases respectively. </w:t>
      </w:r>
    </w:p>
    <w:p w14:paraId="77C16350" w14:textId="77777777"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Project</w:t>
      </w:r>
      <w:r w:rsidRPr="00302838">
        <w:rPr>
          <w:rFonts w:asciiTheme="majorHAnsi" w:hAnsiTheme="majorHAnsi" w:cstheme="majorHAnsi"/>
        </w:rPr>
        <w:t xml:space="preserve">: Compare BPHE web interface </w:t>
      </w:r>
    </w:p>
    <w:p w14:paraId="1E81DE44" w14:textId="77777777"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Environment/Skills</w:t>
      </w:r>
      <w:r w:rsidRPr="00302838">
        <w:rPr>
          <w:rFonts w:asciiTheme="majorHAnsi" w:hAnsiTheme="majorHAnsi" w:cstheme="majorHAnsi"/>
        </w:rPr>
        <w:t xml:space="preserve">: PHP, </w:t>
      </w:r>
      <w:proofErr w:type="spellStart"/>
      <w:r w:rsidRPr="00302838">
        <w:rPr>
          <w:rFonts w:asciiTheme="majorHAnsi" w:hAnsiTheme="majorHAnsi" w:cstheme="majorHAnsi"/>
        </w:rPr>
        <w:t>javascript</w:t>
      </w:r>
      <w:proofErr w:type="spellEnd"/>
      <w:r w:rsidRPr="00302838">
        <w:rPr>
          <w:rFonts w:asciiTheme="majorHAnsi" w:hAnsiTheme="majorHAnsi" w:cstheme="majorHAnsi"/>
        </w:rPr>
        <w:t xml:space="preserve">, </w:t>
      </w:r>
      <w:proofErr w:type="spellStart"/>
      <w:r w:rsidRPr="00302838">
        <w:rPr>
          <w:rFonts w:asciiTheme="majorHAnsi" w:hAnsiTheme="majorHAnsi" w:cstheme="majorHAnsi"/>
        </w:rPr>
        <w:t>jquery</w:t>
      </w:r>
      <w:proofErr w:type="spellEnd"/>
      <w:r w:rsidRPr="00302838">
        <w:rPr>
          <w:rFonts w:asciiTheme="majorHAnsi" w:hAnsiTheme="majorHAnsi" w:cstheme="majorHAnsi"/>
        </w:rPr>
        <w:t xml:space="preserve">, ajax, </w:t>
      </w:r>
      <w:proofErr w:type="spellStart"/>
      <w:r w:rsidRPr="00302838">
        <w:rPr>
          <w:rFonts w:asciiTheme="majorHAnsi" w:hAnsiTheme="majorHAnsi" w:cstheme="majorHAnsi"/>
        </w:rPr>
        <w:t>css</w:t>
      </w:r>
      <w:proofErr w:type="spellEnd"/>
      <w:r w:rsidRPr="00302838">
        <w:rPr>
          <w:rFonts w:asciiTheme="majorHAnsi" w:hAnsiTheme="majorHAnsi" w:cstheme="majorHAnsi"/>
        </w:rPr>
        <w:t xml:space="preserve">, JSON, MySQL, unit testing using </w:t>
      </w:r>
      <w:proofErr w:type="spellStart"/>
      <w:r w:rsidRPr="00302838">
        <w:rPr>
          <w:rFonts w:asciiTheme="majorHAnsi" w:hAnsiTheme="majorHAnsi" w:cstheme="majorHAnsi"/>
        </w:rPr>
        <w:t>MSTest</w:t>
      </w:r>
      <w:proofErr w:type="spellEnd"/>
      <w:r w:rsidRPr="00302838">
        <w:rPr>
          <w:rFonts w:asciiTheme="majorHAnsi" w:hAnsiTheme="majorHAnsi" w:cstheme="majorHAnsi"/>
        </w:rPr>
        <w:t xml:space="preserve"> </w:t>
      </w:r>
      <w:r w:rsidRPr="00302838">
        <w:rPr>
          <w:rFonts w:asciiTheme="majorHAnsi" w:hAnsiTheme="majorHAnsi" w:cstheme="majorHAnsi"/>
          <w:b/>
          <w:bCs/>
        </w:rPr>
        <w:t>Duration</w:t>
      </w:r>
      <w:r w:rsidRPr="00302838">
        <w:rPr>
          <w:rFonts w:asciiTheme="majorHAnsi" w:hAnsiTheme="majorHAnsi" w:cstheme="majorHAnsi"/>
        </w:rPr>
        <w:t xml:space="preserve">: 6 months </w:t>
      </w:r>
    </w:p>
    <w:p w14:paraId="320C900F" w14:textId="606BB168"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lastRenderedPageBreak/>
        <w:t>Responsibility</w:t>
      </w:r>
      <w:r w:rsidRPr="00302838">
        <w:rPr>
          <w:rFonts w:asciiTheme="majorHAnsi" w:hAnsiTheme="majorHAnsi" w:cstheme="majorHAnsi"/>
        </w:rPr>
        <w:t>: search engine like operation for all the new and developed BPHE prototypes from the “</w:t>
      </w:r>
      <w:proofErr w:type="spellStart"/>
      <w:r w:rsidRPr="00302838">
        <w:rPr>
          <w:rFonts w:asciiTheme="majorHAnsi" w:hAnsiTheme="majorHAnsi" w:cstheme="majorHAnsi"/>
        </w:rPr>
        <w:t>htrlab</w:t>
      </w:r>
      <w:proofErr w:type="spellEnd"/>
      <w:r w:rsidRPr="00302838">
        <w:rPr>
          <w:rFonts w:asciiTheme="majorHAnsi" w:hAnsiTheme="majorHAnsi" w:cstheme="majorHAnsi"/>
        </w:rPr>
        <w:t xml:space="preserve">” database. </w:t>
      </w:r>
    </w:p>
    <w:p w14:paraId="7DF7CDE5" w14:textId="77777777"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Project</w:t>
      </w:r>
      <w:r w:rsidRPr="00302838">
        <w:rPr>
          <w:rFonts w:asciiTheme="majorHAnsi" w:hAnsiTheme="majorHAnsi" w:cstheme="majorHAnsi"/>
        </w:rPr>
        <w:t xml:space="preserve">: HTRLAB web interface </w:t>
      </w:r>
    </w:p>
    <w:p w14:paraId="285E0946" w14:textId="3B63BDDD"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Environment/Skills</w:t>
      </w:r>
      <w:r w:rsidRPr="00302838">
        <w:rPr>
          <w:rFonts w:asciiTheme="majorHAnsi" w:hAnsiTheme="majorHAnsi" w:cstheme="majorHAnsi"/>
        </w:rPr>
        <w:t xml:space="preserve">: PHP, </w:t>
      </w:r>
      <w:proofErr w:type="spellStart"/>
      <w:r w:rsidRPr="00302838">
        <w:rPr>
          <w:rFonts w:asciiTheme="majorHAnsi" w:hAnsiTheme="majorHAnsi" w:cstheme="majorHAnsi"/>
        </w:rPr>
        <w:t>javascript</w:t>
      </w:r>
      <w:proofErr w:type="spellEnd"/>
      <w:r w:rsidRPr="00302838">
        <w:rPr>
          <w:rFonts w:asciiTheme="majorHAnsi" w:hAnsiTheme="majorHAnsi" w:cstheme="majorHAnsi"/>
        </w:rPr>
        <w:t xml:space="preserve">, </w:t>
      </w:r>
      <w:proofErr w:type="spellStart"/>
      <w:r w:rsidRPr="00302838">
        <w:rPr>
          <w:rFonts w:asciiTheme="majorHAnsi" w:hAnsiTheme="majorHAnsi" w:cstheme="majorHAnsi"/>
        </w:rPr>
        <w:t>jquery</w:t>
      </w:r>
      <w:proofErr w:type="spellEnd"/>
      <w:r w:rsidRPr="00302838">
        <w:rPr>
          <w:rFonts w:asciiTheme="majorHAnsi" w:hAnsiTheme="majorHAnsi" w:cstheme="majorHAnsi"/>
        </w:rPr>
        <w:t xml:space="preserve">, ajax, </w:t>
      </w:r>
      <w:proofErr w:type="spellStart"/>
      <w:r w:rsidRPr="00302838">
        <w:rPr>
          <w:rFonts w:asciiTheme="majorHAnsi" w:hAnsiTheme="majorHAnsi" w:cstheme="majorHAnsi"/>
        </w:rPr>
        <w:t>css</w:t>
      </w:r>
      <w:proofErr w:type="spellEnd"/>
      <w:r w:rsidRPr="00302838">
        <w:rPr>
          <w:rFonts w:asciiTheme="majorHAnsi" w:hAnsiTheme="majorHAnsi" w:cstheme="majorHAnsi"/>
        </w:rPr>
        <w:t xml:space="preserve">, JSON, MySQL, unit testing using </w:t>
      </w:r>
      <w:proofErr w:type="spellStart"/>
      <w:r w:rsidRPr="00302838">
        <w:rPr>
          <w:rFonts w:asciiTheme="majorHAnsi" w:hAnsiTheme="majorHAnsi" w:cstheme="majorHAnsi"/>
        </w:rPr>
        <w:t>MSTest</w:t>
      </w:r>
      <w:proofErr w:type="spellEnd"/>
      <w:r w:rsidRPr="00302838">
        <w:rPr>
          <w:rFonts w:asciiTheme="majorHAnsi" w:hAnsiTheme="majorHAnsi" w:cstheme="majorHAnsi"/>
        </w:rPr>
        <w:t xml:space="preserve"> </w:t>
      </w:r>
      <w:r w:rsidRPr="00302838">
        <w:rPr>
          <w:rFonts w:asciiTheme="majorHAnsi" w:hAnsiTheme="majorHAnsi" w:cstheme="majorHAnsi"/>
          <w:b/>
          <w:bCs/>
        </w:rPr>
        <w:t>Duration</w:t>
      </w:r>
      <w:r w:rsidRPr="00302838">
        <w:rPr>
          <w:rFonts w:asciiTheme="majorHAnsi" w:hAnsiTheme="majorHAnsi" w:cstheme="majorHAnsi"/>
        </w:rPr>
        <w:t xml:space="preserve">: 1 year </w:t>
      </w:r>
    </w:p>
    <w:p w14:paraId="757E1ED6" w14:textId="77777777"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Responsibility</w:t>
      </w:r>
      <w:r w:rsidRPr="00302838">
        <w:rPr>
          <w:rFonts w:asciiTheme="majorHAnsi" w:hAnsiTheme="majorHAnsi" w:cstheme="majorHAnsi"/>
        </w:rPr>
        <w:t>: web interface to the “</w:t>
      </w:r>
      <w:proofErr w:type="spellStart"/>
      <w:r w:rsidRPr="00302838">
        <w:rPr>
          <w:rFonts w:asciiTheme="majorHAnsi" w:hAnsiTheme="majorHAnsi" w:cstheme="majorHAnsi"/>
        </w:rPr>
        <w:t>htrlab</w:t>
      </w:r>
      <w:proofErr w:type="spellEnd"/>
      <w:r w:rsidRPr="00302838">
        <w:rPr>
          <w:rFonts w:asciiTheme="majorHAnsi" w:hAnsiTheme="majorHAnsi" w:cstheme="majorHAnsi"/>
        </w:rPr>
        <w:t xml:space="preserve">” database through which thermal analysis engineers and laboratory technicians would be able to add/edit/update BPHE prototype and different test rig data and their output data. </w:t>
      </w:r>
    </w:p>
    <w:p w14:paraId="681F7DCC" w14:textId="77777777"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Project</w:t>
      </w:r>
      <w:r w:rsidRPr="00302838">
        <w:rPr>
          <w:rFonts w:asciiTheme="majorHAnsi" w:hAnsiTheme="majorHAnsi" w:cstheme="majorHAnsi"/>
        </w:rPr>
        <w:t xml:space="preserve">: Single Phase Evaluation tool </w:t>
      </w:r>
    </w:p>
    <w:p w14:paraId="0DF839B5" w14:textId="77777777"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Environment/Skills</w:t>
      </w:r>
      <w:r w:rsidRPr="00302838">
        <w:rPr>
          <w:rFonts w:asciiTheme="majorHAnsi" w:hAnsiTheme="majorHAnsi" w:cstheme="majorHAnsi"/>
        </w:rPr>
        <w:t xml:space="preserve">: C#.NET (WinForms), MySQL, ADO.NET, unit testing using </w:t>
      </w:r>
      <w:proofErr w:type="spellStart"/>
      <w:r w:rsidRPr="00302838">
        <w:rPr>
          <w:rFonts w:asciiTheme="majorHAnsi" w:hAnsiTheme="majorHAnsi" w:cstheme="majorHAnsi"/>
        </w:rPr>
        <w:t>MSTest</w:t>
      </w:r>
      <w:proofErr w:type="spellEnd"/>
      <w:r w:rsidRPr="00302838">
        <w:rPr>
          <w:rFonts w:asciiTheme="majorHAnsi" w:hAnsiTheme="majorHAnsi" w:cstheme="majorHAnsi"/>
        </w:rPr>
        <w:t xml:space="preserve"> </w:t>
      </w:r>
    </w:p>
    <w:p w14:paraId="3FA9BF9D" w14:textId="77777777"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Duration</w:t>
      </w:r>
      <w:r w:rsidRPr="00302838">
        <w:rPr>
          <w:rFonts w:asciiTheme="majorHAnsi" w:hAnsiTheme="majorHAnsi" w:cstheme="majorHAnsi"/>
        </w:rPr>
        <w:t xml:space="preserve">: 1 year </w:t>
      </w:r>
    </w:p>
    <w:p w14:paraId="22FBF4F2" w14:textId="6E28D029" w:rsidR="00615AD1"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Responsibility</w:t>
      </w:r>
      <w:r w:rsidRPr="00302838">
        <w:rPr>
          <w:rFonts w:asciiTheme="majorHAnsi" w:hAnsiTheme="majorHAnsi" w:cstheme="majorHAnsi"/>
        </w:rPr>
        <w:t xml:space="preserve">: Development and implementation of windows application to verify single phase tests from the lab database used for NPDs and Advanced Customizing. </w:t>
      </w:r>
    </w:p>
    <w:p w14:paraId="64892FF8" w14:textId="77777777"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Project</w:t>
      </w:r>
      <w:r w:rsidRPr="00302838">
        <w:rPr>
          <w:rFonts w:asciiTheme="majorHAnsi" w:hAnsiTheme="majorHAnsi" w:cstheme="majorHAnsi"/>
        </w:rPr>
        <w:t xml:space="preserve">: HTR User Defined Fluid Editor </w:t>
      </w:r>
    </w:p>
    <w:p w14:paraId="1205CF40" w14:textId="7E0224DE" w:rsidR="00615AD1"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Environment/Skills</w:t>
      </w:r>
      <w:r w:rsidRPr="00302838">
        <w:rPr>
          <w:rFonts w:asciiTheme="majorHAnsi" w:hAnsiTheme="majorHAnsi" w:cstheme="majorHAnsi"/>
        </w:rPr>
        <w:t xml:space="preserve">: C#.NET, ADO.NET, XML, unit testing using </w:t>
      </w:r>
      <w:proofErr w:type="spellStart"/>
      <w:r w:rsidRPr="00302838">
        <w:rPr>
          <w:rFonts w:asciiTheme="majorHAnsi" w:hAnsiTheme="majorHAnsi" w:cstheme="majorHAnsi"/>
        </w:rPr>
        <w:t>MSTest</w:t>
      </w:r>
      <w:proofErr w:type="spellEnd"/>
      <w:r w:rsidRPr="00302838">
        <w:rPr>
          <w:rFonts w:asciiTheme="majorHAnsi" w:hAnsiTheme="majorHAnsi" w:cstheme="majorHAnsi"/>
        </w:rPr>
        <w:t xml:space="preserve"> </w:t>
      </w:r>
    </w:p>
    <w:p w14:paraId="27C967B3" w14:textId="03EC8E97" w:rsidR="00615AD1"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Duration</w:t>
      </w:r>
      <w:r w:rsidRPr="00302838">
        <w:rPr>
          <w:rFonts w:asciiTheme="majorHAnsi" w:hAnsiTheme="majorHAnsi" w:cstheme="majorHAnsi"/>
        </w:rPr>
        <w:t xml:space="preserve">: 1 year Responsibility : Develop and enhance the implementations for one- and two- dimensional correlations for obtaining the concentration based mixture fluid properties from set of user defined data. Plot the behavior and accuracy for the calculated fluid properties to that of the provided one. Generate reports and save the reports. Export the user defined fluid to external database. </w:t>
      </w:r>
    </w:p>
    <w:p w14:paraId="5EFEA74F" w14:textId="77777777" w:rsidR="00615AD1"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rPr>
        <w:t xml:space="preserve">Project: SWEP Excel Add-in for obtaining fluid properties </w:t>
      </w:r>
    </w:p>
    <w:p w14:paraId="5D4BF913" w14:textId="334D4871" w:rsidR="00615AD1"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Environment/Skills</w:t>
      </w:r>
      <w:r w:rsidRPr="00302838">
        <w:rPr>
          <w:rFonts w:asciiTheme="majorHAnsi" w:hAnsiTheme="majorHAnsi" w:cstheme="majorHAnsi"/>
        </w:rPr>
        <w:t xml:space="preserve">: C#.NET, ADO.NET, XML, MS-Excel Macro programming. </w:t>
      </w:r>
    </w:p>
    <w:p w14:paraId="5B975B41" w14:textId="47C86757" w:rsidR="00615AD1"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Duration</w:t>
      </w:r>
      <w:r w:rsidRPr="00302838">
        <w:rPr>
          <w:rFonts w:asciiTheme="majorHAnsi" w:hAnsiTheme="majorHAnsi" w:cstheme="majorHAnsi"/>
        </w:rPr>
        <w:t xml:space="preserve">: 3 months Responsibility: Develop and enhance the wrapper around the dot net class library to obtain different fluid properties in MS Excel. </w:t>
      </w:r>
    </w:p>
    <w:p w14:paraId="529A1393" w14:textId="0CC0E490" w:rsidR="00615AD1"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Project</w:t>
      </w:r>
      <w:r w:rsidRPr="00302838">
        <w:rPr>
          <w:rFonts w:asciiTheme="majorHAnsi" w:hAnsiTheme="majorHAnsi" w:cstheme="majorHAnsi"/>
        </w:rPr>
        <w:t>: Simulation of a simple vapor compression refrigeration system</w:t>
      </w:r>
    </w:p>
    <w:p w14:paraId="47861D00" w14:textId="15307EBB" w:rsidR="00615AD1"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Environment/Skills</w:t>
      </w:r>
      <w:r w:rsidRPr="00302838">
        <w:rPr>
          <w:rFonts w:asciiTheme="majorHAnsi" w:hAnsiTheme="majorHAnsi" w:cstheme="majorHAnsi"/>
        </w:rPr>
        <w:t>: C#.NET, ADO.NET, XML, MS-Excel Macro programming.</w:t>
      </w:r>
    </w:p>
    <w:p w14:paraId="79C5ACF1" w14:textId="77777777" w:rsidR="00615AD1"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lastRenderedPageBreak/>
        <w:t>Duration</w:t>
      </w:r>
      <w:r w:rsidRPr="00302838">
        <w:rPr>
          <w:rFonts w:asciiTheme="majorHAnsi" w:hAnsiTheme="majorHAnsi" w:cstheme="majorHAnsi"/>
        </w:rPr>
        <w:t xml:space="preserve">: 1 year </w:t>
      </w:r>
    </w:p>
    <w:p w14:paraId="72F4AEEB" w14:textId="26E3EE69" w:rsidR="00615AD1"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Responsibility</w:t>
      </w:r>
      <w:r w:rsidRPr="00302838">
        <w:rPr>
          <w:rFonts w:asciiTheme="majorHAnsi" w:hAnsiTheme="majorHAnsi" w:cstheme="majorHAnsi"/>
        </w:rPr>
        <w:t xml:space="preserve">: Responsible for developing the algorithms to simulate the refrigeration system considering the performances of each component in the system. Implementing it in MS Excel using macros. Develop the windows application for the same. </w:t>
      </w:r>
    </w:p>
    <w:p w14:paraId="77EAF22F" w14:textId="77777777"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Project</w:t>
      </w:r>
      <w:r w:rsidRPr="00302838">
        <w:rPr>
          <w:rFonts w:asciiTheme="majorHAnsi" w:hAnsiTheme="majorHAnsi" w:cstheme="majorHAnsi"/>
        </w:rPr>
        <w:t xml:space="preserve">: Copeland Rating </w:t>
      </w:r>
    </w:p>
    <w:p w14:paraId="2D759278" w14:textId="0B59DD9A" w:rsidR="00615AD1"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Environment/Skills</w:t>
      </w:r>
      <w:r w:rsidRPr="00302838">
        <w:rPr>
          <w:rFonts w:asciiTheme="majorHAnsi" w:hAnsiTheme="majorHAnsi" w:cstheme="majorHAnsi"/>
        </w:rPr>
        <w:t xml:space="preserve">: C#.NET, ADO.NET, XML, MS-Excel Macro programming. </w:t>
      </w:r>
    </w:p>
    <w:p w14:paraId="73B54F1E" w14:textId="6E91ABFB" w:rsidR="00615AD1"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Duration</w:t>
      </w:r>
      <w:r w:rsidRPr="00302838">
        <w:rPr>
          <w:rFonts w:asciiTheme="majorHAnsi" w:hAnsiTheme="majorHAnsi" w:cstheme="majorHAnsi"/>
        </w:rPr>
        <w:t xml:space="preserve">: 1 year Responsibility: Develop and maintain a windows application to use the Compressor library and rate a selected compressor’s performance parameters, plot its operating ranges. </w:t>
      </w:r>
    </w:p>
    <w:p w14:paraId="6D9CB70A" w14:textId="77777777"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Project</w:t>
      </w:r>
      <w:r w:rsidRPr="00302838">
        <w:rPr>
          <w:rFonts w:asciiTheme="majorHAnsi" w:hAnsiTheme="majorHAnsi" w:cstheme="majorHAnsi"/>
        </w:rPr>
        <w:t xml:space="preserve">: Compressor Data Evaluation Tool and Compressor library </w:t>
      </w:r>
    </w:p>
    <w:p w14:paraId="556F4C8A" w14:textId="77777777"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Environment/Skills</w:t>
      </w:r>
      <w:r w:rsidRPr="00302838">
        <w:rPr>
          <w:rFonts w:asciiTheme="majorHAnsi" w:hAnsiTheme="majorHAnsi" w:cstheme="majorHAnsi"/>
        </w:rPr>
        <w:t xml:space="preserve">: C#.NET, ADO.NET, XML, Copeland Manufacturer database </w:t>
      </w:r>
    </w:p>
    <w:p w14:paraId="1645CA42" w14:textId="77777777"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Duration</w:t>
      </w:r>
      <w:r w:rsidRPr="00302838">
        <w:rPr>
          <w:rFonts w:asciiTheme="majorHAnsi" w:hAnsiTheme="majorHAnsi" w:cstheme="majorHAnsi"/>
        </w:rPr>
        <w:t xml:space="preserve">: 1 year </w:t>
      </w:r>
    </w:p>
    <w:p w14:paraId="3B848C05" w14:textId="0E6D02D2" w:rsidR="00615AD1"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Responsibility</w:t>
      </w:r>
      <w:r w:rsidRPr="00302838">
        <w:rPr>
          <w:rFonts w:asciiTheme="majorHAnsi" w:hAnsiTheme="majorHAnsi" w:cstheme="majorHAnsi"/>
        </w:rPr>
        <w:t xml:space="preserve">: Application development to choose the mathematical models for a specified compressor and update in the database. Develop a class library to access that database and predict the accurate performance parameters. </w:t>
      </w:r>
    </w:p>
    <w:p w14:paraId="7AE7A5FB" w14:textId="0711F8A7" w:rsidR="00615AD1"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Project</w:t>
      </w:r>
      <w:r w:rsidRPr="00302838">
        <w:rPr>
          <w:rFonts w:asciiTheme="majorHAnsi" w:hAnsiTheme="majorHAnsi" w:cstheme="majorHAnsi"/>
        </w:rPr>
        <w:t xml:space="preserve">: Finite Grid Method for accurate fluid properties </w:t>
      </w:r>
    </w:p>
    <w:p w14:paraId="44B2CB87" w14:textId="77777777"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Environment/Skills</w:t>
      </w:r>
      <w:r w:rsidRPr="00302838">
        <w:rPr>
          <w:rFonts w:asciiTheme="majorHAnsi" w:hAnsiTheme="majorHAnsi" w:cstheme="majorHAnsi"/>
        </w:rPr>
        <w:t xml:space="preserve">: C#.NET, ADO.NET, XML, NIST Refprop 7 </w:t>
      </w:r>
    </w:p>
    <w:p w14:paraId="1E82DF50" w14:textId="77777777"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Duration</w:t>
      </w:r>
      <w:r w:rsidRPr="00302838">
        <w:rPr>
          <w:rFonts w:asciiTheme="majorHAnsi" w:hAnsiTheme="majorHAnsi" w:cstheme="majorHAnsi"/>
        </w:rPr>
        <w:t xml:space="preserve">: 1 year </w:t>
      </w:r>
    </w:p>
    <w:p w14:paraId="1E420BF1" w14:textId="1DBDBB1C" w:rsidR="00615AD1"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Responsibility</w:t>
      </w:r>
      <w:r w:rsidRPr="00302838">
        <w:rPr>
          <w:rFonts w:asciiTheme="majorHAnsi" w:hAnsiTheme="majorHAnsi" w:cstheme="majorHAnsi"/>
        </w:rPr>
        <w:t xml:space="preserve">: Research and develop a robust Finite Grid Method class library and a fluid editor to generate grid fluids for calculations in SSP G7 (SWEP's product selection tool). </w:t>
      </w:r>
    </w:p>
    <w:p w14:paraId="6A84B6C5" w14:textId="77777777" w:rsidR="005F2BE8" w:rsidRPr="00302838" w:rsidRDefault="005F2BE8">
      <w:pPr>
        <w:spacing w:before="120" w:line="360" w:lineRule="auto"/>
        <w:jc w:val="both"/>
        <w:rPr>
          <w:rFonts w:asciiTheme="majorHAnsi" w:hAnsiTheme="majorHAnsi" w:cstheme="majorHAnsi"/>
          <w:b/>
          <w:bCs/>
        </w:rPr>
      </w:pPr>
    </w:p>
    <w:p w14:paraId="2E08A3F7" w14:textId="77777777" w:rsidR="005F2BE8" w:rsidRPr="00302838" w:rsidRDefault="005F2BE8">
      <w:pPr>
        <w:spacing w:before="120" w:line="360" w:lineRule="auto"/>
        <w:jc w:val="both"/>
        <w:rPr>
          <w:rFonts w:asciiTheme="majorHAnsi" w:hAnsiTheme="majorHAnsi" w:cstheme="majorHAnsi"/>
          <w:b/>
          <w:bCs/>
        </w:rPr>
      </w:pPr>
    </w:p>
    <w:p w14:paraId="234B4E92" w14:textId="0064972F" w:rsidR="00615AD1" w:rsidRPr="00302838" w:rsidRDefault="00615AD1">
      <w:pPr>
        <w:spacing w:before="120" w:line="360" w:lineRule="auto"/>
        <w:jc w:val="both"/>
        <w:rPr>
          <w:rFonts w:asciiTheme="majorHAnsi" w:hAnsiTheme="majorHAnsi" w:cstheme="majorHAnsi"/>
          <w:b/>
          <w:bCs/>
        </w:rPr>
      </w:pPr>
      <w:r w:rsidRPr="00302838">
        <w:rPr>
          <w:rFonts w:asciiTheme="majorHAnsi" w:hAnsiTheme="majorHAnsi" w:cstheme="majorHAnsi"/>
          <w:b/>
          <w:bCs/>
        </w:rPr>
        <w:t xml:space="preserve">Worked at PSI Data Systems Limited, Bangalore from December 2005 till March 2008. </w:t>
      </w:r>
    </w:p>
    <w:p w14:paraId="42794D18" w14:textId="77777777" w:rsidR="005F2BE8" w:rsidRPr="00302838" w:rsidRDefault="005F2BE8">
      <w:pPr>
        <w:spacing w:before="120" w:line="360" w:lineRule="auto"/>
        <w:jc w:val="both"/>
        <w:rPr>
          <w:rFonts w:asciiTheme="majorHAnsi" w:hAnsiTheme="majorHAnsi" w:cstheme="majorHAnsi"/>
        </w:rPr>
      </w:pPr>
      <w:r w:rsidRPr="00302838">
        <w:rPr>
          <w:rFonts w:asciiTheme="majorHAnsi" w:hAnsiTheme="majorHAnsi" w:cstheme="majorHAnsi"/>
          <w:b/>
          <w:bCs/>
        </w:rPr>
        <w:t>Project</w:t>
      </w:r>
      <w:r w:rsidR="00615AD1" w:rsidRPr="00302838">
        <w:rPr>
          <w:rFonts w:asciiTheme="majorHAnsi" w:hAnsiTheme="majorHAnsi" w:cstheme="majorHAnsi"/>
        </w:rPr>
        <w:t xml:space="preserve">: ProphIT – Web based BPM tool </w:t>
      </w:r>
    </w:p>
    <w:p w14:paraId="1CF7D574" w14:textId="77777777"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Client</w:t>
      </w:r>
      <w:r w:rsidRPr="00302838">
        <w:rPr>
          <w:rFonts w:asciiTheme="majorHAnsi" w:hAnsiTheme="majorHAnsi" w:cstheme="majorHAnsi"/>
        </w:rPr>
        <w:t xml:space="preserve">: TSYS </w:t>
      </w:r>
      <w:proofErr w:type="spellStart"/>
      <w:r w:rsidRPr="00302838">
        <w:rPr>
          <w:rFonts w:asciiTheme="majorHAnsi" w:hAnsiTheme="majorHAnsi" w:cstheme="majorHAnsi"/>
        </w:rPr>
        <w:t>CapOne</w:t>
      </w:r>
      <w:proofErr w:type="spellEnd"/>
      <w:r w:rsidRPr="00302838">
        <w:rPr>
          <w:rFonts w:asciiTheme="majorHAnsi" w:hAnsiTheme="majorHAnsi" w:cstheme="majorHAnsi"/>
        </w:rPr>
        <w:t xml:space="preserve"> Bank </w:t>
      </w:r>
    </w:p>
    <w:p w14:paraId="7C0F8361" w14:textId="77777777"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Domain</w:t>
      </w:r>
      <w:r w:rsidRPr="00302838">
        <w:rPr>
          <w:rFonts w:asciiTheme="majorHAnsi" w:hAnsiTheme="majorHAnsi" w:cstheme="majorHAnsi"/>
        </w:rPr>
        <w:t xml:space="preserve">: Credit Card Processing </w:t>
      </w:r>
    </w:p>
    <w:p w14:paraId="31891DCD" w14:textId="77777777" w:rsidR="005F2BE8"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lastRenderedPageBreak/>
        <w:t>Team Size</w:t>
      </w:r>
      <w:r w:rsidRPr="00302838">
        <w:rPr>
          <w:rFonts w:asciiTheme="majorHAnsi" w:hAnsiTheme="majorHAnsi" w:cstheme="majorHAnsi"/>
        </w:rPr>
        <w:t xml:space="preserve">: 7 </w:t>
      </w:r>
    </w:p>
    <w:p w14:paraId="1CDF7347" w14:textId="7449183D" w:rsidR="00615AD1"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Environment</w:t>
      </w:r>
      <w:r w:rsidRPr="00302838">
        <w:rPr>
          <w:rFonts w:asciiTheme="majorHAnsi" w:hAnsiTheme="majorHAnsi" w:cstheme="majorHAnsi"/>
        </w:rPr>
        <w:t xml:space="preserve">: .NET Framework 2.0(ASP.NET, C#, VB.NET), Visual Studio 2005, SQL Server 2005, Design Studio 2.3.17, </w:t>
      </w:r>
      <w:proofErr w:type="spellStart"/>
      <w:r w:rsidRPr="00302838">
        <w:rPr>
          <w:rFonts w:asciiTheme="majorHAnsi" w:hAnsiTheme="majorHAnsi" w:cstheme="majorHAnsi"/>
        </w:rPr>
        <w:t>DesignIT</w:t>
      </w:r>
      <w:proofErr w:type="spellEnd"/>
      <w:r w:rsidRPr="00302838">
        <w:rPr>
          <w:rFonts w:asciiTheme="majorHAnsi" w:hAnsiTheme="majorHAnsi" w:cstheme="majorHAnsi"/>
        </w:rPr>
        <w:t xml:space="preserve"> 1.7, MS Visual Source Safe 6.0, XML Spy IDE, </w:t>
      </w:r>
      <w:proofErr w:type="spellStart"/>
      <w:r w:rsidRPr="00302838">
        <w:rPr>
          <w:rFonts w:asciiTheme="majorHAnsi" w:hAnsiTheme="majorHAnsi" w:cstheme="majorHAnsi"/>
        </w:rPr>
        <w:t>MindReef</w:t>
      </w:r>
      <w:proofErr w:type="spellEnd"/>
      <w:r w:rsidRPr="00302838">
        <w:rPr>
          <w:rFonts w:asciiTheme="majorHAnsi" w:hAnsiTheme="majorHAnsi" w:cstheme="majorHAnsi"/>
        </w:rPr>
        <w:t xml:space="preserve"> SOA Scope, Mercury Test Director 8.0. </w:t>
      </w:r>
    </w:p>
    <w:p w14:paraId="5C8BAF71" w14:textId="1F3FCF23" w:rsidR="00615AD1" w:rsidRPr="00302838" w:rsidRDefault="00615AD1">
      <w:pPr>
        <w:spacing w:before="120" w:line="360" w:lineRule="auto"/>
        <w:jc w:val="both"/>
        <w:rPr>
          <w:rFonts w:asciiTheme="majorHAnsi" w:hAnsiTheme="majorHAnsi" w:cstheme="majorHAnsi"/>
        </w:rPr>
      </w:pPr>
      <w:r w:rsidRPr="00302838">
        <w:rPr>
          <w:rFonts w:asciiTheme="majorHAnsi" w:hAnsiTheme="majorHAnsi" w:cstheme="majorHAnsi"/>
          <w:b/>
          <w:bCs/>
        </w:rPr>
        <w:t>Duration</w:t>
      </w:r>
      <w:r w:rsidRPr="00302838">
        <w:rPr>
          <w:rFonts w:asciiTheme="majorHAnsi" w:hAnsiTheme="majorHAnsi" w:cstheme="majorHAnsi"/>
        </w:rPr>
        <w:t xml:space="preserve">: 9-December-2005 to till March 2008. </w:t>
      </w:r>
    </w:p>
    <w:p w14:paraId="3B0265F3" w14:textId="355E50AE" w:rsidR="0016010A" w:rsidRPr="00302838" w:rsidRDefault="00615AD1" w:rsidP="005F2BE8">
      <w:pPr>
        <w:spacing w:before="120" w:line="360" w:lineRule="auto"/>
        <w:jc w:val="both"/>
        <w:rPr>
          <w:rFonts w:asciiTheme="majorHAnsi" w:eastAsia="Trebuchet MS" w:hAnsiTheme="majorHAnsi" w:cstheme="majorHAnsi"/>
          <w:color w:val="006699"/>
        </w:rPr>
      </w:pPr>
      <w:r w:rsidRPr="00302838">
        <w:rPr>
          <w:rFonts w:asciiTheme="majorHAnsi" w:hAnsiTheme="majorHAnsi" w:cstheme="majorHAnsi"/>
          <w:b/>
          <w:bCs/>
        </w:rPr>
        <w:t>Responsibility</w:t>
      </w:r>
      <w:r w:rsidRPr="00302838">
        <w:rPr>
          <w:rFonts w:asciiTheme="majorHAnsi" w:hAnsiTheme="majorHAnsi" w:cstheme="majorHAnsi"/>
        </w:rPr>
        <w:t xml:space="preserve">: Responsible for the development and enhancement of a </w:t>
      </w:r>
      <w:proofErr w:type="spellStart"/>
      <w:r w:rsidRPr="00302838">
        <w:rPr>
          <w:rFonts w:asciiTheme="majorHAnsi" w:hAnsiTheme="majorHAnsi" w:cstheme="majorHAnsi"/>
        </w:rPr>
        <w:t>webbased</w:t>
      </w:r>
      <w:proofErr w:type="spellEnd"/>
      <w:r w:rsidRPr="00302838">
        <w:rPr>
          <w:rFonts w:asciiTheme="majorHAnsi" w:hAnsiTheme="majorHAnsi" w:cstheme="majorHAnsi"/>
        </w:rPr>
        <w:t xml:space="preserve"> BPM application (ProphIT). Also provide problem resolution for the defects related to application. Project Description: ProphIT is a complete system for developing, implementing and executing business processes. ProphIT is made up of a large number of components that range from the Design Studio tool/</w:t>
      </w:r>
      <w:proofErr w:type="spellStart"/>
      <w:r w:rsidRPr="00302838">
        <w:rPr>
          <w:rFonts w:asciiTheme="majorHAnsi" w:hAnsiTheme="majorHAnsi" w:cstheme="majorHAnsi"/>
        </w:rPr>
        <w:t>DesignIT</w:t>
      </w:r>
      <w:proofErr w:type="spellEnd"/>
      <w:r w:rsidRPr="00302838">
        <w:rPr>
          <w:rFonts w:asciiTheme="majorHAnsi" w:hAnsiTheme="majorHAnsi" w:cstheme="majorHAnsi"/>
        </w:rPr>
        <w:t xml:space="preserve"> tool that is used to design, modify, and manage client processes, to the Workflow Engine that runs workflows. Workflows are the business rules of the client’s process for the project’s end users’ interaction. They are specific to each industry, and also each client within that industry. They may be different across products within a client. The workflow is seamless to the end-user, a Customer Service Representative (CSR). Based on CSR decisions, specific User Interface screens will display that contain information pulled from the external data source. The CSR can change or simply view this data.</w:t>
      </w:r>
    </w:p>
    <w:p w14:paraId="660DDD96" w14:textId="77777777" w:rsidR="0016010A" w:rsidRPr="00302838" w:rsidRDefault="0016010A">
      <w:pPr>
        <w:spacing w:before="60" w:line="360" w:lineRule="auto"/>
        <w:jc w:val="both"/>
        <w:rPr>
          <w:rFonts w:asciiTheme="majorHAnsi" w:eastAsia="Trebuchet MS" w:hAnsiTheme="majorHAnsi" w:cstheme="majorHAnsi"/>
          <w:color w:val="006699"/>
        </w:rPr>
      </w:pPr>
    </w:p>
    <w:p w14:paraId="63CE193E" w14:textId="77777777" w:rsidR="005F2BE8" w:rsidRPr="00302838" w:rsidRDefault="005F2BE8">
      <w:pPr>
        <w:spacing w:before="120" w:line="480" w:lineRule="auto"/>
        <w:jc w:val="both"/>
        <w:rPr>
          <w:rFonts w:asciiTheme="majorHAnsi" w:eastAsia="Trebuchet MS" w:hAnsiTheme="majorHAnsi" w:cstheme="majorHAnsi"/>
          <w:b/>
          <w:color w:val="006699"/>
        </w:rPr>
      </w:pPr>
    </w:p>
    <w:p w14:paraId="3CFABA2E" w14:textId="3333C30A" w:rsidR="0016010A" w:rsidRPr="00302838" w:rsidRDefault="00000000">
      <w:pPr>
        <w:spacing w:before="120" w:line="480" w:lineRule="auto"/>
        <w:jc w:val="both"/>
        <w:rPr>
          <w:rFonts w:asciiTheme="majorHAnsi" w:eastAsia="Trebuchet MS" w:hAnsiTheme="majorHAnsi" w:cstheme="majorHAnsi"/>
        </w:rPr>
      </w:pPr>
      <w:r w:rsidRPr="00302838">
        <w:rPr>
          <w:rFonts w:asciiTheme="majorHAnsi" w:eastAsia="Trebuchet MS" w:hAnsiTheme="majorHAnsi" w:cstheme="majorHAnsi"/>
          <w:b/>
          <w:color w:val="006699"/>
        </w:rPr>
        <w:t>PERSONAL DETAILS</w:t>
      </w:r>
    </w:p>
    <w:tbl>
      <w:tblPr>
        <w:tblStyle w:val="Table6"/>
        <w:tblW w:w="10077" w:type="dxa"/>
        <w:tblInd w:w="-45" w:type="dxa"/>
        <w:tblLayout w:type="fixed"/>
        <w:tblLook w:val="0000" w:firstRow="0" w:lastRow="0" w:firstColumn="0" w:lastColumn="0" w:noHBand="0" w:noVBand="0"/>
      </w:tblPr>
      <w:tblGrid>
        <w:gridCol w:w="2902"/>
        <w:gridCol w:w="7175"/>
      </w:tblGrid>
      <w:tr w:rsidR="0016010A" w:rsidRPr="00302838" w14:paraId="70D05479" w14:textId="77777777">
        <w:tc>
          <w:tcPr>
            <w:tcW w:w="2902" w:type="dxa"/>
            <w:tcBorders>
              <w:top w:val="single" w:sz="4" w:space="0" w:color="C0C0C0"/>
              <w:left w:val="single" w:sz="4" w:space="0" w:color="C0C0C0"/>
              <w:bottom w:val="single" w:sz="4" w:space="0" w:color="C0C0C0"/>
            </w:tcBorders>
            <w:shd w:val="clear" w:color="auto" w:fill="FFFFFF"/>
            <w:vAlign w:val="center"/>
          </w:tcPr>
          <w:p w14:paraId="79C545C2" w14:textId="77777777" w:rsidR="0016010A" w:rsidRPr="00302838" w:rsidRDefault="00000000">
            <w:pPr>
              <w:spacing w:before="100" w:after="40"/>
              <w:ind w:left="0" w:hanging="2"/>
              <w:rPr>
                <w:rFonts w:asciiTheme="majorHAnsi" w:eastAsia="Trebuchet MS" w:hAnsiTheme="majorHAnsi" w:cstheme="majorHAnsi"/>
              </w:rPr>
            </w:pPr>
            <w:r w:rsidRPr="00302838">
              <w:rPr>
                <w:rFonts w:asciiTheme="majorHAnsi" w:eastAsia="Trebuchet MS" w:hAnsiTheme="majorHAnsi" w:cstheme="majorHAnsi"/>
                <w:b/>
              </w:rPr>
              <w:t>Date of Birth, Place of Birth</w:t>
            </w:r>
          </w:p>
        </w:tc>
        <w:tc>
          <w:tcPr>
            <w:tcW w:w="7175"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20121585" w14:textId="2E9FABB9" w:rsidR="0016010A" w:rsidRPr="00302838" w:rsidRDefault="005F2BE8">
            <w:pPr>
              <w:spacing w:before="100" w:after="40"/>
              <w:ind w:left="0" w:hanging="2"/>
              <w:rPr>
                <w:rFonts w:asciiTheme="majorHAnsi" w:eastAsia="Trebuchet MS" w:hAnsiTheme="majorHAnsi" w:cstheme="majorHAnsi"/>
                <w:lang w:val="en-IN"/>
              </w:rPr>
            </w:pPr>
            <w:r w:rsidRPr="00302838">
              <w:rPr>
                <w:rFonts w:asciiTheme="majorHAnsi" w:eastAsia="Trebuchet MS" w:hAnsiTheme="majorHAnsi" w:cstheme="majorHAnsi"/>
                <w:lang w:val="en-IN"/>
              </w:rPr>
              <w:t>3</w:t>
            </w:r>
            <w:r w:rsidRPr="00302838">
              <w:rPr>
                <w:rFonts w:asciiTheme="majorHAnsi" w:eastAsia="Trebuchet MS" w:hAnsiTheme="majorHAnsi" w:cstheme="majorHAnsi"/>
              </w:rPr>
              <w:t>-</w:t>
            </w:r>
            <w:r w:rsidRPr="00302838">
              <w:rPr>
                <w:rFonts w:asciiTheme="majorHAnsi" w:eastAsia="Trebuchet MS" w:hAnsiTheme="majorHAnsi" w:cstheme="majorHAnsi"/>
                <w:lang w:val="en-IN"/>
              </w:rPr>
              <w:t>May</w:t>
            </w:r>
            <w:r w:rsidRPr="00302838">
              <w:rPr>
                <w:rFonts w:asciiTheme="majorHAnsi" w:eastAsia="Trebuchet MS" w:hAnsiTheme="majorHAnsi" w:cstheme="majorHAnsi"/>
              </w:rPr>
              <w:t>-198</w:t>
            </w:r>
            <w:r w:rsidRPr="00302838">
              <w:rPr>
                <w:rFonts w:asciiTheme="majorHAnsi" w:eastAsia="Trebuchet MS" w:hAnsiTheme="majorHAnsi" w:cstheme="majorHAnsi"/>
                <w:lang w:val="en-IN"/>
              </w:rPr>
              <w:t>0</w:t>
            </w:r>
            <w:r w:rsidRPr="00302838">
              <w:rPr>
                <w:rFonts w:asciiTheme="majorHAnsi" w:eastAsia="Trebuchet MS" w:hAnsiTheme="majorHAnsi" w:cstheme="majorHAnsi"/>
              </w:rPr>
              <w:t xml:space="preserve">, </w:t>
            </w:r>
            <w:r w:rsidRPr="00302838">
              <w:rPr>
                <w:rFonts w:asciiTheme="majorHAnsi" w:eastAsia="Trebuchet MS" w:hAnsiTheme="majorHAnsi" w:cstheme="majorHAnsi"/>
                <w:lang w:val="en-IN"/>
              </w:rPr>
              <w:t>Durgapur, West Bengal</w:t>
            </w:r>
          </w:p>
        </w:tc>
      </w:tr>
      <w:tr w:rsidR="0016010A" w:rsidRPr="00302838" w14:paraId="5A1DD129" w14:textId="77777777">
        <w:tc>
          <w:tcPr>
            <w:tcW w:w="2902" w:type="dxa"/>
            <w:tcBorders>
              <w:top w:val="single" w:sz="4" w:space="0" w:color="C0C0C0"/>
              <w:left w:val="single" w:sz="4" w:space="0" w:color="C0C0C0"/>
              <w:bottom w:val="single" w:sz="4" w:space="0" w:color="C0C0C0"/>
            </w:tcBorders>
            <w:shd w:val="clear" w:color="auto" w:fill="FFFFFF"/>
            <w:vAlign w:val="center"/>
          </w:tcPr>
          <w:p w14:paraId="034598E7" w14:textId="77777777" w:rsidR="0016010A" w:rsidRPr="00302838" w:rsidRDefault="00000000">
            <w:pPr>
              <w:spacing w:before="100" w:after="40"/>
              <w:ind w:left="0" w:hanging="2"/>
              <w:rPr>
                <w:rFonts w:asciiTheme="majorHAnsi" w:eastAsia="Trebuchet MS" w:hAnsiTheme="majorHAnsi" w:cstheme="majorHAnsi"/>
              </w:rPr>
            </w:pPr>
            <w:r w:rsidRPr="00302838">
              <w:rPr>
                <w:rFonts w:asciiTheme="majorHAnsi" w:eastAsia="Trebuchet MS" w:hAnsiTheme="majorHAnsi" w:cstheme="majorHAnsi"/>
                <w:b/>
              </w:rPr>
              <w:t>Nationality</w:t>
            </w:r>
          </w:p>
        </w:tc>
        <w:tc>
          <w:tcPr>
            <w:tcW w:w="7175"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20077B9C" w14:textId="77777777" w:rsidR="0016010A" w:rsidRPr="00302838" w:rsidRDefault="00000000">
            <w:pPr>
              <w:spacing w:before="100" w:after="40"/>
              <w:ind w:left="0" w:hanging="2"/>
              <w:rPr>
                <w:rFonts w:asciiTheme="majorHAnsi" w:eastAsia="Trebuchet MS" w:hAnsiTheme="majorHAnsi" w:cstheme="majorHAnsi"/>
              </w:rPr>
            </w:pPr>
            <w:r w:rsidRPr="00302838">
              <w:rPr>
                <w:rFonts w:asciiTheme="majorHAnsi" w:eastAsia="Trebuchet MS" w:hAnsiTheme="majorHAnsi" w:cstheme="majorHAnsi"/>
              </w:rPr>
              <w:t>Indian</w:t>
            </w:r>
          </w:p>
        </w:tc>
      </w:tr>
      <w:tr w:rsidR="0016010A" w:rsidRPr="00302838" w14:paraId="20B94DB2" w14:textId="77777777">
        <w:tc>
          <w:tcPr>
            <w:tcW w:w="2902" w:type="dxa"/>
            <w:tcBorders>
              <w:top w:val="single" w:sz="4" w:space="0" w:color="C0C0C0"/>
              <w:left w:val="single" w:sz="4" w:space="0" w:color="C0C0C0"/>
              <w:bottom w:val="single" w:sz="4" w:space="0" w:color="C0C0C0"/>
            </w:tcBorders>
            <w:shd w:val="clear" w:color="auto" w:fill="FFFFFF"/>
            <w:vAlign w:val="center"/>
          </w:tcPr>
          <w:p w14:paraId="44EDF94C" w14:textId="77777777" w:rsidR="0016010A" w:rsidRPr="00302838" w:rsidRDefault="00000000">
            <w:pPr>
              <w:spacing w:before="100" w:after="40"/>
              <w:ind w:left="0" w:hanging="2"/>
              <w:rPr>
                <w:rFonts w:asciiTheme="majorHAnsi" w:eastAsia="Trebuchet MS" w:hAnsiTheme="majorHAnsi" w:cstheme="majorHAnsi"/>
              </w:rPr>
            </w:pPr>
            <w:r w:rsidRPr="00302838">
              <w:rPr>
                <w:rFonts w:asciiTheme="majorHAnsi" w:eastAsia="Trebuchet MS" w:hAnsiTheme="majorHAnsi" w:cstheme="majorHAnsi"/>
                <w:b/>
              </w:rPr>
              <w:t>Sex</w:t>
            </w:r>
          </w:p>
        </w:tc>
        <w:tc>
          <w:tcPr>
            <w:tcW w:w="7175"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7881A58F" w14:textId="4CEA067E" w:rsidR="0016010A" w:rsidRPr="00302838" w:rsidRDefault="005F2BE8">
            <w:pPr>
              <w:spacing w:before="100" w:after="40"/>
              <w:ind w:left="0" w:hanging="2"/>
              <w:rPr>
                <w:rFonts w:asciiTheme="majorHAnsi" w:eastAsia="Trebuchet MS" w:hAnsiTheme="majorHAnsi" w:cstheme="majorHAnsi"/>
                <w:lang w:val="en-IN"/>
              </w:rPr>
            </w:pPr>
            <w:r w:rsidRPr="00302838">
              <w:rPr>
                <w:rFonts w:asciiTheme="majorHAnsi" w:eastAsia="Trebuchet MS" w:hAnsiTheme="majorHAnsi" w:cstheme="majorHAnsi"/>
                <w:lang w:val="en-IN"/>
              </w:rPr>
              <w:t>Female</w:t>
            </w:r>
          </w:p>
        </w:tc>
      </w:tr>
      <w:tr w:rsidR="0016010A" w:rsidRPr="00302838" w14:paraId="695F640C" w14:textId="77777777">
        <w:tc>
          <w:tcPr>
            <w:tcW w:w="2902" w:type="dxa"/>
            <w:tcBorders>
              <w:top w:val="single" w:sz="4" w:space="0" w:color="C0C0C0"/>
              <w:left w:val="single" w:sz="4" w:space="0" w:color="C0C0C0"/>
              <w:bottom w:val="single" w:sz="4" w:space="0" w:color="C0C0C0"/>
            </w:tcBorders>
            <w:shd w:val="clear" w:color="auto" w:fill="FFFFFF"/>
            <w:vAlign w:val="center"/>
          </w:tcPr>
          <w:p w14:paraId="7FE66B1E" w14:textId="77777777" w:rsidR="0016010A" w:rsidRPr="00302838" w:rsidRDefault="00000000">
            <w:pPr>
              <w:spacing w:before="100" w:after="40"/>
              <w:ind w:left="0" w:hanging="2"/>
              <w:rPr>
                <w:rFonts w:asciiTheme="majorHAnsi" w:eastAsia="Trebuchet MS" w:hAnsiTheme="majorHAnsi" w:cstheme="majorHAnsi"/>
              </w:rPr>
            </w:pPr>
            <w:r w:rsidRPr="00302838">
              <w:rPr>
                <w:rFonts w:asciiTheme="majorHAnsi" w:eastAsia="Trebuchet MS" w:hAnsiTheme="majorHAnsi" w:cstheme="majorHAnsi"/>
                <w:b/>
              </w:rPr>
              <w:t>Marital Status</w:t>
            </w:r>
          </w:p>
        </w:tc>
        <w:tc>
          <w:tcPr>
            <w:tcW w:w="7175"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45A86CB6" w14:textId="77777777" w:rsidR="0016010A" w:rsidRPr="00302838" w:rsidRDefault="00000000">
            <w:pPr>
              <w:spacing w:before="100" w:after="40"/>
              <w:ind w:left="0" w:hanging="2"/>
              <w:rPr>
                <w:rFonts w:asciiTheme="majorHAnsi" w:eastAsia="Trebuchet MS" w:hAnsiTheme="majorHAnsi" w:cstheme="majorHAnsi"/>
              </w:rPr>
            </w:pPr>
            <w:r w:rsidRPr="00302838">
              <w:rPr>
                <w:rFonts w:asciiTheme="majorHAnsi" w:eastAsia="Trebuchet MS" w:hAnsiTheme="majorHAnsi" w:cstheme="majorHAnsi"/>
              </w:rPr>
              <w:t>Married</w:t>
            </w:r>
          </w:p>
        </w:tc>
      </w:tr>
    </w:tbl>
    <w:p w14:paraId="5F2B1DFD" w14:textId="77777777" w:rsidR="0016010A" w:rsidRPr="00302838" w:rsidRDefault="00000000">
      <w:pPr>
        <w:spacing w:before="120" w:line="360" w:lineRule="auto"/>
        <w:jc w:val="both"/>
        <w:rPr>
          <w:rFonts w:asciiTheme="majorHAnsi" w:hAnsiTheme="majorHAnsi" w:cstheme="majorHAnsi"/>
        </w:rPr>
      </w:pPr>
      <w:r>
        <w:rPr>
          <w:rFonts w:asciiTheme="majorHAnsi" w:hAnsiTheme="majorHAnsi" w:cstheme="majorHAnsi"/>
        </w:rPr>
        <w:pict w14:anchorId="142A4B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9"/>
          </v:shape>
        </w:pict>
      </w:r>
    </w:p>
    <w:sectPr w:rsidR="0016010A" w:rsidRPr="00302838">
      <w:headerReference w:type="even" r:id="rId10"/>
      <w:headerReference w:type="default" r:id="rId11"/>
      <w:footerReference w:type="even" r:id="rId12"/>
      <w:footerReference w:type="default" r:id="rId13"/>
      <w:headerReference w:type="first" r:id="rId14"/>
      <w:footerReference w:type="first" r:id="rId15"/>
      <w:pgSz w:w="12240" w:h="15840"/>
      <w:pgMar w:top="1080" w:right="1080" w:bottom="144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F5D43" w14:textId="77777777" w:rsidR="00102366" w:rsidRDefault="00102366">
      <w:r>
        <w:separator/>
      </w:r>
    </w:p>
  </w:endnote>
  <w:endnote w:type="continuationSeparator" w:id="0">
    <w:p w14:paraId="18517AB2" w14:textId="77777777" w:rsidR="00102366" w:rsidRDefault="0010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OpenSymbol">
    <w:panose1 w:val="00000000000000000000"/>
    <w:charset w:val="00"/>
    <w:family w:val="roman"/>
    <w:notTrueType/>
    <w:pitch w:val="default"/>
  </w:font>
  <w:font w:name="Liberation Sans">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3D618" w14:textId="77777777" w:rsidR="0016010A" w:rsidRDefault="0016010A">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4291B" w14:textId="77777777" w:rsidR="0016010A" w:rsidRDefault="00000000">
    <w:pPr>
      <w:pBdr>
        <w:top w:val="nil"/>
        <w:left w:val="nil"/>
        <w:bottom w:val="nil"/>
        <w:right w:val="nil"/>
        <w:between w:val="nil"/>
      </w:pBdr>
      <w:tabs>
        <w:tab w:val="center" w:pos="4320"/>
        <w:tab w:val="right" w:pos="8640"/>
      </w:tabs>
      <w:jc w:val="center"/>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594E36">
      <w:rPr>
        <w:noProof/>
        <w:color w:val="000000"/>
        <w:sz w:val="16"/>
        <w:szCs w:val="16"/>
      </w:rPr>
      <w:t>1</w:t>
    </w:r>
    <w:r>
      <w:rPr>
        <w:color w:val="000000"/>
        <w:sz w:val="16"/>
        <w:szCs w:val="16"/>
      </w:rPr>
      <w:fldChar w:fldCharType="end"/>
    </w:r>
  </w:p>
  <w:p w14:paraId="2909AD47" w14:textId="77777777" w:rsidR="0016010A" w:rsidRDefault="0016010A">
    <w:pPr>
      <w:pBdr>
        <w:top w:val="nil"/>
        <w:left w:val="nil"/>
        <w:bottom w:val="nil"/>
        <w:right w:val="nil"/>
        <w:between w:val="nil"/>
      </w:pBdr>
      <w:tabs>
        <w:tab w:val="center" w:pos="4320"/>
        <w:tab w:val="right" w:pos="8640"/>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2BE02" w14:textId="77777777" w:rsidR="0016010A" w:rsidRDefault="0016010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4884F" w14:textId="77777777" w:rsidR="00102366" w:rsidRDefault="00102366">
      <w:r>
        <w:separator/>
      </w:r>
    </w:p>
  </w:footnote>
  <w:footnote w:type="continuationSeparator" w:id="0">
    <w:p w14:paraId="4204D347" w14:textId="77777777" w:rsidR="00102366" w:rsidRDefault="001023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B9F40" w14:textId="77777777" w:rsidR="0016010A" w:rsidRDefault="0016010A">
    <w:pPr>
      <w:pBdr>
        <w:top w:val="nil"/>
        <w:left w:val="nil"/>
        <w:bottom w:val="nil"/>
        <w:right w:val="nil"/>
        <w:between w:val="nil"/>
      </w:pBdr>
      <w:tabs>
        <w:tab w:val="center" w:pos="4320"/>
        <w:tab w:val="right" w:pos="8640"/>
      </w:tabs>
      <w:spacing w:line="360" w:lineRule="auto"/>
      <w:jc w:val="both"/>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122AF" w14:textId="77777777" w:rsidR="0016010A" w:rsidRDefault="0016010A">
    <w:pPr>
      <w:pBdr>
        <w:top w:val="nil"/>
        <w:left w:val="nil"/>
        <w:bottom w:val="nil"/>
        <w:right w:val="nil"/>
        <w:between w:val="nil"/>
      </w:pBdr>
      <w:tabs>
        <w:tab w:val="center" w:pos="4320"/>
        <w:tab w:val="right" w:pos="8640"/>
      </w:tabs>
      <w:spacing w:line="360" w:lineRule="auto"/>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92912" w14:textId="77777777" w:rsidR="0016010A" w:rsidRDefault="0016010A">
    <w:pPr>
      <w:pBdr>
        <w:top w:val="nil"/>
        <w:left w:val="nil"/>
        <w:bottom w:val="nil"/>
        <w:right w:val="nil"/>
        <w:between w:val="nil"/>
      </w:pBdr>
      <w:tabs>
        <w:tab w:val="center" w:pos="4320"/>
        <w:tab w:val="right" w:pos="8640"/>
      </w:tabs>
      <w:spacing w:line="360" w:lineRule="auto"/>
      <w:jc w:val="both"/>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92557"/>
    <w:multiLevelType w:val="hybridMultilevel"/>
    <w:tmpl w:val="00000000"/>
    <w:lvl w:ilvl="0" w:tplc="A6DA6DF2">
      <w:start w:val="1"/>
      <w:numFmt w:val="bullet"/>
      <w:lvlText w:val="🞂"/>
      <w:lvlJc w:val="left"/>
      <w:pPr>
        <w:ind w:left="720" w:hanging="360"/>
      </w:pPr>
      <w:rPr>
        <w:rFonts w:ascii="Noto Sans Symbols" w:eastAsia="Noto Sans Symbols" w:hAnsi="Noto Sans Symbols" w:cs="Noto Sans Symbols"/>
        <w:color w:val="006699"/>
        <w:sz w:val="16"/>
        <w:szCs w:val="16"/>
        <w:vertAlign w:val="baseline"/>
      </w:rPr>
    </w:lvl>
    <w:lvl w:ilvl="1" w:tplc="6B0C4B06">
      <w:start w:val="1"/>
      <w:numFmt w:val="bullet"/>
      <w:lvlText w:val="o"/>
      <w:lvlJc w:val="left"/>
      <w:pPr>
        <w:ind w:left="1440" w:hanging="360"/>
      </w:pPr>
      <w:rPr>
        <w:rFonts w:ascii="Courier New" w:eastAsia="Courier New" w:hAnsi="Courier New" w:cs="Courier New"/>
        <w:vertAlign w:val="baseline"/>
      </w:rPr>
    </w:lvl>
    <w:lvl w:ilvl="2" w:tplc="9C54B236">
      <w:start w:val="1"/>
      <w:numFmt w:val="bullet"/>
      <w:lvlText w:val="▪"/>
      <w:lvlJc w:val="left"/>
      <w:pPr>
        <w:ind w:left="2160" w:hanging="360"/>
      </w:pPr>
      <w:rPr>
        <w:rFonts w:ascii="Noto Sans Symbols" w:eastAsia="Noto Sans Symbols" w:hAnsi="Noto Sans Symbols" w:cs="Noto Sans Symbols"/>
        <w:vertAlign w:val="baseline"/>
      </w:rPr>
    </w:lvl>
    <w:lvl w:ilvl="3" w:tplc="6F06B3AC">
      <w:start w:val="1"/>
      <w:numFmt w:val="bullet"/>
      <w:lvlText w:val="●"/>
      <w:lvlJc w:val="left"/>
      <w:pPr>
        <w:ind w:left="2880" w:hanging="360"/>
      </w:pPr>
      <w:rPr>
        <w:rFonts w:ascii="Noto Sans Symbols" w:eastAsia="Noto Sans Symbols" w:hAnsi="Noto Sans Symbols" w:cs="Noto Sans Symbols"/>
        <w:vertAlign w:val="baseline"/>
      </w:rPr>
    </w:lvl>
    <w:lvl w:ilvl="4" w:tplc="52342974">
      <w:start w:val="1"/>
      <w:numFmt w:val="bullet"/>
      <w:lvlText w:val="o"/>
      <w:lvlJc w:val="left"/>
      <w:pPr>
        <w:ind w:left="3600" w:hanging="360"/>
      </w:pPr>
      <w:rPr>
        <w:rFonts w:ascii="Courier New" w:eastAsia="Courier New" w:hAnsi="Courier New" w:cs="Courier New"/>
        <w:vertAlign w:val="baseline"/>
      </w:rPr>
    </w:lvl>
    <w:lvl w:ilvl="5" w:tplc="8A705EAA">
      <w:start w:val="1"/>
      <w:numFmt w:val="bullet"/>
      <w:lvlText w:val="▪"/>
      <w:lvlJc w:val="left"/>
      <w:pPr>
        <w:ind w:left="4320" w:hanging="360"/>
      </w:pPr>
      <w:rPr>
        <w:rFonts w:ascii="Noto Sans Symbols" w:eastAsia="Noto Sans Symbols" w:hAnsi="Noto Sans Symbols" w:cs="Noto Sans Symbols"/>
        <w:vertAlign w:val="baseline"/>
      </w:rPr>
    </w:lvl>
    <w:lvl w:ilvl="6" w:tplc="2D4C406C">
      <w:start w:val="1"/>
      <w:numFmt w:val="bullet"/>
      <w:lvlText w:val="●"/>
      <w:lvlJc w:val="left"/>
      <w:pPr>
        <w:ind w:left="5040" w:hanging="360"/>
      </w:pPr>
      <w:rPr>
        <w:rFonts w:ascii="Noto Sans Symbols" w:eastAsia="Noto Sans Symbols" w:hAnsi="Noto Sans Symbols" w:cs="Noto Sans Symbols"/>
        <w:vertAlign w:val="baseline"/>
      </w:rPr>
    </w:lvl>
    <w:lvl w:ilvl="7" w:tplc="C406BF4A">
      <w:start w:val="1"/>
      <w:numFmt w:val="bullet"/>
      <w:lvlText w:val="o"/>
      <w:lvlJc w:val="left"/>
      <w:pPr>
        <w:ind w:left="5760" w:hanging="360"/>
      </w:pPr>
      <w:rPr>
        <w:rFonts w:ascii="Courier New" w:eastAsia="Courier New" w:hAnsi="Courier New" w:cs="Courier New"/>
        <w:vertAlign w:val="baseline"/>
      </w:rPr>
    </w:lvl>
    <w:lvl w:ilvl="8" w:tplc="FF121EA6">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77CECF65"/>
    <w:multiLevelType w:val="hybridMultilevel"/>
    <w:tmpl w:val="00000000"/>
    <w:lvl w:ilvl="0" w:tplc="C3540DCC">
      <w:start w:val="1"/>
      <w:numFmt w:val="bullet"/>
      <w:lvlText w:val="🞂"/>
      <w:lvlJc w:val="left"/>
      <w:pPr>
        <w:ind w:left="850" w:hanging="359"/>
      </w:pPr>
      <w:rPr>
        <w:rFonts w:ascii="Noto Sans Symbols" w:eastAsia="Noto Sans Symbols" w:hAnsi="Noto Sans Symbols" w:cs="Noto Sans Symbols"/>
        <w:color w:val="006699"/>
        <w:sz w:val="16"/>
        <w:szCs w:val="16"/>
        <w:vertAlign w:val="baseline"/>
      </w:rPr>
    </w:lvl>
    <w:lvl w:ilvl="1" w:tplc="BE28A34E">
      <w:start w:val="1"/>
      <w:numFmt w:val="bullet"/>
      <w:lvlText w:val="●"/>
      <w:lvlJc w:val="left"/>
      <w:pPr>
        <w:ind w:left="1440" w:hanging="360"/>
      </w:pPr>
      <w:rPr>
        <w:rFonts w:ascii="Noto Sans Symbols" w:eastAsia="Noto Sans Symbols" w:hAnsi="Noto Sans Symbols" w:cs="Noto Sans Symbols"/>
        <w:vertAlign w:val="baseline"/>
      </w:rPr>
    </w:lvl>
    <w:lvl w:ilvl="2" w:tplc="6B96D062">
      <w:start w:val="1"/>
      <w:numFmt w:val="bullet"/>
      <w:lvlText w:val="●"/>
      <w:lvlJc w:val="left"/>
      <w:pPr>
        <w:ind w:left="1800" w:hanging="360"/>
      </w:pPr>
      <w:rPr>
        <w:rFonts w:ascii="Noto Sans Symbols" w:eastAsia="Noto Sans Symbols" w:hAnsi="Noto Sans Symbols" w:cs="Noto Sans Symbols"/>
        <w:vertAlign w:val="baseline"/>
      </w:rPr>
    </w:lvl>
    <w:lvl w:ilvl="3" w:tplc="C446243A">
      <w:start w:val="1"/>
      <w:numFmt w:val="bullet"/>
      <w:lvlText w:val="●"/>
      <w:lvlJc w:val="left"/>
      <w:pPr>
        <w:ind w:left="2160" w:hanging="360"/>
      </w:pPr>
      <w:rPr>
        <w:rFonts w:ascii="Noto Sans Symbols" w:eastAsia="Noto Sans Symbols" w:hAnsi="Noto Sans Symbols" w:cs="Noto Sans Symbols"/>
        <w:vertAlign w:val="baseline"/>
      </w:rPr>
    </w:lvl>
    <w:lvl w:ilvl="4" w:tplc="2E00191E">
      <w:start w:val="1"/>
      <w:numFmt w:val="bullet"/>
      <w:lvlText w:val="●"/>
      <w:lvlJc w:val="left"/>
      <w:pPr>
        <w:ind w:left="2520" w:hanging="360"/>
      </w:pPr>
      <w:rPr>
        <w:rFonts w:ascii="Noto Sans Symbols" w:eastAsia="Noto Sans Symbols" w:hAnsi="Noto Sans Symbols" w:cs="Noto Sans Symbols"/>
        <w:vertAlign w:val="baseline"/>
      </w:rPr>
    </w:lvl>
    <w:lvl w:ilvl="5" w:tplc="056E93A0">
      <w:start w:val="1"/>
      <w:numFmt w:val="bullet"/>
      <w:lvlText w:val="●"/>
      <w:lvlJc w:val="left"/>
      <w:pPr>
        <w:ind w:left="2880" w:hanging="360"/>
      </w:pPr>
      <w:rPr>
        <w:rFonts w:ascii="Noto Sans Symbols" w:eastAsia="Noto Sans Symbols" w:hAnsi="Noto Sans Symbols" w:cs="Noto Sans Symbols"/>
        <w:vertAlign w:val="baseline"/>
      </w:rPr>
    </w:lvl>
    <w:lvl w:ilvl="6" w:tplc="D7F6752A">
      <w:start w:val="1"/>
      <w:numFmt w:val="bullet"/>
      <w:lvlText w:val="●"/>
      <w:lvlJc w:val="left"/>
      <w:pPr>
        <w:ind w:left="3240" w:hanging="360"/>
      </w:pPr>
      <w:rPr>
        <w:rFonts w:ascii="Noto Sans Symbols" w:eastAsia="Noto Sans Symbols" w:hAnsi="Noto Sans Symbols" w:cs="Noto Sans Symbols"/>
        <w:vertAlign w:val="baseline"/>
      </w:rPr>
    </w:lvl>
    <w:lvl w:ilvl="7" w:tplc="29E21B24">
      <w:start w:val="1"/>
      <w:numFmt w:val="bullet"/>
      <w:lvlText w:val="●"/>
      <w:lvlJc w:val="left"/>
      <w:pPr>
        <w:ind w:left="3600" w:hanging="360"/>
      </w:pPr>
      <w:rPr>
        <w:rFonts w:ascii="Noto Sans Symbols" w:eastAsia="Noto Sans Symbols" w:hAnsi="Noto Sans Symbols" w:cs="Noto Sans Symbols"/>
        <w:vertAlign w:val="baseline"/>
      </w:rPr>
    </w:lvl>
    <w:lvl w:ilvl="8" w:tplc="A6B60F74">
      <w:start w:val="1"/>
      <w:numFmt w:val="bullet"/>
      <w:lvlText w:val="●"/>
      <w:lvlJc w:val="left"/>
      <w:pPr>
        <w:ind w:left="3960" w:hanging="360"/>
      </w:pPr>
      <w:rPr>
        <w:rFonts w:ascii="Noto Sans Symbols" w:eastAsia="Noto Sans Symbols" w:hAnsi="Noto Sans Symbols" w:cs="Noto Sans Symbols"/>
        <w:vertAlign w:val="baseline"/>
      </w:rPr>
    </w:lvl>
  </w:abstractNum>
  <w:abstractNum w:abstractNumId="2" w15:restartNumberingAfterBreak="0">
    <w:nsid w:val="77CECF66"/>
    <w:multiLevelType w:val="hybridMultilevel"/>
    <w:tmpl w:val="77CECF66"/>
    <w:lvl w:ilvl="0" w:tplc="D6C8304E">
      <w:start w:val="1"/>
      <w:numFmt w:val="decimal"/>
      <w:pStyle w:val="Achievement"/>
      <w:lvlText w:val="%1."/>
      <w:lvlJc w:val="left"/>
      <w:pPr>
        <w:tabs>
          <w:tab w:val="num" w:pos="720"/>
        </w:tabs>
        <w:ind w:left="720" w:hanging="720"/>
      </w:pPr>
    </w:lvl>
    <w:lvl w:ilvl="1" w:tplc="9300D07E">
      <w:start w:val="1"/>
      <w:numFmt w:val="decimal"/>
      <w:lvlText w:val="%2."/>
      <w:lvlJc w:val="left"/>
      <w:pPr>
        <w:tabs>
          <w:tab w:val="num" w:pos="1440"/>
        </w:tabs>
        <w:ind w:left="1440" w:hanging="720"/>
      </w:pPr>
    </w:lvl>
    <w:lvl w:ilvl="2" w:tplc="F7BC8482">
      <w:start w:val="1"/>
      <w:numFmt w:val="decimal"/>
      <w:lvlText w:val="%3."/>
      <w:lvlJc w:val="left"/>
      <w:pPr>
        <w:tabs>
          <w:tab w:val="num" w:pos="2160"/>
        </w:tabs>
        <w:ind w:left="2160" w:hanging="720"/>
      </w:pPr>
    </w:lvl>
    <w:lvl w:ilvl="3" w:tplc="1234A606">
      <w:start w:val="1"/>
      <w:numFmt w:val="decimal"/>
      <w:lvlText w:val="%4."/>
      <w:lvlJc w:val="left"/>
      <w:pPr>
        <w:tabs>
          <w:tab w:val="num" w:pos="2880"/>
        </w:tabs>
        <w:ind w:left="2880" w:hanging="720"/>
      </w:pPr>
    </w:lvl>
    <w:lvl w:ilvl="4" w:tplc="DFF44816">
      <w:start w:val="1"/>
      <w:numFmt w:val="decimal"/>
      <w:lvlText w:val="%5."/>
      <w:lvlJc w:val="left"/>
      <w:pPr>
        <w:tabs>
          <w:tab w:val="num" w:pos="3600"/>
        </w:tabs>
        <w:ind w:left="3600" w:hanging="720"/>
      </w:pPr>
    </w:lvl>
    <w:lvl w:ilvl="5" w:tplc="D686643A">
      <w:start w:val="1"/>
      <w:numFmt w:val="decimal"/>
      <w:lvlText w:val="%6."/>
      <w:lvlJc w:val="left"/>
      <w:pPr>
        <w:tabs>
          <w:tab w:val="num" w:pos="4320"/>
        </w:tabs>
        <w:ind w:left="4320" w:hanging="720"/>
      </w:pPr>
    </w:lvl>
    <w:lvl w:ilvl="6" w:tplc="A076397E">
      <w:start w:val="1"/>
      <w:numFmt w:val="decimal"/>
      <w:lvlText w:val="%7."/>
      <w:lvlJc w:val="left"/>
      <w:pPr>
        <w:tabs>
          <w:tab w:val="num" w:pos="5040"/>
        </w:tabs>
        <w:ind w:left="5040" w:hanging="720"/>
      </w:pPr>
    </w:lvl>
    <w:lvl w:ilvl="7" w:tplc="1212B124">
      <w:start w:val="1"/>
      <w:numFmt w:val="decimal"/>
      <w:lvlText w:val="%8."/>
      <w:lvlJc w:val="left"/>
      <w:pPr>
        <w:tabs>
          <w:tab w:val="num" w:pos="5760"/>
        </w:tabs>
        <w:ind w:left="5760" w:hanging="720"/>
      </w:pPr>
    </w:lvl>
    <w:lvl w:ilvl="8" w:tplc="26CE123C">
      <w:start w:val="1"/>
      <w:numFmt w:val="decimal"/>
      <w:lvlText w:val="%9."/>
      <w:lvlJc w:val="left"/>
      <w:pPr>
        <w:tabs>
          <w:tab w:val="num" w:pos="6480"/>
        </w:tabs>
        <w:ind w:left="6480" w:hanging="720"/>
      </w:pPr>
    </w:lvl>
  </w:abstractNum>
  <w:num w:numId="1" w16cid:durableId="1823962383">
    <w:abstractNumId w:val="0"/>
  </w:num>
  <w:num w:numId="2" w16cid:durableId="1737630360">
    <w:abstractNumId w:val="1"/>
  </w:num>
  <w:num w:numId="3" w16cid:durableId="4438893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10A"/>
    <w:rsid w:val="00013955"/>
    <w:rsid w:val="00037D71"/>
    <w:rsid w:val="000A16F3"/>
    <w:rsid w:val="00102366"/>
    <w:rsid w:val="0010301F"/>
    <w:rsid w:val="001119A2"/>
    <w:rsid w:val="0016010A"/>
    <w:rsid w:val="001B034B"/>
    <w:rsid w:val="00212058"/>
    <w:rsid w:val="00265E2C"/>
    <w:rsid w:val="002C7534"/>
    <w:rsid w:val="002E4E3C"/>
    <w:rsid w:val="00302838"/>
    <w:rsid w:val="003405C4"/>
    <w:rsid w:val="0048318E"/>
    <w:rsid w:val="004B3464"/>
    <w:rsid w:val="00520291"/>
    <w:rsid w:val="00594E36"/>
    <w:rsid w:val="005D175E"/>
    <w:rsid w:val="005D67FF"/>
    <w:rsid w:val="005F2BE8"/>
    <w:rsid w:val="005F5C9A"/>
    <w:rsid w:val="00615AD1"/>
    <w:rsid w:val="006528F7"/>
    <w:rsid w:val="007D3B71"/>
    <w:rsid w:val="008F5D76"/>
    <w:rsid w:val="00926009"/>
    <w:rsid w:val="009C53C4"/>
    <w:rsid w:val="00A3197B"/>
    <w:rsid w:val="00AD6FD1"/>
    <w:rsid w:val="00C168EE"/>
    <w:rsid w:val="00C42DD8"/>
    <w:rsid w:val="00CE3B24"/>
    <w:rsid w:val="00CF2986"/>
    <w:rsid w:val="00CF5243"/>
    <w:rsid w:val="00D247EB"/>
    <w:rsid w:val="00D45494"/>
    <w:rsid w:val="00D67DBD"/>
    <w:rsid w:val="00DD7323"/>
    <w:rsid w:val="00DE7301"/>
    <w:rsid w:val="00DF2804"/>
    <w:rsid w:val="00E44BA3"/>
    <w:rsid w:val="00E47F2F"/>
    <w:rsid w:val="00E6327A"/>
    <w:rsid w:val="00E87485"/>
    <w:rsid w:val="00EA023C"/>
    <w:rsid w:val="00EC2B50"/>
    <w:rsid w:val="00F2648B"/>
    <w:rsid w:val="00F44F16"/>
    <w:rsid w:val="00F540DC"/>
    <w:rsid w:val="00FF3F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987D57E"/>
  <w15:docId w15:val="{6A5DA12D-510A-4885-9B6F-00AD63993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0"/>
    <w:next w:val="Normal0"/>
    <w:pPr>
      <w:keepNext/>
      <w:spacing w:before="240" w:after="60"/>
    </w:pPr>
    <w:rPr>
      <w:rFonts w:ascii="Calibri" w:eastAsia="Calibri" w:hAnsi="Calibri" w:cs="Calibri"/>
      <w:b/>
      <w:sz w:val="32"/>
      <w:szCs w:val="32"/>
    </w:rPr>
  </w:style>
  <w:style w:type="paragraph" w:styleId="Heading2">
    <w:name w:val="heading 2"/>
    <w:basedOn w:val="Normal0"/>
    <w:next w:val="Normal0"/>
    <w:pPr>
      <w:keepNext/>
      <w:spacing w:before="240" w:after="60"/>
      <w:outlineLvl w:val="1"/>
    </w:pPr>
    <w:rPr>
      <w:rFonts w:ascii="Calibri" w:eastAsia="Calibri" w:hAnsi="Calibri" w:cs="Calibri"/>
      <w:b/>
      <w:i/>
      <w:sz w:val="28"/>
      <w:szCs w:val="28"/>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0"/>
    <w:next w:val="Normal0"/>
    <w:pPr>
      <w:keepNext/>
      <w:keepLines/>
      <w:spacing w:before="480" w:after="120"/>
    </w:pPr>
    <w:rPr>
      <w:b/>
      <w:sz w:val="72"/>
      <w:szCs w:val="72"/>
    </w:rPr>
  </w:style>
  <w:style w:type="paragraph" w:customStyle="1" w:styleId="Normal0">
    <w:name w:val="Normal_0"/>
    <w:pPr>
      <w:spacing w:line="1" w:lineRule="atLeast"/>
      <w:ind w:leftChars="-1" w:left="-1" w:hangingChars="1" w:hanging="1"/>
      <w:textDirection w:val="btLr"/>
      <w:textAlignment w:val="top"/>
      <w:outlineLvl w:val="0"/>
    </w:pPr>
    <w:rPr>
      <w:position w:val="-1"/>
      <w:lang w:eastAsia="zh-CN"/>
    </w:rPr>
  </w:style>
  <w:style w:type="paragraph" w:customStyle="1" w:styleId="Heading10">
    <w:name w:val="Heading 1_0"/>
    <w:basedOn w:val="Normal0"/>
    <w:next w:val="Normal0"/>
    <w:pPr>
      <w:keepNext/>
      <w:spacing w:before="240" w:after="60"/>
    </w:pPr>
    <w:rPr>
      <w:rFonts w:ascii="Calibri Light" w:hAnsi="Calibri Light"/>
      <w:b/>
      <w:bCs/>
      <w:kern w:val="32"/>
      <w:sz w:val="32"/>
      <w:szCs w:val="32"/>
    </w:rPr>
  </w:style>
  <w:style w:type="paragraph" w:customStyle="1" w:styleId="Heading20">
    <w:name w:val="Heading 2_0"/>
    <w:basedOn w:val="Normal0"/>
    <w:next w:val="Normal0"/>
    <w:qFormat/>
    <w:pPr>
      <w:keepNext/>
      <w:spacing w:before="240" w:after="60"/>
      <w:outlineLvl w:val="1"/>
    </w:pPr>
    <w:rPr>
      <w:rFonts w:ascii="Calibri Light" w:hAnsi="Calibri Light"/>
      <w:b/>
      <w:bCs/>
      <w:i/>
      <w:iCs/>
      <w:sz w:val="28"/>
      <w:szCs w:val="28"/>
    </w:rPr>
  </w:style>
  <w:style w:type="table" w:customStyle="1" w:styleId="TableNormal0">
    <w:name w:val="Table Normal_0"/>
    <w:qFormat/>
    <w:pPr>
      <w:suppressAutoHyphens/>
      <w:spacing w:line="1" w:lineRule="atLeast"/>
      <w:ind w:leftChars="-1" w:left="-1" w:hangingChars="1" w:hanging="1"/>
      <w:textDirection w:val="btLr"/>
      <w:textAlignment w:val="top"/>
      <w:outlineLvl w:val="0"/>
    </w:pPr>
    <w:rPr>
      <w:position w:val="-1"/>
      <w:lang w:val="x-none"/>
    </w:rPr>
    <w:tblPr>
      <w:tblInd w:w="0" w:type="dxa"/>
      <w:tblCellMar>
        <w:top w:w="0" w:type="dxa"/>
        <w:left w:w="108" w:type="dxa"/>
        <w:bottom w:w="0" w:type="dxa"/>
        <w:right w:w="108" w:type="dxa"/>
      </w:tblCellMar>
    </w:tblPr>
  </w:style>
  <w:style w:type="character" w:customStyle="1" w:styleId="WW8Num1z0">
    <w:name w:val="WW8Num1z0"/>
    <w:rPr>
      <w:rFonts w:ascii="Symbol" w:hAnsi="Symbol" w:cs="Times New Roman" w:hint="default"/>
      <w:w w:val="100"/>
      <w:position w:val="-1"/>
      <w:effect w:val="none"/>
      <w:vertAlign w:val="baseline"/>
      <w:cs w:val="0"/>
      <w:lang w:val="x-none"/>
    </w:rPr>
  </w:style>
  <w:style w:type="character" w:customStyle="1" w:styleId="WW8Num2z0">
    <w:name w:val="WW8Num2z0"/>
    <w:rPr>
      <w:rFonts w:ascii="Symbol" w:hAnsi="Symbol" w:cs="Symbol" w:hint="default"/>
      <w:color w:val="auto"/>
      <w:w w:val="100"/>
      <w:position w:val="-1"/>
      <w:effect w:val="none"/>
      <w:vertAlign w:val="baseline"/>
      <w:cs w:val="0"/>
      <w:lang w:val="x-none"/>
    </w:rPr>
  </w:style>
  <w:style w:type="character" w:customStyle="1" w:styleId="WW8Num2z1">
    <w:name w:val="WW8Num2z1"/>
    <w:rPr>
      <w:rFonts w:ascii="Courier New" w:hAnsi="Courier New" w:cs="Courier New" w:hint="default"/>
      <w:w w:val="100"/>
      <w:position w:val="-1"/>
      <w:effect w:val="none"/>
      <w:vertAlign w:val="baseline"/>
      <w:cs w:val="0"/>
      <w:lang w:val="x-none"/>
    </w:rPr>
  </w:style>
  <w:style w:type="character" w:customStyle="1" w:styleId="WW8Num2z2">
    <w:name w:val="WW8Num2z2"/>
    <w:rPr>
      <w:rFonts w:ascii="Wingdings" w:hAnsi="Wingdings" w:cs="Wingdings" w:hint="default"/>
      <w:w w:val="100"/>
      <w:position w:val="-1"/>
      <w:effect w:val="none"/>
      <w:vertAlign w:val="baseline"/>
      <w:cs w:val="0"/>
      <w:lang w:val="x-none"/>
    </w:rPr>
  </w:style>
  <w:style w:type="character" w:customStyle="1" w:styleId="WW8Num2z3">
    <w:name w:val="WW8Num2z3"/>
    <w:rPr>
      <w:rFonts w:ascii="Symbol" w:hAnsi="Symbol" w:cs="Symbol" w:hint="default"/>
      <w:w w:val="100"/>
      <w:position w:val="-1"/>
      <w:effect w:val="none"/>
      <w:vertAlign w:val="baseline"/>
      <w:cs w:val="0"/>
      <w:lang w:val="x-none"/>
    </w:rPr>
  </w:style>
  <w:style w:type="character" w:customStyle="1" w:styleId="WW8Num3z0">
    <w:name w:val="WW8Num3z0"/>
    <w:rPr>
      <w:rFonts w:ascii="Wingdings 3" w:hAnsi="Wingdings 3" w:cs="Wingdings 3" w:hint="default"/>
      <w:color w:val="006699"/>
      <w:w w:val="100"/>
      <w:position w:val="-1"/>
      <w:sz w:val="16"/>
      <w:szCs w:val="16"/>
      <w:effect w:val="none"/>
      <w:vertAlign w:val="baseline"/>
      <w:cs w:val="0"/>
      <w:lang w:val="x-none"/>
    </w:rPr>
  </w:style>
  <w:style w:type="character" w:customStyle="1" w:styleId="WW8Num3z1">
    <w:name w:val="WW8Num3z1"/>
    <w:rPr>
      <w:rFonts w:ascii="Courier New" w:hAnsi="Courier New" w:cs="Courier New" w:hint="default"/>
      <w:w w:val="100"/>
      <w:position w:val="-1"/>
      <w:effect w:val="none"/>
      <w:vertAlign w:val="baseline"/>
      <w:cs w:val="0"/>
      <w:lang w:val="x-none"/>
    </w:rPr>
  </w:style>
  <w:style w:type="character" w:customStyle="1" w:styleId="WW8Num3z2">
    <w:name w:val="WW8Num3z2"/>
    <w:rPr>
      <w:rFonts w:ascii="Wingdings" w:hAnsi="Wingdings" w:cs="Wingdings" w:hint="default"/>
      <w:w w:val="100"/>
      <w:position w:val="-1"/>
      <w:effect w:val="none"/>
      <w:vertAlign w:val="baseline"/>
      <w:cs w:val="0"/>
      <w:lang w:val="x-none"/>
    </w:rPr>
  </w:style>
  <w:style w:type="character" w:customStyle="1" w:styleId="WW8Num3z3">
    <w:name w:val="WW8Num3z3"/>
    <w:rPr>
      <w:rFonts w:ascii="Symbol" w:hAnsi="Symbol" w:cs="Symbol" w:hint="default"/>
      <w:w w:val="100"/>
      <w:position w:val="-1"/>
      <w:effect w:val="none"/>
      <w:vertAlign w:val="baseline"/>
      <w:cs w:val="0"/>
      <w:lang w:val="x-none"/>
    </w:rPr>
  </w:style>
  <w:style w:type="character" w:customStyle="1" w:styleId="WW8Num4z0">
    <w:name w:val="WW8Num4z0"/>
    <w:rPr>
      <w:rFonts w:ascii="Symbol" w:hAnsi="Symbol" w:cs="Symbol" w:hint="default"/>
      <w:w w:val="100"/>
      <w:position w:val="-1"/>
      <w:effect w:val="none"/>
      <w:vertAlign w:val="baseline"/>
      <w:cs w:val="0"/>
      <w:lang w:val="x-none"/>
    </w:rPr>
  </w:style>
  <w:style w:type="character" w:customStyle="1" w:styleId="WW8Num4z1">
    <w:name w:val="WW8Num4z1"/>
    <w:rPr>
      <w:rFonts w:ascii="Courier New" w:hAnsi="Courier New" w:cs="Courier New" w:hint="default"/>
      <w:w w:val="100"/>
      <w:position w:val="-1"/>
      <w:effect w:val="none"/>
      <w:vertAlign w:val="baseline"/>
      <w:cs w:val="0"/>
      <w:lang w:val="x-none"/>
    </w:rPr>
  </w:style>
  <w:style w:type="character" w:customStyle="1" w:styleId="WW8Num4z2">
    <w:name w:val="WW8Num4z2"/>
    <w:rPr>
      <w:rFonts w:ascii="Wingdings" w:hAnsi="Wingdings" w:cs="Wingdings" w:hint="default"/>
      <w:w w:val="100"/>
      <w:position w:val="-1"/>
      <w:effect w:val="none"/>
      <w:vertAlign w:val="baseline"/>
      <w:cs w:val="0"/>
      <w:lang w:val="x-none"/>
    </w:rPr>
  </w:style>
  <w:style w:type="character" w:customStyle="1" w:styleId="WW8Num5z0">
    <w:name w:val="WW8Num5z0"/>
    <w:rPr>
      <w:rFonts w:ascii="Symbol" w:hAnsi="Symbol" w:cs="Symbol" w:hint="default"/>
      <w:w w:val="100"/>
      <w:position w:val="-1"/>
      <w:effect w:val="none"/>
      <w:vertAlign w:val="baseline"/>
      <w:cs w:val="0"/>
      <w:lang w:val="x-none"/>
    </w:rPr>
  </w:style>
  <w:style w:type="character" w:customStyle="1" w:styleId="WW8Num5z1">
    <w:name w:val="WW8Num5z1"/>
    <w:rPr>
      <w:w w:val="100"/>
      <w:position w:val="-1"/>
      <w:effect w:val="none"/>
      <w:vertAlign w:val="baseline"/>
      <w:cs w:val="0"/>
      <w:lang w:val="x-none"/>
    </w:rPr>
  </w:style>
  <w:style w:type="character" w:customStyle="1" w:styleId="WW8Num5z2">
    <w:name w:val="WW8Num5z2"/>
    <w:rPr>
      <w:w w:val="100"/>
      <w:position w:val="-1"/>
      <w:effect w:val="none"/>
      <w:vertAlign w:val="baseline"/>
      <w:cs w:val="0"/>
      <w:lang w:val="x-none"/>
    </w:rPr>
  </w:style>
  <w:style w:type="character" w:customStyle="1" w:styleId="WW8Num5z3">
    <w:name w:val="WW8Num5z3"/>
    <w:rPr>
      <w:w w:val="100"/>
      <w:position w:val="-1"/>
      <w:effect w:val="none"/>
      <w:vertAlign w:val="baseline"/>
      <w:cs w:val="0"/>
      <w:lang w:val="x-none"/>
    </w:rPr>
  </w:style>
  <w:style w:type="character" w:customStyle="1" w:styleId="WW8Num5z4">
    <w:name w:val="WW8Num5z4"/>
    <w:rPr>
      <w:w w:val="100"/>
      <w:position w:val="-1"/>
      <w:effect w:val="none"/>
      <w:vertAlign w:val="baseline"/>
      <w:cs w:val="0"/>
      <w:lang w:val="x-none"/>
    </w:rPr>
  </w:style>
  <w:style w:type="character" w:customStyle="1" w:styleId="WW8Num5z5">
    <w:name w:val="WW8Num5z5"/>
    <w:rPr>
      <w:w w:val="100"/>
      <w:position w:val="-1"/>
      <w:effect w:val="none"/>
      <w:vertAlign w:val="baseline"/>
      <w:cs w:val="0"/>
      <w:lang w:val="x-none"/>
    </w:rPr>
  </w:style>
  <w:style w:type="character" w:customStyle="1" w:styleId="WW8Num5z6">
    <w:name w:val="WW8Num5z6"/>
    <w:rPr>
      <w:w w:val="100"/>
      <w:position w:val="-1"/>
      <w:effect w:val="none"/>
      <w:vertAlign w:val="baseline"/>
      <w:cs w:val="0"/>
      <w:lang w:val="x-none"/>
    </w:rPr>
  </w:style>
  <w:style w:type="character" w:customStyle="1" w:styleId="WW8Num5z7">
    <w:name w:val="WW8Num5z7"/>
    <w:rPr>
      <w:w w:val="100"/>
      <w:position w:val="-1"/>
      <w:effect w:val="none"/>
      <w:vertAlign w:val="baseline"/>
      <w:cs w:val="0"/>
      <w:lang w:val="x-none"/>
    </w:rPr>
  </w:style>
  <w:style w:type="character" w:customStyle="1" w:styleId="WW8Num5z8">
    <w:name w:val="WW8Num5z8"/>
    <w:rPr>
      <w:w w:val="100"/>
      <w:position w:val="-1"/>
      <w:effect w:val="none"/>
      <w:vertAlign w:val="baseline"/>
      <w:cs w:val="0"/>
      <w:lang w:val="x-none"/>
    </w:rPr>
  </w:style>
  <w:style w:type="character" w:customStyle="1" w:styleId="WW8Num6z0">
    <w:name w:val="WW8Num6z0"/>
    <w:rPr>
      <w:rFonts w:ascii="Wingdings 3" w:hAnsi="Wingdings 3" w:cs="Wingdings 3" w:hint="default"/>
      <w:color w:val="006699"/>
      <w:w w:val="100"/>
      <w:position w:val="-1"/>
      <w:sz w:val="16"/>
      <w:effect w:val="none"/>
      <w:vertAlign w:val="baseline"/>
      <w:cs w:val="0"/>
      <w:lang w:val="x-none"/>
    </w:rPr>
  </w:style>
  <w:style w:type="character" w:customStyle="1" w:styleId="WW8Num6z1">
    <w:name w:val="WW8Num6z1"/>
    <w:rPr>
      <w:w w:val="100"/>
      <w:position w:val="-1"/>
      <w:effect w:val="none"/>
      <w:vertAlign w:val="baseline"/>
      <w:cs w:val="0"/>
      <w:lang w:val="x-none"/>
    </w:rPr>
  </w:style>
  <w:style w:type="character" w:customStyle="1" w:styleId="WW8Num6z2">
    <w:name w:val="WW8Num6z2"/>
    <w:rPr>
      <w:w w:val="100"/>
      <w:position w:val="-1"/>
      <w:effect w:val="none"/>
      <w:vertAlign w:val="baseline"/>
      <w:cs w:val="0"/>
      <w:lang w:val="x-none"/>
    </w:rPr>
  </w:style>
  <w:style w:type="character" w:customStyle="1" w:styleId="WW8Num6z3">
    <w:name w:val="WW8Num6z3"/>
    <w:rPr>
      <w:w w:val="100"/>
      <w:position w:val="-1"/>
      <w:effect w:val="none"/>
      <w:vertAlign w:val="baseline"/>
      <w:cs w:val="0"/>
      <w:lang w:val="x-none"/>
    </w:rPr>
  </w:style>
  <w:style w:type="character" w:customStyle="1" w:styleId="WW8Num6z4">
    <w:name w:val="WW8Num6z4"/>
    <w:rPr>
      <w:w w:val="100"/>
      <w:position w:val="-1"/>
      <w:effect w:val="none"/>
      <w:vertAlign w:val="baseline"/>
      <w:cs w:val="0"/>
      <w:lang w:val="x-none"/>
    </w:rPr>
  </w:style>
  <w:style w:type="character" w:customStyle="1" w:styleId="WW8Num6z5">
    <w:name w:val="WW8Num6z5"/>
    <w:rPr>
      <w:w w:val="100"/>
      <w:position w:val="-1"/>
      <w:effect w:val="none"/>
      <w:vertAlign w:val="baseline"/>
      <w:cs w:val="0"/>
      <w:lang w:val="x-none"/>
    </w:rPr>
  </w:style>
  <w:style w:type="character" w:customStyle="1" w:styleId="WW8Num6z6">
    <w:name w:val="WW8Num6z6"/>
    <w:rPr>
      <w:w w:val="100"/>
      <w:position w:val="-1"/>
      <w:effect w:val="none"/>
      <w:vertAlign w:val="baseline"/>
      <w:cs w:val="0"/>
      <w:lang w:val="x-none"/>
    </w:rPr>
  </w:style>
  <w:style w:type="character" w:customStyle="1" w:styleId="WW8Num6z7">
    <w:name w:val="WW8Num6z7"/>
    <w:rPr>
      <w:w w:val="100"/>
      <w:position w:val="-1"/>
      <w:effect w:val="none"/>
      <w:vertAlign w:val="baseline"/>
      <w:cs w:val="0"/>
      <w:lang w:val="x-none"/>
    </w:rPr>
  </w:style>
  <w:style w:type="character" w:customStyle="1" w:styleId="WW8Num6z8">
    <w:name w:val="WW8Num6z8"/>
    <w:rPr>
      <w:w w:val="100"/>
      <w:position w:val="-1"/>
      <w:effect w:val="none"/>
      <w:vertAlign w:val="baseline"/>
      <w:cs w:val="0"/>
      <w:lang w:val="x-none"/>
    </w:rPr>
  </w:style>
  <w:style w:type="character" w:customStyle="1" w:styleId="WW8Num7z0">
    <w:name w:val="WW8Num7z0"/>
    <w:rPr>
      <w:rFonts w:ascii="Symbol" w:hAnsi="Symbol" w:cs="Symbol" w:hint="default"/>
      <w:w w:val="100"/>
      <w:position w:val="-1"/>
      <w:effect w:val="none"/>
      <w:vertAlign w:val="baseline"/>
      <w:cs w:val="0"/>
      <w:lang w:val="x-none"/>
    </w:rPr>
  </w:style>
  <w:style w:type="character" w:customStyle="1" w:styleId="WW8Num7z1">
    <w:name w:val="WW8Num7z1"/>
    <w:rPr>
      <w:rFonts w:ascii="Courier New" w:hAnsi="Courier New" w:cs="Courier New" w:hint="default"/>
      <w:w w:val="100"/>
      <w:position w:val="-1"/>
      <w:effect w:val="none"/>
      <w:vertAlign w:val="baseline"/>
      <w:cs w:val="0"/>
      <w:lang w:val="x-none"/>
    </w:rPr>
  </w:style>
  <w:style w:type="character" w:customStyle="1" w:styleId="WW8Num7z2">
    <w:name w:val="WW8Num7z2"/>
    <w:rPr>
      <w:rFonts w:ascii="Wingdings" w:hAnsi="Wingdings" w:cs="Wingdings" w:hint="default"/>
      <w:w w:val="100"/>
      <w:position w:val="-1"/>
      <w:effect w:val="none"/>
      <w:vertAlign w:val="baseline"/>
      <w:cs w:val="0"/>
      <w:lang w:val="x-none"/>
    </w:rPr>
  </w:style>
  <w:style w:type="character" w:customStyle="1" w:styleId="WW8Num8z0">
    <w:name w:val="WW8Num8z0"/>
    <w:rPr>
      <w:rFonts w:ascii="Symbol" w:hAnsi="Symbol" w:cs="Symbol" w:hint="default"/>
      <w:w w:val="100"/>
      <w:position w:val="-1"/>
      <w:effect w:val="none"/>
      <w:vertAlign w:val="baseline"/>
      <w:cs w:val="0"/>
      <w:lang w:val="x-none"/>
    </w:rPr>
  </w:style>
  <w:style w:type="character" w:customStyle="1" w:styleId="WW8Num8z1">
    <w:name w:val="WW8Num8z1"/>
    <w:rPr>
      <w:rFonts w:ascii="Courier New" w:hAnsi="Courier New" w:cs="Courier New" w:hint="default"/>
      <w:w w:val="100"/>
      <w:position w:val="-1"/>
      <w:effect w:val="none"/>
      <w:vertAlign w:val="baseline"/>
      <w:cs w:val="0"/>
      <w:lang w:val="x-none"/>
    </w:rPr>
  </w:style>
  <w:style w:type="character" w:customStyle="1" w:styleId="WW8Num8z2">
    <w:name w:val="WW8Num8z2"/>
    <w:rPr>
      <w:rFonts w:ascii="Wingdings" w:hAnsi="Wingdings" w:cs="Wingdings" w:hint="default"/>
      <w:w w:val="100"/>
      <w:position w:val="-1"/>
      <w:effect w:val="none"/>
      <w:vertAlign w:val="baseline"/>
      <w:cs w:val="0"/>
      <w:lang w:val="x-none"/>
    </w:rPr>
  </w:style>
  <w:style w:type="character" w:customStyle="1" w:styleId="WW8Num9z0">
    <w:name w:val="WW8Num9z0"/>
    <w:rPr>
      <w:rFonts w:ascii="Symbol" w:hAnsi="Symbol" w:cs="Symbol" w:hint="default"/>
      <w:w w:val="100"/>
      <w:position w:val="-1"/>
      <w:effect w:val="none"/>
      <w:vertAlign w:val="baseline"/>
      <w:cs w:val="0"/>
      <w:lang w:val="x-none"/>
    </w:rPr>
  </w:style>
  <w:style w:type="character" w:customStyle="1" w:styleId="WW8Num9z1">
    <w:name w:val="WW8Num9z1"/>
    <w:rPr>
      <w:w w:val="100"/>
      <w:position w:val="-1"/>
      <w:effect w:val="none"/>
      <w:vertAlign w:val="baseline"/>
      <w:cs w:val="0"/>
      <w:lang w:val="x-none"/>
    </w:rPr>
  </w:style>
  <w:style w:type="character" w:customStyle="1" w:styleId="WW8Num9z2">
    <w:name w:val="WW8Num9z2"/>
    <w:rPr>
      <w:w w:val="100"/>
      <w:position w:val="-1"/>
      <w:effect w:val="none"/>
      <w:vertAlign w:val="baseline"/>
      <w:cs w:val="0"/>
      <w:lang w:val="x-none"/>
    </w:rPr>
  </w:style>
  <w:style w:type="character" w:customStyle="1" w:styleId="WW8Num9z3">
    <w:name w:val="WW8Num9z3"/>
    <w:rPr>
      <w:w w:val="100"/>
      <w:position w:val="-1"/>
      <w:effect w:val="none"/>
      <w:vertAlign w:val="baseline"/>
      <w:cs w:val="0"/>
      <w:lang w:val="x-none"/>
    </w:rPr>
  </w:style>
  <w:style w:type="character" w:customStyle="1" w:styleId="WW8Num9z4">
    <w:name w:val="WW8Num9z4"/>
    <w:rPr>
      <w:w w:val="100"/>
      <w:position w:val="-1"/>
      <w:effect w:val="none"/>
      <w:vertAlign w:val="baseline"/>
      <w:cs w:val="0"/>
      <w:lang w:val="x-none"/>
    </w:rPr>
  </w:style>
  <w:style w:type="character" w:customStyle="1" w:styleId="WW8Num9z5">
    <w:name w:val="WW8Num9z5"/>
    <w:rPr>
      <w:w w:val="100"/>
      <w:position w:val="-1"/>
      <w:effect w:val="none"/>
      <w:vertAlign w:val="baseline"/>
      <w:cs w:val="0"/>
      <w:lang w:val="x-none"/>
    </w:rPr>
  </w:style>
  <w:style w:type="character" w:customStyle="1" w:styleId="WW8Num9z6">
    <w:name w:val="WW8Num9z6"/>
    <w:rPr>
      <w:w w:val="100"/>
      <w:position w:val="-1"/>
      <w:effect w:val="none"/>
      <w:vertAlign w:val="baseline"/>
      <w:cs w:val="0"/>
      <w:lang w:val="x-none"/>
    </w:rPr>
  </w:style>
  <w:style w:type="character" w:customStyle="1" w:styleId="WW8Num9z7">
    <w:name w:val="WW8Num9z7"/>
    <w:rPr>
      <w:w w:val="100"/>
      <w:position w:val="-1"/>
      <w:effect w:val="none"/>
      <w:vertAlign w:val="baseline"/>
      <w:cs w:val="0"/>
      <w:lang w:val="x-none"/>
    </w:rPr>
  </w:style>
  <w:style w:type="character" w:customStyle="1" w:styleId="WW8Num9z8">
    <w:name w:val="WW8Num9z8"/>
    <w:rPr>
      <w:w w:val="100"/>
      <w:position w:val="-1"/>
      <w:effect w:val="none"/>
      <w:vertAlign w:val="baseline"/>
      <w:cs w:val="0"/>
      <w:lang w:val="x-none"/>
    </w:rPr>
  </w:style>
  <w:style w:type="character" w:customStyle="1" w:styleId="WW8Num10z0">
    <w:name w:val="WW8Num10z0"/>
    <w:rPr>
      <w:rFonts w:ascii="Symbol" w:hAnsi="Symbol" w:cs="Symbol" w:hint="default"/>
      <w:w w:val="100"/>
      <w:position w:val="-1"/>
      <w:effect w:val="none"/>
      <w:vertAlign w:val="baseline"/>
      <w:cs w:val="0"/>
      <w:lang w:val="x-none"/>
    </w:rPr>
  </w:style>
  <w:style w:type="character" w:customStyle="1" w:styleId="WW8Num10z1">
    <w:name w:val="WW8Num10z1"/>
    <w:rPr>
      <w:rFonts w:ascii="Courier New" w:hAnsi="Courier New" w:cs="Courier New" w:hint="default"/>
      <w:w w:val="100"/>
      <w:position w:val="-1"/>
      <w:effect w:val="none"/>
      <w:vertAlign w:val="baseline"/>
      <w:cs w:val="0"/>
      <w:lang w:val="x-none"/>
    </w:rPr>
  </w:style>
  <w:style w:type="character" w:customStyle="1" w:styleId="WW8Num10z2">
    <w:name w:val="WW8Num10z2"/>
    <w:rPr>
      <w:rFonts w:ascii="Wingdings" w:hAnsi="Wingdings" w:cs="Wingdings" w:hint="default"/>
      <w:w w:val="100"/>
      <w:position w:val="-1"/>
      <w:effect w:val="none"/>
      <w:vertAlign w:val="baseline"/>
      <w:cs w:val="0"/>
      <w:lang w:val="x-none"/>
    </w:rPr>
  </w:style>
  <w:style w:type="character" w:customStyle="1" w:styleId="WW8Num11z0">
    <w:name w:val="WW8Num11z0"/>
    <w:rPr>
      <w:rFonts w:ascii="Wingdings 3" w:hAnsi="Wingdings 3" w:cs="Wingdings 3" w:hint="default"/>
      <w:color w:val="006699"/>
      <w:w w:val="100"/>
      <w:position w:val="-1"/>
      <w:sz w:val="16"/>
      <w:szCs w:val="16"/>
      <w:effect w:val="none"/>
      <w:vertAlign w:val="baseline"/>
      <w:cs w:val="0"/>
      <w:lang w:val="x-none"/>
    </w:rPr>
  </w:style>
  <w:style w:type="character" w:customStyle="1" w:styleId="WW8Num11z1">
    <w:name w:val="WW8Num11z1"/>
    <w:rPr>
      <w:rFonts w:ascii="Courier New" w:hAnsi="Courier New" w:cs="Courier New" w:hint="default"/>
      <w:w w:val="100"/>
      <w:position w:val="-1"/>
      <w:effect w:val="none"/>
      <w:vertAlign w:val="baseline"/>
      <w:cs w:val="0"/>
      <w:lang w:val="x-none"/>
    </w:rPr>
  </w:style>
  <w:style w:type="character" w:customStyle="1" w:styleId="WW8Num11z2">
    <w:name w:val="WW8Num11z2"/>
    <w:rPr>
      <w:rFonts w:ascii="Wingdings" w:hAnsi="Wingdings" w:cs="Wingdings" w:hint="default"/>
      <w:w w:val="100"/>
      <w:position w:val="-1"/>
      <w:effect w:val="none"/>
      <w:vertAlign w:val="baseline"/>
      <w:cs w:val="0"/>
      <w:lang w:val="x-none"/>
    </w:rPr>
  </w:style>
  <w:style w:type="character" w:customStyle="1" w:styleId="WW8Num11z3">
    <w:name w:val="WW8Num11z3"/>
    <w:rPr>
      <w:rFonts w:ascii="Symbol" w:hAnsi="Symbol" w:cs="Symbol" w:hint="default"/>
      <w:w w:val="100"/>
      <w:position w:val="-1"/>
      <w:effect w:val="none"/>
      <w:vertAlign w:val="baseline"/>
      <w:cs w:val="0"/>
      <w:lang w:val="x-none"/>
    </w:rPr>
  </w:style>
  <w:style w:type="character" w:customStyle="1" w:styleId="WW8Num12z0">
    <w:name w:val="WW8Num12z0"/>
    <w:rPr>
      <w:rFonts w:ascii="Symbol" w:hAnsi="Symbol" w:cs="Symbol" w:hint="default"/>
      <w:w w:val="100"/>
      <w:position w:val="-1"/>
      <w:effect w:val="none"/>
      <w:vertAlign w:val="baseline"/>
      <w:cs w:val="0"/>
      <w:lang w:val="x-none"/>
    </w:rPr>
  </w:style>
  <w:style w:type="character" w:customStyle="1" w:styleId="WW8Num12z1">
    <w:name w:val="WW8Num12z1"/>
    <w:rPr>
      <w:rFonts w:ascii="Courier New" w:hAnsi="Courier New" w:cs="Courier New" w:hint="default"/>
      <w:w w:val="100"/>
      <w:position w:val="-1"/>
      <w:effect w:val="none"/>
      <w:vertAlign w:val="baseline"/>
      <w:cs w:val="0"/>
      <w:lang w:val="x-none"/>
    </w:rPr>
  </w:style>
  <w:style w:type="character" w:customStyle="1" w:styleId="WW8Num12z2">
    <w:name w:val="WW8Num12z2"/>
    <w:rPr>
      <w:rFonts w:ascii="Wingdings" w:hAnsi="Wingdings" w:cs="Wingdings" w:hint="default"/>
      <w:w w:val="100"/>
      <w:position w:val="-1"/>
      <w:effect w:val="none"/>
      <w:vertAlign w:val="baseline"/>
      <w:cs w:val="0"/>
      <w:lang w:val="x-none"/>
    </w:rPr>
  </w:style>
  <w:style w:type="character" w:customStyle="1" w:styleId="DefaultParagraphFont0">
    <w:name w:val="Default Paragraph Font_0"/>
    <w:rPr>
      <w:w w:val="100"/>
      <w:position w:val="-1"/>
      <w:effect w:val="none"/>
      <w:vertAlign w:val="baseline"/>
      <w:cs w:val="0"/>
      <w:lang w:val="x-none"/>
    </w:rPr>
  </w:style>
  <w:style w:type="character" w:customStyle="1" w:styleId="apple-style-span">
    <w:name w:val="apple-style-span"/>
    <w:basedOn w:val="DefaultParagraphFont0"/>
    <w:rPr>
      <w:w w:val="100"/>
      <w:position w:val="-1"/>
      <w:effect w:val="none"/>
      <w:vertAlign w:val="baseline"/>
      <w:cs w:val="0"/>
      <w:lang w:val="x-none"/>
    </w:rPr>
  </w:style>
  <w:style w:type="character" w:customStyle="1" w:styleId="apple-converted-space">
    <w:name w:val="apple-converted-space"/>
    <w:basedOn w:val="DefaultParagraphFont0"/>
    <w:rPr>
      <w:w w:val="100"/>
      <w:position w:val="-1"/>
      <w:effect w:val="none"/>
      <w:vertAlign w:val="baseline"/>
      <w:cs w:val="0"/>
      <w:lang w:val="x-none"/>
    </w:rPr>
  </w:style>
  <w:style w:type="character" w:styleId="Hyperlink">
    <w:name w:val="Hyperlink"/>
    <w:rPr>
      <w:color w:val="0000FF"/>
      <w:w w:val="100"/>
      <w:position w:val="-1"/>
      <w:u w:val="single"/>
      <w:effect w:val="none"/>
      <w:vertAlign w:val="baseline"/>
      <w:cs w:val="0"/>
      <w:lang w:val="x-none"/>
    </w:rPr>
  </w:style>
  <w:style w:type="character" w:customStyle="1" w:styleId="FooterChar">
    <w:name w:val="Footer Char"/>
    <w:rPr>
      <w:w w:val="100"/>
      <w:position w:val="-1"/>
      <w:sz w:val="24"/>
      <w:szCs w:val="24"/>
      <w:effect w:val="none"/>
      <w:vertAlign w:val="baseline"/>
      <w:cs w:val="0"/>
      <w:lang w:val="x-none"/>
    </w:rPr>
  </w:style>
  <w:style w:type="character" w:customStyle="1" w:styleId="ListLabel1">
    <w:name w:val="ListLabel 1"/>
    <w:rPr>
      <w:rFonts w:ascii="Verdana" w:hAnsi="Verdana" w:cs="Wingdings"/>
      <w:w w:val="100"/>
      <w:position w:val="-1"/>
      <w:sz w:val="18"/>
      <w:effect w:val="none"/>
      <w:vertAlign w:val="baseline"/>
      <w:cs w:val="0"/>
      <w:lang w:val="x-none"/>
    </w:rPr>
  </w:style>
  <w:style w:type="character" w:customStyle="1" w:styleId="Bullets">
    <w:name w:val="Bullets"/>
    <w:rPr>
      <w:rFonts w:ascii="OpenSymbol" w:eastAsia="OpenSymbol" w:hAnsi="OpenSymbol" w:cs="OpenSymbol"/>
      <w:w w:val="100"/>
      <w:position w:val="-1"/>
      <w:effect w:val="none"/>
      <w:vertAlign w:val="baseline"/>
      <w:cs w:val="0"/>
      <w:lang w:val="x-none"/>
    </w:rPr>
  </w:style>
  <w:style w:type="paragraph" w:customStyle="1" w:styleId="Heading">
    <w:name w:val="Heading"/>
    <w:basedOn w:val="Normal0"/>
    <w:next w:val="BodyText"/>
    <w:pPr>
      <w:keepNext/>
      <w:spacing w:before="240" w:after="120"/>
    </w:pPr>
    <w:rPr>
      <w:rFonts w:ascii="Liberation Sans" w:eastAsia="Microsoft YaHei" w:hAnsi="Liberation Sans" w:cs="Mangal"/>
      <w:sz w:val="28"/>
      <w:szCs w:val="28"/>
    </w:rPr>
  </w:style>
  <w:style w:type="paragraph" w:styleId="BodyText">
    <w:name w:val="Body Text"/>
    <w:basedOn w:val="Normal0"/>
    <w:pPr>
      <w:spacing w:after="120"/>
    </w:pPr>
  </w:style>
  <w:style w:type="paragraph" w:styleId="List">
    <w:name w:val="List"/>
    <w:basedOn w:val="BodyText"/>
  </w:style>
  <w:style w:type="paragraph" w:customStyle="1" w:styleId="Caption1">
    <w:name w:val="Caption1"/>
    <w:basedOn w:val="Normal0"/>
    <w:pPr>
      <w:suppressLineNumbers/>
      <w:spacing w:before="120" w:after="120"/>
    </w:pPr>
    <w:rPr>
      <w:i/>
      <w:iCs/>
    </w:rPr>
  </w:style>
  <w:style w:type="paragraph" w:customStyle="1" w:styleId="Index">
    <w:name w:val="Index"/>
    <w:basedOn w:val="Normal0"/>
    <w:pPr>
      <w:suppressLineNumbers/>
    </w:pPr>
  </w:style>
  <w:style w:type="paragraph" w:customStyle="1" w:styleId="Header1">
    <w:name w:val="Header1"/>
    <w:basedOn w:val="Normal0"/>
    <w:pPr>
      <w:tabs>
        <w:tab w:val="center" w:pos="4320"/>
        <w:tab w:val="right" w:pos="8640"/>
      </w:tabs>
      <w:spacing w:line="360" w:lineRule="auto"/>
      <w:jc w:val="both"/>
    </w:pPr>
  </w:style>
  <w:style w:type="paragraph" w:styleId="PlainText">
    <w:name w:val="Plain Text"/>
    <w:basedOn w:val="Normal0"/>
    <w:rPr>
      <w:rFonts w:ascii="Courier New" w:hAnsi="Courier New" w:cs="Courier New"/>
      <w:sz w:val="20"/>
      <w:szCs w:val="20"/>
    </w:rPr>
  </w:style>
  <w:style w:type="paragraph" w:customStyle="1" w:styleId="body">
    <w:name w:val="body"/>
    <w:basedOn w:val="Normal0"/>
    <w:pPr>
      <w:spacing w:after="120"/>
    </w:pPr>
    <w:rPr>
      <w:rFonts w:ascii="Arial" w:hAnsi="Arial" w:cs="Arial"/>
      <w:sz w:val="20"/>
      <w:szCs w:val="20"/>
    </w:rPr>
  </w:style>
  <w:style w:type="paragraph" w:customStyle="1" w:styleId="Achievement">
    <w:name w:val="Achievement"/>
    <w:basedOn w:val="BodyText"/>
    <w:pPr>
      <w:numPr>
        <w:numId w:val="3"/>
      </w:numPr>
      <w:spacing w:after="60" w:line="220" w:lineRule="atLeast"/>
      <w:ind w:left="-720" w:hanging="1"/>
      <w:jc w:val="both"/>
    </w:pPr>
    <w:rPr>
      <w:rFonts w:ascii="Arial" w:hAnsi="Arial" w:cs="Arial"/>
      <w:color w:val="000000"/>
      <w:spacing w:val="-5"/>
      <w:sz w:val="20"/>
      <w:szCs w:val="20"/>
    </w:rPr>
  </w:style>
  <w:style w:type="paragraph" w:customStyle="1" w:styleId="company">
    <w:name w:val="company"/>
    <w:basedOn w:val="Normal0"/>
    <w:pPr>
      <w:widowControl w:val="0"/>
      <w:tabs>
        <w:tab w:val="left" w:pos="7920"/>
      </w:tabs>
    </w:pPr>
    <w:rPr>
      <w:sz w:val="22"/>
      <w:szCs w:val="20"/>
    </w:rPr>
  </w:style>
  <w:style w:type="paragraph" w:customStyle="1" w:styleId="CSSFormatNormal">
    <w:name w:val="CSS Format Normal"/>
    <w:basedOn w:val="Normal0"/>
    <w:pPr>
      <w:tabs>
        <w:tab w:val="center" w:pos="-3330"/>
      </w:tabs>
    </w:pPr>
    <w:rPr>
      <w:rFonts w:ascii="Arial" w:hAnsi="Arial" w:cs="Arial"/>
      <w:sz w:val="20"/>
      <w:szCs w:val="20"/>
    </w:rPr>
  </w:style>
  <w:style w:type="paragraph" w:customStyle="1" w:styleId="Footer1">
    <w:name w:val="Footer1"/>
    <w:basedOn w:val="Normal0"/>
    <w:pPr>
      <w:tabs>
        <w:tab w:val="center" w:pos="4320"/>
        <w:tab w:val="right" w:pos="8640"/>
      </w:tabs>
    </w:pPr>
  </w:style>
  <w:style w:type="paragraph" w:customStyle="1" w:styleId="TableContents">
    <w:name w:val="Table Contents"/>
    <w:basedOn w:val="Normal0"/>
    <w:pPr>
      <w:suppressLineNumbers/>
    </w:pPr>
  </w:style>
  <w:style w:type="paragraph" w:customStyle="1" w:styleId="TableHeading">
    <w:name w:val="Table Heading"/>
    <w:basedOn w:val="TableContents"/>
    <w:pPr>
      <w:jc w:val="center"/>
    </w:pPr>
    <w:rPr>
      <w:b/>
      <w:bCs/>
    </w:rPr>
  </w:style>
  <w:style w:type="table" w:styleId="TableGrid">
    <w:name w:val="Table Grid"/>
    <w:basedOn w:val="TableNormal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lang w:val="en-US" w:eastAsia="zh-CN"/>
    </w:rPr>
  </w:style>
  <w:style w:type="character" w:customStyle="1" w:styleId="Heading1Char">
    <w:name w:val="Heading 1 Char"/>
    <w:rPr>
      <w:rFonts w:ascii="Calibri Light" w:eastAsia="Times New Roman" w:hAnsi="Calibri Light" w:cs="Times New Roman"/>
      <w:b/>
      <w:bCs/>
      <w:w w:val="100"/>
      <w:kern w:val="32"/>
      <w:position w:val="-1"/>
      <w:sz w:val="32"/>
      <w:szCs w:val="32"/>
      <w:effect w:val="none"/>
      <w:vertAlign w:val="baseline"/>
      <w:cs w:val="0"/>
      <w:lang w:val="en-US" w:eastAsia="zh-CN"/>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Table1">
    <w:name w:val="Table1"/>
    <w:basedOn w:val="TableNormal0"/>
    <w:tblPr>
      <w:tblStyleRowBandSize w:val="1"/>
      <w:tblStyleColBandSize w:val="1"/>
    </w:tblPr>
  </w:style>
  <w:style w:type="table" w:customStyle="1" w:styleId="Table2">
    <w:name w:val="Table2"/>
    <w:basedOn w:val="TableNormal0"/>
    <w:tblPr>
      <w:tblStyleRowBandSize w:val="1"/>
      <w:tblStyleColBandSize w:val="1"/>
      <w:tblCellMar>
        <w:top w:w="15" w:type="dxa"/>
        <w:left w:w="15" w:type="dxa"/>
        <w:bottom w:w="15" w:type="dxa"/>
        <w:right w:w="15" w:type="dxa"/>
      </w:tblCellMar>
    </w:tblPr>
  </w:style>
  <w:style w:type="table" w:customStyle="1" w:styleId="Table3">
    <w:name w:val="Table3"/>
    <w:basedOn w:val="TableNormal0"/>
    <w:tblPr>
      <w:tblStyleRowBandSize w:val="1"/>
      <w:tblStyleColBandSize w:val="1"/>
      <w:tblCellMar>
        <w:top w:w="15" w:type="dxa"/>
        <w:left w:w="15" w:type="dxa"/>
        <w:bottom w:w="15" w:type="dxa"/>
        <w:right w:w="15" w:type="dxa"/>
      </w:tblCellMar>
    </w:tblPr>
  </w:style>
  <w:style w:type="table" w:customStyle="1" w:styleId="Table4">
    <w:name w:val="Table4"/>
    <w:basedOn w:val="TableNormal0"/>
    <w:tblPr>
      <w:tblStyleRowBandSize w:val="1"/>
      <w:tblStyleColBandSize w:val="1"/>
    </w:tblPr>
  </w:style>
  <w:style w:type="table" w:customStyle="1" w:styleId="Table5">
    <w:name w:val="Table5"/>
    <w:basedOn w:val="TableNormal0"/>
    <w:tblPr>
      <w:tblStyleRowBandSize w:val="1"/>
      <w:tblStyleColBandSize w:val="1"/>
    </w:tblPr>
  </w:style>
  <w:style w:type="table" w:customStyle="1" w:styleId="Table6">
    <w:name w:val="Table6"/>
    <w:basedOn w:val="TableNormal0"/>
    <w:tblPr>
      <w:tblStyleRowBandSize w:val="1"/>
      <w:tblStyleColBandSize w:val="1"/>
      <w:tblCellMar>
        <w:top w:w="15" w:type="dxa"/>
        <w:left w:w="72" w:type="dxa"/>
        <w:bottom w:w="15" w:type="dxa"/>
        <w:right w:w="15" w:type="dxa"/>
      </w:tblCellMar>
    </w:tblPr>
  </w:style>
  <w:style w:type="character" w:styleId="UnresolvedMention">
    <w:name w:val="Unresolved Mention"/>
    <w:basedOn w:val="DefaultParagraphFont"/>
    <w:uiPriority w:val="99"/>
    <w:semiHidden/>
    <w:unhideWhenUsed/>
    <w:rsid w:val="00E6327A"/>
    <w:rPr>
      <w:color w:val="605E5C"/>
      <w:shd w:val="clear" w:color="auto" w:fill="E1DFDD"/>
    </w:rPr>
  </w:style>
  <w:style w:type="paragraph" w:styleId="ListParagraph">
    <w:name w:val="List Paragraph"/>
    <w:basedOn w:val="Normal"/>
    <w:uiPriority w:val="34"/>
    <w:qFormat/>
    <w:rsid w:val="00EC2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rpita.blore@gmail.com%20/"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s://rdxfootmark.naukri.com/v2/track/openCv?trackingInfo=289d374cdd4b1e1d9e75a9ff98f1ac78134f530e18705c4458440321091b5b58100a14001743515a1b4d58515c424154181c084b281e010303071943585c0d55580f1b425c4c01090340281e0103190a18415c5d1543124a4b485d4637071f1b5b581b5b150b141051540d004a41084704454559545b074b125a420612105e090d034b10081105035d4a1e500558191b14061249585a0f574c1a1b5c6&amp;docType=docx"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Vv3AprUIL3Z7VuYvKXQzdB7A==">AMUW2mUmKcATC1IsXUi1Cg+w+CZnyRiucdZ46hhv/12QZnLtrwU+R06gzyGQw9/eq4c9P2HHyBQg3DLcIAup6/faf4hjn18SluZOCpzXtAcOlLoPBuDRt1M=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5009</TotalTime>
  <Pages>11</Pages>
  <Words>2861</Words>
  <Characters>16311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 Venugopal</dc:creator>
  <cp:lastModifiedBy>Arpita Maji</cp:lastModifiedBy>
  <cp:revision>26</cp:revision>
  <dcterms:created xsi:type="dcterms:W3CDTF">2023-03-30T07:38:00Z</dcterms:created>
  <dcterms:modified xsi:type="dcterms:W3CDTF">2023-10-11T05:55:00Z</dcterms:modified>
</cp:coreProperties>
</file>