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9158"/>
      </w:tblGrid>
      <w:tr w:rsidR="00C22896" w:rsidRPr="0070771C" w14:paraId="449F4EF7" w14:textId="77777777" w:rsidTr="000A3594">
        <w:trPr>
          <w:trHeight w:val="293"/>
          <w:jc w:val="center"/>
        </w:trPr>
        <w:tc>
          <w:tcPr>
            <w:tcW w:w="9158" w:type="dxa"/>
            <w:vMerge w:val="restart"/>
            <w:shd w:val="clear" w:color="auto" w:fill="auto"/>
          </w:tcPr>
          <w:p w14:paraId="0B4AECF5" w14:textId="2852C986" w:rsidR="000D086D" w:rsidRPr="00CC49AF" w:rsidRDefault="008148E2" w:rsidP="000D086D">
            <w:pPr>
              <w:jc w:val="center"/>
              <w:rPr>
                <w:rFonts w:asciiTheme="minorHAnsi" w:hAnsiTheme="minorHAnsi" w:cstheme="minorHAnsi"/>
                <w:sz w:val="22"/>
                <w:szCs w:val="22"/>
                <w:lang w:val="en-US"/>
              </w:rPr>
            </w:pPr>
            <w:r w:rsidRPr="00CC49AF">
              <w:rPr>
                <w:rFonts w:asciiTheme="minorHAnsi" w:hAnsiTheme="minorHAnsi" w:cstheme="minorHAnsi"/>
                <w:b/>
                <w:sz w:val="22"/>
                <w:szCs w:val="22"/>
              </w:rPr>
              <w:t xml:space="preserve">KALYANI </w:t>
            </w:r>
            <w:r w:rsidR="000D086D" w:rsidRPr="00CC49AF">
              <w:rPr>
                <w:rFonts w:asciiTheme="minorHAnsi" w:hAnsiTheme="minorHAnsi" w:cstheme="minorHAnsi"/>
                <w:b/>
                <w:sz w:val="22"/>
                <w:szCs w:val="22"/>
              </w:rPr>
              <w:t>M</w:t>
            </w:r>
            <w:r w:rsidR="00CC49AF">
              <w:rPr>
                <w:rFonts w:asciiTheme="minorHAnsi" w:hAnsiTheme="minorHAnsi" w:cstheme="minorHAnsi"/>
                <w:b/>
                <w:sz w:val="22"/>
                <w:szCs w:val="22"/>
              </w:rPr>
              <w:t>ANNAR</w:t>
            </w:r>
          </w:p>
          <w:p w14:paraId="5471305F" w14:textId="4FBA7273" w:rsidR="000D086D" w:rsidRPr="00CC49AF" w:rsidRDefault="000D086D" w:rsidP="000D086D">
            <w:pPr>
              <w:jc w:val="center"/>
              <w:rPr>
                <w:rFonts w:asciiTheme="minorHAnsi" w:hAnsiTheme="minorHAnsi" w:cstheme="minorHAnsi"/>
              </w:rPr>
            </w:pPr>
            <w:r w:rsidRPr="00CC49AF">
              <w:rPr>
                <w:rFonts w:asciiTheme="minorHAnsi" w:hAnsiTheme="minorHAnsi" w:cstheme="minorHAnsi"/>
                <w:bCs/>
              </w:rPr>
              <w:t xml:space="preserve">E-Mail: </w:t>
            </w:r>
            <w:hyperlink r:id="rId7" w:history="1">
              <w:r w:rsidR="008148E2" w:rsidRPr="00CC49AF">
                <w:rPr>
                  <w:rStyle w:val="Hyperlink"/>
                  <w:rFonts w:asciiTheme="minorHAnsi" w:hAnsiTheme="minorHAnsi" w:cstheme="minorHAnsi"/>
                </w:rPr>
                <w:t>kalyanimannar</w:t>
              </w:r>
              <w:r w:rsidR="008148E2" w:rsidRPr="00CC49AF">
                <w:rPr>
                  <w:rStyle w:val="Hyperlink"/>
                  <w:rFonts w:asciiTheme="minorHAnsi" w:hAnsiTheme="minorHAnsi" w:cstheme="minorHAnsi"/>
                </w:rPr>
                <w:t>@gmail.com</w:t>
              </w:r>
            </w:hyperlink>
            <w:r w:rsidRPr="00CC49AF">
              <w:rPr>
                <w:rFonts w:asciiTheme="minorHAnsi" w:hAnsiTheme="minorHAnsi" w:cstheme="minorHAnsi"/>
              </w:rPr>
              <w:t xml:space="preserve"> </w:t>
            </w:r>
            <w:r w:rsidRPr="00CC49AF">
              <w:rPr>
                <w:rFonts w:asciiTheme="minorHAnsi" w:hAnsiTheme="minorHAnsi" w:cstheme="minorHAnsi"/>
                <w:bCs/>
              </w:rPr>
              <w:t>Mobile: +</w:t>
            </w:r>
            <w:r w:rsidRPr="00CC49AF">
              <w:rPr>
                <w:rFonts w:asciiTheme="minorHAnsi" w:hAnsiTheme="minorHAnsi" w:cstheme="minorHAnsi"/>
                <w:bCs/>
                <w:i/>
              </w:rPr>
              <w:t>91-9</w:t>
            </w:r>
            <w:r w:rsidR="008148E2" w:rsidRPr="00CC49AF">
              <w:rPr>
                <w:rFonts w:asciiTheme="minorHAnsi" w:hAnsiTheme="minorHAnsi" w:cstheme="minorHAnsi"/>
                <w:bCs/>
                <w:i/>
              </w:rPr>
              <w:t>8849</w:t>
            </w:r>
            <w:r w:rsidRPr="00CC49AF">
              <w:rPr>
                <w:rFonts w:asciiTheme="minorHAnsi" w:hAnsiTheme="minorHAnsi" w:cstheme="minorHAnsi"/>
                <w:bCs/>
                <w:i/>
              </w:rPr>
              <w:t xml:space="preserve"> </w:t>
            </w:r>
            <w:r w:rsidR="008148E2" w:rsidRPr="00CC49AF">
              <w:rPr>
                <w:rFonts w:asciiTheme="minorHAnsi" w:hAnsiTheme="minorHAnsi" w:cstheme="minorHAnsi"/>
                <w:bCs/>
                <w:i/>
              </w:rPr>
              <w:t>91427</w:t>
            </w:r>
            <w:r w:rsidRPr="00CC49AF">
              <w:rPr>
                <w:rFonts w:asciiTheme="minorHAnsi" w:hAnsiTheme="minorHAnsi" w:cstheme="minorHAnsi"/>
                <w:bCs/>
                <w:iCs/>
              </w:rPr>
              <w:t xml:space="preserve">  </w:t>
            </w:r>
          </w:p>
          <w:p w14:paraId="15597D4A" w14:textId="77777777" w:rsidR="000D086D" w:rsidRPr="00CC49AF" w:rsidRDefault="000D086D" w:rsidP="000D086D">
            <w:pPr>
              <w:jc w:val="center"/>
              <w:rPr>
                <w:rFonts w:asciiTheme="minorHAnsi" w:hAnsiTheme="minorHAnsi" w:cstheme="minorHAnsi"/>
                <w:sz w:val="24"/>
                <w:szCs w:val="24"/>
              </w:rPr>
            </w:pPr>
            <w:r w:rsidRPr="00CC49AF">
              <w:rPr>
                <w:rFonts w:asciiTheme="minorHAnsi" w:hAnsiTheme="minorHAnsi" w:cstheme="minorHAnsi"/>
              </w:rPr>
              <w:pict w14:anchorId="0B297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3.6pt;height:7.5pt" o:hrpct="0" o:hralign="center" o:hr="t">
                  <v:imagedata r:id="rId8" o:title="BD21328_"/>
                </v:shape>
              </w:pict>
            </w:r>
          </w:p>
          <w:p w14:paraId="25282C04" w14:textId="77777777" w:rsidR="000D086D" w:rsidRPr="00CC49AF" w:rsidRDefault="000D086D" w:rsidP="000D086D">
            <w:pPr>
              <w:jc w:val="center"/>
              <w:rPr>
                <w:rFonts w:asciiTheme="minorHAnsi" w:hAnsiTheme="minorHAnsi" w:cstheme="minorHAnsi"/>
                <w:b/>
                <w:iCs/>
              </w:rPr>
            </w:pPr>
            <w:r w:rsidRPr="00CC49AF">
              <w:rPr>
                <w:rFonts w:asciiTheme="minorHAnsi" w:hAnsiTheme="minorHAnsi" w:cstheme="minorHAnsi"/>
                <w:b/>
                <w:iCs/>
              </w:rPr>
              <w:t>IT PROFESSIONAL</w:t>
            </w:r>
          </w:p>
          <w:p w14:paraId="112D6EC5" w14:textId="77777777" w:rsidR="000D086D" w:rsidRPr="00CC49AF" w:rsidRDefault="000D086D" w:rsidP="000D086D">
            <w:pPr>
              <w:jc w:val="center"/>
              <w:rPr>
                <w:rFonts w:asciiTheme="minorHAnsi" w:hAnsiTheme="minorHAnsi" w:cstheme="minorHAnsi"/>
                <w:i/>
              </w:rPr>
            </w:pPr>
            <w:r w:rsidRPr="00CC49AF">
              <w:rPr>
                <w:rFonts w:asciiTheme="minorHAnsi" w:hAnsiTheme="minorHAnsi" w:cstheme="minorHAnsi"/>
              </w:rPr>
              <w:t>To explore and adapt to the ever-changing landscape that is technology</w:t>
            </w:r>
          </w:p>
          <w:p w14:paraId="16FF42D3" w14:textId="77777777" w:rsidR="000D086D" w:rsidRDefault="000D086D" w:rsidP="000D086D">
            <w:pPr>
              <w:keepNext/>
              <w:widowControl w:val="0"/>
              <w:jc w:val="center"/>
              <w:rPr>
                <w:rFonts w:ascii="Palatino" w:hAnsi="Palatino"/>
                <w:b/>
                <w:smallCaps/>
                <w:sz w:val="24"/>
              </w:rPr>
            </w:pPr>
            <w:r w:rsidRPr="00CC49AF">
              <w:rPr>
                <w:rFonts w:asciiTheme="minorHAnsi" w:hAnsiTheme="minorHAnsi" w:cstheme="minorHAnsi"/>
                <w:b/>
                <w:smallCaps/>
              </w:rPr>
              <w:pict w14:anchorId="4FE124BB">
                <v:shape id="_x0000_i1029" type="#_x0000_t75" style="width:273.6pt;height:7.5pt" o:hrpct="0" o:hralign="center" o:hr="t">
                  <v:imagedata r:id="rId8" o:title="BD21328_"/>
                </v:shape>
              </w:pict>
            </w:r>
          </w:p>
          <w:p w14:paraId="235B24FA" w14:textId="4DAFC700" w:rsidR="00B960BC" w:rsidRPr="00C977C5" w:rsidRDefault="00B960BC" w:rsidP="000B5674">
            <w:pPr>
              <w:jc w:val="center"/>
              <w:rPr>
                <w:rFonts w:ascii="Calibri" w:eastAsia="Verdana" w:hAnsi="Calibri" w:cs="Calibri"/>
                <w:b/>
                <w:sz w:val="24"/>
                <w:szCs w:val="24"/>
              </w:rPr>
            </w:pPr>
          </w:p>
        </w:tc>
      </w:tr>
      <w:tr w:rsidR="00C22896" w:rsidRPr="0070771C" w14:paraId="31809595" w14:textId="77777777" w:rsidTr="000A3594">
        <w:trPr>
          <w:trHeight w:val="293"/>
          <w:jc w:val="center"/>
        </w:trPr>
        <w:tc>
          <w:tcPr>
            <w:tcW w:w="9158" w:type="dxa"/>
            <w:vMerge/>
            <w:shd w:val="clear" w:color="auto" w:fill="auto"/>
          </w:tcPr>
          <w:p w14:paraId="2EA53C7D" w14:textId="77777777" w:rsidR="00C22896" w:rsidRPr="00C977C5" w:rsidRDefault="00C22896" w:rsidP="00CE6E5D">
            <w:pPr>
              <w:jc w:val="both"/>
              <w:rPr>
                <w:rFonts w:ascii="Calibri" w:eastAsia="Verdana" w:hAnsi="Calibri" w:cs="Calibri"/>
                <w:b/>
                <w:sz w:val="24"/>
                <w:szCs w:val="24"/>
              </w:rPr>
            </w:pPr>
          </w:p>
        </w:tc>
      </w:tr>
      <w:tr w:rsidR="00C22896" w:rsidRPr="0070771C" w14:paraId="7621D4AA" w14:textId="77777777" w:rsidTr="000A3594">
        <w:trPr>
          <w:trHeight w:val="293"/>
          <w:jc w:val="center"/>
        </w:trPr>
        <w:tc>
          <w:tcPr>
            <w:tcW w:w="9158" w:type="dxa"/>
            <w:vMerge/>
            <w:shd w:val="clear" w:color="auto" w:fill="auto"/>
          </w:tcPr>
          <w:p w14:paraId="2CF743CF" w14:textId="77777777" w:rsidR="00C22896" w:rsidRPr="00C977C5" w:rsidRDefault="00C22896" w:rsidP="00CE6E5D">
            <w:pPr>
              <w:jc w:val="both"/>
              <w:rPr>
                <w:rFonts w:ascii="Calibri" w:eastAsia="Verdana" w:hAnsi="Calibri" w:cs="Calibri"/>
                <w:b/>
                <w:sz w:val="24"/>
                <w:szCs w:val="24"/>
              </w:rPr>
            </w:pPr>
          </w:p>
        </w:tc>
      </w:tr>
      <w:tr w:rsidR="00C22896" w:rsidRPr="0070771C" w14:paraId="67A16384" w14:textId="77777777" w:rsidTr="000A3594">
        <w:trPr>
          <w:trHeight w:val="293"/>
          <w:jc w:val="center"/>
        </w:trPr>
        <w:tc>
          <w:tcPr>
            <w:tcW w:w="9158" w:type="dxa"/>
            <w:vMerge/>
            <w:shd w:val="clear" w:color="auto" w:fill="auto"/>
          </w:tcPr>
          <w:p w14:paraId="0AE86370" w14:textId="77777777" w:rsidR="00C22896" w:rsidRPr="00C977C5" w:rsidRDefault="00C22896" w:rsidP="00CE6E5D">
            <w:pPr>
              <w:jc w:val="both"/>
              <w:rPr>
                <w:rFonts w:ascii="Calibri" w:eastAsia="Verdana" w:hAnsi="Calibri" w:cs="Calibri"/>
                <w:b/>
                <w:sz w:val="24"/>
                <w:szCs w:val="24"/>
              </w:rPr>
            </w:pPr>
          </w:p>
        </w:tc>
      </w:tr>
      <w:tr w:rsidR="00C22896" w:rsidRPr="0070771C" w14:paraId="0E490DF7" w14:textId="77777777" w:rsidTr="000A3594">
        <w:trPr>
          <w:trHeight w:val="293"/>
          <w:jc w:val="center"/>
        </w:trPr>
        <w:tc>
          <w:tcPr>
            <w:tcW w:w="9158" w:type="dxa"/>
            <w:vMerge/>
            <w:shd w:val="clear" w:color="auto" w:fill="auto"/>
          </w:tcPr>
          <w:p w14:paraId="35739E1D" w14:textId="77777777" w:rsidR="00C22896" w:rsidRPr="00C977C5" w:rsidRDefault="00C22896" w:rsidP="00CE6E5D">
            <w:pPr>
              <w:jc w:val="both"/>
              <w:rPr>
                <w:rFonts w:ascii="Calibri" w:eastAsia="Verdana" w:hAnsi="Calibri" w:cs="Calibri"/>
                <w:b/>
                <w:sz w:val="24"/>
                <w:szCs w:val="24"/>
              </w:rPr>
            </w:pPr>
          </w:p>
        </w:tc>
      </w:tr>
    </w:tbl>
    <w:p w14:paraId="36EC0B4C" w14:textId="77777777" w:rsidR="00CB64EA" w:rsidRPr="00C977C5" w:rsidRDefault="00CB64EA" w:rsidP="00CB64EA">
      <w:pPr>
        <w:pBdr>
          <w:bottom w:val="single" w:sz="4" w:space="1" w:color="auto"/>
        </w:pBdr>
        <w:jc w:val="both"/>
        <w:rPr>
          <w:rFonts w:ascii="Calibri" w:hAnsi="Calibri" w:cs="Calibri"/>
        </w:rPr>
      </w:pPr>
      <w:r w:rsidRPr="00C977C5">
        <w:rPr>
          <w:rFonts w:ascii="Calibri" w:eastAsia="Verdana" w:hAnsi="Calibri" w:cs="Calibri"/>
          <w:b/>
        </w:rPr>
        <w:t>SUMMARY</w:t>
      </w:r>
      <w:r w:rsidRPr="00C977C5">
        <w:rPr>
          <w:rFonts w:ascii="Calibri" w:hAnsi="Calibri" w:cs="Calibri"/>
        </w:rPr>
        <w:t xml:space="preserve"> </w:t>
      </w:r>
    </w:p>
    <w:p w14:paraId="0B0F3390" w14:textId="06558C27" w:rsidR="00672D75" w:rsidRPr="0040475E" w:rsidRDefault="00870D46">
      <w:pPr>
        <w:numPr>
          <w:ilvl w:val="0"/>
          <w:numId w:val="5"/>
        </w:numPr>
        <w:rPr>
          <w:rFonts w:ascii="Calibri" w:hAnsi="Calibri" w:cs="Calibri"/>
        </w:rPr>
      </w:pPr>
      <w:r w:rsidRPr="0040475E">
        <w:rPr>
          <w:rFonts w:ascii="Calibri" w:hAnsi="Calibri" w:cs="Calibri"/>
        </w:rPr>
        <w:t xml:space="preserve">Having around </w:t>
      </w:r>
      <w:r w:rsidR="009D2650" w:rsidRPr="0040475E">
        <w:rPr>
          <w:rFonts w:ascii="Calibri" w:hAnsi="Calibri" w:cs="Calibri"/>
        </w:rPr>
        <w:t>2</w:t>
      </w:r>
      <w:r w:rsidR="003127F6" w:rsidRPr="0040475E">
        <w:rPr>
          <w:rFonts w:ascii="Calibri" w:hAnsi="Calibri" w:cs="Calibri"/>
        </w:rPr>
        <w:t xml:space="preserve"> </w:t>
      </w:r>
      <w:r w:rsidR="00672D75" w:rsidRPr="0040475E">
        <w:rPr>
          <w:rFonts w:ascii="Calibri" w:hAnsi="Calibri" w:cs="Calibri"/>
        </w:rPr>
        <w:t xml:space="preserve">years of experience as </w:t>
      </w:r>
      <w:r w:rsidR="00242E5B" w:rsidRPr="0040475E">
        <w:rPr>
          <w:rFonts w:ascii="Calibri" w:hAnsi="Calibri" w:cs="Calibri"/>
        </w:rPr>
        <w:t xml:space="preserve">a </w:t>
      </w:r>
      <w:r w:rsidR="00672D75" w:rsidRPr="0040475E">
        <w:rPr>
          <w:rFonts w:ascii="Calibri" w:hAnsi="Calibri" w:cs="Calibri"/>
        </w:rPr>
        <w:t>Software Test</w:t>
      </w:r>
      <w:r w:rsidR="001C280F" w:rsidRPr="0040475E">
        <w:rPr>
          <w:rFonts w:ascii="Calibri" w:hAnsi="Calibri" w:cs="Calibri"/>
        </w:rPr>
        <w:t>er</w:t>
      </w:r>
      <w:r w:rsidR="00672D75" w:rsidRPr="0040475E">
        <w:rPr>
          <w:rFonts w:ascii="Calibri" w:hAnsi="Calibri" w:cs="Calibri"/>
        </w:rPr>
        <w:t xml:space="preserve"> in Functional, UI Automation and API Testing.</w:t>
      </w:r>
      <w:r w:rsidR="003127F6" w:rsidRPr="0040475E">
        <w:rPr>
          <w:rFonts w:ascii="Calibri" w:hAnsi="Calibri" w:cs="Calibri"/>
        </w:rPr>
        <w:t xml:space="preserve"> </w:t>
      </w:r>
    </w:p>
    <w:p w14:paraId="09046746" w14:textId="16A62096" w:rsidR="000768F3" w:rsidRPr="0040475E" w:rsidRDefault="000768F3" w:rsidP="00B117C6">
      <w:pPr>
        <w:numPr>
          <w:ilvl w:val="0"/>
          <w:numId w:val="5"/>
        </w:numPr>
        <w:rPr>
          <w:rFonts w:ascii="Calibri" w:hAnsi="Calibri" w:cs="Calibri"/>
        </w:rPr>
      </w:pPr>
      <w:r w:rsidRPr="0040475E">
        <w:rPr>
          <w:rFonts w:ascii="Calibri" w:hAnsi="Calibri" w:cs="Calibri"/>
        </w:rPr>
        <w:t xml:space="preserve">Undergone training </w:t>
      </w:r>
      <w:r w:rsidR="00D845A7" w:rsidRPr="0040475E">
        <w:rPr>
          <w:rFonts w:ascii="Calibri" w:hAnsi="Calibri" w:cs="Calibri"/>
        </w:rPr>
        <w:t>in</w:t>
      </w:r>
      <w:r w:rsidRPr="0040475E">
        <w:rPr>
          <w:rFonts w:ascii="Calibri" w:hAnsi="Calibri" w:cs="Calibri"/>
        </w:rPr>
        <w:t xml:space="preserve"> SFCC B2C</w:t>
      </w:r>
      <w:r w:rsidR="00336682" w:rsidRPr="0040475E">
        <w:rPr>
          <w:rFonts w:ascii="Calibri" w:hAnsi="Calibri" w:cs="Calibri"/>
        </w:rPr>
        <w:t>.</w:t>
      </w:r>
    </w:p>
    <w:p w14:paraId="0EF5DDFB" w14:textId="73199E1F" w:rsidR="002D1494" w:rsidRPr="0040475E" w:rsidRDefault="002D1494">
      <w:pPr>
        <w:pStyle w:val="ListParagraph"/>
        <w:numPr>
          <w:ilvl w:val="0"/>
          <w:numId w:val="5"/>
        </w:numPr>
        <w:rPr>
          <w:rFonts w:ascii="Calibri" w:hAnsi="Calibri" w:cs="Calibri"/>
        </w:rPr>
      </w:pPr>
      <w:r w:rsidRPr="0040475E">
        <w:rPr>
          <w:rFonts w:ascii="Calibri" w:hAnsi="Calibri" w:cs="Calibri"/>
        </w:rPr>
        <w:t>Expertise in Web UI Automation using tools such as Selenium WebDriver with Java.</w:t>
      </w:r>
    </w:p>
    <w:p w14:paraId="0951A294" w14:textId="77777777" w:rsidR="002D1494" w:rsidRPr="0040475E" w:rsidRDefault="002D1494">
      <w:pPr>
        <w:numPr>
          <w:ilvl w:val="0"/>
          <w:numId w:val="5"/>
        </w:numPr>
        <w:rPr>
          <w:rFonts w:ascii="Calibri" w:hAnsi="Calibri" w:cs="Calibri"/>
        </w:rPr>
      </w:pPr>
      <w:r w:rsidRPr="0040475E">
        <w:rPr>
          <w:rFonts w:ascii="Calibri" w:hAnsi="Calibri" w:cs="Calibri"/>
        </w:rPr>
        <w:t>Hands on experience in creating XPATH.</w:t>
      </w:r>
    </w:p>
    <w:p w14:paraId="1BD6CAAE" w14:textId="77777777" w:rsidR="002D1494" w:rsidRPr="0040475E" w:rsidRDefault="002D1494">
      <w:pPr>
        <w:numPr>
          <w:ilvl w:val="0"/>
          <w:numId w:val="5"/>
        </w:numPr>
        <w:rPr>
          <w:rFonts w:ascii="Calibri" w:hAnsi="Calibri" w:cs="Calibri"/>
        </w:rPr>
      </w:pPr>
      <w:r w:rsidRPr="0040475E">
        <w:rPr>
          <w:rFonts w:ascii="Calibri" w:hAnsi="Calibri" w:cs="Calibri"/>
        </w:rPr>
        <w:t>Experience in web application automation testing with Page Object Model</w:t>
      </w:r>
    </w:p>
    <w:p w14:paraId="0729DD96" w14:textId="0176135B" w:rsidR="002D1494" w:rsidRPr="0040475E" w:rsidRDefault="002D1494" w:rsidP="00AB6808">
      <w:pPr>
        <w:numPr>
          <w:ilvl w:val="0"/>
          <w:numId w:val="5"/>
        </w:numPr>
        <w:rPr>
          <w:rFonts w:ascii="Calibri" w:hAnsi="Calibri" w:cs="Calibri"/>
        </w:rPr>
      </w:pPr>
      <w:r w:rsidRPr="0040475E">
        <w:rPr>
          <w:rFonts w:ascii="Calibri" w:hAnsi="Calibri" w:cs="Calibri"/>
        </w:rPr>
        <w:t>Good experience on Build and Configuration Tools like MAVEN</w:t>
      </w:r>
      <w:r w:rsidR="00AB6808" w:rsidRPr="0040475E">
        <w:rPr>
          <w:rFonts w:ascii="Calibri" w:hAnsi="Calibri" w:cs="Calibri"/>
        </w:rPr>
        <w:t>.</w:t>
      </w:r>
    </w:p>
    <w:p w14:paraId="6C266C53" w14:textId="77777777" w:rsidR="002D1494" w:rsidRPr="0040475E" w:rsidRDefault="002D1494">
      <w:pPr>
        <w:numPr>
          <w:ilvl w:val="0"/>
          <w:numId w:val="5"/>
        </w:numPr>
        <w:rPr>
          <w:rFonts w:ascii="Calibri" w:hAnsi="Calibri" w:cs="Calibri"/>
        </w:rPr>
      </w:pPr>
      <w:r w:rsidRPr="0040475E">
        <w:rPr>
          <w:rFonts w:ascii="Calibri" w:hAnsi="Calibri" w:cs="Calibri"/>
        </w:rPr>
        <w:t>Experience in Cucumber BDD Framework.</w:t>
      </w:r>
    </w:p>
    <w:p w14:paraId="1916AC22" w14:textId="68E6C662" w:rsidR="002D1494" w:rsidRPr="0040475E" w:rsidRDefault="00193E18">
      <w:pPr>
        <w:numPr>
          <w:ilvl w:val="0"/>
          <w:numId w:val="5"/>
        </w:numPr>
        <w:rPr>
          <w:rFonts w:ascii="Calibri" w:hAnsi="Calibri" w:cs="Calibri"/>
        </w:rPr>
      </w:pPr>
      <w:r w:rsidRPr="0040475E">
        <w:rPr>
          <w:rFonts w:ascii="Calibri" w:hAnsi="Calibri" w:cs="Calibri"/>
        </w:rPr>
        <w:t xml:space="preserve">Good </w:t>
      </w:r>
      <w:r w:rsidR="002D1494" w:rsidRPr="0040475E">
        <w:rPr>
          <w:rFonts w:ascii="Calibri" w:hAnsi="Calibri" w:cs="Calibri"/>
        </w:rPr>
        <w:t>experience on Unit Testing Frameworks like JUnit and TestNG.</w:t>
      </w:r>
    </w:p>
    <w:p w14:paraId="59F2D1A6" w14:textId="180DC0CA" w:rsidR="002D1494" w:rsidRPr="0040475E" w:rsidRDefault="00193E18" w:rsidP="00A64D48">
      <w:pPr>
        <w:numPr>
          <w:ilvl w:val="0"/>
          <w:numId w:val="5"/>
        </w:numPr>
        <w:rPr>
          <w:rFonts w:ascii="Calibri" w:hAnsi="Calibri" w:cs="Calibri"/>
        </w:rPr>
      </w:pPr>
      <w:r w:rsidRPr="0040475E">
        <w:rPr>
          <w:rFonts w:ascii="Calibri" w:hAnsi="Calibri" w:cs="Calibri"/>
        </w:rPr>
        <w:t>Good</w:t>
      </w:r>
      <w:r w:rsidR="002D1494" w:rsidRPr="0040475E">
        <w:rPr>
          <w:rFonts w:ascii="Calibri" w:hAnsi="Calibri" w:cs="Calibri"/>
        </w:rPr>
        <w:t xml:space="preserve"> experience with source version control tools such as GitHub.</w:t>
      </w:r>
    </w:p>
    <w:p w14:paraId="5361C0C5" w14:textId="77777777" w:rsidR="002D1494" w:rsidRPr="0040475E" w:rsidRDefault="002D1494">
      <w:pPr>
        <w:numPr>
          <w:ilvl w:val="0"/>
          <w:numId w:val="5"/>
        </w:numPr>
        <w:rPr>
          <w:rFonts w:ascii="Calibri" w:hAnsi="Calibri" w:cs="Calibri"/>
        </w:rPr>
      </w:pPr>
      <w:r w:rsidRPr="0040475E">
        <w:rPr>
          <w:rFonts w:ascii="Calibri" w:hAnsi="Calibri" w:cs="Calibri"/>
        </w:rPr>
        <w:t>Experience in manually testing API using Postman tool.</w:t>
      </w:r>
    </w:p>
    <w:p w14:paraId="682D1BE2" w14:textId="77777777" w:rsidR="002D1494" w:rsidRPr="0040475E" w:rsidRDefault="002D1494">
      <w:pPr>
        <w:numPr>
          <w:ilvl w:val="0"/>
          <w:numId w:val="5"/>
        </w:numPr>
        <w:rPr>
          <w:rFonts w:ascii="Calibri" w:hAnsi="Calibri" w:cs="Calibri"/>
        </w:rPr>
      </w:pPr>
      <w:r w:rsidRPr="0040475E">
        <w:rPr>
          <w:rFonts w:ascii="Calibri" w:hAnsi="Calibri" w:cs="Calibri"/>
        </w:rPr>
        <w:t>Extensively used automated test tools such as Selenium for Regression Testing.</w:t>
      </w:r>
    </w:p>
    <w:p w14:paraId="7025FBEB" w14:textId="58EA08AB" w:rsidR="00CB64EA" w:rsidRPr="007E7358" w:rsidRDefault="00CB64EA" w:rsidP="007E7358">
      <w:pPr>
        <w:ind w:firstLine="50"/>
        <w:jc w:val="both"/>
        <w:rPr>
          <w:rFonts w:ascii="Calibri" w:hAnsi="Calibri" w:cs="Calibri"/>
        </w:rPr>
      </w:pPr>
    </w:p>
    <w:p w14:paraId="7C3E47A0" w14:textId="490EDE29" w:rsidR="00CB64EA" w:rsidRPr="00C977C5" w:rsidRDefault="007665BC" w:rsidP="00F31013">
      <w:pPr>
        <w:pBdr>
          <w:bottom w:val="single" w:sz="6" w:space="1" w:color="auto"/>
        </w:pBdr>
        <w:jc w:val="both"/>
        <w:rPr>
          <w:rFonts w:ascii="Calibri" w:hAnsi="Calibri" w:cs="Calibri"/>
        </w:rPr>
      </w:pPr>
      <w:r w:rsidRPr="00C977C5">
        <w:rPr>
          <w:rFonts w:ascii="Calibri" w:eastAsia="Verdana" w:hAnsi="Calibri" w:cs="Calibri"/>
          <w:b/>
        </w:rPr>
        <w:t>EDUCATION</w:t>
      </w:r>
    </w:p>
    <w:p w14:paraId="2BAE679B" w14:textId="05DB112F" w:rsidR="00C77538" w:rsidRPr="00E23DE8" w:rsidRDefault="00414805">
      <w:pPr>
        <w:numPr>
          <w:ilvl w:val="0"/>
          <w:numId w:val="4"/>
        </w:numPr>
        <w:autoSpaceDE w:val="0"/>
        <w:autoSpaceDN w:val="0"/>
        <w:rPr>
          <w:rFonts w:ascii="Calibri" w:hAnsi="Calibri" w:cs="Calibri"/>
          <w:bCs/>
          <w:iCs/>
          <w:sz w:val="22"/>
          <w:szCs w:val="22"/>
          <w:lang w:val="nl" w:eastAsia="nl-NL"/>
        </w:rPr>
      </w:pPr>
      <w:r w:rsidRPr="00E23DE8">
        <w:rPr>
          <w:rFonts w:ascii="Calibri" w:hAnsi="Calibri" w:cs="Calibri"/>
          <w:bCs/>
          <w:iCs/>
          <w:sz w:val="22"/>
          <w:szCs w:val="22"/>
          <w:lang w:val="nl" w:eastAsia="nl-NL"/>
        </w:rPr>
        <w:t>Masters Of Computers Applications</w:t>
      </w:r>
      <w:r w:rsidR="00A735E7" w:rsidRPr="00E23DE8">
        <w:rPr>
          <w:rFonts w:ascii="Calibri" w:hAnsi="Calibri" w:cs="Calibri"/>
          <w:bCs/>
          <w:iCs/>
          <w:sz w:val="22"/>
          <w:szCs w:val="22"/>
          <w:lang w:val="nl" w:eastAsia="nl-NL"/>
        </w:rPr>
        <w:t xml:space="preserve"> (M.C.A)</w:t>
      </w:r>
      <w:r w:rsidR="00844273" w:rsidRPr="00E23DE8">
        <w:rPr>
          <w:rFonts w:ascii="Calibri" w:hAnsi="Calibri" w:cs="Calibri"/>
          <w:bCs/>
          <w:iCs/>
          <w:sz w:val="22"/>
          <w:szCs w:val="22"/>
          <w:lang w:val="nl" w:eastAsia="nl-NL"/>
        </w:rPr>
        <w:t>, from</w:t>
      </w:r>
      <w:r w:rsidR="00C77538" w:rsidRPr="00E23DE8">
        <w:rPr>
          <w:rFonts w:ascii="Calibri" w:hAnsi="Calibri" w:cs="Calibri"/>
          <w:bCs/>
          <w:iCs/>
          <w:sz w:val="22"/>
          <w:szCs w:val="22"/>
          <w:lang w:val="nl" w:eastAsia="nl-NL"/>
        </w:rPr>
        <w:t xml:space="preserve"> R.M.D Engineering College</w:t>
      </w:r>
      <w:r w:rsidR="00A068AA" w:rsidRPr="00E23DE8">
        <w:rPr>
          <w:rFonts w:ascii="Calibri" w:hAnsi="Calibri" w:cs="Calibri"/>
          <w:bCs/>
          <w:iCs/>
          <w:sz w:val="22"/>
          <w:szCs w:val="22"/>
          <w:lang w:val="nl" w:eastAsia="nl-NL"/>
        </w:rPr>
        <w:t xml:space="preserve">, </w:t>
      </w:r>
      <w:r w:rsidR="007B1A8C" w:rsidRPr="00E23DE8">
        <w:rPr>
          <w:rFonts w:ascii="Calibri" w:hAnsi="Calibri" w:cs="Calibri"/>
          <w:bCs/>
          <w:iCs/>
          <w:sz w:val="22"/>
          <w:szCs w:val="22"/>
          <w:lang w:val="nl" w:eastAsia="nl-NL"/>
        </w:rPr>
        <w:t xml:space="preserve">Tamilnadu </w:t>
      </w:r>
      <w:r w:rsidR="00C77538" w:rsidRPr="00E23DE8">
        <w:rPr>
          <w:rFonts w:ascii="Calibri" w:hAnsi="Calibri" w:cs="Calibri"/>
          <w:bCs/>
          <w:iCs/>
          <w:sz w:val="22"/>
          <w:szCs w:val="22"/>
          <w:lang w:val="nl" w:eastAsia="nl-NL"/>
        </w:rPr>
        <w:t>(81%)</w:t>
      </w:r>
    </w:p>
    <w:p w14:paraId="73A78843" w14:textId="77777777" w:rsidR="00F31013" w:rsidRPr="00E23DE8" w:rsidRDefault="00F31013" w:rsidP="00F31013">
      <w:pPr>
        <w:pStyle w:val="ListParagraph"/>
        <w:ind w:left="360"/>
        <w:jc w:val="both"/>
        <w:rPr>
          <w:rFonts w:ascii="Calibri" w:eastAsia="Verdana" w:hAnsi="Calibri" w:cs="Calibri"/>
          <w:b/>
          <w:sz w:val="22"/>
          <w:szCs w:val="22"/>
          <w:lang w:val="en-IN"/>
        </w:rPr>
      </w:pPr>
    </w:p>
    <w:p w14:paraId="30771834" w14:textId="55FAC9AF" w:rsidR="00644193" w:rsidRPr="0040475E" w:rsidRDefault="00882496" w:rsidP="00882496">
      <w:pPr>
        <w:pBdr>
          <w:bottom w:val="single" w:sz="4" w:space="1" w:color="auto"/>
        </w:pBdr>
        <w:jc w:val="both"/>
        <w:rPr>
          <w:rFonts w:ascii="Calibri" w:hAnsi="Calibri" w:cs="Calibri"/>
        </w:rPr>
      </w:pPr>
      <w:r w:rsidRPr="0040475E">
        <w:rPr>
          <w:rFonts w:ascii="Calibri" w:eastAsia="Verdana" w:hAnsi="Calibri" w:cs="Calibri"/>
          <w:b/>
        </w:rPr>
        <w:t>TECHNICAL PROFICIENCIES</w:t>
      </w:r>
      <w:r w:rsidRPr="0040475E">
        <w:rPr>
          <w:rFonts w:ascii="Calibri" w:hAnsi="Calibri" w:cs="Calibri"/>
        </w:rPr>
        <w:t xml:space="preserve"> </w:t>
      </w:r>
    </w:p>
    <w:p w14:paraId="40D78328" w14:textId="77777777" w:rsidR="009102D0" w:rsidRPr="004825CB" w:rsidRDefault="009102D0" w:rsidP="00882496">
      <w:pPr>
        <w:jc w:val="both"/>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0"/>
        <w:gridCol w:w="5730"/>
      </w:tblGrid>
      <w:tr w:rsidR="00430AFB" w:rsidRPr="004825CB" w14:paraId="7E09AB03" w14:textId="77777777" w:rsidTr="004F2651">
        <w:trPr>
          <w:trHeight w:val="214"/>
        </w:trPr>
        <w:tc>
          <w:tcPr>
            <w:tcW w:w="1936" w:type="pct"/>
          </w:tcPr>
          <w:p w14:paraId="68447FF3" w14:textId="77777777" w:rsidR="00430AFB" w:rsidRPr="004825CB" w:rsidRDefault="00430AFB" w:rsidP="004F2651">
            <w:pPr>
              <w:tabs>
                <w:tab w:val="left" w:pos="3510"/>
              </w:tabs>
              <w:jc w:val="both"/>
              <w:rPr>
                <w:rFonts w:ascii="Calibri" w:eastAsia="Verdana" w:hAnsi="Calibri" w:cs="Calibri"/>
                <w:b/>
              </w:rPr>
            </w:pPr>
            <w:r w:rsidRPr="004825CB">
              <w:rPr>
                <w:rFonts w:ascii="Calibri" w:eastAsia="Verdana" w:hAnsi="Calibri" w:cs="Calibri"/>
                <w:b/>
              </w:rPr>
              <w:t>Test Automation</w:t>
            </w:r>
          </w:p>
        </w:tc>
        <w:tc>
          <w:tcPr>
            <w:tcW w:w="3064" w:type="pct"/>
          </w:tcPr>
          <w:p w14:paraId="26ED70B6" w14:textId="77777777" w:rsidR="00430AFB" w:rsidRPr="004825CB" w:rsidRDefault="00430AFB" w:rsidP="004F2651">
            <w:pPr>
              <w:tabs>
                <w:tab w:val="left" w:pos="3510"/>
              </w:tabs>
              <w:jc w:val="both"/>
              <w:rPr>
                <w:rFonts w:ascii="Calibri" w:eastAsia="Verdana" w:hAnsi="Calibri" w:cs="Calibri"/>
              </w:rPr>
            </w:pPr>
            <w:r w:rsidRPr="004825CB">
              <w:rPr>
                <w:rFonts w:ascii="Calibri" w:eastAsia="Verdana" w:hAnsi="Calibri" w:cs="Calibri"/>
              </w:rPr>
              <w:t>Selenium</w:t>
            </w:r>
          </w:p>
        </w:tc>
      </w:tr>
      <w:tr w:rsidR="00430AFB" w:rsidRPr="004825CB" w14:paraId="7FD11F4A" w14:textId="77777777" w:rsidTr="004F2651">
        <w:trPr>
          <w:trHeight w:val="161"/>
        </w:trPr>
        <w:tc>
          <w:tcPr>
            <w:tcW w:w="1936" w:type="pct"/>
          </w:tcPr>
          <w:p w14:paraId="53F29B6F" w14:textId="77777777" w:rsidR="00430AFB" w:rsidRPr="004825CB" w:rsidRDefault="00430AFB" w:rsidP="004F2651">
            <w:pPr>
              <w:tabs>
                <w:tab w:val="left" w:pos="3510"/>
              </w:tabs>
              <w:jc w:val="both"/>
              <w:rPr>
                <w:rFonts w:ascii="Calibri" w:eastAsia="Verdana" w:hAnsi="Calibri" w:cs="Calibri"/>
                <w:b/>
              </w:rPr>
            </w:pPr>
            <w:r w:rsidRPr="004825CB">
              <w:rPr>
                <w:rFonts w:ascii="Calibri" w:eastAsia="Verdana" w:hAnsi="Calibri" w:cs="Calibri"/>
                <w:b/>
              </w:rPr>
              <w:t>Frameworks</w:t>
            </w:r>
          </w:p>
        </w:tc>
        <w:tc>
          <w:tcPr>
            <w:tcW w:w="3064" w:type="pct"/>
          </w:tcPr>
          <w:p w14:paraId="1D41C938" w14:textId="77777777" w:rsidR="00430AFB" w:rsidRPr="00E37778" w:rsidRDefault="00430AFB" w:rsidP="004F2651">
            <w:pPr>
              <w:rPr>
                <w:rFonts w:ascii="Calibri" w:hAnsi="Calibri" w:cs="Calibri"/>
              </w:rPr>
            </w:pPr>
            <w:r w:rsidRPr="004825CB">
              <w:rPr>
                <w:rFonts w:ascii="Calibri" w:hAnsi="Calibri" w:cs="Calibri"/>
              </w:rPr>
              <w:t>Cucumber BDD, TestNG, POM</w:t>
            </w:r>
          </w:p>
        </w:tc>
      </w:tr>
      <w:tr w:rsidR="00430AFB" w:rsidRPr="004825CB" w14:paraId="39B61244" w14:textId="77777777" w:rsidTr="004F2651">
        <w:trPr>
          <w:trHeight w:val="269"/>
        </w:trPr>
        <w:tc>
          <w:tcPr>
            <w:tcW w:w="1936" w:type="pct"/>
          </w:tcPr>
          <w:p w14:paraId="14AA51B2" w14:textId="77777777" w:rsidR="00430AFB" w:rsidRPr="004825CB" w:rsidRDefault="00430AFB" w:rsidP="004F2651">
            <w:pPr>
              <w:tabs>
                <w:tab w:val="left" w:pos="3510"/>
              </w:tabs>
              <w:jc w:val="both"/>
              <w:rPr>
                <w:rFonts w:ascii="Calibri" w:eastAsia="Verdana" w:hAnsi="Calibri" w:cs="Calibri"/>
                <w:b/>
              </w:rPr>
            </w:pPr>
            <w:r w:rsidRPr="004825CB">
              <w:rPr>
                <w:rFonts w:ascii="Calibri" w:eastAsia="Verdana" w:hAnsi="Calibri" w:cs="Calibri"/>
                <w:b/>
              </w:rPr>
              <w:t>Languages</w:t>
            </w:r>
          </w:p>
        </w:tc>
        <w:tc>
          <w:tcPr>
            <w:tcW w:w="3064" w:type="pct"/>
          </w:tcPr>
          <w:p w14:paraId="650CDE39" w14:textId="77777777" w:rsidR="00430AFB" w:rsidRPr="004825CB" w:rsidRDefault="00430AFB" w:rsidP="004F2651">
            <w:pPr>
              <w:tabs>
                <w:tab w:val="left" w:pos="3510"/>
              </w:tabs>
              <w:jc w:val="both"/>
              <w:rPr>
                <w:rFonts w:ascii="Calibri" w:eastAsia="Verdana" w:hAnsi="Calibri" w:cs="Calibri"/>
              </w:rPr>
            </w:pPr>
            <w:r w:rsidRPr="004825CB">
              <w:rPr>
                <w:rFonts w:ascii="Calibri" w:eastAsia="Verdana" w:hAnsi="Calibri" w:cs="Calibri"/>
              </w:rPr>
              <w:t>Core Java, SQL</w:t>
            </w:r>
          </w:p>
        </w:tc>
      </w:tr>
      <w:tr w:rsidR="00430AFB" w:rsidRPr="004825CB" w14:paraId="44111538" w14:textId="77777777" w:rsidTr="004F2651">
        <w:trPr>
          <w:trHeight w:val="139"/>
        </w:trPr>
        <w:tc>
          <w:tcPr>
            <w:tcW w:w="1936" w:type="pct"/>
          </w:tcPr>
          <w:p w14:paraId="18E78137" w14:textId="77777777" w:rsidR="00430AFB" w:rsidRPr="004825CB" w:rsidRDefault="00430AFB" w:rsidP="004F2651">
            <w:pPr>
              <w:tabs>
                <w:tab w:val="left" w:pos="3510"/>
              </w:tabs>
              <w:jc w:val="both"/>
              <w:rPr>
                <w:rFonts w:ascii="Calibri" w:eastAsia="Verdana" w:hAnsi="Calibri" w:cs="Calibri"/>
                <w:b/>
                <w:bCs/>
              </w:rPr>
            </w:pPr>
            <w:r w:rsidRPr="004825CB">
              <w:rPr>
                <w:rFonts w:ascii="Calibri" w:hAnsi="Calibri" w:cs="Calibri"/>
                <w:b/>
                <w:bCs/>
              </w:rPr>
              <w:t>SCM</w:t>
            </w:r>
            <w:r>
              <w:rPr>
                <w:rFonts w:ascii="Calibri" w:hAnsi="Calibri" w:cs="Calibri"/>
                <w:b/>
                <w:bCs/>
              </w:rPr>
              <w:t xml:space="preserve"> &amp; </w:t>
            </w:r>
            <w:r w:rsidRPr="004825CB">
              <w:rPr>
                <w:rFonts w:ascii="Calibri" w:hAnsi="Calibri" w:cs="Calibri"/>
                <w:b/>
                <w:bCs/>
              </w:rPr>
              <w:t>CICD</w:t>
            </w:r>
          </w:p>
        </w:tc>
        <w:tc>
          <w:tcPr>
            <w:tcW w:w="3064" w:type="pct"/>
          </w:tcPr>
          <w:p w14:paraId="0454CB8A" w14:textId="77777777" w:rsidR="00430AFB" w:rsidRPr="004825CB" w:rsidRDefault="00430AFB" w:rsidP="004F2651">
            <w:pPr>
              <w:tabs>
                <w:tab w:val="left" w:pos="3510"/>
              </w:tabs>
              <w:jc w:val="both"/>
              <w:rPr>
                <w:rFonts w:ascii="Calibri" w:eastAsia="Verdana" w:hAnsi="Calibri" w:cs="Calibri"/>
              </w:rPr>
            </w:pPr>
            <w:r w:rsidRPr="004825CB">
              <w:rPr>
                <w:rFonts w:ascii="Calibri" w:hAnsi="Calibri" w:cs="Calibri"/>
              </w:rPr>
              <w:t>GIT &amp; Jenkins</w:t>
            </w:r>
          </w:p>
        </w:tc>
      </w:tr>
      <w:tr w:rsidR="00430AFB" w:rsidRPr="004825CB" w14:paraId="47411FD4" w14:textId="77777777" w:rsidTr="004F2651">
        <w:trPr>
          <w:trHeight w:val="163"/>
        </w:trPr>
        <w:tc>
          <w:tcPr>
            <w:tcW w:w="1936" w:type="pct"/>
          </w:tcPr>
          <w:p w14:paraId="5E67E600" w14:textId="77777777" w:rsidR="00430AFB" w:rsidRPr="004825CB" w:rsidRDefault="00430AFB" w:rsidP="004F2651">
            <w:pPr>
              <w:tabs>
                <w:tab w:val="left" w:pos="3510"/>
              </w:tabs>
              <w:jc w:val="both"/>
              <w:rPr>
                <w:rFonts w:ascii="Calibri" w:eastAsia="Verdana" w:hAnsi="Calibri" w:cs="Calibri"/>
                <w:b/>
              </w:rPr>
            </w:pPr>
            <w:r w:rsidRPr="004825CB">
              <w:rPr>
                <w:rFonts w:ascii="Calibri" w:eastAsia="Verdana" w:hAnsi="Calibri" w:cs="Calibri"/>
                <w:b/>
              </w:rPr>
              <w:t>Defect Management Tool</w:t>
            </w:r>
          </w:p>
        </w:tc>
        <w:tc>
          <w:tcPr>
            <w:tcW w:w="3064" w:type="pct"/>
          </w:tcPr>
          <w:p w14:paraId="52EF73FA" w14:textId="15148AE3" w:rsidR="00430AFB" w:rsidRPr="004825CB" w:rsidRDefault="00430AFB" w:rsidP="004F2651">
            <w:pPr>
              <w:tabs>
                <w:tab w:val="left" w:pos="3510"/>
              </w:tabs>
              <w:jc w:val="both"/>
              <w:rPr>
                <w:rFonts w:ascii="Calibri" w:eastAsia="Verdana" w:hAnsi="Calibri" w:cs="Calibri"/>
                <w:lang w:val="en-US"/>
              </w:rPr>
            </w:pPr>
            <w:r w:rsidRPr="004825CB">
              <w:rPr>
                <w:rFonts w:ascii="Calibri" w:eastAsia="Verdana" w:hAnsi="Calibri" w:cs="Calibri"/>
                <w:lang w:val="en-US"/>
              </w:rPr>
              <w:t>JIRA, AZURE D</w:t>
            </w:r>
            <w:r w:rsidR="002A4368">
              <w:rPr>
                <w:rFonts w:ascii="Calibri" w:eastAsia="Verdana" w:hAnsi="Calibri" w:cs="Calibri"/>
                <w:lang w:val="en-US"/>
              </w:rPr>
              <w:t>evO</w:t>
            </w:r>
            <w:r w:rsidRPr="004825CB">
              <w:rPr>
                <w:rFonts w:ascii="Calibri" w:eastAsia="Verdana" w:hAnsi="Calibri" w:cs="Calibri"/>
                <w:lang w:val="en-US"/>
              </w:rPr>
              <w:t>ps</w:t>
            </w:r>
          </w:p>
        </w:tc>
      </w:tr>
      <w:tr w:rsidR="00430AFB" w:rsidRPr="004825CB" w14:paraId="68B7E000" w14:textId="77777777" w:rsidTr="004F2651">
        <w:trPr>
          <w:trHeight w:val="163"/>
        </w:trPr>
        <w:tc>
          <w:tcPr>
            <w:tcW w:w="1936" w:type="pct"/>
          </w:tcPr>
          <w:p w14:paraId="286ED1F9" w14:textId="77777777" w:rsidR="00430AFB" w:rsidRPr="004825CB" w:rsidRDefault="00430AFB" w:rsidP="004F2651">
            <w:pPr>
              <w:tabs>
                <w:tab w:val="left" w:pos="3510"/>
              </w:tabs>
              <w:jc w:val="both"/>
              <w:rPr>
                <w:rFonts w:ascii="Calibri" w:eastAsia="Verdana" w:hAnsi="Calibri" w:cs="Calibri"/>
                <w:b/>
              </w:rPr>
            </w:pPr>
            <w:r w:rsidRPr="004825CB">
              <w:rPr>
                <w:rFonts w:ascii="Calibri" w:eastAsia="Verdana" w:hAnsi="Calibri" w:cs="Calibri"/>
                <w:b/>
              </w:rPr>
              <w:t xml:space="preserve">API Testing </w:t>
            </w:r>
          </w:p>
        </w:tc>
        <w:tc>
          <w:tcPr>
            <w:tcW w:w="3064" w:type="pct"/>
          </w:tcPr>
          <w:p w14:paraId="3E79FBA6" w14:textId="77777777" w:rsidR="00430AFB" w:rsidRPr="004825CB" w:rsidRDefault="00430AFB" w:rsidP="004F2651">
            <w:pPr>
              <w:tabs>
                <w:tab w:val="left" w:pos="3510"/>
              </w:tabs>
              <w:jc w:val="both"/>
              <w:rPr>
                <w:rFonts w:ascii="Calibri" w:eastAsia="Verdana" w:hAnsi="Calibri" w:cs="Calibri"/>
                <w:lang w:val="en-US"/>
              </w:rPr>
            </w:pPr>
            <w:r w:rsidRPr="004825CB">
              <w:rPr>
                <w:rFonts w:ascii="Calibri" w:eastAsia="Verdana" w:hAnsi="Calibri" w:cs="Calibri"/>
                <w:lang w:val="en-US"/>
              </w:rPr>
              <w:t>Postman</w:t>
            </w:r>
          </w:p>
        </w:tc>
      </w:tr>
      <w:tr w:rsidR="00430AFB" w:rsidRPr="004825CB" w14:paraId="630A78A9" w14:textId="77777777" w:rsidTr="004F2651">
        <w:trPr>
          <w:trHeight w:val="163"/>
        </w:trPr>
        <w:tc>
          <w:tcPr>
            <w:tcW w:w="1936" w:type="pct"/>
          </w:tcPr>
          <w:p w14:paraId="711951E3" w14:textId="77777777" w:rsidR="00430AFB" w:rsidRPr="004825CB" w:rsidRDefault="00430AFB" w:rsidP="004F2651">
            <w:pPr>
              <w:tabs>
                <w:tab w:val="left" w:pos="3510"/>
              </w:tabs>
              <w:jc w:val="both"/>
              <w:rPr>
                <w:rFonts w:ascii="Calibri" w:eastAsia="Verdana" w:hAnsi="Calibri" w:cs="Calibri"/>
                <w:b/>
              </w:rPr>
            </w:pPr>
            <w:r w:rsidRPr="004825CB">
              <w:rPr>
                <w:rFonts w:ascii="Calibri" w:eastAsia="Verdana" w:hAnsi="Calibri" w:cs="Calibri"/>
                <w:b/>
              </w:rPr>
              <w:t>Tools</w:t>
            </w:r>
          </w:p>
        </w:tc>
        <w:tc>
          <w:tcPr>
            <w:tcW w:w="3064" w:type="pct"/>
          </w:tcPr>
          <w:p w14:paraId="73677543" w14:textId="1E994694" w:rsidR="00430AFB" w:rsidRPr="004825CB" w:rsidRDefault="00430AFB" w:rsidP="004F2651">
            <w:pPr>
              <w:tabs>
                <w:tab w:val="left" w:pos="3510"/>
              </w:tabs>
              <w:jc w:val="both"/>
              <w:rPr>
                <w:rFonts w:ascii="Calibri" w:eastAsia="Verdana" w:hAnsi="Calibri" w:cs="Calibri"/>
                <w:lang w:val="en-US"/>
              </w:rPr>
            </w:pPr>
            <w:r w:rsidRPr="004825CB">
              <w:rPr>
                <w:rFonts w:ascii="Calibri" w:eastAsia="Verdana" w:hAnsi="Calibri" w:cs="Calibri"/>
                <w:lang w:val="en-US"/>
              </w:rPr>
              <w:t>Browser Stack, Sitecore,</w:t>
            </w:r>
            <w:r w:rsidRPr="004825CB">
              <w:rPr>
                <w:rFonts w:ascii="Calibri" w:eastAsia="Verdana" w:hAnsi="Calibri" w:cs="Calibri"/>
                <w:color w:val="000000" w:themeColor="text1"/>
                <w:kern w:val="24"/>
              </w:rPr>
              <w:t xml:space="preserve"> </w:t>
            </w:r>
            <w:r w:rsidRPr="004825CB">
              <w:rPr>
                <w:rFonts w:ascii="Calibri" w:eastAsia="Verdana" w:hAnsi="Calibri" w:cs="Calibri"/>
              </w:rPr>
              <w:t>Magento</w:t>
            </w:r>
          </w:p>
        </w:tc>
      </w:tr>
    </w:tbl>
    <w:p w14:paraId="26CF725F" w14:textId="700CBF52" w:rsidR="00B51ADE" w:rsidRDefault="00B51ADE">
      <w:pPr>
        <w:rPr>
          <w:rFonts w:ascii="Calibri" w:eastAsia="Verdana" w:hAnsi="Calibri" w:cs="Calibri"/>
          <w:b/>
        </w:rPr>
      </w:pPr>
    </w:p>
    <w:p w14:paraId="0C974966" w14:textId="77777777" w:rsidR="004C5446" w:rsidRDefault="004C5446">
      <w:pPr>
        <w:rPr>
          <w:rFonts w:ascii="Calibri" w:eastAsia="Verdana" w:hAnsi="Calibri" w:cs="Calibri"/>
          <w:b/>
        </w:rPr>
      </w:pPr>
    </w:p>
    <w:p w14:paraId="39758791" w14:textId="77777777" w:rsidR="004B1316" w:rsidRDefault="004B1316">
      <w:pPr>
        <w:rPr>
          <w:rFonts w:ascii="Calibri" w:eastAsia="Verdana" w:hAnsi="Calibri" w:cs="Calibri"/>
          <w:b/>
        </w:rPr>
      </w:pPr>
    </w:p>
    <w:p w14:paraId="0D014C25" w14:textId="6996125F" w:rsidR="004C5446" w:rsidRDefault="00886527">
      <w:pPr>
        <w:rPr>
          <w:rFonts w:ascii="Calibri" w:eastAsia="Verdana" w:hAnsi="Calibri" w:cs="Calibri"/>
          <w:b/>
        </w:rPr>
      </w:pPr>
      <w:r>
        <w:rPr>
          <w:rFonts w:ascii="Calibri" w:eastAsia="Verdana" w:hAnsi="Calibri" w:cs="Calibri"/>
          <w:b/>
        </w:rPr>
        <w:t>PRO</w:t>
      </w:r>
      <w:r w:rsidR="00E70722">
        <w:rPr>
          <w:rFonts w:ascii="Calibri" w:eastAsia="Verdana" w:hAnsi="Calibri" w:cs="Calibri"/>
          <w:b/>
        </w:rPr>
        <w:t>FESSIONAL EXPERIENCE</w:t>
      </w:r>
    </w:p>
    <w:tbl>
      <w:tblPr>
        <w:tblW w:w="9383" w:type="dxa"/>
        <w:tblInd w:w="85" w:type="dxa"/>
        <w:tblLook w:val="04A0" w:firstRow="1" w:lastRow="0" w:firstColumn="1" w:lastColumn="0" w:noHBand="0" w:noVBand="1"/>
      </w:tblPr>
      <w:tblGrid>
        <w:gridCol w:w="5097"/>
        <w:gridCol w:w="4286"/>
      </w:tblGrid>
      <w:tr w:rsidR="004C5446" w:rsidRPr="00B846E6" w14:paraId="75CF14DE" w14:textId="77777777" w:rsidTr="00C575EA">
        <w:trPr>
          <w:trHeight w:val="210"/>
        </w:trPr>
        <w:tc>
          <w:tcPr>
            <w:tcW w:w="5097" w:type="dxa"/>
            <w:tcBorders>
              <w:top w:val="single" w:sz="4" w:space="0" w:color="auto"/>
            </w:tcBorders>
            <w:shd w:val="clear" w:color="auto" w:fill="auto"/>
          </w:tcPr>
          <w:p w14:paraId="24BB50F5" w14:textId="77777777" w:rsidR="001A23DC" w:rsidRPr="00C47BD6" w:rsidRDefault="001A23DC" w:rsidP="00C47BD6"/>
          <w:p w14:paraId="6FB19FCF" w14:textId="23061BDB" w:rsidR="00E12169" w:rsidRDefault="00C47BD6" w:rsidP="00C47BD6">
            <w:pPr>
              <w:rPr>
                <w:b/>
                <w:bCs/>
              </w:rPr>
            </w:pPr>
            <w:r w:rsidRPr="00C47BD6">
              <w:rPr>
                <w:b/>
                <w:bCs/>
              </w:rPr>
              <w:t>Capgemini,</w:t>
            </w:r>
            <w:r>
              <w:rPr>
                <w:b/>
                <w:bCs/>
              </w:rPr>
              <w:t xml:space="preserve"> </w:t>
            </w:r>
            <w:r w:rsidR="00881169" w:rsidRPr="00C47BD6">
              <w:rPr>
                <w:b/>
                <w:bCs/>
              </w:rPr>
              <w:t>Chennai. (</w:t>
            </w:r>
            <w:r w:rsidR="006175D1" w:rsidRPr="00C47BD6">
              <w:rPr>
                <w:b/>
                <w:bCs/>
              </w:rPr>
              <w:t>29th Dec 2021 – till date)</w:t>
            </w:r>
          </w:p>
          <w:p w14:paraId="0D06640D" w14:textId="77777777" w:rsidR="00AB76B8" w:rsidRDefault="00AB76B8" w:rsidP="00C47BD6">
            <w:pPr>
              <w:rPr>
                <w:b/>
                <w:bCs/>
              </w:rPr>
            </w:pPr>
          </w:p>
          <w:p w14:paraId="12E6BF16" w14:textId="0CA7E390" w:rsidR="00991D27" w:rsidRDefault="00991D27" w:rsidP="00C47BD6">
            <w:pPr>
              <w:rPr>
                <w:b/>
                <w:bCs/>
              </w:rPr>
            </w:pPr>
            <w:r>
              <w:rPr>
                <w:b/>
                <w:bCs/>
              </w:rPr>
              <w:t>Project Name</w:t>
            </w:r>
            <w:r w:rsidR="00655C0D">
              <w:rPr>
                <w:b/>
                <w:bCs/>
              </w:rPr>
              <w:t xml:space="preserve"> </w:t>
            </w:r>
            <w:r w:rsidR="00881169">
              <w:rPr>
                <w:b/>
                <w:bCs/>
              </w:rPr>
              <w:t>2:</w:t>
            </w:r>
            <w:r>
              <w:rPr>
                <w:b/>
                <w:bCs/>
              </w:rPr>
              <w:t xml:space="preserve"> Target</w:t>
            </w:r>
            <w:r w:rsidR="002E4FC4">
              <w:rPr>
                <w:b/>
                <w:bCs/>
              </w:rPr>
              <w:t xml:space="preserve">                                                                                </w:t>
            </w:r>
          </w:p>
          <w:p w14:paraId="6DFD20BC" w14:textId="4F70FBF2" w:rsidR="00991D27" w:rsidRDefault="00655C0D" w:rsidP="00C47BD6">
            <w:pPr>
              <w:rPr>
                <w:b/>
                <w:bCs/>
                <w:lang w:val="en-IN" w:eastAsia="x-none"/>
              </w:rPr>
            </w:pPr>
            <w:r>
              <w:rPr>
                <w:b/>
                <w:bCs/>
                <w:lang w:val="en-IN" w:eastAsia="x-none"/>
              </w:rPr>
              <w:t xml:space="preserve">Role                </w:t>
            </w:r>
            <w:r w:rsidR="00D322BF">
              <w:rPr>
                <w:b/>
                <w:bCs/>
                <w:lang w:val="en-IN" w:eastAsia="x-none"/>
              </w:rPr>
              <w:t xml:space="preserve">  </w:t>
            </w:r>
            <w:r w:rsidR="00881169">
              <w:rPr>
                <w:b/>
                <w:bCs/>
                <w:lang w:val="en-IN" w:eastAsia="x-none"/>
              </w:rPr>
              <w:t xml:space="preserve"> :</w:t>
            </w:r>
            <w:r w:rsidR="00D30167">
              <w:rPr>
                <w:b/>
                <w:bCs/>
                <w:lang w:val="en-IN" w:eastAsia="x-none"/>
              </w:rPr>
              <w:t xml:space="preserve"> </w:t>
            </w:r>
            <w:r w:rsidR="002D3349">
              <w:rPr>
                <w:b/>
                <w:bCs/>
                <w:lang w:val="en-IN" w:eastAsia="x-none"/>
              </w:rPr>
              <w:t>Automatio</w:t>
            </w:r>
            <w:r w:rsidR="009A7458">
              <w:rPr>
                <w:b/>
                <w:bCs/>
                <w:lang w:val="en-IN" w:eastAsia="x-none"/>
              </w:rPr>
              <w:t xml:space="preserve">n </w:t>
            </w:r>
            <w:r w:rsidR="002D3349">
              <w:rPr>
                <w:b/>
                <w:bCs/>
                <w:lang w:val="en-IN" w:eastAsia="x-none"/>
              </w:rPr>
              <w:t xml:space="preserve">Tester </w:t>
            </w:r>
          </w:p>
          <w:p w14:paraId="0C4CC123" w14:textId="4D6BB613" w:rsidR="00E12169" w:rsidRPr="00CE3286" w:rsidRDefault="00376138" w:rsidP="00C47BD6">
            <w:pPr>
              <w:rPr>
                <w:b/>
                <w:bCs/>
                <w:lang w:val="en-IN" w:eastAsia="x-none"/>
              </w:rPr>
            </w:pPr>
            <w:r>
              <w:rPr>
                <w:b/>
                <w:bCs/>
                <w:lang w:val="en-IN" w:eastAsia="x-none"/>
              </w:rPr>
              <w:t xml:space="preserve">Duration        </w:t>
            </w:r>
            <w:r w:rsidR="00D322BF">
              <w:rPr>
                <w:b/>
                <w:bCs/>
                <w:lang w:val="en-IN" w:eastAsia="x-none"/>
              </w:rPr>
              <w:t xml:space="preserve">  </w:t>
            </w:r>
            <w:r w:rsidR="00881169">
              <w:rPr>
                <w:b/>
                <w:bCs/>
                <w:lang w:val="en-IN" w:eastAsia="x-none"/>
              </w:rPr>
              <w:t xml:space="preserve"> :</w:t>
            </w:r>
            <w:r>
              <w:rPr>
                <w:b/>
                <w:bCs/>
                <w:lang w:val="en-IN" w:eastAsia="x-none"/>
              </w:rPr>
              <w:t xml:space="preserve"> </w:t>
            </w:r>
            <w:r w:rsidR="00183E22">
              <w:rPr>
                <w:b/>
                <w:bCs/>
                <w:lang w:val="en-IN" w:eastAsia="x-none"/>
              </w:rPr>
              <w:t>July 2022 – till Dat</w:t>
            </w:r>
            <w:r w:rsidR="00CE3286">
              <w:rPr>
                <w:b/>
                <w:bCs/>
                <w:lang w:val="en-IN" w:eastAsia="x-none"/>
              </w:rPr>
              <w:t>e</w:t>
            </w:r>
          </w:p>
          <w:p w14:paraId="27F66F9C" w14:textId="0F0E9723" w:rsidR="004C5446" w:rsidRPr="00CE3286" w:rsidRDefault="00C47BD6" w:rsidP="00C47BD6">
            <w:pPr>
              <w:rPr>
                <w:b/>
                <w:bCs/>
              </w:rPr>
            </w:pPr>
            <w:r>
              <w:rPr>
                <w:b/>
                <w:bCs/>
              </w:rPr>
              <w:t xml:space="preserve"> </w:t>
            </w:r>
          </w:p>
        </w:tc>
        <w:tc>
          <w:tcPr>
            <w:tcW w:w="4286" w:type="dxa"/>
            <w:tcBorders>
              <w:top w:val="single" w:sz="4" w:space="0" w:color="auto"/>
            </w:tcBorders>
            <w:shd w:val="clear" w:color="auto" w:fill="auto"/>
          </w:tcPr>
          <w:p w14:paraId="1D6024E0" w14:textId="77777777" w:rsidR="004C5446" w:rsidRDefault="004C5446" w:rsidP="00C47BD6"/>
          <w:p w14:paraId="408BF036" w14:textId="77777777" w:rsidR="002E4FC4" w:rsidRPr="002E4FC4" w:rsidRDefault="002E4FC4" w:rsidP="002E4FC4"/>
          <w:p w14:paraId="1C418F29" w14:textId="77777777" w:rsidR="002E4FC4" w:rsidRDefault="002E4FC4" w:rsidP="002E4FC4"/>
          <w:p w14:paraId="342475FC" w14:textId="2E739754" w:rsidR="002E4FC4" w:rsidRPr="00FD46AF" w:rsidRDefault="002E4FC4" w:rsidP="002E4FC4">
            <w:pPr>
              <w:rPr>
                <w:b/>
                <w:bCs/>
              </w:rPr>
            </w:pPr>
            <w:r>
              <w:t xml:space="preserve">                                    </w:t>
            </w:r>
            <w:r w:rsidR="00FD46AF">
              <w:t xml:space="preserve">            </w:t>
            </w:r>
            <w:r w:rsidRPr="00FD46AF">
              <w:rPr>
                <w:b/>
                <w:bCs/>
              </w:rPr>
              <w:t xml:space="preserve">Team </w:t>
            </w:r>
            <w:r w:rsidR="00881169" w:rsidRPr="00FD46AF">
              <w:rPr>
                <w:b/>
                <w:bCs/>
              </w:rPr>
              <w:t>Size:</w:t>
            </w:r>
            <w:r w:rsidRPr="00FD46AF">
              <w:rPr>
                <w:b/>
                <w:bCs/>
              </w:rPr>
              <w:t xml:space="preserve"> 15</w:t>
            </w:r>
          </w:p>
        </w:tc>
      </w:tr>
      <w:tr w:rsidR="004C5446" w:rsidRPr="00B846E6" w14:paraId="7FB641A6" w14:textId="77777777" w:rsidTr="00C575EA">
        <w:trPr>
          <w:trHeight w:val="218"/>
        </w:trPr>
        <w:tc>
          <w:tcPr>
            <w:tcW w:w="5097" w:type="dxa"/>
            <w:shd w:val="clear" w:color="auto" w:fill="auto"/>
          </w:tcPr>
          <w:p w14:paraId="24607E10" w14:textId="746942CE" w:rsidR="004C5446" w:rsidRPr="00B846E6" w:rsidRDefault="004C5446" w:rsidP="00C575EA">
            <w:pPr>
              <w:rPr>
                <w:rFonts w:ascii="Calibri" w:hAnsi="Calibri" w:cs="Calibri"/>
                <w:b/>
                <w:bCs/>
                <w:lang w:val="en-US"/>
              </w:rPr>
            </w:pPr>
          </w:p>
        </w:tc>
        <w:tc>
          <w:tcPr>
            <w:tcW w:w="4286" w:type="dxa"/>
            <w:shd w:val="clear" w:color="auto" w:fill="auto"/>
          </w:tcPr>
          <w:p w14:paraId="24D0F791" w14:textId="77777777" w:rsidR="004C5446" w:rsidRPr="00B846E6" w:rsidRDefault="004C5446" w:rsidP="00C575EA">
            <w:pPr>
              <w:rPr>
                <w:rFonts w:ascii="Calibri" w:hAnsi="Calibri" w:cs="Calibri"/>
                <w:b/>
                <w:bCs/>
              </w:rPr>
            </w:pPr>
          </w:p>
        </w:tc>
      </w:tr>
      <w:tr w:rsidR="004C5446" w:rsidRPr="00F6403C" w14:paraId="59720714" w14:textId="77777777" w:rsidTr="00C575EA">
        <w:trPr>
          <w:trHeight w:val="1371"/>
        </w:trPr>
        <w:tc>
          <w:tcPr>
            <w:tcW w:w="9383" w:type="dxa"/>
            <w:gridSpan w:val="2"/>
            <w:shd w:val="clear" w:color="auto" w:fill="auto"/>
          </w:tcPr>
          <w:p w14:paraId="6B46E9D0" w14:textId="17E772A7" w:rsidR="004C5446" w:rsidRPr="0040475E" w:rsidRDefault="00CE3286" w:rsidP="00C575EA">
            <w:pPr>
              <w:tabs>
                <w:tab w:val="left" w:pos="0"/>
              </w:tabs>
              <w:jc w:val="both"/>
              <w:rPr>
                <w:rFonts w:ascii="Calibri" w:hAnsi="Calibri" w:cs="Calibri"/>
                <w:b/>
                <w:bCs/>
                <w:lang w:val="en-US"/>
              </w:rPr>
            </w:pPr>
            <w:r w:rsidRPr="0040475E">
              <w:rPr>
                <w:rFonts w:ascii="Calibri" w:hAnsi="Calibri" w:cs="Calibri"/>
                <w:b/>
                <w:bCs/>
                <w:lang w:val="en-US"/>
              </w:rPr>
              <w:t>P</w:t>
            </w:r>
            <w:r w:rsidR="004C5446" w:rsidRPr="0040475E">
              <w:rPr>
                <w:rFonts w:ascii="Calibri" w:hAnsi="Calibri" w:cs="Calibri"/>
                <w:b/>
                <w:bCs/>
                <w:lang w:val="en-US"/>
              </w:rPr>
              <w:t>roject Description:</w:t>
            </w:r>
          </w:p>
          <w:p w14:paraId="1A84D38A" w14:textId="77777777" w:rsidR="004C5446" w:rsidRPr="0040475E" w:rsidRDefault="004C5446" w:rsidP="00C575EA">
            <w:pPr>
              <w:tabs>
                <w:tab w:val="left" w:pos="0"/>
              </w:tabs>
              <w:jc w:val="both"/>
              <w:rPr>
                <w:rFonts w:ascii="Calibri" w:hAnsi="Calibri" w:cs="Calibri"/>
                <w:color w:val="000000"/>
              </w:rPr>
            </w:pPr>
          </w:p>
          <w:p w14:paraId="74B41C16" w14:textId="77777777" w:rsidR="004C5446" w:rsidRPr="0040475E" w:rsidRDefault="004C5446" w:rsidP="00C575EA">
            <w:pPr>
              <w:tabs>
                <w:tab w:val="left" w:pos="0"/>
              </w:tabs>
              <w:jc w:val="both"/>
              <w:rPr>
                <w:rFonts w:ascii="Calibri" w:hAnsi="Calibri" w:cs="Calibri"/>
                <w:color w:val="000000"/>
              </w:rPr>
            </w:pPr>
            <w:r w:rsidRPr="0040475E">
              <w:rPr>
                <w:rFonts w:ascii="Calibri" w:hAnsi="Calibri" w:cs="Calibri"/>
                <w:color w:val="000000"/>
              </w:rPr>
              <w:t>Target ranks among the largest supermarkets in the USA. Target has an excellent shopping website where you can buy groceries, household goods, pet requirements, electronics and home appliances, apparel, and lots more. The website offers daily and weekly discount coupons and codes to shoppers. Their Restock facility enables you to keep your home stocked with groceries and other stuff that is used in large quantities.</w:t>
            </w:r>
          </w:p>
          <w:p w14:paraId="3CA678B8" w14:textId="77777777" w:rsidR="004C5446" w:rsidRPr="0040475E" w:rsidRDefault="004C5446" w:rsidP="00C575EA">
            <w:pPr>
              <w:tabs>
                <w:tab w:val="left" w:pos="0"/>
              </w:tabs>
              <w:jc w:val="both"/>
              <w:rPr>
                <w:rFonts w:ascii="Calibri" w:hAnsi="Calibri" w:cs="Calibri"/>
                <w:bCs/>
                <w:iCs/>
                <w:lang w:val="en-US"/>
              </w:rPr>
            </w:pPr>
          </w:p>
        </w:tc>
      </w:tr>
      <w:tr w:rsidR="004C5446" w:rsidRPr="006A3168" w14:paraId="5CA44550" w14:textId="77777777" w:rsidTr="00C575EA">
        <w:trPr>
          <w:trHeight w:val="862"/>
        </w:trPr>
        <w:tc>
          <w:tcPr>
            <w:tcW w:w="9383" w:type="dxa"/>
            <w:gridSpan w:val="2"/>
            <w:shd w:val="clear" w:color="auto" w:fill="auto"/>
          </w:tcPr>
          <w:p w14:paraId="06867B1D" w14:textId="77777777" w:rsidR="004C5446" w:rsidRPr="0040475E" w:rsidRDefault="004C5446" w:rsidP="00C575EA">
            <w:pPr>
              <w:pStyle w:val="ListParagraph"/>
              <w:numPr>
                <w:ilvl w:val="0"/>
                <w:numId w:val="9"/>
              </w:numPr>
              <w:rPr>
                <w:rFonts w:ascii="Calibri" w:hAnsi="Calibri" w:cs="Calibri"/>
                <w:b/>
              </w:rPr>
            </w:pPr>
            <w:r w:rsidRPr="0040475E">
              <w:rPr>
                <w:rFonts w:ascii="Calibri" w:hAnsi="Calibri" w:cs="Calibri"/>
                <w:b/>
              </w:rPr>
              <w:t>Responsibilities:</w:t>
            </w:r>
          </w:p>
          <w:p w14:paraId="702DA9C6"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Understanding and Analyzing the Application Under Test in terms of Object identification</w:t>
            </w:r>
          </w:p>
          <w:p w14:paraId="22D71182"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 xml:space="preserve">Test Automation using Selenium Webdriver Cucumber Framework </w:t>
            </w:r>
          </w:p>
          <w:p w14:paraId="2FC77661"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Creating Test scenarios and Collecting Test Data.</w:t>
            </w:r>
          </w:p>
          <w:p w14:paraId="12152C07"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Identifying end to end scenarios and code modularity</w:t>
            </w:r>
          </w:p>
          <w:p w14:paraId="5146B247"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Creating reusable components.</w:t>
            </w:r>
          </w:p>
          <w:p w14:paraId="20322E4E"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Creating and enhancing Test Cases (Test Scripts) using Element locators, WebDriver methods, Java programming concepts.</w:t>
            </w:r>
          </w:p>
          <w:p w14:paraId="40271804"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Error Handling, Adding comments.</w:t>
            </w:r>
          </w:p>
          <w:p w14:paraId="36D11557"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Creating Data driven Tests and Running through framework.</w:t>
            </w:r>
          </w:p>
          <w:p w14:paraId="0E2C73D0"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Analyzing Test Results and Reporting Defects.</w:t>
            </w:r>
          </w:p>
          <w:p w14:paraId="5A63B7CC"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Tracking Defects and Select Test cases for Re &amp; Regression Testing.</w:t>
            </w:r>
          </w:p>
          <w:p w14:paraId="3E8EE0A8" w14:textId="77777777" w:rsidR="004C5446" w:rsidRPr="0040475E" w:rsidRDefault="004C5446" w:rsidP="00C575EA">
            <w:pPr>
              <w:pStyle w:val="ListParagraph"/>
              <w:numPr>
                <w:ilvl w:val="0"/>
                <w:numId w:val="9"/>
              </w:numPr>
              <w:tabs>
                <w:tab w:val="left" w:pos="0"/>
              </w:tabs>
              <w:jc w:val="both"/>
              <w:rPr>
                <w:rFonts w:ascii="Calibri" w:hAnsi="Calibri" w:cs="Calibri"/>
                <w:color w:val="000000"/>
              </w:rPr>
            </w:pPr>
            <w:r w:rsidRPr="0040475E">
              <w:rPr>
                <w:rFonts w:ascii="Calibri" w:hAnsi="Calibri" w:cs="Calibri"/>
                <w:color w:val="000000"/>
              </w:rPr>
              <w:t>Finding solutions for Object Identification issues and error handling issues.</w:t>
            </w:r>
          </w:p>
          <w:p w14:paraId="0A4D54D1" w14:textId="77777777" w:rsidR="004C5446" w:rsidRPr="0040475E" w:rsidRDefault="004C5446" w:rsidP="00C575EA">
            <w:pPr>
              <w:tabs>
                <w:tab w:val="left" w:pos="0"/>
              </w:tabs>
              <w:jc w:val="both"/>
              <w:rPr>
                <w:rFonts w:ascii="Calibri" w:hAnsi="Calibri" w:cs="Calibri"/>
                <w:color w:val="000000"/>
              </w:rPr>
            </w:pPr>
          </w:p>
          <w:p w14:paraId="53BB89DA" w14:textId="77777777" w:rsidR="004C5446" w:rsidRPr="0040475E" w:rsidRDefault="004C5446" w:rsidP="00C575EA">
            <w:pPr>
              <w:pStyle w:val="ListParagraph"/>
              <w:widowControl w:val="0"/>
              <w:spacing w:line="276" w:lineRule="auto"/>
              <w:jc w:val="both"/>
              <w:rPr>
                <w:rFonts w:ascii="Calibri" w:hAnsi="Calibri" w:cs="Calibri"/>
              </w:rPr>
            </w:pPr>
          </w:p>
        </w:tc>
      </w:tr>
    </w:tbl>
    <w:p w14:paraId="7F635C02" w14:textId="70599ECF" w:rsidR="00181FF9" w:rsidRPr="00C977C5" w:rsidRDefault="00181FF9" w:rsidP="000E4E22">
      <w:pPr>
        <w:pBdr>
          <w:bottom w:val="single" w:sz="4" w:space="1" w:color="auto"/>
        </w:pBdr>
        <w:jc w:val="both"/>
        <w:rPr>
          <w:rFonts w:ascii="Calibri" w:hAnsi="Calibri" w:cs="Calibri"/>
          <w:b/>
        </w:rPr>
      </w:pPr>
    </w:p>
    <w:tbl>
      <w:tblPr>
        <w:tblW w:w="0" w:type="auto"/>
        <w:tblLook w:val="04A0" w:firstRow="1" w:lastRow="0" w:firstColumn="1" w:lastColumn="0" w:noHBand="0" w:noVBand="1"/>
      </w:tblPr>
      <w:tblGrid>
        <w:gridCol w:w="4648"/>
        <w:gridCol w:w="4627"/>
      </w:tblGrid>
      <w:tr w:rsidR="000E4E22" w:rsidRPr="00B846E6" w14:paraId="5201FAE3" w14:textId="77777777" w:rsidTr="00784BA2">
        <w:tc>
          <w:tcPr>
            <w:tcW w:w="4648" w:type="dxa"/>
            <w:shd w:val="clear" w:color="auto" w:fill="auto"/>
          </w:tcPr>
          <w:p w14:paraId="1F71ED27" w14:textId="77777777" w:rsidR="00CE3286" w:rsidRDefault="00CE3286" w:rsidP="00181FF9">
            <w:pPr>
              <w:rPr>
                <w:rFonts w:ascii="Calibri" w:hAnsi="Calibri" w:cs="Calibri"/>
                <w:b/>
                <w:bCs/>
              </w:rPr>
            </w:pPr>
          </w:p>
          <w:p w14:paraId="5BE45C65" w14:textId="0FFC9E62" w:rsidR="00CE3286" w:rsidRDefault="00CE3286" w:rsidP="00CE3286">
            <w:pPr>
              <w:rPr>
                <w:b/>
                <w:bCs/>
              </w:rPr>
            </w:pPr>
            <w:r w:rsidRPr="00C47BD6">
              <w:rPr>
                <w:b/>
                <w:bCs/>
              </w:rPr>
              <w:t>Capgemini,</w:t>
            </w:r>
            <w:r>
              <w:rPr>
                <w:b/>
                <w:bCs/>
              </w:rPr>
              <w:t xml:space="preserve"> </w:t>
            </w:r>
            <w:r w:rsidRPr="00C47BD6">
              <w:rPr>
                <w:b/>
                <w:bCs/>
              </w:rPr>
              <w:t>Chennai</w:t>
            </w:r>
            <w:r w:rsidR="00A45934">
              <w:rPr>
                <w:b/>
                <w:bCs/>
              </w:rPr>
              <w:t xml:space="preserve"> </w:t>
            </w:r>
          </w:p>
          <w:p w14:paraId="74B2D5EF" w14:textId="77777777" w:rsidR="001E0D27" w:rsidRDefault="001E0D27" w:rsidP="00CE3286">
            <w:pPr>
              <w:rPr>
                <w:b/>
                <w:bCs/>
              </w:rPr>
            </w:pPr>
          </w:p>
          <w:p w14:paraId="62B988E6" w14:textId="5E04F183" w:rsidR="00CE3286" w:rsidRDefault="00CE3286" w:rsidP="00CE3286">
            <w:pPr>
              <w:rPr>
                <w:b/>
                <w:bCs/>
              </w:rPr>
            </w:pPr>
            <w:r>
              <w:rPr>
                <w:b/>
                <w:bCs/>
              </w:rPr>
              <w:t xml:space="preserve">Project Name </w:t>
            </w:r>
            <w:r w:rsidR="00881169">
              <w:rPr>
                <w:b/>
                <w:bCs/>
              </w:rPr>
              <w:t>1:</w:t>
            </w:r>
            <w:r>
              <w:rPr>
                <w:b/>
                <w:bCs/>
              </w:rPr>
              <w:t xml:space="preserve"> </w:t>
            </w:r>
            <w:r w:rsidR="00D30167">
              <w:rPr>
                <w:b/>
                <w:bCs/>
              </w:rPr>
              <w:t>OUTFRONT Media, Inc</w:t>
            </w:r>
            <w:r>
              <w:rPr>
                <w:b/>
                <w:bCs/>
              </w:rPr>
              <w:t xml:space="preserve">                                                                            </w:t>
            </w:r>
          </w:p>
          <w:p w14:paraId="02C5C337" w14:textId="7EB21649" w:rsidR="00CE3286" w:rsidRDefault="00CE3286" w:rsidP="00CE3286">
            <w:pPr>
              <w:rPr>
                <w:b/>
                <w:bCs/>
                <w:lang w:val="en-IN" w:eastAsia="x-none"/>
              </w:rPr>
            </w:pPr>
            <w:r>
              <w:rPr>
                <w:b/>
                <w:bCs/>
                <w:lang w:val="en-IN" w:eastAsia="x-none"/>
              </w:rPr>
              <w:t xml:space="preserve">Role                 </w:t>
            </w:r>
            <w:r w:rsidR="00A45934">
              <w:rPr>
                <w:b/>
                <w:bCs/>
                <w:lang w:val="en-IN" w:eastAsia="x-none"/>
              </w:rPr>
              <w:t xml:space="preserve">  </w:t>
            </w:r>
            <w:r>
              <w:rPr>
                <w:b/>
                <w:bCs/>
                <w:lang w:val="en-IN" w:eastAsia="x-none"/>
              </w:rPr>
              <w:t>:</w:t>
            </w:r>
            <w:r w:rsidR="00D30167">
              <w:rPr>
                <w:b/>
                <w:bCs/>
                <w:lang w:val="en-IN" w:eastAsia="x-none"/>
              </w:rPr>
              <w:t xml:space="preserve"> Manual Tester</w:t>
            </w:r>
            <w:r>
              <w:rPr>
                <w:b/>
                <w:bCs/>
                <w:lang w:val="en-IN" w:eastAsia="x-none"/>
              </w:rPr>
              <w:t xml:space="preserve"> </w:t>
            </w:r>
          </w:p>
          <w:p w14:paraId="21CDAD18" w14:textId="110DFDB6" w:rsidR="000E4E22" w:rsidRPr="00D30167" w:rsidRDefault="00CE3286" w:rsidP="00181FF9">
            <w:pPr>
              <w:rPr>
                <w:b/>
                <w:bCs/>
                <w:lang w:val="en-IN" w:eastAsia="x-none"/>
              </w:rPr>
            </w:pPr>
            <w:r>
              <w:rPr>
                <w:b/>
                <w:bCs/>
                <w:lang w:val="en-IN" w:eastAsia="x-none"/>
              </w:rPr>
              <w:t xml:space="preserve">Duration        </w:t>
            </w:r>
            <w:r w:rsidR="00A45934">
              <w:rPr>
                <w:b/>
                <w:bCs/>
                <w:lang w:val="en-IN" w:eastAsia="x-none"/>
              </w:rPr>
              <w:t xml:space="preserve">  </w:t>
            </w:r>
            <w:r>
              <w:rPr>
                <w:b/>
                <w:bCs/>
                <w:lang w:val="en-IN" w:eastAsia="x-none"/>
              </w:rPr>
              <w:t xml:space="preserve"> : </w:t>
            </w:r>
            <w:r w:rsidR="00624677">
              <w:rPr>
                <w:b/>
                <w:bCs/>
                <w:lang w:val="en-IN" w:eastAsia="x-none"/>
              </w:rPr>
              <w:t>Jan 2022</w:t>
            </w:r>
            <w:r>
              <w:rPr>
                <w:b/>
                <w:bCs/>
                <w:lang w:val="en-IN" w:eastAsia="x-none"/>
              </w:rPr>
              <w:t xml:space="preserve">– </w:t>
            </w:r>
            <w:r w:rsidR="00CA3066">
              <w:rPr>
                <w:b/>
                <w:bCs/>
                <w:lang w:val="en-IN" w:eastAsia="x-none"/>
              </w:rPr>
              <w:t>June 2022</w:t>
            </w:r>
          </w:p>
        </w:tc>
        <w:tc>
          <w:tcPr>
            <w:tcW w:w="4627" w:type="dxa"/>
            <w:shd w:val="clear" w:color="auto" w:fill="auto"/>
          </w:tcPr>
          <w:p w14:paraId="5834629E" w14:textId="77777777" w:rsidR="000E4E22" w:rsidRDefault="000E4E22" w:rsidP="00C977C5">
            <w:pPr>
              <w:jc w:val="right"/>
              <w:rPr>
                <w:rFonts w:ascii="Calibri" w:hAnsi="Calibri" w:cs="Calibri"/>
                <w:b/>
                <w:bCs/>
              </w:rPr>
            </w:pPr>
          </w:p>
          <w:p w14:paraId="704742AA" w14:textId="77777777" w:rsidR="00CA3066" w:rsidRPr="00CA3066" w:rsidRDefault="00CA3066" w:rsidP="00CA3066">
            <w:pPr>
              <w:rPr>
                <w:rFonts w:ascii="Calibri" w:hAnsi="Calibri" w:cs="Calibri"/>
              </w:rPr>
            </w:pPr>
          </w:p>
          <w:p w14:paraId="2D4A9316" w14:textId="77777777" w:rsidR="00CA3066" w:rsidRDefault="00CA3066" w:rsidP="00CA3066">
            <w:pPr>
              <w:rPr>
                <w:rFonts w:ascii="Calibri" w:hAnsi="Calibri" w:cs="Calibri"/>
                <w:b/>
                <w:bCs/>
              </w:rPr>
            </w:pPr>
          </w:p>
          <w:p w14:paraId="6A7628A4" w14:textId="63102B21" w:rsidR="00CA3066" w:rsidRPr="003D565F" w:rsidRDefault="00CA3066" w:rsidP="00CA3066">
            <w:pPr>
              <w:rPr>
                <w:rFonts w:ascii="Calibri" w:hAnsi="Calibri" w:cs="Calibri"/>
                <w:b/>
                <w:bCs/>
              </w:rPr>
            </w:pPr>
            <w:r>
              <w:rPr>
                <w:rFonts w:ascii="Calibri" w:hAnsi="Calibri" w:cs="Calibri"/>
              </w:rPr>
              <w:t xml:space="preserve">                    </w:t>
            </w:r>
            <w:r w:rsidR="003D565F">
              <w:rPr>
                <w:rFonts w:ascii="Calibri" w:hAnsi="Calibri" w:cs="Calibri"/>
              </w:rPr>
              <w:t xml:space="preserve">                               </w:t>
            </w:r>
            <w:r>
              <w:rPr>
                <w:rFonts w:ascii="Calibri" w:hAnsi="Calibri" w:cs="Calibri"/>
              </w:rPr>
              <w:t xml:space="preserve">  </w:t>
            </w:r>
            <w:r w:rsidRPr="003D565F">
              <w:rPr>
                <w:rFonts w:ascii="Calibri" w:hAnsi="Calibri" w:cs="Calibri"/>
                <w:b/>
                <w:bCs/>
              </w:rPr>
              <w:t xml:space="preserve">Team </w:t>
            </w:r>
            <w:r w:rsidR="00881169" w:rsidRPr="003D565F">
              <w:rPr>
                <w:rFonts w:ascii="Calibri" w:hAnsi="Calibri" w:cs="Calibri"/>
                <w:b/>
                <w:bCs/>
              </w:rPr>
              <w:t>Size:</w:t>
            </w:r>
            <w:r w:rsidRPr="003D565F">
              <w:rPr>
                <w:rFonts w:ascii="Calibri" w:hAnsi="Calibri" w:cs="Calibri"/>
                <w:b/>
                <w:bCs/>
              </w:rPr>
              <w:t xml:space="preserve"> 20</w:t>
            </w:r>
          </w:p>
        </w:tc>
      </w:tr>
      <w:tr w:rsidR="000E4E22" w:rsidRPr="00B846E6" w14:paraId="33E67D7E" w14:textId="77777777" w:rsidTr="00784BA2">
        <w:tc>
          <w:tcPr>
            <w:tcW w:w="4648" w:type="dxa"/>
            <w:shd w:val="clear" w:color="auto" w:fill="auto"/>
          </w:tcPr>
          <w:p w14:paraId="3102B21A" w14:textId="047D1909" w:rsidR="000E4E22" w:rsidRPr="00B846E6" w:rsidRDefault="000E4E22" w:rsidP="00181FF9">
            <w:pPr>
              <w:rPr>
                <w:rFonts w:ascii="Calibri" w:hAnsi="Calibri" w:cs="Calibri"/>
                <w:b/>
                <w:bCs/>
                <w:lang w:val="en-US"/>
              </w:rPr>
            </w:pPr>
          </w:p>
        </w:tc>
        <w:tc>
          <w:tcPr>
            <w:tcW w:w="4627" w:type="dxa"/>
            <w:shd w:val="clear" w:color="auto" w:fill="auto"/>
          </w:tcPr>
          <w:p w14:paraId="4F776EE7" w14:textId="77777777" w:rsidR="000E4E22" w:rsidRPr="00B846E6" w:rsidRDefault="000E4E22" w:rsidP="00181FF9">
            <w:pPr>
              <w:rPr>
                <w:rFonts w:ascii="Calibri" w:hAnsi="Calibri" w:cs="Calibri"/>
                <w:b/>
                <w:bCs/>
              </w:rPr>
            </w:pPr>
          </w:p>
        </w:tc>
      </w:tr>
      <w:tr w:rsidR="000E4E22" w:rsidRPr="00B846E6" w14:paraId="6ECDA391" w14:textId="77777777" w:rsidTr="00784BA2">
        <w:tc>
          <w:tcPr>
            <w:tcW w:w="9275" w:type="dxa"/>
            <w:gridSpan w:val="2"/>
            <w:shd w:val="clear" w:color="auto" w:fill="auto"/>
          </w:tcPr>
          <w:p w14:paraId="2C6921FE" w14:textId="77777777" w:rsidR="000E4E22" w:rsidRPr="00B846E6" w:rsidRDefault="000E4E22" w:rsidP="00181FF9">
            <w:pPr>
              <w:rPr>
                <w:rFonts w:ascii="Calibri" w:hAnsi="Calibri" w:cs="Calibri"/>
                <w:b/>
              </w:rPr>
            </w:pPr>
          </w:p>
          <w:p w14:paraId="5849D13B" w14:textId="275723F5" w:rsidR="000E4E22" w:rsidRPr="00B846E6" w:rsidRDefault="000E4E22" w:rsidP="00181FF9">
            <w:pPr>
              <w:rPr>
                <w:rFonts w:ascii="Calibri" w:hAnsi="Calibri" w:cs="Calibri"/>
                <w:b/>
              </w:rPr>
            </w:pPr>
            <w:r w:rsidRPr="00B846E6">
              <w:rPr>
                <w:rFonts w:ascii="Calibri" w:hAnsi="Calibri" w:cs="Calibri"/>
                <w:b/>
              </w:rPr>
              <w:t>Project Description</w:t>
            </w:r>
            <w:r w:rsidR="002A5813" w:rsidRPr="00B846E6">
              <w:rPr>
                <w:rFonts w:ascii="Calibri" w:hAnsi="Calibri" w:cs="Calibri"/>
                <w:b/>
              </w:rPr>
              <w:t>:</w:t>
            </w:r>
          </w:p>
          <w:p w14:paraId="550B3B41" w14:textId="77777777" w:rsidR="002A5813" w:rsidRPr="00B846E6" w:rsidRDefault="002A5813" w:rsidP="00181FF9">
            <w:pPr>
              <w:rPr>
                <w:rFonts w:ascii="Calibri" w:hAnsi="Calibri" w:cs="Calibri"/>
                <w:b/>
              </w:rPr>
            </w:pPr>
          </w:p>
          <w:p w14:paraId="22ECBAF9" w14:textId="6ED01C45" w:rsidR="000E4E22" w:rsidRPr="00B846E6" w:rsidRDefault="0016162F" w:rsidP="00FD1E54">
            <w:pPr>
              <w:jc w:val="both"/>
              <w:rPr>
                <w:rFonts w:ascii="Calibri" w:hAnsi="Calibri" w:cs="Calibri"/>
                <w:iCs/>
                <w:lang w:val="en-US"/>
              </w:rPr>
            </w:pPr>
            <w:r w:rsidRPr="00B846E6">
              <w:rPr>
                <w:rFonts w:ascii="Calibri" w:hAnsi="Calibri" w:cs="Calibri"/>
                <w:b/>
                <w:bCs/>
                <w:color w:val="202122"/>
                <w:sz w:val="21"/>
                <w:szCs w:val="21"/>
                <w:shd w:val="clear" w:color="auto" w:fill="FFFFFF"/>
              </w:rPr>
              <w:t>OutFront</w:t>
            </w:r>
            <w:r w:rsidR="00D14F2E" w:rsidRPr="00B846E6">
              <w:rPr>
                <w:rFonts w:ascii="Calibri" w:hAnsi="Calibri" w:cs="Calibri"/>
                <w:b/>
                <w:bCs/>
                <w:color w:val="202122"/>
                <w:sz w:val="21"/>
                <w:szCs w:val="21"/>
                <w:shd w:val="clear" w:color="auto" w:fill="FFFFFF"/>
              </w:rPr>
              <w:t xml:space="preserve"> Media, Inc</w:t>
            </w:r>
            <w:r w:rsidR="00D14F2E" w:rsidRPr="00B846E6">
              <w:rPr>
                <w:rFonts w:ascii="Calibri" w:hAnsi="Calibri" w:cs="Calibri"/>
                <w:color w:val="202122"/>
                <w:sz w:val="21"/>
                <w:szCs w:val="21"/>
                <w:shd w:val="clear" w:color="auto" w:fill="FFFFFF"/>
              </w:rPr>
              <w:t>. is one of the largest outdoor media companies. It operates in markets including th</w:t>
            </w:r>
            <w:r w:rsidR="007A0BE8" w:rsidRPr="00B846E6">
              <w:rPr>
                <w:rFonts w:ascii="Calibri" w:hAnsi="Calibri" w:cs="Calibri"/>
                <w:color w:val="202122"/>
                <w:sz w:val="21"/>
                <w:szCs w:val="21"/>
                <w:shd w:val="clear" w:color="auto" w:fill="FFFFFF"/>
              </w:rPr>
              <w:t>e United States</w:t>
            </w:r>
            <w:r w:rsidR="00D14F2E" w:rsidRPr="00B846E6">
              <w:rPr>
                <w:rFonts w:ascii="Calibri" w:hAnsi="Calibri" w:cs="Calibri"/>
                <w:color w:val="002060"/>
                <w:sz w:val="21"/>
                <w:szCs w:val="21"/>
                <w:shd w:val="clear" w:color="auto" w:fill="FFFFFF"/>
              </w:rPr>
              <w:t> and </w:t>
            </w:r>
            <w:r w:rsidR="007A0BE8" w:rsidRPr="00B846E6">
              <w:rPr>
                <w:rFonts w:ascii="Calibri" w:hAnsi="Calibri" w:cs="Calibri"/>
                <w:color w:val="171717" w:themeColor="background2" w:themeShade="1A"/>
                <w:sz w:val="21"/>
                <w:szCs w:val="21"/>
                <w:shd w:val="clear" w:color="auto" w:fill="FFFFFF"/>
              </w:rPr>
              <w:t>Canada.</w:t>
            </w:r>
            <w:r w:rsidR="00D14F2E" w:rsidRPr="00B846E6">
              <w:rPr>
                <w:rFonts w:ascii="Calibri" w:hAnsi="Calibri" w:cs="Calibri"/>
                <w:color w:val="202122"/>
                <w:sz w:val="21"/>
                <w:szCs w:val="21"/>
                <w:shd w:val="clear" w:color="auto" w:fill="FFFFFF"/>
              </w:rPr>
              <w:t> The Americas division is led by chief executive officer Jeremy Male. </w:t>
            </w:r>
            <w:r w:rsidRPr="00B846E6">
              <w:rPr>
                <w:rFonts w:ascii="Calibri" w:hAnsi="Calibri" w:cs="Calibri"/>
                <w:color w:val="202122"/>
                <w:sz w:val="21"/>
                <w:szCs w:val="21"/>
                <w:shd w:val="clear" w:color="auto" w:fill="FFFFFF"/>
              </w:rPr>
              <w:t>OutFront</w:t>
            </w:r>
            <w:r w:rsidR="00D14F2E" w:rsidRPr="00B846E6">
              <w:rPr>
                <w:rFonts w:ascii="Calibri" w:hAnsi="Calibri" w:cs="Calibri"/>
                <w:color w:val="202122"/>
                <w:sz w:val="21"/>
                <w:szCs w:val="21"/>
                <w:shd w:val="clear" w:color="auto" w:fill="FFFFFF"/>
              </w:rPr>
              <w:t xml:space="preserve"> Media operates both billboards and transit </w:t>
            </w:r>
            <w:r w:rsidRPr="00B846E6">
              <w:rPr>
                <w:rFonts w:ascii="Calibri" w:hAnsi="Calibri" w:cs="Calibri"/>
                <w:color w:val="202122"/>
                <w:sz w:val="21"/>
                <w:szCs w:val="21"/>
                <w:shd w:val="clear" w:color="auto" w:fill="FFFFFF"/>
              </w:rPr>
              <w:t>display</w:t>
            </w:r>
            <w:r w:rsidR="00D14F2E" w:rsidRPr="00B846E6">
              <w:rPr>
                <w:rFonts w:ascii="Calibri" w:hAnsi="Calibri" w:cs="Calibri"/>
                <w:color w:val="202122"/>
                <w:sz w:val="21"/>
                <w:szCs w:val="21"/>
                <w:shd w:val="clear" w:color="auto" w:fill="FFFFFF"/>
              </w:rPr>
              <w:t>.</w:t>
            </w:r>
            <w:r w:rsidR="00AD1FC5">
              <w:rPr>
                <w:rFonts w:ascii="Arial" w:hAnsi="Arial" w:cs="Arial"/>
                <w:b/>
                <w:bCs/>
                <w:color w:val="202122"/>
                <w:sz w:val="21"/>
                <w:szCs w:val="21"/>
                <w:shd w:val="clear" w:color="auto" w:fill="FFFFFF"/>
              </w:rPr>
              <w:t xml:space="preserve"> </w:t>
            </w:r>
            <w:r w:rsidR="00AD1FC5" w:rsidRPr="00AD1FC5">
              <w:rPr>
                <w:rFonts w:asciiTheme="minorHAnsi" w:hAnsiTheme="minorHAnsi" w:cstheme="minorHAnsi"/>
                <w:color w:val="202122"/>
                <w:shd w:val="clear" w:color="auto" w:fill="FFFFFF"/>
              </w:rPr>
              <w:t>TDI (Transportation Displays Incorporated) was the first predecessor company for transit advertising, publishing advertising for passenger railroad timetables and displays in railroad terminals</w:t>
            </w:r>
          </w:p>
        </w:tc>
      </w:tr>
      <w:tr w:rsidR="000E4E22" w:rsidRPr="00B846E6" w14:paraId="3D91E62C" w14:textId="77777777" w:rsidTr="00784BA2">
        <w:tc>
          <w:tcPr>
            <w:tcW w:w="9275" w:type="dxa"/>
            <w:gridSpan w:val="2"/>
            <w:shd w:val="clear" w:color="auto" w:fill="auto"/>
          </w:tcPr>
          <w:p w14:paraId="0B5100A1" w14:textId="267435C1" w:rsidR="000E4E22" w:rsidRPr="00B846E6" w:rsidRDefault="000E4E22" w:rsidP="00954F03">
            <w:pPr>
              <w:rPr>
                <w:rFonts w:ascii="Calibri" w:hAnsi="Calibri" w:cs="Calibri"/>
                <w:b/>
              </w:rPr>
            </w:pPr>
          </w:p>
        </w:tc>
      </w:tr>
      <w:tr w:rsidR="000E4E22" w:rsidRPr="00B846E6" w14:paraId="7DB72B16" w14:textId="77777777" w:rsidTr="00784BA2">
        <w:tc>
          <w:tcPr>
            <w:tcW w:w="9275" w:type="dxa"/>
            <w:gridSpan w:val="2"/>
            <w:shd w:val="clear" w:color="auto" w:fill="auto"/>
          </w:tcPr>
          <w:p w14:paraId="2137FCFA" w14:textId="77777777" w:rsidR="000E4E22" w:rsidRDefault="000E4E22" w:rsidP="00181FF9">
            <w:pPr>
              <w:rPr>
                <w:rFonts w:ascii="Calibri" w:hAnsi="Calibri" w:cs="Calibri"/>
                <w:b/>
              </w:rPr>
            </w:pPr>
          </w:p>
          <w:p w14:paraId="677C3B9A" w14:textId="77777777" w:rsidR="00BF097E" w:rsidRPr="00B846E6" w:rsidRDefault="00BF097E" w:rsidP="00181FF9">
            <w:pPr>
              <w:rPr>
                <w:rFonts w:ascii="Calibri" w:hAnsi="Calibri" w:cs="Calibri"/>
                <w:b/>
              </w:rPr>
            </w:pPr>
          </w:p>
          <w:p w14:paraId="7BF0D83C" w14:textId="77777777" w:rsidR="000E4E22" w:rsidRPr="00B846E6" w:rsidRDefault="000E4E22" w:rsidP="000E4E22">
            <w:pPr>
              <w:rPr>
                <w:rFonts w:ascii="Calibri" w:hAnsi="Calibri" w:cs="Calibri"/>
                <w:b/>
              </w:rPr>
            </w:pPr>
            <w:r w:rsidRPr="00B846E6">
              <w:rPr>
                <w:rFonts w:ascii="Calibri" w:hAnsi="Calibri" w:cs="Calibri"/>
                <w:b/>
              </w:rPr>
              <w:t>Responsibilities:</w:t>
            </w:r>
          </w:p>
          <w:p w14:paraId="4ED6FFC4" w14:textId="77777777" w:rsidR="00D5152A" w:rsidRPr="0051271C" w:rsidRDefault="00083EC8" w:rsidP="00773542">
            <w:pPr>
              <w:pStyle w:val="trt0xe"/>
              <w:numPr>
                <w:ilvl w:val="0"/>
                <w:numId w:val="4"/>
              </w:numPr>
              <w:shd w:val="clear" w:color="auto" w:fill="FFFFFF"/>
              <w:spacing w:before="0" w:beforeAutospacing="0" w:after="0" w:afterAutospacing="0"/>
              <w:rPr>
                <w:rFonts w:ascii="Calibri" w:hAnsi="Calibri" w:cs="Calibri"/>
                <w:color w:val="202124"/>
                <w:sz w:val="20"/>
                <w:szCs w:val="20"/>
              </w:rPr>
            </w:pPr>
            <w:r w:rsidRPr="0051271C">
              <w:rPr>
                <w:rFonts w:ascii="Calibri" w:hAnsi="Calibri" w:cs="Calibri"/>
                <w:sz w:val="20"/>
                <w:szCs w:val="20"/>
              </w:rPr>
              <w:t xml:space="preserve">Prepared and </w:t>
            </w:r>
            <w:r w:rsidR="00D5152A" w:rsidRPr="0051271C">
              <w:rPr>
                <w:rFonts w:ascii="Calibri" w:hAnsi="Calibri" w:cs="Calibri"/>
                <w:color w:val="202124"/>
                <w:sz w:val="20"/>
                <w:szCs w:val="20"/>
              </w:rPr>
              <w:t>Executes test cases under varying circumstances.</w:t>
            </w:r>
          </w:p>
          <w:p w14:paraId="1AA60CFE" w14:textId="24841A65" w:rsidR="00C418A4" w:rsidRPr="001868E7" w:rsidRDefault="005523D3" w:rsidP="00773542">
            <w:pPr>
              <w:pStyle w:val="ListParagraph"/>
              <w:numPr>
                <w:ilvl w:val="0"/>
                <w:numId w:val="4"/>
              </w:numPr>
              <w:jc w:val="both"/>
              <w:rPr>
                <w:rFonts w:ascii="Calibri" w:hAnsi="Calibri" w:cs="Calibri"/>
                <w:bCs/>
                <w:iCs/>
                <w:lang w:val="en-GB"/>
              </w:rPr>
            </w:pPr>
            <w:r w:rsidRPr="001868E7">
              <w:rPr>
                <w:rFonts w:ascii="Calibri" w:hAnsi="Calibri" w:cs="Calibri"/>
              </w:rPr>
              <w:t>Reported bugs to developer</w:t>
            </w:r>
            <w:r w:rsidR="001867B2" w:rsidRPr="001868E7">
              <w:rPr>
                <w:rFonts w:ascii="Calibri" w:hAnsi="Calibri" w:cs="Calibri"/>
              </w:rPr>
              <w:t>.</w:t>
            </w:r>
          </w:p>
          <w:p w14:paraId="6F4D19FA" w14:textId="77777777" w:rsidR="00C418A4" w:rsidRPr="0051271C" w:rsidRDefault="00C418A4" w:rsidP="00773542">
            <w:pPr>
              <w:pStyle w:val="trt0xe"/>
              <w:numPr>
                <w:ilvl w:val="0"/>
                <w:numId w:val="4"/>
              </w:numPr>
              <w:shd w:val="clear" w:color="auto" w:fill="FFFFFF"/>
              <w:spacing w:before="0" w:beforeAutospacing="0" w:after="0" w:afterAutospacing="0"/>
              <w:rPr>
                <w:rFonts w:ascii="Calibri" w:hAnsi="Calibri" w:cs="Calibri"/>
                <w:color w:val="202124"/>
                <w:sz w:val="20"/>
                <w:szCs w:val="20"/>
              </w:rPr>
            </w:pPr>
            <w:r w:rsidRPr="0051271C">
              <w:rPr>
                <w:rFonts w:ascii="Calibri" w:hAnsi="Calibri" w:cs="Calibri"/>
                <w:color w:val="202124"/>
                <w:sz w:val="20"/>
                <w:szCs w:val="20"/>
              </w:rPr>
              <w:t>Documents and evaluates test results.</w:t>
            </w:r>
          </w:p>
          <w:p w14:paraId="7BEA8460" w14:textId="77777777" w:rsidR="00C418A4" w:rsidRPr="0051271C" w:rsidRDefault="00C418A4" w:rsidP="00773542">
            <w:pPr>
              <w:pStyle w:val="trt0xe"/>
              <w:numPr>
                <w:ilvl w:val="0"/>
                <w:numId w:val="4"/>
              </w:numPr>
              <w:shd w:val="clear" w:color="auto" w:fill="FFFFFF"/>
              <w:spacing w:before="0" w:beforeAutospacing="0" w:after="0" w:afterAutospacing="0"/>
              <w:rPr>
                <w:rFonts w:ascii="Calibri" w:hAnsi="Calibri" w:cs="Calibri"/>
                <w:color w:val="202124"/>
                <w:sz w:val="20"/>
                <w:szCs w:val="20"/>
              </w:rPr>
            </w:pPr>
            <w:r w:rsidRPr="0051271C">
              <w:rPr>
                <w:rFonts w:ascii="Calibri" w:hAnsi="Calibri" w:cs="Calibri"/>
                <w:color w:val="202124"/>
                <w:sz w:val="20"/>
                <w:szCs w:val="20"/>
              </w:rPr>
              <w:t>Detects, logs, and reports program bugs and glitches.</w:t>
            </w:r>
          </w:p>
          <w:p w14:paraId="6EE5611D" w14:textId="2D1EF643" w:rsidR="00C418A4" w:rsidRPr="0051271C" w:rsidRDefault="00C418A4" w:rsidP="00773542">
            <w:pPr>
              <w:pStyle w:val="trt0xe"/>
              <w:numPr>
                <w:ilvl w:val="0"/>
                <w:numId w:val="4"/>
              </w:numPr>
              <w:shd w:val="clear" w:color="auto" w:fill="FFFFFF"/>
              <w:spacing w:before="0" w:beforeAutospacing="0" w:after="0" w:afterAutospacing="0"/>
              <w:rPr>
                <w:rFonts w:ascii="Calibri" w:hAnsi="Calibri" w:cs="Calibri"/>
                <w:color w:val="202124"/>
                <w:sz w:val="20"/>
                <w:szCs w:val="20"/>
              </w:rPr>
            </w:pPr>
            <w:r w:rsidRPr="0051271C">
              <w:rPr>
                <w:rFonts w:ascii="Calibri" w:hAnsi="Calibri" w:cs="Calibri"/>
                <w:color w:val="202124"/>
                <w:sz w:val="20"/>
                <w:szCs w:val="20"/>
              </w:rPr>
              <w:t>Tracks defects</w:t>
            </w:r>
            <w:r w:rsidR="009D2AA6">
              <w:rPr>
                <w:rFonts w:ascii="Calibri" w:hAnsi="Calibri" w:cs="Calibri"/>
                <w:color w:val="202124"/>
                <w:sz w:val="20"/>
                <w:szCs w:val="20"/>
              </w:rPr>
              <w:t>.</w:t>
            </w:r>
          </w:p>
          <w:p w14:paraId="70CB9AAE" w14:textId="77777777" w:rsidR="00C418A4" w:rsidRPr="0051271C" w:rsidRDefault="00C418A4" w:rsidP="00773542">
            <w:pPr>
              <w:pStyle w:val="trt0xe"/>
              <w:numPr>
                <w:ilvl w:val="0"/>
                <w:numId w:val="4"/>
              </w:numPr>
              <w:shd w:val="clear" w:color="auto" w:fill="FFFFFF"/>
              <w:spacing w:before="0" w:beforeAutospacing="0" w:after="0" w:afterAutospacing="0"/>
              <w:rPr>
                <w:rFonts w:ascii="Calibri" w:hAnsi="Calibri" w:cs="Calibri"/>
                <w:color w:val="202124"/>
                <w:sz w:val="20"/>
                <w:szCs w:val="20"/>
              </w:rPr>
            </w:pPr>
            <w:r w:rsidRPr="0051271C">
              <w:rPr>
                <w:rFonts w:ascii="Calibri" w:hAnsi="Calibri" w:cs="Calibri"/>
                <w:color w:val="202124"/>
                <w:sz w:val="20"/>
                <w:szCs w:val="20"/>
              </w:rPr>
              <w:t>Reviews test procedures and develops test scripts.</w:t>
            </w:r>
          </w:p>
          <w:p w14:paraId="61A478B2" w14:textId="78320E58" w:rsidR="001867B2" w:rsidRPr="00C03C37" w:rsidRDefault="001867B2" w:rsidP="00C03C37">
            <w:pPr>
              <w:jc w:val="both"/>
              <w:rPr>
                <w:rFonts w:ascii="Calibri" w:hAnsi="Calibri" w:cs="Calibri"/>
                <w:bCs/>
                <w:iCs/>
              </w:rPr>
            </w:pPr>
          </w:p>
        </w:tc>
      </w:tr>
    </w:tbl>
    <w:p w14:paraId="36AEEBBC" w14:textId="21377971" w:rsidR="00181FF9" w:rsidRDefault="00181FF9" w:rsidP="00A77120">
      <w:pPr>
        <w:jc w:val="both"/>
        <w:rPr>
          <w:rFonts w:ascii="Calibri" w:hAnsi="Calibri" w:cs="Calibri"/>
          <w:b/>
        </w:rPr>
      </w:pPr>
    </w:p>
    <w:p w14:paraId="11D6564C" w14:textId="66B94D71" w:rsidR="00777572" w:rsidRPr="00777572" w:rsidRDefault="00777572" w:rsidP="00777572">
      <w:pPr>
        <w:tabs>
          <w:tab w:val="left" w:pos="7230"/>
        </w:tabs>
        <w:rPr>
          <w:rFonts w:ascii="Calibri" w:hAnsi="Calibri" w:cs="Calibri"/>
        </w:rPr>
      </w:pPr>
      <w:r>
        <w:rPr>
          <w:rFonts w:ascii="Calibri" w:hAnsi="Calibri" w:cs="Calibri"/>
        </w:rPr>
        <w:tab/>
      </w:r>
    </w:p>
    <w:sectPr w:rsidR="00777572" w:rsidRPr="00777572" w:rsidSect="00B51ADE">
      <w:headerReference w:type="default" r:id="rId9"/>
      <w:footerReference w:type="even" r:id="rId10"/>
      <w:footerReference w:type="default" r:id="rId11"/>
      <w:type w:val="continuous"/>
      <w:pgSz w:w="12240" w:h="15840" w:code="1"/>
      <w:pgMar w:top="1440" w:right="1440" w:bottom="12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76D8" w14:textId="77777777" w:rsidR="00BF5987" w:rsidRDefault="00BF5987">
      <w:r>
        <w:separator/>
      </w:r>
    </w:p>
  </w:endnote>
  <w:endnote w:type="continuationSeparator" w:id="0">
    <w:p w14:paraId="23593457" w14:textId="77777777" w:rsidR="00BF5987" w:rsidRDefault="00BF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0B80" w14:textId="77777777" w:rsidR="00E11312" w:rsidRDefault="00E113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C3ECF7" w14:textId="77777777" w:rsidR="00E11312" w:rsidRDefault="00E11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F1AC" w14:textId="77777777" w:rsidR="00E11312" w:rsidRPr="00F80C95" w:rsidRDefault="00E11312" w:rsidP="00F80C95">
    <w:pPr>
      <w:pStyle w:val="Footer"/>
      <w:rPr>
        <w:rFonts w:ascii="Arial" w:hAnsi="Arial" w:cs="Arial"/>
        <w:sz w:val="18"/>
        <w:szCs w:val="18"/>
      </w:rPr>
    </w:pPr>
    <w:r>
      <w:rPr>
        <w:rFonts w:ascii="Arial" w:hAnsi="Arial" w:cs="Arial"/>
        <w:sz w:val="18"/>
        <w:szCs w:val="18"/>
      </w:rPr>
      <w:tab/>
    </w:r>
    <w:r>
      <w:rPr>
        <w:rFonts w:ascii="Arial" w:hAnsi="Arial" w:cs="Arial"/>
        <w:sz w:val="18"/>
        <w:szCs w:val="18"/>
      </w:rPr>
      <w:tab/>
    </w:r>
    <w:r w:rsidRPr="00F80C95">
      <w:rPr>
        <w:rFonts w:ascii="Arial" w:hAnsi="Arial" w:cs="Arial"/>
        <w:sz w:val="18"/>
        <w:szCs w:val="18"/>
      </w:rPr>
      <w:t xml:space="preserve">Page </w:t>
    </w:r>
    <w:r w:rsidRPr="00F80C95">
      <w:rPr>
        <w:rFonts w:ascii="Arial" w:hAnsi="Arial" w:cs="Arial"/>
        <w:b/>
        <w:sz w:val="18"/>
        <w:szCs w:val="18"/>
      </w:rPr>
      <w:fldChar w:fldCharType="begin"/>
    </w:r>
    <w:r w:rsidRPr="00F80C95">
      <w:rPr>
        <w:rFonts w:ascii="Arial" w:hAnsi="Arial" w:cs="Arial"/>
        <w:b/>
        <w:sz w:val="18"/>
        <w:szCs w:val="18"/>
      </w:rPr>
      <w:instrText xml:space="preserve"> PAGE </w:instrText>
    </w:r>
    <w:r w:rsidRPr="00F80C95">
      <w:rPr>
        <w:rFonts w:ascii="Arial" w:hAnsi="Arial" w:cs="Arial"/>
        <w:b/>
        <w:sz w:val="18"/>
        <w:szCs w:val="18"/>
      </w:rPr>
      <w:fldChar w:fldCharType="separate"/>
    </w:r>
    <w:r w:rsidR="004F0246">
      <w:rPr>
        <w:rFonts w:ascii="Arial" w:hAnsi="Arial" w:cs="Arial"/>
        <w:b/>
        <w:noProof/>
        <w:sz w:val="18"/>
        <w:szCs w:val="18"/>
      </w:rPr>
      <w:t>1</w:t>
    </w:r>
    <w:r w:rsidRPr="00F80C95">
      <w:rPr>
        <w:rFonts w:ascii="Arial" w:hAnsi="Arial" w:cs="Arial"/>
        <w:b/>
        <w:sz w:val="18"/>
        <w:szCs w:val="18"/>
      </w:rPr>
      <w:fldChar w:fldCharType="end"/>
    </w:r>
    <w:r w:rsidRPr="00F80C95">
      <w:rPr>
        <w:rFonts w:ascii="Arial" w:hAnsi="Arial" w:cs="Arial"/>
        <w:sz w:val="18"/>
        <w:szCs w:val="18"/>
      </w:rPr>
      <w:t xml:space="preserve"> of </w:t>
    </w:r>
    <w:r w:rsidRPr="00F80C95">
      <w:rPr>
        <w:rFonts w:ascii="Arial" w:hAnsi="Arial" w:cs="Arial"/>
        <w:b/>
        <w:sz w:val="18"/>
        <w:szCs w:val="18"/>
      </w:rPr>
      <w:fldChar w:fldCharType="begin"/>
    </w:r>
    <w:r w:rsidRPr="00F80C95">
      <w:rPr>
        <w:rFonts w:ascii="Arial" w:hAnsi="Arial" w:cs="Arial"/>
        <w:b/>
        <w:sz w:val="18"/>
        <w:szCs w:val="18"/>
      </w:rPr>
      <w:instrText xml:space="preserve"> NUMPAGES  </w:instrText>
    </w:r>
    <w:r w:rsidRPr="00F80C95">
      <w:rPr>
        <w:rFonts w:ascii="Arial" w:hAnsi="Arial" w:cs="Arial"/>
        <w:b/>
        <w:sz w:val="18"/>
        <w:szCs w:val="18"/>
      </w:rPr>
      <w:fldChar w:fldCharType="separate"/>
    </w:r>
    <w:r w:rsidR="004F0246">
      <w:rPr>
        <w:rFonts w:ascii="Arial" w:hAnsi="Arial" w:cs="Arial"/>
        <w:b/>
        <w:noProof/>
        <w:sz w:val="18"/>
        <w:szCs w:val="18"/>
      </w:rPr>
      <w:t>7</w:t>
    </w:r>
    <w:r w:rsidRPr="00F80C95">
      <w:rPr>
        <w:rFonts w:ascii="Arial" w:hAnsi="Arial" w:cs="Arial"/>
        <w:b/>
        <w:sz w:val="18"/>
        <w:szCs w:val="18"/>
      </w:rPr>
      <w:fldChar w:fldCharType="end"/>
    </w:r>
  </w:p>
  <w:p w14:paraId="788410EC" w14:textId="77777777" w:rsidR="00E11312" w:rsidRPr="00C642FD" w:rsidRDefault="00E11312" w:rsidP="00C64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63CA" w14:textId="77777777" w:rsidR="00BF5987" w:rsidRDefault="00BF5987">
      <w:r>
        <w:separator/>
      </w:r>
    </w:p>
  </w:footnote>
  <w:footnote w:type="continuationSeparator" w:id="0">
    <w:p w14:paraId="5CF82EED" w14:textId="77777777" w:rsidR="00BF5987" w:rsidRDefault="00BF5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8224" w14:textId="3A42E87D" w:rsidR="00E11312" w:rsidRPr="00C977C5" w:rsidRDefault="00E11312" w:rsidP="0070771C">
    <w:pPr>
      <w:pStyle w:val="Header"/>
      <w:tabs>
        <w:tab w:val="clear" w:pos="8640"/>
        <w:tab w:val="right" w:pos="9360"/>
      </w:tabs>
      <w:rPr>
        <w:rFonts w:ascii="Calibri" w:hAnsi="Calibri" w:cs="Arial"/>
        <w:b/>
        <w:sz w:val="28"/>
        <w:szCs w:val="28"/>
      </w:rPr>
    </w:pPr>
  </w:p>
  <w:p w14:paraId="12547DA4" w14:textId="77777777" w:rsidR="00E11312" w:rsidRDefault="00E11312" w:rsidP="00B43A7C">
    <w:pPr>
      <w:pStyle w:val="Header"/>
      <w:tabs>
        <w:tab w:val="left" w:pos="9270"/>
      </w:tabs>
      <w:rPr>
        <w:rFonts w:ascii="Arial" w:hAnsi="Arial"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A"/>
    <w:multiLevelType w:val="singleLevel"/>
    <w:tmpl w:val="0000000A"/>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B"/>
    <w:multiLevelType w:val="singleLevel"/>
    <w:tmpl w:val="0000000B"/>
    <w:name w:val="WW8Num12"/>
    <w:lvl w:ilvl="0">
      <w:start w:val="1"/>
      <w:numFmt w:val="bullet"/>
      <w:lvlText w:val=""/>
      <w:lvlJc w:val="left"/>
      <w:pPr>
        <w:tabs>
          <w:tab w:val="num" w:pos="720"/>
        </w:tabs>
        <w:ind w:left="720" w:hanging="360"/>
      </w:pPr>
      <w:rPr>
        <w:rFonts w:ascii="Symbol" w:hAnsi="Symbol"/>
      </w:rPr>
    </w:lvl>
  </w:abstractNum>
  <w:abstractNum w:abstractNumId="7" w15:restartNumberingAfterBreak="0">
    <w:nsid w:val="233B3C45"/>
    <w:multiLevelType w:val="hybridMultilevel"/>
    <w:tmpl w:val="CBB6AF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C267A9"/>
    <w:multiLevelType w:val="singleLevel"/>
    <w:tmpl w:val="DF788A2A"/>
    <w:lvl w:ilvl="0">
      <w:start w:val="1"/>
      <w:numFmt w:val="decimal"/>
      <w:pStyle w:val="NormalVerdana"/>
      <w:lvlText w:val="%1"/>
      <w:legacy w:legacy="1" w:legacySpace="0" w:legacyIndent="360"/>
      <w:lvlJc w:val="left"/>
      <w:rPr>
        <w:rFonts w:ascii="Arial" w:hAnsi="Arial" w:cs="Arial" w:hint="default"/>
      </w:rPr>
    </w:lvl>
  </w:abstractNum>
  <w:abstractNum w:abstractNumId="9" w15:restartNumberingAfterBreak="0">
    <w:nsid w:val="3D413710"/>
    <w:multiLevelType w:val="hybridMultilevel"/>
    <w:tmpl w:val="4A22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4E4FF0"/>
    <w:multiLevelType w:val="multilevel"/>
    <w:tmpl w:val="CDE6779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DE225E"/>
    <w:multiLevelType w:val="hybridMultilevel"/>
    <w:tmpl w:val="FC54B36E"/>
    <w:lvl w:ilvl="0" w:tplc="13DC2664">
      <w:start w:val="1"/>
      <w:numFmt w:val="bullet"/>
      <w:pStyle w:val="SAP-TableBodyTex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140194"/>
    <w:multiLevelType w:val="hybridMultilevel"/>
    <w:tmpl w:val="5FE66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4B6E95"/>
    <w:multiLevelType w:val="multilevel"/>
    <w:tmpl w:val="3FE2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15:restartNumberingAfterBreak="0">
    <w:nsid w:val="71B74607"/>
    <w:multiLevelType w:val="hybridMultilevel"/>
    <w:tmpl w:val="7DDC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374645">
    <w:abstractNumId w:val="8"/>
  </w:num>
  <w:num w:numId="2" w16cid:durableId="1669792196">
    <w:abstractNumId w:val="11"/>
  </w:num>
  <w:num w:numId="3" w16cid:durableId="1489520898">
    <w:abstractNumId w:val="14"/>
  </w:num>
  <w:num w:numId="4" w16cid:durableId="1708679137">
    <w:abstractNumId w:val="7"/>
  </w:num>
  <w:num w:numId="5" w16cid:durableId="1527136579">
    <w:abstractNumId w:val="15"/>
  </w:num>
  <w:num w:numId="6" w16cid:durableId="1475247110">
    <w:abstractNumId w:val="9"/>
  </w:num>
  <w:num w:numId="7" w16cid:durableId="631597520">
    <w:abstractNumId w:val="13"/>
  </w:num>
  <w:num w:numId="8" w16cid:durableId="614949210">
    <w:abstractNumId w:val="10"/>
  </w:num>
  <w:num w:numId="9" w16cid:durableId="10677379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FD"/>
    <w:rsid w:val="0000528B"/>
    <w:rsid w:val="000061BB"/>
    <w:rsid w:val="00006595"/>
    <w:rsid w:val="00006D63"/>
    <w:rsid w:val="000207ED"/>
    <w:rsid w:val="000209CC"/>
    <w:rsid w:val="00022174"/>
    <w:rsid w:val="00023A41"/>
    <w:rsid w:val="00024009"/>
    <w:rsid w:val="00025E50"/>
    <w:rsid w:val="00025FCA"/>
    <w:rsid w:val="00026870"/>
    <w:rsid w:val="00026CD3"/>
    <w:rsid w:val="0003106C"/>
    <w:rsid w:val="00035F21"/>
    <w:rsid w:val="00036226"/>
    <w:rsid w:val="000367B9"/>
    <w:rsid w:val="00036A01"/>
    <w:rsid w:val="00040F1C"/>
    <w:rsid w:val="0004500C"/>
    <w:rsid w:val="000455FC"/>
    <w:rsid w:val="000475D2"/>
    <w:rsid w:val="0005113F"/>
    <w:rsid w:val="00051C2A"/>
    <w:rsid w:val="00055D33"/>
    <w:rsid w:val="000646EB"/>
    <w:rsid w:val="00065A82"/>
    <w:rsid w:val="000702E2"/>
    <w:rsid w:val="0007413D"/>
    <w:rsid w:val="000748B9"/>
    <w:rsid w:val="000768F3"/>
    <w:rsid w:val="00080AB1"/>
    <w:rsid w:val="000821C5"/>
    <w:rsid w:val="00082C7C"/>
    <w:rsid w:val="00083EC8"/>
    <w:rsid w:val="00084865"/>
    <w:rsid w:val="000855E4"/>
    <w:rsid w:val="000901EA"/>
    <w:rsid w:val="0009168C"/>
    <w:rsid w:val="000A3594"/>
    <w:rsid w:val="000A4969"/>
    <w:rsid w:val="000A50E8"/>
    <w:rsid w:val="000A5596"/>
    <w:rsid w:val="000B067F"/>
    <w:rsid w:val="000B5251"/>
    <w:rsid w:val="000B5674"/>
    <w:rsid w:val="000C308E"/>
    <w:rsid w:val="000C68B3"/>
    <w:rsid w:val="000D086D"/>
    <w:rsid w:val="000D26ED"/>
    <w:rsid w:val="000D3010"/>
    <w:rsid w:val="000D4019"/>
    <w:rsid w:val="000D5AD0"/>
    <w:rsid w:val="000D6D68"/>
    <w:rsid w:val="000E0633"/>
    <w:rsid w:val="000E2EB6"/>
    <w:rsid w:val="000E368D"/>
    <w:rsid w:val="000E4E22"/>
    <w:rsid w:val="000E77F8"/>
    <w:rsid w:val="000F0234"/>
    <w:rsid w:val="000F06F9"/>
    <w:rsid w:val="000F30D4"/>
    <w:rsid w:val="000F4483"/>
    <w:rsid w:val="000F5B65"/>
    <w:rsid w:val="000F7F60"/>
    <w:rsid w:val="0010071A"/>
    <w:rsid w:val="00104D78"/>
    <w:rsid w:val="00104F4F"/>
    <w:rsid w:val="0010667A"/>
    <w:rsid w:val="0011035D"/>
    <w:rsid w:val="00110392"/>
    <w:rsid w:val="00113CCD"/>
    <w:rsid w:val="00116F32"/>
    <w:rsid w:val="00117971"/>
    <w:rsid w:val="00120747"/>
    <w:rsid w:val="00124FBD"/>
    <w:rsid w:val="00125EAB"/>
    <w:rsid w:val="001303FA"/>
    <w:rsid w:val="00130E85"/>
    <w:rsid w:val="001312CB"/>
    <w:rsid w:val="00133CB7"/>
    <w:rsid w:val="00137B27"/>
    <w:rsid w:val="001409BE"/>
    <w:rsid w:val="00140FBB"/>
    <w:rsid w:val="00146404"/>
    <w:rsid w:val="001475F8"/>
    <w:rsid w:val="00150D42"/>
    <w:rsid w:val="00150E12"/>
    <w:rsid w:val="00154382"/>
    <w:rsid w:val="0015623C"/>
    <w:rsid w:val="0016162F"/>
    <w:rsid w:val="0016212B"/>
    <w:rsid w:val="00170452"/>
    <w:rsid w:val="0017051F"/>
    <w:rsid w:val="0017158C"/>
    <w:rsid w:val="0017325A"/>
    <w:rsid w:val="00173F4F"/>
    <w:rsid w:val="00174387"/>
    <w:rsid w:val="00174C3A"/>
    <w:rsid w:val="0017563C"/>
    <w:rsid w:val="00176987"/>
    <w:rsid w:val="00177379"/>
    <w:rsid w:val="00177859"/>
    <w:rsid w:val="00177C08"/>
    <w:rsid w:val="00181629"/>
    <w:rsid w:val="001819F3"/>
    <w:rsid w:val="00181FF9"/>
    <w:rsid w:val="00183287"/>
    <w:rsid w:val="001836ED"/>
    <w:rsid w:val="00183E22"/>
    <w:rsid w:val="00184958"/>
    <w:rsid w:val="0018531F"/>
    <w:rsid w:val="001867B2"/>
    <w:rsid w:val="001868E7"/>
    <w:rsid w:val="00193E18"/>
    <w:rsid w:val="00194B9F"/>
    <w:rsid w:val="001958A0"/>
    <w:rsid w:val="00195E4E"/>
    <w:rsid w:val="00195FFB"/>
    <w:rsid w:val="00196AE6"/>
    <w:rsid w:val="00197AD6"/>
    <w:rsid w:val="001A23DC"/>
    <w:rsid w:val="001A4778"/>
    <w:rsid w:val="001A4FF0"/>
    <w:rsid w:val="001B1103"/>
    <w:rsid w:val="001B3C07"/>
    <w:rsid w:val="001B53BE"/>
    <w:rsid w:val="001B7FCE"/>
    <w:rsid w:val="001C0481"/>
    <w:rsid w:val="001C0776"/>
    <w:rsid w:val="001C08D9"/>
    <w:rsid w:val="001C0C48"/>
    <w:rsid w:val="001C1750"/>
    <w:rsid w:val="001C280F"/>
    <w:rsid w:val="001C5D98"/>
    <w:rsid w:val="001C6573"/>
    <w:rsid w:val="001C78AF"/>
    <w:rsid w:val="001D0095"/>
    <w:rsid w:val="001D0CAF"/>
    <w:rsid w:val="001D1DCB"/>
    <w:rsid w:val="001D39C4"/>
    <w:rsid w:val="001D3E50"/>
    <w:rsid w:val="001D4625"/>
    <w:rsid w:val="001D484C"/>
    <w:rsid w:val="001E0730"/>
    <w:rsid w:val="001E0D27"/>
    <w:rsid w:val="001E1092"/>
    <w:rsid w:val="001E1D67"/>
    <w:rsid w:val="001E47C0"/>
    <w:rsid w:val="001E49FA"/>
    <w:rsid w:val="001E4C06"/>
    <w:rsid w:val="001E6058"/>
    <w:rsid w:val="001F3DB3"/>
    <w:rsid w:val="001F54E6"/>
    <w:rsid w:val="00202EA4"/>
    <w:rsid w:val="00204565"/>
    <w:rsid w:val="00205A9C"/>
    <w:rsid w:val="00206249"/>
    <w:rsid w:val="00206A1C"/>
    <w:rsid w:val="00211AC3"/>
    <w:rsid w:val="002127A1"/>
    <w:rsid w:val="00214CDD"/>
    <w:rsid w:val="00214D59"/>
    <w:rsid w:val="00217DE3"/>
    <w:rsid w:val="00222CFE"/>
    <w:rsid w:val="0022516B"/>
    <w:rsid w:val="00225C40"/>
    <w:rsid w:val="00233F92"/>
    <w:rsid w:val="00236752"/>
    <w:rsid w:val="00242E5B"/>
    <w:rsid w:val="00245682"/>
    <w:rsid w:val="00246230"/>
    <w:rsid w:val="00246CED"/>
    <w:rsid w:val="00247B28"/>
    <w:rsid w:val="00250C5F"/>
    <w:rsid w:val="00256C9C"/>
    <w:rsid w:val="002614DC"/>
    <w:rsid w:val="002667F5"/>
    <w:rsid w:val="002708DA"/>
    <w:rsid w:val="00270D08"/>
    <w:rsid w:val="00277A1F"/>
    <w:rsid w:val="00277F33"/>
    <w:rsid w:val="00281787"/>
    <w:rsid w:val="002829B6"/>
    <w:rsid w:val="00283A21"/>
    <w:rsid w:val="002855A4"/>
    <w:rsid w:val="00290496"/>
    <w:rsid w:val="00290E9D"/>
    <w:rsid w:val="00292EDA"/>
    <w:rsid w:val="00295B6A"/>
    <w:rsid w:val="0029798D"/>
    <w:rsid w:val="002A2A06"/>
    <w:rsid w:val="002A4368"/>
    <w:rsid w:val="002A5180"/>
    <w:rsid w:val="002A57FA"/>
    <w:rsid w:val="002A5813"/>
    <w:rsid w:val="002A698D"/>
    <w:rsid w:val="002A7206"/>
    <w:rsid w:val="002B007A"/>
    <w:rsid w:val="002B66DF"/>
    <w:rsid w:val="002C2517"/>
    <w:rsid w:val="002C2B0B"/>
    <w:rsid w:val="002C3B9B"/>
    <w:rsid w:val="002C69F1"/>
    <w:rsid w:val="002C7591"/>
    <w:rsid w:val="002C78FF"/>
    <w:rsid w:val="002D11B7"/>
    <w:rsid w:val="002D1494"/>
    <w:rsid w:val="002D3281"/>
    <w:rsid w:val="002D3349"/>
    <w:rsid w:val="002E249A"/>
    <w:rsid w:val="002E3835"/>
    <w:rsid w:val="002E4FC4"/>
    <w:rsid w:val="002E6F46"/>
    <w:rsid w:val="002F08A8"/>
    <w:rsid w:val="002F3DBE"/>
    <w:rsid w:val="002F4EA7"/>
    <w:rsid w:val="002F58A2"/>
    <w:rsid w:val="002F6355"/>
    <w:rsid w:val="00303965"/>
    <w:rsid w:val="00310B14"/>
    <w:rsid w:val="00312068"/>
    <w:rsid w:val="003127F6"/>
    <w:rsid w:val="00313D5C"/>
    <w:rsid w:val="00313FF0"/>
    <w:rsid w:val="00314D47"/>
    <w:rsid w:val="00316246"/>
    <w:rsid w:val="00322A78"/>
    <w:rsid w:val="0032574C"/>
    <w:rsid w:val="0032647D"/>
    <w:rsid w:val="00326519"/>
    <w:rsid w:val="00327552"/>
    <w:rsid w:val="0033284F"/>
    <w:rsid w:val="00332AEE"/>
    <w:rsid w:val="00333967"/>
    <w:rsid w:val="003340CF"/>
    <w:rsid w:val="003355BD"/>
    <w:rsid w:val="00336682"/>
    <w:rsid w:val="00336809"/>
    <w:rsid w:val="0033684C"/>
    <w:rsid w:val="00336BC7"/>
    <w:rsid w:val="00341191"/>
    <w:rsid w:val="00341BD8"/>
    <w:rsid w:val="0034277F"/>
    <w:rsid w:val="00342D00"/>
    <w:rsid w:val="00345B33"/>
    <w:rsid w:val="003465ED"/>
    <w:rsid w:val="00346BBA"/>
    <w:rsid w:val="00351C8E"/>
    <w:rsid w:val="00365640"/>
    <w:rsid w:val="00367D1A"/>
    <w:rsid w:val="00367EFC"/>
    <w:rsid w:val="003721D8"/>
    <w:rsid w:val="00373D57"/>
    <w:rsid w:val="00376138"/>
    <w:rsid w:val="00376223"/>
    <w:rsid w:val="0038030A"/>
    <w:rsid w:val="00380E70"/>
    <w:rsid w:val="003812EC"/>
    <w:rsid w:val="00382BE6"/>
    <w:rsid w:val="003860D6"/>
    <w:rsid w:val="00387151"/>
    <w:rsid w:val="003909BD"/>
    <w:rsid w:val="003916B5"/>
    <w:rsid w:val="00391A8D"/>
    <w:rsid w:val="00392083"/>
    <w:rsid w:val="0039243C"/>
    <w:rsid w:val="00393874"/>
    <w:rsid w:val="003944AC"/>
    <w:rsid w:val="003A0B96"/>
    <w:rsid w:val="003A0C17"/>
    <w:rsid w:val="003A18DD"/>
    <w:rsid w:val="003A1974"/>
    <w:rsid w:val="003A3082"/>
    <w:rsid w:val="003A389D"/>
    <w:rsid w:val="003A45F3"/>
    <w:rsid w:val="003A57AA"/>
    <w:rsid w:val="003A6095"/>
    <w:rsid w:val="003A6700"/>
    <w:rsid w:val="003B5B7C"/>
    <w:rsid w:val="003B62B9"/>
    <w:rsid w:val="003C16A5"/>
    <w:rsid w:val="003C3C97"/>
    <w:rsid w:val="003C6382"/>
    <w:rsid w:val="003C75A7"/>
    <w:rsid w:val="003D1AE9"/>
    <w:rsid w:val="003D3FCE"/>
    <w:rsid w:val="003D476A"/>
    <w:rsid w:val="003D4C22"/>
    <w:rsid w:val="003D565F"/>
    <w:rsid w:val="003E03FE"/>
    <w:rsid w:val="003E27D9"/>
    <w:rsid w:val="003E30E7"/>
    <w:rsid w:val="003E3286"/>
    <w:rsid w:val="003E65F3"/>
    <w:rsid w:val="003E66BD"/>
    <w:rsid w:val="003F1CE4"/>
    <w:rsid w:val="003F2067"/>
    <w:rsid w:val="003F22B6"/>
    <w:rsid w:val="003F388D"/>
    <w:rsid w:val="00400995"/>
    <w:rsid w:val="00401072"/>
    <w:rsid w:val="00401F69"/>
    <w:rsid w:val="0040475E"/>
    <w:rsid w:val="004066FA"/>
    <w:rsid w:val="00406D98"/>
    <w:rsid w:val="0041414D"/>
    <w:rsid w:val="00414805"/>
    <w:rsid w:val="00416679"/>
    <w:rsid w:val="00423483"/>
    <w:rsid w:val="00424D6C"/>
    <w:rsid w:val="00424E1C"/>
    <w:rsid w:val="00425D3A"/>
    <w:rsid w:val="00430AFB"/>
    <w:rsid w:val="0043606A"/>
    <w:rsid w:val="00440784"/>
    <w:rsid w:val="00442812"/>
    <w:rsid w:val="00446E1E"/>
    <w:rsid w:val="00447FB9"/>
    <w:rsid w:val="00451CA4"/>
    <w:rsid w:val="00451F51"/>
    <w:rsid w:val="00452810"/>
    <w:rsid w:val="00455CCE"/>
    <w:rsid w:val="00463A2E"/>
    <w:rsid w:val="00467870"/>
    <w:rsid w:val="004705F6"/>
    <w:rsid w:val="00471901"/>
    <w:rsid w:val="0047210B"/>
    <w:rsid w:val="00472E49"/>
    <w:rsid w:val="00474BD6"/>
    <w:rsid w:val="004825CB"/>
    <w:rsid w:val="00484040"/>
    <w:rsid w:val="004842BF"/>
    <w:rsid w:val="00485C1A"/>
    <w:rsid w:val="004866C7"/>
    <w:rsid w:val="004873D3"/>
    <w:rsid w:val="0048753C"/>
    <w:rsid w:val="00490803"/>
    <w:rsid w:val="00490830"/>
    <w:rsid w:val="004921E6"/>
    <w:rsid w:val="004924C3"/>
    <w:rsid w:val="004A04A2"/>
    <w:rsid w:val="004A195F"/>
    <w:rsid w:val="004A202F"/>
    <w:rsid w:val="004B0149"/>
    <w:rsid w:val="004B0F5E"/>
    <w:rsid w:val="004B1316"/>
    <w:rsid w:val="004B1771"/>
    <w:rsid w:val="004B3B10"/>
    <w:rsid w:val="004B670B"/>
    <w:rsid w:val="004B6B8D"/>
    <w:rsid w:val="004B7A68"/>
    <w:rsid w:val="004C1CC3"/>
    <w:rsid w:val="004C5446"/>
    <w:rsid w:val="004C594E"/>
    <w:rsid w:val="004C6937"/>
    <w:rsid w:val="004D1378"/>
    <w:rsid w:val="004D2085"/>
    <w:rsid w:val="004D3CC4"/>
    <w:rsid w:val="004D65D4"/>
    <w:rsid w:val="004D6ACC"/>
    <w:rsid w:val="004D73EB"/>
    <w:rsid w:val="004D7D1F"/>
    <w:rsid w:val="004E4CC4"/>
    <w:rsid w:val="004F0246"/>
    <w:rsid w:val="004F0539"/>
    <w:rsid w:val="004F1F2F"/>
    <w:rsid w:val="004F3894"/>
    <w:rsid w:val="004F46C1"/>
    <w:rsid w:val="004F5DA0"/>
    <w:rsid w:val="004F5E2E"/>
    <w:rsid w:val="00500848"/>
    <w:rsid w:val="005027A1"/>
    <w:rsid w:val="00511FD2"/>
    <w:rsid w:val="0051271C"/>
    <w:rsid w:val="005165F0"/>
    <w:rsid w:val="00521537"/>
    <w:rsid w:val="00521810"/>
    <w:rsid w:val="00523170"/>
    <w:rsid w:val="00523BF1"/>
    <w:rsid w:val="00525BAF"/>
    <w:rsid w:val="00525D9D"/>
    <w:rsid w:val="00532883"/>
    <w:rsid w:val="0053319B"/>
    <w:rsid w:val="0053694C"/>
    <w:rsid w:val="005460B7"/>
    <w:rsid w:val="00547827"/>
    <w:rsid w:val="005523D3"/>
    <w:rsid w:val="00556B59"/>
    <w:rsid w:val="00557C2E"/>
    <w:rsid w:val="00560FDE"/>
    <w:rsid w:val="00562CE9"/>
    <w:rsid w:val="00563408"/>
    <w:rsid w:val="00566910"/>
    <w:rsid w:val="00571C60"/>
    <w:rsid w:val="00575613"/>
    <w:rsid w:val="00576E61"/>
    <w:rsid w:val="00577992"/>
    <w:rsid w:val="00582ABB"/>
    <w:rsid w:val="00584331"/>
    <w:rsid w:val="0058643B"/>
    <w:rsid w:val="00586EB4"/>
    <w:rsid w:val="00587AD0"/>
    <w:rsid w:val="00587BCE"/>
    <w:rsid w:val="00594224"/>
    <w:rsid w:val="00594B34"/>
    <w:rsid w:val="00594DFF"/>
    <w:rsid w:val="00596BA5"/>
    <w:rsid w:val="005A067D"/>
    <w:rsid w:val="005A2DC9"/>
    <w:rsid w:val="005A3368"/>
    <w:rsid w:val="005A5AC3"/>
    <w:rsid w:val="005B5167"/>
    <w:rsid w:val="005B5755"/>
    <w:rsid w:val="005C096F"/>
    <w:rsid w:val="005C29F2"/>
    <w:rsid w:val="005C4E0C"/>
    <w:rsid w:val="005C6742"/>
    <w:rsid w:val="005C75C9"/>
    <w:rsid w:val="005D0945"/>
    <w:rsid w:val="005D7A90"/>
    <w:rsid w:val="005E6408"/>
    <w:rsid w:val="005E7A3A"/>
    <w:rsid w:val="005F2610"/>
    <w:rsid w:val="005F2C21"/>
    <w:rsid w:val="005F486E"/>
    <w:rsid w:val="005F610C"/>
    <w:rsid w:val="005F6490"/>
    <w:rsid w:val="005F6CAA"/>
    <w:rsid w:val="006015A2"/>
    <w:rsid w:val="00612220"/>
    <w:rsid w:val="006149B0"/>
    <w:rsid w:val="00615682"/>
    <w:rsid w:val="00616D08"/>
    <w:rsid w:val="006175D1"/>
    <w:rsid w:val="00623617"/>
    <w:rsid w:val="00624677"/>
    <w:rsid w:val="006251E9"/>
    <w:rsid w:val="0062557E"/>
    <w:rsid w:val="00627C23"/>
    <w:rsid w:val="006303AB"/>
    <w:rsid w:val="0063560B"/>
    <w:rsid w:val="006376D7"/>
    <w:rsid w:val="00641131"/>
    <w:rsid w:val="006428AF"/>
    <w:rsid w:val="00642D18"/>
    <w:rsid w:val="00644193"/>
    <w:rsid w:val="0064508F"/>
    <w:rsid w:val="0065089C"/>
    <w:rsid w:val="00652483"/>
    <w:rsid w:val="006549E1"/>
    <w:rsid w:val="0065568F"/>
    <w:rsid w:val="00655C0D"/>
    <w:rsid w:val="006569E9"/>
    <w:rsid w:val="00656BF9"/>
    <w:rsid w:val="00657043"/>
    <w:rsid w:val="006576E8"/>
    <w:rsid w:val="00657B23"/>
    <w:rsid w:val="00657D55"/>
    <w:rsid w:val="006644F6"/>
    <w:rsid w:val="00670555"/>
    <w:rsid w:val="00672D75"/>
    <w:rsid w:val="0067489E"/>
    <w:rsid w:val="006768E3"/>
    <w:rsid w:val="00677C50"/>
    <w:rsid w:val="0068147E"/>
    <w:rsid w:val="00681892"/>
    <w:rsid w:val="00685299"/>
    <w:rsid w:val="006862B1"/>
    <w:rsid w:val="006876EE"/>
    <w:rsid w:val="00695921"/>
    <w:rsid w:val="00697CA2"/>
    <w:rsid w:val="006A2C26"/>
    <w:rsid w:val="006A3089"/>
    <w:rsid w:val="006A3168"/>
    <w:rsid w:val="006A6CB2"/>
    <w:rsid w:val="006A7C2E"/>
    <w:rsid w:val="006B0AF9"/>
    <w:rsid w:val="006B1A1C"/>
    <w:rsid w:val="006B27E5"/>
    <w:rsid w:val="006B362B"/>
    <w:rsid w:val="006B5DCA"/>
    <w:rsid w:val="006B7835"/>
    <w:rsid w:val="006D01EF"/>
    <w:rsid w:val="006D0BA8"/>
    <w:rsid w:val="006D2F95"/>
    <w:rsid w:val="006D5CB8"/>
    <w:rsid w:val="006D6BF5"/>
    <w:rsid w:val="006D7BFD"/>
    <w:rsid w:val="006E02CA"/>
    <w:rsid w:val="006E3344"/>
    <w:rsid w:val="006E590B"/>
    <w:rsid w:val="006E7909"/>
    <w:rsid w:val="006F193F"/>
    <w:rsid w:val="006F26BD"/>
    <w:rsid w:val="006F509C"/>
    <w:rsid w:val="006F5D9E"/>
    <w:rsid w:val="006F679B"/>
    <w:rsid w:val="006F7286"/>
    <w:rsid w:val="0070771C"/>
    <w:rsid w:val="0071043B"/>
    <w:rsid w:val="00712CAA"/>
    <w:rsid w:val="00713653"/>
    <w:rsid w:val="0071413D"/>
    <w:rsid w:val="007158DF"/>
    <w:rsid w:val="00715EFF"/>
    <w:rsid w:val="007176BC"/>
    <w:rsid w:val="0071787A"/>
    <w:rsid w:val="00722479"/>
    <w:rsid w:val="007238C0"/>
    <w:rsid w:val="00731401"/>
    <w:rsid w:val="00731DB1"/>
    <w:rsid w:val="00734944"/>
    <w:rsid w:val="0074583F"/>
    <w:rsid w:val="0074636B"/>
    <w:rsid w:val="00746983"/>
    <w:rsid w:val="00747172"/>
    <w:rsid w:val="0074777E"/>
    <w:rsid w:val="007548C6"/>
    <w:rsid w:val="00756A43"/>
    <w:rsid w:val="00762789"/>
    <w:rsid w:val="00763D6C"/>
    <w:rsid w:val="00764217"/>
    <w:rsid w:val="00764643"/>
    <w:rsid w:val="007665BC"/>
    <w:rsid w:val="00766DA6"/>
    <w:rsid w:val="007673F1"/>
    <w:rsid w:val="00770954"/>
    <w:rsid w:val="0077162F"/>
    <w:rsid w:val="00773542"/>
    <w:rsid w:val="00777572"/>
    <w:rsid w:val="00777C6A"/>
    <w:rsid w:val="0078148B"/>
    <w:rsid w:val="007838A0"/>
    <w:rsid w:val="007838B6"/>
    <w:rsid w:val="00783A52"/>
    <w:rsid w:val="00784BA2"/>
    <w:rsid w:val="00784C5D"/>
    <w:rsid w:val="00784FD5"/>
    <w:rsid w:val="007861EF"/>
    <w:rsid w:val="00790EA0"/>
    <w:rsid w:val="00793357"/>
    <w:rsid w:val="0079377F"/>
    <w:rsid w:val="007944A7"/>
    <w:rsid w:val="00794A27"/>
    <w:rsid w:val="007A0BE8"/>
    <w:rsid w:val="007A0C26"/>
    <w:rsid w:val="007A231E"/>
    <w:rsid w:val="007A625C"/>
    <w:rsid w:val="007B1A8C"/>
    <w:rsid w:val="007B3CA8"/>
    <w:rsid w:val="007B4E44"/>
    <w:rsid w:val="007B6D53"/>
    <w:rsid w:val="007C0B3F"/>
    <w:rsid w:val="007C2814"/>
    <w:rsid w:val="007C3E21"/>
    <w:rsid w:val="007C47C0"/>
    <w:rsid w:val="007C488D"/>
    <w:rsid w:val="007D2F5D"/>
    <w:rsid w:val="007D3755"/>
    <w:rsid w:val="007D5EB4"/>
    <w:rsid w:val="007E069A"/>
    <w:rsid w:val="007E220B"/>
    <w:rsid w:val="007E4D83"/>
    <w:rsid w:val="007E6A5B"/>
    <w:rsid w:val="007E6DD1"/>
    <w:rsid w:val="007E7358"/>
    <w:rsid w:val="007E7621"/>
    <w:rsid w:val="007E7723"/>
    <w:rsid w:val="007F0207"/>
    <w:rsid w:val="007F02CD"/>
    <w:rsid w:val="007F0C56"/>
    <w:rsid w:val="007F1749"/>
    <w:rsid w:val="007F1F83"/>
    <w:rsid w:val="007F3B20"/>
    <w:rsid w:val="007F7F4A"/>
    <w:rsid w:val="008002A4"/>
    <w:rsid w:val="00801297"/>
    <w:rsid w:val="00801843"/>
    <w:rsid w:val="00802227"/>
    <w:rsid w:val="00805291"/>
    <w:rsid w:val="00810545"/>
    <w:rsid w:val="008114CE"/>
    <w:rsid w:val="0081331F"/>
    <w:rsid w:val="008148E2"/>
    <w:rsid w:val="0081584F"/>
    <w:rsid w:val="00820D1F"/>
    <w:rsid w:val="00823901"/>
    <w:rsid w:val="00826702"/>
    <w:rsid w:val="00827D1B"/>
    <w:rsid w:val="00830314"/>
    <w:rsid w:val="00831EDB"/>
    <w:rsid w:val="00833C94"/>
    <w:rsid w:val="00833EC3"/>
    <w:rsid w:val="00834932"/>
    <w:rsid w:val="00834A2E"/>
    <w:rsid w:val="008379C8"/>
    <w:rsid w:val="008416DA"/>
    <w:rsid w:val="00841C0F"/>
    <w:rsid w:val="008427D1"/>
    <w:rsid w:val="00843E80"/>
    <w:rsid w:val="00844273"/>
    <w:rsid w:val="00850348"/>
    <w:rsid w:val="00851190"/>
    <w:rsid w:val="008531BC"/>
    <w:rsid w:val="008534F5"/>
    <w:rsid w:val="00853B13"/>
    <w:rsid w:val="0085412A"/>
    <w:rsid w:val="00856407"/>
    <w:rsid w:val="008569BC"/>
    <w:rsid w:val="00857E75"/>
    <w:rsid w:val="0086095D"/>
    <w:rsid w:val="008621D0"/>
    <w:rsid w:val="008623B7"/>
    <w:rsid w:val="008670B8"/>
    <w:rsid w:val="008679FC"/>
    <w:rsid w:val="00867A7A"/>
    <w:rsid w:val="00867AE3"/>
    <w:rsid w:val="00870D46"/>
    <w:rsid w:val="00872AD5"/>
    <w:rsid w:val="00872E79"/>
    <w:rsid w:val="008777C2"/>
    <w:rsid w:val="00881169"/>
    <w:rsid w:val="00882496"/>
    <w:rsid w:val="00883108"/>
    <w:rsid w:val="00883B56"/>
    <w:rsid w:val="00886527"/>
    <w:rsid w:val="008913B9"/>
    <w:rsid w:val="008922D7"/>
    <w:rsid w:val="00894A3F"/>
    <w:rsid w:val="00895EE0"/>
    <w:rsid w:val="008A6E0E"/>
    <w:rsid w:val="008A74EA"/>
    <w:rsid w:val="008A7800"/>
    <w:rsid w:val="008B0722"/>
    <w:rsid w:val="008B14BD"/>
    <w:rsid w:val="008B5B3E"/>
    <w:rsid w:val="008C015E"/>
    <w:rsid w:val="008C0D48"/>
    <w:rsid w:val="008C19C8"/>
    <w:rsid w:val="008C46D5"/>
    <w:rsid w:val="008D06FC"/>
    <w:rsid w:val="008D0EC0"/>
    <w:rsid w:val="008D1EA5"/>
    <w:rsid w:val="008D2120"/>
    <w:rsid w:val="008D5492"/>
    <w:rsid w:val="008D5DF5"/>
    <w:rsid w:val="008D5E56"/>
    <w:rsid w:val="008D7B36"/>
    <w:rsid w:val="008E19E7"/>
    <w:rsid w:val="008E2220"/>
    <w:rsid w:val="008F142C"/>
    <w:rsid w:val="008F3939"/>
    <w:rsid w:val="008F4FBA"/>
    <w:rsid w:val="009029F5"/>
    <w:rsid w:val="009042B6"/>
    <w:rsid w:val="00906CD7"/>
    <w:rsid w:val="009102D0"/>
    <w:rsid w:val="009106BE"/>
    <w:rsid w:val="00912552"/>
    <w:rsid w:val="00921F14"/>
    <w:rsid w:val="00924451"/>
    <w:rsid w:val="00925F5D"/>
    <w:rsid w:val="009332AE"/>
    <w:rsid w:val="00933E3D"/>
    <w:rsid w:val="00936DF4"/>
    <w:rsid w:val="009379E1"/>
    <w:rsid w:val="00940406"/>
    <w:rsid w:val="009407F2"/>
    <w:rsid w:val="0094200E"/>
    <w:rsid w:val="00942C7A"/>
    <w:rsid w:val="00943043"/>
    <w:rsid w:val="00946880"/>
    <w:rsid w:val="00954F03"/>
    <w:rsid w:val="00955C71"/>
    <w:rsid w:val="0096228A"/>
    <w:rsid w:val="00962F28"/>
    <w:rsid w:val="009760DC"/>
    <w:rsid w:val="00976D26"/>
    <w:rsid w:val="009773EF"/>
    <w:rsid w:val="00980B60"/>
    <w:rsid w:val="0098285D"/>
    <w:rsid w:val="00984B40"/>
    <w:rsid w:val="00985A6A"/>
    <w:rsid w:val="00991D27"/>
    <w:rsid w:val="0099219B"/>
    <w:rsid w:val="00993175"/>
    <w:rsid w:val="00993DFB"/>
    <w:rsid w:val="009A0825"/>
    <w:rsid w:val="009A1923"/>
    <w:rsid w:val="009A6CEB"/>
    <w:rsid w:val="009A6F17"/>
    <w:rsid w:val="009A7458"/>
    <w:rsid w:val="009B1EA1"/>
    <w:rsid w:val="009B7005"/>
    <w:rsid w:val="009C04A6"/>
    <w:rsid w:val="009C6088"/>
    <w:rsid w:val="009C6C54"/>
    <w:rsid w:val="009D08B6"/>
    <w:rsid w:val="009D1FC0"/>
    <w:rsid w:val="009D2650"/>
    <w:rsid w:val="009D2AA6"/>
    <w:rsid w:val="009D434D"/>
    <w:rsid w:val="009D7872"/>
    <w:rsid w:val="009E1AD2"/>
    <w:rsid w:val="009E44E0"/>
    <w:rsid w:val="009F0DFB"/>
    <w:rsid w:val="009F0EC9"/>
    <w:rsid w:val="009F2810"/>
    <w:rsid w:val="00A0093F"/>
    <w:rsid w:val="00A065EF"/>
    <w:rsid w:val="00A067E6"/>
    <w:rsid w:val="00A068AA"/>
    <w:rsid w:val="00A10789"/>
    <w:rsid w:val="00A113F8"/>
    <w:rsid w:val="00A13156"/>
    <w:rsid w:val="00A170A4"/>
    <w:rsid w:val="00A23766"/>
    <w:rsid w:val="00A238E4"/>
    <w:rsid w:val="00A3302A"/>
    <w:rsid w:val="00A36A2F"/>
    <w:rsid w:val="00A45934"/>
    <w:rsid w:val="00A45FE7"/>
    <w:rsid w:val="00A507EA"/>
    <w:rsid w:val="00A54680"/>
    <w:rsid w:val="00A63536"/>
    <w:rsid w:val="00A64D48"/>
    <w:rsid w:val="00A70F63"/>
    <w:rsid w:val="00A735E7"/>
    <w:rsid w:val="00A739E1"/>
    <w:rsid w:val="00A7671D"/>
    <w:rsid w:val="00A77120"/>
    <w:rsid w:val="00A776BF"/>
    <w:rsid w:val="00A8227C"/>
    <w:rsid w:val="00A82CD2"/>
    <w:rsid w:val="00A83441"/>
    <w:rsid w:val="00A8419B"/>
    <w:rsid w:val="00A879C7"/>
    <w:rsid w:val="00A87F41"/>
    <w:rsid w:val="00A919D1"/>
    <w:rsid w:val="00A91A54"/>
    <w:rsid w:val="00A92C86"/>
    <w:rsid w:val="00A942CF"/>
    <w:rsid w:val="00A95A7B"/>
    <w:rsid w:val="00A95FBF"/>
    <w:rsid w:val="00A97D68"/>
    <w:rsid w:val="00AA0BCF"/>
    <w:rsid w:val="00AA2B7D"/>
    <w:rsid w:val="00AA4827"/>
    <w:rsid w:val="00AB1262"/>
    <w:rsid w:val="00AB4073"/>
    <w:rsid w:val="00AB50D9"/>
    <w:rsid w:val="00AB6808"/>
    <w:rsid w:val="00AB76B8"/>
    <w:rsid w:val="00AC0060"/>
    <w:rsid w:val="00AC0258"/>
    <w:rsid w:val="00AC0B65"/>
    <w:rsid w:val="00AC2A0C"/>
    <w:rsid w:val="00AC461A"/>
    <w:rsid w:val="00AC477F"/>
    <w:rsid w:val="00AC5D35"/>
    <w:rsid w:val="00AD0357"/>
    <w:rsid w:val="00AD195D"/>
    <w:rsid w:val="00AD1FC5"/>
    <w:rsid w:val="00AD21A4"/>
    <w:rsid w:val="00AD4E76"/>
    <w:rsid w:val="00AD4EA1"/>
    <w:rsid w:val="00AD5CE7"/>
    <w:rsid w:val="00AD7CF2"/>
    <w:rsid w:val="00AE05D4"/>
    <w:rsid w:val="00AE0C17"/>
    <w:rsid w:val="00AE1CDB"/>
    <w:rsid w:val="00AE276F"/>
    <w:rsid w:val="00AE49A9"/>
    <w:rsid w:val="00AE6EF9"/>
    <w:rsid w:val="00AE72AE"/>
    <w:rsid w:val="00AE731E"/>
    <w:rsid w:val="00AF1132"/>
    <w:rsid w:val="00AF144D"/>
    <w:rsid w:val="00AF14FE"/>
    <w:rsid w:val="00AF3568"/>
    <w:rsid w:val="00B01C44"/>
    <w:rsid w:val="00B0229E"/>
    <w:rsid w:val="00B0285A"/>
    <w:rsid w:val="00B03856"/>
    <w:rsid w:val="00B038F5"/>
    <w:rsid w:val="00B03DF3"/>
    <w:rsid w:val="00B03FF4"/>
    <w:rsid w:val="00B04BF0"/>
    <w:rsid w:val="00B069FA"/>
    <w:rsid w:val="00B06D38"/>
    <w:rsid w:val="00B078C9"/>
    <w:rsid w:val="00B109FD"/>
    <w:rsid w:val="00B117C6"/>
    <w:rsid w:val="00B12066"/>
    <w:rsid w:val="00B12BF3"/>
    <w:rsid w:val="00B12F1E"/>
    <w:rsid w:val="00B149C4"/>
    <w:rsid w:val="00B23356"/>
    <w:rsid w:val="00B25C31"/>
    <w:rsid w:val="00B270FC"/>
    <w:rsid w:val="00B27115"/>
    <w:rsid w:val="00B30006"/>
    <w:rsid w:val="00B336F9"/>
    <w:rsid w:val="00B33BE5"/>
    <w:rsid w:val="00B3588A"/>
    <w:rsid w:val="00B36CC6"/>
    <w:rsid w:val="00B41C9E"/>
    <w:rsid w:val="00B436D6"/>
    <w:rsid w:val="00B43A7C"/>
    <w:rsid w:val="00B45903"/>
    <w:rsid w:val="00B5090A"/>
    <w:rsid w:val="00B51ADE"/>
    <w:rsid w:val="00B51BC2"/>
    <w:rsid w:val="00B5521A"/>
    <w:rsid w:val="00B55AEB"/>
    <w:rsid w:val="00B55C54"/>
    <w:rsid w:val="00B61AB3"/>
    <w:rsid w:val="00B61F24"/>
    <w:rsid w:val="00B674BF"/>
    <w:rsid w:val="00B72F44"/>
    <w:rsid w:val="00B765CD"/>
    <w:rsid w:val="00B76CD1"/>
    <w:rsid w:val="00B81689"/>
    <w:rsid w:val="00B82271"/>
    <w:rsid w:val="00B846E6"/>
    <w:rsid w:val="00B9206F"/>
    <w:rsid w:val="00B9578C"/>
    <w:rsid w:val="00B960BC"/>
    <w:rsid w:val="00B96773"/>
    <w:rsid w:val="00B969CA"/>
    <w:rsid w:val="00B977E8"/>
    <w:rsid w:val="00BA0396"/>
    <w:rsid w:val="00BA1759"/>
    <w:rsid w:val="00BA17DC"/>
    <w:rsid w:val="00BA4E35"/>
    <w:rsid w:val="00BA6FB1"/>
    <w:rsid w:val="00BB24CB"/>
    <w:rsid w:val="00BC2A46"/>
    <w:rsid w:val="00BD291F"/>
    <w:rsid w:val="00BD724B"/>
    <w:rsid w:val="00BE06D8"/>
    <w:rsid w:val="00BE1B1B"/>
    <w:rsid w:val="00BE4A67"/>
    <w:rsid w:val="00BE615C"/>
    <w:rsid w:val="00BE757F"/>
    <w:rsid w:val="00BF097E"/>
    <w:rsid w:val="00BF13F0"/>
    <w:rsid w:val="00BF5987"/>
    <w:rsid w:val="00BF7BBF"/>
    <w:rsid w:val="00C00536"/>
    <w:rsid w:val="00C02BF6"/>
    <w:rsid w:val="00C03C37"/>
    <w:rsid w:val="00C0466F"/>
    <w:rsid w:val="00C05BB2"/>
    <w:rsid w:val="00C06622"/>
    <w:rsid w:val="00C067E9"/>
    <w:rsid w:val="00C10E3B"/>
    <w:rsid w:val="00C12308"/>
    <w:rsid w:val="00C13093"/>
    <w:rsid w:val="00C173FB"/>
    <w:rsid w:val="00C2126D"/>
    <w:rsid w:val="00C216F5"/>
    <w:rsid w:val="00C22896"/>
    <w:rsid w:val="00C24C21"/>
    <w:rsid w:val="00C26A0D"/>
    <w:rsid w:val="00C30CEA"/>
    <w:rsid w:val="00C3105F"/>
    <w:rsid w:val="00C333EF"/>
    <w:rsid w:val="00C33C5E"/>
    <w:rsid w:val="00C34402"/>
    <w:rsid w:val="00C3469F"/>
    <w:rsid w:val="00C35245"/>
    <w:rsid w:val="00C375C0"/>
    <w:rsid w:val="00C4085A"/>
    <w:rsid w:val="00C41642"/>
    <w:rsid w:val="00C418A4"/>
    <w:rsid w:val="00C42BE8"/>
    <w:rsid w:val="00C443C9"/>
    <w:rsid w:val="00C463A2"/>
    <w:rsid w:val="00C46B5A"/>
    <w:rsid w:val="00C473B5"/>
    <w:rsid w:val="00C47BD6"/>
    <w:rsid w:val="00C52B49"/>
    <w:rsid w:val="00C605EB"/>
    <w:rsid w:val="00C60658"/>
    <w:rsid w:val="00C642FD"/>
    <w:rsid w:val="00C64783"/>
    <w:rsid w:val="00C65B27"/>
    <w:rsid w:val="00C758F6"/>
    <w:rsid w:val="00C77538"/>
    <w:rsid w:val="00C819DF"/>
    <w:rsid w:val="00C82447"/>
    <w:rsid w:val="00C83DAD"/>
    <w:rsid w:val="00C8411A"/>
    <w:rsid w:val="00C85D53"/>
    <w:rsid w:val="00C90FD5"/>
    <w:rsid w:val="00C91F34"/>
    <w:rsid w:val="00C95DA9"/>
    <w:rsid w:val="00C977C5"/>
    <w:rsid w:val="00CA0136"/>
    <w:rsid w:val="00CA0F12"/>
    <w:rsid w:val="00CA3066"/>
    <w:rsid w:val="00CA624C"/>
    <w:rsid w:val="00CB0FCD"/>
    <w:rsid w:val="00CB64EA"/>
    <w:rsid w:val="00CB7B65"/>
    <w:rsid w:val="00CC0029"/>
    <w:rsid w:val="00CC231E"/>
    <w:rsid w:val="00CC2669"/>
    <w:rsid w:val="00CC2789"/>
    <w:rsid w:val="00CC49AF"/>
    <w:rsid w:val="00CC6EE9"/>
    <w:rsid w:val="00CD0DD9"/>
    <w:rsid w:val="00CD44A1"/>
    <w:rsid w:val="00CE0C7A"/>
    <w:rsid w:val="00CE3286"/>
    <w:rsid w:val="00CE372F"/>
    <w:rsid w:val="00CE38D4"/>
    <w:rsid w:val="00CE6E5D"/>
    <w:rsid w:val="00CF007E"/>
    <w:rsid w:val="00CF0FAA"/>
    <w:rsid w:val="00CF154E"/>
    <w:rsid w:val="00CF1702"/>
    <w:rsid w:val="00CF4912"/>
    <w:rsid w:val="00CF5F7A"/>
    <w:rsid w:val="00CF643A"/>
    <w:rsid w:val="00CF67C2"/>
    <w:rsid w:val="00CF6A08"/>
    <w:rsid w:val="00D02BAC"/>
    <w:rsid w:val="00D04B19"/>
    <w:rsid w:val="00D057BF"/>
    <w:rsid w:val="00D06D79"/>
    <w:rsid w:val="00D07805"/>
    <w:rsid w:val="00D07E54"/>
    <w:rsid w:val="00D112FD"/>
    <w:rsid w:val="00D1306C"/>
    <w:rsid w:val="00D14F2E"/>
    <w:rsid w:val="00D1537A"/>
    <w:rsid w:val="00D16EE8"/>
    <w:rsid w:val="00D2290D"/>
    <w:rsid w:val="00D24011"/>
    <w:rsid w:val="00D2673B"/>
    <w:rsid w:val="00D269E3"/>
    <w:rsid w:val="00D30167"/>
    <w:rsid w:val="00D322BF"/>
    <w:rsid w:val="00D336AC"/>
    <w:rsid w:val="00D34123"/>
    <w:rsid w:val="00D4042F"/>
    <w:rsid w:val="00D427FB"/>
    <w:rsid w:val="00D42D88"/>
    <w:rsid w:val="00D45B1E"/>
    <w:rsid w:val="00D5048E"/>
    <w:rsid w:val="00D5152A"/>
    <w:rsid w:val="00D5417D"/>
    <w:rsid w:val="00D56654"/>
    <w:rsid w:val="00D57225"/>
    <w:rsid w:val="00D57E75"/>
    <w:rsid w:val="00D62254"/>
    <w:rsid w:val="00D624BE"/>
    <w:rsid w:val="00D6539E"/>
    <w:rsid w:val="00D677C8"/>
    <w:rsid w:val="00D67BEE"/>
    <w:rsid w:val="00D70DD8"/>
    <w:rsid w:val="00D71516"/>
    <w:rsid w:val="00D7465A"/>
    <w:rsid w:val="00D772E6"/>
    <w:rsid w:val="00D7766C"/>
    <w:rsid w:val="00D80541"/>
    <w:rsid w:val="00D83CFB"/>
    <w:rsid w:val="00D845A7"/>
    <w:rsid w:val="00D8647F"/>
    <w:rsid w:val="00D91264"/>
    <w:rsid w:val="00D93629"/>
    <w:rsid w:val="00D9661D"/>
    <w:rsid w:val="00D9770D"/>
    <w:rsid w:val="00DA03EA"/>
    <w:rsid w:val="00DA4319"/>
    <w:rsid w:val="00DA4585"/>
    <w:rsid w:val="00DA6845"/>
    <w:rsid w:val="00DA73B4"/>
    <w:rsid w:val="00DB1D8A"/>
    <w:rsid w:val="00DB3032"/>
    <w:rsid w:val="00DB3A63"/>
    <w:rsid w:val="00DB4138"/>
    <w:rsid w:val="00DB4308"/>
    <w:rsid w:val="00DB6412"/>
    <w:rsid w:val="00DB6FC2"/>
    <w:rsid w:val="00DB701B"/>
    <w:rsid w:val="00DB7EB3"/>
    <w:rsid w:val="00DC0826"/>
    <w:rsid w:val="00DC409A"/>
    <w:rsid w:val="00DC41C8"/>
    <w:rsid w:val="00DC48BC"/>
    <w:rsid w:val="00DD0817"/>
    <w:rsid w:val="00DD3B20"/>
    <w:rsid w:val="00DD4A10"/>
    <w:rsid w:val="00DD5F43"/>
    <w:rsid w:val="00DE0925"/>
    <w:rsid w:val="00DE412C"/>
    <w:rsid w:val="00DE4355"/>
    <w:rsid w:val="00DE4F51"/>
    <w:rsid w:val="00DE502B"/>
    <w:rsid w:val="00DE6B0F"/>
    <w:rsid w:val="00DF185C"/>
    <w:rsid w:val="00DF3E4A"/>
    <w:rsid w:val="00DF77FF"/>
    <w:rsid w:val="00E0292C"/>
    <w:rsid w:val="00E04A49"/>
    <w:rsid w:val="00E04F09"/>
    <w:rsid w:val="00E050D0"/>
    <w:rsid w:val="00E1089F"/>
    <w:rsid w:val="00E10E80"/>
    <w:rsid w:val="00E11312"/>
    <w:rsid w:val="00E12169"/>
    <w:rsid w:val="00E13AC0"/>
    <w:rsid w:val="00E1685F"/>
    <w:rsid w:val="00E1747C"/>
    <w:rsid w:val="00E23DE8"/>
    <w:rsid w:val="00E25248"/>
    <w:rsid w:val="00E34E37"/>
    <w:rsid w:val="00E37778"/>
    <w:rsid w:val="00E37882"/>
    <w:rsid w:val="00E37C47"/>
    <w:rsid w:val="00E40F9D"/>
    <w:rsid w:val="00E41FCE"/>
    <w:rsid w:val="00E44184"/>
    <w:rsid w:val="00E45F7F"/>
    <w:rsid w:val="00E53D97"/>
    <w:rsid w:val="00E5580D"/>
    <w:rsid w:val="00E56949"/>
    <w:rsid w:val="00E57A20"/>
    <w:rsid w:val="00E70722"/>
    <w:rsid w:val="00E75216"/>
    <w:rsid w:val="00E75327"/>
    <w:rsid w:val="00E763EF"/>
    <w:rsid w:val="00E76859"/>
    <w:rsid w:val="00E76F60"/>
    <w:rsid w:val="00E80C04"/>
    <w:rsid w:val="00E834F1"/>
    <w:rsid w:val="00E83F4A"/>
    <w:rsid w:val="00E86CF3"/>
    <w:rsid w:val="00E87AFF"/>
    <w:rsid w:val="00E93188"/>
    <w:rsid w:val="00E931A3"/>
    <w:rsid w:val="00E938C8"/>
    <w:rsid w:val="00E95B9D"/>
    <w:rsid w:val="00EA1771"/>
    <w:rsid w:val="00EA314C"/>
    <w:rsid w:val="00EA527A"/>
    <w:rsid w:val="00EB0477"/>
    <w:rsid w:val="00EB3527"/>
    <w:rsid w:val="00EB4FEE"/>
    <w:rsid w:val="00EB78A6"/>
    <w:rsid w:val="00EB7EC4"/>
    <w:rsid w:val="00EC037D"/>
    <w:rsid w:val="00EC1615"/>
    <w:rsid w:val="00EC4344"/>
    <w:rsid w:val="00ED193B"/>
    <w:rsid w:val="00ED4EF9"/>
    <w:rsid w:val="00ED63E7"/>
    <w:rsid w:val="00EE3B2C"/>
    <w:rsid w:val="00EE4F93"/>
    <w:rsid w:val="00EE605E"/>
    <w:rsid w:val="00EF0745"/>
    <w:rsid w:val="00EF2759"/>
    <w:rsid w:val="00EF6694"/>
    <w:rsid w:val="00EF6ABD"/>
    <w:rsid w:val="00F00927"/>
    <w:rsid w:val="00F03C29"/>
    <w:rsid w:val="00F049C3"/>
    <w:rsid w:val="00F1122B"/>
    <w:rsid w:val="00F128E8"/>
    <w:rsid w:val="00F13CED"/>
    <w:rsid w:val="00F16A1D"/>
    <w:rsid w:val="00F17133"/>
    <w:rsid w:val="00F17D98"/>
    <w:rsid w:val="00F20A41"/>
    <w:rsid w:val="00F24C05"/>
    <w:rsid w:val="00F25D93"/>
    <w:rsid w:val="00F276DA"/>
    <w:rsid w:val="00F276DC"/>
    <w:rsid w:val="00F30AFC"/>
    <w:rsid w:val="00F31013"/>
    <w:rsid w:val="00F346D0"/>
    <w:rsid w:val="00F34847"/>
    <w:rsid w:val="00F37AC0"/>
    <w:rsid w:val="00F405D4"/>
    <w:rsid w:val="00F45A1F"/>
    <w:rsid w:val="00F46771"/>
    <w:rsid w:val="00F46AF2"/>
    <w:rsid w:val="00F51677"/>
    <w:rsid w:val="00F5222C"/>
    <w:rsid w:val="00F52E23"/>
    <w:rsid w:val="00F6403C"/>
    <w:rsid w:val="00F67BD1"/>
    <w:rsid w:val="00F70B12"/>
    <w:rsid w:val="00F72273"/>
    <w:rsid w:val="00F72A56"/>
    <w:rsid w:val="00F75916"/>
    <w:rsid w:val="00F80A1A"/>
    <w:rsid w:val="00F80C95"/>
    <w:rsid w:val="00F828AB"/>
    <w:rsid w:val="00F833D5"/>
    <w:rsid w:val="00F86BF7"/>
    <w:rsid w:val="00F91DA6"/>
    <w:rsid w:val="00F94E24"/>
    <w:rsid w:val="00FA4720"/>
    <w:rsid w:val="00FA4D94"/>
    <w:rsid w:val="00FA50E3"/>
    <w:rsid w:val="00FA6AD8"/>
    <w:rsid w:val="00FB0785"/>
    <w:rsid w:val="00FB07D2"/>
    <w:rsid w:val="00FB3030"/>
    <w:rsid w:val="00FB752E"/>
    <w:rsid w:val="00FB7BC3"/>
    <w:rsid w:val="00FC4928"/>
    <w:rsid w:val="00FD0C5B"/>
    <w:rsid w:val="00FD1E54"/>
    <w:rsid w:val="00FD359E"/>
    <w:rsid w:val="00FD46AF"/>
    <w:rsid w:val="00FD52B8"/>
    <w:rsid w:val="00FD6EF5"/>
    <w:rsid w:val="00FE0CAD"/>
    <w:rsid w:val="00FE254D"/>
    <w:rsid w:val="00FE4584"/>
    <w:rsid w:val="00FE4A1D"/>
    <w:rsid w:val="00FE5CA2"/>
    <w:rsid w:val="00FE6673"/>
    <w:rsid w:val="00FE69E2"/>
    <w:rsid w:val="00FF03D0"/>
    <w:rsid w:val="00FF11CB"/>
    <w:rsid w:val="00FF160C"/>
    <w:rsid w:val="00FF1C73"/>
    <w:rsid w:val="00FF57DC"/>
    <w:rsid w:val="00FF7558"/>
    <w:rsid w:val="00FF7566"/>
    <w:rsid w:val="00FF7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84255E"/>
  <w15:docId w15:val="{CAC637E2-383F-49F8-8AB2-64B9247B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029"/>
    <w:rPr>
      <w:lang w:val="en-GB" w:eastAsia="en-US"/>
    </w:rPr>
  </w:style>
  <w:style w:type="paragraph" w:styleId="Heading1">
    <w:name w:val="heading 1"/>
    <w:basedOn w:val="Normal"/>
    <w:next w:val="Normal"/>
    <w:qFormat/>
    <w:rsid w:val="00F405D4"/>
    <w:pPr>
      <w:keepNext/>
      <w:ind w:firstLine="720"/>
      <w:outlineLvl w:val="0"/>
    </w:pPr>
    <w:rPr>
      <w:rFonts w:ascii="Arial" w:hAnsi="Arial" w:cs="Arial"/>
      <w:b/>
    </w:rPr>
  </w:style>
  <w:style w:type="paragraph" w:styleId="Heading2">
    <w:name w:val="heading 2"/>
    <w:basedOn w:val="Normal"/>
    <w:next w:val="Normal"/>
    <w:qFormat/>
    <w:rsid w:val="00F405D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05D4"/>
    <w:pPr>
      <w:keepNext/>
      <w:spacing w:before="240" w:after="60"/>
      <w:outlineLvl w:val="2"/>
    </w:pPr>
    <w:rPr>
      <w:rFonts w:ascii="Arial" w:hAnsi="Arial" w:cs="Arial"/>
      <w:b/>
      <w:bCs/>
      <w:sz w:val="26"/>
      <w:szCs w:val="26"/>
    </w:rPr>
  </w:style>
  <w:style w:type="paragraph" w:styleId="Heading4">
    <w:name w:val="heading 4"/>
    <w:basedOn w:val="Normal"/>
    <w:next w:val="Normal"/>
    <w:qFormat/>
    <w:rsid w:val="00F405D4"/>
    <w:pPr>
      <w:keepNext/>
      <w:spacing w:before="240" w:after="60"/>
      <w:outlineLvl w:val="3"/>
    </w:pPr>
    <w:rPr>
      <w:b/>
      <w:bCs/>
      <w:sz w:val="28"/>
      <w:szCs w:val="28"/>
    </w:rPr>
  </w:style>
  <w:style w:type="paragraph" w:styleId="Heading5">
    <w:name w:val="heading 5"/>
    <w:basedOn w:val="Normal"/>
    <w:next w:val="Normal"/>
    <w:qFormat/>
    <w:rsid w:val="00F405D4"/>
    <w:pPr>
      <w:spacing w:before="240" w:after="60"/>
      <w:outlineLvl w:val="4"/>
    </w:pPr>
    <w:rPr>
      <w:b/>
      <w:bCs/>
      <w:i/>
      <w:iCs/>
      <w:sz w:val="26"/>
      <w:szCs w:val="26"/>
    </w:rPr>
  </w:style>
  <w:style w:type="paragraph" w:styleId="Heading6">
    <w:name w:val="heading 6"/>
    <w:basedOn w:val="Normal"/>
    <w:next w:val="Normal"/>
    <w:qFormat/>
    <w:rsid w:val="00F405D4"/>
    <w:pPr>
      <w:keepNext/>
      <w:ind w:left="720"/>
      <w:outlineLvl w:val="5"/>
    </w:pPr>
    <w:rPr>
      <w:rFonts w:ascii="Trebuchet MS" w:hAnsi="Trebuchet MS"/>
      <w:b/>
      <w:bCs/>
    </w:rPr>
  </w:style>
  <w:style w:type="paragraph" w:styleId="Heading7">
    <w:name w:val="heading 7"/>
    <w:basedOn w:val="Normal"/>
    <w:next w:val="Normal"/>
    <w:qFormat/>
    <w:rsid w:val="00F405D4"/>
    <w:pPr>
      <w:keepNext/>
      <w:tabs>
        <w:tab w:val="left" w:pos="720"/>
      </w:tabs>
      <w:ind w:left="720"/>
      <w:outlineLvl w:val="6"/>
    </w:pPr>
    <w:rPr>
      <w:rFonts w:ascii="Trebuchet MS" w:hAnsi="Trebuchet MS"/>
      <w:u w:val="single"/>
    </w:rPr>
  </w:style>
  <w:style w:type="paragraph" w:styleId="Heading8">
    <w:name w:val="heading 8"/>
    <w:basedOn w:val="Normal"/>
    <w:next w:val="Normal"/>
    <w:qFormat/>
    <w:rsid w:val="00F405D4"/>
    <w:pPr>
      <w:keepNext/>
      <w:jc w:val="center"/>
      <w:outlineLvl w:val="7"/>
    </w:pPr>
    <w:rPr>
      <w:rFonts w:ascii="Trebuchet MS" w:hAnsi="Trebuchet MS"/>
      <w:sz w:val="28"/>
      <w:u w:val="single"/>
    </w:rPr>
  </w:style>
  <w:style w:type="paragraph" w:styleId="Heading9">
    <w:name w:val="heading 9"/>
    <w:basedOn w:val="Normal"/>
    <w:next w:val="Normal"/>
    <w:qFormat/>
    <w:rsid w:val="00F405D4"/>
    <w:pPr>
      <w:keepNext/>
      <w:tabs>
        <w:tab w:val="left" w:pos="720"/>
      </w:tabs>
      <w:outlineLvl w:val="8"/>
    </w:pPr>
    <w:rPr>
      <w:rFonts w:ascii="Arial" w:hAnsi="Arial" w:cs="Arial"/>
      <w:b/>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05D4"/>
    <w:pPr>
      <w:jc w:val="center"/>
    </w:pPr>
    <w:rPr>
      <w:b/>
      <w:sz w:val="22"/>
    </w:rPr>
  </w:style>
  <w:style w:type="paragraph" w:styleId="BodyTextIndent">
    <w:name w:val="Body Text Indent"/>
    <w:basedOn w:val="Normal"/>
    <w:rsid w:val="00F405D4"/>
    <w:pPr>
      <w:ind w:left="720" w:firstLine="720"/>
    </w:pPr>
    <w:rPr>
      <w:rFonts w:ascii="Arial" w:hAnsi="Arial" w:cs="Arial"/>
    </w:rPr>
  </w:style>
  <w:style w:type="paragraph" w:styleId="BodyTextIndent2">
    <w:name w:val="Body Text Indent 2"/>
    <w:basedOn w:val="Normal"/>
    <w:rsid w:val="00F405D4"/>
    <w:pPr>
      <w:tabs>
        <w:tab w:val="left" w:pos="720"/>
      </w:tabs>
      <w:ind w:left="1980" w:hanging="1260"/>
    </w:pPr>
    <w:rPr>
      <w:rFonts w:ascii="Century Gothic" w:hAnsi="Century Gothic"/>
    </w:rPr>
  </w:style>
  <w:style w:type="paragraph" w:styleId="BodyTextIndent3">
    <w:name w:val="Body Text Indent 3"/>
    <w:basedOn w:val="Normal"/>
    <w:rsid w:val="00F405D4"/>
    <w:pPr>
      <w:tabs>
        <w:tab w:val="left" w:pos="720"/>
      </w:tabs>
      <w:ind w:left="720"/>
    </w:pPr>
    <w:rPr>
      <w:rFonts w:ascii="Century Gothic" w:hAnsi="Century Gothic"/>
    </w:rPr>
  </w:style>
  <w:style w:type="character" w:styleId="Hyperlink">
    <w:name w:val="Hyperlink"/>
    <w:uiPriority w:val="99"/>
    <w:rsid w:val="00F405D4"/>
    <w:rPr>
      <w:color w:val="0000FF"/>
      <w:u w:val="single"/>
    </w:rPr>
  </w:style>
  <w:style w:type="character" w:styleId="FollowedHyperlink">
    <w:name w:val="FollowedHyperlink"/>
    <w:rsid w:val="00F405D4"/>
    <w:rPr>
      <w:color w:val="800080"/>
      <w:u w:val="single"/>
    </w:rPr>
  </w:style>
  <w:style w:type="paragraph" w:styleId="BodyText">
    <w:name w:val="Body Text"/>
    <w:basedOn w:val="Normal"/>
    <w:rsid w:val="00F405D4"/>
    <w:pPr>
      <w:jc w:val="both"/>
    </w:pPr>
    <w:rPr>
      <w:rFonts w:ascii="Arial" w:hAnsi="Arial" w:cs="Arial"/>
      <w:szCs w:val="24"/>
    </w:rPr>
  </w:style>
  <w:style w:type="paragraph" w:styleId="Header">
    <w:name w:val="header"/>
    <w:basedOn w:val="Normal"/>
    <w:link w:val="HeaderChar"/>
    <w:uiPriority w:val="99"/>
    <w:rsid w:val="00F405D4"/>
    <w:pPr>
      <w:tabs>
        <w:tab w:val="center" w:pos="4320"/>
        <w:tab w:val="right" w:pos="8640"/>
      </w:tabs>
    </w:pPr>
  </w:style>
  <w:style w:type="paragraph" w:styleId="Footer">
    <w:name w:val="footer"/>
    <w:basedOn w:val="Normal"/>
    <w:link w:val="FooterChar"/>
    <w:uiPriority w:val="99"/>
    <w:rsid w:val="00F405D4"/>
    <w:pPr>
      <w:tabs>
        <w:tab w:val="center" w:pos="4320"/>
        <w:tab w:val="right" w:pos="8640"/>
      </w:tabs>
    </w:pPr>
  </w:style>
  <w:style w:type="character" w:styleId="PageNumber">
    <w:name w:val="page number"/>
    <w:basedOn w:val="DefaultParagraphFont"/>
    <w:rsid w:val="00F405D4"/>
  </w:style>
  <w:style w:type="paragraph" w:styleId="FootnoteText">
    <w:name w:val="footnote text"/>
    <w:basedOn w:val="Normal"/>
    <w:semiHidden/>
    <w:rsid w:val="00F37AC0"/>
  </w:style>
  <w:style w:type="character" w:styleId="FootnoteReference">
    <w:name w:val="footnote reference"/>
    <w:semiHidden/>
    <w:rsid w:val="00F37AC0"/>
    <w:rPr>
      <w:vertAlign w:val="superscript"/>
    </w:rPr>
  </w:style>
  <w:style w:type="paragraph" w:customStyle="1" w:styleId="NormalVerdana">
    <w:name w:val="Normal + Verdana"/>
    <w:aliases w:val="Black,Right:  0.06&quot;"/>
    <w:basedOn w:val="Normal"/>
    <w:rsid w:val="00B038F5"/>
    <w:pPr>
      <w:widowControl w:val="0"/>
      <w:numPr>
        <w:numId w:val="1"/>
      </w:numPr>
      <w:tabs>
        <w:tab w:val="left" w:pos="720"/>
      </w:tabs>
      <w:autoSpaceDE w:val="0"/>
      <w:autoSpaceDN w:val="0"/>
      <w:adjustRightInd w:val="0"/>
      <w:ind w:left="720" w:hanging="360"/>
    </w:pPr>
    <w:rPr>
      <w:rFonts w:cs="Arial"/>
      <w:noProof/>
    </w:rPr>
  </w:style>
  <w:style w:type="paragraph" w:customStyle="1" w:styleId="Arial">
    <w:name w:val="Arial"/>
    <w:basedOn w:val="NormalVerdana"/>
    <w:rsid w:val="00B038F5"/>
    <w:pPr>
      <w:ind w:left="0" w:firstLine="0"/>
    </w:pPr>
    <w:rPr>
      <w:sz w:val="24"/>
    </w:rPr>
  </w:style>
  <w:style w:type="paragraph" w:styleId="NormalIndent">
    <w:name w:val="Normal Indent"/>
    <w:basedOn w:val="Normal"/>
    <w:rsid w:val="00B038F5"/>
    <w:pPr>
      <w:ind w:left="576"/>
    </w:pPr>
    <w:rPr>
      <w:rFonts w:ascii="Verdana" w:hAnsi="Verdana" w:cs="Arial"/>
      <w:kern w:val="28"/>
      <w:sz w:val="18"/>
    </w:rPr>
  </w:style>
  <w:style w:type="character" w:customStyle="1" w:styleId="ArialChar">
    <w:name w:val="Arial Char"/>
    <w:rsid w:val="00B038F5"/>
    <w:rPr>
      <w:rFonts w:cs="Arial"/>
      <w:noProof/>
      <w:sz w:val="24"/>
      <w:lang w:val="en-US" w:eastAsia="en-US" w:bidi="ar-SA"/>
    </w:rPr>
  </w:style>
  <w:style w:type="paragraph" w:styleId="BodyText2">
    <w:name w:val="Body Text 2"/>
    <w:basedOn w:val="Normal"/>
    <w:rsid w:val="00214D59"/>
    <w:pPr>
      <w:spacing w:after="120" w:line="480" w:lineRule="auto"/>
    </w:pPr>
  </w:style>
  <w:style w:type="paragraph" w:customStyle="1" w:styleId="ctlpar">
    <w:name w:val="ctlpar"/>
    <w:rsid w:val="00214D59"/>
    <w:pPr>
      <w:widowControl w:val="0"/>
    </w:pPr>
    <w:rPr>
      <w:sz w:val="24"/>
      <w:szCs w:val="24"/>
      <w:lang w:val="en-US" w:eastAsia="en-US"/>
    </w:rPr>
  </w:style>
  <w:style w:type="paragraph" w:customStyle="1" w:styleId="SAP-TableBodyTextBold">
    <w:name w:val="SAP-Table Body Text Bold"/>
    <w:basedOn w:val="Normal"/>
    <w:autoRedefine/>
    <w:rsid w:val="007238C0"/>
    <w:pPr>
      <w:numPr>
        <w:numId w:val="2"/>
      </w:numPr>
      <w:jc w:val="both"/>
    </w:pPr>
    <w:rPr>
      <w:sz w:val="22"/>
      <w:szCs w:val="22"/>
    </w:rPr>
  </w:style>
  <w:style w:type="paragraph" w:styleId="BodyText3">
    <w:name w:val="Body Text 3"/>
    <w:basedOn w:val="Normal"/>
    <w:link w:val="BodyText3Char"/>
    <w:rsid w:val="00C05BB2"/>
    <w:pPr>
      <w:spacing w:after="120"/>
    </w:pPr>
    <w:rPr>
      <w:sz w:val="16"/>
      <w:szCs w:val="16"/>
    </w:rPr>
  </w:style>
  <w:style w:type="paragraph" w:customStyle="1" w:styleId="BodyText21">
    <w:name w:val="Body Text 21"/>
    <w:basedOn w:val="Normal"/>
    <w:rsid w:val="00C05BB2"/>
    <w:pPr>
      <w:autoSpaceDE w:val="0"/>
      <w:autoSpaceDN w:val="0"/>
      <w:jc w:val="both"/>
    </w:pPr>
    <w:rPr>
      <w:rFonts w:ascii="Arial" w:hAnsi="Arial" w:cs="Arial"/>
      <w:sz w:val="24"/>
      <w:szCs w:val="24"/>
    </w:rPr>
  </w:style>
  <w:style w:type="paragraph" w:customStyle="1" w:styleId="para2">
    <w:name w:val="para2"/>
    <w:basedOn w:val="Normal"/>
    <w:rsid w:val="00C05BB2"/>
    <w:pPr>
      <w:spacing w:before="60" w:after="60"/>
      <w:ind w:left="1296"/>
    </w:pPr>
    <w:rPr>
      <w:rFonts w:ascii="Arial" w:hAnsi="Arial" w:cs="Arial"/>
      <w:sz w:val="24"/>
      <w:szCs w:val="24"/>
    </w:rPr>
  </w:style>
  <w:style w:type="paragraph" w:customStyle="1" w:styleId="CharCharCharChar">
    <w:name w:val="Char Char Char Char"/>
    <w:basedOn w:val="Normal"/>
    <w:rsid w:val="00CC0029"/>
    <w:pPr>
      <w:spacing w:after="160" w:line="240" w:lineRule="exact"/>
    </w:pPr>
    <w:rPr>
      <w:rFonts w:ascii="Verdana" w:hAnsi="Verdana" w:cs="Verdana"/>
    </w:rPr>
  </w:style>
  <w:style w:type="character" w:customStyle="1" w:styleId="linetext">
    <w:name w:val="line_text"/>
    <w:basedOn w:val="DefaultParagraphFont"/>
    <w:rsid w:val="00CC0029"/>
  </w:style>
  <w:style w:type="paragraph" w:styleId="PlainText">
    <w:name w:val="Plain Text"/>
    <w:basedOn w:val="Normal"/>
    <w:link w:val="PlainTextChar"/>
    <w:rsid w:val="00FF160C"/>
    <w:pPr>
      <w:suppressAutoHyphens/>
    </w:pPr>
    <w:rPr>
      <w:rFonts w:ascii="Courier New" w:hAnsi="Courier New" w:cs="Courier New"/>
      <w:b/>
      <w:bCs/>
      <w:u w:val="single"/>
      <w:lang w:eastAsia="ar-SA"/>
    </w:rPr>
  </w:style>
  <w:style w:type="character" w:customStyle="1" w:styleId="PlainTextChar">
    <w:name w:val="Plain Text Char"/>
    <w:link w:val="PlainText"/>
    <w:rsid w:val="00FF160C"/>
    <w:rPr>
      <w:rFonts w:ascii="Courier New" w:hAnsi="Courier New" w:cs="Courier New"/>
      <w:b/>
      <w:bCs/>
      <w:u w:val="single"/>
      <w:lang w:eastAsia="ar-SA"/>
    </w:rPr>
  </w:style>
  <w:style w:type="character" w:styleId="Strong">
    <w:name w:val="Strong"/>
    <w:qFormat/>
    <w:rsid w:val="00FF160C"/>
    <w:rPr>
      <w:b/>
      <w:bCs/>
    </w:rPr>
  </w:style>
  <w:style w:type="paragraph" w:customStyle="1" w:styleId="Normal3">
    <w:name w:val="Normal 3"/>
    <w:basedOn w:val="Normal"/>
    <w:rsid w:val="00FF160C"/>
    <w:pPr>
      <w:spacing w:after="60"/>
      <w:ind w:left="360"/>
      <w:jc w:val="both"/>
    </w:pPr>
    <w:rPr>
      <w:rFonts w:ascii="Arial" w:hAnsi="Arial"/>
      <w:kern w:val="20"/>
    </w:rPr>
  </w:style>
  <w:style w:type="paragraph" w:customStyle="1" w:styleId="Achievement">
    <w:name w:val="Achievement"/>
    <w:basedOn w:val="BodyText"/>
    <w:rsid w:val="00D07805"/>
    <w:pPr>
      <w:numPr>
        <w:numId w:val="3"/>
      </w:numPr>
      <w:tabs>
        <w:tab w:val="clear" w:pos="360"/>
      </w:tabs>
      <w:spacing w:after="60" w:line="220" w:lineRule="atLeast"/>
    </w:pPr>
    <w:rPr>
      <w:rFonts w:cs="Times New Roman"/>
      <w:spacing w:val="-5"/>
      <w:szCs w:val="20"/>
    </w:rPr>
  </w:style>
  <w:style w:type="paragraph" w:customStyle="1" w:styleId="Objective">
    <w:name w:val="Objective"/>
    <w:basedOn w:val="Normal"/>
    <w:next w:val="BodyText"/>
    <w:rsid w:val="00D07805"/>
    <w:pPr>
      <w:spacing w:before="240" w:after="220" w:line="220" w:lineRule="atLeast"/>
    </w:pPr>
    <w:rPr>
      <w:rFonts w:ascii="Arial" w:hAnsi="Arial"/>
    </w:rPr>
  </w:style>
  <w:style w:type="paragraph" w:customStyle="1" w:styleId="ExplanatoryText">
    <w:name w:val="Explanatory Text"/>
    <w:basedOn w:val="Normal"/>
    <w:rsid w:val="00D07805"/>
    <w:rPr>
      <w:rFonts w:ascii="Helvetica" w:hAnsi="Helvetica" w:cs="Arial"/>
      <w:color w:val="0000FF"/>
      <w:sz w:val="18"/>
    </w:rPr>
  </w:style>
  <w:style w:type="paragraph" w:styleId="NormalWeb">
    <w:name w:val="Normal (Web)"/>
    <w:basedOn w:val="Normal"/>
    <w:uiPriority w:val="99"/>
    <w:rsid w:val="00A919D1"/>
    <w:pPr>
      <w:spacing w:before="100" w:beforeAutospacing="1" w:after="100" w:afterAutospacing="1"/>
    </w:pPr>
    <w:rPr>
      <w:sz w:val="24"/>
      <w:szCs w:val="24"/>
    </w:rPr>
  </w:style>
  <w:style w:type="paragraph" w:styleId="HTMLPreformatted">
    <w:name w:val="HTML Preformatted"/>
    <w:basedOn w:val="Normal"/>
    <w:link w:val="HTMLPreformattedChar"/>
    <w:rsid w:val="00A91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A919D1"/>
    <w:rPr>
      <w:rFonts w:ascii="Courier New" w:hAnsi="Courier New" w:cs="Courier New"/>
    </w:rPr>
  </w:style>
  <w:style w:type="paragraph" w:customStyle="1" w:styleId="default2">
    <w:name w:val="default2"/>
    <w:basedOn w:val="Normal"/>
    <w:rsid w:val="00C473B5"/>
    <w:pPr>
      <w:spacing w:after="120"/>
    </w:pPr>
    <w:rPr>
      <w:sz w:val="24"/>
      <w:szCs w:val="24"/>
    </w:rPr>
  </w:style>
  <w:style w:type="character" w:customStyle="1" w:styleId="defaultchar">
    <w:name w:val="default__char"/>
    <w:basedOn w:val="DefaultParagraphFont"/>
    <w:rsid w:val="00C473B5"/>
  </w:style>
  <w:style w:type="character" w:customStyle="1" w:styleId="internet0020linkchar">
    <w:name w:val="internet_0020link__char"/>
    <w:basedOn w:val="DefaultParagraphFont"/>
    <w:rsid w:val="00C473B5"/>
  </w:style>
  <w:style w:type="table" w:styleId="TableGrid">
    <w:name w:val="Table Grid"/>
    <w:basedOn w:val="TableNormal"/>
    <w:rsid w:val="00DB7E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C642FD"/>
    <w:rPr>
      <w:lang w:val="en-US" w:eastAsia="en-US"/>
    </w:rPr>
  </w:style>
  <w:style w:type="paragraph" w:styleId="BalloonText">
    <w:name w:val="Balloon Text"/>
    <w:basedOn w:val="Normal"/>
    <w:link w:val="BalloonTextChar"/>
    <w:rsid w:val="00E45F7F"/>
    <w:rPr>
      <w:rFonts w:ascii="Tahoma" w:hAnsi="Tahoma" w:cs="Tahoma"/>
      <w:sz w:val="16"/>
      <w:szCs w:val="16"/>
    </w:rPr>
  </w:style>
  <w:style w:type="character" w:customStyle="1" w:styleId="BalloonTextChar">
    <w:name w:val="Balloon Text Char"/>
    <w:link w:val="BalloonText"/>
    <w:rsid w:val="00E45F7F"/>
    <w:rPr>
      <w:rFonts w:ascii="Tahoma" w:hAnsi="Tahoma" w:cs="Tahoma"/>
      <w:sz w:val="16"/>
      <w:szCs w:val="16"/>
    </w:rPr>
  </w:style>
  <w:style w:type="character" w:customStyle="1" w:styleId="HeaderChar">
    <w:name w:val="Header Char"/>
    <w:basedOn w:val="DefaultParagraphFont"/>
    <w:link w:val="Header"/>
    <w:uiPriority w:val="99"/>
    <w:rsid w:val="00E45F7F"/>
  </w:style>
  <w:style w:type="character" w:customStyle="1" w:styleId="BodyText3Char">
    <w:name w:val="Body Text 3 Char"/>
    <w:link w:val="BodyText3"/>
    <w:rsid w:val="00E45F7F"/>
    <w:rPr>
      <w:sz w:val="16"/>
      <w:szCs w:val="16"/>
    </w:rPr>
  </w:style>
  <w:style w:type="paragraph" w:styleId="ListParagraph">
    <w:name w:val="List Paragraph"/>
    <w:basedOn w:val="Normal"/>
    <w:uiPriority w:val="34"/>
    <w:qFormat/>
    <w:rsid w:val="00E45F7F"/>
    <w:pPr>
      <w:overflowPunct w:val="0"/>
      <w:autoSpaceDE w:val="0"/>
      <w:autoSpaceDN w:val="0"/>
      <w:adjustRightInd w:val="0"/>
      <w:spacing w:line="220" w:lineRule="atLeast"/>
      <w:ind w:left="720"/>
      <w:contextualSpacing/>
      <w:textAlignment w:val="baseline"/>
    </w:pPr>
    <w:rPr>
      <w:rFonts w:ascii="Verdana" w:hAnsi="Verdana"/>
      <w:lang w:val="nl" w:eastAsia="nl-NL"/>
    </w:rPr>
  </w:style>
  <w:style w:type="paragraph" w:customStyle="1" w:styleId="EmployHist">
    <w:name w:val="EmployHist"/>
    <w:basedOn w:val="Normal"/>
    <w:rsid w:val="00F91DA6"/>
    <w:pPr>
      <w:keepLines/>
      <w:tabs>
        <w:tab w:val="left" w:pos="900"/>
      </w:tabs>
      <w:overflowPunct w:val="0"/>
      <w:autoSpaceDE w:val="0"/>
      <w:autoSpaceDN w:val="0"/>
      <w:adjustRightInd w:val="0"/>
      <w:ind w:left="900" w:hanging="900"/>
      <w:jc w:val="both"/>
      <w:textAlignment w:val="baseline"/>
    </w:pPr>
    <w:rPr>
      <w:rFonts w:ascii="CG Times (W1)" w:hAnsi="CG Times (W1)"/>
      <w:sz w:val="22"/>
      <w:lang w:val="en-US"/>
    </w:rPr>
  </w:style>
  <w:style w:type="character" w:styleId="UnresolvedMention">
    <w:name w:val="Unresolved Mention"/>
    <w:rsid w:val="00CB7B65"/>
    <w:rPr>
      <w:color w:val="605E5C"/>
      <w:shd w:val="clear" w:color="auto" w:fill="E1DFDD"/>
    </w:rPr>
  </w:style>
  <w:style w:type="paragraph" w:customStyle="1" w:styleId="trt0xe">
    <w:name w:val="trt0xe"/>
    <w:basedOn w:val="Normal"/>
    <w:rsid w:val="00C418A4"/>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3929">
      <w:bodyDiv w:val="1"/>
      <w:marLeft w:val="0"/>
      <w:marRight w:val="0"/>
      <w:marTop w:val="0"/>
      <w:marBottom w:val="0"/>
      <w:divBdr>
        <w:top w:val="none" w:sz="0" w:space="0" w:color="auto"/>
        <w:left w:val="none" w:sz="0" w:space="0" w:color="auto"/>
        <w:bottom w:val="none" w:sz="0" w:space="0" w:color="auto"/>
        <w:right w:val="none" w:sz="0" w:space="0" w:color="auto"/>
      </w:divBdr>
    </w:div>
    <w:div w:id="277570149">
      <w:bodyDiv w:val="1"/>
      <w:marLeft w:val="0"/>
      <w:marRight w:val="0"/>
      <w:marTop w:val="0"/>
      <w:marBottom w:val="0"/>
      <w:divBdr>
        <w:top w:val="none" w:sz="0" w:space="0" w:color="auto"/>
        <w:left w:val="none" w:sz="0" w:space="0" w:color="auto"/>
        <w:bottom w:val="none" w:sz="0" w:space="0" w:color="auto"/>
        <w:right w:val="none" w:sz="0" w:space="0" w:color="auto"/>
      </w:divBdr>
    </w:div>
    <w:div w:id="442117326">
      <w:bodyDiv w:val="1"/>
      <w:marLeft w:val="0"/>
      <w:marRight w:val="0"/>
      <w:marTop w:val="0"/>
      <w:marBottom w:val="0"/>
      <w:divBdr>
        <w:top w:val="none" w:sz="0" w:space="0" w:color="auto"/>
        <w:left w:val="none" w:sz="0" w:space="0" w:color="auto"/>
        <w:bottom w:val="none" w:sz="0" w:space="0" w:color="auto"/>
        <w:right w:val="none" w:sz="0" w:space="0" w:color="auto"/>
      </w:divBdr>
    </w:div>
    <w:div w:id="485361797">
      <w:bodyDiv w:val="1"/>
      <w:marLeft w:val="0"/>
      <w:marRight w:val="0"/>
      <w:marTop w:val="0"/>
      <w:marBottom w:val="0"/>
      <w:divBdr>
        <w:top w:val="none" w:sz="0" w:space="0" w:color="auto"/>
        <w:left w:val="none" w:sz="0" w:space="0" w:color="auto"/>
        <w:bottom w:val="none" w:sz="0" w:space="0" w:color="auto"/>
        <w:right w:val="none" w:sz="0" w:space="0" w:color="auto"/>
      </w:divBdr>
      <w:divsChild>
        <w:div w:id="1289624255">
          <w:marLeft w:val="187"/>
          <w:marRight w:val="0"/>
          <w:marTop w:val="72"/>
          <w:marBottom w:val="72"/>
          <w:divBdr>
            <w:top w:val="none" w:sz="0" w:space="0" w:color="auto"/>
            <w:left w:val="none" w:sz="0" w:space="0" w:color="auto"/>
            <w:bottom w:val="none" w:sz="0" w:space="0" w:color="auto"/>
            <w:right w:val="none" w:sz="0" w:space="0" w:color="auto"/>
          </w:divBdr>
        </w:div>
        <w:div w:id="2000963852">
          <w:marLeft w:val="187"/>
          <w:marRight w:val="0"/>
          <w:marTop w:val="72"/>
          <w:marBottom w:val="72"/>
          <w:divBdr>
            <w:top w:val="none" w:sz="0" w:space="0" w:color="auto"/>
            <w:left w:val="none" w:sz="0" w:space="0" w:color="auto"/>
            <w:bottom w:val="none" w:sz="0" w:space="0" w:color="auto"/>
            <w:right w:val="none" w:sz="0" w:space="0" w:color="auto"/>
          </w:divBdr>
        </w:div>
      </w:divsChild>
    </w:div>
    <w:div w:id="656807838">
      <w:bodyDiv w:val="1"/>
      <w:marLeft w:val="0"/>
      <w:marRight w:val="0"/>
      <w:marTop w:val="0"/>
      <w:marBottom w:val="0"/>
      <w:divBdr>
        <w:top w:val="none" w:sz="0" w:space="0" w:color="auto"/>
        <w:left w:val="none" w:sz="0" w:space="0" w:color="auto"/>
        <w:bottom w:val="none" w:sz="0" w:space="0" w:color="auto"/>
        <w:right w:val="none" w:sz="0" w:space="0" w:color="auto"/>
      </w:divBdr>
    </w:div>
    <w:div w:id="676426738">
      <w:bodyDiv w:val="1"/>
      <w:marLeft w:val="0"/>
      <w:marRight w:val="0"/>
      <w:marTop w:val="0"/>
      <w:marBottom w:val="0"/>
      <w:divBdr>
        <w:top w:val="none" w:sz="0" w:space="0" w:color="auto"/>
        <w:left w:val="none" w:sz="0" w:space="0" w:color="auto"/>
        <w:bottom w:val="none" w:sz="0" w:space="0" w:color="auto"/>
        <w:right w:val="none" w:sz="0" w:space="0" w:color="auto"/>
      </w:divBdr>
    </w:div>
    <w:div w:id="1197696816">
      <w:bodyDiv w:val="1"/>
      <w:marLeft w:val="0"/>
      <w:marRight w:val="0"/>
      <w:marTop w:val="0"/>
      <w:marBottom w:val="0"/>
      <w:divBdr>
        <w:top w:val="none" w:sz="0" w:space="0" w:color="auto"/>
        <w:left w:val="none" w:sz="0" w:space="0" w:color="auto"/>
        <w:bottom w:val="none" w:sz="0" w:space="0" w:color="auto"/>
        <w:right w:val="none" w:sz="0" w:space="0" w:color="auto"/>
      </w:divBdr>
    </w:div>
    <w:div w:id="1290166755">
      <w:bodyDiv w:val="1"/>
      <w:marLeft w:val="0"/>
      <w:marRight w:val="0"/>
      <w:marTop w:val="0"/>
      <w:marBottom w:val="0"/>
      <w:divBdr>
        <w:top w:val="none" w:sz="0" w:space="0" w:color="auto"/>
        <w:left w:val="none" w:sz="0" w:space="0" w:color="auto"/>
        <w:bottom w:val="none" w:sz="0" w:space="0" w:color="auto"/>
        <w:right w:val="none" w:sz="0" w:space="0" w:color="auto"/>
      </w:divBdr>
    </w:div>
    <w:div w:id="137168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lyanimann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477</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Manish Malani</vt:lpstr>
    </vt:vector>
  </TitlesOfParts>
  <Company>Hewlett-Packard</Company>
  <LinksUpToDate>false</LinksUpToDate>
  <CharactersWithSpaces>3799</CharactersWithSpaces>
  <SharedDoc>false</SharedDoc>
  <HLinks>
    <vt:vector size="6" baseType="variant">
      <vt:variant>
        <vt:i4>2424927</vt:i4>
      </vt:variant>
      <vt:variant>
        <vt:i4>0</vt:i4>
      </vt:variant>
      <vt:variant>
        <vt:i4>0</vt:i4>
      </vt:variant>
      <vt:variant>
        <vt:i4>5</vt:i4>
      </vt:variant>
      <vt:variant>
        <vt:lpwstr>mailto:John.doe@capgemini.com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Malani</dc:title>
  <dc:subject>Mobile Solutions Manager</dc:subject>
  <dc:creator>Sogeti</dc:creator>
  <cp:keywords/>
  <cp:lastModifiedBy>Mannar, Kalyani</cp:lastModifiedBy>
  <cp:revision>73</cp:revision>
  <cp:lastPrinted>2003-07-11T07:14:00Z</cp:lastPrinted>
  <dcterms:created xsi:type="dcterms:W3CDTF">2023-08-03T08:03:00Z</dcterms:created>
  <dcterms:modified xsi:type="dcterms:W3CDTF">2023-08-03T11:56:00Z</dcterms:modified>
</cp:coreProperties>
</file>