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A2C904">
      <w:pPr>
        <w:pStyle w:val="4"/>
        <w:ind w:left="188" w:right="-245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lang w:val="en-US" w:bidi="ar-SA"/>
        </w:rPr>
        <w:drawing>
          <wp:inline distT="0" distB="0" distL="0" distR="0">
            <wp:extent cx="5492115" cy="617220"/>
            <wp:effectExtent l="0" t="0" r="13335" b="1143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2115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BD589">
      <w:pPr>
        <w:pStyle w:val="4"/>
        <w:rPr>
          <w:rFonts w:ascii="Times New Roman" w:hAnsi="Times New Roman"/>
          <w:sz w:val="20"/>
        </w:rPr>
      </w:pPr>
    </w:p>
    <w:p w14:paraId="614924BA">
      <w:pPr>
        <w:pStyle w:val="4"/>
        <w:rPr>
          <w:rFonts w:ascii="Times New Roman" w:hAnsi="Times New Roman"/>
          <w:sz w:val="20"/>
        </w:rPr>
      </w:pPr>
    </w:p>
    <w:p w14:paraId="3750654C">
      <w:pPr>
        <w:pStyle w:val="4"/>
        <w:rPr>
          <w:rFonts w:ascii="Times New Roman" w:hAnsi="Times New Roman"/>
          <w:sz w:val="20"/>
        </w:rPr>
      </w:pPr>
    </w:p>
    <w:p w14:paraId="47DCE3DC">
      <w:pPr>
        <w:pStyle w:val="4"/>
        <w:rPr>
          <w:rFonts w:ascii="Times New Roman" w:hAnsi="Times New Roman"/>
          <w:sz w:val="20"/>
        </w:rPr>
      </w:pPr>
    </w:p>
    <w:p w14:paraId="1BB4ACCE">
      <w:pPr>
        <w:pStyle w:val="4"/>
        <w:rPr>
          <w:rFonts w:ascii="Times New Roman" w:hAnsi="Times New Roman"/>
          <w:sz w:val="20"/>
        </w:rPr>
      </w:pPr>
    </w:p>
    <w:p w14:paraId="185E2D3E">
      <w:pPr>
        <w:pStyle w:val="4"/>
        <w:rPr>
          <w:rFonts w:ascii="Times New Roman" w:hAnsi="Times New Roman"/>
          <w:sz w:val="20"/>
        </w:rPr>
      </w:pPr>
    </w:p>
    <w:p w14:paraId="1D857DD5">
      <w:pPr>
        <w:pStyle w:val="4"/>
        <w:rPr>
          <w:rFonts w:ascii="Times New Roman" w:hAnsi="Times New Roman"/>
          <w:sz w:val="20"/>
        </w:rPr>
      </w:pPr>
    </w:p>
    <w:p w14:paraId="3BA4C4FD">
      <w:pPr>
        <w:pStyle w:val="4"/>
        <w:rPr>
          <w:rFonts w:ascii="Times New Roman" w:hAnsi="Times New Roman"/>
          <w:sz w:val="20"/>
        </w:rPr>
      </w:pPr>
    </w:p>
    <w:p w14:paraId="56FA9631">
      <w:pPr>
        <w:pStyle w:val="4"/>
        <w:rPr>
          <w:rFonts w:ascii="Times New Roman" w:hAnsi="Times New Roman"/>
          <w:sz w:val="20"/>
        </w:rPr>
      </w:pPr>
    </w:p>
    <w:p w14:paraId="589D9516">
      <w:pPr>
        <w:pStyle w:val="4"/>
        <w:rPr>
          <w:rFonts w:ascii="Times New Roman" w:hAnsi="Times New Roman"/>
          <w:sz w:val="20"/>
        </w:rPr>
      </w:pPr>
    </w:p>
    <w:p w14:paraId="6CE9F2FD">
      <w:pPr>
        <w:spacing w:before="120" w:beforeLines="50" w:after="48" w:afterLines="20" w:line="360" w:lineRule="auto"/>
        <w:jc w:val="center"/>
        <w:rPr>
          <w:rFonts w:ascii="Times New Roman" w:hAnsi="Times New Roman"/>
          <w:sz w:val="52"/>
          <w:szCs w:val="52"/>
        </w:rPr>
      </w:pPr>
      <w:r>
        <w:rPr>
          <w:rFonts w:hint="eastAsia" w:ascii="Times New Roman" w:hAnsi="Times New Roman"/>
          <w:sz w:val="52"/>
          <w:szCs w:val="52"/>
        </w:rPr>
        <w:t>数据库应用课程</w:t>
      </w:r>
    </w:p>
    <w:p w14:paraId="10953F8D">
      <w:pPr>
        <w:spacing w:before="120" w:beforeLines="50" w:after="48" w:afterLines="20" w:line="360" w:lineRule="auto"/>
        <w:jc w:val="center"/>
        <w:rPr>
          <w:rFonts w:ascii="Times New Roman" w:hAnsi="Times New Roman"/>
          <w:sz w:val="72"/>
        </w:rPr>
      </w:pPr>
      <w:r>
        <w:rPr>
          <w:rFonts w:ascii="Times New Roman" w:hAnsi="Times New Roman"/>
          <w:sz w:val="72"/>
        </w:rPr>
        <w:t>课程设计报告</w:t>
      </w:r>
    </w:p>
    <w:p w14:paraId="53CDECFD">
      <w:pPr>
        <w:pStyle w:val="4"/>
        <w:rPr>
          <w:rFonts w:ascii="Times New Roman" w:hAnsi="Times New Roman"/>
          <w:sz w:val="20"/>
        </w:rPr>
      </w:pPr>
    </w:p>
    <w:p w14:paraId="02E3B6E3">
      <w:pPr>
        <w:pStyle w:val="4"/>
        <w:rPr>
          <w:rFonts w:ascii="Times New Roman" w:hAnsi="Times New Roman"/>
          <w:sz w:val="20"/>
        </w:rPr>
      </w:pPr>
    </w:p>
    <w:tbl>
      <w:tblPr>
        <w:tblStyle w:val="10"/>
        <w:tblW w:w="0" w:type="auto"/>
        <w:tblInd w:w="4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5580"/>
      </w:tblGrid>
      <w:tr w14:paraId="54513E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9" w:hRule="atLeast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F8B540">
            <w:pPr>
              <w:widowControl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>题   目：</w:t>
            </w:r>
          </w:p>
        </w:tc>
        <w:tc>
          <w:tcPr>
            <w:tcW w:w="5580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5CD946BC">
            <w:pPr>
              <w:widowControl/>
              <w:jc w:val="center"/>
              <w:rPr>
                <w:rFonts w:ascii="Times New Roman" w:hAnsi="Times New Roman"/>
                <w:sz w:val="30"/>
                <w:szCs w:val="30"/>
                <w:lang w:val="en-US"/>
              </w:rPr>
            </w:pPr>
            <w:r>
              <w:rPr>
                <w:rFonts w:hint="eastAsia" w:ascii="Times New Roman" w:hAnsi="Times New Roman"/>
                <w:sz w:val="30"/>
                <w:szCs w:val="30"/>
              </w:rPr>
              <w:t xml:space="preserve">栗庙村养老院智能监护数据库系统 </w:t>
            </w:r>
          </w:p>
        </w:tc>
      </w:tr>
      <w:tr w14:paraId="010A97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9" w:hRule="atLeast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23DB1B">
            <w:pPr>
              <w:widowControl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>专   业：</w:t>
            </w:r>
          </w:p>
        </w:tc>
        <w:tc>
          <w:tcPr>
            <w:tcW w:w="5580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41A10E4A">
            <w:pPr>
              <w:widowControl/>
              <w:jc w:val="center"/>
              <w:rPr>
                <w:rFonts w:hint="default" w:ascii="Times New Roman" w:hAnsi="Times New Roman" w:eastAsia="宋体"/>
                <w:sz w:val="30"/>
                <w:szCs w:val="30"/>
                <w:lang w:val="en-US" w:eastAsia="zh-CN"/>
              </w:rPr>
            </w:pPr>
            <w:r>
              <w:rPr>
                <w:rFonts w:hint="eastAsia" w:ascii="Times New Roman" w:hAnsi="Times New Roman"/>
                <w:sz w:val="30"/>
                <w:szCs w:val="30"/>
                <w:lang w:val="en-US" w:eastAsia="zh-CN"/>
              </w:rPr>
              <w:t>计算机科学与技术</w:t>
            </w:r>
          </w:p>
        </w:tc>
      </w:tr>
      <w:tr w14:paraId="6A90B4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9" w:hRule="atLeast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659D59">
            <w:pPr>
              <w:widowControl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>班   级：</w:t>
            </w:r>
          </w:p>
        </w:tc>
        <w:tc>
          <w:tcPr>
            <w:tcW w:w="5580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7345DB9A">
            <w:pPr>
              <w:widowControl/>
              <w:jc w:val="center"/>
              <w:rPr>
                <w:rFonts w:hint="default" w:ascii="Times New Roman" w:hAnsi="Times New Roman" w:eastAsia="宋体"/>
                <w:sz w:val="30"/>
                <w:szCs w:val="30"/>
                <w:lang w:val="en-US" w:eastAsia="zh-CN"/>
              </w:rPr>
            </w:pPr>
            <w:r>
              <w:rPr>
                <w:rFonts w:hint="eastAsia" w:ascii="Times New Roman" w:hAnsi="Times New Roman"/>
                <w:sz w:val="30"/>
                <w:szCs w:val="30"/>
                <w:lang w:val="en-US" w:eastAsia="zh-CN"/>
              </w:rPr>
              <w:t>计科2401</w:t>
            </w:r>
          </w:p>
        </w:tc>
      </w:tr>
      <w:tr w14:paraId="0D1D17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9" w:hRule="atLeast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B26BED">
            <w:pPr>
              <w:widowControl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>姓</w:t>
            </w:r>
            <w:r>
              <w:rPr>
                <w:rFonts w:hint="eastAsia" w:ascii="Times New Roman" w:hAnsi="Times New Roman"/>
                <w:sz w:val="30"/>
                <w:szCs w:val="30"/>
              </w:rPr>
              <w:t xml:space="preserve">   </w:t>
            </w:r>
            <w:r>
              <w:rPr>
                <w:rFonts w:ascii="Times New Roman" w:hAnsi="Times New Roman"/>
                <w:sz w:val="30"/>
                <w:szCs w:val="30"/>
              </w:rPr>
              <w:t>名：</w:t>
            </w:r>
          </w:p>
        </w:tc>
        <w:tc>
          <w:tcPr>
            <w:tcW w:w="5580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1242E578">
            <w:pPr>
              <w:widowControl/>
              <w:jc w:val="center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hint="eastAsia" w:ascii="Times New Roman" w:hAnsi="Times New Roman"/>
                <w:sz w:val="30"/>
                <w:szCs w:val="30"/>
                <w:lang w:val="en-US" w:eastAsia="zh-CN"/>
              </w:rPr>
              <w:t>赵文琦</w:t>
            </w:r>
            <w:r>
              <w:rPr>
                <w:rFonts w:hint="eastAsia" w:ascii="Times New Roman" w:hAnsi="Times New Roman"/>
                <w:sz w:val="30"/>
                <w:szCs w:val="30"/>
              </w:rPr>
              <w:t xml:space="preserve"> </w:t>
            </w:r>
          </w:p>
        </w:tc>
      </w:tr>
      <w:tr w14:paraId="3B02E3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9" w:hRule="atLeast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A24C39">
            <w:pPr>
              <w:widowControl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hint="eastAsia" w:ascii="Times New Roman" w:hAnsi="Times New Roman"/>
                <w:sz w:val="30"/>
                <w:szCs w:val="30"/>
              </w:rPr>
              <w:t>时   间</w:t>
            </w:r>
          </w:p>
        </w:tc>
        <w:tc>
          <w:tcPr>
            <w:tcW w:w="5580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3DBC3CB0">
            <w:pPr>
              <w:widowControl/>
              <w:jc w:val="center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hint="eastAsia" w:ascii="Times New Roman" w:hAnsi="Times New Roman"/>
                <w:sz w:val="30"/>
                <w:szCs w:val="30"/>
                <w:lang w:val="en-US" w:eastAsia="zh-CN"/>
              </w:rPr>
              <w:t>2026/5/10</w:t>
            </w:r>
            <w:r>
              <w:rPr>
                <w:rFonts w:hint="eastAsia" w:ascii="Times New Roman" w:hAnsi="Times New Roman"/>
                <w:sz w:val="30"/>
                <w:szCs w:val="30"/>
              </w:rPr>
              <w:t xml:space="preserve"> </w:t>
            </w:r>
          </w:p>
        </w:tc>
      </w:tr>
    </w:tbl>
    <w:p w14:paraId="1DA47804">
      <w:pPr>
        <w:pStyle w:val="4"/>
        <w:rPr>
          <w:rFonts w:hint="eastAsia" w:ascii="Times New Roman" w:hAnsi="Times New Roman"/>
          <w:sz w:val="20"/>
        </w:rPr>
      </w:pPr>
    </w:p>
    <w:p w14:paraId="226B1FDF">
      <w:pPr>
        <w:pStyle w:val="4"/>
        <w:rPr>
          <w:rFonts w:ascii="Times New Roman" w:hAnsi="Times New Roman"/>
          <w:sz w:val="20"/>
        </w:rPr>
      </w:pP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5"/>
        <w:gridCol w:w="19"/>
        <w:gridCol w:w="2236"/>
        <w:gridCol w:w="2115"/>
        <w:gridCol w:w="11"/>
        <w:gridCol w:w="2174"/>
      </w:tblGrid>
      <w:tr w14:paraId="78AD6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  <w:jc w:val="center"/>
        </w:trPr>
        <w:tc>
          <w:tcPr>
            <w:tcW w:w="2204" w:type="dxa"/>
            <w:gridSpan w:val="2"/>
            <w:vAlign w:val="center"/>
          </w:tcPr>
          <w:p w14:paraId="5D7AF5D5">
            <w:pPr>
              <w:spacing w:line="276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组员</w:t>
            </w:r>
            <w:r>
              <w:rPr>
                <w:rFonts w:hint="eastAsia" w:ascii="Times New Roman" w:hAnsi="Times New Roman"/>
                <w:sz w:val="24"/>
              </w:rPr>
              <w:t>名字</w:t>
            </w:r>
          </w:p>
        </w:tc>
        <w:tc>
          <w:tcPr>
            <w:tcW w:w="2236" w:type="dxa"/>
            <w:vAlign w:val="center"/>
          </w:tcPr>
          <w:p w14:paraId="5977E7F2">
            <w:pPr>
              <w:spacing w:line="276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学号</w:t>
            </w:r>
          </w:p>
        </w:tc>
        <w:tc>
          <w:tcPr>
            <w:tcW w:w="2126" w:type="dxa"/>
            <w:gridSpan w:val="2"/>
            <w:vAlign w:val="center"/>
          </w:tcPr>
          <w:p w14:paraId="1F1BE6AD">
            <w:pPr>
              <w:spacing w:line="276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组员任务</w:t>
            </w:r>
          </w:p>
        </w:tc>
        <w:tc>
          <w:tcPr>
            <w:tcW w:w="2174" w:type="dxa"/>
            <w:vAlign w:val="center"/>
          </w:tcPr>
          <w:p w14:paraId="39D50C67">
            <w:pPr>
              <w:spacing w:line="276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成绩</w:t>
            </w:r>
          </w:p>
        </w:tc>
      </w:tr>
      <w:tr w14:paraId="499EA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  <w:jc w:val="center"/>
        </w:trPr>
        <w:tc>
          <w:tcPr>
            <w:tcW w:w="2204" w:type="dxa"/>
            <w:gridSpan w:val="2"/>
            <w:vAlign w:val="center"/>
          </w:tcPr>
          <w:p w14:paraId="0D18B924">
            <w:pPr>
              <w:spacing w:line="276" w:lineRule="auto"/>
              <w:jc w:val="center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刘靖茂</w:t>
            </w:r>
          </w:p>
        </w:tc>
        <w:tc>
          <w:tcPr>
            <w:tcW w:w="2236" w:type="dxa"/>
            <w:vAlign w:val="center"/>
          </w:tcPr>
          <w:p w14:paraId="134486FB">
            <w:pPr>
              <w:spacing w:line="276" w:lineRule="auto"/>
              <w:jc w:val="center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20240103040104</w:t>
            </w:r>
          </w:p>
        </w:tc>
        <w:tc>
          <w:tcPr>
            <w:tcW w:w="2126" w:type="dxa"/>
            <w:gridSpan w:val="2"/>
            <w:vAlign w:val="center"/>
          </w:tcPr>
          <w:p w14:paraId="6F1E9493">
            <w:pPr>
              <w:spacing w:line="276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174" w:type="dxa"/>
            <w:vAlign w:val="center"/>
          </w:tcPr>
          <w:p w14:paraId="411D88D9">
            <w:pPr>
              <w:spacing w:line="276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14:paraId="20C3A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" w:hRule="atLeast"/>
          <w:jc w:val="center"/>
        </w:trPr>
        <w:tc>
          <w:tcPr>
            <w:tcW w:w="2204" w:type="dxa"/>
            <w:gridSpan w:val="2"/>
            <w:vAlign w:val="center"/>
          </w:tcPr>
          <w:p w14:paraId="4A159B56">
            <w:pPr>
              <w:spacing w:line="276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30"/>
                <w:szCs w:val="30"/>
                <w:lang w:val="en-US" w:eastAsia="zh-CN"/>
              </w:rPr>
              <w:t>陈鑫</w:t>
            </w:r>
          </w:p>
        </w:tc>
        <w:tc>
          <w:tcPr>
            <w:tcW w:w="2236" w:type="dxa"/>
            <w:vAlign w:val="center"/>
          </w:tcPr>
          <w:p w14:paraId="4270D929">
            <w:pPr>
              <w:spacing w:line="276" w:lineRule="auto"/>
              <w:jc w:val="center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20240103040119</w:t>
            </w:r>
          </w:p>
        </w:tc>
        <w:tc>
          <w:tcPr>
            <w:tcW w:w="2126" w:type="dxa"/>
            <w:gridSpan w:val="2"/>
            <w:vAlign w:val="center"/>
          </w:tcPr>
          <w:p w14:paraId="6D38481A">
            <w:pPr>
              <w:spacing w:line="276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174" w:type="dxa"/>
            <w:vAlign w:val="center"/>
          </w:tcPr>
          <w:p w14:paraId="62DCF9C6">
            <w:pPr>
              <w:spacing w:line="276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14:paraId="7ABF3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  <w:jc w:val="center"/>
        </w:trPr>
        <w:tc>
          <w:tcPr>
            <w:tcW w:w="2204" w:type="dxa"/>
            <w:gridSpan w:val="2"/>
            <w:vAlign w:val="center"/>
          </w:tcPr>
          <w:p w14:paraId="3861223A">
            <w:pPr>
              <w:spacing w:line="276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236" w:type="dxa"/>
            <w:vAlign w:val="center"/>
          </w:tcPr>
          <w:p w14:paraId="200535B8">
            <w:pPr>
              <w:spacing w:line="276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126" w:type="dxa"/>
            <w:gridSpan w:val="2"/>
            <w:vAlign w:val="center"/>
          </w:tcPr>
          <w:p w14:paraId="59F6DAE3">
            <w:pPr>
              <w:spacing w:line="276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174" w:type="dxa"/>
            <w:vAlign w:val="center"/>
          </w:tcPr>
          <w:p w14:paraId="14166DBD">
            <w:pPr>
              <w:spacing w:line="276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14:paraId="453DF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  <w:jc w:val="center"/>
        </w:trPr>
        <w:tc>
          <w:tcPr>
            <w:tcW w:w="2185" w:type="dxa"/>
            <w:vAlign w:val="center"/>
          </w:tcPr>
          <w:p w14:paraId="4213BDF6">
            <w:pPr>
              <w:spacing w:line="276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255" w:type="dxa"/>
            <w:gridSpan w:val="2"/>
            <w:vAlign w:val="center"/>
          </w:tcPr>
          <w:p w14:paraId="7B9985F9">
            <w:pPr>
              <w:spacing w:line="276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115" w:type="dxa"/>
            <w:vAlign w:val="center"/>
          </w:tcPr>
          <w:p w14:paraId="74358F3B">
            <w:pPr>
              <w:spacing w:line="276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185" w:type="dxa"/>
            <w:gridSpan w:val="2"/>
            <w:vAlign w:val="center"/>
          </w:tcPr>
          <w:p w14:paraId="6E9AF201">
            <w:pPr>
              <w:spacing w:line="276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14:paraId="3528F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  <w:jc w:val="center"/>
        </w:trPr>
        <w:tc>
          <w:tcPr>
            <w:tcW w:w="2185" w:type="dxa"/>
            <w:vAlign w:val="center"/>
          </w:tcPr>
          <w:p w14:paraId="3DBFE73C">
            <w:pPr>
              <w:spacing w:line="276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255" w:type="dxa"/>
            <w:gridSpan w:val="2"/>
            <w:vAlign w:val="center"/>
          </w:tcPr>
          <w:p w14:paraId="4E3898B8">
            <w:pPr>
              <w:spacing w:line="276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115" w:type="dxa"/>
            <w:vAlign w:val="center"/>
          </w:tcPr>
          <w:p w14:paraId="1AD7C71E">
            <w:pPr>
              <w:spacing w:line="276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185" w:type="dxa"/>
            <w:gridSpan w:val="2"/>
            <w:vAlign w:val="center"/>
          </w:tcPr>
          <w:p w14:paraId="24A58A3C">
            <w:pPr>
              <w:spacing w:line="276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</w:tbl>
    <w:p w14:paraId="23328355">
      <w:pPr>
        <w:pStyle w:val="4"/>
        <w:spacing w:before="7"/>
        <w:rPr>
          <w:rFonts w:ascii="Times New Roman" w:hAnsi="Times New Roman"/>
          <w:b/>
          <w:sz w:val="16"/>
        </w:rPr>
        <w:sectPr>
          <w:headerReference r:id="rId3" w:type="default"/>
          <w:footerReference r:id="rId4" w:type="default"/>
          <w:pgSz w:w="11910" w:h="16840"/>
          <w:pgMar w:top="1120" w:right="1620" w:bottom="1300" w:left="1640" w:header="0" w:footer="1106" w:gutter="0"/>
          <w:cols w:space="720" w:num="1"/>
        </w:sectPr>
      </w:pPr>
    </w:p>
    <w:p w14:paraId="4939822B">
      <w:pPr>
        <w:pStyle w:val="4"/>
        <w:spacing w:before="7"/>
        <w:rPr>
          <w:rFonts w:ascii="Times New Roman" w:hAnsi="Times New Roman"/>
          <w:b/>
          <w:sz w:val="16"/>
        </w:rPr>
      </w:pPr>
    </w:p>
    <w:p w14:paraId="5F906BF6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目录</w:t>
      </w:r>
    </w:p>
    <w:p w14:paraId="743D5BF7"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需求分析</w:t>
      </w:r>
    </w:p>
    <w:p w14:paraId="7BFDC9C0"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数据库概念结构设计</w:t>
      </w:r>
    </w:p>
    <w:p w14:paraId="7E4E84E4"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数据库逻辑结构设计</w:t>
      </w:r>
    </w:p>
    <w:p w14:paraId="2070B0FC"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数据库实施</w:t>
      </w:r>
    </w:p>
    <w:p w14:paraId="41526403"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数据库测试</w:t>
      </w:r>
    </w:p>
    <w:p w14:paraId="4899BDF6"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数据库持久层设计</w:t>
      </w:r>
    </w:p>
    <w:p w14:paraId="5C4D2D7C"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附件内容</w:t>
      </w:r>
    </w:p>
    <w:p w14:paraId="0B02A826">
      <w:pPr>
        <w:pStyle w:val="4"/>
        <w:rPr>
          <w:rFonts w:hint="eastAsia" w:ascii="Times New Roman" w:hAnsi="Times New Roman"/>
        </w:rPr>
      </w:pPr>
    </w:p>
    <w:p w14:paraId="721145FC">
      <w:pPr>
        <w:pStyle w:val="4"/>
        <w:rPr>
          <w:rFonts w:hint="eastAsia" w:ascii="Times New Roman" w:hAnsi="Times New Roman"/>
        </w:rPr>
      </w:pPr>
    </w:p>
    <w:p w14:paraId="7CF18FC3">
      <w:pPr>
        <w:pStyle w:val="4"/>
        <w:rPr>
          <w:rFonts w:hint="eastAsia" w:ascii="Times New Roman" w:hAnsi="Times New Roman"/>
        </w:rPr>
      </w:pPr>
    </w:p>
    <w:p w14:paraId="279B646F">
      <w:pPr>
        <w:pStyle w:val="4"/>
        <w:rPr>
          <w:rFonts w:hint="eastAsia" w:ascii="Times New Roman" w:hAnsi="Times New Roman"/>
        </w:rPr>
      </w:pPr>
    </w:p>
    <w:p w14:paraId="6EB73D39">
      <w:pPr>
        <w:pStyle w:val="4"/>
        <w:rPr>
          <w:rFonts w:hint="eastAsia" w:ascii="Times New Roman" w:hAnsi="Times New Roman"/>
        </w:rPr>
      </w:pPr>
    </w:p>
    <w:p w14:paraId="2FB3C6CB">
      <w:pPr>
        <w:pStyle w:val="4"/>
        <w:rPr>
          <w:rFonts w:hint="eastAsia" w:ascii="Times New Roman" w:hAnsi="Times New Roman"/>
        </w:rPr>
      </w:pPr>
    </w:p>
    <w:p w14:paraId="647622FF">
      <w:pPr>
        <w:pStyle w:val="4"/>
        <w:rPr>
          <w:rFonts w:hint="eastAsia" w:ascii="Times New Roman" w:hAnsi="Times New Roman"/>
        </w:rPr>
      </w:pPr>
    </w:p>
    <w:p w14:paraId="57E4DDD5">
      <w:pPr>
        <w:pStyle w:val="4"/>
        <w:rPr>
          <w:rFonts w:hint="eastAsia" w:ascii="Times New Roman" w:hAnsi="Times New Roman"/>
        </w:rPr>
      </w:pPr>
    </w:p>
    <w:p w14:paraId="3E96FC38">
      <w:pPr>
        <w:pStyle w:val="4"/>
        <w:rPr>
          <w:rFonts w:hint="eastAsia" w:ascii="Times New Roman" w:hAnsi="Times New Roman"/>
        </w:rPr>
      </w:pPr>
    </w:p>
    <w:p w14:paraId="38FE62E2">
      <w:pPr>
        <w:pStyle w:val="4"/>
        <w:rPr>
          <w:rFonts w:hint="eastAsia" w:ascii="Times New Roman" w:hAnsi="Times New Roman"/>
        </w:rPr>
      </w:pPr>
    </w:p>
    <w:p w14:paraId="7E432FBB">
      <w:pPr>
        <w:pStyle w:val="4"/>
        <w:rPr>
          <w:rFonts w:hint="eastAsia" w:ascii="Times New Roman" w:hAnsi="Times New Roman"/>
        </w:rPr>
      </w:pPr>
    </w:p>
    <w:p w14:paraId="3FEE43DC">
      <w:pPr>
        <w:pStyle w:val="4"/>
        <w:rPr>
          <w:rFonts w:hint="eastAsia" w:ascii="Times New Roman" w:hAnsi="Times New Roman"/>
        </w:rPr>
      </w:pPr>
    </w:p>
    <w:p w14:paraId="0D73DB54">
      <w:pPr>
        <w:pStyle w:val="4"/>
        <w:rPr>
          <w:rFonts w:hint="eastAsia" w:ascii="Times New Roman" w:hAnsi="Times New Roman"/>
        </w:rPr>
      </w:pPr>
    </w:p>
    <w:p w14:paraId="78EDE052">
      <w:pPr>
        <w:pStyle w:val="4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  <w:r>
        <w:rPr>
          <w:rFonts w:ascii="Times New Roman" w:hAnsi="Times New Roman"/>
        </w:rPr>
        <w:t xml:space="preserve"> </w:t>
      </w:r>
    </w:p>
    <w:p w14:paraId="469FBE51">
      <w:pPr>
        <w:pStyle w:val="4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502E011F">
      <w:pPr>
        <w:pStyle w:val="4"/>
        <w:rPr>
          <w:rFonts w:ascii="Times New Roman" w:hAnsi="Times New Roman"/>
          <w:color w:val="FF0000"/>
        </w:rPr>
      </w:pPr>
    </w:p>
    <w:p w14:paraId="3913B021">
      <w:pPr>
        <w:pStyle w:val="4"/>
        <w:numPr>
          <w:ilvl w:val="0"/>
          <w:numId w:val="2"/>
        </w:num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需求分析</w:t>
      </w:r>
      <w:r>
        <w:rPr>
          <w:rFonts w:ascii="Times New Roman" w:hAnsi="Times New Roman"/>
        </w:rPr>
        <w:t xml:space="preserve"> </w:t>
      </w:r>
    </w:p>
    <w:p w14:paraId="2BA2DED8">
      <w:pPr>
        <w:numPr>
          <w:ilvl w:val="0"/>
          <w:numId w:val="3"/>
        </w:numPr>
        <w:rPr>
          <w:rFonts w:hint="eastAsia" w:ascii="Times New Roman" w:hAnsi="Times New Roman" w:eastAsiaTheme="minorEastAsia" w:cstheme="minorEastAsia"/>
          <w:sz w:val="24"/>
          <w:szCs w:val="24"/>
        </w:rPr>
      </w:pPr>
      <w:r>
        <w:rPr>
          <w:rFonts w:hint="eastAsia" w:ascii="Times New Roman" w:hAnsi="Times New Roman" w:eastAsiaTheme="minorEastAsia" w:cstheme="minorEastAsia"/>
          <w:b/>
          <w:bCs/>
          <w:sz w:val="24"/>
          <w:szCs w:val="24"/>
        </w:rPr>
        <w:t>护工与订单管理子系统</w:t>
      </w:r>
      <w:r>
        <w:rPr>
          <w:rFonts w:hint="eastAsia" w:ascii="Times New Roman" w:hAnsi="Times New Roman" w:eastAsiaTheme="minorEastAsia" w:cstheme="minorEastAsia"/>
          <w:sz w:val="24"/>
          <w:szCs w:val="24"/>
        </w:rPr>
        <w:t xml:space="preserve"> </w:t>
      </w:r>
    </w:p>
    <w:p w14:paraId="558507C7">
      <w:pPr>
        <w:pStyle w:val="38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357" w:right="357"/>
        <w:textAlignment w:val="center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</w:rPr>
        <w:t>主要功能</w:t>
      </w:r>
      <w:r>
        <w:rPr>
          <w:rFonts w:hint="eastAsia" w:ascii="Times New Roman" w:hAnsi="Times New Roman"/>
          <w:lang w:val="en-US" w:eastAsia="zh-CN"/>
        </w:rPr>
        <w:t>:</w:t>
      </w:r>
    </w:p>
    <w:p w14:paraId="744E2263">
      <w:pPr>
        <w:pStyle w:val="38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357" w:right="357" w:firstLine="717" w:firstLineChars="0"/>
        <w:textAlignment w:val="center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护工信息的录入、修改、查询、维护</w:t>
      </w:r>
    </w:p>
    <w:p w14:paraId="61F959F6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357" w:right="357" w:firstLine="717" w:firstLineChars="0"/>
        <w:textAlignment w:val="center"/>
        <w:rPr>
          <w:rFonts w:hint="eastAsia" w:ascii="Times New Roman" w:hAnsi="Times New Roman"/>
        </w:rPr>
      </w:pPr>
      <w:r>
        <w:rPr>
          <w:rFonts w:hint="eastAsia" w:ascii="Times New Roman" w:hAnsi="Times New Roman"/>
          <w:lang w:val="en-US" w:eastAsia="zh-CN"/>
        </w:rPr>
        <w:t xml:space="preserve">B. </w:t>
      </w:r>
      <w:r>
        <w:rPr>
          <w:rFonts w:hint="eastAsia" w:ascii="Times New Roman" w:hAnsi="Times New Roman"/>
        </w:rPr>
        <w:t>护工接单（订单分配）、订单状态跟踪</w:t>
      </w:r>
    </w:p>
    <w:p w14:paraId="3AE13BE8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357" w:right="357" w:firstLine="717" w:firstLineChars="0"/>
        <w:textAlignment w:val="center"/>
        <w:rPr>
          <w:rFonts w:hint="eastAsia" w:ascii="Times New Roman" w:hAnsi="Times New Roman"/>
        </w:rPr>
      </w:pPr>
      <w:r>
        <w:rPr>
          <w:rFonts w:hint="eastAsia" w:ascii="Times New Roman" w:hAnsi="Times New Roman"/>
          <w:lang w:val="en-US" w:eastAsia="zh-CN"/>
        </w:rPr>
        <w:t xml:space="preserve">C. </w:t>
      </w:r>
      <w:r>
        <w:rPr>
          <w:rFonts w:hint="eastAsia" w:ascii="Times New Roman" w:hAnsi="Times New Roman"/>
        </w:rPr>
        <w:t>护工与订单的关联关系维护</w:t>
      </w:r>
    </w:p>
    <w:p w14:paraId="382203AD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357" w:right="357"/>
        <w:textAlignment w:val="center"/>
        <w:rPr>
          <w:rFonts w:hint="eastAsia" w:ascii="Times New Roman" w:hAnsi="Times New Roman"/>
        </w:rPr>
      </w:pPr>
    </w:p>
    <w:p w14:paraId="54DD8504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357" w:right="357"/>
        <w:textAlignment w:val="center"/>
        <w:rPr>
          <w:rFonts w:hint="eastAsia" w:ascii="Times New Roman" w:hAnsi="Times New Roman"/>
          <w:lang w:eastAsia="zh-CN"/>
        </w:rPr>
      </w:pPr>
      <w:r>
        <w:rPr>
          <w:rFonts w:hint="eastAsia" w:ascii="Times New Roman" w:hAnsi="Times New Roman"/>
          <w:lang w:eastAsia="zh-CN"/>
        </w:rPr>
        <w:t>（</w:t>
      </w:r>
      <w:r>
        <w:rPr>
          <w:rFonts w:hint="eastAsia" w:ascii="Times New Roman" w:hAnsi="Times New Roman"/>
          <w:lang w:val="en-US" w:eastAsia="zh-CN"/>
        </w:rPr>
        <w:t>2</w:t>
      </w:r>
      <w:r>
        <w:rPr>
          <w:rFonts w:hint="eastAsia" w:ascii="Times New Roman" w:hAnsi="Times New Roman"/>
          <w:lang w:eastAsia="zh-CN"/>
        </w:rPr>
        <w:t>）</w:t>
      </w:r>
      <w:r>
        <w:rPr>
          <w:rFonts w:hint="eastAsia" w:ascii="Times New Roman" w:hAnsi="Times New Roman"/>
        </w:rPr>
        <w:t>涉及实体与数据项</w:t>
      </w:r>
      <w:r>
        <w:rPr>
          <w:rFonts w:hint="eastAsia" w:ascii="Times New Roman" w:hAnsi="Times New Roman"/>
          <w:lang w:eastAsia="zh-CN"/>
        </w:rPr>
        <w:t>：</w:t>
      </w:r>
    </w:p>
    <w:p w14:paraId="673B25E2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357" w:right="357" w:firstLine="717" w:firstLineChars="0"/>
        <w:textAlignment w:val="center"/>
        <w:rPr>
          <w:rFonts w:hint="eastAsia" w:ascii="Times New Roman" w:hAnsi="Times New Roman"/>
        </w:rPr>
      </w:pPr>
      <w:r>
        <w:rPr>
          <w:rFonts w:hint="eastAsia" w:ascii="Times New Roman" w:hAnsi="Times New Roman"/>
          <w:lang w:val="en-US" w:eastAsia="zh-CN"/>
        </w:rPr>
        <w:t xml:space="preserve">A. </w:t>
      </w:r>
      <w:r>
        <w:rPr>
          <w:rFonts w:hint="eastAsia" w:ascii="Times New Roman" w:hAnsi="Times New Roman"/>
        </w:rPr>
        <w:t>护工信息（nurse_info）护工用户（主键）、护工姓名、护工性别、护工年龄、护工电话、护工照片</w:t>
      </w:r>
    </w:p>
    <w:p w14:paraId="7C10388C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357" w:right="357" w:firstLine="717" w:firstLineChars="0"/>
        <w:textAlignment w:val="center"/>
        <w:rPr>
          <w:rFonts w:hint="eastAsia" w:ascii="Times New Roman" w:hAnsi="Times New Roman"/>
        </w:rPr>
      </w:pPr>
      <w:r>
        <w:rPr>
          <w:rFonts w:hint="eastAsia" w:ascii="Times New Roman" w:hAnsi="Times New Roman"/>
          <w:lang w:val="en-US" w:eastAsia="zh-CN"/>
        </w:rPr>
        <w:t xml:space="preserve">B. </w:t>
      </w:r>
      <w:r>
        <w:rPr>
          <w:rFonts w:hint="eastAsia" w:ascii="Times New Roman" w:hAnsi="Times New Roman"/>
        </w:rPr>
        <w:t>聘请订单（hiring_order）订单ID、护工用户、服务类型、订单状态、老人信息</w:t>
      </w:r>
    </w:p>
    <w:p w14:paraId="7122BF27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357" w:right="357" w:firstLine="717" w:firstLineChars="0"/>
        <w:textAlignment w:val="center"/>
        <w:rPr>
          <w:rFonts w:hint="eastAsia" w:ascii="Times New Roman" w:hAnsi="Times New Roman"/>
        </w:rPr>
      </w:pPr>
      <w:r>
        <w:rPr>
          <w:rFonts w:hint="eastAsia" w:ascii="Times New Roman" w:hAnsi="Times New Roman"/>
          <w:lang w:val="en-US" w:eastAsia="zh-CN"/>
        </w:rPr>
        <w:t xml:space="preserve">C. </w:t>
      </w:r>
      <w:r>
        <w:rPr>
          <w:rFonts w:hint="eastAsia" w:ascii="Times New Roman" w:hAnsi="Times New Roman"/>
        </w:rPr>
        <w:t>护工订单关联（nurse_order_rel）rel_id（关联ID）、护工用户、订单ID（隐含关联）</w:t>
      </w:r>
    </w:p>
    <w:p w14:paraId="7BCC4718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357" w:right="357"/>
        <w:textAlignment w:val="center"/>
        <w:rPr>
          <w:rFonts w:hint="eastAsia" w:ascii="Times New Roman" w:hAnsi="Times New Roman"/>
        </w:rPr>
      </w:pPr>
    </w:p>
    <w:p w14:paraId="74853427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357" w:right="357"/>
        <w:textAlignment w:val="center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(3)</w:t>
      </w:r>
      <w:r>
        <w:rPr>
          <w:rFonts w:hint="eastAsia" w:ascii="Times New Roman" w:hAnsi="Times New Roman"/>
        </w:rPr>
        <w:t>核心业务逻辑</w:t>
      </w:r>
      <w:r>
        <w:rPr>
          <w:rFonts w:hint="eastAsia" w:ascii="Times New Roman" w:hAnsi="Times New Roman"/>
          <w:lang w:val="en-US" w:eastAsia="zh-CN"/>
        </w:rPr>
        <w:t>:</w:t>
      </w:r>
    </w:p>
    <w:p w14:paraId="16BF4458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357" w:right="357" w:firstLine="717" w:firstLineChars="0"/>
        <w:textAlignment w:val="center"/>
        <w:rPr>
          <w:rFonts w:hint="eastAsia" w:ascii="Times New Roman" w:hAnsi="Times New Roman"/>
        </w:rPr>
      </w:pPr>
      <w:r>
        <w:rPr>
          <w:rFonts w:hint="eastAsia" w:ascii="Times New Roman" w:hAnsi="Times New Roman"/>
          <w:lang w:val="en-US" w:eastAsia="zh-CN"/>
        </w:rPr>
        <w:t xml:space="preserve">A. </w:t>
      </w:r>
      <w:r>
        <w:rPr>
          <w:rFonts w:hint="eastAsia" w:ascii="Times New Roman" w:hAnsi="Times New Roman"/>
        </w:rPr>
        <w:t>护工与订单是 M:N（多对多） 一个订单也可以分配给多个护工（或轮班），通过 nurse_order_rel 关联表实现。</w:t>
      </w:r>
    </w:p>
    <w:p w14:paraId="054C6A82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357" w:right="357" w:firstLine="717" w:firstLineChars="0"/>
        <w:textAlignment w:val="center"/>
        <w:rPr>
          <w:rFonts w:hint="eastAsia" w:ascii="Times New Roman" w:hAnsi="Times New Roman"/>
        </w:rPr>
      </w:pPr>
      <w:r>
        <w:rPr>
          <w:rFonts w:hint="eastAsia" w:ascii="Times New Roman" w:hAnsi="Times New Roman"/>
          <w:lang w:val="en-US" w:eastAsia="zh-CN"/>
        </w:rPr>
        <w:t xml:space="preserve">B. </w:t>
      </w:r>
      <w:r>
        <w:rPr>
          <w:rFonts w:hint="eastAsia" w:ascii="Times New Roman" w:hAnsi="Times New Roman"/>
        </w:rPr>
        <w:t>管理员可管理订单分配、查看护工接单情况。</w:t>
      </w:r>
    </w:p>
    <w:p w14:paraId="02A6DA72">
      <w:pPr>
        <w:pStyle w:val="4"/>
        <w:rPr>
          <w:rFonts w:hint="eastAsia" w:ascii="Times New Roman" w:hAnsi="Times New Roman"/>
        </w:rPr>
      </w:pPr>
    </w:p>
    <w:p w14:paraId="3F843086">
      <w:pPr>
        <w:rPr>
          <w:rFonts w:hint="eastAsia" w:ascii="Times New Roman" w:hAnsi="Times New Roman" w:eastAsiaTheme="minorEastAsia" w:cstheme="minorEastAsia"/>
          <w:sz w:val="24"/>
          <w:szCs w:val="24"/>
        </w:rPr>
      </w:pPr>
      <w:r>
        <w:rPr>
          <w:rFonts w:hint="eastAsia" w:ascii="Times New Roman" w:hAnsi="Times New Roman" w:eastAsiaTheme="minorEastAsia" w:cstheme="minorEastAsia"/>
          <w:sz w:val="24"/>
          <w:szCs w:val="24"/>
        </w:rPr>
        <w:t xml:space="preserve"> </w:t>
      </w:r>
    </w:p>
    <w:p w14:paraId="4C00AD37">
      <w:pPr>
        <w:numPr>
          <w:ilvl w:val="0"/>
          <w:numId w:val="3"/>
        </w:numPr>
        <w:ind w:left="0" w:leftChars="0" w:firstLine="0" w:firstLineChars="0"/>
        <w:rPr>
          <w:rFonts w:hint="eastAsia" w:ascii="Times New Roman" w:hAnsi="Times New Roman" w:eastAsiaTheme="minorEastAsia" w:cstheme="minorEastAsia"/>
          <w:b/>
          <w:bCs/>
          <w:sz w:val="24"/>
          <w:szCs w:val="24"/>
        </w:rPr>
      </w:pPr>
      <w:r>
        <w:rPr>
          <w:rFonts w:hint="eastAsia" w:ascii="Times New Roman" w:hAnsi="Times New Roman" w:eastAsiaTheme="minorEastAsia" w:cstheme="minorEastAsia"/>
          <w:b/>
          <w:bCs/>
          <w:sz w:val="24"/>
          <w:szCs w:val="24"/>
        </w:rPr>
        <w:t>亲属用户与老人信息管理子系统</w:t>
      </w:r>
    </w:p>
    <w:p w14:paraId="4BA8B37F">
      <w:pPr>
        <w:rPr>
          <w:rFonts w:hint="eastAsia" w:ascii="Times New Roman" w:hAnsi="Times New Roman" w:eastAsiaTheme="minorEastAsia" w:cstheme="minorEastAsia"/>
          <w:sz w:val="24"/>
          <w:szCs w:val="24"/>
        </w:rPr>
      </w:pPr>
      <w:r>
        <w:rPr>
          <w:rFonts w:hint="eastAsia" w:ascii="Times New Roman" w:hAnsi="Times New Roman" w:eastAsiaTheme="minorEastAsia" w:cstheme="minorEastAsia"/>
          <w:sz w:val="24"/>
          <w:szCs w:val="24"/>
        </w:rPr>
        <w:t xml:space="preserve"> </w:t>
      </w:r>
    </w:p>
    <w:p w14:paraId="0CB21898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357" w:right="357"/>
        <w:textAlignment w:val="center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(1)</w:t>
      </w:r>
      <w:r>
        <w:rPr>
          <w:rFonts w:hint="eastAsia" w:ascii="Times New Roman" w:hAnsi="Times New Roman"/>
        </w:rPr>
        <w:t>主要功能</w:t>
      </w:r>
      <w:r>
        <w:rPr>
          <w:rFonts w:hint="eastAsia" w:ascii="Times New Roman" w:hAnsi="Times New Roman"/>
          <w:lang w:val="en-US" w:eastAsia="zh-CN"/>
        </w:rPr>
        <w:t>:</w:t>
      </w:r>
    </w:p>
    <w:p w14:paraId="0A2CAD43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357" w:right="357" w:firstLine="440" w:firstLineChars="200"/>
        <w:textAlignment w:val="center"/>
        <w:rPr>
          <w:rFonts w:hint="eastAsia" w:ascii="Times New Roman" w:hAnsi="Times New Roman"/>
        </w:rPr>
      </w:pPr>
      <w:r>
        <w:rPr>
          <w:rFonts w:hint="eastAsia" w:ascii="Times New Roman" w:hAnsi="Times New Roman"/>
          <w:lang w:val="en-US" w:eastAsia="zh-CN"/>
        </w:rPr>
        <w:t xml:space="preserve">A. </w:t>
      </w:r>
      <w:r>
        <w:rPr>
          <w:rFonts w:hint="eastAsia" w:ascii="Times New Roman" w:hAnsi="Times New Roman"/>
        </w:rPr>
        <w:t>亲属用户的注册、登录、信息维护</w:t>
      </w:r>
    </w:p>
    <w:p w14:paraId="217BD197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357" w:right="357" w:firstLine="440" w:firstLineChars="200"/>
        <w:textAlignment w:val="center"/>
        <w:rPr>
          <w:rFonts w:hint="eastAsia" w:ascii="Times New Roman" w:hAnsi="Times New Roman"/>
        </w:rPr>
      </w:pPr>
      <w:r>
        <w:rPr>
          <w:rFonts w:hint="eastAsia" w:ascii="Times New Roman" w:hAnsi="Times New Roman"/>
          <w:lang w:val="en-US" w:eastAsia="zh-CN"/>
        </w:rPr>
        <w:t xml:space="preserve">B. </w:t>
      </w:r>
      <w:r>
        <w:rPr>
          <w:rFonts w:hint="eastAsia" w:ascii="Times New Roman" w:hAnsi="Times New Roman"/>
        </w:rPr>
        <w:t>老人信息的录入、修改、查询</w:t>
      </w:r>
    </w:p>
    <w:p w14:paraId="53B03A4A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357" w:right="357" w:firstLine="440" w:firstLineChars="200"/>
        <w:textAlignment w:val="center"/>
        <w:rPr>
          <w:rFonts w:hint="eastAsia" w:ascii="Times New Roman" w:hAnsi="Times New Roman"/>
        </w:rPr>
      </w:pPr>
      <w:r>
        <w:rPr>
          <w:rFonts w:hint="eastAsia" w:ascii="Times New Roman" w:hAnsi="Times New Roman"/>
          <w:lang w:val="en-US" w:eastAsia="zh-CN"/>
        </w:rPr>
        <w:t xml:space="preserve">C. </w:t>
      </w:r>
      <w:r>
        <w:rPr>
          <w:rFonts w:hint="eastAsia" w:ascii="Times New Roman" w:hAnsi="Times New Roman"/>
        </w:rPr>
        <w:t>亲属查询老人护理状态、订单情况</w:t>
      </w:r>
    </w:p>
    <w:p w14:paraId="2216BB33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357" w:right="357" w:firstLine="440" w:firstLineChars="200"/>
        <w:textAlignment w:val="center"/>
        <w:rPr>
          <w:rFonts w:hint="eastAsia" w:ascii="Times New Roman" w:hAnsi="Times New Roman"/>
        </w:rPr>
      </w:pPr>
      <w:r>
        <w:rPr>
          <w:rFonts w:hint="eastAsia" w:ascii="Times New Roman" w:hAnsi="Times New Roman"/>
          <w:lang w:val="en-US" w:eastAsia="zh-CN"/>
        </w:rPr>
        <w:t>D.</w:t>
      </w:r>
      <w:r>
        <w:rPr>
          <w:rFonts w:hint="eastAsia" w:ascii="Times New Roman" w:hAnsi="Times New Roman"/>
        </w:rPr>
        <w:t xml:space="preserve"> 亲属与老人的关联关系维护</w:t>
      </w:r>
    </w:p>
    <w:p w14:paraId="0AB94E4E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357" w:right="357"/>
        <w:textAlignment w:val="center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 xml:space="preserve"> </w:t>
      </w:r>
    </w:p>
    <w:p w14:paraId="48F66121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357" w:right="357"/>
        <w:textAlignment w:val="center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(2)</w:t>
      </w:r>
      <w:r>
        <w:rPr>
          <w:rFonts w:hint="eastAsia" w:ascii="Times New Roman" w:hAnsi="Times New Roman"/>
        </w:rPr>
        <w:t>涉及实体与数据项</w:t>
      </w:r>
      <w:r>
        <w:rPr>
          <w:rFonts w:hint="eastAsia" w:ascii="Times New Roman" w:hAnsi="Times New Roman"/>
          <w:lang w:val="en-US" w:eastAsia="zh-CN"/>
        </w:rPr>
        <w:t>:</w:t>
      </w:r>
    </w:p>
    <w:p w14:paraId="139E492C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357" w:right="357" w:firstLine="440" w:firstLineChars="200"/>
        <w:textAlignment w:val="center"/>
        <w:rPr>
          <w:rFonts w:hint="eastAsia" w:ascii="Times New Roman" w:hAnsi="Times New Roman"/>
        </w:rPr>
      </w:pPr>
      <w:r>
        <w:rPr>
          <w:rFonts w:hint="eastAsia" w:ascii="Times New Roman" w:hAnsi="Times New Roman"/>
          <w:lang w:val="en-US" w:eastAsia="zh-CN"/>
        </w:rPr>
        <w:t xml:space="preserve">A. </w:t>
      </w:r>
      <w:r>
        <w:rPr>
          <w:rFonts w:hint="eastAsia" w:ascii="Times New Roman" w:hAnsi="Times New Roman"/>
        </w:rPr>
        <w:t xml:space="preserve">亲属用户（relative_user） 亲属ID、亲属姓名、亲属联系方式、关联老人信息 </w:t>
      </w:r>
    </w:p>
    <w:p w14:paraId="5019B7F3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357" w:right="357" w:firstLine="440" w:firstLineChars="200"/>
        <w:textAlignment w:val="center"/>
        <w:rPr>
          <w:rFonts w:hint="eastAsia" w:ascii="Times New Roman" w:hAnsi="Times New Roman"/>
        </w:rPr>
      </w:pPr>
      <w:r>
        <w:rPr>
          <w:rFonts w:hint="eastAsia" w:ascii="Times New Roman" w:hAnsi="Times New Roman"/>
          <w:lang w:val="en-US" w:eastAsia="zh-CN"/>
        </w:rPr>
        <w:t>B.</w:t>
      </w:r>
      <w:r>
        <w:rPr>
          <w:rFonts w:hint="eastAsia" w:ascii="Times New Roman" w:hAnsi="Times New Roman"/>
        </w:rPr>
        <w:t xml:space="preserve">老人信息（含在亲属用户关联中） 老人姓名、老人年龄、老人性别、老人ID </w:t>
      </w:r>
    </w:p>
    <w:p w14:paraId="4F720D65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357" w:right="357"/>
        <w:textAlignment w:val="center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 xml:space="preserve"> </w:t>
      </w:r>
    </w:p>
    <w:p w14:paraId="76EA5EA0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357" w:right="357"/>
        <w:textAlignment w:val="center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(3)</w:t>
      </w:r>
      <w:r>
        <w:rPr>
          <w:rFonts w:hint="eastAsia" w:ascii="Times New Roman" w:hAnsi="Times New Roman"/>
        </w:rPr>
        <w:t>核心业务逻辑</w:t>
      </w:r>
      <w:r>
        <w:rPr>
          <w:rFonts w:hint="eastAsia" w:ascii="Times New Roman" w:hAnsi="Times New Roman"/>
          <w:lang w:val="en-US" w:eastAsia="zh-CN"/>
        </w:rPr>
        <w:t>:</w:t>
      </w:r>
    </w:p>
    <w:p w14:paraId="18FBD8A4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357" w:right="357" w:firstLine="440" w:firstLineChars="200"/>
        <w:textAlignment w:val="center"/>
        <w:rPr>
          <w:rFonts w:hint="eastAsia" w:ascii="Times New Roman" w:hAnsi="Times New Roman"/>
        </w:rPr>
      </w:pPr>
      <w:r>
        <w:rPr>
          <w:rFonts w:hint="eastAsia" w:ascii="Times New Roman" w:hAnsi="Times New Roman"/>
          <w:lang w:val="en-US" w:eastAsia="zh-CN"/>
        </w:rPr>
        <w:t>A.</w:t>
      </w:r>
      <w:r>
        <w:rPr>
          <w:rFonts w:hint="eastAsia" w:ascii="Times New Roman" w:hAnsi="Times New Roman"/>
        </w:rPr>
        <w:t xml:space="preserve">亲属用户与老人是 1:N（一对多） </w:t>
      </w:r>
    </w:p>
    <w:p w14:paraId="1338A2B6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357" w:right="357" w:firstLine="440" w:firstLineChars="200"/>
        <w:textAlignment w:val="center"/>
        <w:rPr>
          <w:rFonts w:hint="eastAsia" w:ascii="Times New Roman" w:hAnsi="Times New Roman"/>
        </w:rPr>
      </w:pPr>
      <w:r>
        <w:rPr>
          <w:rFonts w:hint="eastAsia" w:ascii="Times New Roman" w:hAnsi="Times New Roman"/>
          <w:lang w:val="en-US" w:eastAsia="zh-CN"/>
        </w:rPr>
        <w:t>B.</w:t>
      </w:r>
      <w:r>
        <w:rPr>
          <w:rFonts w:hint="eastAsia" w:ascii="Times New Roman" w:hAnsi="Times New Roman"/>
        </w:rPr>
        <w:t>亲属可查询老人的护理订单、护理项目执行情况。</w:t>
      </w:r>
    </w:p>
    <w:p w14:paraId="62FC54DA">
      <w:pPr>
        <w:numPr>
          <w:ilvl w:val="0"/>
          <w:numId w:val="0"/>
        </w:numPr>
        <w:ind w:leftChars="0"/>
        <w:rPr>
          <w:rFonts w:hint="eastAsia" w:ascii="Times New Roman" w:hAnsi="Times New Roman" w:eastAsiaTheme="minorEastAsia" w:cstheme="minorEastAsia"/>
          <w:sz w:val="24"/>
          <w:szCs w:val="24"/>
        </w:rPr>
      </w:pPr>
    </w:p>
    <w:p w14:paraId="2242FAC9">
      <w:pPr>
        <w:numPr>
          <w:ilvl w:val="0"/>
          <w:numId w:val="3"/>
        </w:numPr>
        <w:ind w:left="0" w:leftChars="0" w:firstLine="0" w:firstLineChars="0"/>
        <w:rPr>
          <w:rFonts w:hint="eastAsia" w:ascii="Times New Roman" w:hAnsi="Times New Roman" w:eastAsiaTheme="minorEastAsia" w:cstheme="minorEastAsia"/>
          <w:b/>
          <w:bCs/>
          <w:sz w:val="24"/>
          <w:szCs w:val="24"/>
        </w:rPr>
      </w:pPr>
      <w:r>
        <w:rPr>
          <w:rFonts w:hint="eastAsia" w:ascii="Times New Roman" w:hAnsi="Times New Roman" w:eastAsiaTheme="minorEastAsia" w:cstheme="minorEastAsia"/>
          <w:b/>
          <w:bCs/>
          <w:sz w:val="24"/>
          <w:szCs w:val="24"/>
        </w:rPr>
        <w:t>护理项目管理子系统</w:t>
      </w:r>
    </w:p>
    <w:p w14:paraId="6DF7BAAE">
      <w:pPr>
        <w:rPr>
          <w:rFonts w:hint="eastAsia" w:ascii="Times New Roman" w:hAnsi="Times New Roman" w:eastAsiaTheme="minorEastAsia" w:cstheme="minorEastAsia"/>
          <w:sz w:val="24"/>
          <w:szCs w:val="24"/>
        </w:rPr>
      </w:pPr>
      <w:r>
        <w:rPr>
          <w:rFonts w:hint="eastAsia" w:ascii="Times New Roman" w:hAnsi="Times New Roman" w:eastAsiaTheme="minorEastAsia" w:cstheme="minorEastAsia"/>
          <w:sz w:val="24"/>
          <w:szCs w:val="24"/>
        </w:rPr>
        <w:t xml:space="preserve">  </w:t>
      </w:r>
    </w:p>
    <w:p w14:paraId="534E2A6D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357" w:right="357"/>
        <w:textAlignment w:val="center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(1)</w:t>
      </w:r>
      <w:r>
        <w:rPr>
          <w:rFonts w:hint="eastAsia" w:ascii="Times New Roman" w:hAnsi="Times New Roman"/>
        </w:rPr>
        <w:t>主要功能</w:t>
      </w:r>
      <w:r>
        <w:rPr>
          <w:rFonts w:hint="eastAsia" w:ascii="Times New Roman" w:hAnsi="Times New Roman"/>
          <w:lang w:val="en-US" w:eastAsia="zh-CN"/>
        </w:rPr>
        <w:t>:</w:t>
      </w:r>
    </w:p>
    <w:p w14:paraId="116DB1D8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357" w:right="357" w:firstLine="440" w:firstLineChars="200"/>
        <w:textAlignment w:val="center"/>
        <w:rPr>
          <w:rFonts w:hint="eastAsia" w:ascii="Times New Roman" w:hAnsi="Times New Roman"/>
        </w:rPr>
      </w:pPr>
      <w:r>
        <w:rPr>
          <w:rFonts w:hint="eastAsia" w:ascii="Times New Roman" w:hAnsi="Times New Roman"/>
          <w:lang w:val="en-US" w:eastAsia="zh-CN"/>
        </w:rPr>
        <w:t>A.</w:t>
      </w:r>
      <w:r>
        <w:rPr>
          <w:rFonts w:hint="eastAsia" w:ascii="Times New Roman" w:hAnsi="Times New Roman"/>
        </w:rPr>
        <w:t>护理项目的创建、修改、删除、查询</w:t>
      </w:r>
    </w:p>
    <w:p w14:paraId="5FBE6C72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357" w:right="357" w:firstLine="440" w:firstLineChars="200"/>
        <w:textAlignment w:val="center"/>
        <w:rPr>
          <w:rFonts w:hint="eastAsia" w:ascii="Times New Roman" w:hAnsi="Times New Roman"/>
        </w:rPr>
      </w:pPr>
      <w:r>
        <w:rPr>
          <w:rFonts w:hint="eastAsia" w:ascii="Times New Roman" w:hAnsi="Times New Roman"/>
          <w:lang w:val="en-US" w:eastAsia="zh-CN"/>
        </w:rPr>
        <w:t>B.</w:t>
      </w:r>
      <w:r>
        <w:rPr>
          <w:rFonts w:hint="eastAsia" w:ascii="Times New Roman" w:hAnsi="Times New Roman"/>
        </w:rPr>
        <w:t>护理项目分类（如日常照料、医疗护理、康复护理）</w:t>
      </w:r>
    </w:p>
    <w:p w14:paraId="7CB85092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357" w:right="357" w:firstLine="440" w:firstLineChars="200"/>
        <w:textAlignment w:val="center"/>
        <w:rPr>
          <w:rFonts w:hint="eastAsia" w:ascii="Times New Roman" w:hAnsi="Times New Roman"/>
        </w:rPr>
      </w:pPr>
      <w:r>
        <w:rPr>
          <w:rFonts w:hint="eastAsia" w:ascii="Times New Roman" w:hAnsi="Times New Roman"/>
          <w:lang w:val="en-US" w:eastAsia="zh-CN"/>
        </w:rPr>
        <w:t>C.</w:t>
      </w:r>
      <w:r>
        <w:rPr>
          <w:rFonts w:hint="eastAsia" w:ascii="Times New Roman" w:hAnsi="Times New Roman"/>
        </w:rPr>
        <w:t>护理项目与护工、订单的关联</w:t>
      </w:r>
    </w:p>
    <w:p w14:paraId="6AF17EB6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357" w:right="357" w:firstLine="440" w:firstLineChars="200"/>
        <w:textAlignment w:val="center"/>
        <w:rPr>
          <w:rFonts w:hint="eastAsia" w:ascii="Times New Roman" w:hAnsi="Times New Roman"/>
        </w:rPr>
      </w:pPr>
      <w:r>
        <w:rPr>
          <w:rFonts w:hint="eastAsia" w:ascii="Times New Roman" w:hAnsi="Times New Roman"/>
          <w:lang w:val="en-US" w:eastAsia="zh-CN"/>
        </w:rPr>
        <w:t>D.</w:t>
      </w:r>
      <w:r>
        <w:rPr>
          <w:rFonts w:hint="eastAsia" w:ascii="Times New Roman" w:hAnsi="Times New Roman"/>
        </w:rPr>
        <w:t xml:space="preserve"> 护理项目的展示（图片、说明）维护</w:t>
      </w:r>
    </w:p>
    <w:p w14:paraId="6AF2B5ED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357" w:right="357"/>
        <w:textAlignment w:val="center"/>
        <w:rPr>
          <w:rFonts w:hint="eastAsia" w:ascii="Times New Roman" w:hAnsi="Times New Roman"/>
        </w:rPr>
      </w:pPr>
    </w:p>
    <w:p w14:paraId="7FDD8248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357" w:right="357"/>
        <w:textAlignment w:val="center"/>
        <w:rPr>
          <w:rFonts w:hint="eastAsia" w:ascii="Times New Roman" w:hAnsi="Times New Roman"/>
        </w:rPr>
      </w:pPr>
      <w:r>
        <w:rPr>
          <w:rFonts w:hint="eastAsia" w:ascii="Times New Roman" w:hAnsi="Times New Roman"/>
          <w:lang w:val="en-US" w:eastAsia="zh-CN"/>
        </w:rPr>
        <w:t>(2)</w:t>
      </w:r>
      <w:r>
        <w:rPr>
          <w:rFonts w:hint="eastAsia" w:ascii="Times New Roman" w:hAnsi="Times New Roman"/>
        </w:rPr>
        <w:t>涉及实体与数据项</w:t>
      </w:r>
    </w:p>
    <w:p w14:paraId="559EF713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357" w:right="357" w:firstLine="440" w:firstLineChars="200"/>
        <w:textAlignment w:val="center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 xml:space="preserve">护理项目（care_project） 护理项目ID、护理类型、护理名称、图片展示、项目描述、服务价格 </w:t>
      </w:r>
    </w:p>
    <w:p w14:paraId="53ED9AC2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357" w:right="357"/>
        <w:textAlignment w:val="center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 xml:space="preserve"> </w:t>
      </w:r>
    </w:p>
    <w:p w14:paraId="296EC131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357" w:right="357"/>
        <w:textAlignment w:val="center"/>
        <w:rPr>
          <w:rFonts w:hint="eastAsia" w:ascii="Times New Roman" w:hAnsi="Times New Roman"/>
        </w:rPr>
      </w:pPr>
      <w:r>
        <w:rPr>
          <w:rFonts w:hint="eastAsia" w:ascii="Times New Roman" w:hAnsi="Times New Roman"/>
          <w:lang w:val="en-US" w:eastAsia="zh-CN"/>
        </w:rPr>
        <w:t>(3)</w:t>
      </w:r>
      <w:r>
        <w:rPr>
          <w:rFonts w:hint="eastAsia" w:ascii="Times New Roman" w:hAnsi="Times New Roman"/>
        </w:rPr>
        <w:t>核心业务逻辑</w:t>
      </w:r>
    </w:p>
    <w:p w14:paraId="3188F364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357" w:right="357" w:firstLine="440" w:firstLineChars="200"/>
        <w:textAlignment w:val="center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护理项目由管理员维护，可关联到具体订单，护工按项目执行护理服务，亲属可查询老人的护理项目详情。</w:t>
      </w:r>
    </w:p>
    <w:p w14:paraId="282B76D7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357" w:right="357"/>
        <w:textAlignment w:val="center"/>
        <w:rPr>
          <w:rFonts w:hint="eastAsia" w:ascii="Times New Roman" w:hAnsi="Times New Roman"/>
        </w:rPr>
      </w:pPr>
    </w:p>
    <w:p w14:paraId="70F949CB">
      <w:pPr>
        <w:pStyle w:val="4"/>
        <w:rPr>
          <w:rFonts w:hint="eastAsia" w:ascii="Times New Roman" w:hAnsi="Times New Roman"/>
          <w:b/>
          <w:bCs/>
        </w:rPr>
      </w:pPr>
    </w:p>
    <w:p w14:paraId="6B091FC7">
      <w:pPr>
        <w:numPr>
          <w:ilvl w:val="0"/>
          <w:numId w:val="3"/>
        </w:numPr>
        <w:ind w:left="0" w:leftChars="0" w:firstLine="0" w:firstLineChars="0"/>
        <w:rPr>
          <w:rFonts w:hint="eastAsia" w:ascii="Times New Roman" w:hAnsi="Times New Roman" w:eastAsiaTheme="minorEastAsia" w:cstheme="minorEastAsia"/>
          <w:b/>
          <w:bCs/>
          <w:sz w:val="24"/>
          <w:szCs w:val="24"/>
        </w:rPr>
      </w:pPr>
      <w:r>
        <w:rPr>
          <w:rFonts w:hint="eastAsia" w:ascii="Times New Roman" w:hAnsi="Times New Roman" w:eastAsiaTheme="minorEastAsia" w:cstheme="minorEastAsia"/>
          <w:b/>
          <w:bCs/>
          <w:sz w:val="24"/>
          <w:szCs w:val="24"/>
        </w:rPr>
        <w:t>管理员后台管理子系统</w:t>
      </w:r>
    </w:p>
    <w:p w14:paraId="28CED746">
      <w:pPr>
        <w:rPr>
          <w:rFonts w:hint="eastAsia" w:ascii="Times New Roman" w:hAnsi="Times New Roman" w:eastAsiaTheme="minorEastAsia" w:cstheme="minorEastAsia"/>
          <w:sz w:val="24"/>
          <w:szCs w:val="24"/>
        </w:rPr>
      </w:pPr>
      <w:r>
        <w:rPr>
          <w:rFonts w:hint="eastAsia" w:ascii="Times New Roman" w:hAnsi="Times New Roman" w:eastAsiaTheme="minorEastAsia" w:cstheme="minorEastAsia"/>
          <w:sz w:val="24"/>
          <w:szCs w:val="24"/>
        </w:rPr>
        <w:t xml:space="preserve"> </w:t>
      </w:r>
    </w:p>
    <w:p w14:paraId="661E771B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357" w:right="357"/>
        <w:textAlignment w:val="center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(1)</w:t>
      </w:r>
      <w:r>
        <w:rPr>
          <w:rFonts w:hint="eastAsia" w:ascii="Times New Roman" w:hAnsi="Times New Roman"/>
        </w:rPr>
        <w:t>主要功能</w:t>
      </w:r>
      <w:r>
        <w:rPr>
          <w:rFonts w:hint="eastAsia" w:ascii="Times New Roman" w:hAnsi="Times New Roman"/>
          <w:lang w:val="en-US" w:eastAsia="zh-CN"/>
        </w:rPr>
        <w:t>:</w:t>
      </w:r>
    </w:p>
    <w:p w14:paraId="78731C1B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357" w:right="357" w:firstLine="440" w:firstLineChars="200"/>
        <w:textAlignment w:val="center"/>
        <w:rPr>
          <w:rFonts w:hint="eastAsia" w:ascii="Times New Roman" w:hAnsi="Times New Roman"/>
        </w:rPr>
      </w:pPr>
      <w:r>
        <w:rPr>
          <w:rFonts w:hint="eastAsia" w:ascii="Times New Roman" w:hAnsi="Times New Roman"/>
          <w:lang w:val="en-US" w:eastAsia="zh-CN"/>
        </w:rPr>
        <w:t>A.</w:t>
      </w:r>
      <w:r>
        <w:rPr>
          <w:rFonts w:hint="eastAsia" w:ascii="Times New Roman" w:hAnsi="Times New Roman"/>
        </w:rPr>
        <w:t>管理员账号管理（账号、密码、权限）</w:t>
      </w:r>
    </w:p>
    <w:p w14:paraId="4F1D0B83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357" w:right="357" w:firstLine="440" w:firstLineChars="200"/>
        <w:textAlignment w:val="center"/>
        <w:rPr>
          <w:rFonts w:hint="eastAsia" w:ascii="Times New Roman" w:hAnsi="Times New Roman"/>
        </w:rPr>
      </w:pPr>
      <w:r>
        <w:rPr>
          <w:rFonts w:hint="eastAsia" w:ascii="Times New Roman" w:hAnsi="Times New Roman"/>
          <w:lang w:val="en-US" w:eastAsia="zh-CN"/>
        </w:rPr>
        <w:t>B.</w:t>
      </w:r>
      <w:r>
        <w:rPr>
          <w:rFonts w:hint="eastAsia" w:ascii="Times New Roman" w:hAnsi="Times New Roman"/>
        </w:rPr>
        <w:t>护工信息审核、管理</w:t>
      </w:r>
    </w:p>
    <w:p w14:paraId="73144964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357" w:right="357" w:firstLine="440" w:firstLineChars="200"/>
        <w:textAlignment w:val="center"/>
        <w:rPr>
          <w:rFonts w:hint="eastAsia" w:ascii="Times New Roman" w:hAnsi="Times New Roman"/>
        </w:rPr>
      </w:pPr>
      <w:r>
        <w:rPr>
          <w:rFonts w:hint="eastAsia" w:ascii="Times New Roman" w:hAnsi="Times New Roman"/>
          <w:lang w:val="en-US" w:eastAsia="zh-CN"/>
        </w:rPr>
        <w:t>C.</w:t>
      </w:r>
      <w:r>
        <w:rPr>
          <w:rFonts w:hint="eastAsia" w:ascii="Times New Roman" w:hAnsi="Times New Roman"/>
        </w:rPr>
        <w:t>亲属用户信息管理</w:t>
      </w:r>
    </w:p>
    <w:p w14:paraId="1D6AA2DE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357" w:right="357" w:firstLine="440" w:firstLineChars="200"/>
        <w:textAlignment w:val="center"/>
        <w:rPr>
          <w:rFonts w:hint="eastAsia" w:ascii="Times New Roman" w:hAnsi="Times New Roman"/>
        </w:rPr>
      </w:pPr>
      <w:r>
        <w:rPr>
          <w:rFonts w:hint="eastAsia" w:ascii="Times New Roman" w:hAnsi="Times New Roman"/>
          <w:lang w:val="en-US" w:eastAsia="zh-CN"/>
        </w:rPr>
        <w:t>D.</w:t>
      </w:r>
      <w:r>
        <w:rPr>
          <w:rFonts w:hint="eastAsia" w:ascii="Times New Roman" w:hAnsi="Times New Roman"/>
        </w:rPr>
        <w:t>订单管理、护理项目管理</w:t>
      </w:r>
    </w:p>
    <w:p w14:paraId="61173B4E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357" w:right="357" w:firstLine="440" w:firstLineChars="200"/>
        <w:textAlignment w:val="center"/>
        <w:rPr>
          <w:rFonts w:hint="eastAsia" w:ascii="Times New Roman" w:hAnsi="Times New Roman"/>
        </w:rPr>
      </w:pPr>
      <w:r>
        <w:rPr>
          <w:rFonts w:hint="eastAsia" w:ascii="Times New Roman" w:hAnsi="Times New Roman"/>
          <w:lang w:val="en-US" w:eastAsia="zh-CN"/>
        </w:rPr>
        <w:t>E.</w:t>
      </w:r>
      <w:r>
        <w:rPr>
          <w:rFonts w:hint="eastAsia" w:ascii="Times New Roman" w:hAnsi="Times New Roman"/>
        </w:rPr>
        <w:t>系统基础数据维护</w:t>
      </w:r>
    </w:p>
    <w:p w14:paraId="7A841076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357" w:right="357"/>
        <w:textAlignment w:val="center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 xml:space="preserve"> </w:t>
      </w:r>
    </w:p>
    <w:p w14:paraId="33546CCF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357" w:right="357"/>
        <w:textAlignment w:val="center"/>
        <w:rPr>
          <w:rFonts w:hint="eastAsia" w:ascii="Times New Roman" w:hAnsi="Times New Roman"/>
        </w:rPr>
      </w:pPr>
      <w:r>
        <w:rPr>
          <w:rFonts w:hint="eastAsia" w:ascii="Times New Roman" w:hAnsi="Times New Roman"/>
          <w:lang w:val="en-US" w:eastAsia="zh-CN"/>
        </w:rPr>
        <w:t>(2)</w:t>
      </w:r>
      <w:r>
        <w:rPr>
          <w:rFonts w:hint="eastAsia" w:ascii="Times New Roman" w:hAnsi="Times New Roman"/>
        </w:rPr>
        <w:t>涉及实体与数据项</w:t>
      </w:r>
    </w:p>
    <w:p w14:paraId="3369D3CE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357" w:right="357"/>
        <w:textAlignment w:val="center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ab/>
      </w:r>
      <w:r>
        <w:rPr>
          <w:rFonts w:hint="eastAsia" w:ascii="Times New Roman" w:hAnsi="Times New Roman"/>
        </w:rPr>
        <w:t xml:space="preserve">管理员（admin） 管理员账号（主键）、管理员密码、管理员权限 </w:t>
      </w:r>
    </w:p>
    <w:p w14:paraId="4EDA05CA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357" w:right="357"/>
        <w:textAlignment w:val="center"/>
        <w:rPr>
          <w:rFonts w:hint="eastAsia" w:ascii="Times New Roman" w:hAnsi="Times New Roman"/>
        </w:rPr>
      </w:pPr>
    </w:p>
    <w:p w14:paraId="44A75942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357" w:right="357"/>
        <w:textAlignment w:val="center"/>
        <w:rPr>
          <w:rFonts w:hint="eastAsia" w:ascii="Times New Roman" w:hAnsi="Times New Roman"/>
        </w:rPr>
      </w:pPr>
      <w:r>
        <w:rPr>
          <w:rFonts w:hint="eastAsia" w:ascii="Times New Roman" w:hAnsi="Times New Roman"/>
          <w:lang w:val="en-US" w:eastAsia="zh-CN"/>
        </w:rPr>
        <w:t>(3)</w:t>
      </w:r>
      <w:r>
        <w:rPr>
          <w:rFonts w:hint="eastAsia" w:ascii="Times New Roman" w:hAnsi="Times New Roman"/>
        </w:rPr>
        <w:t>核心业务逻辑</w:t>
      </w:r>
    </w:p>
    <w:p w14:paraId="19866415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357" w:right="357"/>
        <w:textAlignment w:val="center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 xml:space="preserve">  管理员与护工、亲属用户、护理项目、订单均为 1:N（一对多）</w:t>
      </w:r>
    </w:p>
    <w:p w14:paraId="06884903">
      <w:pPr>
        <w:rPr>
          <w:rFonts w:hint="eastAsia" w:ascii="Times New Roman" w:hAnsi="Times New Roman" w:eastAsiaTheme="minorEastAsia" w:cstheme="minorEastAsia"/>
          <w:sz w:val="24"/>
          <w:szCs w:val="24"/>
        </w:rPr>
      </w:pPr>
      <w:r>
        <w:rPr>
          <w:rFonts w:hint="eastAsia" w:ascii="Times New Roman" w:hAnsi="Times New Roman" w:eastAsiaTheme="minorEastAsia" w:cstheme="minorEastAsia"/>
          <w:sz w:val="24"/>
          <w:szCs w:val="24"/>
        </w:rPr>
        <w:t xml:space="preserve"> </w:t>
      </w:r>
    </w:p>
    <w:p w14:paraId="202F890C">
      <w:pPr>
        <w:pStyle w:val="4"/>
        <w:rPr>
          <w:rFonts w:hint="eastAsia" w:ascii="Times New Roman" w:hAnsi="Times New Roman"/>
        </w:rPr>
      </w:pPr>
    </w:p>
    <w:p w14:paraId="1093DAB0">
      <w:pPr>
        <w:pStyle w:val="4"/>
        <w:rPr>
          <w:rFonts w:hint="eastAsia" w:ascii="Times New Roman" w:hAnsi="Times New Roman"/>
        </w:rPr>
      </w:pPr>
    </w:p>
    <w:p w14:paraId="214AD057">
      <w:pPr>
        <w:pStyle w:val="4"/>
        <w:numPr>
          <w:ilvl w:val="0"/>
          <w:numId w:val="2"/>
        </w:num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数据库概念结构设计</w:t>
      </w:r>
      <w:r>
        <w:rPr>
          <w:rFonts w:ascii="Times New Roman" w:hAnsi="Times New Roman"/>
        </w:rPr>
        <w:t xml:space="preserve"> </w:t>
      </w:r>
    </w:p>
    <w:p w14:paraId="24A91D3C">
      <w:pPr>
        <w:pStyle w:val="4"/>
        <w:numPr>
          <w:ilvl w:val="0"/>
          <w:numId w:val="0"/>
        </w:numPr>
        <w:ind w:leftChars="0"/>
        <w:rPr>
          <w:rFonts w:hint="eastAsia" w:ascii="Times New Roman" w:hAnsi="Times New Roman"/>
        </w:rPr>
      </w:pPr>
    </w:p>
    <w:p w14:paraId="579B0A79">
      <w:pPr>
        <w:numPr>
          <w:ilvl w:val="0"/>
          <w:numId w:val="0"/>
        </w:numPr>
        <w:rPr>
          <w:rFonts w:hint="eastAsia" w:ascii="Times New Roman" w:hAnsi="Times New Roman" w:eastAsiaTheme="minorEastAsia" w:cstheme="minorEastAsia"/>
          <w:sz w:val="24"/>
          <w:szCs w:val="24"/>
        </w:rPr>
      </w:pPr>
      <w:r>
        <w:rPr>
          <w:rFonts w:hint="eastAsia" w:ascii="Times New Roman" w:hAnsi="Times New Roman" w:eastAsiaTheme="minorEastAsia" w:cstheme="minorEastAsia"/>
          <w:b/>
          <w:bCs/>
          <w:sz w:val="24"/>
          <w:szCs w:val="24"/>
        </w:rPr>
        <w:t>护工与订单管理子系统</w:t>
      </w:r>
      <w:r>
        <w:rPr>
          <w:rFonts w:hint="eastAsia" w:ascii="Times New Roman" w:hAnsi="Times New Roman" w:eastAsiaTheme="minorEastAsia" w:cstheme="minorEastAsia"/>
          <w:sz w:val="24"/>
          <w:szCs w:val="24"/>
        </w:rPr>
        <w:t xml:space="preserve"> </w:t>
      </w:r>
    </w:p>
    <w:p w14:paraId="02423897">
      <w:pPr>
        <w:numPr>
          <w:ilvl w:val="0"/>
          <w:numId w:val="0"/>
        </w:numPr>
        <w:rPr>
          <w:rFonts w:hint="eastAsia" w:ascii="Times New Roman" w:hAnsi="Times New Roman" w:eastAsiaTheme="minorEastAsia" w:cstheme="minorEastAsia"/>
          <w:sz w:val="24"/>
          <w:szCs w:val="24"/>
        </w:rPr>
      </w:pPr>
      <w:r>
        <w:rPr>
          <w:rFonts w:ascii="Times New Roman" w:hAnsi="Times New Roman"/>
        </w:rPr>
        <w:drawing>
          <wp:inline distT="0" distB="0" distL="114300" distR="114300">
            <wp:extent cx="4030980" cy="2691130"/>
            <wp:effectExtent l="0" t="0" r="7620" b="1397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0980" cy="269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87038">
      <w:pPr>
        <w:numPr>
          <w:ilvl w:val="0"/>
          <w:numId w:val="0"/>
        </w:numPr>
        <w:ind w:leftChars="0"/>
        <w:rPr>
          <w:rFonts w:hint="eastAsia" w:ascii="Times New Roman" w:hAnsi="Times New Roman" w:eastAsiaTheme="minorEastAsia" w:cstheme="minorEastAsia"/>
          <w:b/>
          <w:bCs/>
          <w:sz w:val="24"/>
          <w:szCs w:val="24"/>
        </w:rPr>
      </w:pPr>
    </w:p>
    <w:p w14:paraId="56538309">
      <w:pPr>
        <w:numPr>
          <w:ilvl w:val="0"/>
          <w:numId w:val="0"/>
        </w:numPr>
        <w:ind w:leftChars="0"/>
        <w:rPr>
          <w:rFonts w:hint="eastAsia" w:ascii="Times New Roman" w:hAnsi="Times New Roman" w:eastAsiaTheme="minorEastAsia" w:cstheme="minorEastAsia"/>
          <w:b/>
          <w:bCs/>
          <w:sz w:val="24"/>
          <w:szCs w:val="24"/>
        </w:rPr>
      </w:pPr>
      <w:r>
        <w:rPr>
          <w:rFonts w:hint="eastAsia" w:ascii="Times New Roman" w:hAnsi="Times New Roman" w:eastAsiaTheme="minorEastAsia" w:cstheme="minorEastAsia"/>
          <w:b/>
          <w:bCs/>
          <w:sz w:val="24"/>
          <w:szCs w:val="24"/>
        </w:rPr>
        <w:t>亲属用户与老人信息管理子系统</w:t>
      </w:r>
    </w:p>
    <w:p w14:paraId="16064266">
      <w:pPr>
        <w:pStyle w:val="4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114300" distR="114300">
            <wp:extent cx="4247515" cy="3067685"/>
            <wp:effectExtent l="0" t="0" r="635" b="1841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7515" cy="306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CD07A">
      <w:pPr>
        <w:pStyle w:val="4"/>
        <w:rPr>
          <w:rFonts w:hint="eastAsia" w:ascii="Times New Roman" w:hAnsi="Times New Roman" w:eastAsia="宋体"/>
          <w:lang w:val="en-US" w:eastAsia="zh-CN"/>
        </w:rPr>
      </w:pPr>
    </w:p>
    <w:p w14:paraId="6AA760A5">
      <w:pPr>
        <w:numPr>
          <w:ilvl w:val="0"/>
          <w:numId w:val="0"/>
        </w:numPr>
        <w:ind w:leftChars="0"/>
        <w:rPr>
          <w:rFonts w:hint="eastAsia" w:ascii="Times New Roman" w:hAnsi="Times New Roman" w:eastAsiaTheme="minorEastAsia" w:cstheme="minorEastAsia"/>
          <w:b/>
          <w:bCs/>
          <w:sz w:val="24"/>
          <w:szCs w:val="24"/>
        </w:rPr>
      </w:pPr>
      <w:r>
        <w:rPr>
          <w:rFonts w:hint="eastAsia" w:ascii="Times New Roman" w:hAnsi="Times New Roman" w:eastAsiaTheme="minorEastAsia" w:cstheme="minorEastAsia"/>
          <w:b/>
          <w:bCs/>
          <w:sz w:val="24"/>
          <w:szCs w:val="24"/>
        </w:rPr>
        <w:t>护理项目管理子系统</w:t>
      </w:r>
    </w:p>
    <w:p w14:paraId="25496817">
      <w:pPr>
        <w:pStyle w:val="4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114300" distR="114300">
            <wp:extent cx="4314190" cy="2289175"/>
            <wp:effectExtent l="0" t="0" r="10160" b="1587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4190" cy="228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BCD87">
      <w:pPr>
        <w:pStyle w:val="4"/>
        <w:rPr>
          <w:rFonts w:ascii="Times New Roman" w:hAnsi="Times New Roman"/>
        </w:rPr>
      </w:pPr>
    </w:p>
    <w:p w14:paraId="4CC5053C">
      <w:pPr>
        <w:numPr>
          <w:ilvl w:val="0"/>
          <w:numId w:val="0"/>
        </w:numPr>
        <w:ind w:leftChars="0"/>
        <w:rPr>
          <w:rFonts w:hint="eastAsia" w:ascii="Times New Roman" w:hAnsi="Times New Roman" w:eastAsiaTheme="minorEastAsia" w:cstheme="minorEastAsia"/>
          <w:b/>
          <w:bCs/>
          <w:sz w:val="24"/>
          <w:szCs w:val="24"/>
        </w:rPr>
      </w:pPr>
      <w:r>
        <w:rPr>
          <w:rFonts w:hint="eastAsia" w:ascii="Times New Roman" w:hAnsi="Times New Roman" w:eastAsiaTheme="minorEastAsia" w:cstheme="minorEastAsia"/>
          <w:b/>
          <w:bCs/>
          <w:sz w:val="24"/>
          <w:szCs w:val="24"/>
        </w:rPr>
        <w:t>管理员后台管理子系统</w:t>
      </w:r>
      <w:r>
        <w:rPr>
          <w:rFonts w:hint="eastAsia" w:ascii="Times New Roman" w:hAnsi="Times New Roman" w:eastAsiaTheme="minorEastAsia" w:cstheme="minorEastAsia"/>
          <w:b/>
          <w:bCs/>
          <w:sz w:val="24"/>
          <w:szCs w:val="24"/>
        </w:rPr>
        <w:drawing>
          <wp:inline distT="0" distB="0" distL="114300" distR="114300">
            <wp:extent cx="4250055" cy="2453005"/>
            <wp:effectExtent l="0" t="0" r="17145" b="444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0055" cy="245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FB768">
      <w:pPr>
        <w:numPr>
          <w:ilvl w:val="0"/>
          <w:numId w:val="0"/>
        </w:numPr>
        <w:ind w:leftChars="0"/>
        <w:rPr>
          <w:rFonts w:hint="eastAsia" w:ascii="Times New Roman" w:hAnsi="Times New Roman" w:eastAsiaTheme="minorEastAsia" w:cstheme="minorEastAsia"/>
          <w:b/>
          <w:bCs/>
          <w:sz w:val="24"/>
          <w:szCs w:val="24"/>
        </w:rPr>
      </w:pPr>
    </w:p>
    <w:p w14:paraId="1646C488">
      <w:pPr>
        <w:numPr>
          <w:ilvl w:val="0"/>
          <w:numId w:val="0"/>
        </w:numPr>
        <w:ind w:leftChars="0"/>
        <w:rPr>
          <w:rFonts w:hint="eastAsia" w:ascii="Times New Roman" w:hAnsi="Times New Roman"/>
        </w:rPr>
      </w:pPr>
      <w:r>
        <w:rPr>
          <w:rFonts w:hint="eastAsia" w:ascii="Times New Roman" w:hAnsi="Times New Roman" w:eastAsiaTheme="minorEastAsia" w:cstheme="minorEastAsia"/>
          <w:b/>
          <w:bCs/>
          <w:sz w:val="24"/>
          <w:szCs w:val="24"/>
          <w:lang w:val="en-US" w:eastAsia="zh-CN"/>
        </w:rPr>
        <w:t>全局</w:t>
      </w:r>
      <w:r>
        <w:rPr>
          <w:rFonts w:hint="eastAsia" w:ascii="Times New Roman" w:hAnsi="Times New Roman"/>
        </w:rPr>
        <w:object>
          <v:shape id="_x0000_i1025" o:spt="75" type="#_x0000_t75" style="height:224.2pt;width:423.25pt;" o:ole="t" filled="f" o:preferrelative="t" stroked="f" coordsize="21600,21600">
            <v:path/>
            <v:fill on="f" focussize="0,0"/>
            <v:stroke on="f"/>
            <v:imagedata r:id="rId14" o:title=""/>
            <o:lock v:ext="edit" aspectratio="f"/>
            <w10:wrap type="none"/>
            <w10:anchorlock/>
          </v:shape>
          <o:OLEObject Type="Embed" ProgID="Visio.Drawing.11" ShapeID="_x0000_i1025" DrawAspect="Content" ObjectID="_1468075725" r:id="rId13">
            <o:LockedField>false</o:LockedField>
          </o:OLEObject>
        </w:object>
      </w:r>
    </w:p>
    <w:p w14:paraId="6D48FFAD">
      <w:pPr>
        <w:pStyle w:val="4"/>
        <w:numPr>
          <w:ilvl w:val="0"/>
          <w:numId w:val="2"/>
        </w:num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数据库逻辑结构设计</w:t>
      </w:r>
      <w:r>
        <w:rPr>
          <w:rFonts w:ascii="Times New Roman" w:hAnsi="Times New Roman"/>
        </w:rPr>
        <w:t xml:space="preserve"> </w:t>
      </w:r>
    </w:p>
    <w:p w14:paraId="1E8BBD9D">
      <w:pPr>
        <w:pStyle w:val="4"/>
        <w:numPr>
          <w:ilvl w:val="0"/>
          <w:numId w:val="6"/>
        </w:numPr>
        <w:ind w:leftChars="0"/>
        <w:rPr>
          <w:rFonts w:hint="default" w:ascii="Times New Roman" w:hAnsi="Times New Roman" w:eastAsia="宋体"/>
          <w:b/>
          <w:bCs/>
          <w:lang w:val="en-US" w:eastAsia="zh-CN"/>
        </w:rPr>
      </w:pPr>
      <w:r>
        <w:rPr>
          <w:rFonts w:hint="eastAsia" w:ascii="Times New Roman" w:hAnsi="Times New Roman"/>
          <w:b/>
          <w:bCs/>
          <w:lang w:val="en-US" w:eastAsia="zh-CN"/>
        </w:rPr>
        <w:t>主键和外键</w:t>
      </w:r>
    </w:p>
    <w:p w14:paraId="17371117">
      <w:pPr>
        <w:pStyle w:val="4"/>
        <w:rPr>
          <w:rFonts w:hint="eastAsia" w:ascii="Times New Roman" w:hAnsi="Times New Roman"/>
        </w:rPr>
      </w:pPr>
      <w:r>
        <w:rPr>
          <w:rFonts w:hint="eastAsia" w:ascii="Times New Roman" w:hAnsi="Times New Roman" w:eastAsiaTheme="minorEastAsia" w:cstheme="minorEastAsia"/>
          <w:sz w:val="24"/>
          <w:szCs w:val="24"/>
        </w:rPr>
        <w:object>
          <v:shape id="_x0000_i1026" o:spt="75" type="#_x0000_t75" style="height:137.1pt;width:480.05pt;" o:ole="t" filled="f" o:preferrelative="t" stroked="f" coordsize="21600,21600">
            <v:path/>
            <v:fill on="f" focussize="0,0"/>
            <v:stroke on="f"/>
            <v:imagedata r:id="rId16" o:title=""/>
            <o:lock v:ext="edit" aspectratio="f"/>
            <w10:wrap type="none"/>
            <w10:anchorlock/>
          </v:shape>
          <o:OLEObject Type="Embed" ProgID="Excel.Sheet.12" ShapeID="_x0000_i1026" DrawAspect="Content" ObjectID="_1468075726" r:id="rId15">
            <o:LockedField>false</o:LockedField>
          </o:OLEObject>
        </w:object>
      </w:r>
    </w:p>
    <w:p w14:paraId="2070FEBF">
      <w:pPr>
        <w:pStyle w:val="4"/>
        <w:numPr>
          <w:ilvl w:val="0"/>
          <w:numId w:val="6"/>
        </w:numPr>
        <w:ind w:left="0" w:leftChars="0" w:firstLine="0" w:firstLineChars="0"/>
        <w:rPr>
          <w:rFonts w:hint="eastAsia" w:ascii="Times New Roman" w:hAnsi="Times New Roman"/>
          <w:b/>
          <w:bCs/>
          <w:lang w:val="en-US" w:eastAsia="zh-CN"/>
        </w:rPr>
      </w:pPr>
      <w:r>
        <w:rPr>
          <w:rFonts w:hint="eastAsia" w:ascii="Times New Roman" w:hAnsi="Times New Roman"/>
          <w:b/>
          <w:bCs/>
          <w:lang w:val="en-US" w:eastAsia="zh-CN"/>
        </w:rPr>
        <w:t>各个模式中的范式级别</w:t>
      </w:r>
    </w:p>
    <w:p w14:paraId="2A22ED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1.管理员</w:t>
      </w:r>
    </w:p>
    <w:p w14:paraId="2E5E22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函数依赖：账号→密码</w:t>
      </w:r>
    </w:p>
    <w:p w14:paraId="7CDD5E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1NF：满足（字段不可再分）</w:t>
      </w:r>
    </w:p>
    <w:p w14:paraId="09CCDD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2NF：满足（无复合主键，不存在部分依赖）</w:t>
      </w:r>
    </w:p>
    <w:p w14:paraId="6CA5B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3NF：满足（无传递依赖，密码直接依赖主键账号）</w:t>
      </w:r>
    </w:p>
    <w:p w14:paraId="7387ED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结论：3NF</w:t>
      </w:r>
    </w:p>
    <w:p w14:paraId="592FC5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</w:p>
    <w:p w14:paraId="7BDF5A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2.护工信息</w:t>
      </w:r>
    </w:p>
    <w:p w14:paraId="4512AC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函数依赖：nurse_user→护工姓名,护工性别,护工年龄,护工电话,护工照片</w:t>
      </w:r>
    </w:p>
    <w:p w14:paraId="04D44B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1NF：满足</w:t>
      </w:r>
    </w:p>
    <w:p w14:paraId="6B4503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2NF：满足（单主键，无部分依赖）</w:t>
      </w:r>
    </w:p>
    <w:p w14:paraId="44B5C1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3NF：满足（所有非主属性直接依赖主键，无传递依赖）</w:t>
      </w:r>
    </w:p>
    <w:p w14:paraId="783EB1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结论：3NF</w:t>
      </w:r>
    </w:p>
    <w:p w14:paraId="4CFAF4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</w:p>
    <w:p w14:paraId="6B02DD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3.亲属用户</w:t>
      </w:r>
    </w:p>
    <w:p w14:paraId="3969F9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函数依赖：relative_id→亲属姓名,老人姓名,老人年龄,老人性别</w:t>
      </w:r>
    </w:p>
    <w:p w14:paraId="36386F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1NF：满足</w:t>
      </w:r>
    </w:p>
    <w:p w14:paraId="1F3C62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2NF：满足（单主键）</w:t>
      </w:r>
    </w:p>
    <w:p w14:paraId="248073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3NF：满足（无传递依赖，所有属性直接依赖主键）</w:t>
      </w:r>
    </w:p>
    <w:p w14:paraId="3F1924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结论：3NF</w:t>
      </w:r>
    </w:p>
    <w:p w14:paraId="36E346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</w:p>
    <w:p w14:paraId="7E34F3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4.聘请订单</w:t>
      </w:r>
    </w:p>
    <w:p w14:paraId="0E5E20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函数依赖：order_id→服务类型,nurse_user</w:t>
      </w:r>
    </w:p>
    <w:p w14:paraId="455174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1NF：满足</w:t>
      </w:r>
    </w:p>
    <w:p w14:paraId="0B7FAD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2NF：满足（单主键）</w:t>
      </w:r>
    </w:p>
    <w:p w14:paraId="2DCED9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3NF：满足（无传递依赖，外键nurse_user仅关联护工表，不影响范式）</w:t>
      </w:r>
    </w:p>
    <w:p w14:paraId="3C0D31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结论：3NF</w:t>
      </w:r>
    </w:p>
    <w:p w14:paraId="171EED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</w:p>
    <w:p w14:paraId="42BB82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5.护工订单关联</w:t>
      </w:r>
    </w:p>
    <w:p w14:paraId="3496C7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函数依赖：nurse_user,order_id→rel_id</w:t>
      </w:r>
    </w:p>
    <w:p w14:paraId="747771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1NF：满足</w:t>
      </w:r>
    </w:p>
    <w:p w14:paraId="62C409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2NF：满足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sz w:val="24"/>
          <w:szCs w:val="24"/>
        </w:rPr>
        <w:t>rel_id</w:t>
      </w:r>
      <w:r>
        <w:rPr>
          <w:rFonts w:hint="eastAsia" w:ascii="Times New Roman" w:hAnsi="Times New Roman" w:cs="宋体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sz w:val="24"/>
          <w:szCs w:val="24"/>
        </w:rPr>
        <w:t>完全依赖于两个键</w:t>
      </w:r>
    </w:p>
    <w:p w14:paraId="5CBCE1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3NF：满足（无传递依赖）</w:t>
      </w:r>
    </w:p>
    <w:p w14:paraId="2AD4FE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结论：3NF</w:t>
      </w:r>
    </w:p>
    <w:p w14:paraId="4327D9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</w:p>
    <w:p w14:paraId="4D2FFC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6.护理项目</w:t>
      </w:r>
    </w:p>
    <w:p w14:paraId="478D15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函数依赖：project_id→护理类型,护理名称,图片展示</w:t>
      </w:r>
    </w:p>
    <w:p w14:paraId="78781A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1NF：满足</w:t>
      </w:r>
    </w:p>
    <w:p w14:paraId="48E9B7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2NF：满足（单主键）</w:t>
      </w:r>
    </w:p>
    <w:p w14:paraId="475C0C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3NF：满足（无传递依赖）</w:t>
      </w:r>
    </w:p>
    <w:p w14:paraId="0767FA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结论：3NF</w:t>
      </w:r>
    </w:p>
    <w:p w14:paraId="04D44077">
      <w:pPr>
        <w:pStyle w:val="4"/>
        <w:numPr>
          <w:ilvl w:val="0"/>
          <w:numId w:val="2"/>
        </w:num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数据库实施</w:t>
      </w:r>
    </w:p>
    <w:p w14:paraId="6B098A62">
      <w:pPr>
        <w:pStyle w:val="4"/>
        <w:numPr>
          <w:ilvl w:val="0"/>
          <w:numId w:val="7"/>
        </w:numPr>
        <w:rPr>
          <w:rFonts w:hint="default" w:ascii="Times New Roman" w:hAnsi="Times New Roman" w:eastAsia="宋体"/>
          <w:b/>
          <w:bCs/>
          <w:lang w:val="en-US" w:eastAsia="zh-CN"/>
        </w:rPr>
      </w:pPr>
      <w:r>
        <w:rPr>
          <w:rFonts w:hint="eastAsia" w:ascii="Times New Roman" w:hAnsi="Times New Roman"/>
          <w:b/>
          <w:bCs/>
          <w:lang w:val="en-US" w:eastAsia="zh-CN"/>
        </w:rPr>
        <w:t>admin表的创建：</w:t>
      </w:r>
    </w:p>
    <w:p w14:paraId="5FBC24C4">
      <w:pPr>
        <w:pStyle w:val="4"/>
        <w:numPr>
          <w:ilvl w:val="0"/>
          <w:numId w:val="0"/>
        </w:numPr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114300" distR="114300">
            <wp:extent cx="4507230" cy="1624965"/>
            <wp:effectExtent l="0" t="0" r="7620" b="1333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7230" cy="162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B9D40">
      <w:pPr>
        <w:pStyle w:val="4"/>
        <w:numPr>
          <w:ilvl w:val="0"/>
          <w:numId w:val="0"/>
        </w:numPr>
        <w:rPr>
          <w:rFonts w:ascii="Times New Roman" w:hAnsi="Times New Roman"/>
        </w:rPr>
      </w:pPr>
    </w:p>
    <w:p w14:paraId="6905C94E">
      <w:pPr>
        <w:pStyle w:val="4"/>
        <w:numPr>
          <w:ilvl w:val="0"/>
          <w:numId w:val="7"/>
        </w:numPr>
        <w:ind w:left="0" w:leftChars="0" w:firstLine="0" w:firstLineChars="0"/>
        <w:rPr>
          <w:rFonts w:hint="default" w:ascii="Times New Roman" w:hAnsi="Times New Roman" w:eastAsia="宋体"/>
          <w:b/>
          <w:bCs/>
          <w:lang w:val="en-US" w:eastAsia="zh-CN"/>
        </w:rPr>
      </w:pPr>
      <w:r>
        <w:rPr>
          <w:rFonts w:hint="eastAsia" w:ascii="Times New Roman" w:hAnsi="Times New Roman"/>
          <w:b/>
          <w:bCs/>
          <w:lang w:val="en-US" w:eastAsia="zh-CN"/>
        </w:rPr>
        <w:t>Care_project的创建</w:t>
      </w:r>
    </w:p>
    <w:p w14:paraId="54B1F671">
      <w:pPr>
        <w:pStyle w:val="4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114300" distR="114300">
            <wp:extent cx="5491480" cy="1189355"/>
            <wp:effectExtent l="0" t="0" r="13970" b="10795"/>
            <wp:docPr id="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91480" cy="118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F115B">
      <w:pPr>
        <w:pStyle w:val="4"/>
        <w:numPr>
          <w:ilvl w:val="0"/>
          <w:numId w:val="7"/>
        </w:numPr>
        <w:ind w:left="0" w:leftChars="0" w:firstLine="0" w:firstLineChars="0"/>
        <w:rPr>
          <w:rFonts w:hint="default" w:ascii="Times New Roman" w:hAnsi="Times New Roman" w:eastAsia="宋体"/>
          <w:b/>
          <w:bCs/>
          <w:lang w:val="en-US" w:eastAsia="zh-CN"/>
        </w:rPr>
      </w:pPr>
      <w:r>
        <w:rPr>
          <w:rFonts w:hint="eastAsia" w:ascii="Times New Roman" w:hAnsi="Times New Roman"/>
          <w:b/>
          <w:bCs/>
          <w:lang w:val="en-US" w:eastAsia="zh-CN"/>
        </w:rPr>
        <w:t>Hiring_order的创建</w:t>
      </w:r>
    </w:p>
    <w:p w14:paraId="787DB0E2">
      <w:pPr>
        <w:pStyle w:val="4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114300" distR="114300">
            <wp:extent cx="5485765" cy="1540510"/>
            <wp:effectExtent l="0" t="0" r="635" b="2540"/>
            <wp:docPr id="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154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6AD7B">
      <w:pPr>
        <w:pStyle w:val="4"/>
        <w:numPr>
          <w:ilvl w:val="0"/>
          <w:numId w:val="7"/>
        </w:numPr>
        <w:ind w:left="0" w:leftChars="0" w:firstLine="0" w:firstLineChars="0"/>
        <w:rPr>
          <w:rFonts w:hint="default" w:ascii="Times New Roman" w:hAnsi="Times New Roman" w:eastAsia="宋体"/>
          <w:b/>
          <w:bCs/>
          <w:lang w:val="en-US" w:eastAsia="zh-CN"/>
        </w:rPr>
      </w:pPr>
      <w:r>
        <w:rPr>
          <w:rFonts w:hint="eastAsia" w:ascii="Times New Roman" w:hAnsi="Times New Roman"/>
          <w:b/>
          <w:bCs/>
          <w:lang w:val="en-US" w:eastAsia="zh-CN"/>
        </w:rPr>
        <w:t>Nurse_info的创建</w:t>
      </w:r>
    </w:p>
    <w:p w14:paraId="48B09614">
      <w:pPr>
        <w:pStyle w:val="4"/>
        <w:numPr>
          <w:ilvl w:val="0"/>
          <w:numId w:val="0"/>
        </w:numPr>
        <w:ind w:leftChars="0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114300" distR="114300">
            <wp:extent cx="5486400" cy="1405255"/>
            <wp:effectExtent l="0" t="0" r="0" b="4445"/>
            <wp:docPr id="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0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33837">
      <w:pPr>
        <w:pStyle w:val="4"/>
        <w:numPr>
          <w:ilvl w:val="0"/>
          <w:numId w:val="7"/>
        </w:numPr>
        <w:ind w:left="0" w:leftChars="0" w:firstLine="0" w:firstLineChars="0"/>
        <w:rPr>
          <w:rFonts w:hint="default" w:ascii="Times New Roman" w:hAnsi="Times New Roman" w:eastAsia="宋体"/>
          <w:b/>
          <w:bCs/>
          <w:lang w:val="en-US" w:eastAsia="zh-CN"/>
        </w:rPr>
      </w:pPr>
      <w:r>
        <w:rPr>
          <w:rFonts w:hint="eastAsia" w:ascii="Times New Roman" w:hAnsi="Times New Roman"/>
          <w:b/>
          <w:bCs/>
          <w:lang w:val="en-US" w:eastAsia="zh-CN"/>
        </w:rPr>
        <w:t>Nurse_order_rel的创建</w:t>
      </w:r>
    </w:p>
    <w:p w14:paraId="141026B7">
      <w:pPr>
        <w:pStyle w:val="4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114300" distR="114300">
            <wp:extent cx="5485765" cy="1132840"/>
            <wp:effectExtent l="0" t="0" r="635" b="10160"/>
            <wp:docPr id="1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113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54CBD">
      <w:pPr>
        <w:pStyle w:val="4"/>
        <w:numPr>
          <w:ilvl w:val="0"/>
          <w:numId w:val="7"/>
        </w:numPr>
        <w:ind w:left="0" w:leftChars="0" w:firstLine="0" w:firstLineChars="0"/>
        <w:rPr>
          <w:rFonts w:hint="default" w:ascii="Times New Roman" w:hAnsi="Times New Roman" w:eastAsia="宋体"/>
          <w:b/>
          <w:bCs/>
          <w:lang w:val="en-US" w:eastAsia="zh-CN"/>
        </w:rPr>
      </w:pPr>
      <w:r>
        <w:rPr>
          <w:rFonts w:hint="eastAsia" w:ascii="Times New Roman" w:hAnsi="Times New Roman"/>
          <w:b/>
          <w:bCs/>
          <w:lang w:val="en-US" w:eastAsia="zh-CN"/>
        </w:rPr>
        <w:t>Relative_user的创建</w:t>
      </w:r>
    </w:p>
    <w:p w14:paraId="7DFE47E3">
      <w:pPr>
        <w:pStyle w:val="4"/>
        <w:rPr>
          <w:rFonts w:hint="eastAsia" w:ascii="Times New Roman" w:hAnsi="Times New Roman"/>
        </w:rPr>
      </w:pPr>
      <w:r>
        <w:rPr>
          <w:rFonts w:ascii="Times New Roman" w:hAnsi="Times New Roman"/>
        </w:rPr>
        <w:drawing>
          <wp:inline distT="0" distB="0" distL="114300" distR="114300">
            <wp:extent cx="5485130" cy="1727200"/>
            <wp:effectExtent l="0" t="0" r="1270" b="6350"/>
            <wp:docPr id="1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172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FF0000"/>
        </w:rPr>
        <w:t>。</w:t>
      </w:r>
    </w:p>
    <w:p w14:paraId="683725AF">
      <w:pPr>
        <w:pStyle w:val="4"/>
        <w:numPr>
          <w:ilvl w:val="0"/>
          <w:numId w:val="0"/>
        </w:numPr>
        <w:ind w:leftChars="0"/>
        <w:rPr>
          <w:rFonts w:hint="default" w:ascii="Times New Roman" w:hAnsi="Times New Roman" w:eastAsia="宋体"/>
          <w:lang w:val="en-US" w:eastAsia="zh-CN"/>
        </w:rPr>
      </w:pPr>
    </w:p>
    <w:p w14:paraId="3CA8705E">
      <w:pPr>
        <w:pStyle w:val="4"/>
        <w:numPr>
          <w:ilvl w:val="0"/>
          <w:numId w:val="2"/>
        </w:numPr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/>
        </w:rPr>
        <w:t>数据库测试</w:t>
      </w:r>
      <w:r>
        <w:rPr>
          <w:rFonts w:ascii="Times New Roman" w:hAnsi="Times New Roman"/>
        </w:rPr>
        <w:t xml:space="preserve"> </w:t>
      </w:r>
    </w:p>
    <w:p w14:paraId="438E0BE7">
      <w:pPr>
        <w:pStyle w:val="4"/>
        <w:numPr>
          <w:ilvl w:val="0"/>
          <w:numId w:val="8"/>
        </w:numPr>
        <w:ind w:leftChars="0"/>
        <w:rPr>
          <w:rFonts w:hint="default" w:ascii="Times New Roman" w:hAnsi="Times New Roman" w:eastAsia="宋体"/>
          <w:b/>
          <w:bCs/>
          <w:lang w:val="en-US" w:eastAsia="zh-CN"/>
        </w:rPr>
      </w:pPr>
      <w:r>
        <w:rPr>
          <w:rFonts w:hint="eastAsia" w:ascii="Times New Roman" w:hAnsi="Times New Roman"/>
          <w:b/>
          <w:bCs/>
          <w:lang w:val="en-US" w:eastAsia="zh-CN"/>
        </w:rPr>
        <w:t>Admin的ddl语句</w:t>
      </w:r>
    </w:p>
    <w:p w14:paraId="251671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Times New Roman" w:hAnsi="Times New Roman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CREATE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TABLE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`</w:t>
      </w:r>
      <w:r>
        <w:rPr>
          <w:rFonts w:hint="default" w:ascii="Times New Roman" w:hAnsi="Times New Roman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admin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`  (</w:t>
      </w:r>
    </w:p>
    <w:p w14:paraId="7F9A2F3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`admin_id`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 NULL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2CD8E5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`username`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varchar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32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CHARACTER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SET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utf8mb4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COLLATE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utf8mb4_bin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 NULL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2B8766F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`password`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varchar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64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CHARACTER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SET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utf8mb4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COLLATE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utf8mb4_bin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 NULL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04ACC5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PRIMARY KEY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Times New Roman" w:hAnsi="Times New Roman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`admin_id`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USING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BTREE</w:t>
      </w:r>
    </w:p>
    <w:p w14:paraId="5EBB6CE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ENGINE </w:t>
      </w:r>
      <w:r>
        <w:rPr>
          <w:rFonts w:hint="default" w:ascii="Times New Roman" w:hAnsi="Times New Roman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InnoDB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CHARACTER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SET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utf8mb4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COLLATE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utf8mb4_bin ROW_FORMAT </w:t>
      </w:r>
      <w:r>
        <w:rPr>
          <w:rFonts w:hint="default" w:ascii="Times New Roman" w:hAnsi="Times New Roman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Dynamic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1754958">
      <w:pPr>
        <w:pStyle w:val="4"/>
        <w:numPr>
          <w:ilvl w:val="0"/>
          <w:numId w:val="0"/>
        </w:numPr>
        <w:rPr>
          <w:rFonts w:hint="default" w:ascii="Times New Roman" w:hAnsi="Times New Roman" w:eastAsia="宋体"/>
          <w:b/>
          <w:bCs/>
          <w:lang w:val="en-US" w:eastAsia="zh-CN"/>
        </w:rPr>
      </w:pPr>
    </w:p>
    <w:p w14:paraId="1A54DEF3">
      <w:pPr>
        <w:pStyle w:val="4"/>
        <w:numPr>
          <w:ilvl w:val="0"/>
          <w:numId w:val="8"/>
        </w:numPr>
        <w:ind w:leftChars="0"/>
        <w:rPr>
          <w:rFonts w:hint="default" w:ascii="Times New Roman" w:hAnsi="Times New Roman" w:eastAsia="宋体"/>
          <w:b/>
          <w:bCs/>
          <w:lang w:val="en-US" w:eastAsia="zh-CN"/>
        </w:rPr>
      </w:pPr>
      <w:r>
        <w:rPr>
          <w:rFonts w:hint="eastAsia" w:ascii="Times New Roman" w:hAnsi="Times New Roman"/>
          <w:b/>
          <w:bCs/>
          <w:lang w:val="en-US" w:eastAsia="zh-CN"/>
        </w:rPr>
        <w:t>care_project的ddl语句</w:t>
      </w:r>
    </w:p>
    <w:p w14:paraId="2866D3C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Times New Roman" w:hAnsi="Times New Roman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CREATE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TABLE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`</w:t>
      </w:r>
      <w:r>
        <w:rPr>
          <w:rFonts w:hint="default" w:ascii="Times New Roman" w:hAnsi="Times New Roman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care_project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`  (</w:t>
      </w:r>
    </w:p>
    <w:p w14:paraId="3053B0F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`project_id`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 NULL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5673E45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`project_name`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varchar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CHARACTER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SET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utf8mb4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COLLATE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utf8mb4_bin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 NULL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6B7CD11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`project_type`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varchar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CHARACTER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SET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utf8mb4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COLLATE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utf8mb4_bin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 NULL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7428D9F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`project_img`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varchar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CHARACTER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SET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utf8mb4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COLLATE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utf8mb4_bin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DEFAULT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787062D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PRIMARY KEY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Times New Roman" w:hAnsi="Times New Roman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`project_id`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USING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BTREE</w:t>
      </w:r>
    </w:p>
    <w:p w14:paraId="3168E7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ENGINE </w:t>
      </w:r>
      <w:r>
        <w:rPr>
          <w:rFonts w:hint="default" w:ascii="Times New Roman" w:hAnsi="Times New Roman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InnoDB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CHARACTER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SET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utf8mb4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COLLATE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utf8mb4_bin ROW_FORMAT </w:t>
      </w:r>
      <w:r>
        <w:rPr>
          <w:rFonts w:hint="default" w:ascii="Times New Roman" w:hAnsi="Times New Roman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Dynamic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C99D8EF">
      <w:pPr>
        <w:pStyle w:val="4"/>
        <w:numPr>
          <w:ilvl w:val="0"/>
          <w:numId w:val="0"/>
        </w:numPr>
        <w:rPr>
          <w:rFonts w:hint="default" w:ascii="Times New Roman" w:hAnsi="Times New Roman" w:eastAsia="宋体"/>
          <w:b/>
          <w:bCs/>
          <w:lang w:val="en-US" w:eastAsia="zh-CN"/>
        </w:rPr>
      </w:pPr>
    </w:p>
    <w:p w14:paraId="7B6BE815">
      <w:pPr>
        <w:pStyle w:val="4"/>
        <w:numPr>
          <w:ilvl w:val="0"/>
          <w:numId w:val="8"/>
        </w:numPr>
        <w:ind w:leftChars="0"/>
        <w:rPr>
          <w:rFonts w:hint="default" w:ascii="Times New Roman" w:hAnsi="Times New Roman" w:eastAsia="宋体"/>
          <w:b/>
          <w:bCs/>
          <w:lang w:val="en-US" w:eastAsia="zh-CN"/>
        </w:rPr>
      </w:pPr>
      <w:r>
        <w:rPr>
          <w:rFonts w:hint="eastAsia" w:ascii="Times New Roman" w:hAnsi="Times New Roman"/>
          <w:b/>
          <w:bCs/>
          <w:lang w:val="en-US" w:eastAsia="zh-CN"/>
        </w:rPr>
        <w:t>Hiring_order的ddl语句</w:t>
      </w:r>
    </w:p>
    <w:p w14:paraId="2C6FD75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Times New Roman" w:hAnsi="Times New Roman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CREATE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TABLE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`</w:t>
      </w:r>
      <w:r>
        <w:rPr>
          <w:rFonts w:hint="default" w:ascii="Times New Roman" w:hAnsi="Times New Roman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hiring_order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`  (</w:t>
      </w:r>
    </w:p>
    <w:p w14:paraId="3E88423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`order_id`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 NULL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70486AB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`nurse_user`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varchar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32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CHARACTER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SET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utf8mb4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COLLATE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utf8mb4_bin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 NULL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03980AB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`elder_id`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 NULL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1460E9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`service_type`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varchar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40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CHARACTER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SET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utf8mb4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COLLATE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utf8mb4_bin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DEFAULT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4B1668A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`order_time`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datetime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DEFAULT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0824373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`service_time`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datetime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DEFAULT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387249D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`service_end`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datetime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DEFAULT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2911CCA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PRIMARY KEY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Times New Roman" w:hAnsi="Times New Roman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`order_id`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USING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BTREE</w:t>
      </w:r>
    </w:p>
    <w:p w14:paraId="789789C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ENGINE </w:t>
      </w:r>
      <w:r>
        <w:rPr>
          <w:rFonts w:hint="default" w:ascii="Times New Roman" w:hAnsi="Times New Roman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InnoDB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CHARACTER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SET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utf8mb4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COLLATE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utf8mb4_bin ROW_FORMAT </w:t>
      </w:r>
      <w:r>
        <w:rPr>
          <w:rFonts w:hint="default" w:ascii="Times New Roman" w:hAnsi="Times New Roman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Dynamic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339DD1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Consolas"/>
          <w:b w:val="0"/>
          <w:bCs w:val="0"/>
          <w:color w:val="CCCCCC"/>
          <w:sz w:val="21"/>
          <w:szCs w:val="21"/>
        </w:rPr>
      </w:pPr>
    </w:p>
    <w:p w14:paraId="55C19CBB">
      <w:pPr>
        <w:pStyle w:val="4"/>
        <w:numPr>
          <w:ilvl w:val="0"/>
          <w:numId w:val="0"/>
        </w:numPr>
        <w:rPr>
          <w:rFonts w:hint="default" w:ascii="Times New Roman" w:hAnsi="Times New Roman" w:eastAsia="宋体"/>
          <w:b/>
          <w:bCs/>
          <w:lang w:val="en-US" w:eastAsia="zh-CN"/>
        </w:rPr>
      </w:pPr>
    </w:p>
    <w:p w14:paraId="48A4B9F1">
      <w:pPr>
        <w:pStyle w:val="4"/>
        <w:numPr>
          <w:ilvl w:val="0"/>
          <w:numId w:val="8"/>
        </w:numPr>
        <w:ind w:leftChars="0"/>
        <w:rPr>
          <w:rFonts w:hint="default" w:ascii="Times New Roman" w:hAnsi="Times New Roman" w:eastAsia="宋体"/>
          <w:b/>
          <w:bCs/>
          <w:lang w:val="en-US" w:eastAsia="zh-CN"/>
        </w:rPr>
      </w:pPr>
      <w:r>
        <w:rPr>
          <w:rFonts w:hint="eastAsia" w:ascii="Times New Roman" w:hAnsi="Times New Roman"/>
          <w:b/>
          <w:bCs/>
          <w:lang w:val="en-US" w:eastAsia="zh-CN"/>
        </w:rPr>
        <w:t>Nurse_info的ddl语句</w:t>
      </w:r>
    </w:p>
    <w:p w14:paraId="6747B4B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Times New Roman" w:hAnsi="Times New Roman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CREATE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TABLE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`</w:t>
      </w:r>
      <w:r>
        <w:rPr>
          <w:rFonts w:hint="default" w:ascii="Times New Roman" w:hAnsi="Times New Roman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nurse_info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`  (</w:t>
      </w:r>
    </w:p>
    <w:p w14:paraId="1EF935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`nurse_user`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varchar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CHARACTER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SET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utf8mb4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COLLATE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utf8mb4_bin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 NULL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35A6E8A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`nurse_age`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smallint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 NULL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208A749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`nurse_gender`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varchar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CHARACTER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SET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utf8mb4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COLLATE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utf8mb4_bin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 NULL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7F44765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`nurse_photo`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varchar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CHARACTER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SET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utf8mb4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COLLATE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utf8mb4_bin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DEFAULT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42D743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`nurse_phone`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char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11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CHARACTER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SET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utf8mb4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COLLATE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utf8mb4_bin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 NULL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25BF70D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PRIMARY KEY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Times New Roman" w:hAnsi="Times New Roman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`nurse_user`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USING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BTREE</w:t>
      </w:r>
    </w:p>
    <w:p w14:paraId="549E00A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ENGINE </w:t>
      </w:r>
      <w:r>
        <w:rPr>
          <w:rFonts w:hint="default" w:ascii="Times New Roman" w:hAnsi="Times New Roman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InnoDB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CHARACTER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SET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utf8mb4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COLLATE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utf8mb4_bin ROW_FORMAT </w:t>
      </w:r>
      <w:r>
        <w:rPr>
          <w:rFonts w:hint="default" w:ascii="Times New Roman" w:hAnsi="Times New Roman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Dynamic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F96124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Consolas"/>
          <w:b w:val="0"/>
          <w:bCs w:val="0"/>
          <w:color w:val="CCCCCC"/>
          <w:sz w:val="21"/>
          <w:szCs w:val="21"/>
        </w:rPr>
      </w:pPr>
    </w:p>
    <w:p w14:paraId="64C041D0">
      <w:pPr>
        <w:pStyle w:val="4"/>
        <w:numPr>
          <w:ilvl w:val="0"/>
          <w:numId w:val="0"/>
        </w:numPr>
        <w:rPr>
          <w:rFonts w:hint="default" w:ascii="Times New Roman" w:hAnsi="Times New Roman" w:eastAsia="宋体"/>
          <w:b/>
          <w:bCs/>
          <w:lang w:val="en-US" w:eastAsia="zh-CN"/>
        </w:rPr>
      </w:pPr>
    </w:p>
    <w:p w14:paraId="7C2AA7DC">
      <w:pPr>
        <w:pStyle w:val="4"/>
        <w:numPr>
          <w:ilvl w:val="0"/>
          <w:numId w:val="8"/>
        </w:numPr>
        <w:ind w:leftChars="0"/>
        <w:rPr>
          <w:rFonts w:hint="default" w:ascii="Times New Roman" w:hAnsi="Times New Roman" w:eastAsia="宋体"/>
          <w:b/>
          <w:bCs/>
          <w:lang w:val="en-US" w:eastAsia="zh-CN"/>
        </w:rPr>
      </w:pPr>
      <w:r>
        <w:rPr>
          <w:rFonts w:hint="eastAsia" w:ascii="Times New Roman" w:hAnsi="Times New Roman"/>
          <w:b/>
          <w:bCs/>
          <w:lang w:val="en-US" w:eastAsia="zh-CN"/>
        </w:rPr>
        <w:t>Nurse_order_rel的ddl语句</w:t>
      </w:r>
    </w:p>
    <w:p w14:paraId="10043C9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Times New Roman" w:hAnsi="Times New Roman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CREATE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TABLE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`</w:t>
      </w:r>
      <w:r>
        <w:rPr>
          <w:rFonts w:hint="default" w:ascii="Times New Roman" w:hAnsi="Times New Roman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nurse_order_rel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`  (</w:t>
      </w:r>
    </w:p>
    <w:p w14:paraId="7021EE0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`rel_id`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 NULL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1D0CC40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`order_id`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 NULL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67006D7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`nurse_user`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varchar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CHARACTER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SET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utf8mb4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COLLATE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utf8mb4_bin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 NULL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69875CB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PRIMARY KEY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Times New Roman" w:hAnsi="Times New Roman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`order_id`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`nurse_user`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USING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BTREE</w:t>
      </w:r>
    </w:p>
    <w:p w14:paraId="7995DA3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ENGINE </w:t>
      </w:r>
      <w:r>
        <w:rPr>
          <w:rFonts w:hint="default" w:ascii="Times New Roman" w:hAnsi="Times New Roman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InnoDB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CHARACTER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SET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utf8mb4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COLLATE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utf8mb4_bin ROW_FORMAT </w:t>
      </w:r>
      <w:r>
        <w:rPr>
          <w:rFonts w:hint="default" w:ascii="Times New Roman" w:hAnsi="Times New Roman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Dynamic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863561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Consolas"/>
          <w:b w:val="0"/>
          <w:bCs w:val="0"/>
          <w:color w:val="CCCCCC"/>
          <w:sz w:val="21"/>
          <w:szCs w:val="21"/>
        </w:rPr>
      </w:pPr>
    </w:p>
    <w:p w14:paraId="78A3A5E2">
      <w:pPr>
        <w:pStyle w:val="4"/>
        <w:numPr>
          <w:ilvl w:val="0"/>
          <w:numId w:val="0"/>
        </w:numPr>
        <w:rPr>
          <w:rFonts w:hint="default" w:ascii="Times New Roman" w:hAnsi="Times New Roman" w:eastAsia="宋体"/>
          <w:b/>
          <w:bCs/>
          <w:lang w:val="en-US" w:eastAsia="zh-CN"/>
        </w:rPr>
      </w:pPr>
    </w:p>
    <w:p w14:paraId="56F56F66">
      <w:pPr>
        <w:pStyle w:val="4"/>
        <w:numPr>
          <w:ilvl w:val="0"/>
          <w:numId w:val="8"/>
        </w:numPr>
        <w:ind w:leftChars="0"/>
        <w:rPr>
          <w:rFonts w:hint="default" w:ascii="Times New Roman" w:hAnsi="Times New Roman" w:eastAsia="宋体"/>
          <w:b/>
          <w:bCs/>
          <w:lang w:val="en-US" w:eastAsia="zh-CN"/>
        </w:rPr>
      </w:pPr>
      <w:r>
        <w:rPr>
          <w:rFonts w:hint="eastAsia" w:ascii="Times New Roman" w:hAnsi="Times New Roman"/>
          <w:b/>
          <w:bCs/>
          <w:lang w:val="en-US" w:eastAsia="zh-CN"/>
        </w:rPr>
        <w:t>Relative_user的ddl语句</w:t>
      </w:r>
    </w:p>
    <w:p w14:paraId="46CB54A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Times New Roman" w:hAnsi="Times New Roman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CREATE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TABLE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`</w:t>
      </w:r>
      <w:r>
        <w:rPr>
          <w:rFonts w:hint="default" w:ascii="Times New Roman" w:hAnsi="Times New Roman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relative_user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`  (</w:t>
      </w:r>
    </w:p>
    <w:p w14:paraId="64DBAB4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`relative_id`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 NULL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4F890CF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`relative_name`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varchar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CHARACTER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SET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utf8mb4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COLLATE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utf8mb4_bin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 NULL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2B9F25D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`relative_phone`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char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11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CHARACTER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SET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utf8mb4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COLLATE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utf8mb4_bin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 NULL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5DAEA38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`elder_name`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varchar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CHARACTER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SET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utf8mb4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COLLATE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utf8mb4_bin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 NULL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6ABD66B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`elder_age`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varchar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CHARACTER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SET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utf8mb4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COLLATE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utf8mb4_bin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 NULL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33FACC0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`elder_gender`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varchar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CHARACTER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SET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utf8mb4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COLLATE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utf8mb4_bin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 NULL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7A7C1A4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PRIMARY KEY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Times New Roman" w:hAnsi="Times New Roman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`relative_id`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USING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BTREE</w:t>
      </w:r>
    </w:p>
    <w:p w14:paraId="3805043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ENGINE </w:t>
      </w:r>
      <w:r>
        <w:rPr>
          <w:rFonts w:hint="default" w:ascii="Times New Roman" w:hAnsi="Times New Roman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InnoDB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CHARACTER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SET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utf8mb4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COLLATE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utf8mb4_bin ROW_FORMAT </w:t>
      </w:r>
      <w:r>
        <w:rPr>
          <w:rFonts w:hint="default" w:ascii="Times New Roman" w:hAnsi="Times New Roman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Dynamic</w:t>
      </w:r>
      <w:r>
        <w:rPr>
          <w:rFonts w:hint="default" w:ascii="Times New Roman" w:hAnsi="Times New Roman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9D6E21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Consolas"/>
          <w:b w:val="0"/>
          <w:bCs w:val="0"/>
          <w:color w:val="CCCCCC"/>
          <w:sz w:val="21"/>
          <w:szCs w:val="21"/>
        </w:rPr>
      </w:pPr>
    </w:p>
    <w:p w14:paraId="7039AFCB">
      <w:pPr>
        <w:pStyle w:val="4"/>
        <w:rPr>
          <w:rFonts w:hint="eastAsia" w:ascii="Times New Roman" w:hAnsi="Times New Roman"/>
        </w:rPr>
      </w:pPr>
    </w:p>
    <w:p w14:paraId="398C8472">
      <w:pPr>
        <w:pStyle w:val="4"/>
        <w:numPr>
          <w:ilvl w:val="0"/>
          <w:numId w:val="8"/>
        </w:numPr>
        <w:ind w:left="0" w:leftChars="0" w:firstLine="0" w:firstLineChars="0"/>
        <w:rPr>
          <w:rFonts w:hint="default" w:ascii="Times New Roman" w:hAnsi="Times New Roman" w:eastAsia="宋体"/>
          <w:b/>
          <w:bCs/>
          <w:lang w:val="en-US" w:eastAsia="zh-CN"/>
        </w:rPr>
      </w:pPr>
      <w:r>
        <w:rPr>
          <w:rFonts w:hint="default" w:ascii="Times New Roman" w:hAnsi="Times New Roman" w:eastAsia="宋体"/>
          <w:b/>
          <w:bCs/>
          <w:lang w:val="en-US" w:eastAsia="zh-CN"/>
        </w:rPr>
        <w:t>对relative_user中张大爷的年龄进行修改</w:t>
      </w:r>
    </w:p>
    <w:p w14:paraId="154CA5A6">
      <w:pPr>
        <w:pStyle w:val="4"/>
        <w:numPr>
          <w:ilvl w:val="0"/>
          <w:numId w:val="0"/>
        </w:numPr>
        <w:ind w:leftChars="0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114300" distR="114300">
            <wp:extent cx="3154045" cy="1527810"/>
            <wp:effectExtent l="0" t="0" r="8255" b="15240"/>
            <wp:docPr id="1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54045" cy="152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14D71">
      <w:pPr>
        <w:pStyle w:val="4"/>
        <w:numPr>
          <w:ilvl w:val="0"/>
          <w:numId w:val="8"/>
        </w:numPr>
        <w:ind w:left="0" w:leftChars="0" w:firstLine="0" w:firstLineChars="0"/>
        <w:rPr>
          <w:rFonts w:hint="default" w:ascii="Times New Roman" w:hAnsi="Times New Roman"/>
          <w:b/>
          <w:bCs/>
          <w:lang w:val="en-US" w:eastAsia="zh-CN"/>
        </w:rPr>
      </w:pPr>
      <w:r>
        <w:rPr>
          <w:rFonts w:hint="default" w:ascii="Times New Roman" w:hAnsi="Times New Roman"/>
          <w:b/>
          <w:bCs/>
          <w:lang w:val="en-US" w:eastAsia="zh-CN"/>
        </w:rPr>
        <w:t>对relative_user表进行查询</w:t>
      </w:r>
    </w:p>
    <w:p w14:paraId="37711B68">
      <w:pPr>
        <w:pStyle w:val="4"/>
        <w:numPr>
          <w:ilvl w:val="0"/>
          <w:numId w:val="0"/>
        </w:numPr>
        <w:ind w:leftChars="0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114300" distR="114300">
            <wp:extent cx="3155315" cy="1611630"/>
            <wp:effectExtent l="0" t="0" r="6985" b="7620"/>
            <wp:docPr id="1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55315" cy="161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169BA">
      <w:pPr>
        <w:pStyle w:val="4"/>
        <w:numPr>
          <w:ilvl w:val="0"/>
          <w:numId w:val="8"/>
        </w:numPr>
        <w:ind w:left="0" w:leftChars="0" w:firstLine="0" w:firstLineChars="0"/>
        <w:rPr>
          <w:rFonts w:hint="default" w:ascii="Times New Roman" w:hAnsi="Times New Roman" w:eastAsia="宋体"/>
          <w:b/>
          <w:bCs/>
          <w:lang w:val="en-US" w:eastAsia="zh-CN"/>
        </w:rPr>
      </w:pPr>
      <w:r>
        <w:rPr>
          <w:rFonts w:hint="default" w:ascii="Times New Roman" w:hAnsi="Times New Roman" w:eastAsia="宋体"/>
          <w:b/>
          <w:bCs/>
          <w:lang w:val="en-US" w:eastAsia="zh-CN"/>
        </w:rPr>
        <w:t>删除亲属id=6的亲属用户记录</w:t>
      </w:r>
      <w:r>
        <w:rPr>
          <w:rFonts w:ascii="Times New Roman" w:hAnsi="Times New Roman"/>
        </w:rPr>
        <w:drawing>
          <wp:inline distT="0" distB="0" distL="114300" distR="114300">
            <wp:extent cx="3082290" cy="1468120"/>
            <wp:effectExtent l="0" t="0" r="3810" b="17780"/>
            <wp:docPr id="16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82290" cy="146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C70C0">
      <w:pPr>
        <w:pStyle w:val="4"/>
        <w:numPr>
          <w:ilvl w:val="0"/>
          <w:numId w:val="8"/>
        </w:numPr>
        <w:ind w:left="0" w:leftChars="0" w:firstLine="0" w:firstLineChars="0"/>
        <w:rPr>
          <w:rFonts w:hint="default" w:ascii="Times New Roman" w:hAnsi="Times New Roman" w:eastAsia="宋体"/>
          <w:b/>
          <w:bCs/>
          <w:lang w:val="en-US" w:eastAsia="zh-CN"/>
        </w:rPr>
      </w:pPr>
      <w:r>
        <w:rPr>
          <w:rFonts w:hint="default" w:ascii="Times New Roman" w:hAnsi="Times New Roman" w:eastAsia="宋体"/>
          <w:b/>
          <w:bCs/>
          <w:lang w:val="en-US" w:eastAsia="zh-CN"/>
        </w:rPr>
        <w:t>查询70岁以上的老人的亲属姓名，老人姓名，老人年龄</w:t>
      </w:r>
      <w:r>
        <w:rPr>
          <w:rFonts w:ascii="Times New Roman" w:hAnsi="Times New Roman"/>
        </w:rPr>
        <w:drawing>
          <wp:inline distT="0" distB="0" distL="114300" distR="114300">
            <wp:extent cx="2884170" cy="1261110"/>
            <wp:effectExtent l="0" t="0" r="11430" b="15240"/>
            <wp:docPr id="17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84170" cy="126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6690F">
      <w:pPr>
        <w:pStyle w:val="4"/>
        <w:numPr>
          <w:ilvl w:val="0"/>
          <w:numId w:val="8"/>
        </w:numPr>
        <w:ind w:left="0" w:leftChars="0" w:firstLine="0" w:firstLineChars="0"/>
        <w:rPr>
          <w:rFonts w:hint="default" w:ascii="Times New Roman" w:hAnsi="Times New Roman" w:eastAsia="宋体"/>
          <w:b/>
          <w:bCs/>
          <w:lang w:val="en-US" w:eastAsia="zh-CN"/>
        </w:rPr>
      </w:pPr>
      <w:r>
        <w:rPr>
          <w:rFonts w:hint="default" w:ascii="Times New Roman" w:hAnsi="Times New Roman" w:eastAsia="宋体"/>
          <w:b/>
          <w:bCs/>
          <w:lang w:val="en-US" w:eastAsia="zh-CN"/>
        </w:rPr>
        <w:t>三表连查，查询字段订单编号，服务类型，护工账号，护工年龄，护工手机号</w:t>
      </w:r>
    </w:p>
    <w:p w14:paraId="2D1E86B3">
      <w:pPr>
        <w:pStyle w:val="4"/>
        <w:numPr>
          <w:ilvl w:val="0"/>
          <w:numId w:val="0"/>
        </w:numPr>
        <w:ind w:leftChars="0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114300" distR="114300">
            <wp:extent cx="3825875" cy="1416685"/>
            <wp:effectExtent l="0" t="0" r="3175" b="12065"/>
            <wp:docPr id="18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25875" cy="141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5EA6D">
      <w:pPr>
        <w:pStyle w:val="4"/>
        <w:numPr>
          <w:ilvl w:val="0"/>
          <w:numId w:val="8"/>
        </w:numPr>
        <w:ind w:left="0" w:leftChars="0" w:firstLine="0" w:firstLineChars="0"/>
        <w:rPr>
          <w:rFonts w:hint="default" w:ascii="Times New Roman" w:hAnsi="Times New Roman" w:eastAsia="宋体"/>
          <w:b/>
          <w:bCs/>
          <w:lang w:val="en-US" w:eastAsia="zh-CN"/>
        </w:rPr>
      </w:pPr>
      <w:r>
        <w:rPr>
          <w:rFonts w:hint="default" w:ascii="Times New Roman" w:hAnsi="Times New Roman" w:eastAsia="宋体"/>
          <w:b/>
          <w:bCs/>
          <w:lang w:val="en-US" w:eastAsia="zh-CN"/>
        </w:rPr>
        <w:t>统计每个用户接了多少个订单，要求显示：护工账号，订单总数；只查出接单数量&gt;=2的护工</w:t>
      </w:r>
      <w:r>
        <w:rPr>
          <w:rFonts w:ascii="Times New Roman" w:hAnsi="Times New Roman"/>
        </w:rPr>
        <w:drawing>
          <wp:inline distT="0" distB="0" distL="114300" distR="114300">
            <wp:extent cx="3867150" cy="1120140"/>
            <wp:effectExtent l="0" t="0" r="0" b="3810"/>
            <wp:docPr id="19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0EA86">
      <w:pPr>
        <w:pStyle w:val="4"/>
        <w:numPr>
          <w:ilvl w:val="0"/>
          <w:numId w:val="8"/>
        </w:numPr>
        <w:ind w:left="0" w:leftChars="0" w:firstLine="0" w:firstLineChars="0"/>
        <w:rPr>
          <w:rFonts w:hint="default" w:ascii="Times New Roman" w:hAnsi="Times New Roman" w:eastAsia="宋体"/>
          <w:b/>
          <w:bCs/>
          <w:lang w:val="en-US" w:eastAsia="zh-CN"/>
        </w:rPr>
      </w:pPr>
      <w:r>
        <w:rPr>
          <w:rFonts w:hint="default" w:ascii="Times New Roman" w:hAnsi="Times New Roman" w:eastAsia="宋体"/>
          <w:b/>
          <w:bCs/>
          <w:lang w:val="en-US" w:eastAsia="zh-CN"/>
        </w:rPr>
        <w:t>查询从来没有接过单的护士的全部信息</w:t>
      </w:r>
      <w:r>
        <w:rPr>
          <w:rFonts w:ascii="Times New Roman" w:hAnsi="Times New Roman"/>
        </w:rPr>
        <w:drawing>
          <wp:inline distT="0" distB="0" distL="114300" distR="114300">
            <wp:extent cx="4046855" cy="1198245"/>
            <wp:effectExtent l="0" t="0" r="10795" b="1905"/>
            <wp:docPr id="20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46855" cy="119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D07C0">
      <w:pPr>
        <w:pStyle w:val="4"/>
        <w:numPr>
          <w:ilvl w:val="0"/>
          <w:numId w:val="0"/>
        </w:numPr>
        <w:ind w:leftChars="0"/>
        <w:rPr>
          <w:rFonts w:hint="default" w:ascii="Times New Roman" w:hAnsi="Times New Roman" w:eastAsia="宋体"/>
          <w:b/>
          <w:bCs/>
          <w:lang w:val="en-US" w:eastAsia="zh-CN"/>
        </w:rPr>
      </w:pPr>
    </w:p>
    <w:p w14:paraId="789B0D7B">
      <w:pPr>
        <w:pStyle w:val="4"/>
        <w:numPr>
          <w:ilvl w:val="0"/>
          <w:numId w:val="2"/>
        </w:num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数据库持久层设计</w:t>
      </w:r>
    </w:p>
    <w:p w14:paraId="647C2D24">
      <w:pPr>
        <w:pStyle w:val="4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object>
          <v:shape id="_x0000_i1027" o:spt="75" type="#_x0000_t75" style="height:210.3pt;width:271.6pt;" o:ole="t" filled="f" o:preferrelative="t" stroked="f" coordsize="21600,21600">
            <v:path/>
            <v:fill on="f" focussize="0,0"/>
            <v:stroke on="f"/>
            <v:imagedata r:id="rId31" o:title=""/>
            <o:lock v:ext="edit" aspectratio="f"/>
            <w10:wrap type="none"/>
            <w10:anchorlock/>
          </v:shape>
          <o:OLEObject Type="Embed" ProgID="Visio.Drawing.11" ShapeID="_x0000_i1027" DrawAspect="Content" ObjectID="_1468075727" r:id="rId30">
            <o:LockedField>false</o:LockedField>
          </o:OLEObject>
        </w:object>
      </w:r>
    </w:p>
    <w:p w14:paraId="3D1BC882">
      <w:pPr>
        <w:pStyle w:val="4"/>
        <w:numPr>
          <w:ilvl w:val="0"/>
          <w:numId w:val="9"/>
        </w:numPr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/>
          <w:b/>
          <w:bCs/>
          <w:lang w:val="en-US" w:eastAsia="zh-CN"/>
        </w:rPr>
        <w:t>Nurseorderrel类</w:t>
      </w:r>
    </w:p>
    <w:tbl>
      <w:tblPr>
        <w:tblStyle w:val="10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1"/>
        <w:gridCol w:w="2006"/>
        <w:gridCol w:w="4632"/>
      </w:tblGrid>
      <w:tr w14:paraId="574E06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center"/>
          </w:tcPr>
          <w:p w14:paraId="074B5629">
            <w:pPr>
              <w:snapToGrid w:val="0"/>
              <w:spacing w:beforeLines="0" w:afterLines="0"/>
              <w:ind w:left="0" w:leftChars="0" w:right="0" w:rightChars="0" w:firstLine="0" w:firstLineChars="0"/>
              <w:jc w:val="center"/>
              <w:rPr>
                <w:rFonts w:hint="eastAsia" w:ascii="Times New Roman" w:hAnsi="Times New Roman"/>
                <w:b/>
                <w:color w:val="000000"/>
                <w:sz w:val="22"/>
                <w:szCs w:val="24"/>
              </w:rPr>
            </w:pPr>
            <w:r>
              <w:rPr>
                <w:rFonts w:hint="eastAsia" w:ascii="Times New Roman" w:hAnsi="Times New Roman"/>
                <w:b/>
                <w:color w:val="000000"/>
                <w:sz w:val="22"/>
                <w:szCs w:val="24"/>
              </w:rPr>
              <w:t>类名称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center"/>
          </w:tcPr>
          <w:p w14:paraId="018CA9BE">
            <w:pPr>
              <w:snapToGrid w:val="0"/>
              <w:spacing w:beforeLines="0" w:afterLines="0"/>
              <w:ind w:left="0" w:leftChars="0" w:right="0" w:rightChars="0" w:firstLine="0" w:firstLineChars="0"/>
              <w:jc w:val="center"/>
              <w:rPr>
                <w:rFonts w:hint="eastAsia" w:ascii="Times New Roman" w:hAnsi="Times New Roman"/>
                <w:b/>
                <w:color w:val="000000"/>
                <w:sz w:val="22"/>
                <w:szCs w:val="24"/>
              </w:rPr>
            </w:pPr>
            <w:r>
              <w:rPr>
                <w:rFonts w:hint="eastAsia" w:ascii="Times New Roman" w:hAnsi="Times New Roman"/>
                <w:b/>
                <w:color w:val="000000"/>
                <w:sz w:val="22"/>
                <w:szCs w:val="24"/>
              </w:rPr>
              <w:t>方法签名</w:t>
            </w:r>
          </w:p>
        </w:tc>
        <w:tc>
          <w:tcPr>
            <w:tcW w:w="46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center"/>
          </w:tcPr>
          <w:p w14:paraId="5885AB1A">
            <w:pPr>
              <w:snapToGrid w:val="0"/>
              <w:spacing w:beforeLines="0" w:afterLines="0"/>
              <w:ind w:left="0" w:leftChars="0" w:right="0" w:rightChars="0" w:firstLine="0" w:firstLineChars="0"/>
              <w:jc w:val="center"/>
              <w:rPr>
                <w:rFonts w:hint="eastAsia" w:ascii="Times New Roman" w:hAnsi="Times New Roman"/>
                <w:b/>
                <w:color w:val="000000"/>
                <w:sz w:val="22"/>
                <w:szCs w:val="24"/>
              </w:rPr>
            </w:pPr>
            <w:r>
              <w:rPr>
                <w:rFonts w:hint="eastAsia" w:ascii="Times New Roman" w:hAnsi="Times New Roman"/>
                <w:b/>
                <w:color w:val="000000"/>
                <w:sz w:val="22"/>
                <w:szCs w:val="24"/>
              </w:rPr>
              <w:t>方法概述</w:t>
            </w:r>
          </w:p>
        </w:tc>
      </w:tr>
      <w:tr w14:paraId="0C7998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center"/>
          </w:tcPr>
          <w:p w14:paraId="4921CDC8">
            <w:pPr>
              <w:snapToGrid w:val="0"/>
              <w:spacing w:beforeLines="0" w:afterLines="0"/>
              <w:ind w:left="0" w:leftChars="0" w:right="0" w:rightChars="0" w:firstLine="0" w:firstLineChars="0"/>
              <w:jc w:val="center"/>
              <w:rPr>
                <w:rFonts w:hint="eastAsia" w:ascii="Times New Roman" w:hAnsi="Times New Roman"/>
                <w:color w:val="000000"/>
                <w:sz w:val="22"/>
                <w:szCs w:val="24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szCs w:val="24"/>
              </w:rPr>
              <w:t>nurse_order_rel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center"/>
          </w:tcPr>
          <w:p w14:paraId="642F54DD">
            <w:pPr>
              <w:snapToGrid w:val="0"/>
              <w:spacing w:beforeLines="0" w:afterLines="0"/>
              <w:ind w:left="0" w:leftChars="0" w:right="0" w:rightChars="0" w:firstLine="0" w:firstLineChars="0"/>
              <w:jc w:val="center"/>
              <w:rPr>
                <w:rFonts w:hint="eastAsia" w:ascii="Times New Roman" w:hAnsi="Times New Roman"/>
                <w:color w:val="000000"/>
                <w:sz w:val="22"/>
                <w:szCs w:val="24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szCs w:val="24"/>
              </w:rPr>
              <w:t>addrel():int</w:t>
            </w:r>
          </w:p>
        </w:tc>
        <w:tc>
          <w:tcPr>
            <w:tcW w:w="46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center"/>
          </w:tcPr>
          <w:p w14:paraId="0FF65F76">
            <w:pPr>
              <w:snapToGrid w:val="0"/>
              <w:spacing w:beforeLines="0" w:afterLines="0"/>
              <w:ind w:left="0" w:leftChars="0" w:right="0" w:rightChars="0" w:firstLine="0" w:firstLineChars="0"/>
              <w:jc w:val="left"/>
              <w:rPr>
                <w:rFonts w:hint="eastAsia" w:ascii="Times New Roman" w:hAnsi="Times New Roman"/>
                <w:color w:val="000000"/>
                <w:sz w:val="22"/>
                <w:szCs w:val="24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szCs w:val="24"/>
              </w:rPr>
              <w:t>新增护工与订单的关联记录，返回受影响的数据库行数。用于实现护工接单、订单分配的核心关联操作。</w:t>
            </w:r>
          </w:p>
        </w:tc>
      </w:tr>
      <w:tr w14:paraId="0BE044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center"/>
          </w:tcPr>
          <w:p w14:paraId="6BD5784E">
            <w:pPr>
              <w:snapToGrid w:val="0"/>
              <w:spacing w:beforeLines="0" w:afterLines="0"/>
              <w:ind w:left="0" w:leftChars="0" w:right="0" w:rightChars="0" w:firstLine="0" w:firstLineChars="0"/>
              <w:jc w:val="center"/>
              <w:rPr>
                <w:rFonts w:hint="eastAsia" w:ascii="Times New Roman" w:hAnsi="Times New Roman"/>
                <w:color w:val="000000"/>
                <w:sz w:val="22"/>
                <w:szCs w:val="24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szCs w:val="24"/>
              </w:rPr>
              <w:t>nurse_order_rel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center"/>
          </w:tcPr>
          <w:p w14:paraId="1C2A66BD">
            <w:pPr>
              <w:snapToGrid w:val="0"/>
              <w:spacing w:beforeLines="0" w:afterLines="0"/>
              <w:ind w:left="0" w:leftChars="0" w:right="0" w:rightChars="0" w:firstLine="0" w:firstLineChars="0"/>
              <w:jc w:val="center"/>
              <w:rPr>
                <w:rFonts w:hint="eastAsia" w:ascii="Times New Roman" w:hAnsi="Times New Roman"/>
                <w:color w:val="000000"/>
                <w:sz w:val="22"/>
                <w:szCs w:val="24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szCs w:val="24"/>
              </w:rPr>
              <w:t>deleterel():int</w:t>
            </w:r>
          </w:p>
        </w:tc>
        <w:tc>
          <w:tcPr>
            <w:tcW w:w="46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center"/>
          </w:tcPr>
          <w:p w14:paraId="053FC436">
            <w:pPr>
              <w:snapToGrid w:val="0"/>
              <w:spacing w:beforeLines="0" w:afterLines="0"/>
              <w:ind w:left="0" w:leftChars="0" w:right="0" w:rightChars="0" w:firstLine="0" w:firstLineChars="0"/>
              <w:jc w:val="left"/>
              <w:rPr>
                <w:rFonts w:hint="eastAsia" w:ascii="Times New Roman" w:hAnsi="Times New Roman"/>
                <w:color w:val="000000"/>
                <w:sz w:val="22"/>
                <w:szCs w:val="24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szCs w:val="24"/>
              </w:rPr>
              <w:t>删除护工与订单的关联记录，返回受影响的数据库行数。用于取消护工接单、解除订单分配关系。</w:t>
            </w:r>
          </w:p>
        </w:tc>
      </w:tr>
      <w:tr w14:paraId="69EBAF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8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center"/>
          </w:tcPr>
          <w:p w14:paraId="4FCC52F1">
            <w:pPr>
              <w:snapToGrid w:val="0"/>
              <w:spacing w:beforeLines="0" w:afterLines="0"/>
              <w:ind w:left="0" w:leftChars="0" w:right="0" w:rightChars="0" w:firstLine="0" w:firstLineChars="0"/>
              <w:jc w:val="center"/>
              <w:rPr>
                <w:rFonts w:hint="eastAsia" w:ascii="Times New Roman" w:hAnsi="Times New Roman"/>
                <w:color w:val="000000"/>
                <w:sz w:val="22"/>
                <w:szCs w:val="24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szCs w:val="24"/>
              </w:rPr>
              <w:t>nurse_order_rel</w:t>
            </w:r>
          </w:p>
        </w:tc>
        <w:tc>
          <w:tcPr>
            <w:tcW w:w="200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center"/>
          </w:tcPr>
          <w:p w14:paraId="69186632">
            <w:pPr>
              <w:snapToGrid w:val="0"/>
              <w:spacing w:beforeLines="0" w:afterLines="0"/>
              <w:ind w:left="0" w:leftChars="0" w:right="0" w:rightChars="0" w:firstLine="0" w:firstLineChars="0"/>
              <w:jc w:val="center"/>
              <w:rPr>
                <w:rFonts w:hint="eastAsia" w:ascii="Times New Roman" w:hAnsi="Times New Roman"/>
                <w:color w:val="000000"/>
                <w:sz w:val="22"/>
                <w:szCs w:val="24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szCs w:val="24"/>
              </w:rPr>
              <w:t>listrel by nurse()</w:t>
            </w:r>
          </w:p>
        </w:tc>
        <w:tc>
          <w:tcPr>
            <w:tcW w:w="46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center"/>
          </w:tcPr>
          <w:p w14:paraId="3B6B5894">
            <w:pPr>
              <w:snapToGrid w:val="0"/>
              <w:spacing w:beforeLines="0" w:afterLines="0"/>
              <w:ind w:left="0" w:leftChars="0" w:right="0" w:rightChars="0" w:firstLine="0" w:firstLineChars="0"/>
              <w:jc w:val="left"/>
              <w:rPr>
                <w:rFonts w:hint="eastAsia" w:ascii="Times New Roman" w:hAnsi="Times New Roman"/>
                <w:color w:val="000000"/>
                <w:sz w:val="22"/>
                <w:szCs w:val="24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szCs w:val="24"/>
              </w:rPr>
              <w:t>根据护工账号查询该护工的所有订单关联记录，返回关联对象列表。用于统计护工接单数量、查看护工所有订单。</w:t>
            </w:r>
          </w:p>
        </w:tc>
      </w:tr>
    </w:tbl>
    <w:p w14:paraId="24BC1B65">
      <w:pPr>
        <w:pStyle w:val="4"/>
        <w:numPr>
          <w:ilvl w:val="0"/>
          <w:numId w:val="9"/>
        </w:numPr>
        <w:ind w:left="0" w:leftChars="0" w:firstLine="0" w:firstLineChars="0"/>
        <w:rPr>
          <w:rFonts w:hint="default" w:ascii="Times New Roman" w:hAnsi="Times New Roman" w:eastAsia="宋体"/>
          <w:b/>
          <w:bCs/>
          <w:lang w:val="en-US" w:eastAsia="zh-CN"/>
        </w:rPr>
      </w:pPr>
      <w:r>
        <w:rPr>
          <w:rFonts w:hint="eastAsia" w:ascii="Times New Roman" w:hAnsi="Times New Roman"/>
          <w:b/>
          <w:bCs/>
          <w:lang w:val="en-US" w:eastAsia="zh-CN"/>
        </w:rPr>
        <w:t>Hiringorder类</w:t>
      </w:r>
    </w:p>
    <w:tbl>
      <w:tblPr>
        <w:tblStyle w:val="10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7"/>
        <w:gridCol w:w="1437"/>
        <w:gridCol w:w="5645"/>
      </w:tblGrid>
      <w:tr w14:paraId="411F12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007FD7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Times New Roman" w:hAnsi="Times New Roman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类名称</w:t>
            </w:r>
          </w:p>
        </w:tc>
        <w:tc>
          <w:tcPr>
            <w:tcW w:w="14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F2EA61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Times New Roman" w:hAnsi="Times New Roman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方法签名</w:t>
            </w:r>
          </w:p>
        </w:tc>
        <w:tc>
          <w:tcPr>
            <w:tcW w:w="5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DE8A15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Times New Roman" w:hAnsi="Times New Roman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方法概述</w:t>
            </w:r>
          </w:p>
        </w:tc>
      </w:tr>
      <w:tr w14:paraId="4A2925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CE0C05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hiring_order</w:t>
            </w:r>
          </w:p>
        </w:tc>
        <w:tc>
          <w:tcPr>
            <w:tcW w:w="14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0FF05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getorder()</w:t>
            </w:r>
          </w:p>
        </w:tc>
        <w:tc>
          <w:tcPr>
            <w:tcW w:w="5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D1818C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根据订单ID查询订单的完整信息，返回订单实体对象。用于查看订单详情、订单信息回显。</w:t>
            </w:r>
          </w:p>
        </w:tc>
      </w:tr>
      <w:tr w14:paraId="02779B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99AB1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hiring_order</w:t>
            </w:r>
          </w:p>
        </w:tc>
        <w:tc>
          <w:tcPr>
            <w:tcW w:w="14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3D0B1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updatestatus（）</w:t>
            </w:r>
          </w:p>
        </w:tc>
        <w:tc>
          <w:tcPr>
            <w:tcW w:w="5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F2116C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更新订单的状态（如待接单、已接单、服务中、已完成等）。用于订单流程的状态流转控制。</w:t>
            </w:r>
          </w:p>
        </w:tc>
      </w:tr>
    </w:tbl>
    <w:p w14:paraId="24FA1975">
      <w:pPr>
        <w:pStyle w:val="4"/>
        <w:rPr>
          <w:rFonts w:hint="eastAsia" w:ascii="Times New Roman" w:hAnsi="Times New Roman"/>
        </w:rPr>
      </w:pPr>
    </w:p>
    <w:p w14:paraId="3B74E7B0">
      <w:pPr>
        <w:pStyle w:val="4"/>
        <w:rPr>
          <w:rFonts w:hint="eastAsia" w:ascii="Times New Roman" w:hAnsi="Times New Roman"/>
        </w:rPr>
      </w:pPr>
    </w:p>
    <w:p w14:paraId="4DB742F3">
      <w:pPr>
        <w:pStyle w:val="4"/>
        <w:rPr>
          <w:rFonts w:hint="eastAsia" w:ascii="Times New Roman" w:hAnsi="Times New Roman"/>
        </w:rPr>
      </w:pPr>
    </w:p>
    <w:p w14:paraId="1115A9A3">
      <w:pPr>
        <w:pStyle w:val="4"/>
        <w:numPr>
          <w:ilvl w:val="0"/>
          <w:numId w:val="2"/>
        </w:num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附件内容</w:t>
      </w:r>
      <w:r>
        <w:rPr>
          <w:rFonts w:ascii="Times New Roman" w:hAnsi="Times New Roman"/>
        </w:rPr>
        <w:t xml:space="preserve"> </w:t>
      </w:r>
    </w:p>
    <w:p w14:paraId="5F4F3102">
      <w:pPr>
        <w:pStyle w:val="4"/>
        <w:rPr>
          <w:rFonts w:hint="eastAsia"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object>
          <v:shape id="_x0000_i1028" o:spt="75" type="#_x0000_t75" style="height:42.75pt;width:117pt;" o:ole="t" filled="f" o:preferrelative="t" stroked="f" coordsize="21600,21600">
            <v:path/>
            <v:fill on="f" focussize="0,0"/>
            <v:stroke on="f"/>
            <v:imagedata r:id="rId33" o:title=""/>
            <o:lock v:ext="edit" aspectratio="t"/>
            <w10:wrap type="none"/>
            <w10:anchorlock/>
          </v:shape>
          <o:OLEObject Type="Embed" ProgID="Package" ShapeID="_x0000_i1028" DrawAspect="Content" ObjectID="_1468075728" r:id="rId32">
            <o:LockedField>false</o:LockedField>
          </o:OLEObject>
        </w:object>
      </w:r>
      <w:bookmarkStart w:id="0" w:name="_GoBack"/>
      <w:bookmarkEnd w:id="0"/>
    </w:p>
    <w:p w14:paraId="05C74E27">
      <w:pPr>
        <w:pStyle w:val="4"/>
        <w:rPr>
          <w:rFonts w:hint="eastAsia"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object>
          <v:shape id="_x0000_i1029" o:spt="75" type="#_x0000_t75" style="height:88.7pt;width:63.75pt;" o:ole="t" filled="f" o:preferrelative="t" stroked="f" coordsize="21600,21600">
            <v:path/>
            <v:fill on="f" focussize="0,0"/>
            <v:stroke on="f"/>
            <v:imagedata r:id="rId35" o:title=""/>
            <o:lock v:ext="edit" aspectratio="t"/>
            <w10:wrap type="none"/>
            <w10:anchorlock/>
          </v:shape>
          <o:OLEObject Type="Embed" ProgID="Package" ShapeID="_x0000_i1029" DrawAspect="Content" ObjectID="_1468075729" r:id="rId34">
            <o:LockedField>false</o:LockedField>
          </o:OLEObject>
        </w:object>
      </w:r>
      <w:r>
        <w:rPr>
          <w:rFonts w:hint="eastAsia" w:ascii="Times New Roman" w:hAnsi="Times New Roman" w:eastAsia="宋体"/>
          <w:lang w:eastAsia="zh-CN"/>
        </w:rPr>
        <w:object>
          <v:shape id="_x0000_i1030" o:spt="75" type="#_x0000_t75" style="height:79.15pt;width:87.25pt;" o:ole="t" filled="f" o:preferrelative="t" stroked="f" coordsize="21600,21600">
            <v:path/>
            <v:fill on="f" focussize="0,0"/>
            <v:stroke on="f"/>
            <v:imagedata r:id="rId37" o:title=""/>
            <o:lock v:ext="edit" aspectratio="t"/>
            <w10:wrap type="none"/>
            <w10:anchorlock/>
          </v:shape>
          <o:OLEObject Type="Embed" ProgID="Visio.Drawing.11" ShapeID="_x0000_i1030" DrawAspect="Icon" ObjectID="_1468075730" r:id="rId36">
            <o:LockedField>false</o:LockedField>
          </o:OLEObject>
        </w:object>
      </w:r>
    </w:p>
    <w:p w14:paraId="05658DEA">
      <w:pPr>
        <w:pStyle w:val="4"/>
        <w:rPr>
          <w:rFonts w:hint="eastAsia" w:ascii="Times New Roman" w:hAnsi="Times New Roman" w:eastAsia="宋体"/>
          <w:lang w:eastAsia="zh-CN"/>
        </w:rPr>
      </w:pPr>
    </w:p>
    <w:p w14:paraId="2039739A">
      <w:pPr>
        <w:pStyle w:val="4"/>
        <w:rPr>
          <w:rFonts w:hint="eastAsia" w:ascii="Times New Roman" w:hAnsi="Times New Roman"/>
        </w:rPr>
      </w:pPr>
    </w:p>
    <w:p w14:paraId="4D9C7A08">
      <w:pPr>
        <w:pStyle w:val="4"/>
        <w:rPr>
          <w:rFonts w:hint="eastAsia" w:ascii="Times New Roman" w:hAnsi="Times New Roman"/>
          <w:color w:val="FFFF00"/>
        </w:rPr>
      </w:pPr>
    </w:p>
    <w:p w14:paraId="597ED860">
      <w:pPr>
        <w:pStyle w:val="4"/>
        <w:rPr>
          <w:rFonts w:hint="eastAsia" w:ascii="Times New Roman" w:hAnsi="Times New Roman"/>
        </w:rPr>
      </w:pPr>
    </w:p>
    <w:p w14:paraId="0CA64764">
      <w:pPr>
        <w:pStyle w:val="4"/>
        <w:rPr>
          <w:rFonts w:hint="eastAsia" w:ascii="Times New Roman" w:hAnsi="Times New Roman"/>
        </w:rPr>
      </w:pPr>
    </w:p>
    <w:p w14:paraId="3A7C26F7">
      <w:pPr>
        <w:pStyle w:val="4"/>
        <w:rPr>
          <w:rFonts w:hint="eastAsia" w:ascii="Times New Roman" w:hAnsi="Times New Roman"/>
        </w:rPr>
      </w:pPr>
    </w:p>
    <w:p w14:paraId="3D7F26AA">
      <w:pPr>
        <w:pStyle w:val="4"/>
        <w:rPr>
          <w:rFonts w:hint="eastAsia" w:ascii="Times New Roman" w:hAnsi="Times New Roman"/>
        </w:rPr>
      </w:pPr>
    </w:p>
    <w:p w14:paraId="1F4B7C31">
      <w:pPr>
        <w:pStyle w:val="4"/>
        <w:rPr>
          <w:rFonts w:hint="eastAsia" w:ascii="Times New Roman" w:hAnsi="Times New Roman"/>
        </w:rPr>
      </w:pPr>
    </w:p>
    <w:p w14:paraId="0B331F61">
      <w:pPr>
        <w:pStyle w:val="4"/>
        <w:rPr>
          <w:rFonts w:hint="eastAsia" w:ascii="Times New Roman" w:hAnsi="Times New Roman"/>
        </w:rPr>
      </w:pPr>
    </w:p>
    <w:p w14:paraId="45F978E8">
      <w:pPr>
        <w:pStyle w:val="4"/>
        <w:rPr>
          <w:rFonts w:hint="eastAsia" w:ascii="Times New Roman" w:hAnsi="Times New Roman"/>
        </w:rPr>
      </w:pPr>
    </w:p>
    <w:p w14:paraId="027BF88E">
      <w:pPr>
        <w:pStyle w:val="4"/>
        <w:rPr>
          <w:rFonts w:hint="eastAsia" w:ascii="Times New Roman" w:hAnsi="Times New Roman"/>
        </w:rPr>
      </w:pPr>
    </w:p>
    <w:p w14:paraId="5CE45367">
      <w:pPr>
        <w:pStyle w:val="4"/>
        <w:rPr>
          <w:rFonts w:hint="eastAsia" w:ascii="Times New Roman" w:hAnsi="Times New Roman"/>
        </w:rPr>
      </w:pPr>
    </w:p>
    <w:p w14:paraId="78F36D17">
      <w:pPr>
        <w:pStyle w:val="4"/>
        <w:rPr>
          <w:rFonts w:hint="eastAsia" w:ascii="Times New Roman" w:hAnsi="Times New Roman"/>
        </w:rPr>
      </w:pPr>
    </w:p>
    <w:p w14:paraId="17464887">
      <w:pPr>
        <w:pStyle w:val="4"/>
        <w:rPr>
          <w:rFonts w:hint="eastAsia" w:ascii="Times New Roman" w:hAnsi="Times New Roman"/>
        </w:rPr>
      </w:pPr>
    </w:p>
    <w:p w14:paraId="1FB58547">
      <w:pPr>
        <w:pStyle w:val="4"/>
        <w:rPr>
          <w:rFonts w:hint="eastAsia" w:ascii="Times New Roman" w:hAnsi="Times New Roman"/>
        </w:rPr>
      </w:pPr>
    </w:p>
    <w:p w14:paraId="1583BD0E">
      <w:pPr>
        <w:pStyle w:val="4"/>
        <w:rPr>
          <w:rFonts w:hint="eastAsia" w:ascii="Times New Roman" w:hAnsi="Times New Roman"/>
        </w:rPr>
      </w:pPr>
    </w:p>
    <w:p w14:paraId="7AC7FA27">
      <w:pPr>
        <w:pStyle w:val="4"/>
        <w:rPr>
          <w:rFonts w:hint="eastAsia" w:ascii="Times New Roman" w:hAnsi="Times New Roman"/>
        </w:rPr>
      </w:pPr>
    </w:p>
    <w:p w14:paraId="5E26C02C">
      <w:pPr>
        <w:pStyle w:val="4"/>
        <w:rPr>
          <w:rFonts w:hint="eastAsia" w:ascii="Times New Roman" w:hAnsi="Times New Roman"/>
        </w:rPr>
      </w:pPr>
    </w:p>
    <w:p w14:paraId="6FD1DBE7">
      <w:pPr>
        <w:pStyle w:val="4"/>
        <w:rPr>
          <w:rFonts w:hint="eastAsia" w:ascii="Times New Roman" w:hAnsi="Times New Roman"/>
        </w:rPr>
      </w:pPr>
    </w:p>
    <w:p w14:paraId="4B594C98">
      <w:pPr>
        <w:pStyle w:val="4"/>
        <w:rPr>
          <w:rFonts w:hint="eastAsia" w:ascii="Times New Roman" w:hAnsi="Times New Roman"/>
        </w:rPr>
      </w:pPr>
    </w:p>
    <w:p w14:paraId="650A579C">
      <w:pPr>
        <w:pStyle w:val="4"/>
        <w:rPr>
          <w:rFonts w:hint="eastAsia" w:ascii="Times New Roman" w:hAnsi="Times New Roman"/>
        </w:rPr>
      </w:pPr>
    </w:p>
    <w:p w14:paraId="06FD0C78">
      <w:pPr>
        <w:pStyle w:val="4"/>
        <w:rPr>
          <w:rFonts w:hint="eastAsia" w:ascii="Times New Roman" w:hAnsi="Times New Roman"/>
        </w:rPr>
      </w:pPr>
    </w:p>
    <w:p w14:paraId="1282BC52">
      <w:pPr>
        <w:pStyle w:val="4"/>
        <w:rPr>
          <w:rFonts w:hint="eastAsia" w:ascii="Times New Roman" w:hAnsi="Times New Roman"/>
        </w:rPr>
      </w:pPr>
    </w:p>
    <w:p w14:paraId="04E1A31C">
      <w:pPr>
        <w:pStyle w:val="4"/>
        <w:rPr>
          <w:rFonts w:hint="eastAsia" w:ascii="Times New Roman" w:hAnsi="Times New Roman"/>
        </w:rPr>
      </w:pPr>
    </w:p>
    <w:p w14:paraId="0F334545">
      <w:pPr>
        <w:pStyle w:val="4"/>
        <w:rPr>
          <w:rFonts w:hint="eastAsia" w:ascii="Times New Roman" w:hAnsi="Times New Roman"/>
        </w:rPr>
      </w:pPr>
    </w:p>
    <w:p w14:paraId="26CEA1CF">
      <w:pPr>
        <w:pStyle w:val="4"/>
        <w:rPr>
          <w:rFonts w:hint="eastAsia" w:ascii="Times New Roman" w:hAnsi="Times New Roman"/>
        </w:rPr>
      </w:pPr>
    </w:p>
    <w:p w14:paraId="2729824D">
      <w:pPr>
        <w:pStyle w:val="4"/>
        <w:rPr>
          <w:rFonts w:ascii="Times New Roman" w:hAnsi="Times New Roman"/>
        </w:rPr>
      </w:pPr>
    </w:p>
    <w:tbl>
      <w:tblPr>
        <w:tblStyle w:val="10"/>
        <w:tblW w:w="9039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39"/>
      </w:tblGrid>
      <w:tr w14:paraId="04EE16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0" w:hRule="atLeast"/>
        </w:trPr>
        <w:tc>
          <w:tcPr>
            <w:tcW w:w="9039" w:type="dxa"/>
          </w:tcPr>
          <w:p w14:paraId="0670571B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64C0B5AB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指导教师评语：</w:t>
            </w:r>
          </w:p>
          <w:p w14:paraId="3132FB27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0276E0F1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44E4EB90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40835534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3B74A511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0046AA99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4085ABE5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172C1107">
            <w:pPr>
              <w:spacing w:line="480" w:lineRule="auto"/>
              <w:ind w:firstLine="5903" w:firstLineChars="2450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成绩评定</w:t>
            </w: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 xml:space="preserve">              </w:t>
            </w:r>
          </w:p>
          <w:p w14:paraId="73C5D0EA">
            <w:pPr>
              <w:spacing w:line="480" w:lineRule="auto"/>
              <w:ind w:firstLine="5903" w:firstLineChars="2450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教师签字</w:t>
            </w: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 xml:space="preserve">               </w:t>
            </w:r>
          </w:p>
          <w:p w14:paraId="35943247">
            <w:pPr>
              <w:spacing w:line="480" w:lineRule="auto"/>
              <w:ind w:firstLine="6144" w:firstLineChars="255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年     月     日</w:t>
            </w:r>
          </w:p>
        </w:tc>
      </w:tr>
      <w:tr w14:paraId="19ABE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9039" w:type="dxa"/>
          </w:tcPr>
          <w:p w14:paraId="0AF11ECA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备注：</w:t>
            </w:r>
          </w:p>
          <w:p w14:paraId="0A350F78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4F432AAC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14:paraId="096B5295">
      <w:pPr>
        <w:pStyle w:val="4"/>
        <w:rPr>
          <w:rFonts w:ascii="Times New Roman" w:hAnsi="Times New Roman"/>
        </w:rPr>
      </w:pPr>
    </w:p>
    <w:sectPr>
      <w:headerReference r:id="rId5" w:type="default"/>
      <w:footerReference r:id="rId6" w:type="default"/>
      <w:pgSz w:w="11910" w:h="16840"/>
      <w:pgMar w:top="1120" w:right="1620" w:bottom="1300" w:left="1640" w:header="624" w:footer="1106" w:gutter="0"/>
      <w:pgNumType w:start="1"/>
      <w:cols w:space="720" w:num="1"/>
      <w:docGrid w:linePitch="29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94042C">
    <w:pPr>
      <w:pStyle w:val="4"/>
      <w:spacing w:line="14" w:lineRule="auto"/>
      <w:rPr>
        <w:sz w:val="20"/>
      </w:rPr>
    </w:pPr>
  </w:p>
  <w:p w14:paraId="0561A00F">
    <w:pPr>
      <w:pStyle w:val="4"/>
      <w:spacing w:line="14" w:lineRule="auto"/>
      <w:rPr>
        <w:sz w:val="20"/>
      </w:rPr>
    </w:pPr>
    <w:r>
      <w:rPr>
        <w:rFonts w:asciiTheme="majorHAnsi" w:hAnsiTheme="majorHAnsi" w:eastAsiaTheme="majorEastAsia" w:cstheme="majorBidi"/>
      </w:rPr>
      <w:t xml:space="preserve">~ </w:t>
    </w:r>
    <w:r>
      <w:rPr>
        <w:rFonts w:asciiTheme="minorHAnsi" w:hAnsiTheme="minorHAnsi" w:eastAsiaTheme="minorEastAsia" w:cstheme="minorBidi"/>
        <w:sz w:val="20"/>
        <w:szCs w:val="22"/>
      </w:rPr>
      <w:fldChar w:fldCharType="begin"/>
    </w:r>
    <w:r>
      <w:rPr>
        <w:sz w:val="20"/>
      </w:rPr>
      <w:instrText xml:space="preserve">PAGE    \* MERGEFORMAT</w:instrText>
    </w:r>
    <w:r>
      <w:rPr>
        <w:rFonts w:asciiTheme="minorHAnsi" w:hAnsiTheme="minorHAnsi" w:eastAsiaTheme="minorEastAsia" w:cstheme="minorBidi"/>
        <w:sz w:val="20"/>
        <w:szCs w:val="22"/>
      </w:rPr>
      <w:fldChar w:fldCharType="separate"/>
    </w:r>
    <w:r>
      <w:rPr>
        <w:rFonts w:asciiTheme="majorHAnsi" w:hAnsiTheme="majorHAnsi" w:eastAsiaTheme="majorEastAsia" w:cstheme="majorBidi"/>
      </w:rPr>
      <w:t>1</w:t>
    </w:r>
    <w:r>
      <w:rPr>
        <w:rFonts w:asciiTheme="majorHAnsi" w:hAnsiTheme="majorHAnsi" w:eastAsiaTheme="majorEastAsia" w:cstheme="majorBidi"/>
      </w:rPr>
      <w:fldChar w:fldCharType="end"/>
    </w:r>
    <w:r>
      <w:rPr>
        <w:rFonts w:asciiTheme="majorHAnsi" w:hAnsiTheme="majorHAnsi" w:eastAsiaTheme="majorEastAsia" w:cstheme="majorBidi"/>
      </w:rPr>
      <w:t xml:space="preserve"> ~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191955661"/>
      <w:docPartObj>
        <w:docPartGallery w:val="autotext"/>
      </w:docPartObj>
    </w:sdtPr>
    <w:sdtEndPr>
      <w:rPr>
        <w:sz w:val="28"/>
        <w:szCs w:val="28"/>
      </w:rPr>
    </w:sdtEndPr>
    <w:sdtContent>
      <w:p w14:paraId="536ED2F6">
        <w:pPr>
          <w:pStyle w:val="6"/>
          <w:jc w:val="center"/>
          <w:rPr>
            <w:sz w:val="28"/>
            <w:szCs w:val="28"/>
          </w:rPr>
        </w:pPr>
        <w:r>
          <w:rPr>
            <w:sz w:val="28"/>
            <w:szCs w:val="28"/>
          </w:rPr>
          <w:fldChar w:fldCharType="begin"/>
        </w:r>
        <w:r>
          <w:rPr>
            <w:sz w:val="28"/>
            <w:szCs w:val="28"/>
          </w:rPr>
          <w:instrText xml:space="preserve">PAGE   \* MERGEFORMAT</w:instrText>
        </w:r>
        <w:r>
          <w:rPr>
            <w:sz w:val="28"/>
            <w:szCs w:val="28"/>
          </w:rPr>
          <w:fldChar w:fldCharType="separate"/>
        </w:r>
        <w:r>
          <w:rPr>
            <w:sz w:val="28"/>
            <w:szCs w:val="28"/>
          </w:rPr>
          <w:t>4</w:t>
        </w:r>
        <w:r>
          <w:rPr>
            <w:sz w:val="28"/>
            <w:szCs w:val="28"/>
          </w:rPr>
          <w:fldChar w:fldCharType="end"/>
        </w:r>
      </w:p>
    </w:sdtContent>
  </w:sdt>
  <w:p w14:paraId="17D02297">
    <w:pPr>
      <w:pStyle w:val="4"/>
      <w:spacing w:line="14" w:lineRule="auto"/>
      <w:rPr>
        <w:sz w:val="20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968752352"/>
      <w:placeholder>
        <w:docPart w:val="EAED2CFA2636454BB0815C39B9CA2AF5"/>
      </w:placeholder>
      <w:temporary/>
      <w:showingPlcHdr/>
    </w:sdtPr>
    <w:sdtContent>
      <w:p w14:paraId="3DE90B77">
        <w:pPr>
          <w:pStyle w:val="7"/>
        </w:pPr>
        <w:r>
          <w:t>[键入文字]</w:t>
        </w:r>
      </w:p>
    </w:sdtContent>
  </w:sdt>
  <w:p w14:paraId="79F94671">
    <w:pPr>
      <w:pStyle w:val="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07FA57">
    <w:pPr>
      <w:pStyle w:val="7"/>
      <w:jc w:val="right"/>
    </w:pPr>
    <w:r>
      <w:rPr>
        <w:rFonts w:hint="eastAsia"/>
        <w:sz w:val="28"/>
        <w:szCs w:val="28"/>
      </w:rPr>
      <w:t>数据库系统课程设计报告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2F6BD2"/>
    <w:multiLevelType w:val="singleLevel"/>
    <w:tmpl w:val="862F6BD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12B6B38"/>
    <w:multiLevelType w:val="singleLevel"/>
    <w:tmpl w:val="912B6B38"/>
    <w:lvl w:ilvl="0" w:tentative="0">
      <w:start w:val="1"/>
      <w:numFmt w:val="upperLetter"/>
      <w:suff w:val="space"/>
      <w:lvlText w:val="%1."/>
      <w:lvlJc w:val="left"/>
    </w:lvl>
  </w:abstractNum>
  <w:abstractNum w:abstractNumId="2">
    <w:nsid w:val="BCAB576F"/>
    <w:multiLevelType w:val="singleLevel"/>
    <w:tmpl w:val="BCAB576F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D7CD2B56"/>
    <w:multiLevelType w:val="singleLevel"/>
    <w:tmpl w:val="D7CD2B56"/>
    <w:lvl w:ilvl="0" w:tentative="0">
      <w:start w:val="1"/>
      <w:numFmt w:val="chineseCounting"/>
      <w:suff w:val="space"/>
      <w:lvlText w:val="%1．"/>
      <w:lvlJc w:val="left"/>
      <w:rPr>
        <w:rFonts w:hint="eastAsia"/>
      </w:rPr>
    </w:lvl>
  </w:abstractNum>
  <w:abstractNum w:abstractNumId="4">
    <w:nsid w:val="FEFAF0CD"/>
    <w:multiLevelType w:val="singleLevel"/>
    <w:tmpl w:val="FEFAF0CD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492E7D9C"/>
    <w:multiLevelType w:val="singleLevel"/>
    <w:tmpl w:val="492E7D9C"/>
    <w:lvl w:ilvl="0" w:tentative="0">
      <w:start w:val="1"/>
      <w:numFmt w:val="decimal"/>
      <w:suff w:val="nothing"/>
      <w:lvlText w:val="（%1）"/>
      <w:lvlJc w:val="left"/>
    </w:lvl>
  </w:abstractNum>
  <w:abstractNum w:abstractNumId="6">
    <w:nsid w:val="51E0454A"/>
    <w:multiLevelType w:val="multilevel"/>
    <w:tmpl w:val="51E0454A"/>
    <w:lvl w:ilvl="0" w:tentative="0">
      <w:start w:val="1"/>
      <w:numFmt w:val="japaneseCounting"/>
      <w:lvlText w:val="%1、"/>
      <w:lvlJc w:val="left"/>
      <w:pPr>
        <w:ind w:left="570" w:hanging="57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6AF5279E"/>
    <w:multiLevelType w:val="singleLevel"/>
    <w:tmpl w:val="6AF5279E"/>
    <w:lvl w:ilvl="0" w:tentative="0">
      <w:start w:val="1"/>
      <w:numFmt w:val="upperLetter"/>
      <w:suff w:val="space"/>
      <w:lvlText w:val="%1."/>
      <w:lvlJc w:val="left"/>
    </w:lvl>
  </w:abstractNum>
  <w:abstractNum w:abstractNumId="8">
    <w:nsid w:val="6E97F623"/>
    <w:multiLevelType w:val="singleLevel"/>
    <w:tmpl w:val="6E97F623"/>
    <w:lvl w:ilvl="0" w:tentative="0">
      <w:start w:val="1"/>
      <w:numFmt w:val="lowerLetter"/>
      <w:suff w:val="space"/>
      <w:lvlText w:val="%1."/>
      <w:lvlJc w:val="left"/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5"/>
  </w:num>
  <w:num w:numId="5">
    <w:abstractNumId w:val="8"/>
  </w:num>
  <w:num w:numId="6">
    <w:abstractNumId w:val="7"/>
  </w:num>
  <w:num w:numId="7">
    <w:abstractNumId w:val="0"/>
  </w:num>
  <w:num w:numId="8">
    <w:abstractNumId w:val="4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601B"/>
    <w:rsid w:val="00094936"/>
    <w:rsid w:val="000C5F40"/>
    <w:rsid w:val="00115F44"/>
    <w:rsid w:val="002E40BB"/>
    <w:rsid w:val="00317149"/>
    <w:rsid w:val="00336D95"/>
    <w:rsid w:val="0043601B"/>
    <w:rsid w:val="007F5A48"/>
    <w:rsid w:val="00CA5702"/>
    <w:rsid w:val="00CD73C6"/>
    <w:rsid w:val="00F9466A"/>
    <w:rsid w:val="0A4151EA"/>
    <w:rsid w:val="184A4192"/>
    <w:rsid w:val="2D5E4009"/>
    <w:rsid w:val="47282209"/>
    <w:rsid w:val="59E54714"/>
    <w:rsid w:val="67077176"/>
    <w:rsid w:val="793F1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zh-CN" w:eastAsia="zh-CN" w:bidi="zh-CN"/>
    </w:rPr>
  </w:style>
  <w:style w:type="paragraph" w:styleId="2">
    <w:name w:val="heading 1"/>
    <w:basedOn w:val="1"/>
    <w:next w:val="1"/>
    <w:link w:val="35"/>
    <w:qFormat/>
    <w:uiPriority w:val="0"/>
    <w:pPr>
      <w:keepNext/>
      <w:keepLines/>
      <w:autoSpaceDE/>
      <w:autoSpaceDN/>
      <w:spacing w:before="340" w:after="330" w:line="578" w:lineRule="auto"/>
      <w:jc w:val="both"/>
      <w:outlineLvl w:val="0"/>
    </w:pPr>
    <w:rPr>
      <w:rFonts w:ascii="Times New Roman" w:hAnsi="Times New Roman" w:cs="Times New Roman"/>
      <w:b/>
      <w:bCs/>
      <w:kern w:val="44"/>
      <w:sz w:val="44"/>
      <w:szCs w:val="44"/>
      <w:lang w:val="en-US" w:bidi="ar-SA"/>
    </w:rPr>
  </w:style>
  <w:style w:type="paragraph" w:styleId="3">
    <w:name w:val="heading 2"/>
    <w:basedOn w:val="1"/>
    <w:link w:val="32"/>
    <w:qFormat/>
    <w:uiPriority w:val="9"/>
    <w:pPr>
      <w:widowControl/>
      <w:autoSpaceDE/>
      <w:autoSpaceDN/>
      <w:spacing w:before="100" w:beforeAutospacing="1" w:after="100" w:afterAutospacing="1"/>
      <w:outlineLvl w:val="1"/>
    </w:pPr>
    <w:rPr>
      <w:b/>
      <w:bCs/>
      <w:sz w:val="36"/>
      <w:szCs w:val="36"/>
      <w:lang w:val="en-US" w:bidi="ar-SA"/>
    </w:rPr>
  </w:style>
  <w:style w:type="character" w:default="1" w:styleId="11">
    <w:name w:val="Default Paragraph Font"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sz w:val="28"/>
      <w:szCs w:val="28"/>
    </w:rPr>
  </w:style>
  <w:style w:type="paragraph" w:styleId="5">
    <w:name w:val="Balloon Text"/>
    <w:basedOn w:val="1"/>
    <w:link w:val="18"/>
    <w:qFormat/>
    <w:uiPriority w:val="0"/>
    <w:rPr>
      <w:sz w:val="18"/>
      <w:szCs w:val="18"/>
    </w:rPr>
  </w:style>
  <w:style w:type="paragraph" w:styleId="6">
    <w:name w:val="footer"/>
    <w:basedOn w:val="1"/>
    <w:link w:val="37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header"/>
    <w:basedOn w:val="1"/>
    <w:link w:val="36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link w:val="24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sz w:val="24"/>
      <w:szCs w:val="24"/>
      <w:lang w:val="en-US" w:bidi="ar-SA"/>
    </w:rPr>
  </w:style>
  <w:style w:type="paragraph" w:styleId="9">
    <w:name w:val="Normal (Web)"/>
    <w:basedOn w:val="1"/>
    <w:unhideWhenUsed/>
    <w:qFormat/>
    <w:uiPriority w:val="99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 w:bidi="ar-SA"/>
    </w:rPr>
  </w:style>
  <w:style w:type="character" w:styleId="12">
    <w:name w:val="Strong"/>
    <w:qFormat/>
    <w:uiPriority w:val="22"/>
    <w:rPr>
      <w:b/>
      <w:bCs/>
    </w:rPr>
  </w:style>
  <w:style w:type="character" w:styleId="13">
    <w:name w:val="FollowedHyperlink"/>
    <w:basedOn w:val="11"/>
    <w:uiPriority w:val="0"/>
    <w:rPr>
      <w:color w:val="800080"/>
      <w:u w:val="single"/>
    </w:rPr>
  </w:style>
  <w:style w:type="character" w:styleId="14">
    <w:name w:val="Hyperlink"/>
    <w:basedOn w:val="11"/>
    <w:uiPriority w:val="0"/>
    <w:rPr>
      <w:color w:val="0000FF"/>
      <w:u w:val="single"/>
    </w:rPr>
  </w:style>
  <w:style w:type="table" w:customStyle="1" w:styleId="15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6">
    <w:name w:val="List Paragraph"/>
    <w:basedOn w:val="1"/>
    <w:qFormat/>
    <w:uiPriority w:val="1"/>
  </w:style>
  <w:style w:type="paragraph" w:customStyle="1" w:styleId="17">
    <w:name w:val="Table Paragraph"/>
    <w:basedOn w:val="1"/>
    <w:qFormat/>
    <w:uiPriority w:val="1"/>
    <w:pPr>
      <w:spacing w:before="99"/>
    </w:pPr>
  </w:style>
  <w:style w:type="character" w:customStyle="1" w:styleId="18">
    <w:name w:val="批注框文本 Char"/>
    <w:basedOn w:val="11"/>
    <w:link w:val="5"/>
    <w:qFormat/>
    <w:uiPriority w:val="0"/>
    <w:rPr>
      <w:sz w:val="18"/>
      <w:szCs w:val="18"/>
    </w:rPr>
  </w:style>
  <w:style w:type="character" w:customStyle="1" w:styleId="19">
    <w:name w:val="页眉 Char"/>
    <w:basedOn w:val="11"/>
    <w:link w:val="7"/>
    <w:qFormat/>
    <w:uiPriority w:val="99"/>
    <w:rPr>
      <w:sz w:val="18"/>
      <w:szCs w:val="18"/>
    </w:rPr>
  </w:style>
  <w:style w:type="character" w:customStyle="1" w:styleId="20">
    <w:name w:val="页脚 Char"/>
    <w:basedOn w:val="11"/>
    <w:link w:val="6"/>
    <w:qFormat/>
    <w:uiPriority w:val="99"/>
    <w:rPr>
      <w:sz w:val="18"/>
      <w:szCs w:val="18"/>
    </w:rPr>
  </w:style>
  <w:style w:type="character" w:customStyle="1" w:styleId="21">
    <w:name w:val="标题 1 Char"/>
    <w:basedOn w:val="11"/>
    <w:qFormat/>
    <w:uiPriority w:val="0"/>
    <w:rPr>
      <w:rFonts w:ascii="宋体" w:hAnsi="宋体" w:eastAsia="宋体" w:cs="宋体"/>
      <w:b/>
      <w:bCs/>
      <w:kern w:val="44"/>
      <w:sz w:val="44"/>
      <w:szCs w:val="44"/>
      <w:lang w:val="zh-CN" w:bidi="zh-CN"/>
    </w:rPr>
  </w:style>
  <w:style w:type="character" w:customStyle="1" w:styleId="22">
    <w:name w:val="标题 2 Char"/>
    <w:basedOn w:val="11"/>
    <w:semiHidden/>
    <w:qFormat/>
    <w:uiPriority w:val="0"/>
    <w:rPr>
      <w:rFonts w:asciiTheme="majorHAnsi" w:hAnsiTheme="majorHAnsi" w:eastAsiaTheme="majorEastAsia" w:cstheme="majorBidi"/>
      <w:b/>
      <w:bCs/>
      <w:sz w:val="32"/>
      <w:szCs w:val="32"/>
      <w:lang w:val="zh-CN" w:bidi="zh-CN"/>
    </w:rPr>
  </w:style>
  <w:style w:type="character" w:customStyle="1" w:styleId="23">
    <w:name w:val="HTML 预设格式 Char"/>
    <w:basedOn w:val="11"/>
    <w:qFormat/>
    <w:uiPriority w:val="0"/>
    <w:rPr>
      <w:rFonts w:ascii="Courier New" w:hAnsi="Courier New" w:eastAsia="宋体" w:cs="Courier New"/>
      <w:lang w:val="zh-CN" w:bidi="zh-CN"/>
    </w:rPr>
  </w:style>
  <w:style w:type="character" w:customStyle="1" w:styleId="24">
    <w:name w:val="HTML 预设格式 Char1"/>
    <w:link w:val="8"/>
    <w:qFormat/>
    <w:uiPriority w:val="99"/>
    <w:rPr>
      <w:sz w:val="24"/>
      <w:szCs w:val="24"/>
      <w:lang w:val="en-US" w:bidi="ar-SA"/>
    </w:rPr>
  </w:style>
  <w:style w:type="character" w:customStyle="1" w:styleId="25">
    <w:name w:val="lake-preview-codeblock-content"/>
    <w:basedOn w:val="11"/>
    <w:qFormat/>
    <w:uiPriority w:val="0"/>
  </w:style>
  <w:style w:type="character" w:customStyle="1" w:styleId="26">
    <w:name w:val="cm-variable"/>
    <w:basedOn w:val="11"/>
    <w:qFormat/>
    <w:uiPriority w:val="0"/>
  </w:style>
  <w:style w:type="character" w:customStyle="1" w:styleId="27">
    <w:name w:val="cm-operator"/>
    <w:basedOn w:val="11"/>
    <w:qFormat/>
    <w:uiPriority w:val="0"/>
  </w:style>
  <w:style w:type="character" w:customStyle="1" w:styleId="28">
    <w:name w:val="cm-property"/>
    <w:basedOn w:val="11"/>
    <w:qFormat/>
    <w:uiPriority w:val="0"/>
  </w:style>
  <w:style w:type="character" w:customStyle="1" w:styleId="29">
    <w:name w:val="cm-string"/>
    <w:basedOn w:val="11"/>
    <w:qFormat/>
    <w:uiPriority w:val="0"/>
  </w:style>
  <w:style w:type="character" w:customStyle="1" w:styleId="30">
    <w:name w:val="cm-comment"/>
    <w:basedOn w:val="11"/>
    <w:qFormat/>
    <w:uiPriority w:val="0"/>
  </w:style>
  <w:style w:type="character" w:customStyle="1" w:styleId="31">
    <w:name w:val="cm-attribute"/>
    <w:basedOn w:val="11"/>
    <w:qFormat/>
    <w:uiPriority w:val="0"/>
  </w:style>
  <w:style w:type="character" w:customStyle="1" w:styleId="32">
    <w:name w:val="标题 2 Char1"/>
    <w:link w:val="3"/>
    <w:qFormat/>
    <w:uiPriority w:val="9"/>
    <w:rPr>
      <w:b/>
      <w:bCs/>
      <w:sz w:val="36"/>
      <w:szCs w:val="36"/>
      <w:lang w:val="en-US" w:bidi="ar-SA"/>
    </w:rPr>
  </w:style>
  <w:style w:type="character" w:customStyle="1" w:styleId="33">
    <w:name w:val="cm-error"/>
    <w:basedOn w:val="11"/>
    <w:qFormat/>
    <w:uiPriority w:val="0"/>
  </w:style>
  <w:style w:type="character" w:customStyle="1" w:styleId="34">
    <w:name w:val="cm-number"/>
    <w:basedOn w:val="11"/>
    <w:qFormat/>
    <w:uiPriority w:val="0"/>
  </w:style>
  <w:style w:type="character" w:customStyle="1" w:styleId="35">
    <w:name w:val="标题 1 Char1"/>
    <w:link w:val="2"/>
    <w:qFormat/>
    <w:uiPriority w:val="0"/>
    <w:rPr>
      <w:rFonts w:ascii="Times New Roman" w:hAnsi="Times New Roman" w:cs="Times New Roman"/>
      <w:b/>
      <w:bCs/>
      <w:kern w:val="44"/>
      <w:sz w:val="44"/>
      <w:szCs w:val="44"/>
      <w:lang w:val="en-US" w:bidi="ar-SA"/>
    </w:rPr>
  </w:style>
  <w:style w:type="character" w:customStyle="1" w:styleId="36">
    <w:name w:val="页眉 字符"/>
    <w:link w:val="7"/>
    <w:qFormat/>
    <w:uiPriority w:val="0"/>
    <w:rPr>
      <w:sz w:val="18"/>
      <w:szCs w:val="18"/>
    </w:rPr>
  </w:style>
  <w:style w:type="character" w:customStyle="1" w:styleId="37">
    <w:name w:val="页脚 字符"/>
    <w:link w:val="6"/>
    <w:qFormat/>
    <w:uiPriority w:val="0"/>
    <w:rPr>
      <w:sz w:val="18"/>
      <w:szCs w:val="18"/>
    </w:rPr>
  </w:style>
  <w:style w:type="paragraph" w:customStyle="1" w:styleId="38">
    <w:name w:val="内容块-28-a"/>
    <w:basedOn w:val="1"/>
    <w:next w:val="1"/>
    <w:qFormat/>
    <w:uiPriority w:val="0"/>
    <w:pPr>
      <w:pBdr>
        <w:top w:val="single" w:color="7E7E7E" w:themeColor="text1" w:themeTint="80" w:sz="4" w:space="10"/>
        <w:left w:val="single" w:color="7E7E7E" w:themeColor="text1" w:themeTint="80" w:sz="4" w:space="16"/>
        <w:bottom w:val="single" w:color="7E7E7E" w:themeColor="text1" w:themeTint="80" w:sz="4" w:space="10"/>
        <w:right w:val="single" w:color="7E7E7E" w:themeColor="text1" w:themeTint="80" w:sz="4" w:space="16"/>
      </w:pBdr>
      <w:ind w:left="357" w:right="357"/>
      <w:textAlignment w:val="center"/>
    </w:pPr>
    <w:rPr>
      <w:szCs w:val="21"/>
    </w:rPr>
  </w:style>
  <w:style w:type="paragraph" w:customStyle="1" w:styleId="39">
    <w:name w:val="内容块-16-a"/>
    <w:basedOn w:val="1"/>
    <w:next w:val="1"/>
    <w:qFormat/>
    <w:uiPriority w:val="0"/>
    <w:pPr>
      <w:pBdr>
        <w:top w:val="single" w:color="F6F8FB" w:themeColor="accent1" w:themeTint="0D" w:sz="4" w:space="10"/>
        <w:left w:val="single" w:color="F6F8FB" w:themeColor="accent1" w:themeTint="0D" w:sz="4" w:space="17"/>
        <w:bottom w:val="single" w:color="F6F8FB" w:themeColor="accent1" w:themeTint="0D" w:sz="4" w:space="10"/>
        <w:right w:val="single" w:color="F6F8FB" w:themeColor="accent1" w:themeTint="0D" w:sz="4" w:space="17"/>
      </w:pBdr>
      <w:shd w:val="clear" w:color="auto" w:fill="F6F8FB" w:themeFill="accent1" w:themeFillTint="0D"/>
      <w:ind w:left="357" w:right="357"/>
      <w:textAlignment w:val="center"/>
    </w:pPr>
    <w:rPr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1" Type="http://schemas.openxmlformats.org/officeDocument/2006/relationships/glossaryDocument" Target="glossary/document.xml"/><Relationship Id="rId40" Type="http://schemas.openxmlformats.org/officeDocument/2006/relationships/fontTable" Target="fontTable.xml"/><Relationship Id="rId4" Type="http://schemas.openxmlformats.org/officeDocument/2006/relationships/footer" Target="footer1.xml"/><Relationship Id="rId39" Type="http://schemas.openxmlformats.org/officeDocument/2006/relationships/customXml" Target="../customXml/item1.xml"/><Relationship Id="rId38" Type="http://schemas.openxmlformats.org/officeDocument/2006/relationships/numbering" Target="numbering.xml"/><Relationship Id="rId37" Type="http://schemas.openxmlformats.org/officeDocument/2006/relationships/image" Target="media/image24.emf"/><Relationship Id="rId36" Type="http://schemas.openxmlformats.org/officeDocument/2006/relationships/oleObject" Target="embeddings/oleObject6.bin"/><Relationship Id="rId35" Type="http://schemas.openxmlformats.org/officeDocument/2006/relationships/image" Target="media/image23.emf"/><Relationship Id="rId34" Type="http://schemas.openxmlformats.org/officeDocument/2006/relationships/oleObject" Target="embeddings/oleObject5.bin"/><Relationship Id="rId33" Type="http://schemas.openxmlformats.org/officeDocument/2006/relationships/image" Target="media/image22.emf"/><Relationship Id="rId32" Type="http://schemas.openxmlformats.org/officeDocument/2006/relationships/oleObject" Target="embeddings/oleObject4.bin"/><Relationship Id="rId31" Type="http://schemas.openxmlformats.org/officeDocument/2006/relationships/image" Target="media/image21.emf"/><Relationship Id="rId30" Type="http://schemas.openxmlformats.org/officeDocument/2006/relationships/oleObject" Target="embeddings/oleObject3.bin"/><Relationship Id="rId3" Type="http://schemas.openxmlformats.org/officeDocument/2006/relationships/header" Target="header1.xml"/><Relationship Id="rId29" Type="http://schemas.openxmlformats.org/officeDocument/2006/relationships/image" Target="media/image20.png"/><Relationship Id="rId28" Type="http://schemas.openxmlformats.org/officeDocument/2006/relationships/image" Target="media/image19.png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emf"/><Relationship Id="rId15" Type="http://schemas.openxmlformats.org/officeDocument/2006/relationships/oleObject" Target="embeddings/oleObject2.bin"/><Relationship Id="rId14" Type="http://schemas.openxmlformats.org/officeDocument/2006/relationships/image" Target="media/image6.emf"/><Relationship Id="rId13" Type="http://schemas.openxmlformats.org/officeDocument/2006/relationships/oleObject" Target="embeddings/oleObject1.bin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EAED2CFA2636454BB0815C39B9CA2AF5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5CD7CAE-949B-4AD7-B181-F968AC4E89CD}"/>
      </w:docPartPr>
      <w:docPartBody>
        <w:p w14:paraId="4AFCF110">
          <w:pPr>
            <w:pStyle w:val="4"/>
          </w:pPr>
          <w:r>
            <w:rPr>
              <w:lang w:val="zh-CN"/>
            </w:rPr>
            <w:t>[键入文字]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5B62"/>
    <w:rsid w:val="00175B62"/>
    <w:rsid w:val="005B5402"/>
    <w:rsid w:val="006E4FCA"/>
    <w:rsid w:val="00922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qFormat="1" w:uiPriority="99" w:name="Normal Table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EAED2CFA2636454BB0815C39B9CA2AF5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5">
    <w:name w:val="77B5A8E7C92D4323BEABD50E21EFBC2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287327-78AD-4D00-9937-FD325ABC23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2217</Words>
  <Characters>4775</Characters>
  <Lines>9</Lines>
  <Paragraphs>2</Paragraphs>
  <TotalTime>4</TotalTime>
  <ScaleCrop>false</ScaleCrop>
  <LinksUpToDate>false</LinksUpToDate>
  <CharactersWithSpaces>5257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2024-06-14T00:47:00Z</dcterms:created>
  <dc:creator>WPS_1601978876</dc:creator>
  <cp:lastModifiedBy>魄力</cp:lastModifiedBy>
  <dcterms:modified xsi:type="dcterms:W3CDTF">2026-05-10T14:30:10Z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2021-07-01T00:00:00Z</vt:filetime>
  </property>
  <property fmtid="{D5CDD505-2E9C-101B-9397-08002B2CF9AE}" pid="3" name="Creator">
    <vt:lpwstr>WPS 文字</vt:lpwstr>
  </property>
  <property fmtid="{D5CDD505-2E9C-101B-9397-08002B2CF9AE}" pid="4" name="LastSaved">
    <vt:filetime>2021-07-01T00:00:00Z</vt:filetime>
  </property>
  <property fmtid="{D5CDD505-2E9C-101B-9397-08002B2CF9AE}" pid="5" name="KSOProductBuildVer">
    <vt:lpwstr>2052-12.1.0.25865</vt:lpwstr>
  </property>
  <property fmtid="{D5CDD505-2E9C-101B-9397-08002B2CF9AE}" pid="6" name="KSOTemplateDocerSaveRecord">
    <vt:lpwstr>eyJoZGlkIjoiY2JjZDBkYzBiOTAzYzU3YzY4ZDc0NzQyNDk5ZWQzZjkiLCJ1c2VySWQiOiI3NzY4MDk1MDQifQ==</vt:lpwstr>
  </property>
  <property fmtid="{D5CDD505-2E9C-101B-9397-08002B2CF9AE}" pid="7" name="ICV">
    <vt:lpwstr>01BF31957E244FB8B89C18C21CFEEAA2_12</vt:lpwstr>
  </property>
</Properties>
</file>