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634D1" w14:textId="77777777" w:rsidR="00CE51CB" w:rsidRDefault="00CE51CB" w:rsidP="00CE51CB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79D50C2A" w14:textId="77777777" w:rsidR="00CE51CB" w:rsidRDefault="00CE51CB" w:rsidP="00CE51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7D40AA14" w14:textId="77777777" w:rsidR="00CE51CB" w:rsidRDefault="00CE51CB" w:rsidP="00CE51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Электротехнический факультет                                                                                   Кафедра «Информационные технологии и автоматизированные </w:t>
      </w:r>
      <w:proofErr w:type="gramStart"/>
      <w:r>
        <w:rPr>
          <w:sz w:val="28"/>
          <w:szCs w:val="28"/>
        </w:rPr>
        <w:t xml:space="preserve">системы»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направление подготовки: 09.03.04 - «Программная инженерия»</w:t>
      </w:r>
    </w:p>
    <w:p w14:paraId="34C9C72A" w14:textId="77777777" w:rsidR="00CE51CB" w:rsidRDefault="00CE51CB" w:rsidP="00CE51CB">
      <w:pPr>
        <w:jc w:val="center"/>
        <w:rPr>
          <w:sz w:val="28"/>
          <w:szCs w:val="28"/>
        </w:rPr>
      </w:pPr>
    </w:p>
    <w:p w14:paraId="3BEA6083" w14:textId="77777777" w:rsidR="00CE51CB" w:rsidRDefault="00CE51CB" w:rsidP="00CE51CB">
      <w:pPr>
        <w:jc w:val="center"/>
        <w:rPr>
          <w:sz w:val="28"/>
          <w:szCs w:val="28"/>
        </w:rPr>
      </w:pPr>
    </w:p>
    <w:p w14:paraId="29855BA8" w14:textId="77777777" w:rsidR="00CE51CB" w:rsidRDefault="00CE51CB" w:rsidP="00CE51CB">
      <w:pPr>
        <w:rPr>
          <w:sz w:val="28"/>
          <w:szCs w:val="28"/>
        </w:rPr>
      </w:pPr>
    </w:p>
    <w:p w14:paraId="7C19FC3E" w14:textId="77777777" w:rsidR="00CE51CB" w:rsidRDefault="00CE51CB" w:rsidP="00CE51CB">
      <w:pPr>
        <w:rPr>
          <w:sz w:val="28"/>
          <w:szCs w:val="28"/>
        </w:rPr>
      </w:pPr>
    </w:p>
    <w:p w14:paraId="0BEEC9EB" w14:textId="77777777" w:rsidR="00CE51CB" w:rsidRDefault="00CE51CB" w:rsidP="00CE51CB">
      <w:pPr>
        <w:jc w:val="center"/>
        <w:rPr>
          <w:sz w:val="28"/>
          <w:szCs w:val="28"/>
        </w:rPr>
      </w:pPr>
    </w:p>
    <w:p w14:paraId="62C4E55B" w14:textId="2D4090BF" w:rsidR="00CE51CB" w:rsidRPr="000F398C" w:rsidRDefault="00CE51CB" w:rsidP="00CE51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</w:t>
      </w:r>
      <w:r w:rsidR="000F398C" w:rsidRPr="000F398C">
        <w:rPr>
          <w:b/>
          <w:bCs/>
          <w:sz w:val="36"/>
          <w:szCs w:val="36"/>
        </w:rPr>
        <w:t>1</w:t>
      </w:r>
      <w:r w:rsidR="003F4735">
        <w:rPr>
          <w:b/>
          <w:bCs/>
          <w:sz w:val="36"/>
          <w:szCs w:val="36"/>
        </w:rPr>
        <w:t>1</w:t>
      </w:r>
    </w:p>
    <w:p w14:paraId="369FBB9C" w14:textId="040CFEFA" w:rsidR="00CE51CB" w:rsidRPr="002F0D94" w:rsidRDefault="00CE51CB" w:rsidP="00CE51CB">
      <w:pPr>
        <w:jc w:val="center"/>
        <w:rPr>
          <w:b/>
          <w:bCs/>
          <w:sz w:val="36"/>
          <w:szCs w:val="36"/>
        </w:rPr>
      </w:pPr>
      <w:r w:rsidRPr="003A1670">
        <w:rPr>
          <w:b/>
          <w:bCs/>
          <w:sz w:val="36"/>
          <w:szCs w:val="36"/>
        </w:rPr>
        <w:t>"</w:t>
      </w:r>
      <w:r w:rsidR="003F4735">
        <w:rPr>
          <w:b/>
          <w:bCs/>
          <w:sz w:val="36"/>
          <w:szCs w:val="36"/>
        </w:rPr>
        <w:t xml:space="preserve">Последовательные контейнеры библиотеки </w:t>
      </w:r>
      <w:r w:rsidR="003F4735">
        <w:rPr>
          <w:b/>
          <w:bCs/>
          <w:sz w:val="36"/>
          <w:szCs w:val="36"/>
          <w:lang w:val="en-US"/>
        </w:rPr>
        <w:t>STL</w:t>
      </w:r>
      <w:r w:rsidRPr="003A1670">
        <w:rPr>
          <w:b/>
          <w:bCs/>
          <w:sz w:val="36"/>
          <w:szCs w:val="36"/>
        </w:rPr>
        <w:t>"</w:t>
      </w:r>
    </w:p>
    <w:p w14:paraId="28ED2A90" w14:textId="77777777" w:rsidR="00CE51CB" w:rsidRDefault="00CE51CB" w:rsidP="00CE51CB">
      <w:pPr>
        <w:jc w:val="center"/>
        <w:rPr>
          <w:b/>
          <w:bCs/>
          <w:sz w:val="36"/>
          <w:szCs w:val="36"/>
        </w:rPr>
      </w:pPr>
    </w:p>
    <w:p w14:paraId="2D869674" w14:textId="77777777" w:rsidR="00CE51CB" w:rsidRDefault="00CE51CB" w:rsidP="00CE51CB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F46A633" w14:textId="77777777" w:rsidR="00CE51CB" w:rsidRDefault="00CE51CB" w:rsidP="00CE51CB">
      <w:pPr>
        <w:ind w:left="4956"/>
        <w:rPr>
          <w:sz w:val="30"/>
          <w:szCs w:val="30"/>
          <w:u w:val="single"/>
        </w:rPr>
      </w:pPr>
      <w:proofErr w:type="gramStart"/>
      <w:r>
        <w:rPr>
          <w:sz w:val="28"/>
          <w:szCs w:val="28"/>
        </w:rPr>
        <w:t xml:space="preserve">Проверил:   </w:t>
      </w:r>
      <w:proofErr w:type="gramEnd"/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CE51CB" w14:paraId="0C52AED1" w14:textId="77777777" w:rsidTr="00E33A7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2C5FF" w14:textId="77777777" w:rsidR="00CE51CB" w:rsidRDefault="00CE51CB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CE51CB" w14:paraId="0CEAE813" w14:textId="77777777" w:rsidTr="00E33A7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9400C" w14:textId="77777777" w:rsidR="00CE51CB" w:rsidRDefault="00CE51CB" w:rsidP="00E33A7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sz w:val="20"/>
                <w:szCs w:val="20"/>
              </w:rPr>
              <w:t xml:space="preserve">               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>подпись)</w:t>
            </w:r>
          </w:p>
        </w:tc>
      </w:tr>
      <w:tr w:rsidR="00CE51CB" w14:paraId="6A24492E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2AD5E0F8" w14:textId="77777777" w:rsidR="00CE51CB" w:rsidRDefault="00CE51CB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CE51CB" w14:paraId="7C4DCB8E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0D1867AB" w14:textId="77777777" w:rsidR="00CE51CB" w:rsidRDefault="00CE51CB" w:rsidP="00E33A7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4F870EE1" w14:textId="77777777" w:rsidR="00CE51CB" w:rsidRDefault="00CE51CB" w:rsidP="00CE51CB">
      <w:pPr>
        <w:ind w:left="4956"/>
        <w:rPr>
          <w:sz w:val="30"/>
          <w:szCs w:val="30"/>
          <w:u w:val="single"/>
        </w:rPr>
      </w:pPr>
    </w:p>
    <w:p w14:paraId="0B52B72A" w14:textId="77777777" w:rsidR="00CE51CB" w:rsidRDefault="00CE51CB" w:rsidP="00CE51CB">
      <w:pPr>
        <w:ind w:left="4956"/>
        <w:rPr>
          <w:sz w:val="30"/>
          <w:szCs w:val="30"/>
          <w:u w:val="single"/>
        </w:rPr>
      </w:pPr>
    </w:p>
    <w:p w14:paraId="7F498F89" w14:textId="77777777" w:rsidR="00CE51CB" w:rsidRDefault="00CE51CB" w:rsidP="00CE51CB">
      <w:pPr>
        <w:ind w:left="4956"/>
        <w:rPr>
          <w:sz w:val="30"/>
          <w:szCs w:val="30"/>
          <w:u w:val="single"/>
        </w:rPr>
      </w:pPr>
    </w:p>
    <w:p w14:paraId="44146D56" w14:textId="77777777" w:rsidR="00CE51CB" w:rsidRDefault="00CE51CB" w:rsidP="00CE51CB">
      <w:pPr>
        <w:ind w:left="4956"/>
        <w:rPr>
          <w:sz w:val="30"/>
          <w:szCs w:val="30"/>
          <w:u w:val="single"/>
        </w:rPr>
      </w:pPr>
    </w:p>
    <w:p w14:paraId="5EB34BBD" w14:textId="77777777" w:rsidR="00CE51CB" w:rsidRDefault="00CE51CB" w:rsidP="00CE51CB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1F6D8726" w14:textId="77777777" w:rsidR="00CE51CB" w:rsidRDefault="00CE51CB" w:rsidP="00CE51C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47E68F73" w14:textId="77777777" w:rsidR="00CE51CB" w:rsidRPr="00F57F3A" w:rsidRDefault="00CE51CB" w:rsidP="00CE51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731A1607" w14:textId="344951D8" w:rsidR="00CE51CB" w:rsidRDefault="003F4735" w:rsidP="00CE51CB">
      <w:pPr>
        <w:rPr>
          <w:b/>
          <w:bCs/>
          <w:sz w:val="36"/>
          <w:szCs w:val="36"/>
          <w:lang w:val="en-US"/>
        </w:rPr>
      </w:pPr>
      <w:r w:rsidRPr="003F4735">
        <w:rPr>
          <w:b/>
          <w:bCs/>
          <w:sz w:val="36"/>
          <w:szCs w:val="36"/>
          <w:lang w:val="en-US"/>
        </w:rPr>
        <w:drawing>
          <wp:inline distT="0" distB="0" distL="0" distR="0" wp14:anchorId="7BD5AB00" wp14:editId="5732806F">
            <wp:extent cx="5940425" cy="2965450"/>
            <wp:effectExtent l="0" t="0" r="3175" b="6350"/>
            <wp:docPr id="88788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86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EFEC" w14:textId="77777777" w:rsidR="00CE51CB" w:rsidRPr="00F57F3A" w:rsidRDefault="00CE51CB" w:rsidP="00CE51CB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186DF9DC" w14:textId="650A5BDC" w:rsidR="003F4735" w:rsidRDefault="003F4735" w:rsidP="00CE51CB">
      <w:pPr>
        <w:rPr>
          <w:sz w:val="36"/>
          <w:szCs w:val="36"/>
          <w:lang w:val="en-US"/>
        </w:rPr>
      </w:pPr>
      <w:r>
        <w:rPr>
          <w:sz w:val="36"/>
          <w:szCs w:val="36"/>
        </w:rPr>
        <w:t>Проект</w:t>
      </w:r>
      <w:r w:rsidRPr="003F47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lab11OOP_task1:</w:t>
      </w:r>
    </w:p>
    <w:p w14:paraId="396FB90E" w14:textId="6F323AF4" w:rsidR="003F4735" w:rsidRDefault="003F4735" w:rsidP="00CE51C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Lab11_task1.cpp:</w:t>
      </w:r>
    </w:p>
    <w:p w14:paraId="7B6A6FE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D52FC5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&lt;deque&gt;</w:t>
      </w:r>
    </w:p>
    <w:p w14:paraId="33A70A7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2A48686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6DAA2C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A3277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2F1B5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C398BB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B29A0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6CCC5D4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772453D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7B195D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% 100 - 50;</w:t>
      </w:r>
    </w:p>
    <w:p w14:paraId="02CECD4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d.push_back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(a);</w:t>
      </w:r>
    </w:p>
    <w:p w14:paraId="52A6B52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0814DA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5B8CC30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222C8B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7A36B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A930E5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98CD2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0F02626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986B79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03E7E2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879F3D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8C1A9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EE5792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66E7D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AD95F9F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365745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BE92F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0D18B73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83A9F8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max) max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C06443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77329A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.push_back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(max);</w:t>
      </w:r>
    </w:p>
    <w:p w14:paraId="0812A0D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B0835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AC4FE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82A8A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78C4CE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C6E41A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iterator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 =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di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);)</w:t>
      </w:r>
    </w:p>
    <w:p w14:paraId="5CD9B5C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71F74E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*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di ==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CD5759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di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.erase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(di);</w:t>
      </w:r>
    </w:p>
    <w:p w14:paraId="240C5B3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913826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C7F73B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0868DA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4F4B0D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A30B69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9D8B4B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9989FE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F3A295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</w:t>
      </w:r>
      <w:r w:rsidRPr="003F473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NULL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550EE0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4CC98E2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B5FBD7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sum +=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F57B9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E94252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= sum /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462315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0ADCB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29C1849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007515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)mean;</w:t>
      </w:r>
    </w:p>
    <w:p w14:paraId="33C960C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F93C0F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25F7E9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487D75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5D343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4AA103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B3D7BE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C6356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3EFBF2D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2A0A31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d;</w:t>
      </w:r>
    </w:p>
    <w:p w14:paraId="479E440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1DA5D9F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n: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7EA72BB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(n);</w:t>
      </w:r>
    </w:p>
    <w:p w14:paraId="6E44457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"deque: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4C2B007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push_back_max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28BD9B4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push_back_max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0CFB395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1CD418E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the value to remove: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0FCB016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d, value);</w:t>
      </w:r>
    </w:p>
    <w:p w14:paraId="7A0260F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remove_elem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484F415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add_mean_all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238B986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add_mean_all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3D6183E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10EE7E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3E3435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09C145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"Error!"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C5010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6C4746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7FE454D1" w14:textId="69B37D78" w:rsidR="003F4735" w:rsidRPr="003F4735" w:rsidRDefault="003F4735" w:rsidP="003F4735">
      <w:pPr>
        <w:rPr>
          <w:sz w:val="36"/>
          <w:szCs w:val="36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CC00170" w14:textId="72519937" w:rsidR="00CE51CB" w:rsidRDefault="003F4735" w:rsidP="00CE51CB">
      <w:pPr>
        <w:rPr>
          <w:sz w:val="36"/>
          <w:szCs w:val="36"/>
          <w:lang w:val="en-US"/>
        </w:rPr>
      </w:pPr>
      <w:r>
        <w:rPr>
          <w:sz w:val="36"/>
          <w:szCs w:val="36"/>
        </w:rPr>
        <w:t>Проект</w:t>
      </w:r>
      <w:r w:rsidRPr="003F47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lab11OOP_task2</w:t>
      </w:r>
      <w:r w:rsidR="00CE51CB" w:rsidRPr="003F4735">
        <w:rPr>
          <w:sz w:val="36"/>
          <w:szCs w:val="36"/>
          <w:lang w:val="en-US"/>
        </w:rPr>
        <w:t>:</w:t>
      </w:r>
    </w:p>
    <w:p w14:paraId="7BC3EBE9" w14:textId="100B9A7E" w:rsidR="003F4735" w:rsidRPr="003F4735" w:rsidRDefault="003F4735" w:rsidP="00CE51C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Money.h</w:t>
      </w:r>
      <w:proofErr w:type="spellEnd"/>
      <w:r>
        <w:rPr>
          <w:sz w:val="36"/>
          <w:szCs w:val="36"/>
          <w:lang w:val="en-US"/>
        </w:rPr>
        <w:t>:</w:t>
      </w:r>
    </w:p>
    <w:p w14:paraId="13A23CB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1FF733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4FF5180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08A7536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3688B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</w:p>
    <w:p w14:paraId="4528354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290488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</w:t>
      </w:r>
    </w:p>
    <w:p w14:paraId="643BEA5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</w:t>
      </w:r>
    </w:p>
    <w:p w14:paraId="6999F06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1A7C53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C45416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7EB846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kop = 0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4452A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233FF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45986C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3995366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2C559FC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6BE0821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EECA26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kop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771EF34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перегруженные</w:t>
      </w:r>
      <w:r w:rsidRPr="003F473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операции</w:t>
      </w:r>
    </w:p>
    <w:p w14:paraId="7968BF6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42843BD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5F7B9E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BA4ED1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127D74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07AB5D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9F5E1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2E94F6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98F5D7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1C32DD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//глобальные функции ввода-вывода</w:t>
      </w:r>
    </w:p>
    <w:p w14:paraId="62D8289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9992C2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EEA42B" w14:textId="77777777" w:rsidR="003F4735" w:rsidRDefault="003F4735" w:rsidP="003F4735">
      <w:pPr>
        <w:rPr>
          <w:sz w:val="36"/>
          <w:szCs w:val="36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  <w:r>
        <w:rPr>
          <w:sz w:val="36"/>
          <w:szCs w:val="36"/>
          <w:lang w:val="en-US"/>
        </w:rPr>
        <w:t xml:space="preserve"> </w:t>
      </w:r>
    </w:p>
    <w:p w14:paraId="3D1FE94E" w14:textId="5481F160" w:rsidR="000F398C" w:rsidRDefault="000F398C" w:rsidP="003F47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Money</w:t>
      </w:r>
      <w:r w:rsidRPr="000F398C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>cpp</w:t>
      </w:r>
      <w:r w:rsidRPr="000F398C">
        <w:rPr>
          <w:sz w:val="36"/>
          <w:szCs w:val="36"/>
          <w:lang w:val="en-US"/>
        </w:rPr>
        <w:t>:</w:t>
      </w:r>
    </w:p>
    <w:p w14:paraId="263EE32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59C0FE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money.h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5F19E8A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7FFE43A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771FD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::recount(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D0E16D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08FCAE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&gt;= 100) {</w:t>
      </w:r>
    </w:p>
    <w:p w14:paraId="3767661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+= kop / 100;</w:t>
      </w:r>
    </w:p>
    <w:p w14:paraId="14C380D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%= 100;</w:t>
      </w:r>
    </w:p>
    <w:p w14:paraId="2B32190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BF6535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&lt; 0) {</w:t>
      </w:r>
    </w:p>
    <w:p w14:paraId="73E7325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-= (abs(kop) / 100 + 1);</w:t>
      </w:r>
    </w:p>
    <w:p w14:paraId="07837E1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= 100 - abs(kop) % 100;</w:t>
      </w:r>
    </w:p>
    <w:p w14:paraId="5A87FDD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E22B6C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4CB435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E43AC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2AF9EA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66A65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&amp;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B08357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4F8ED1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ACDF7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062DC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B16F8D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55503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2F3D8A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CB43D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lastRenderedPageBreak/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3F5E89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BE8DB2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</w:t>
      </w:r>
      <w:proofErr w:type="spellStart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F2B0E2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</w:t>
      </w:r>
      <w:proofErr w:type="spellStart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r) * 100);</w:t>
      </w:r>
    </w:p>
    <w:p w14:paraId="41CBACF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- r, kop - k);</w:t>
      </w:r>
    </w:p>
    <w:p w14:paraId="3DB83B2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FC3224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C081F4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EA55DF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91348F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==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kop ==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E2087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16B789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FD73D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0521A8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8CFBC6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 !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7C923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A02221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E3C67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340CC5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7EB358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70C69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"rub: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80880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77EFF65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BCB755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kop(</w:t>
      </w:r>
      <w:proofErr w:type="gram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0-99):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60D0A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99 ||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14:paraId="3832BA1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D1AE3F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"Error! Enter correct value.\n"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A971F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fail =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862A1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C0A470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5446C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(fail);</w:t>
      </w:r>
    </w:p>
    <w:p w14:paraId="592C8C6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12F6C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B92F6D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14137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D3C484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CAC8EA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2EA4B0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10)</w:t>
      </w:r>
    </w:p>
    <w:p w14:paraId="714C3C3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"0"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AE84B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6271C2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56FE7A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11793B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8AB25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3E88BC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B47E2E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(rub &gt;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FD9ABC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(rub ==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CA02A7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89048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E7F497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433452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F1F0D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75B06C8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C4122F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&lt;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E7D53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 &lt;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EB9D9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30A427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A48C1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29E7B4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4EB825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+=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F35A7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+=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7E30098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A9A8DE1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41AF3B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0EC30A5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12E4F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lastRenderedPageBreak/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0FE7767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DB92BD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03D3CB2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rub +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26185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kop +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7FEA9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temp.recount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D58675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4382754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EDA605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AEB5E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B8475A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3A20CE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= rub * 100 + kop;</w:t>
      </w:r>
    </w:p>
    <w:p w14:paraId="5AD63BE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m /=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7C5176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= 0;</w:t>
      </w:r>
    </w:p>
    <w:p w14:paraId="0F1EFE3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= m;</w:t>
      </w:r>
    </w:p>
    <w:p w14:paraId="330B683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AAA0F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E6DF838" w14:textId="77777777" w:rsidR="003F4735" w:rsidRDefault="003F4735" w:rsidP="003F4735">
      <w:pPr>
        <w:rPr>
          <w:sz w:val="36"/>
          <w:szCs w:val="36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>
        <w:rPr>
          <w:sz w:val="36"/>
          <w:szCs w:val="36"/>
          <w:lang w:val="en-US"/>
        </w:rPr>
        <w:t xml:space="preserve"> </w:t>
      </w:r>
    </w:p>
    <w:p w14:paraId="0AECC4FE" w14:textId="7157F3B7" w:rsidR="000F398C" w:rsidRPr="000F398C" w:rsidRDefault="003F4735" w:rsidP="003F47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Lab11_task2.cpp</w:t>
      </w:r>
      <w:r w:rsidR="000F398C" w:rsidRPr="000F398C">
        <w:rPr>
          <w:sz w:val="36"/>
          <w:szCs w:val="36"/>
          <w:lang w:val="en-US"/>
        </w:rPr>
        <w:t>:</w:t>
      </w:r>
    </w:p>
    <w:p w14:paraId="412EB8B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87012A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&lt;deque&gt;</w:t>
      </w:r>
    </w:p>
    <w:p w14:paraId="3E894F6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Money.h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34B863C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20D9CEE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E3FB9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B37B11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92768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7DA26E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712800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4BC62A7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0C56F6B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F44614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% 1000;</w:t>
      </w:r>
    </w:p>
    <w:p w14:paraId="7D55294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rand(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% 100;</w:t>
      </w:r>
    </w:p>
    <w:p w14:paraId="471E4B8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r, k);</w:t>
      </w:r>
    </w:p>
    <w:p w14:paraId="7043A0A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d.push_back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(m);</w:t>
      </w:r>
    </w:p>
    <w:p w14:paraId="6D770C1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B18D90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d;</w:t>
      </w:r>
    </w:p>
    <w:p w14:paraId="5349C9D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0D0113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31775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9BB66C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5636A1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51E8CC5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AF502D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7B0A5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F4948D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97CE6C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7AF403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93FF7A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60C311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CC4D38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 = </w:t>
      </w:r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5F4433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26C2F54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048D1B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max) max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A2AF1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0244CD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.push_back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(max);</w:t>
      </w:r>
    </w:p>
    <w:p w14:paraId="5BA3B5A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7BDB2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494003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D9715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CDEAA6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53C961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iterator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 =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.begin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di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);)</w:t>
      </w:r>
    </w:p>
    <w:p w14:paraId="50572502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A33951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*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di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7EB8B9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di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.erase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(di);</w:t>
      </w:r>
    </w:p>
    <w:p w14:paraId="5257F45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34522B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di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529FE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2CD225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2AAE04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06C10D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CCECF4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4F312C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C249F1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33F8B2D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66F1A86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FD5C65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sum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26D26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763326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9189F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= sum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166757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B51A9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18C8F95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111DE6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mean;</w:t>
      </w:r>
    </w:p>
    <w:p w14:paraId="558D51C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986589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008B6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9F0579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45C202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D4A672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A6383E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06C90F9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A68BED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deque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d;</w:t>
      </w:r>
    </w:p>
    <w:p w14:paraId="4F6D4E6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2F650C7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n: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529C55F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(n);</w:t>
      </w:r>
    </w:p>
    <w:p w14:paraId="529C01E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"deque: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46012AA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push_back_max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35CECDB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push_back_max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59B6DF6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57A4C71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the value to remove: 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6777577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d, value);</w:t>
      </w:r>
    </w:p>
    <w:p w14:paraId="68631EF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remove_elem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3DA8909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d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add_mean_all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06BF27E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add_mean_all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print_deque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(d);</w:t>
      </w:r>
    </w:p>
    <w:p w14:paraId="6E69995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42D483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838787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9724B3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"Error!"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BB681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600C128" w14:textId="77777777" w:rsidR="003F4735" w:rsidRDefault="003F4735" w:rsidP="003F4735">
      <w:pPr>
        <w:rPr>
          <w:sz w:val="36"/>
          <w:szCs w:val="36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  <w:r>
        <w:rPr>
          <w:sz w:val="36"/>
          <w:szCs w:val="36"/>
          <w:lang w:val="en-US"/>
        </w:rPr>
        <w:t xml:space="preserve"> </w:t>
      </w:r>
    </w:p>
    <w:p w14:paraId="0C463493" w14:textId="55F0AA22" w:rsidR="000F398C" w:rsidRDefault="003F4735" w:rsidP="003F4735">
      <w:pPr>
        <w:rPr>
          <w:sz w:val="36"/>
          <w:szCs w:val="36"/>
          <w:lang w:val="en-US"/>
        </w:rPr>
      </w:pPr>
      <w:r>
        <w:rPr>
          <w:sz w:val="36"/>
          <w:szCs w:val="36"/>
        </w:rPr>
        <w:t>Проект</w:t>
      </w:r>
      <w:r w:rsidRPr="003F473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lab11</w:t>
      </w:r>
      <w:r w:rsidR="00F44049">
        <w:rPr>
          <w:sz w:val="36"/>
          <w:szCs w:val="36"/>
          <w:lang w:val="en-US"/>
        </w:rPr>
        <w:t>OOP</w:t>
      </w:r>
      <w:r>
        <w:rPr>
          <w:sz w:val="36"/>
          <w:szCs w:val="36"/>
          <w:lang w:val="en-US"/>
        </w:rPr>
        <w:t>_task3</w:t>
      </w:r>
      <w:r w:rsidR="000F398C" w:rsidRPr="000F398C">
        <w:rPr>
          <w:sz w:val="36"/>
          <w:szCs w:val="36"/>
          <w:lang w:val="en-US"/>
        </w:rPr>
        <w:t>:</w:t>
      </w:r>
    </w:p>
    <w:p w14:paraId="22EE3A5E" w14:textId="44C4E7AA" w:rsidR="003F4735" w:rsidRPr="003F4735" w:rsidRDefault="003F4735" w:rsidP="003F473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Money.h</w:t>
      </w:r>
      <w:proofErr w:type="spellEnd"/>
      <w:r>
        <w:rPr>
          <w:sz w:val="36"/>
          <w:szCs w:val="36"/>
          <w:lang w:val="en-US"/>
        </w:rPr>
        <w:t>:</w:t>
      </w:r>
    </w:p>
    <w:p w14:paraId="196106B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A4C436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1AC35A0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360B50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0E81A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</w:p>
    <w:p w14:paraId="0790938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0793E5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</w:t>
      </w:r>
    </w:p>
    <w:p w14:paraId="5658AF2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</w:t>
      </w:r>
    </w:p>
    <w:p w14:paraId="23450D98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B273532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A3082C1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214D37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kop = 0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00922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F2F46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96C2E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0DC0B7B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3554DB7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3746B5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74463C1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kop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57C68F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перегруженные</w:t>
      </w:r>
      <w:r w:rsidRPr="003F473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операции</w:t>
      </w:r>
    </w:p>
    <w:p w14:paraId="50D3BC7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65F33C2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F56E90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437658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C3DA7C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45B6E8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2AC82C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F2182D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A5C362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455D71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//глобальные функции ввода-вывода</w:t>
      </w:r>
    </w:p>
    <w:p w14:paraId="751EA5E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3CF271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AE6F8C0" w14:textId="77777777" w:rsidR="003F4735" w:rsidRPr="003F4735" w:rsidRDefault="003F4735" w:rsidP="003F4735">
      <w:pPr>
        <w:pStyle w:val="ds-markdown-paragraph"/>
        <w:spacing w:before="0" w:beforeAutospacing="0" w:after="0" w:afterAutospacing="0" w:line="429" w:lineRule="atLeast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DB90A78" w14:textId="78487278" w:rsidR="003F4735" w:rsidRPr="003F4735" w:rsidRDefault="003F4735" w:rsidP="003F4735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 w:rsidRPr="003F4735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Money</w:t>
      </w:r>
      <w:r w:rsidRPr="003F4735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.</w:t>
      </w:r>
      <w:proofErr w:type="spellStart"/>
      <w:r w:rsidRPr="003F4735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cpp</w:t>
      </w:r>
      <w:proofErr w:type="spellEnd"/>
      <w:r w:rsidRPr="003F4735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:</w:t>
      </w:r>
    </w:p>
    <w:p w14:paraId="7962497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AAA2A9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money.h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7D307EC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87D752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0474F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::recount(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607339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D53133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&gt;= 100) {</w:t>
      </w:r>
    </w:p>
    <w:p w14:paraId="67157D1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+= kop / 100;</w:t>
      </w:r>
    </w:p>
    <w:p w14:paraId="3E6C160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%= 100;</w:t>
      </w:r>
    </w:p>
    <w:p w14:paraId="5396A38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50C2B5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&lt; 0) {</w:t>
      </w:r>
    </w:p>
    <w:p w14:paraId="4EE866E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-= (abs(kop) / 100 + 1);</w:t>
      </w:r>
    </w:p>
    <w:p w14:paraId="44C076C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= 100 - abs(kop) % 100;</w:t>
      </w:r>
    </w:p>
    <w:p w14:paraId="26994F0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279120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9B6BFD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EA4E4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1C9FC5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CE1994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&amp;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5C2EBB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1D922D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1B8D9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614C09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52E152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EF973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98935C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E2005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C34080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3241F0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</w:t>
      </w:r>
      <w:proofErr w:type="spellStart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BC805E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</w:t>
      </w:r>
      <w:proofErr w:type="spellStart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r) * 100);</w:t>
      </w:r>
    </w:p>
    <w:p w14:paraId="639709A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- r, kop - k);</w:t>
      </w:r>
    </w:p>
    <w:p w14:paraId="345AD00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AEC178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50691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DDC94A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23EFFA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==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kop ==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E2FD6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020B17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45C40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C7F170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2A3BF3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 !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EEA652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2136BB3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BA16F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D0FA24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BD044A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E64E2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"rub: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50EA5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783AB99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FEF83B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kop(</w:t>
      </w:r>
      <w:proofErr w:type="gram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0-99):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9DE36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99 ||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14:paraId="1E2A602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AB7A1A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"Error! Enter correct value.\n"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C1ED5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fail =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BC1D9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6C8200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81247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(fail);</w:t>
      </w:r>
    </w:p>
    <w:p w14:paraId="0360384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5CCAB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D9F28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338E36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879BF0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1A1BDF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00971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10)</w:t>
      </w:r>
    </w:p>
    <w:p w14:paraId="62B17E1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"0"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3FE4D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3A0E4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437AC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1CA508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98121C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9F92F4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798614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(rub &gt;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D9E05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(rub ==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080AF9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3DC237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498B9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37DB16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0C363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27893F8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7575D4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&lt;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A19BC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 &lt;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E2AD6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222855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162DE7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8FD05A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DCE6E4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+=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6A2DE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+=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6FDE0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DA53D4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2BE5D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A1D534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10B36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45BEF30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97EE68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245EBAB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rub +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12DA0A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kop + </w:t>
      </w:r>
      <w:proofErr w:type="spellStart"/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E78D38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temp.recount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C589A7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1E2BBE8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F39D48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9C214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8B67F6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C41A87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= rub * 100 + kop;</w:t>
      </w:r>
    </w:p>
    <w:p w14:paraId="2DE8E39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m /=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6F727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= 0;</w:t>
      </w:r>
    </w:p>
    <w:p w14:paraId="008726E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= m;</w:t>
      </w:r>
    </w:p>
    <w:p w14:paraId="5BED614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CBA0BC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7A08CF8" w14:textId="4862C9ED" w:rsidR="003F4735" w:rsidRDefault="003F4735" w:rsidP="003F4735">
      <w:pPr>
        <w:pStyle w:val="ds-markdown-paragraph"/>
        <w:spacing w:before="0" w:beforeAutospacing="0" w:after="0" w:afterAutospacing="0" w:line="429" w:lineRule="atLeast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47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EEF9BB" w14:textId="2F6F4EC7" w:rsidR="003F4735" w:rsidRDefault="003F4735" w:rsidP="003F4735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proofErr w:type="spellStart"/>
      <w:r w:rsidRPr="003F4735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Vector.h</w:t>
      </w:r>
      <w:proofErr w:type="spellEnd"/>
      <w:r w:rsidRPr="003F4735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:</w:t>
      </w:r>
    </w:p>
    <w:p w14:paraId="0086D61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4FCFF82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86F310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5CB7D3F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34ACA0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73428B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670B79C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</w:p>
    <w:p w14:paraId="3E4AC99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6237B1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v;</w:t>
      </w:r>
    </w:p>
    <w:p w14:paraId="2A36232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9EE99E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19328D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Vector(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5932FC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9DA7E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405B3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~Vector(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8F7E2D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C6ED4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288E6E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90FE5C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01EF727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07114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C2EA6A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&gt;::Vector(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4BC986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22EAC2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638F827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38C62A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BB1513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2C85C62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~Vector(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230FCD3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3F906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1194148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&gt;::Vector(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8E3D5E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79209D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1890279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6D4BA55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A120FF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&gt;&gt; a;</w:t>
      </w:r>
    </w:p>
    <w:p w14:paraId="71FBFE4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v.push_back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(a);</w:t>
      </w:r>
    </w:p>
    <w:p w14:paraId="6B55D6E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723681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45C148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B8CCD1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3A4FF3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2BDEBCB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AFB728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B64A28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1EBB922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v[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&lt;&lt;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E185E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D9E1A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BB39AF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44DC06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75DA860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push_back_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B55BD1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344453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max;</w:t>
      </w:r>
    </w:p>
    <w:p w14:paraId="6D2046B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0A45BE5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0A4C52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(v[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&gt; max) max = v[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3C2B90E7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62C8CE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BE6D56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A7568AA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3D153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template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6364393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6F5044D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0B2AC5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718AE33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83CA69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(v[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== </w:t>
      </w: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v.erase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v.begin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+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9D03D22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4C61D7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F643498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427C1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B9E71A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87A75C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D04F49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022704A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2DEACB1F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37F242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sum = sum + v[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5F9BC0DE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542DB6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sum &lt;&lt;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0E8586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= sum / 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C93909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mean &lt;&lt;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1E439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68142982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88953C4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v[i] = v[i]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5F637C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0DD8190B" w14:textId="217891B9" w:rsidR="003F4735" w:rsidRDefault="003F4735" w:rsidP="003F4735">
      <w:pPr>
        <w:pStyle w:val="ds-markdown-paragraph"/>
        <w:spacing w:before="0" w:beforeAutospacing="0" w:after="0" w:afterAutospacing="0" w:line="429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F0E3FD" w14:textId="7554472C" w:rsidR="003F4735" w:rsidRPr="003F4735" w:rsidRDefault="003F4735" w:rsidP="003F4735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 w:rsidRPr="003F4735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Lab11_task3.cpp:</w:t>
      </w:r>
    </w:p>
    <w:p w14:paraId="66CCD36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AD6A600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vector.h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00A2010D" w14:textId="0ACECBAA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"C:\Users\emnos\Desktop\VS2022\LAB11OOP\</w:t>
      </w:r>
      <w:r w:rsid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lab11OOP_task2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\money.h"</w:t>
      </w:r>
    </w:p>
    <w:p w14:paraId="620F0419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51D0BA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654B911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F473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&lt;Money&gt;</w:t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5);</w:t>
      </w:r>
    </w:p>
    <w:p w14:paraId="2B4CB265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"vector: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vec.print_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86491D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vec.push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3C24C7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push_back_max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vec.print_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F5B8BD4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Money value;</w:t>
      </w:r>
    </w:p>
    <w:p w14:paraId="2610444B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the value to remove: \n"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&gt;&gt; value;</w:t>
      </w:r>
    </w:p>
    <w:p w14:paraId="5918C9E3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vec.remove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_elem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(value);</w:t>
      </w:r>
    </w:p>
    <w:p w14:paraId="2705DEBC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remove_elem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vec.print_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3EA0E6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vec.add_mean_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8AF5FCA" w14:textId="77777777" w:rsidR="003F4735" w:rsidRP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add_mean_all</w:t>
      </w:r>
      <w:proofErr w:type="spellEnd"/>
      <w:r w:rsidRPr="003F473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vec.print_</w:t>
      </w:r>
      <w:proofErr w:type="gramStart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</w:t>
      </w:r>
      <w:proofErr w:type="spell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F473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AFA7FC1" w14:textId="77777777" w:rsidR="003F4735" w:rsidRDefault="003F4735" w:rsidP="003F4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D46C6D" w14:textId="599CC26E" w:rsidR="00F44049" w:rsidRPr="00F44049" w:rsidRDefault="00F44049" w:rsidP="003F4735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US"/>
        </w:rPr>
      </w:pPr>
      <w:r w:rsidRPr="00F44049">
        <w:rPr>
          <w:sz w:val="36"/>
          <w:szCs w:val="36"/>
          <w:lang w:val="en-US"/>
        </w:rPr>
        <w:t>Проект lab11OOP_task4:</w:t>
      </w:r>
    </w:p>
    <w:p w14:paraId="624B286D" w14:textId="1E9B9E4D" w:rsidR="003F4735" w:rsidRDefault="00F44049" w:rsidP="003F4735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Money.h</w:t>
      </w:r>
      <w:proofErr w:type="spellEnd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:</w:t>
      </w:r>
    </w:p>
    <w:p w14:paraId="7779CDC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6D9583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2B19091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7A7FC26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250CE1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</w:p>
    <w:p w14:paraId="40FF33E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9760B5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</w:t>
      </w:r>
    </w:p>
    <w:p w14:paraId="609CEE5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</w:t>
      </w:r>
    </w:p>
    <w:p w14:paraId="7F6FE66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2E7E29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4ED034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3A4037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kop = 0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625544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1E16A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A580B1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1EAE45F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1EBE638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08FC18B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4A4DF26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kop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2B5A7C1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перегруженные</w:t>
      </w:r>
      <w:r w:rsidRPr="00F4404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операции</w:t>
      </w:r>
    </w:p>
    <w:p w14:paraId="4958650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5F28F7D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1B7D5D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4931C1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A9F57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53B0F9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D26F5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505779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DCA2E7A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65EEF1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//глобальные функции ввода-вывода</w:t>
      </w:r>
    </w:p>
    <w:p w14:paraId="618C475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D9928B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B53A1A" w14:textId="57BB3251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566E72FF" w14:textId="7BC3726E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Money</w:t>
      </w:r>
      <w:r w:rsidRPr="00F44049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.</w:t>
      </w:r>
      <w:proofErr w:type="spellStart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cpp</w:t>
      </w:r>
      <w:proofErr w:type="spellEnd"/>
      <w:r w:rsidRPr="00F44049"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:</w:t>
      </w:r>
    </w:p>
    <w:p w14:paraId="3D5A82A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4540F2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money.h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37D5F8A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26B0DBF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F3362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2720C9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C5A48E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&gt;= 100) {</w:t>
      </w:r>
    </w:p>
    <w:p w14:paraId="0EAAF73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+= kop / 100;</w:t>
      </w:r>
    </w:p>
    <w:p w14:paraId="4FDBEA0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%= 100;</w:t>
      </w:r>
    </w:p>
    <w:p w14:paraId="42ACF21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FD0525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&lt; 0) {</w:t>
      </w:r>
    </w:p>
    <w:p w14:paraId="75F4BD3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-= (abs(kop) / 100 + 1);</w:t>
      </w:r>
    </w:p>
    <w:p w14:paraId="490B8B2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= 100 - abs(kop) % 100;</w:t>
      </w:r>
    </w:p>
    <w:p w14:paraId="5AE6E6A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72AB1E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BF8286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332C2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83165C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A1A511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&amp;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EA4E7D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75F2E2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97B2C9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56B930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AF5118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6AEE7B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EFB8E9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99815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30465E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AC5898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</w:t>
      </w:r>
      <w:proofErr w:type="spellStart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73A1EF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</w:t>
      </w:r>
      <w:proofErr w:type="spellStart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r) * 100);</w:t>
      </w:r>
    </w:p>
    <w:p w14:paraId="3BC2E48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- r, kop - k);</w:t>
      </w:r>
    </w:p>
    <w:p w14:paraId="3EC650C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916E46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44F6A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6B7E14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7493A0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==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kop ==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43057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9357C8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F7EA4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8E3F42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C1A126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41910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166751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2A5E2B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0F87D7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7F35AB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DEBCF5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"rub: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7DDA35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  <w:proofErr w:type="spellEnd"/>
    </w:p>
    <w:p w14:paraId="1928CD2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D52A62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kop(</w:t>
      </w:r>
      <w:proofErr w:type="gram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0-99):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BD42B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99 ||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14:paraId="55B46B4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5852B2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"Error! Enter correct value.\n"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D4A01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fail =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80EDCB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D37099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377B1E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(fail);</w:t>
      </w:r>
    </w:p>
    <w:p w14:paraId="31F0F92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925DC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E2364C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EDDA12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77B0E1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6D8241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ECF50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10)</w:t>
      </w:r>
    </w:p>
    <w:p w14:paraId="2981A8C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"0"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347E7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E52A9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A0EC0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08ABEE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5CA63E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06799C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182DB6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(rub &gt;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26F6A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(rub ==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5D1130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0D49DE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BAB28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05F0E5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B6667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0585BFE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720684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&lt;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14E01D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 &lt;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8A9E4B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8B8C04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B58F0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A3BF51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935C05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+=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203BF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+=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A970B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054D06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CAD4C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052CC2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700FB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5D19091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47DECF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0DF8185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rub +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C9C6C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kop +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4DC651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temp.recount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61FDDB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0F884C6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AE6FBD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58D98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D9CCE5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3A53E2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= rub * 100 + kop;</w:t>
      </w:r>
    </w:p>
    <w:p w14:paraId="054DD70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m /=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63FDDC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= 0;</w:t>
      </w:r>
    </w:p>
    <w:p w14:paraId="2B2AC1E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= m;</w:t>
      </w:r>
    </w:p>
    <w:p w14:paraId="225E7D4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F836D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382BF6" w14:textId="565D15EC" w:rsidR="00F44049" w:rsidRP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 w:rsidRPr="00F440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09F0E2" w14:textId="30F8FA64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Lab11_task4.cpp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:</w:t>
      </w:r>
    </w:p>
    <w:p w14:paraId="76853A79" w14:textId="6625F9A9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"C:\Users\emnos\Desktop\VS2022\LAB11OOP\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ab11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OOP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_task2\money.h"</w:t>
      </w:r>
    </w:p>
    <w:p w14:paraId="702126E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2DE119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lastRenderedPageBreak/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&lt;stack&gt;</w:t>
      </w:r>
    </w:p>
    <w:p w14:paraId="5C564F3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762A882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8B6852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1F178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CD6D1F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typedef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841B97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75B23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A42146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416D23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s;</w:t>
      </w:r>
    </w:p>
    <w:p w14:paraId="6A8B9DC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09301F8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16354D4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5E2D6E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3A5BB05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s.push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(m);</w:t>
      </w:r>
    </w:p>
    <w:p w14:paraId="6A88D19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DDCB15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s;</w:t>
      </w:r>
    </w:p>
    <w:p w14:paraId="368B641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C8C97C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A6C48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0CEE4E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C2F8A8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v;</w:t>
      </w:r>
    </w:p>
    <w:p w14:paraId="76E1D0A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500F7E4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D6B2B6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v.push_back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136CD33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0EF422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5C9272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v;</w:t>
      </w:r>
    </w:p>
    <w:p w14:paraId="10F01FB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6FCB44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9DB02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77AF11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28049B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s;</w:t>
      </w:r>
    </w:p>
    <w:p w14:paraId="1E99A29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06FF46E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A501A2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s.push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075AC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B314DC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s;</w:t>
      </w:r>
    </w:p>
    <w:p w14:paraId="6D81461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36BFF0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122D15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FC683E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DBEE15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D8088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00CBB37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1B03A8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C1977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DCC0C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8DD77B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234773A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72C163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15D52A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3901F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A0C97F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02F1D5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85BCC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 = 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7A7987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390472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1107433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EA9915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max) max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A393E4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115E4F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FFD5E5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66186F64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76360E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C04920D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63C3D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C5C845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44CEB4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05EA99C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"Enter the value to </w:t>
      </w:r>
      <w:proofErr w:type="gram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remove :</w:t>
      </w:r>
      <w:proofErr w:type="gram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\n"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141AF7E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v;</w:t>
      </w:r>
    </w:p>
    <w:p w14:paraId="69A46B9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63C0A5E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0A92FC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value)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v.push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259C0E7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E2AA7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8B17D0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1C16569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00427D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79F05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3056BF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20C4F2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D4481C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083277A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1324C71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4F58DA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sum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B47F52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295409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2DCF0F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1558C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= sum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3AFC69D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7648B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54D11B0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506C75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mean;</w:t>
      </w:r>
    </w:p>
    <w:p w14:paraId="201B2EB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DDB62D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746CB05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8B5132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AD9A0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FFA37D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D3BEE6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m;</w:t>
      </w:r>
    </w:p>
    <w:p w14:paraId="4F36602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s;</w:t>
      </w:r>
    </w:p>
    <w:p w14:paraId="7412A2F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0A0384F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4102B3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n;</w:t>
      </w:r>
    </w:p>
    <w:p w14:paraId="3B573ED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make_stack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(n);</w:t>
      </w:r>
    </w:p>
    <w:p w14:paraId="1D119D3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"Stack: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47C9E14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push_max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26D57DB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push_max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6744FCD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remove_elem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5CA5C89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remove_elem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5F0DDB1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add_mean_all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319AFA1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add_mean_all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3DCD869F" w14:textId="2178298E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A93F2B" w14:textId="00E1BC41" w:rsidR="00F44049" w:rsidRP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6"/>
          <w:szCs w:val="36"/>
          <w:lang w:eastAsia="en-US"/>
          <w14:ligatures w14:val="standardContextual"/>
        </w:rPr>
        <w:t>Проект</w:t>
      </w:r>
      <w:r w:rsidRPr="00F44049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l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ab</w:t>
      </w:r>
      <w:r w:rsidRPr="00F44049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11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OOP</w:t>
      </w:r>
      <w:r w:rsidRPr="00F44049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_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task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5</w:t>
      </w:r>
      <w:r w:rsidRPr="00F44049"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:</w:t>
      </w:r>
    </w:p>
    <w:p w14:paraId="5AAAA9AA" w14:textId="7323C7F9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Money.h</w:t>
      </w:r>
      <w:proofErr w:type="spellEnd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:</w:t>
      </w:r>
    </w:p>
    <w:p w14:paraId="483075A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61ED17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67561FB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6E0A86E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E5BE8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</w:p>
    <w:p w14:paraId="1CCA477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7234EB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rub;</w:t>
      </w:r>
    </w:p>
    <w:p w14:paraId="40903AD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kop;</w:t>
      </w:r>
    </w:p>
    <w:p w14:paraId="782F35C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463013E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D78465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4A2EF44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kop = 0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65F54D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46834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kop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2776C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Money(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2304F31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0FEF36D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67179C6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rub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0FD76A5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kop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k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  <w:proofErr w:type="gramEnd"/>
    </w:p>
    <w:p w14:paraId="5617666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перегруженные</w:t>
      </w:r>
      <w:r w:rsidRPr="00F4404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операции</w:t>
      </w:r>
    </w:p>
    <w:p w14:paraId="5AC0F66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37B9BDF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BB9597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0A9EE9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231FD5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2D0526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F575C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FB36C7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55EF85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Money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D2A1AD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//глобальные функции ввода-вывода</w:t>
      </w:r>
    </w:p>
    <w:p w14:paraId="639133F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482E3C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1C17B6F" w14:textId="3C68C506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7AA3BFC" w14:textId="36D2F5DB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Money.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cpp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:</w:t>
      </w:r>
    </w:p>
    <w:p w14:paraId="7107124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754140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money.h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2F91A7F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01E56A8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346E9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B82B35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0276C2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&gt;= 100) {</w:t>
      </w:r>
    </w:p>
    <w:p w14:paraId="336CA93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+= kop / 100;</w:t>
      </w:r>
    </w:p>
    <w:p w14:paraId="6AA4CB3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%= 100;</w:t>
      </w:r>
    </w:p>
    <w:p w14:paraId="4F140EA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F84416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&lt; 0) {</w:t>
      </w:r>
    </w:p>
    <w:p w14:paraId="1FCD6FC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rub -= (abs(kop) / 100 + 1);</w:t>
      </w:r>
    </w:p>
    <w:p w14:paraId="2746B01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kop = 100 - abs(kop) % 100;</w:t>
      </w:r>
    </w:p>
    <w:p w14:paraId="5DDF1B8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330FA5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8FFC63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63650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B27707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3137F6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&amp;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E0B159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A47274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6BAB33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796E4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488E0A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1F435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467C7F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C6FE4C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float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BA8F5D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BEC3F0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</w:t>
      </w:r>
      <w:proofErr w:type="spellStart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long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139D38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</w:t>
      </w:r>
      <w:proofErr w:type="spellStart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r) * 100);</w:t>
      </w:r>
    </w:p>
    <w:p w14:paraId="52754E9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- r, kop - k);</w:t>
      </w:r>
    </w:p>
    <w:p w14:paraId="7954E1A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860B11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0774DE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BF52CE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7C86F6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==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kop ==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66F2A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B77AC8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22E2B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operator!=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A5FF28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DE8D8E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kop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D6BD6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12E342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93741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7D876F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596DF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FDCCDC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"rub: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CF7A2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</w:t>
      </w:r>
    </w:p>
    <w:p w14:paraId="468EE83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370487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kop(</w:t>
      </w:r>
      <w:proofErr w:type="gram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0-99):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991B6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99 ||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14:paraId="4DBD295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CE7D02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"Error! Enter correct value.\n"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29A1C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fail =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2FB33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CFA5A9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fail =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71E2A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}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(fail);</w:t>
      </w:r>
    </w:p>
    <w:p w14:paraId="3B117A2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889428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4CA0CA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5389A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DD4AD9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314AFE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AE262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10)</w:t>
      </w:r>
    </w:p>
    <w:p w14:paraId="22F9DD0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"0"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A197A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44E04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5BE29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911D2C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CF7D5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208988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ECF1FD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(rub &gt;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04936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(rub ==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997DEA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(kop &gt;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44F59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8EB50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FC32A6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3E83F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025A613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04F7E4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rub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rub &lt;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4AD203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kop &lt;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BA09C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C16777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4F26F2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39EA08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7813CD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rub +=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407461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kop +=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17C4B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recount(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E3099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F3763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F0A003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DB6B2E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</w:p>
    <w:p w14:paraId="04F9B32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A5B200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14E8C19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rub +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.rub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57092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kop +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.kop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080F5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temp.recount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E40559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6520606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61FA53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1104B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</w:t>
      </w:r>
      <w:proofErr w:type="gramStart"/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/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2EFD2D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578C94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 = rub * 100 + kop;</w:t>
      </w:r>
    </w:p>
    <w:p w14:paraId="15CE07E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m /=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value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11E65D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rub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75BF2F29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m;</w:t>
      </w:r>
    </w:p>
    <w:p w14:paraId="42812CA2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9A1CB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EE5CD1" w14:textId="634B83F9" w:rsidR="00F44049" w:rsidRP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 w:rsidRPr="00F4404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CBF8E8" w14:textId="37E1DA63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Vector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.h</w:t>
      </w:r>
      <w:proofErr w:type="spellEnd"/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:</w:t>
      </w:r>
    </w:p>
    <w:p w14:paraId="4EA74F9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03A4ADF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5FB1D3D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&lt;stack&gt;</w:t>
      </w:r>
    </w:p>
    <w:p w14:paraId="4418980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7E8E065B" w14:textId="0403057A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"C:\Users\emnos\Desktop\VS2022\LAB11OOP\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ab11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OOP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_task2\money.h"</w:t>
      </w:r>
    </w:p>
    <w:p w14:paraId="2996D6E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ABE5F7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61170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6BBCFCE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</w:p>
    <w:p w14:paraId="4C3ED47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16A2CC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s;</w:t>
      </w:r>
    </w:p>
    <w:p w14:paraId="0143B93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E242E7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D16943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642092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65A0F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&gt;&amp;);</w:t>
      </w:r>
    </w:p>
    <w:p w14:paraId="1BDDEDD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BFB1D1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B98B59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C7BCD8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487B1A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64B7C4D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0820A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47D9CD1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99D88C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B96091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v;</w:t>
      </w:r>
    </w:p>
    <w:p w14:paraId="45E6E74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4642A23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55636F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v.push_back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5787FF9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7653DD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2022FD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v;</w:t>
      </w:r>
    </w:p>
    <w:p w14:paraId="48F2BAB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2F2471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39D145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7C2149A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41390E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DAA532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stack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s;</w:t>
      </w:r>
    </w:p>
    <w:p w14:paraId="2A45786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4628005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7A136E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s.push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]);</w:t>
      </w:r>
    </w:p>
    <w:p w14:paraId="4EC367E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976B12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s;</w:t>
      </w:r>
    </w:p>
    <w:p w14:paraId="197839D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45061F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CB580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35FC3AA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&gt;::Vector(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86361D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7ADB6B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14:paraId="2E47987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BB1157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390BF2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3024E5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&gt;::Vector(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A83BC7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AE1F3C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4952F6C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0ED0F50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155AA4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&gt;&gt; a;</w:t>
      </w:r>
    </w:p>
    <w:p w14:paraId="4E71FBE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s.push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(a);</w:t>
      </w:r>
    </w:p>
    <w:p w14:paraId="05D9707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1BB3B6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s.size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6E19EA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189133A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77989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2825273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&gt;::Vector(</w:t>
      </w:r>
      <w:proofErr w:type="gramEnd"/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45E491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026492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.len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D197A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v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Vec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B2C2A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6AE1997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BCA4C0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D410B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449345A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print_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0E30DF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19B02A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v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32C1F00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55210B5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FBCD7B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&lt;&lt;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AAB839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0E4B72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1528DC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7162A3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485E63C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826EDC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7C203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CECB7A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push_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704F053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28816F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v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59E6425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 =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18D104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BB63E7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29886BB9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71996D0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&gt; max) max =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5F870B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7083DB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233B81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352B4AA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s.push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(max);</w:t>
      </w:r>
    </w:p>
    <w:p w14:paraId="58DC279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0E7787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043D7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0CB639AD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remove_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5CF4D9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CE1102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2135374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"Enter the value to </w:t>
      </w:r>
      <w:proofErr w:type="gram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remove :</w:t>
      </w:r>
      <w:proofErr w:type="gram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\n"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cin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value;</w:t>
      </w:r>
    </w:p>
    <w:p w14:paraId="1197795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v;</w:t>
      </w:r>
    </w:p>
    <w:p w14:paraId="7B16B57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313BFB7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52B7D8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!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value)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v.push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507B170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2E6A5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8B2517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0BEB1A9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568EC9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48A0B0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template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3E495F3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add_mean_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1FD7CF8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5412724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v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copy_stack_to_vector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(s);</w:t>
      </w:r>
    </w:p>
    <w:p w14:paraId="1F87534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sum;</w:t>
      </w:r>
    </w:p>
    <w:p w14:paraId="2593151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empty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</w:t>
      </w:r>
    </w:p>
    <w:p w14:paraId="169D4A6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2B3C47F5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sum = sum +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s.top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2A1431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s.pop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F98A9D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EB7A18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5BD63E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mean = sum /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0DAE9247" w14:textId="77777777" w:rsid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mean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2E5CD8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v.size</w:t>
      </w:r>
      <w:proofErr w:type="spellEnd"/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76ACCD5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E4F759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v[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= v[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 + mean;</w:t>
      </w:r>
    </w:p>
    <w:p w14:paraId="295E6DEF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6AC220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 =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copy_vector_to_stack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(v);</w:t>
      </w:r>
    </w:p>
    <w:p w14:paraId="01CA2CFD" w14:textId="34A1FC7F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18A543" w14:textId="0E654276" w:rsid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Lab11_task5</w:t>
      </w:r>
      <w:r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  <w:t>:</w:t>
      </w:r>
    </w:p>
    <w:p w14:paraId="3EC3B74C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vector.h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755BB90B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D6E46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105957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E42EF36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4404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Money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3);</w:t>
      </w:r>
    </w:p>
    <w:p w14:paraId="78DFB851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"Stack: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v.print_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AEEE97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v.push_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703F7B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push_max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v.print_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E43E22E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v.remove_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elem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D48D45A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remove_elem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v.print_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077222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v.add_mean_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all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EB282B3" w14:textId="77777777" w:rsidR="00F44049" w:rsidRPr="00F44049" w:rsidRDefault="00F44049" w:rsidP="00F440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add_mean_all</w:t>
      </w:r>
      <w:proofErr w:type="spellEnd"/>
      <w:r w:rsidRPr="00F4404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v.print_</w:t>
      </w:r>
      <w:proofErr w:type="gramStart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stack</w:t>
      </w:r>
      <w:proofErr w:type="spell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4404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420C173" w14:textId="214D1314" w:rsidR="00F44049" w:rsidRPr="00F44049" w:rsidRDefault="00F44049" w:rsidP="00F44049">
      <w:pPr>
        <w:pStyle w:val="ds-markdown-paragraph"/>
        <w:spacing w:before="0" w:beforeAutospacing="0" w:after="0" w:afterAutospacing="0" w:line="429" w:lineRule="atLeast"/>
        <w:rPr>
          <w:rFonts w:asciiTheme="minorHAnsi" w:eastAsiaTheme="minorHAnsi" w:hAnsiTheme="minorHAnsi" w:cstheme="minorBidi"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C6B409" w14:textId="70EC475B" w:rsidR="000F398C" w:rsidRDefault="000F398C" w:rsidP="00F43B0D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>UML</w:t>
      </w:r>
      <w:r w:rsidRPr="00F44049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>-</w:t>
      </w: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диаграмма</w:t>
      </w:r>
      <w:r w:rsidRPr="00F44049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классов</w:t>
      </w:r>
    </w:p>
    <w:p w14:paraId="7B3DEE26" w14:textId="45B94520" w:rsidR="00F43B0D" w:rsidRPr="00F43B0D" w:rsidRDefault="00F43B0D" w:rsidP="00F43B0D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noProof/>
          <w:kern w:val="2"/>
          <w:sz w:val="36"/>
          <w:szCs w:val="36"/>
          <w:lang w:val="en-US" w:eastAsia="en-US"/>
          <w14:ligatures w14:val="standardContextual"/>
        </w:rPr>
        <w:drawing>
          <wp:inline distT="0" distB="0" distL="0" distR="0" wp14:anchorId="6F9DBCFB" wp14:editId="3142D186">
            <wp:extent cx="3017520" cy="5712945"/>
            <wp:effectExtent l="0" t="0" r="0" b="2540"/>
            <wp:docPr id="18878538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53895" name="Рисунок 1887853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83" cy="57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5541" w14:textId="77777777" w:rsidR="00CE51CB" w:rsidRPr="002F0D94" w:rsidRDefault="00CE51CB" w:rsidP="00CE51CB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3C57F3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lastRenderedPageBreak/>
        <w:t>Контрольные вопросы</w:t>
      </w:r>
    </w:p>
    <w:p w14:paraId="535031D1" w14:textId="2C513308" w:rsidR="00535A70" w:rsidRDefault="00F43B0D" w:rsidP="00F43B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1. Из каких частей состоит библиотека STL?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Ответ: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Библиотека STL состоит из трёх основных частей: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Контейнеры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(например,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deque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map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Адаптеры контейнеров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(например,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priority_queue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Итераторы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(обеспечивают доступ к элементам контейнеров)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Алгоритмы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(например, сортировка, поиск, перестановка и т. д.)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Функции-объекты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(функции, используемые как объекты)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2. Какие типы контейнеров существуют в STL?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 STL существуют основные типы контейнеров: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Последовательные контейнеры: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deque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array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Ассоциативные контейнеры: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multiset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map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multimap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Контейнеры хеширования: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unordered_set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unordered_map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unordered_multiset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unordered_multimap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Контейнеры адаптеры: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priority_queue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3. Что нужно сделать для использования контейнера STL в своей программе?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Для использования контейнера STL необходимо: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Подключить соответствующий заголовочный файл, например: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#include &lt;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#include &lt;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и т. д.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Объявить контейнер, например: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 v;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Использовать его методы для добавления, удаления и обработки элементов.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4. Что представляет собой итератор?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Итератор — это объект, который обеспечивает доступ к элементам контейнера и позволяет перемещаться по нему. Он похож на указатель и поддерживает операции разыменовывания, инкремента и сравнения.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5. Какие операции можно выполнять над итераторами?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Основные операции: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Разыменование (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Инкремент (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++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++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Декремент (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--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Сравнение (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it1 == it2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it</w:t>
      </w:r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 !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 it2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6. Каким образом можно организовать цикл для перебора контейнера с использованием итератора?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Обычно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используют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цикл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или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while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for (auto it = </w:t>
      </w:r>
      <w:proofErr w:type="spellStart"/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container.begin</w:t>
      </w:r>
      <w:proofErr w:type="spellEnd"/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(); </w:t>
      </w:r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 !</w:t>
      </w:r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= </w:t>
      </w:r>
      <w:proofErr w:type="spellStart"/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container.end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 ++it) {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//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действия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*it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7.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типы итераторов существуют?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iterator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— только для чтения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iterator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— только для записи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Forward</w:t>
      </w:r>
      <w:proofErr w:type="spellEnd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iterator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— односторонний, для прохода вперёд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Bidirectional</w:t>
      </w:r>
      <w:proofErr w:type="spellEnd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iterator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— двунаправленный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Random</w:t>
      </w:r>
      <w:proofErr w:type="spellEnd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access</w:t>
      </w:r>
      <w:proofErr w:type="spellEnd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iterator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— произвольный доступ (например, у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8. Перечислите операции и методы, общие для всех контейнеров.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Общие методы: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begin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end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empty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erase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swap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find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(для ассоциативных контейнеров)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9. Какие операции являются эффективными для контейнера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 Почему?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Эффективные операции: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Добавление в конец (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push_</w:t>
      </w:r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Доступ по индексу (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operator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]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Размер (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Потому что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реализован как динамический массив, что обеспечивает быстрый доступ и добавление в конец.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10. Какие операции являются эффективными для контейнера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 Почему?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Эффективные операции: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Вставка и удаление элементов в любой позиции (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insert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erase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Потому что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реализован как двусвязный список, что позволяет быстро вставлять и удалять элементы в любой точке.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11. Какие операции являются эффективными для контейнера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deque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 Почему?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Эффективные операции: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Добавление и удаление элементов в начале и конце (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push_front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push_back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pop_front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pop_back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Потому что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deque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реализован как двусторонняя очередь с динамической памятью.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12. Перечислите методы, которые поддерживают последовательный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push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back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pop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_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back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insert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erase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clear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resize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swap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13. Перечислите методы, которые поддерживают последовательный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push_front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pop_front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pop_back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insert()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erase()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clear()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14.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Перечислите методы, которые поддерживают последовательный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deque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push_front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lastRenderedPageBreak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pop_front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pop_back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insert()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-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erase()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15.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Задан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Как удалить из него элементы со 2 по 5?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Можно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метод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erase()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auto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it_start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vec.begin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() + 1; //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индекс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2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auto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it_end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vec.begin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() + 5; //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индекс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6 (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включительно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vec.erase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it_start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it_end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</w:p>
    <w:p w14:paraId="35AFC965" w14:textId="77777777" w:rsidR="00535A70" w:rsidRDefault="00F43B0D" w:rsidP="00F43B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16. Задан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vector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Как удалить из него последний элемент?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vec.pop_</w:t>
      </w:r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);</w:t>
      </w:r>
    </w:p>
    <w:p w14:paraId="4A5EB974" w14:textId="4693F877" w:rsidR="00F43B0D" w:rsidRDefault="00F43B0D" w:rsidP="00F43B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17. Задан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Как удалить из него элемент с заданным номером?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Нужно пройти к нужной позиции и вызвать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erase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="00535A70" w:rsidRPr="00535A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auto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list.begin</w:t>
      </w:r>
      <w:proofErr w:type="spellEnd"/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advance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index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); //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index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номер элемента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list.erase</w:t>
      </w:r>
      <w:proofErr w:type="spellEnd"/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18. Задан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Как удалить из него последний элемент?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list.pop_</w:t>
      </w:r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19. Задан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deque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Как удалить из него элемент с заданным номером?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Аналогично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списку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auto it = </w:t>
      </w:r>
      <w:proofErr w:type="spellStart"/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deque.begin</w:t>
      </w:r>
      <w:proofErr w:type="spellEnd"/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std::advance(</w:t>
      </w:r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it, index);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proofErr w:type="gram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deque.erase</w:t>
      </w:r>
      <w:proofErr w:type="spellEnd"/>
      <w:proofErr w:type="gram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(it);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20.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Задан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контейнер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deque.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удалить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него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последний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элемент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deque.pop_back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21.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Написать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функцию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печати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последовательного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контейнера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использованием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итератора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vector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template &lt;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typename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Container&gt;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void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printContainer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(const Container&amp; c) {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for (auto it =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c.begin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(); it !=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c.end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(); ++it) {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std::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&lt;&lt; *it &lt;&lt; ' ';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std::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cout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&lt;&lt; std::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endl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>}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22.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представляют собой адаптеры контейнеров?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Адаптеры контейнеров — это обертки над существующими контейнерами, предоставляющие ограниченный интерфейс: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(стек)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(очередь)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priority_queue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(очередь с приоритетом)</w:t>
      </w:r>
    </w:p>
    <w:p w14:paraId="52827BC0" w14:textId="50E1F958" w:rsidR="00F43B0D" w:rsidRPr="00F43B0D" w:rsidRDefault="00F43B0D" w:rsidP="00F43B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23. Чем отличаются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&gt; и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&gt;&gt;?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Отличие в реализации — по умолчанию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использует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deque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как контейнер-основу, а можно указать другой контейнер, например,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24. Перечислите методы, которые поддерживает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pop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top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empty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25. Перечислите методы, которые поддерживает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pop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front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back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empty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proofErr w:type="gram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size</w:t>
      </w:r>
      <w:proofErr w:type="spell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26. Чем отличаются друг от друга контейнеры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priority_queue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реализует очередь FIFO (первым пришёл — первым обслужен)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- </w:t>
      </w:r>
      <w:proofErr w:type="spellStart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priority_queue</w:t>
      </w:r>
      <w:proofErr w:type="spellEnd"/>
      <w:r w:rsidRPr="00F43B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реализует очередь с приоритетом, где элемент с наивысшим приоритетом извлекается первым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27. Задан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Как удалить из него элемент с заданным номером?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В стеке нет прямого доступа по индексу, поэтому нужно: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скопировать стек в временную структуру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удалить нужный элемент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восстановить стек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28. Задан контейнер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Как удалить из него элемент с заданным номером?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Аналогично, так как очередь не поддерживает случайный доступ, нужно: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извлечь все элементы до нужного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удалить его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- вернуть остальные обратно в очередь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29. Написать функцию для печати контейнера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итератора.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В стандартной библиотеке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не поддерживает итераторы, поэтому нужно использовать вспомогательный контейнер или копировать содержимое: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template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typename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T&gt;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printStack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stack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&lt;T&gt; s) {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while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(!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s.empty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()) {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s.top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 &lt;&lt; ' ';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s.pop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30. Написать функцию для печати контейнера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использованием итератора.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Аналогично, у </w:t>
      </w:r>
      <w:proofErr w:type="spellStart"/>
      <w:r w:rsidRPr="00F43B0D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нет итераторов, поэтому можно: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template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typename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T&gt;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void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printQueue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queue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&lt;T&gt; q) {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while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(!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q.empty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()) {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q.front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 &lt;&lt; ' ';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q.pop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cout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&lt;&lt; 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std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::</w:t>
      </w:r>
      <w:proofErr w:type="spellStart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endl</w:t>
      </w:r>
      <w:proofErr w:type="spellEnd"/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  <w:r w:rsidRPr="00F43B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}</w:t>
      </w:r>
    </w:p>
    <w:p w14:paraId="183C1FF8" w14:textId="77777777" w:rsidR="00CE51CB" w:rsidRPr="00944968" w:rsidRDefault="00CE51CB" w:rsidP="00CE51CB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</w:p>
    <w:p w14:paraId="55A32DC2" w14:textId="77777777" w:rsidR="00CE51CB" w:rsidRDefault="00CE51CB" w:rsidP="00CE51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proofErr w:type="spellStart"/>
      <w:r>
        <w:rPr>
          <w:b/>
          <w:bCs/>
          <w:sz w:val="36"/>
          <w:szCs w:val="36"/>
          <w:lang w:val="en-US"/>
        </w:rPr>
        <w:t>Github</w:t>
      </w:r>
      <w:proofErr w:type="spellEnd"/>
    </w:p>
    <w:p w14:paraId="701F3BF2" w14:textId="77777777" w:rsidR="00CE51CB" w:rsidRPr="003C57F3" w:rsidRDefault="00CE51CB" w:rsidP="00CE51CB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7CC486EF" wp14:editId="1A7982B3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94BB643" w14:textId="77777777" w:rsidR="00CE51CB" w:rsidRDefault="00CE51CB" w:rsidP="00CE51CB"/>
    <w:p w14:paraId="689C1236" w14:textId="77777777" w:rsidR="00CE51CB" w:rsidRDefault="00CE51CB" w:rsidP="00CE51CB"/>
    <w:p w14:paraId="13C77DC6" w14:textId="77777777" w:rsidR="00CE51CB" w:rsidRPr="000F398C" w:rsidRDefault="00CE51CB">
      <w:pPr>
        <w:rPr>
          <w:lang w:val="en-US"/>
        </w:rPr>
      </w:pPr>
    </w:p>
    <w:sectPr w:rsidR="00CE51CB" w:rsidRPr="000F3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2DA"/>
    <w:multiLevelType w:val="multilevel"/>
    <w:tmpl w:val="04F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C4E"/>
    <w:multiLevelType w:val="multilevel"/>
    <w:tmpl w:val="27E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3F03"/>
    <w:multiLevelType w:val="multilevel"/>
    <w:tmpl w:val="274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12EC"/>
    <w:multiLevelType w:val="multilevel"/>
    <w:tmpl w:val="1BD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80520"/>
    <w:multiLevelType w:val="multilevel"/>
    <w:tmpl w:val="AAC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729A6"/>
    <w:multiLevelType w:val="multilevel"/>
    <w:tmpl w:val="FF3A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73372"/>
    <w:multiLevelType w:val="multilevel"/>
    <w:tmpl w:val="D9A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702DE"/>
    <w:multiLevelType w:val="multilevel"/>
    <w:tmpl w:val="388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8E3282"/>
    <w:multiLevelType w:val="multilevel"/>
    <w:tmpl w:val="E7B0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544D5"/>
    <w:multiLevelType w:val="multilevel"/>
    <w:tmpl w:val="E82A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0866"/>
    <w:multiLevelType w:val="multilevel"/>
    <w:tmpl w:val="A5C4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953175">
    <w:abstractNumId w:val="6"/>
  </w:num>
  <w:num w:numId="2" w16cid:durableId="1218593718">
    <w:abstractNumId w:val="0"/>
  </w:num>
  <w:num w:numId="3" w16cid:durableId="6061748">
    <w:abstractNumId w:val="9"/>
  </w:num>
  <w:num w:numId="4" w16cid:durableId="1959871698">
    <w:abstractNumId w:val="8"/>
  </w:num>
  <w:num w:numId="5" w16cid:durableId="1743721886">
    <w:abstractNumId w:val="1"/>
  </w:num>
  <w:num w:numId="6" w16cid:durableId="915557801">
    <w:abstractNumId w:val="4"/>
  </w:num>
  <w:num w:numId="7" w16cid:durableId="397363044">
    <w:abstractNumId w:val="3"/>
  </w:num>
  <w:num w:numId="8" w16cid:durableId="740830195">
    <w:abstractNumId w:val="2"/>
  </w:num>
  <w:num w:numId="9" w16cid:durableId="1902135121">
    <w:abstractNumId w:val="5"/>
  </w:num>
  <w:num w:numId="10" w16cid:durableId="990210183">
    <w:abstractNumId w:val="7"/>
  </w:num>
  <w:num w:numId="11" w16cid:durableId="316885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B"/>
    <w:rsid w:val="000F398C"/>
    <w:rsid w:val="003F4735"/>
    <w:rsid w:val="00535A70"/>
    <w:rsid w:val="009A11C7"/>
    <w:rsid w:val="00B56BB7"/>
    <w:rsid w:val="00B614E3"/>
    <w:rsid w:val="00CE51CB"/>
    <w:rsid w:val="00F43B0D"/>
    <w:rsid w:val="00F4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70CD"/>
  <w15:chartTrackingRefBased/>
  <w15:docId w15:val="{8A88386E-BAE5-441B-A381-E9BFC24F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1CB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5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1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1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1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1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1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1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51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1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1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1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51C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E51CB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CE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6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4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9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80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39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9166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5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270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5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09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7440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667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60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2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15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67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7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21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78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8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0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2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1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6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837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81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0391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6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1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3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098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02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17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64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9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21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13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632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3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4706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9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75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1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1599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80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5449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6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90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4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9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54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2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9244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7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3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56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92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5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6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0211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04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31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6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836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059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16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4650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8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61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58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7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23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1862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636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9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135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47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91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45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78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9630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4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89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257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68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914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6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38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8384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3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4030</Words>
  <Characters>22977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2</cp:revision>
  <dcterms:created xsi:type="dcterms:W3CDTF">2025-05-22T15:02:00Z</dcterms:created>
  <dcterms:modified xsi:type="dcterms:W3CDTF">2025-05-22T15:02:00Z</dcterms:modified>
</cp:coreProperties>
</file>