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349" w:rsidRPr="00FE5349" w:rsidRDefault="00FE5349" w:rsidP="00FE53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5349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FE5349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"http://www.scott-fay.com/blog/making-a-histogram-of-transcript-lengths-in-r" </w:instrText>
      </w:r>
      <w:r w:rsidRPr="00FE5349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FE534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Making a histogram of Transcript lengths</w:t>
      </w:r>
      <w:r w:rsidRPr="00FE5349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  <w:r w:rsidRPr="00FE53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FE5349" w:rsidRPr="00FE5349" w:rsidRDefault="00FE5349" w:rsidP="00FE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49">
        <w:rPr>
          <w:rFonts w:ascii="Times New Roman" w:eastAsia="Times New Roman" w:hAnsi="Times New Roman" w:cs="Times New Roman"/>
          <w:sz w:val="24"/>
          <w:szCs w:val="24"/>
        </w:rPr>
        <w:t>10/8/2012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E5349">
        <w:rPr>
          <w:rFonts w:ascii="Times New Roman" w:eastAsia="Times New Roman" w:hAnsi="Times New Roman" w:cs="Times New Roman"/>
          <w:sz w:val="24"/>
          <w:szCs w:val="24"/>
        </w:rPr>
        <w:t>http://www.scott-fay.com/blog/making-a-histogram-of-transcript-lengths-in-r</w:t>
      </w:r>
      <w:bookmarkStart w:id="0" w:name="_GoBack"/>
      <w:bookmarkEnd w:id="0"/>
    </w:p>
    <w:p w:rsidR="00FE5349" w:rsidRPr="00FE5349" w:rsidRDefault="00FE5349" w:rsidP="00FE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comments" w:history="1">
        <w:r w:rsidRPr="00FE53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9 Comments </w:t>
        </w:r>
      </w:hyperlink>
    </w:p>
    <w:p w:rsidR="00FE5349" w:rsidRPr="00FE5349" w:rsidRDefault="00FE5349" w:rsidP="00FE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4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5349" w:rsidRPr="00FE5349" w:rsidRDefault="00FE5349" w:rsidP="00FE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49">
        <w:rPr>
          <w:rFonts w:ascii="Times New Roman" w:eastAsia="Times New Roman" w:hAnsi="Times New Roman" w:cs="Times New Roman"/>
          <w:sz w:val="24"/>
          <w:szCs w:val="24"/>
        </w:rPr>
        <w:t>Let's say we have a de novo transcriptome assembly, for example </w:t>
      </w:r>
      <w:hyperlink r:id="rId6" w:tooltip="" w:history="1">
        <w:r w:rsidRPr="00FE53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Trinity</w:t>
        </w:r>
      </w:hyperlink>
      <w:r w:rsidRPr="00FE5349">
        <w:rPr>
          <w:rFonts w:ascii="Times New Roman" w:eastAsia="Times New Roman" w:hAnsi="Times New Roman" w:cs="Times New Roman"/>
          <w:sz w:val="24"/>
          <w:szCs w:val="24"/>
        </w:rPr>
        <w:t> output, and we want to see the distribution of transcript lengths.  Let's make a histogram.</w:t>
      </w:r>
      <w:r w:rsidRPr="00FE5349">
        <w:rPr>
          <w:rFonts w:ascii="Times New Roman" w:eastAsia="Times New Roman" w:hAnsi="Times New Roman" w:cs="Times New Roman"/>
          <w:sz w:val="24"/>
          <w:szCs w:val="24"/>
        </w:rPr>
        <w:br/>
      </w:r>
      <w:r w:rsidRPr="00FE5349">
        <w:rPr>
          <w:rFonts w:ascii="Times New Roman" w:eastAsia="Times New Roman" w:hAnsi="Times New Roman" w:cs="Times New Roman"/>
          <w:sz w:val="24"/>
          <w:szCs w:val="24"/>
        </w:rPr>
        <w:br/>
        <w:t xml:space="preserve">For the first time we use it, we need to install the </w:t>
      </w:r>
      <w:hyperlink r:id="rId7" w:tgtFrame="_blank" w:tooltip="" w:history="1">
        <w:proofErr w:type="spellStart"/>
        <w:r w:rsidRPr="00FE53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Biostrings</w:t>
        </w:r>
        <w:proofErr w:type="spellEnd"/>
      </w:hyperlink>
      <w:r w:rsidRPr="00FE5349">
        <w:rPr>
          <w:rFonts w:ascii="Times New Roman" w:eastAsia="Times New Roman" w:hAnsi="Times New Roman" w:cs="Times New Roman"/>
          <w:sz w:val="24"/>
          <w:szCs w:val="24"/>
        </w:rPr>
        <w:t> package in</w:t>
      </w:r>
      <w:hyperlink r:id="rId8" w:tooltip="" w:history="1">
        <w:r w:rsidRPr="00FE53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</w:t>
        </w:r>
      </w:hyperlink>
      <w:r w:rsidRPr="00FE5349">
        <w:rPr>
          <w:rFonts w:ascii="Times New Roman" w:eastAsia="Times New Roman" w:hAnsi="Times New Roman" w:cs="Times New Roman"/>
          <w:sz w:val="24"/>
          <w:szCs w:val="24"/>
        </w:rPr>
        <w:t>.  </w:t>
      </w:r>
      <w:proofErr w:type="spellStart"/>
      <w:r w:rsidRPr="00FE5349">
        <w:rPr>
          <w:rFonts w:ascii="Times New Roman" w:eastAsia="Times New Roman" w:hAnsi="Times New Roman" w:cs="Times New Roman"/>
          <w:sz w:val="24"/>
          <w:szCs w:val="24"/>
        </w:rPr>
        <w:t>Biostrings</w:t>
      </w:r>
      <w:proofErr w:type="spellEnd"/>
      <w:r w:rsidRPr="00FE5349">
        <w:rPr>
          <w:rFonts w:ascii="Times New Roman" w:eastAsia="Times New Roman" w:hAnsi="Times New Roman" w:cs="Times New Roman"/>
          <w:sz w:val="24"/>
          <w:szCs w:val="24"/>
        </w:rPr>
        <w:t xml:space="preserve"> is a part of </w:t>
      </w:r>
      <w:hyperlink r:id="rId9" w:tgtFrame="_blank" w:tooltip="" w:history="1">
        <w:r w:rsidRPr="00FE53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Bioconductor</w:t>
        </w:r>
      </w:hyperlink>
      <w:r w:rsidRPr="00FE5349">
        <w:rPr>
          <w:rFonts w:ascii="Times New Roman" w:eastAsia="Times New Roman" w:hAnsi="Times New Roman" w:cs="Times New Roman"/>
          <w:sz w:val="24"/>
          <w:szCs w:val="24"/>
        </w:rPr>
        <w:t>, an open-source set of libraries for working with high-throughput sequencing data.  In an R command window, type:</w:t>
      </w:r>
    </w:p>
    <w:p w:rsidR="00FE5349" w:rsidRPr="00FE5349" w:rsidRDefault="00FE5349" w:rsidP="00FE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5349">
        <w:rPr>
          <w:rFonts w:ascii="Courier New" w:eastAsia="Times New Roman" w:hAnsi="Courier New" w:cs="Courier New"/>
          <w:sz w:val="20"/>
          <w:szCs w:val="20"/>
        </w:rPr>
        <w:t>source(</w:t>
      </w:r>
      <w:proofErr w:type="gramEnd"/>
      <w:r w:rsidRPr="00FE5349">
        <w:rPr>
          <w:rFonts w:ascii="Courier New" w:eastAsia="Times New Roman" w:hAnsi="Courier New" w:cs="Courier New"/>
          <w:sz w:val="20"/>
          <w:szCs w:val="20"/>
        </w:rPr>
        <w:t>"http://bioconductor.org/</w:t>
      </w:r>
      <w:proofErr w:type="spellStart"/>
      <w:r w:rsidRPr="00FE5349">
        <w:rPr>
          <w:rFonts w:ascii="Courier New" w:eastAsia="Times New Roman" w:hAnsi="Courier New" w:cs="Courier New"/>
          <w:sz w:val="20"/>
          <w:szCs w:val="20"/>
        </w:rPr>
        <w:t>biocLite.R</w:t>
      </w:r>
      <w:proofErr w:type="spellEnd"/>
      <w:r w:rsidRPr="00FE5349">
        <w:rPr>
          <w:rFonts w:ascii="Courier New" w:eastAsia="Times New Roman" w:hAnsi="Courier New" w:cs="Courier New"/>
          <w:sz w:val="20"/>
          <w:szCs w:val="20"/>
        </w:rPr>
        <w:t>")</w:t>
      </w:r>
      <w:r w:rsidRPr="00FE5349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proofErr w:type="spellStart"/>
      <w:r w:rsidRPr="00FE5349">
        <w:rPr>
          <w:rFonts w:ascii="Courier New" w:eastAsia="Times New Roman" w:hAnsi="Courier New" w:cs="Courier New"/>
          <w:sz w:val="20"/>
          <w:szCs w:val="20"/>
        </w:rPr>
        <w:t>biocLite</w:t>
      </w:r>
      <w:proofErr w:type="spellEnd"/>
      <w:r w:rsidRPr="00FE534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FE5349">
        <w:rPr>
          <w:rFonts w:ascii="Courier New" w:eastAsia="Times New Roman" w:hAnsi="Courier New" w:cs="Courier New"/>
          <w:sz w:val="20"/>
          <w:szCs w:val="20"/>
        </w:rPr>
        <w:t>Biostrings</w:t>
      </w:r>
      <w:proofErr w:type="spellEnd"/>
      <w:r w:rsidRPr="00FE5349">
        <w:rPr>
          <w:rFonts w:ascii="Courier New" w:eastAsia="Times New Roman" w:hAnsi="Courier New" w:cs="Courier New"/>
          <w:sz w:val="20"/>
          <w:szCs w:val="20"/>
        </w:rPr>
        <w:t>")</w:t>
      </w:r>
      <w:r w:rsidRPr="00FE5349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</w:p>
    <w:p w:rsidR="00FE5349" w:rsidRPr="00FE5349" w:rsidRDefault="00FE5349" w:rsidP="00FE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49">
        <w:rPr>
          <w:rFonts w:ascii="Times New Roman" w:eastAsia="Times New Roman" w:hAnsi="Times New Roman" w:cs="Times New Roman"/>
          <w:sz w:val="24"/>
          <w:szCs w:val="24"/>
        </w:rPr>
        <w:t xml:space="preserve">Now, load the </w:t>
      </w:r>
      <w:proofErr w:type="spellStart"/>
      <w:r w:rsidRPr="00FE5349">
        <w:rPr>
          <w:rFonts w:ascii="Times New Roman" w:eastAsia="Times New Roman" w:hAnsi="Times New Roman" w:cs="Times New Roman"/>
          <w:sz w:val="24"/>
          <w:szCs w:val="24"/>
        </w:rPr>
        <w:t>Biostrings</w:t>
      </w:r>
      <w:proofErr w:type="spellEnd"/>
      <w:r w:rsidRPr="00FE5349">
        <w:rPr>
          <w:rFonts w:ascii="Times New Roman" w:eastAsia="Times New Roman" w:hAnsi="Times New Roman" w:cs="Times New Roman"/>
          <w:sz w:val="24"/>
          <w:szCs w:val="24"/>
        </w:rPr>
        <w:t xml:space="preserve"> library.  You'll need to do this again in future R terminal instances.</w:t>
      </w:r>
    </w:p>
    <w:p w:rsidR="00FE5349" w:rsidRPr="00FE5349" w:rsidRDefault="00FE5349" w:rsidP="00FE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5349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FE5349">
        <w:rPr>
          <w:rFonts w:ascii="Courier New" w:eastAsia="Times New Roman" w:hAnsi="Courier New" w:cs="Courier New"/>
          <w:sz w:val="20"/>
          <w:szCs w:val="20"/>
        </w:rPr>
        <w:t>Biostrings</w:t>
      </w:r>
      <w:proofErr w:type="spellEnd"/>
      <w:r w:rsidRPr="00FE5349">
        <w:rPr>
          <w:rFonts w:ascii="Courier New" w:eastAsia="Times New Roman" w:hAnsi="Courier New" w:cs="Courier New"/>
          <w:sz w:val="20"/>
          <w:szCs w:val="20"/>
        </w:rPr>
        <w:t>)</w:t>
      </w:r>
      <w:r w:rsidRPr="00FE5349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</w:p>
    <w:p w:rsidR="00FE5349" w:rsidRPr="00FE5349" w:rsidRDefault="00FE5349" w:rsidP="00FE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49">
        <w:rPr>
          <w:rFonts w:ascii="Times New Roman" w:eastAsia="Times New Roman" w:hAnsi="Times New Roman" w:cs="Times New Roman"/>
          <w:sz w:val="24"/>
          <w:szCs w:val="24"/>
        </w:rPr>
        <w:t xml:space="preserve">Then, import your transcripts FASTA file as a </w:t>
      </w:r>
      <w:proofErr w:type="spellStart"/>
      <w:r w:rsidRPr="00FE5349">
        <w:rPr>
          <w:rFonts w:ascii="Times New Roman" w:eastAsia="Times New Roman" w:hAnsi="Times New Roman" w:cs="Times New Roman"/>
          <w:sz w:val="24"/>
          <w:szCs w:val="24"/>
        </w:rPr>
        <w:t>Biostrings</w:t>
      </w:r>
      <w:proofErr w:type="spellEnd"/>
      <w:r w:rsidRPr="00FE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5349">
        <w:rPr>
          <w:rFonts w:ascii="Times New Roman" w:eastAsia="Times New Roman" w:hAnsi="Times New Roman" w:cs="Times New Roman"/>
          <w:sz w:val="24"/>
          <w:szCs w:val="24"/>
        </w:rPr>
        <w:t>DNAStringSet</w:t>
      </w:r>
      <w:proofErr w:type="spellEnd"/>
      <w:r w:rsidRPr="00FE5349">
        <w:rPr>
          <w:rFonts w:ascii="Times New Roman" w:eastAsia="Times New Roman" w:hAnsi="Times New Roman" w:cs="Times New Roman"/>
          <w:sz w:val="24"/>
          <w:szCs w:val="24"/>
        </w:rPr>
        <w:t>.  </w:t>
      </w:r>
    </w:p>
    <w:p w:rsidR="00FE5349" w:rsidRPr="00FE5349" w:rsidRDefault="00FE5349" w:rsidP="00FE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49">
        <w:rPr>
          <w:rFonts w:ascii="Courier New" w:eastAsia="Times New Roman" w:hAnsi="Courier New" w:cs="Courier New"/>
          <w:sz w:val="20"/>
          <w:szCs w:val="20"/>
        </w:rPr>
        <w:t xml:space="preserve"> x &lt;- </w:t>
      </w:r>
      <w:proofErr w:type="spellStart"/>
      <w:proofErr w:type="gramStart"/>
      <w:r w:rsidRPr="00FE5349">
        <w:rPr>
          <w:rFonts w:ascii="Courier New" w:eastAsia="Times New Roman" w:hAnsi="Courier New" w:cs="Courier New"/>
          <w:sz w:val="20"/>
          <w:szCs w:val="20"/>
        </w:rPr>
        <w:t>read.DNAStringSet</w:t>
      </w:r>
      <w:proofErr w:type="spellEnd"/>
      <w:r w:rsidRPr="00FE5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5349">
        <w:rPr>
          <w:rFonts w:ascii="Courier New" w:eastAsia="Times New Roman" w:hAnsi="Courier New" w:cs="Courier New"/>
          <w:sz w:val="20"/>
          <w:szCs w:val="20"/>
        </w:rPr>
        <w:t>"~/</w:t>
      </w:r>
      <w:proofErr w:type="spellStart"/>
      <w:r w:rsidRPr="00FE5349">
        <w:rPr>
          <w:rFonts w:ascii="Courier New" w:eastAsia="Times New Roman" w:hAnsi="Courier New" w:cs="Courier New"/>
          <w:sz w:val="20"/>
          <w:szCs w:val="20"/>
        </w:rPr>
        <w:t>someFolder</w:t>
      </w:r>
      <w:proofErr w:type="spellEnd"/>
      <w:r w:rsidRPr="00FE534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E5349">
        <w:rPr>
          <w:rFonts w:ascii="Courier New" w:eastAsia="Times New Roman" w:hAnsi="Courier New" w:cs="Courier New"/>
          <w:sz w:val="20"/>
          <w:szCs w:val="20"/>
        </w:rPr>
        <w:t>Trinity.fasta</w:t>
      </w:r>
      <w:proofErr w:type="spellEnd"/>
      <w:r w:rsidRPr="00FE5349">
        <w:rPr>
          <w:rFonts w:ascii="Courier New" w:eastAsia="Times New Roman" w:hAnsi="Courier New" w:cs="Courier New"/>
          <w:sz w:val="20"/>
          <w:szCs w:val="20"/>
        </w:rPr>
        <w:t xml:space="preserve">") </w:t>
      </w:r>
    </w:p>
    <w:p w:rsidR="00FE5349" w:rsidRPr="00FE5349" w:rsidRDefault="00FE5349" w:rsidP="00FE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49">
        <w:rPr>
          <w:rFonts w:ascii="Times New Roman" w:eastAsia="Times New Roman" w:hAnsi="Times New Roman" w:cs="Times New Roman"/>
          <w:sz w:val="24"/>
          <w:szCs w:val="24"/>
        </w:rPr>
        <w:t xml:space="preserve">Then, use the generic R function </w:t>
      </w:r>
      <w:proofErr w:type="spellStart"/>
      <w:proofErr w:type="gramStart"/>
      <w:r w:rsidRPr="00FE5349">
        <w:rPr>
          <w:rFonts w:ascii="Times New Roman" w:eastAsia="Times New Roman" w:hAnsi="Times New Roman" w:cs="Times New Roman"/>
          <w:sz w:val="24"/>
          <w:szCs w:val="24"/>
        </w:rPr>
        <w:t>hist</w:t>
      </w:r>
      <w:proofErr w:type="spellEnd"/>
      <w:r w:rsidRPr="00FE53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5349">
        <w:rPr>
          <w:rFonts w:ascii="Times New Roman" w:eastAsia="Times New Roman" w:hAnsi="Times New Roman" w:cs="Times New Roman"/>
          <w:sz w:val="24"/>
          <w:szCs w:val="24"/>
        </w:rPr>
        <w:t xml:space="preserve">) to generate a histogram of sequence lengths.  We generate the sequence lengths with the </w:t>
      </w:r>
      <w:proofErr w:type="spellStart"/>
      <w:r w:rsidRPr="00FE5349">
        <w:rPr>
          <w:rFonts w:ascii="Times New Roman" w:eastAsia="Times New Roman" w:hAnsi="Times New Roman" w:cs="Times New Roman"/>
          <w:sz w:val="24"/>
          <w:szCs w:val="24"/>
        </w:rPr>
        <w:t>Biostrings</w:t>
      </w:r>
      <w:proofErr w:type="spellEnd"/>
      <w:r w:rsidRPr="00FE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E5349">
        <w:rPr>
          <w:rFonts w:ascii="Times New Roman" w:eastAsia="Times New Roman" w:hAnsi="Times New Roman" w:cs="Times New Roman"/>
          <w:sz w:val="24"/>
          <w:szCs w:val="24"/>
        </w:rPr>
        <w:t>width(</w:t>
      </w:r>
      <w:proofErr w:type="gramEnd"/>
      <w:r w:rsidRPr="00FE5349">
        <w:rPr>
          <w:rFonts w:ascii="Times New Roman" w:eastAsia="Times New Roman" w:hAnsi="Times New Roman" w:cs="Times New Roman"/>
          <w:sz w:val="24"/>
          <w:szCs w:val="24"/>
        </w:rPr>
        <w:t>) function.</w:t>
      </w:r>
    </w:p>
    <w:p w:rsidR="00FE5349" w:rsidRPr="00FE5349" w:rsidRDefault="00FE5349" w:rsidP="00FE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E5349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FE5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5349">
        <w:rPr>
          <w:rFonts w:ascii="Courier New" w:eastAsia="Times New Roman" w:hAnsi="Courier New" w:cs="Courier New"/>
          <w:sz w:val="20"/>
          <w:szCs w:val="20"/>
        </w:rPr>
        <w:t xml:space="preserve">width(x), breaks=50) </w:t>
      </w:r>
    </w:p>
    <w:p w:rsidR="00FE5349" w:rsidRPr="00FE5349" w:rsidRDefault="00FE5349" w:rsidP="00FE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49">
        <w:rPr>
          <w:rFonts w:ascii="Times New Roman" w:eastAsia="Times New Roman" w:hAnsi="Times New Roman" w:cs="Times New Roman"/>
          <w:sz w:val="24"/>
          <w:szCs w:val="24"/>
        </w:rPr>
        <w:t>Alternately have a look at the log10 of these lengths:</w:t>
      </w:r>
    </w:p>
    <w:p w:rsidR="00FE5349" w:rsidRPr="00FE5349" w:rsidRDefault="00FE5349" w:rsidP="00FE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5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E5349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FE5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5349">
        <w:rPr>
          <w:rFonts w:ascii="Courier New" w:eastAsia="Times New Roman" w:hAnsi="Courier New" w:cs="Courier New"/>
          <w:sz w:val="20"/>
          <w:szCs w:val="20"/>
        </w:rPr>
        <w:t xml:space="preserve">log10(width(x)), breaks=50) </w:t>
      </w:r>
    </w:p>
    <w:p w:rsidR="00FE5349" w:rsidRPr="00FE5349" w:rsidRDefault="00FE5349" w:rsidP="00FE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D77899" wp14:editId="163A79CC">
            <wp:extent cx="4954905" cy="3477895"/>
            <wp:effectExtent l="0" t="0" r="0" b="8255"/>
            <wp:docPr id="2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49" w:rsidRPr="00FE5349" w:rsidRDefault="00FE5349" w:rsidP="00FE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FE5349" w:rsidRPr="00FE5349" w:rsidRDefault="00FE5349" w:rsidP="00FE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Now, let's say you want to compare multiple transcripts to evaluate the performance of different assembly runs.  Let's use </w:t>
      </w:r>
      <w:proofErr w:type="spellStart"/>
      <w:r w:rsidRPr="00FE5349">
        <w:rPr>
          <w:rFonts w:ascii="Times New Roman" w:eastAsia="Times New Roman" w:hAnsi="Times New Roman" w:cs="Times New Roman"/>
          <w:sz w:val="24"/>
          <w:szCs w:val="24"/>
        </w:rPr>
        <w:t>ggplot's</w:t>
      </w:r>
      <w:proofErr w:type="spellEnd"/>
      <w:r w:rsidRPr="00FE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ooltip="" w:history="1">
        <w:proofErr w:type="spellStart"/>
        <w:r w:rsidRPr="00FE53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geom_histogram</w:t>
        </w:r>
        <w:proofErr w:type="spellEnd"/>
      </w:hyperlink>
      <w:r w:rsidRPr="00FE5349">
        <w:rPr>
          <w:rFonts w:ascii="Times New Roman" w:eastAsia="Times New Roman" w:hAnsi="Times New Roman" w:cs="Times New Roman"/>
          <w:sz w:val="24"/>
          <w:szCs w:val="24"/>
        </w:rPr>
        <w:t> this time.</w:t>
      </w:r>
    </w:p>
    <w:p w:rsidR="00FE5349" w:rsidRPr="00FE5349" w:rsidRDefault="00FE5349" w:rsidP="00FE5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49">
        <w:rPr>
          <w:rFonts w:ascii="Courier New" w:eastAsia="Times New Roman" w:hAnsi="Courier New" w:cs="Courier New"/>
          <w:sz w:val="24"/>
          <w:szCs w:val="24"/>
        </w:rPr>
        <w:t># load the necessary libraries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>library(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Biostrings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>library(ggplot2)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># load your assemblies; in this case we will compare 5 different Trinity runs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 xml:space="preserve">b &lt;-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read.DNAStringSet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("~/assemblies/Trinity_03_B.fa")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 xml:space="preserve">e &lt;-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read.DNAStringSet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("~/assemblies/Trinity_03_E.fa")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 xml:space="preserve">f &lt;-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read.DNAStringSet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("~/assemblies/Trinity_03_F.fa")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 xml:space="preserve">g &lt;-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read.DNAStringSet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("~/assemblies/Trinity_03_G.fa")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 xml:space="preserve">h &lt;-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read.DNAStringSet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("~/assemblies/Trinity_03_H.fa")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 xml:space="preserve"># make data frames, with the "name" of each assembly in one column 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># and the sequence "length" in the other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b_frame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data.frame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(name="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b",length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=width(b))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e_frame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data.frame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(name="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e",length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=width(e))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f_frame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data.frame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(name="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f",length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=width(f))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g_frame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data.frame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(name="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g",length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=width(g))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h_frame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data.frame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(name="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h",length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=width(h))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># turn these into a single data frame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all_frame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 &lt;-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rbind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b_frame,e_frame,f_frame,g_frame,h_frame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 xml:space="preserve"># generate a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ggplot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 object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 xml:space="preserve">m &lt;-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ggplot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all_frame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aes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(x=length, fill=name)) +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geom_histogram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(data=subset(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all_frame,name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=="b"), alpha=0.2,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binwidth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=0.01) + scale_x_log10() +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geom_histogram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(data=subset(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all_frame,name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=="e"), alpha=0.2,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binwidth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=0.01) +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geom_histogram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(data=subset(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all_frame,name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=="f"), alpha=0.2,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binwidth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=0.01) +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geom_histogram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(data=subset(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all_frame,name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=="g"), alpha=0.2,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binwidth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=0.01) +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geom_histogram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(data=subset(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all_frame,name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=="h"), alpha=0.2,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binwidth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=0.01)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</w:r>
      <w:r w:rsidRPr="00FE5349">
        <w:rPr>
          <w:rFonts w:ascii="Courier New" w:eastAsia="Times New Roman" w:hAnsi="Courier New" w:cs="Courier New"/>
          <w:sz w:val="24"/>
          <w:szCs w:val="24"/>
        </w:rPr>
        <w:br/>
        <w:t># plot it!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</w:r>
      <w:proofErr w:type="gramStart"/>
      <w:r w:rsidRPr="00FE5349">
        <w:rPr>
          <w:rFonts w:ascii="Courier New" w:eastAsia="Times New Roman" w:hAnsi="Courier New" w:cs="Courier New"/>
          <w:sz w:val="24"/>
          <w:szCs w:val="24"/>
        </w:rPr>
        <w:t>m</w:t>
      </w:r>
      <w:proofErr w:type="gramEnd"/>
      <w:r w:rsidRPr="00FE5349">
        <w:rPr>
          <w:rFonts w:ascii="Courier New" w:eastAsia="Times New Roman" w:hAnsi="Courier New" w:cs="Courier New"/>
          <w:sz w:val="24"/>
          <w:szCs w:val="24"/>
        </w:rPr>
        <w:br/>
      </w:r>
    </w:p>
    <w:p w:rsidR="00FE5349" w:rsidRPr="00FE5349" w:rsidRDefault="00FE5349" w:rsidP="00FE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5F5662" wp14:editId="5081CE2F">
            <wp:extent cx="7940675" cy="3571875"/>
            <wp:effectExtent l="0" t="0" r="3175" b="9525"/>
            <wp:docPr id="1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0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49" w:rsidRPr="00FE5349" w:rsidRDefault="00FE5349" w:rsidP="00FE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349">
        <w:rPr>
          <w:rFonts w:ascii="Times New Roman" w:eastAsia="Times New Roman" w:hAnsi="Times New Roman" w:cs="Times New Roman"/>
          <w:sz w:val="24"/>
          <w:szCs w:val="24"/>
        </w:rPr>
        <w:t xml:space="preserve">Okay, this gives us a good idea of the different sequence lengths that came out of the assembly.  Let's try looking at </w:t>
      </w:r>
      <w:proofErr w:type="gramStart"/>
      <w:r w:rsidRPr="00FE5349">
        <w:rPr>
          <w:rFonts w:ascii="Times New Roman" w:eastAsia="Times New Roman" w:hAnsi="Times New Roman" w:cs="Times New Roman"/>
          <w:sz w:val="24"/>
          <w:szCs w:val="24"/>
        </w:rPr>
        <w:t>this another</w:t>
      </w:r>
      <w:proofErr w:type="gramEnd"/>
      <w:r w:rsidRPr="00FE5349">
        <w:rPr>
          <w:rFonts w:ascii="Times New Roman" w:eastAsia="Times New Roman" w:hAnsi="Times New Roman" w:cs="Times New Roman"/>
          <w:sz w:val="24"/>
          <w:szCs w:val="24"/>
        </w:rPr>
        <w:t xml:space="preserve"> way by making a density histogram.</w:t>
      </w:r>
    </w:p>
    <w:p w:rsidR="00562F3C" w:rsidRDefault="00FE5349" w:rsidP="00FE5349">
      <w:r w:rsidRPr="00FE5349">
        <w:rPr>
          <w:rFonts w:ascii="Courier New" w:eastAsia="Times New Roman" w:hAnsi="Courier New" w:cs="Courier New"/>
          <w:sz w:val="24"/>
          <w:szCs w:val="24"/>
        </w:rPr>
        <w:t># make a density histogram</w:t>
      </w:r>
      <w:r w:rsidRPr="00FE5349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proofErr w:type="gramStart"/>
      <w:r w:rsidRPr="00FE5349">
        <w:rPr>
          <w:rFonts w:ascii="Courier New" w:eastAsia="Times New Roman" w:hAnsi="Courier New" w:cs="Courier New"/>
          <w:sz w:val="24"/>
          <w:szCs w:val="24"/>
        </w:rPr>
        <w:t>ggplot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FE5349">
        <w:rPr>
          <w:rFonts w:ascii="Courier New" w:eastAsia="Times New Roman" w:hAnsi="Courier New" w:cs="Courier New"/>
          <w:sz w:val="24"/>
          <w:szCs w:val="24"/>
        </w:rPr>
        <w:t>all_frame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aes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(length, fill=name)) +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geom_density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(alpha = 0.2) + scale_x_log10() +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theme_bw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base_size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 = 32, </w:t>
      </w:r>
      <w:proofErr w:type="spellStart"/>
      <w:r w:rsidRPr="00FE5349">
        <w:rPr>
          <w:rFonts w:ascii="Courier New" w:eastAsia="Times New Roman" w:hAnsi="Courier New" w:cs="Courier New"/>
          <w:sz w:val="24"/>
          <w:szCs w:val="24"/>
        </w:rPr>
        <w:t>base_family</w:t>
      </w:r>
      <w:proofErr w:type="spellEnd"/>
      <w:r w:rsidRPr="00FE5349">
        <w:rPr>
          <w:rFonts w:ascii="Courier New" w:eastAsia="Times New Roman" w:hAnsi="Courier New" w:cs="Courier New"/>
          <w:sz w:val="24"/>
          <w:szCs w:val="24"/>
        </w:rPr>
        <w:t xml:space="preserve"> = "")</w:t>
      </w:r>
    </w:p>
    <w:sectPr w:rsidR="0056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49"/>
    <w:rsid w:val="00017065"/>
    <w:rsid w:val="00164476"/>
    <w:rsid w:val="00585133"/>
    <w:rsid w:val="00963931"/>
    <w:rsid w:val="00CD7D94"/>
    <w:rsid w:val="00E754AD"/>
    <w:rsid w:val="00E90520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76"/>
  </w:style>
  <w:style w:type="paragraph" w:styleId="Heading1">
    <w:name w:val="heading 1"/>
    <w:basedOn w:val="Normal"/>
    <w:next w:val="Normal"/>
    <w:link w:val="Heading1Char"/>
    <w:uiPriority w:val="9"/>
    <w:qFormat/>
    <w:rsid w:val="00164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4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4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4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4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4476"/>
    <w:rPr>
      <w:b/>
      <w:bCs/>
    </w:rPr>
  </w:style>
  <w:style w:type="character" w:styleId="Emphasis">
    <w:name w:val="Emphasis"/>
    <w:basedOn w:val="DefaultParagraphFont"/>
    <w:uiPriority w:val="20"/>
    <w:qFormat/>
    <w:rsid w:val="00164476"/>
    <w:rPr>
      <w:i/>
      <w:iCs/>
    </w:rPr>
  </w:style>
  <w:style w:type="paragraph" w:styleId="NoSpacing">
    <w:name w:val="No Spacing"/>
    <w:uiPriority w:val="1"/>
    <w:qFormat/>
    <w:rsid w:val="001644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4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4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44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644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44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644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44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44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476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FE5349"/>
    <w:rPr>
      <w:color w:val="0000FF"/>
      <w:u w:val="single"/>
    </w:rPr>
  </w:style>
  <w:style w:type="paragraph" w:customStyle="1" w:styleId="blog-date">
    <w:name w:val="blog-date"/>
    <w:basedOn w:val="Normal"/>
    <w:rsid w:val="00FE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-text">
    <w:name w:val="date-text"/>
    <w:basedOn w:val="DefaultParagraphFont"/>
    <w:rsid w:val="00FE5349"/>
  </w:style>
  <w:style w:type="paragraph" w:customStyle="1" w:styleId="blog-comments">
    <w:name w:val="blog-comments"/>
    <w:basedOn w:val="Normal"/>
    <w:rsid w:val="00FE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34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E5349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76"/>
  </w:style>
  <w:style w:type="paragraph" w:styleId="Heading1">
    <w:name w:val="heading 1"/>
    <w:basedOn w:val="Normal"/>
    <w:next w:val="Normal"/>
    <w:link w:val="Heading1Char"/>
    <w:uiPriority w:val="9"/>
    <w:qFormat/>
    <w:rsid w:val="00164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4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4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4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4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4476"/>
    <w:rPr>
      <w:b/>
      <w:bCs/>
    </w:rPr>
  </w:style>
  <w:style w:type="character" w:styleId="Emphasis">
    <w:name w:val="Emphasis"/>
    <w:basedOn w:val="DefaultParagraphFont"/>
    <w:uiPriority w:val="20"/>
    <w:qFormat/>
    <w:rsid w:val="00164476"/>
    <w:rPr>
      <w:i/>
      <w:iCs/>
    </w:rPr>
  </w:style>
  <w:style w:type="paragraph" w:styleId="NoSpacing">
    <w:name w:val="No Spacing"/>
    <w:uiPriority w:val="1"/>
    <w:qFormat/>
    <w:rsid w:val="001644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4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4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44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644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44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644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44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44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476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FE5349"/>
    <w:rPr>
      <w:color w:val="0000FF"/>
      <w:u w:val="single"/>
    </w:rPr>
  </w:style>
  <w:style w:type="paragraph" w:customStyle="1" w:styleId="blog-date">
    <w:name w:val="blog-date"/>
    <w:basedOn w:val="Normal"/>
    <w:rsid w:val="00FE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-text">
    <w:name w:val="date-text"/>
    <w:basedOn w:val="DefaultParagraphFont"/>
    <w:rsid w:val="00FE5349"/>
  </w:style>
  <w:style w:type="paragraph" w:customStyle="1" w:styleId="blog-comments">
    <w:name w:val="blog-comments"/>
    <w:basedOn w:val="Normal"/>
    <w:rsid w:val="00FE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34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E5349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2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3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55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474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3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project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oconductor.org/packages/release/bioc/html/Biostrings.html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rinityrnaseq.sourceforge.net/" TargetMode="External"/><Relationship Id="rId11" Type="http://schemas.openxmlformats.org/officeDocument/2006/relationships/hyperlink" Target="http://docs.ggplot2.org/current/geom_histogram.html" TargetMode="External"/><Relationship Id="rId5" Type="http://schemas.openxmlformats.org/officeDocument/2006/relationships/hyperlink" Target="http://www.scott-fay.com/blog/making-a-histogram-of-transcript-lengths-in-r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bioconductor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 Spina</dc:creator>
  <cp:lastModifiedBy>Elijah Spina</cp:lastModifiedBy>
  <cp:revision>1</cp:revision>
  <dcterms:created xsi:type="dcterms:W3CDTF">2014-12-19T00:27:00Z</dcterms:created>
  <dcterms:modified xsi:type="dcterms:W3CDTF">2014-12-19T00:28:00Z</dcterms:modified>
</cp:coreProperties>
</file>