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15C2" w14:textId="77777777" w:rsidR="001F17F1" w:rsidRPr="00E77435" w:rsidRDefault="009D2122" w:rsidP="001810FB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4"/>
          <w:szCs w:val="24"/>
          <w:u w:val="single"/>
          <w:lang w:val="id-ID"/>
        </w:rPr>
      </w:pPr>
      <w:r>
        <w:rPr>
          <w:noProof/>
          <w:spacing w:val="40"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44AE651" wp14:editId="587298D3">
                <wp:simplePos x="0" y="0"/>
                <wp:positionH relativeFrom="column">
                  <wp:posOffset>-179070</wp:posOffset>
                </wp:positionH>
                <wp:positionV relativeFrom="paragraph">
                  <wp:posOffset>-81915</wp:posOffset>
                </wp:positionV>
                <wp:extent cx="6497955" cy="1295400"/>
                <wp:effectExtent l="0" t="0" r="0" b="1905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7955" cy="1295400"/>
                          <a:chOff x="1413" y="1080"/>
                          <a:chExt cx="10233" cy="2040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1413" y="1080"/>
                            <a:ext cx="10233" cy="1980"/>
                            <a:chOff x="801" y="364"/>
                            <a:chExt cx="10620" cy="2062"/>
                          </a:xfrm>
                        </wpg:grpSpPr>
                        <wps:wsp>
                          <wps:cNvPr id="6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1" y="364"/>
                              <a:ext cx="1705" cy="19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5B5B83" w14:textId="77777777" w:rsidR="009D2122" w:rsidRDefault="009D2122" w:rsidP="009D2122">
                                <w:pPr>
                                  <w:ind w:right="-20"/>
                                  <w:rPr>
                                    <w:sz w:val="19"/>
                                    <w:szCs w:val="19"/>
                                  </w:rPr>
                                </w:pPr>
                                <w:r w:rsidRPr="00AD5ECE">
                                  <w:rPr>
                                    <w:noProof/>
                                    <w:sz w:val="19"/>
                                    <w:szCs w:val="19"/>
                                  </w:rPr>
                                  <w:drawing>
                                    <wp:inline distT="0" distB="0" distL="0" distR="0" wp14:anchorId="065C2EE6" wp14:editId="197FEC59">
                                      <wp:extent cx="859790" cy="1121410"/>
                                      <wp:effectExtent l="0" t="0" r="0" b="2540"/>
                                      <wp:docPr id="11" name="Picture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59790" cy="11214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4" y="452"/>
                              <a:ext cx="9067" cy="19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43F018" w14:textId="77777777" w:rsidR="009D2122" w:rsidRPr="00AD5ECE" w:rsidRDefault="009D2122" w:rsidP="009D2122">
                                <w:pPr>
                                  <w:pStyle w:val="Heading4"/>
                                  <w:spacing w:before="0" w:after="0"/>
                                  <w:jc w:val="center"/>
                                </w:pPr>
                                <w:r w:rsidRPr="00AD5ECE">
                                  <w:t>PEMERINTAH KABUPATEN NGANJUK</w:t>
                                </w:r>
                              </w:p>
                              <w:p w14:paraId="065EA0C3" w14:textId="7E59EB23" w:rsidR="009D2122" w:rsidRPr="006669F1" w:rsidRDefault="00F82308" w:rsidP="009D2122">
                                <w:pPr>
                                  <w:jc w:val="center"/>
                                  <w:rPr>
                                    <w:rFonts w:eastAsia="Batang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BADAN</w:t>
                                </w:r>
                                <w:r w:rsidR="009D2122" w:rsidRPr="006669F1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 KESATUAN BANGSA </w:t>
                                </w:r>
                                <w:r w:rsidR="009D2122">
                                  <w:rPr>
                                    <w:b/>
                                    <w:sz w:val="32"/>
                                    <w:szCs w:val="32"/>
                                    <w:lang w:val="id-ID"/>
                                  </w:rPr>
                                  <w:t xml:space="preserve">DAN </w:t>
                                </w:r>
                                <w:r w:rsidR="009D2122" w:rsidRPr="006669F1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POLITIK</w:t>
                                </w:r>
                                <w:r w:rsidR="009D2122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9D2122" w:rsidRPr="006669F1">
                                  <w:rPr>
                                    <w:rFonts w:eastAsia="Batang"/>
                                    <w:b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14:paraId="774A1CB9" w14:textId="77777777" w:rsidR="009D2122" w:rsidRDefault="009D2122" w:rsidP="009D2122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  <w:lang w:val="id-ID"/>
                                  </w:rPr>
                                  <w:t>Jl. Supriyadi No. 5 Nganjuk 64412</w:t>
                                </w:r>
                              </w:p>
                              <w:p w14:paraId="713CD4C6" w14:textId="77777777" w:rsidR="009D2122" w:rsidRPr="0014232C" w:rsidRDefault="009D2122" w:rsidP="009D2122">
                                <w:pPr>
                                  <w:jc w:val="center"/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</w:pPr>
                                <w:r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Telp/Fax (0358) 328079 e-mail : k</w:t>
                                </w:r>
                                <w:r w:rsidRPr="0014232C"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esbang</w:t>
                                </w:r>
                                <w:r>
                                  <w:rPr>
                                    <w:sz w:val="27"/>
                                    <w:szCs w:val="27"/>
                                  </w:rPr>
                                  <w:t>pol</w:t>
                                </w:r>
                                <w:r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kab.nganjuk</w:t>
                                </w:r>
                                <w:r w:rsidRPr="0014232C"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@ gmail.com</w:t>
                                </w:r>
                              </w:p>
                              <w:p w14:paraId="45BB9B9A" w14:textId="77777777" w:rsidR="009D2122" w:rsidRDefault="009D2122" w:rsidP="009D2122">
                                <w:pPr>
                                  <w:jc w:val="center"/>
                                  <w:rPr>
                                    <w:sz w:val="25"/>
                                    <w:szCs w:val="25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1521" y="3120"/>
                            <a:ext cx="9920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4AE651" id="Group 4" o:spid="_x0000_s1026" style="position:absolute;margin-left:-14.1pt;margin-top:-6.45pt;width:511.65pt;height:102pt;z-index:251671552" coordorigin="1413,1080" coordsize="10233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">
                <v:group id="_x0000_s1027" style="position:absolute;left:1413;top:1080;width:10233;height:1980" coordorigin="801,364" coordsize="10620,2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8" type="#_x0000_t202" style="position:absolute;left:801;top:364;width:1705;height:19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" stroked="f">
                    <v:textbox style="mso-fit-shape-to-text:t">
                      <w:txbxContent>
                        <w:p w14:paraId="155B5B83" w14:textId="77777777" w:rsidR="009D2122" w:rsidRDefault="009D2122" w:rsidP="009D2122">
                          <w:pPr>
                            <w:ind w:right="-20"/>
                            <w:rPr>
                              <w:sz w:val="19"/>
                              <w:szCs w:val="19"/>
                            </w:rPr>
                          </w:pPr>
                          <w:r w:rsidRPr="00AD5ECE"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065C2EE6" wp14:editId="197FEC59">
                                <wp:extent cx="859790" cy="1121410"/>
                                <wp:effectExtent l="0" t="0" r="0" b="254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9790" cy="11214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6" o:spid="_x0000_s1029" type="#_x0000_t202" style="position:absolute;left:2354;top:452;width:9067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  <v:textbox>
                      <w:txbxContent>
                        <w:p w14:paraId="6143F018" w14:textId="77777777" w:rsidR="009D2122" w:rsidRPr="00AD5ECE" w:rsidRDefault="009D2122" w:rsidP="009D2122">
                          <w:pPr>
                            <w:pStyle w:val="Heading4"/>
                            <w:spacing w:before="0" w:after="0"/>
                            <w:jc w:val="center"/>
                          </w:pPr>
                          <w:r w:rsidRPr="00AD5ECE">
                            <w:t>PEMERINTAH KABUPATEN NGANJUK</w:t>
                          </w:r>
                        </w:p>
                        <w:p w14:paraId="065EA0C3" w14:textId="7E59EB23" w:rsidR="009D2122" w:rsidRPr="006669F1" w:rsidRDefault="00F82308" w:rsidP="009D2122">
                          <w:pPr>
                            <w:jc w:val="center"/>
                            <w:rPr>
                              <w:rFonts w:eastAsia="Batang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BADAN</w:t>
                          </w:r>
                          <w:r w:rsidR="009D2122" w:rsidRPr="006669F1">
                            <w:rPr>
                              <w:b/>
                              <w:sz w:val="32"/>
                              <w:szCs w:val="32"/>
                            </w:rPr>
                            <w:t xml:space="preserve"> KESATUAN BANGSA </w:t>
                          </w:r>
                          <w:r w:rsidR="009D2122">
                            <w:rPr>
                              <w:b/>
                              <w:sz w:val="32"/>
                              <w:szCs w:val="32"/>
                              <w:lang w:val="id-ID"/>
                            </w:rPr>
                            <w:t xml:space="preserve">DAN </w:t>
                          </w:r>
                          <w:r w:rsidR="009D2122" w:rsidRPr="006669F1">
                            <w:rPr>
                              <w:b/>
                              <w:sz w:val="32"/>
                              <w:szCs w:val="32"/>
                            </w:rPr>
                            <w:t>POLITIK</w:t>
                          </w:r>
                          <w:r w:rsidR="009D2122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9D2122" w:rsidRPr="006669F1">
                            <w:rPr>
                              <w:rFonts w:eastAsia="Batang"/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14:paraId="774A1CB9" w14:textId="77777777" w:rsidR="009D2122" w:rsidRDefault="009D2122" w:rsidP="009D2122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  <w:lang w:val="id-ID"/>
                            </w:rPr>
                            <w:t>Jl. Supriyadi No. 5 Nganjuk 64412</w:t>
                          </w:r>
                        </w:p>
                        <w:p w14:paraId="713CD4C6" w14:textId="77777777" w:rsidR="009D2122" w:rsidRPr="0014232C" w:rsidRDefault="009D2122" w:rsidP="009D2122">
                          <w:pPr>
                            <w:jc w:val="center"/>
                            <w:rPr>
                              <w:sz w:val="27"/>
                              <w:szCs w:val="27"/>
                              <w:lang w:val="id-ID"/>
                            </w:rPr>
                          </w:pPr>
                          <w:r>
                            <w:rPr>
                              <w:sz w:val="27"/>
                              <w:szCs w:val="27"/>
                              <w:lang w:val="id-ID"/>
                            </w:rPr>
                            <w:t>Telp/Fax (0358) 328079 e-mail : k</w:t>
                          </w:r>
                          <w:r w:rsidRPr="0014232C">
                            <w:rPr>
                              <w:sz w:val="27"/>
                              <w:szCs w:val="27"/>
                              <w:lang w:val="id-ID"/>
                            </w:rPr>
                            <w:t>esbang</w:t>
                          </w:r>
                          <w:r>
                            <w:rPr>
                              <w:sz w:val="27"/>
                              <w:szCs w:val="27"/>
                            </w:rPr>
                            <w:t>pol</w:t>
                          </w:r>
                          <w:r>
                            <w:rPr>
                              <w:sz w:val="27"/>
                              <w:szCs w:val="27"/>
                              <w:lang w:val="id-ID"/>
                            </w:rPr>
                            <w:t>kab.nganjuk</w:t>
                          </w:r>
                          <w:r w:rsidRPr="0014232C">
                            <w:rPr>
                              <w:sz w:val="27"/>
                              <w:szCs w:val="27"/>
                              <w:lang w:val="id-ID"/>
                            </w:rPr>
                            <w:t>@ gmail.com</w:t>
                          </w:r>
                        </w:p>
                        <w:p w14:paraId="45BB9B9A" w14:textId="77777777" w:rsidR="009D2122" w:rsidRDefault="009D2122" w:rsidP="009D2122">
                          <w:pPr>
                            <w:jc w:val="center"/>
                            <w:rPr>
                              <w:sz w:val="25"/>
                              <w:szCs w:val="25"/>
                            </w:rPr>
                          </w:pP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" o:spid="_x0000_s1030" type="#_x0000_t32" style="position:absolute;left:1521;top:3120;width:99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" strokeweight="2.25pt"/>
              </v:group>
            </w:pict>
          </mc:Fallback>
        </mc:AlternateContent>
      </w:r>
      <w:r w:rsidR="00E77435">
        <w:rPr>
          <w:rFonts w:ascii="Times New Roman" w:hAnsi="Times New Roman" w:cs="Times New Roman"/>
          <w:spacing w:val="40"/>
          <w:sz w:val="24"/>
          <w:szCs w:val="24"/>
          <w:u w:val="single"/>
          <w:lang w:val="id-ID"/>
        </w:rPr>
        <w:t>Wakil</w:t>
      </w:r>
    </w:p>
    <w:p w14:paraId="11AB9004" w14:textId="77777777" w:rsidR="009D2122" w:rsidRDefault="009D2122" w:rsidP="009D2122"/>
    <w:p w14:paraId="7DC0A970" w14:textId="77777777" w:rsidR="009D2122" w:rsidRDefault="009D2122" w:rsidP="009D2122"/>
    <w:p w14:paraId="63313289" w14:textId="77777777" w:rsidR="00E749EE" w:rsidRDefault="00E749EE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4"/>
          <w:szCs w:val="24"/>
          <w:u w:val="single"/>
          <w:lang w:val="sv-SE"/>
        </w:rPr>
      </w:pPr>
    </w:p>
    <w:p w14:paraId="716C8D8E" w14:textId="77777777" w:rsidR="00A33424" w:rsidRDefault="00071233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  <w:r>
        <w:rPr>
          <w:rFonts w:ascii="Times New Roman" w:hAnsi="Times New Roman" w:cs="Times New Roman"/>
          <w:noProof/>
          <w:spacing w:val="4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5DC9F8" wp14:editId="0C19F77A">
                <wp:simplePos x="0" y="0"/>
                <wp:positionH relativeFrom="column">
                  <wp:posOffset>94615</wp:posOffset>
                </wp:positionH>
                <wp:positionV relativeFrom="paragraph">
                  <wp:posOffset>144145</wp:posOffset>
                </wp:positionV>
                <wp:extent cx="6034405" cy="28575"/>
                <wp:effectExtent l="19050" t="19050" r="2349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4405" cy="285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9D302" id="Straight Connector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11.35pt" to="482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" strokecolor="black [3200]" strokeweight="2.25pt">
                <v:stroke joinstyle="miter"/>
              </v:line>
            </w:pict>
          </mc:Fallback>
        </mc:AlternateContent>
      </w:r>
      <w:r w:rsidR="001B5D33">
        <w:rPr>
          <w:rFonts w:ascii="Times New Roman" w:hAnsi="Times New Roman" w:cs="Times New Roman"/>
          <w:noProof/>
          <w:spacing w:val="40"/>
          <w:sz w:val="22"/>
          <w:szCs w:val="24"/>
          <w:lang w:val="id-ID" w:eastAsia="id-ID"/>
        </w:rPr>
        <w:t xml:space="preserve">   </w:t>
      </w:r>
    </w:p>
    <w:p w14:paraId="6C7F6DFB" w14:textId="77777777" w:rsidR="002F3D48" w:rsidRDefault="002F3D48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6FAB1783" w14:textId="77777777" w:rsidR="00AE13B3" w:rsidRDefault="00AE13B3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11B1FAFF" w14:textId="77777777" w:rsidR="009D2122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73F6CC98" w14:textId="77777777" w:rsidR="009D2122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5E13D9C1" w14:textId="10413455" w:rsidR="00E80FC1" w:rsidRDefault="00F82308" w:rsidP="00F82308">
      <w:pPr>
        <w:rPr>
          <w:rFonts w:ascii="Arial Narrow" w:hAnsi="Arial Narrow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proofErr w:type="spellStart"/>
      <w:r w:rsidRPr="00F82308">
        <w:rPr>
          <w:rFonts w:ascii="Arial Narrow" w:hAnsi="Arial Narrow"/>
        </w:rPr>
        <w:t>Kepada</w:t>
      </w:r>
      <w:proofErr w:type="spellEnd"/>
    </w:p>
    <w:p w14:paraId="308162AB" w14:textId="045059A8" w:rsidR="00F82308" w:rsidRDefault="00F82308" w:rsidP="00F82308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proofErr w:type="spellStart"/>
      <w:r>
        <w:rPr>
          <w:rFonts w:ascii="Arial Narrow" w:hAnsi="Arial Narrow"/>
        </w:rPr>
        <w:t>Yth</w:t>
      </w:r>
      <w:proofErr w:type="spellEnd"/>
      <w:r>
        <w:rPr>
          <w:rFonts w:ascii="Arial Narrow" w:hAnsi="Arial Narrow"/>
        </w:rPr>
        <w:t xml:space="preserve">. </w:t>
      </w:r>
      <w:proofErr w:type="spellStart"/>
      <w:r>
        <w:rPr>
          <w:rFonts w:ascii="Arial Narrow" w:hAnsi="Arial Narrow"/>
        </w:rPr>
        <w:t>Sdr</w:t>
      </w:r>
      <w:proofErr w:type="spellEnd"/>
      <w:r>
        <w:rPr>
          <w:rFonts w:ascii="Arial Narrow" w:hAnsi="Arial Narrow"/>
        </w:rPr>
        <w:t xml:space="preserve">. </w:t>
      </w:r>
    </w:p>
    <w:p w14:paraId="198C29BF" w14:textId="312A4234" w:rsidR="00F82308" w:rsidRDefault="00F82308" w:rsidP="00F82308">
      <w:pPr>
        <w:rPr>
          <w:rFonts w:ascii="Arial Narrow" w:hAnsi="Arial Narrow"/>
        </w:rPr>
      </w:pPr>
    </w:p>
    <w:p w14:paraId="3D3A991C" w14:textId="0C10A74F" w:rsidR="00F82308" w:rsidRDefault="00F82308" w:rsidP="00F82308">
      <w:pPr>
        <w:rPr>
          <w:rFonts w:ascii="Arial Narrow" w:hAnsi="Arial Narrow"/>
        </w:rPr>
      </w:pPr>
    </w:p>
    <w:p w14:paraId="75EF36E5" w14:textId="527F81EF" w:rsidR="00F82308" w:rsidRDefault="00F82308" w:rsidP="00F82308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     Di –</w:t>
      </w:r>
    </w:p>
    <w:p w14:paraId="404AFC1C" w14:textId="46A0DD60" w:rsidR="00F82308" w:rsidRPr="00F82308" w:rsidRDefault="00F82308" w:rsidP="00F82308">
      <w:pPr>
        <w:rPr>
          <w:rFonts w:ascii="Arial Narrow" w:hAnsi="Arial Narrow"/>
          <w:b/>
          <w:bCs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NGANJUK</w:t>
      </w:r>
    </w:p>
    <w:p w14:paraId="3A95A8BD" w14:textId="77777777" w:rsidR="009D2122" w:rsidRPr="00BF497B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1A773C85" w14:textId="77777777" w:rsidR="001F17F1" w:rsidRPr="00191463" w:rsidRDefault="00191463" w:rsidP="009B393C">
      <w:pPr>
        <w:pStyle w:val="Title"/>
        <w:tabs>
          <w:tab w:val="center" w:pos="4848"/>
          <w:tab w:val="left" w:pos="7406"/>
          <w:tab w:val="left" w:pos="8220"/>
        </w:tabs>
        <w:spacing w:before="0" w:after="0"/>
        <w:ind w:right="-29"/>
        <w:jc w:val="left"/>
        <w:rPr>
          <w:rFonts w:ascii="Arial Narrow" w:hAnsi="Arial Narrow" w:cs="Times New Roman"/>
          <w:spacing w:val="40"/>
          <w:sz w:val="26"/>
          <w:szCs w:val="24"/>
          <w:lang w:val="id-ID"/>
        </w:rPr>
      </w:pPr>
      <w:r>
        <w:rPr>
          <w:rFonts w:ascii="Arial Narrow" w:hAnsi="Arial Narrow" w:cs="Times New Roman"/>
          <w:noProof/>
          <w:spacing w:val="40"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37C8A1" wp14:editId="0618A301">
                <wp:simplePos x="0" y="0"/>
                <wp:positionH relativeFrom="column">
                  <wp:posOffset>1819274</wp:posOffset>
                </wp:positionH>
                <wp:positionV relativeFrom="paragraph">
                  <wp:posOffset>168910</wp:posOffset>
                </wp:positionV>
                <wp:extent cx="24288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E1609" id="Straight Connector 9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13.3pt" to="334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  <w:r w:rsidR="001F17F1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>REKOMENDASI  PENELITIAN</w: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  <w:r w:rsidR="00860D2E">
        <w:rPr>
          <w:rFonts w:ascii="Arial Narrow" w:hAnsi="Arial Narrow" w:cs="Times New Roman"/>
          <w:spacing w:val="40"/>
          <w:sz w:val="26"/>
          <w:szCs w:val="24"/>
          <w:lang w:val="id-ID"/>
        </w:rPr>
        <w:t xml:space="preserve"> </w: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</w:p>
    <w:p w14:paraId="6B597655" w14:textId="79A1E6EF" w:rsidR="001F17F1" w:rsidRPr="007B56DB" w:rsidRDefault="001F17F1" w:rsidP="001F17F1">
      <w:pPr>
        <w:jc w:val="center"/>
        <w:rPr>
          <w:rFonts w:ascii="Arial Narrow" w:hAnsi="Arial Narrow"/>
          <w:sz w:val="22"/>
          <w:szCs w:val="24"/>
          <w:lang w:val="id-ID"/>
        </w:rPr>
      </w:pPr>
      <w:r w:rsidRPr="00787921">
        <w:rPr>
          <w:rFonts w:ascii="Arial Narrow" w:hAnsi="Arial Narrow"/>
          <w:sz w:val="22"/>
          <w:szCs w:val="24"/>
          <w:lang w:val="sv-SE"/>
        </w:rPr>
        <w:t xml:space="preserve">Nomor : 072/         </w:t>
      </w:r>
      <w:r>
        <w:rPr>
          <w:rFonts w:ascii="Arial Narrow" w:hAnsi="Arial Narrow"/>
          <w:sz w:val="22"/>
          <w:szCs w:val="24"/>
          <w:lang w:val="sv-SE"/>
        </w:rPr>
        <w:t xml:space="preserve">      </w:t>
      </w:r>
      <w:r w:rsidRPr="00787921">
        <w:rPr>
          <w:rFonts w:ascii="Arial Narrow" w:hAnsi="Arial Narrow"/>
          <w:sz w:val="22"/>
          <w:szCs w:val="24"/>
          <w:lang w:val="sv-SE"/>
        </w:rPr>
        <w:t xml:space="preserve"> /411.</w:t>
      </w:r>
      <w:r w:rsidR="00535BD5">
        <w:rPr>
          <w:rFonts w:ascii="Arial Narrow" w:hAnsi="Arial Narrow"/>
          <w:sz w:val="22"/>
          <w:szCs w:val="24"/>
          <w:lang w:val="sv-SE"/>
        </w:rPr>
        <w:t>405/2022</w:t>
      </w:r>
      <w:r w:rsidR="00A620F7">
        <w:rPr>
          <w:rFonts w:ascii="Arial Narrow" w:hAnsi="Arial Narrow"/>
          <w:sz w:val="22"/>
          <w:szCs w:val="24"/>
          <w:lang w:val="id-ID"/>
        </w:rPr>
        <w:t>.</w:t>
      </w:r>
    </w:p>
    <w:p w14:paraId="621D87AC" w14:textId="77777777" w:rsidR="001F17F1" w:rsidRDefault="001F17F1" w:rsidP="001F17F1">
      <w:pPr>
        <w:jc w:val="both"/>
        <w:rPr>
          <w:sz w:val="18"/>
          <w:lang w:val="sv-SE"/>
        </w:rPr>
      </w:pPr>
    </w:p>
    <w:p w14:paraId="21EAC7CC" w14:textId="77777777" w:rsidR="00A33424" w:rsidRPr="00ED2021" w:rsidRDefault="00A33424" w:rsidP="001F17F1">
      <w:pPr>
        <w:jc w:val="both"/>
        <w:rPr>
          <w:sz w:val="18"/>
          <w:lang w:val="sv-SE"/>
        </w:rPr>
      </w:pPr>
    </w:p>
    <w:p w14:paraId="46FFAFAE" w14:textId="77777777" w:rsidR="001F17F1" w:rsidRPr="007B5F7F" w:rsidRDefault="001F17F1" w:rsidP="001F17F1">
      <w:pPr>
        <w:tabs>
          <w:tab w:val="left" w:pos="2790"/>
          <w:tab w:val="left" w:pos="3119"/>
        </w:tabs>
        <w:ind w:left="3402" w:right="-29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sv-SE"/>
        </w:rPr>
        <w:t>Memperhatikan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sv-SE"/>
        </w:rPr>
        <w:t>1.</w:t>
      </w:r>
      <w:r w:rsidRPr="007B5F7F">
        <w:rPr>
          <w:rFonts w:ascii="Arial Narrow" w:hAnsi="Arial Narrow"/>
          <w:sz w:val="22"/>
          <w:szCs w:val="22"/>
          <w:lang w:val="id-ID"/>
        </w:rPr>
        <w:tab/>
        <w:t>Peraturan Menteri Dalam Negeri Nomor 20 Tahun 2011 tentang Pedoman Penelitian dan Pengembangan di Lingkungan Kementeriaan Dalam Negeri dan Pemerintah Daerah ;</w:t>
      </w:r>
    </w:p>
    <w:p w14:paraId="5A03867E" w14:textId="77777777" w:rsidR="001F17F1" w:rsidRPr="007B5F7F" w:rsidRDefault="001F17F1" w:rsidP="001F17F1">
      <w:pPr>
        <w:tabs>
          <w:tab w:val="left" w:pos="2790"/>
          <w:tab w:val="left" w:pos="3119"/>
        </w:tabs>
        <w:ind w:left="3402" w:right="-29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ab/>
        <w:t>2.</w:t>
      </w:r>
      <w:r w:rsidRPr="007B5F7F">
        <w:rPr>
          <w:rFonts w:ascii="Arial Narrow" w:hAnsi="Arial Narrow"/>
          <w:sz w:val="22"/>
          <w:szCs w:val="22"/>
          <w:lang w:val="id-ID"/>
        </w:rPr>
        <w:tab/>
        <w:t xml:space="preserve">Peraturan Menteri Dalam Negeri Nomor </w:t>
      </w:r>
      <w:r w:rsidRPr="007B5F7F">
        <w:rPr>
          <w:rFonts w:ascii="Arial Narrow" w:hAnsi="Arial Narrow"/>
          <w:sz w:val="22"/>
          <w:szCs w:val="22"/>
        </w:rPr>
        <w:t>7 Ta</w:t>
      </w:r>
      <w:r w:rsidR="009E077D" w:rsidRPr="007B5F7F">
        <w:rPr>
          <w:rFonts w:ascii="Arial Narrow" w:hAnsi="Arial Narrow"/>
          <w:sz w:val="22"/>
          <w:szCs w:val="22"/>
          <w:lang w:val="id-ID"/>
        </w:rPr>
        <w:t>h</w:t>
      </w:r>
      <w:r w:rsidRPr="007B5F7F">
        <w:rPr>
          <w:rFonts w:ascii="Arial Narrow" w:hAnsi="Arial Narrow"/>
          <w:sz w:val="22"/>
          <w:szCs w:val="22"/>
        </w:rPr>
        <w:t>un 2014</w:t>
      </w:r>
      <w:r w:rsidRPr="007B5F7F">
        <w:rPr>
          <w:rFonts w:ascii="Arial Narrow" w:hAnsi="Arial Narrow"/>
          <w:sz w:val="22"/>
          <w:szCs w:val="22"/>
          <w:lang w:val="id-ID"/>
        </w:rPr>
        <w:t xml:space="preserve"> tentang </w:t>
      </w:r>
      <w:proofErr w:type="spellStart"/>
      <w:r w:rsidRPr="007B5F7F">
        <w:rPr>
          <w:rFonts w:ascii="Arial Narrow" w:hAnsi="Arial Narrow"/>
          <w:sz w:val="22"/>
          <w:szCs w:val="22"/>
        </w:rPr>
        <w:t>Perubahan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B5F7F">
        <w:rPr>
          <w:rFonts w:ascii="Arial Narrow" w:hAnsi="Arial Narrow"/>
          <w:sz w:val="22"/>
          <w:szCs w:val="22"/>
        </w:rPr>
        <w:t>atas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B5F7F">
        <w:rPr>
          <w:rFonts w:ascii="Arial Narrow" w:hAnsi="Arial Narrow"/>
          <w:sz w:val="22"/>
          <w:szCs w:val="22"/>
        </w:rPr>
        <w:t>Peraturaan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Menteri </w:t>
      </w:r>
      <w:proofErr w:type="spellStart"/>
      <w:r w:rsidRPr="007B5F7F">
        <w:rPr>
          <w:rFonts w:ascii="Arial Narrow" w:hAnsi="Arial Narrow"/>
          <w:sz w:val="22"/>
          <w:szCs w:val="22"/>
        </w:rPr>
        <w:t>Dalam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Negeri </w:t>
      </w:r>
      <w:proofErr w:type="spellStart"/>
      <w:r w:rsidRPr="007B5F7F">
        <w:rPr>
          <w:rFonts w:ascii="Arial Narrow" w:hAnsi="Arial Narrow"/>
          <w:sz w:val="22"/>
          <w:szCs w:val="22"/>
        </w:rPr>
        <w:t>Nomor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64 </w:t>
      </w:r>
      <w:proofErr w:type="spellStart"/>
      <w:r w:rsidRPr="007B5F7F">
        <w:rPr>
          <w:rFonts w:ascii="Arial Narrow" w:hAnsi="Arial Narrow"/>
          <w:sz w:val="22"/>
          <w:szCs w:val="22"/>
        </w:rPr>
        <w:t>Tahun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2011 </w:t>
      </w:r>
      <w:proofErr w:type="spellStart"/>
      <w:r w:rsidRPr="007B5F7F">
        <w:rPr>
          <w:rFonts w:ascii="Arial Narrow" w:hAnsi="Arial Narrow"/>
          <w:sz w:val="22"/>
          <w:szCs w:val="22"/>
        </w:rPr>
        <w:t>tentang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B5F7F">
        <w:rPr>
          <w:rFonts w:ascii="Arial Narrow" w:hAnsi="Arial Narrow"/>
          <w:sz w:val="22"/>
          <w:szCs w:val="22"/>
        </w:rPr>
        <w:t>Pedoman</w:t>
      </w:r>
      <w:proofErr w:type="spellEnd"/>
      <w:r w:rsidRPr="007B5F7F">
        <w:rPr>
          <w:rFonts w:ascii="Arial Narrow" w:hAnsi="Arial Narrow"/>
          <w:sz w:val="22"/>
          <w:szCs w:val="22"/>
          <w:lang w:val="id-ID"/>
        </w:rPr>
        <w:t xml:space="preserve"> Penerbitan Rekomendasi Penelitian.</w:t>
      </w:r>
    </w:p>
    <w:p w14:paraId="544B7946" w14:textId="77777777" w:rsidR="000D514F" w:rsidRDefault="001F17F1" w:rsidP="000D514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ab/>
        <w:t>3.</w:t>
      </w:r>
      <w:r w:rsidRPr="007B5F7F">
        <w:rPr>
          <w:rFonts w:ascii="Arial Narrow" w:hAnsi="Arial Narrow"/>
          <w:sz w:val="22"/>
          <w:szCs w:val="22"/>
          <w:lang w:val="id-ID"/>
        </w:rPr>
        <w:tab/>
        <w:t xml:space="preserve">Surat </w:t>
      </w:r>
      <w:r w:rsidRPr="007B5F7F">
        <w:rPr>
          <w:rFonts w:ascii="Arial Narrow" w:hAnsi="Arial Narrow"/>
          <w:sz w:val="22"/>
          <w:szCs w:val="22"/>
        </w:rPr>
        <w:t xml:space="preserve"> </w:t>
      </w:r>
      <w:r w:rsidR="001F2AF5" w:rsidRPr="007B5F7F">
        <w:rPr>
          <w:rFonts w:ascii="Arial Narrow" w:hAnsi="Arial Narrow"/>
          <w:sz w:val="22"/>
          <w:szCs w:val="22"/>
          <w:lang w:val="id-ID"/>
        </w:rPr>
        <w:t>dar</w:t>
      </w:r>
      <w:r w:rsidR="00E0455E" w:rsidRPr="007B5F7F">
        <w:rPr>
          <w:rFonts w:ascii="Arial Narrow" w:hAnsi="Arial Narrow"/>
          <w:sz w:val="22"/>
          <w:szCs w:val="22"/>
          <w:lang w:val="id-ID"/>
        </w:rPr>
        <w:t>i</w:t>
      </w:r>
      <w:r w:rsidR="009A5FAC">
        <w:rPr>
          <w:rFonts w:ascii="Arial Narrow" w:hAnsi="Arial Narrow"/>
          <w:sz w:val="22"/>
          <w:szCs w:val="22"/>
          <w:lang w:val="id-ID"/>
        </w:rPr>
        <w:t xml:space="preserve"> </w:t>
      </w:r>
      <w:r w:rsidR="00827D59">
        <w:rPr>
          <w:rFonts w:ascii="Arial Narrow" w:hAnsi="Arial Narrow"/>
          <w:sz w:val="22"/>
          <w:szCs w:val="22"/>
          <w:lang w:val="id-ID"/>
        </w:rPr>
        <w:t xml:space="preserve"> </w:t>
      </w:r>
      <w:proofErr w:type="spellStart"/>
      <w:r w:rsidR="00CA4D31" w:rsidRPr="009A2C7F">
        <w:rPr>
          <w:rFonts w:ascii="Arial Narrow" w:hAnsi="Arial Narrow"/>
          <w:sz w:val="22"/>
          <w:szCs w:val="22"/>
        </w:rPr>
        <w:t>Dekan</w:t>
      </w:r>
      <w:proofErr w:type="spellEnd"/>
      <w:r w:rsidR="00CA4D31" w:rsidRPr="009A2C7F">
        <w:rPr>
          <w:rFonts w:ascii="Arial Narrow" w:hAnsi="Arial Narrow"/>
          <w:sz w:val="22"/>
          <w:szCs w:val="22"/>
        </w:rPr>
        <w:t xml:space="preserve"> universitas </w:t>
      </w:r>
      <w:proofErr w:type="spellStart"/>
      <w:r w:rsidR="00CA4D31" w:rsidRPr="009A2C7F">
        <w:rPr>
          <w:rFonts w:ascii="Arial Narrow" w:hAnsi="Arial Narrow"/>
          <w:sz w:val="22"/>
          <w:szCs w:val="22"/>
        </w:rPr>
        <w:t>kadiri</w:t>
      </w:r>
      <w:proofErr w:type="spellEnd"/>
      <w:r w:rsidR="000D514F" w:rsidRPr="009A2C7F">
        <w:rPr>
          <w:rFonts w:ascii="Arial Narrow" w:hAnsi="Arial Narrow"/>
          <w:sz w:val="22"/>
          <w:szCs w:val="22"/>
          <w:lang w:val="id-ID"/>
        </w:rPr>
        <w:t>,</w:t>
      </w:r>
      <w:r w:rsidR="00B41E10">
        <w:rPr>
          <w:rFonts w:ascii="Arial Narrow" w:hAnsi="Arial Narrow"/>
          <w:sz w:val="22"/>
          <w:szCs w:val="22"/>
          <w:lang w:val="id-ID"/>
        </w:rPr>
        <w:t xml:space="preserve"> </w:t>
      </w:r>
      <w:r w:rsidR="006674F5">
        <w:rPr>
          <w:rFonts w:ascii="Arial Narrow" w:hAnsi="Arial Narrow"/>
          <w:sz w:val="22"/>
          <w:szCs w:val="22"/>
          <w:lang w:val="id-ID"/>
        </w:rPr>
        <w:t>t</w:t>
      </w:r>
      <w:r w:rsidR="000F37BC">
        <w:rPr>
          <w:rFonts w:ascii="Arial Narrow" w:hAnsi="Arial Narrow"/>
          <w:sz w:val="22"/>
          <w:szCs w:val="22"/>
          <w:lang w:val="id-ID"/>
        </w:rPr>
        <w:t>anggal</w:t>
      </w:r>
      <w:r w:rsidR="00827D59">
        <w:rPr>
          <w:rFonts w:ascii="Arial Narrow" w:hAnsi="Arial Narrow"/>
          <w:sz w:val="22"/>
          <w:szCs w:val="22"/>
          <w:lang w:val="id-ID"/>
        </w:rPr>
        <w:t xml:space="preserve"> </w:t>
      </w:r>
      <w:r w:rsidR="00204CAD" w:rsidRPr="00204CAD">
        <w:rPr>
          <w:rFonts w:ascii="Arial Narrow" w:hAnsi="Arial Narrow"/>
          <w:sz w:val="22"/>
          <w:szCs w:val="22"/>
        </w:rPr>
        <w:t xml:space="preserve">22 </w:t>
      </w:r>
      <w:proofErr w:type="spellStart"/>
      <w:r w:rsidR="00204CAD" w:rsidRPr="00204CAD">
        <w:rPr>
          <w:rFonts w:ascii="Arial Narrow" w:hAnsi="Arial Narrow"/>
          <w:sz w:val="22"/>
          <w:szCs w:val="22"/>
        </w:rPr>
        <w:t>Juni</w:t>
      </w:r>
      <w:proofErr w:type="spellEnd"/>
      <w:r w:rsidR="00204CAD" w:rsidRPr="00204CAD">
        <w:rPr>
          <w:rFonts w:ascii="Arial Narrow" w:hAnsi="Arial Narrow"/>
          <w:sz w:val="22"/>
          <w:szCs w:val="22"/>
        </w:rPr>
        <w:t xml:space="preserve"> 2022</w:t>
      </w:r>
      <w:r w:rsidR="007B2AEB">
        <w:rPr>
          <w:rFonts w:ascii="Arial Narrow" w:hAnsi="Arial Narrow"/>
          <w:sz w:val="22"/>
          <w:szCs w:val="22"/>
          <w:lang w:val="id-ID"/>
        </w:rPr>
        <w:t xml:space="preserve"> </w:t>
      </w:r>
    </w:p>
    <w:p w14:paraId="6E7842AD" w14:textId="77777777" w:rsidR="00996AFF" w:rsidRPr="00D168D3" w:rsidRDefault="000D514F" w:rsidP="000D514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  <w:lang w:val="id-ID"/>
        </w:rPr>
        <w:t xml:space="preserve">                                                                   </w:t>
      </w:r>
      <w:r w:rsidR="0054444F">
        <w:rPr>
          <w:rFonts w:ascii="Arial Narrow" w:hAnsi="Arial Narrow"/>
          <w:sz w:val="22"/>
          <w:szCs w:val="22"/>
          <w:lang w:val="id-ID"/>
        </w:rPr>
        <w:t>N</w:t>
      </w:r>
      <w:r w:rsidR="00FA51D3">
        <w:rPr>
          <w:rFonts w:ascii="Arial Narrow" w:hAnsi="Arial Narrow"/>
          <w:sz w:val="22"/>
          <w:szCs w:val="22"/>
          <w:lang w:val="id-ID"/>
        </w:rPr>
        <w:t>omo</w:t>
      </w:r>
      <w:r w:rsidR="0094626F">
        <w:rPr>
          <w:rFonts w:ascii="Arial Narrow" w:hAnsi="Arial Narrow"/>
          <w:sz w:val="22"/>
          <w:szCs w:val="22"/>
          <w:lang w:val="id-ID"/>
        </w:rPr>
        <w:t xml:space="preserve">r </w:t>
      </w:r>
      <w:r w:rsidR="006674F5">
        <w:rPr>
          <w:rFonts w:ascii="Arial Narrow" w:hAnsi="Arial Narrow"/>
          <w:sz w:val="22"/>
          <w:szCs w:val="22"/>
          <w:lang w:val="id-ID"/>
        </w:rPr>
        <w:t xml:space="preserve">: </w:t>
      </w:r>
      <w:r w:rsidR="00F83F41">
        <w:rPr>
          <w:rFonts w:ascii="Arial Narrow" w:hAnsi="Arial Narrow"/>
          <w:sz w:val="22"/>
          <w:szCs w:val="22"/>
          <w:lang w:val="id-ID"/>
        </w:rPr>
        <w:t xml:space="preserve"> </w:t>
      </w:r>
      <w:r w:rsidR="00D168D3" w:rsidRPr="00D168D3">
        <w:rPr>
          <w:rFonts w:ascii="Arial Narrow" w:hAnsi="Arial Narrow"/>
          <w:sz w:val="22"/>
          <w:szCs w:val="22"/>
        </w:rPr>
        <w:t>02154003260</w:t>
      </w:r>
      <w:r w:rsidR="00D168D3">
        <w:rPr>
          <w:rFonts w:ascii="Arial Narrow" w:hAnsi="Arial Narrow"/>
          <w:sz w:val="22"/>
          <w:szCs w:val="22"/>
        </w:rPr>
        <w:t xml:space="preserve"> </w:t>
      </w:r>
      <w:r w:rsidR="00412064">
        <w:rPr>
          <w:rFonts w:ascii="Arial Narrow" w:hAnsi="Arial Narrow"/>
          <w:sz w:val="22"/>
          <w:szCs w:val="22"/>
          <w:lang w:val="id-ID"/>
        </w:rPr>
        <w:t xml:space="preserve">Perihal </w:t>
      </w:r>
      <w:proofErr w:type="spellStart"/>
      <w:r w:rsidR="00D168D3" w:rsidRPr="00D168D3">
        <w:rPr>
          <w:rFonts w:ascii="Arial Narrow" w:hAnsi="Arial Narrow"/>
          <w:sz w:val="22"/>
          <w:szCs w:val="22"/>
        </w:rPr>
        <w:t>Izin</w:t>
      </w:r>
      <w:proofErr w:type="spellEnd"/>
      <w:r w:rsidR="00D168D3" w:rsidRPr="00D168D3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D168D3" w:rsidRPr="00D168D3">
        <w:rPr>
          <w:rFonts w:ascii="Arial Narrow" w:hAnsi="Arial Narrow"/>
          <w:sz w:val="22"/>
          <w:szCs w:val="22"/>
        </w:rPr>
        <w:t>rekomendasi</w:t>
      </w:r>
      <w:proofErr w:type="spellEnd"/>
      <w:r w:rsidR="00D168D3" w:rsidRPr="00D168D3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D168D3" w:rsidRPr="00D168D3">
        <w:rPr>
          <w:rFonts w:ascii="Arial Narrow" w:hAnsi="Arial Narrow"/>
          <w:sz w:val="22"/>
          <w:szCs w:val="22"/>
        </w:rPr>
        <w:t>penelitian</w:t>
      </w:r>
      <w:proofErr w:type="spellEnd"/>
    </w:p>
    <w:p w14:paraId="16A2D54B" w14:textId="77777777" w:rsidR="00DE61C7" w:rsidRPr="007B5F7F" w:rsidRDefault="0042493C" w:rsidP="00996AF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id-ID"/>
        </w:rPr>
        <w:t xml:space="preserve">      </w:t>
      </w:r>
      <w:r w:rsidR="00D56EDB">
        <w:rPr>
          <w:rFonts w:ascii="Arial Narrow" w:hAnsi="Arial Narrow"/>
          <w:sz w:val="22"/>
          <w:szCs w:val="22"/>
          <w:lang w:val="id-ID"/>
        </w:rPr>
        <w:tab/>
      </w:r>
      <w:r w:rsidR="00D56EDB">
        <w:rPr>
          <w:rFonts w:ascii="Arial Narrow" w:hAnsi="Arial Narrow"/>
          <w:sz w:val="22"/>
          <w:szCs w:val="22"/>
          <w:lang w:val="id-ID"/>
        </w:rPr>
        <w:tab/>
      </w:r>
      <w:r w:rsidR="00975505">
        <w:rPr>
          <w:rFonts w:ascii="Arial Narrow" w:hAnsi="Arial Narrow"/>
          <w:sz w:val="22"/>
          <w:szCs w:val="22"/>
          <w:lang w:val="id-ID"/>
        </w:rPr>
        <w:tab/>
      </w:r>
    </w:p>
    <w:p w14:paraId="7FDD6E31" w14:textId="77777777" w:rsidR="001F17F1" w:rsidRPr="003316BE" w:rsidRDefault="001F17F1" w:rsidP="008329A2">
      <w:pPr>
        <w:tabs>
          <w:tab w:val="left" w:pos="142"/>
          <w:tab w:val="left" w:pos="6118"/>
          <w:tab w:val="left" w:pos="6645"/>
          <w:tab w:val="left" w:pos="7260"/>
        </w:tabs>
        <w:ind w:right="-29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sv-SE"/>
        </w:rPr>
        <w:t>Dengan ini menyatakan memberikan Rekomendasi kepada :</w:t>
      </w:r>
      <w:r w:rsidR="001B5D33" w:rsidRPr="007B5F7F">
        <w:rPr>
          <w:rFonts w:ascii="Arial Narrow" w:hAnsi="Arial Narrow"/>
          <w:sz w:val="22"/>
          <w:szCs w:val="22"/>
          <w:lang w:val="sv-SE"/>
        </w:rPr>
        <w:tab/>
      </w:r>
      <w:r w:rsidR="00FB742D" w:rsidRPr="007B5F7F">
        <w:rPr>
          <w:rFonts w:ascii="Arial Narrow" w:hAnsi="Arial Narrow"/>
          <w:sz w:val="22"/>
          <w:szCs w:val="22"/>
          <w:lang w:val="sv-SE"/>
        </w:rPr>
        <w:tab/>
      </w:r>
    </w:p>
    <w:p w14:paraId="6CD946BC" w14:textId="77777777" w:rsidR="001F17F1" w:rsidRPr="00076162" w:rsidRDefault="006E7E42" w:rsidP="006E7E42">
      <w:pPr>
        <w:tabs>
          <w:tab w:val="left" w:pos="7800"/>
        </w:tabs>
        <w:ind w:right="-29"/>
        <w:jc w:val="both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sv-SE"/>
        </w:rPr>
        <w:tab/>
      </w:r>
    </w:p>
    <w:p w14:paraId="667B7ABA" w14:textId="66262B0F" w:rsidR="00AF62EE" w:rsidRPr="00D168D3" w:rsidRDefault="00CE5A62" w:rsidP="00F83F41">
      <w:pPr>
        <w:tabs>
          <w:tab w:val="left" w:pos="2790"/>
        </w:tabs>
        <w:ind w:left="3066" w:right="-1" w:hanging="3066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Nama             </w:t>
      </w:r>
      <w:r w:rsidR="00E406B9" w:rsidRPr="007B5F7F">
        <w:rPr>
          <w:rFonts w:ascii="Arial Narrow" w:hAnsi="Arial Narrow"/>
          <w:sz w:val="22"/>
          <w:szCs w:val="22"/>
          <w:lang w:val="sv-SE"/>
        </w:rPr>
        <w:t xml:space="preserve">                               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</w:t>
      </w:r>
      <w:r w:rsidR="00895EA9" w:rsidRPr="007B5F7F">
        <w:rPr>
          <w:rFonts w:ascii="Arial Narrow" w:hAnsi="Arial Narrow"/>
          <w:sz w:val="22"/>
          <w:szCs w:val="22"/>
          <w:lang w:val="id-ID"/>
        </w:rPr>
        <w:t xml:space="preserve"> </w:t>
      </w:r>
      <w:r w:rsidR="00270B06" w:rsidRPr="007B5F7F">
        <w:rPr>
          <w:rFonts w:ascii="Arial Narrow" w:hAnsi="Arial Narrow"/>
          <w:sz w:val="22"/>
          <w:szCs w:val="22"/>
          <w:lang w:val="sv-SE"/>
        </w:rPr>
        <w:t>:</w:t>
      </w:r>
      <w:r w:rsidR="00FF19DC">
        <w:rPr>
          <w:rFonts w:ascii="Arial Narrow" w:hAnsi="Arial Narrow"/>
          <w:sz w:val="22"/>
          <w:szCs w:val="22"/>
          <w:lang w:val="sv-SE"/>
        </w:rPr>
        <w:t xml:space="preserve">  </w:t>
      </w:r>
      <w:r w:rsidR="007A086C">
        <w:rPr>
          <w:rFonts w:ascii="Arial Narrow" w:hAnsi="Arial Narrow"/>
          <w:sz w:val="22"/>
          <w:szCs w:val="22"/>
          <w:lang w:val="sv-SE"/>
        </w:rPr>
        <w:t xml:space="preserve">  </w:t>
      </w:r>
      <w:r w:rsidR="00012BDA">
        <w:rPr>
          <w:rFonts w:ascii="Arial Narrow" w:hAnsi="Arial Narrow"/>
          <w:sz w:val="22"/>
          <w:szCs w:val="22"/>
          <w:lang w:val="sv-SE"/>
        </w:rPr>
        <w:t>Tyas</w:t>
      </w:r>
    </w:p>
    <w:p w14:paraId="2A202915" w14:textId="5086FC36" w:rsidR="00BE5421" w:rsidRPr="00D168D3" w:rsidRDefault="001F17F1" w:rsidP="00012BDA">
      <w:pPr>
        <w:tabs>
          <w:tab w:val="left" w:pos="2790"/>
        </w:tabs>
        <w:ind w:left="3066" w:right="-1" w:hanging="3066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Status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="001B0C49">
        <w:rPr>
          <w:rFonts w:ascii="Arial Narrow" w:hAnsi="Arial Narrow"/>
          <w:sz w:val="22"/>
          <w:szCs w:val="22"/>
          <w:lang w:val="sv-SE"/>
        </w:rPr>
        <w:t xml:space="preserve">    </w:t>
      </w:r>
      <w:r w:rsidR="00012BDA">
        <w:rPr>
          <w:rFonts w:ascii="Arial Narrow" w:hAnsi="Arial Narrow"/>
          <w:sz w:val="22"/>
          <w:szCs w:val="22"/>
          <w:lang w:val="sv-SE"/>
        </w:rPr>
        <w:t>Mahasiswa</w:t>
      </w:r>
    </w:p>
    <w:p w14:paraId="2ED4D99B" w14:textId="3CCAD878" w:rsidR="001F17F1" w:rsidRPr="00D168D3" w:rsidRDefault="001F17F1" w:rsidP="009F3782">
      <w:pPr>
        <w:tabs>
          <w:tab w:val="left" w:pos="2790"/>
        </w:tabs>
        <w:ind w:left="2996" w:right="-1" w:hanging="2996"/>
        <w:jc w:val="both"/>
        <w:rPr>
          <w:rFonts w:ascii="Arial" w:hAnsi="Arial" w:cs="Arial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Alamat</w:t>
      </w:r>
      <w:r w:rsidRPr="007B5F7F">
        <w:rPr>
          <w:rFonts w:ascii="Arial Narrow" w:hAnsi="Arial Narrow"/>
          <w:sz w:val="22"/>
          <w:szCs w:val="22"/>
          <w:lang w:val="sv-SE"/>
        </w:rPr>
        <w:tab/>
      </w:r>
      <w:r w:rsidR="006279F9" w:rsidRPr="007B5F7F">
        <w:rPr>
          <w:rFonts w:ascii="Arial Narrow" w:hAnsi="Arial Narrow"/>
          <w:sz w:val="22"/>
          <w:szCs w:val="22"/>
          <w:lang w:val="sv-SE"/>
        </w:rPr>
        <w:t xml:space="preserve">:  </w:t>
      </w:r>
      <w:r w:rsidR="00351ECB" w:rsidRPr="007B5F7F">
        <w:rPr>
          <w:rFonts w:ascii="Arial Narrow" w:hAnsi="Arial Narrow"/>
          <w:sz w:val="22"/>
          <w:szCs w:val="22"/>
          <w:lang w:val="id-ID"/>
        </w:rPr>
        <w:t xml:space="preserve">  </w:t>
      </w:r>
      <w:r w:rsidR="00012BDA">
        <w:rPr>
          <w:rFonts w:ascii="Arial Narrow" w:hAnsi="Arial Narrow"/>
          <w:sz w:val="22"/>
          <w:szCs w:val="22"/>
        </w:rPr>
        <w:t>skdna</w:t>
      </w:r>
    </w:p>
    <w:p w14:paraId="36ACD405" w14:textId="7F74CB8F" w:rsidR="00545F87" w:rsidRPr="00D168D3" w:rsidRDefault="00EA3DB7" w:rsidP="00545F87">
      <w:pPr>
        <w:tabs>
          <w:tab w:val="left" w:pos="2790"/>
          <w:tab w:val="left" w:pos="3119"/>
        </w:tabs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Untuk Keperluan</w:t>
      </w:r>
      <w:r w:rsidRPr="007B5F7F">
        <w:rPr>
          <w:rFonts w:ascii="Arial Narrow" w:hAnsi="Arial Narrow"/>
          <w:sz w:val="22"/>
          <w:szCs w:val="22"/>
          <w:lang w:val="sv-SE"/>
        </w:rPr>
        <w:tab/>
        <w:t xml:space="preserve">:  </w:t>
      </w:r>
      <w:r w:rsidR="004212CF" w:rsidRPr="007B5F7F">
        <w:rPr>
          <w:rFonts w:ascii="Arial Narrow" w:hAnsi="Arial Narrow"/>
          <w:sz w:val="22"/>
          <w:szCs w:val="22"/>
          <w:lang w:val="id-ID"/>
        </w:rPr>
        <w:t xml:space="preserve"> 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</w:t>
      </w:r>
      <w:r w:rsidR="00012BDA">
        <w:rPr>
          <w:rFonts w:ascii="Arial Narrow" w:hAnsi="Arial Narrow"/>
          <w:sz w:val="22"/>
          <w:szCs w:val="22"/>
        </w:rPr>
        <w:t>Izin Penelitian</w:t>
      </w:r>
    </w:p>
    <w:p w14:paraId="1F4E8CF3" w14:textId="7053ED85" w:rsidR="00596C3D" w:rsidRPr="00D168D3" w:rsidRDefault="007B5F7F" w:rsidP="00826C56">
      <w:pPr>
        <w:tabs>
          <w:tab w:val="left" w:pos="2790"/>
          <w:tab w:val="left" w:pos="3686"/>
          <w:tab w:val="left" w:pos="3969"/>
        </w:tabs>
        <w:ind w:left="3402" w:hanging="3402"/>
        <w:jc w:val="both"/>
        <w:rPr>
          <w:rFonts w:ascii="Arial Narrow" w:hAnsi="Arial Narrow"/>
          <w:sz w:val="22"/>
          <w:szCs w:val="22"/>
          <w:vertAlign w:val="superscript"/>
        </w:rPr>
      </w:pPr>
      <w:r>
        <w:rPr>
          <w:rFonts w:ascii="Arial Narrow" w:hAnsi="Arial Narrow"/>
          <w:sz w:val="22"/>
          <w:szCs w:val="22"/>
          <w:lang w:val="id-ID"/>
        </w:rPr>
        <w:t>J</w:t>
      </w:r>
      <w:r w:rsidR="00596C3D" w:rsidRPr="007B5F7F">
        <w:rPr>
          <w:rFonts w:ascii="Arial Narrow" w:hAnsi="Arial Narrow"/>
          <w:sz w:val="22"/>
          <w:szCs w:val="22"/>
          <w:lang w:val="id-ID"/>
        </w:rPr>
        <w:t>udul/Tema</w:t>
      </w:r>
      <w:r w:rsidR="00E60C85">
        <w:rPr>
          <w:rFonts w:ascii="Arial Narrow" w:hAnsi="Arial Narrow"/>
          <w:sz w:val="22"/>
          <w:szCs w:val="22"/>
          <w:lang w:val="id-ID"/>
        </w:rPr>
        <w:t xml:space="preserve"> </w:t>
      </w:r>
      <w:r w:rsidR="00545F87">
        <w:rPr>
          <w:rFonts w:ascii="Arial Narrow" w:hAnsi="Arial Narrow"/>
          <w:sz w:val="22"/>
          <w:szCs w:val="22"/>
          <w:lang w:val="id-ID"/>
        </w:rPr>
        <w:tab/>
      </w:r>
      <w:r w:rsidR="005A6655">
        <w:rPr>
          <w:rFonts w:ascii="Arial Narrow" w:hAnsi="Arial Narrow"/>
          <w:sz w:val="22"/>
          <w:szCs w:val="22"/>
          <w:lang w:val="id-ID"/>
        </w:rPr>
        <w:t>:</w:t>
      </w:r>
      <w:r w:rsidR="00ED782B">
        <w:rPr>
          <w:rFonts w:ascii="Arial Narrow" w:hAnsi="Arial Narrow"/>
          <w:sz w:val="22"/>
          <w:szCs w:val="22"/>
          <w:lang w:val="id-ID"/>
        </w:rPr>
        <w:t xml:space="preserve"> </w:t>
      </w:r>
      <w:r w:rsidR="00BD0B66">
        <w:rPr>
          <w:rFonts w:ascii="Arial Narrow" w:hAnsi="Arial Narrow"/>
          <w:sz w:val="22"/>
          <w:szCs w:val="22"/>
          <w:lang w:val="id-ID"/>
        </w:rPr>
        <w:t xml:space="preserve"> </w:t>
      </w:r>
      <w:r w:rsidR="00766573">
        <w:rPr>
          <w:rFonts w:ascii="Arial Narrow" w:hAnsi="Arial Narrow"/>
          <w:sz w:val="22"/>
          <w:szCs w:val="22"/>
          <w:lang w:val="id-ID"/>
        </w:rPr>
        <w:t xml:space="preserve">  </w:t>
      </w:r>
      <w:r w:rsidR="00012BDA">
        <w:rPr>
          <w:rFonts w:ascii="Arial Narrow" w:hAnsi="Arial Narrow"/>
          <w:sz w:val="22"/>
          <w:szCs w:val="22"/>
        </w:rPr>
        <w:t>iausihas</w:t>
      </w:r>
    </w:p>
    <w:p w14:paraId="2382048B" w14:textId="5C364E78" w:rsidR="001F17F1" w:rsidRPr="00D168D3" w:rsidRDefault="00EB3A71" w:rsidP="00A102D1">
      <w:pPr>
        <w:tabs>
          <w:tab w:val="left" w:pos="2410"/>
        </w:tabs>
        <w:ind w:left="2977" w:right="-1" w:hanging="2963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Lokasi Kegiatan</w:t>
      </w:r>
      <w:r w:rsidRPr="007B5F7F">
        <w:rPr>
          <w:rFonts w:ascii="Arial Narrow" w:hAnsi="Arial Narrow"/>
          <w:sz w:val="22"/>
          <w:szCs w:val="22"/>
          <w:lang w:val="sv-SE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 xml:space="preserve">       </w:t>
      </w:r>
      <w:r w:rsidRPr="007B5F7F">
        <w:rPr>
          <w:rFonts w:ascii="Arial Narrow" w:hAnsi="Arial Narrow"/>
          <w:sz w:val="22"/>
          <w:szCs w:val="22"/>
          <w:lang w:val="sv-SE"/>
        </w:rPr>
        <w:t>:</w:t>
      </w:r>
      <w:r w:rsidR="00C7129C">
        <w:rPr>
          <w:rFonts w:ascii="Arial Narrow" w:hAnsi="Arial Narrow"/>
          <w:sz w:val="22"/>
          <w:szCs w:val="22"/>
          <w:lang w:val="id-ID"/>
        </w:rPr>
        <w:t xml:space="preserve"> </w:t>
      </w:r>
      <w:r w:rsidR="005C1376">
        <w:rPr>
          <w:rFonts w:ascii="Arial Narrow" w:hAnsi="Arial Narrow"/>
          <w:sz w:val="22"/>
          <w:szCs w:val="22"/>
          <w:lang w:val="id-ID"/>
        </w:rPr>
        <w:t xml:space="preserve"> </w:t>
      </w:r>
      <w:r w:rsidR="007A086C">
        <w:rPr>
          <w:rFonts w:ascii="Arial Narrow" w:hAnsi="Arial Narrow"/>
          <w:sz w:val="22"/>
          <w:szCs w:val="22"/>
          <w:lang w:val="id-ID"/>
        </w:rPr>
        <w:t xml:space="preserve"> </w:t>
      </w:r>
      <w:r w:rsidR="00A37C90">
        <w:rPr>
          <w:rFonts w:ascii="Arial Narrow" w:hAnsi="Arial Narrow"/>
          <w:sz w:val="22"/>
          <w:szCs w:val="22"/>
          <w:lang w:val="id-ID"/>
        </w:rPr>
        <w:t xml:space="preserve"> </w:t>
      </w:r>
      <w:r w:rsidR="00012BDA">
        <w:rPr>
          <w:rFonts w:ascii="Arial Narrow" w:hAnsi="Arial Narrow"/>
          <w:sz w:val="22"/>
          <w:szCs w:val="22"/>
        </w:rPr>
        <w:t>KSJAS</w:t>
      </w:r>
    </w:p>
    <w:p w14:paraId="4DF52029" w14:textId="75896EC7" w:rsidR="001F17F1" w:rsidRPr="00D168D3" w:rsidRDefault="001F17F1" w:rsidP="00DF5CA0">
      <w:pPr>
        <w:tabs>
          <w:tab w:val="left" w:pos="2790"/>
        </w:tabs>
        <w:ind w:left="2977" w:right="-1" w:hanging="2977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Lama Kegiatan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Pr="007B5F7F">
        <w:rPr>
          <w:rFonts w:ascii="Arial Narrow" w:hAnsi="Arial Narrow"/>
          <w:sz w:val="22"/>
          <w:szCs w:val="22"/>
          <w:lang w:val="sv-SE"/>
        </w:rPr>
        <w:tab/>
      </w:r>
      <w:r w:rsidR="00A37C90">
        <w:rPr>
          <w:rFonts w:ascii="Arial Narrow" w:hAnsi="Arial Narrow"/>
          <w:sz w:val="22"/>
          <w:szCs w:val="22"/>
          <w:lang w:val="id-ID"/>
        </w:rPr>
        <w:t xml:space="preserve"> </w:t>
      </w:r>
      <w:r w:rsidR="00012BDA">
        <w:rPr>
          <w:rFonts w:ascii="Arial Narrow" w:hAnsi="Arial Narrow"/>
          <w:sz w:val="22"/>
          <w:szCs w:val="22"/>
        </w:rPr>
        <w:t>${nama_kegiatan}</w:t>
      </w:r>
    </w:p>
    <w:p w14:paraId="4FDFB2AA" w14:textId="131F79F4" w:rsidR="001F17F1" w:rsidRPr="00D168D3" w:rsidRDefault="001F17F1" w:rsidP="00EB45D5">
      <w:pPr>
        <w:tabs>
          <w:tab w:val="left" w:pos="2790"/>
          <w:tab w:val="left" w:pos="3122"/>
        </w:tabs>
        <w:ind w:left="3261" w:right="-1" w:hanging="3545"/>
        <w:jc w:val="both"/>
        <w:rPr>
          <w:rFonts w:ascii="Arial Narrow" w:hAnsi="Arial Narrow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      </w:t>
      </w:r>
      <w:r w:rsidR="00E25EED">
        <w:rPr>
          <w:rFonts w:ascii="Arial Narrow" w:hAnsi="Arial Narrow"/>
          <w:sz w:val="22"/>
          <w:szCs w:val="22"/>
          <w:lang w:val="sv-SE"/>
        </w:rPr>
        <w:t>Pengikut dalam Kegiatan</w:t>
      </w:r>
      <w:r w:rsidR="00E25EED">
        <w:rPr>
          <w:rFonts w:ascii="Arial Narrow" w:hAnsi="Arial Narrow"/>
          <w:sz w:val="22"/>
          <w:szCs w:val="22"/>
          <w:lang w:val="sv-SE"/>
        </w:rPr>
        <w:tab/>
        <w:t xml:space="preserve">: </w:t>
      </w:r>
      <w:r w:rsidR="005D31DF">
        <w:rPr>
          <w:rFonts w:ascii="Arial Narrow" w:hAnsi="Arial Narrow"/>
          <w:sz w:val="22"/>
          <w:szCs w:val="22"/>
          <w:lang w:val="id-ID"/>
        </w:rPr>
        <w:t xml:space="preserve">   </w:t>
      </w:r>
      <w:r w:rsidR="00012BDA">
        <w:rPr>
          <w:rFonts w:ascii="Arial Narrow" w:hAnsi="Arial Narrow"/>
          <w:sz w:val="22"/>
          <w:szCs w:val="22"/>
        </w:rPr>
        <w:t>2</w:t>
      </w:r>
    </w:p>
    <w:p w14:paraId="53D60191" w14:textId="77777777" w:rsidR="001F17F1" w:rsidRPr="007B5F7F" w:rsidRDefault="000D369B" w:rsidP="000D369B">
      <w:pPr>
        <w:tabs>
          <w:tab w:val="left" w:pos="8580"/>
        </w:tabs>
        <w:ind w:right="-1" w:hanging="284"/>
        <w:jc w:val="both"/>
        <w:rPr>
          <w:rFonts w:ascii="Arial Narrow" w:hAnsi="Arial Narrow"/>
          <w:b/>
          <w:sz w:val="22"/>
          <w:szCs w:val="22"/>
          <w:lang w:val="id-ID"/>
        </w:rPr>
      </w:pPr>
      <w:r>
        <w:rPr>
          <w:rFonts w:ascii="Arial Narrow" w:hAnsi="Arial Narrow"/>
          <w:b/>
          <w:sz w:val="22"/>
          <w:szCs w:val="22"/>
          <w:lang w:val="id-ID"/>
        </w:rPr>
        <w:tab/>
      </w:r>
      <w:r>
        <w:rPr>
          <w:rFonts w:ascii="Arial Narrow" w:hAnsi="Arial Narrow"/>
          <w:b/>
          <w:sz w:val="22"/>
          <w:szCs w:val="22"/>
          <w:lang w:val="id-ID"/>
        </w:rPr>
        <w:tab/>
      </w:r>
    </w:p>
    <w:p w14:paraId="54070166" w14:textId="77777777" w:rsidR="001F17F1" w:rsidRPr="007B5F7F" w:rsidRDefault="001F17F1" w:rsidP="001F17F1">
      <w:pPr>
        <w:pStyle w:val="Heading1"/>
        <w:spacing w:before="0" w:after="0"/>
        <w:ind w:left="2996" w:right="4" w:firstLine="123"/>
        <w:jc w:val="both"/>
        <w:rPr>
          <w:rFonts w:ascii="Arial Narrow" w:hAnsi="Arial Narrow" w:cs="Times New Roman"/>
          <w:sz w:val="22"/>
          <w:szCs w:val="22"/>
          <w:lang w:val="sv-SE"/>
        </w:rPr>
      </w:pPr>
      <w:r w:rsidRPr="007B5F7F">
        <w:rPr>
          <w:rFonts w:ascii="Arial Narrow" w:hAnsi="Arial Narrow" w:cs="Times New Roman"/>
          <w:sz w:val="22"/>
          <w:szCs w:val="22"/>
          <w:lang w:val="sv-SE"/>
        </w:rPr>
        <w:t>DENGAN KETENTUAN SEBAGAI BERIKUT :</w:t>
      </w:r>
    </w:p>
    <w:p w14:paraId="2BCD8B36" w14:textId="77777777" w:rsidR="001F17F1" w:rsidRPr="007B5F7F" w:rsidRDefault="001F17F1" w:rsidP="001F17F1">
      <w:pPr>
        <w:rPr>
          <w:rFonts w:ascii="Arial Narrow" w:hAnsi="Arial Narrow"/>
          <w:sz w:val="22"/>
          <w:szCs w:val="22"/>
          <w:lang w:val="sv-SE"/>
        </w:rPr>
      </w:pPr>
    </w:p>
    <w:p w14:paraId="07625257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Mentaati ketentuan–ketentuan yang berlaku dalam Daerah Hukum Pemerintah Kabupaten Nganjuk;</w:t>
      </w:r>
    </w:p>
    <w:p w14:paraId="61FD7E2A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Menjaga tata tertib,</w:t>
      </w:r>
      <w:r w:rsidR="009E077D" w:rsidRPr="007B5F7F">
        <w:rPr>
          <w:rFonts w:ascii="Arial Narrow" w:hAnsi="Arial Narrow"/>
          <w:sz w:val="22"/>
          <w:szCs w:val="22"/>
          <w:lang w:val="id-ID"/>
        </w:rPr>
        <w:t>mematuhi Protokol Kesehatan (memakai masker, jaga jarak dan cuci tangan pakai sabun dengan air mengalir)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keamanan, kesopanan, dan kesusilaan serta menghindar dari perbuatan, pernyataan, baik lesan, tulisan maupun lukisan yang dapat melukai dan menyinggung perasaan atau menghina Agama, Bangsa dan Negara, maupun penduduk setempat ;</w:t>
      </w:r>
    </w:p>
    <w:p w14:paraId="54DDF1B1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Kegiatan yang dilaksanakan harus sesuai dengan rencana / proposal yang telah diajukan ;</w:t>
      </w:r>
    </w:p>
    <w:p w14:paraId="618DE45F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Tidak diperkenankan menjalankan kegiatan – kegiatan diluar ketentuan – ketentuan yang telah ditetapkan oleh Dinas/Badan/Kantor/Instansi lokasi Kegiatan ; </w:t>
      </w:r>
    </w:p>
    <w:p w14:paraId="1B7EFEE2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Setelah berakhirnya kegiatan, pemegang surat rekomendasi ini wajib melapor kepada Pejabat Dinas/Badan/Kantor/Instansi lokasi Kegiatan ;</w:t>
      </w:r>
    </w:p>
    <w:p w14:paraId="7204ECEE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Setelah selesai melaksanakan kegiatan, wajib memberikan laporannya kepada Bupati Nganjuk tentang hasil kegiatan maupun temuan-temuan yang ada didalamnya, melalui Kantor Kesatuan Bangsa </w:t>
      </w:r>
      <w:r w:rsidR="0054347C">
        <w:rPr>
          <w:rFonts w:ascii="Arial Narrow" w:hAnsi="Arial Narrow"/>
          <w:sz w:val="22"/>
          <w:szCs w:val="22"/>
          <w:lang w:val="id-ID"/>
        </w:rPr>
        <w:t xml:space="preserve">dan </w:t>
      </w:r>
      <w:r w:rsidRPr="007B5F7F">
        <w:rPr>
          <w:rFonts w:ascii="Arial Narrow" w:hAnsi="Arial Narrow"/>
          <w:sz w:val="22"/>
          <w:szCs w:val="22"/>
          <w:lang w:val="sv-SE"/>
        </w:rPr>
        <w:t>Pol</w:t>
      </w:r>
      <w:r w:rsidR="001D226B">
        <w:rPr>
          <w:rFonts w:ascii="Arial Narrow" w:hAnsi="Arial Narrow"/>
          <w:sz w:val="22"/>
          <w:szCs w:val="22"/>
          <w:lang w:val="sv-SE"/>
        </w:rPr>
        <w:t>itik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Kabupaten Nganjuk ; </w:t>
      </w:r>
    </w:p>
    <w:p w14:paraId="6E99F6FD" w14:textId="552CCE88" w:rsidR="001F17F1" w:rsidRPr="00F82308" w:rsidRDefault="001F17F1" w:rsidP="00F82308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Surat </w:t>
      </w:r>
      <w:r w:rsidRPr="007B5F7F">
        <w:rPr>
          <w:rFonts w:ascii="Arial Narrow" w:hAnsi="Arial Narrow"/>
          <w:sz w:val="22"/>
          <w:szCs w:val="22"/>
          <w:lang w:val="id-ID"/>
        </w:rPr>
        <w:t>Rekomendasi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ini akan dicabut dan dinyatakan tidak berlaku lagi apabila ternyata pemegang surat </w:t>
      </w:r>
      <w:r w:rsidRPr="007B5F7F">
        <w:rPr>
          <w:rFonts w:ascii="Arial Narrow" w:hAnsi="Arial Narrow"/>
          <w:sz w:val="22"/>
          <w:szCs w:val="22"/>
          <w:lang w:val="id-ID"/>
        </w:rPr>
        <w:t>Rekomendasi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ini tidak memenuhi ketentuan sebagaimana tersebut diatas. </w:t>
      </w:r>
    </w:p>
    <w:p w14:paraId="23A53B27" w14:textId="77777777" w:rsidR="001F17F1" w:rsidRPr="007B5F7F" w:rsidRDefault="007F6032" w:rsidP="00B82FFA">
      <w:pPr>
        <w:pStyle w:val="List2"/>
        <w:tabs>
          <w:tab w:val="left" w:pos="284"/>
          <w:tab w:val="left" w:pos="3405"/>
        </w:tabs>
        <w:ind w:left="284" w:right="6" w:firstLine="0"/>
        <w:jc w:val="both"/>
        <w:rPr>
          <w:sz w:val="22"/>
          <w:szCs w:val="22"/>
          <w:lang w:val="id-ID"/>
        </w:rPr>
      </w:pPr>
      <w:r w:rsidRPr="007B5F7F"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22105" wp14:editId="7029BDD7">
                <wp:simplePos x="0" y="0"/>
                <wp:positionH relativeFrom="column">
                  <wp:posOffset>3600450</wp:posOffset>
                </wp:positionH>
                <wp:positionV relativeFrom="paragraph">
                  <wp:posOffset>150495</wp:posOffset>
                </wp:positionV>
                <wp:extent cx="2586355" cy="1876425"/>
                <wp:effectExtent l="0" t="0" r="444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355" cy="187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3E7B66" w14:textId="77777777" w:rsidR="001F17F1" w:rsidRPr="00787921" w:rsidRDefault="001B07FF" w:rsidP="001B07FF">
                            <w:pPr>
                              <w:ind w:left="720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E6021B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Nganjuk, </w:t>
                            </w:r>
                            <w:r w:rsidR="00E6021B" w:rsidRPr="00E6021B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26 </w:t>
                            </w:r>
                            <w:proofErr w:type="spellStart"/>
                            <w:r w:rsidR="00E6021B" w:rsidRPr="00E6021B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  <w:r w:rsidR="00E6021B" w:rsidRPr="00E6021B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2022</w:t>
                            </w:r>
                            <w:r w:rsidR="005209E8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</w:t>
                            </w:r>
                            <w:r w:rsidR="001F17F1"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</w:p>
                          <w:p w14:paraId="7F10CE98" w14:textId="10854A14" w:rsidR="007F6032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 KEPALA </w:t>
                            </w:r>
                            <w:r w:rsidR="00441419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>BADAN</w:t>
                            </w:r>
                            <w:r w:rsidR="007F6032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KESBANGPOL</w:t>
                            </w:r>
                          </w:p>
                          <w:p w14:paraId="42D2958E" w14:textId="77777777" w:rsidR="001F17F1" w:rsidRPr="004048FB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KABUPATEN </w:t>
                            </w:r>
                            <w:r w:rsidR="004048FB" w:rsidRPr="004048FB">
                              <w:rPr>
                                <w:rStyle w:val="TitleChar"/>
                                <w:b w:val="0"/>
                                <w:sz w:val="22"/>
                                <w:szCs w:val="22"/>
                              </w:rPr>
                              <w:t>NGANJUK</w:t>
                            </w:r>
                            <w:r w:rsidR="004048FB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</w:p>
                          <w:p w14:paraId="23C037A3" w14:textId="77777777" w:rsidR="001F17F1" w:rsidRPr="00D66863" w:rsidRDefault="00DE5D04" w:rsidP="001F17F1">
                            <w:pPr>
                              <w:tabs>
                                <w:tab w:val="left" w:pos="2552"/>
                              </w:tabs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                      </w:t>
                            </w:r>
                          </w:p>
                          <w:p w14:paraId="202333E5" w14:textId="77777777" w:rsidR="001F17F1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018A9D34" w14:textId="77777777" w:rsidR="007F6032" w:rsidRPr="00787921" w:rsidRDefault="007F6032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3DBD9288" w14:textId="77777777" w:rsidR="001F17F1" w:rsidRPr="00787921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2CAB3F8E" w14:textId="20486CAC" w:rsidR="00C03BD4" w:rsidRPr="00966110" w:rsidRDefault="00DE5D04" w:rsidP="00C03B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DE5D04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               </w:t>
                            </w:r>
                            <w:r w:rsidR="00966110" w:rsidRPr="00966110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Imam </w:t>
                            </w:r>
                            <w:proofErr w:type="spellStart"/>
                            <w:r w:rsidR="00966110" w:rsidRPr="00966110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Ashari</w:t>
                            </w:r>
                            <w:proofErr w:type="spellEnd"/>
                            <w:r w:rsidR="00966110" w:rsidRPr="00966110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="00966110" w:rsidRPr="00966110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S.Sos</w:t>
                            </w:r>
                            <w:proofErr w:type="spellEnd"/>
                            <w:proofErr w:type="gramEnd"/>
                          </w:p>
                          <w:p w14:paraId="40B1E8DA" w14:textId="77777777" w:rsidR="001F17F1" w:rsidRPr="00DE5D04" w:rsidRDefault="00C03BD4" w:rsidP="00C03B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               </w:t>
                            </w:r>
                            <w:r w:rsidR="00D66863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en-GB"/>
                              </w:rPr>
                              <w:t xml:space="preserve">Pembina </w:t>
                            </w:r>
                            <w:r w:rsidR="00DE5D04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>Tingkat I</w:t>
                            </w:r>
                          </w:p>
                          <w:p w14:paraId="043ECADE" w14:textId="6C8B1209" w:rsidR="001F17F1" w:rsidRPr="00DE5D04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NIP.  </w:t>
                            </w:r>
                            <w:r w:rsidR="00966110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>19670614 198902</w:t>
                            </w:r>
                            <w:r w:rsidR="00DF19CD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1 002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3221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left:0;text-align:left;margin-left:283.5pt;margin-top:11.85pt;width:203.65pt;height:1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" filled="f" stroked="f">
                <v:textbox inset="0,0,0,0">
                  <w:txbxContent>
                    <w:p w14:paraId="333E7B66" w14:textId="77777777" w:rsidR="001F17F1" w:rsidRPr="00787921" w:rsidRDefault="001B07FF" w:rsidP="001B07FF">
                      <w:pPr>
                        <w:ind w:left="720"/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</w:t>
                      </w:r>
                      <w:r w:rsidR="00E6021B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Nganjuk, </w:t>
                      </w:r>
                      <w:r w:rsidR="00E6021B" w:rsidRPr="00E6021B">
                        <w:rPr>
                          <w:rFonts w:ascii="Arial Narrow" w:hAnsi="Arial Narrow"/>
                          <w:sz w:val="22"/>
                          <w:szCs w:val="22"/>
                        </w:rPr>
                        <w:t>26 Juli 2022</w:t>
                      </w:r>
                      <w:r w:rsidR="005209E8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</w:t>
                      </w:r>
                      <w:r w:rsidR="001F17F1"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</w:t>
                      </w:r>
                    </w:p>
                    <w:p w14:paraId="7F10CE98" w14:textId="10854A14" w:rsidR="007F6032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  <w:r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 KEPALA </w:t>
                      </w:r>
                      <w:r w:rsidR="00441419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>BADAN</w:t>
                      </w:r>
                      <w:r w:rsidR="007F6032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KESBANGPOL</w:t>
                      </w:r>
                    </w:p>
                    <w:p w14:paraId="42D2958E" w14:textId="77777777" w:rsidR="001F17F1" w:rsidRPr="004048FB" w:rsidRDefault="001F17F1" w:rsidP="001F17F1">
                      <w:pPr>
                        <w:jc w:val="center"/>
                        <w:rPr>
                          <w:rFonts w:ascii="Arial Narrow" w:hAnsi="Arial Narrow"/>
                          <w:b/>
                          <w:lang w:val="sv-SE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KABUPATEN </w:t>
                      </w:r>
                      <w:r w:rsidR="004048FB" w:rsidRPr="004048FB">
                        <w:rPr>
                          <w:rStyle w:val="TitleChar"/>
                          <w:b w:val="0"/>
                          <w:sz w:val="22"/>
                          <w:szCs w:val="22"/>
                        </w:rPr>
                        <w:t>NGANJUK</w:t>
                      </w:r>
                      <w:r w:rsidR="004048FB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</w:t>
                      </w:r>
                    </w:p>
                    <w:p w14:paraId="23C037A3" w14:textId="77777777" w:rsidR="001F17F1" w:rsidRPr="00D66863" w:rsidRDefault="00DE5D04" w:rsidP="001F17F1">
                      <w:pPr>
                        <w:tabs>
                          <w:tab w:val="left" w:pos="2552"/>
                        </w:tabs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                      </w:t>
                      </w:r>
                    </w:p>
                    <w:p w14:paraId="202333E5" w14:textId="77777777" w:rsidR="001F17F1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018A9D34" w14:textId="77777777" w:rsidR="007F6032" w:rsidRPr="00787921" w:rsidRDefault="007F6032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3DBD9288" w14:textId="77777777" w:rsidR="001F17F1" w:rsidRPr="00787921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2CAB3F8E" w14:textId="20486CAC" w:rsidR="00C03BD4" w:rsidRPr="00966110" w:rsidRDefault="00DE5D04" w:rsidP="00C03B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 w:rsidRPr="00DE5D04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               </w:t>
                      </w:r>
                      <w:r w:rsidR="00966110" w:rsidRPr="00966110">
                        <w:rPr>
                          <w:rFonts w:ascii="Arial Narrow" w:hAnsi="Arial Narrow"/>
                          <w:sz w:val="22"/>
                          <w:szCs w:val="22"/>
                        </w:rPr>
                        <w:t>Imam Ashari, S.Sos</w:t>
                      </w:r>
                    </w:p>
                    <w:p w14:paraId="40B1E8DA" w14:textId="77777777" w:rsidR="001F17F1" w:rsidRPr="00DE5D04" w:rsidRDefault="00C03BD4" w:rsidP="00C03BD4">
                      <w:pP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               </w:t>
                      </w:r>
                      <w:r w:rsidR="00D66863">
                        <w:rPr>
                          <w:rFonts w:ascii="Arial Narrow" w:hAnsi="Arial Narrow"/>
                          <w:sz w:val="22"/>
                          <w:szCs w:val="22"/>
                          <w:lang w:val="en-GB"/>
                        </w:rPr>
                        <w:t xml:space="preserve">Pembina </w:t>
                      </w:r>
                      <w:r w:rsidR="00DE5D04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>Tingkat I</w:t>
                      </w:r>
                    </w:p>
                    <w:p w14:paraId="043ECADE" w14:textId="6C8B1209" w:rsidR="001F17F1" w:rsidRPr="00DE5D04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NIP.  </w:t>
                      </w:r>
                      <w:r w:rsidR="00966110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>19670614 198902</w:t>
                      </w:r>
                      <w:r w:rsidR="00DF19CD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1 002</w:t>
                      </w:r>
                    </w:p>
                  </w:txbxContent>
                </v:textbox>
              </v:shape>
            </w:pict>
          </mc:Fallback>
        </mc:AlternateContent>
      </w:r>
      <w:r w:rsidR="00B82FFA" w:rsidRPr="007B5F7F">
        <w:rPr>
          <w:rFonts w:ascii="Arial Narrow" w:hAnsi="Arial Narrow"/>
          <w:sz w:val="22"/>
          <w:szCs w:val="22"/>
          <w:lang w:val="sv-SE"/>
        </w:rPr>
        <w:tab/>
      </w:r>
      <w:r w:rsidR="001F17F1" w:rsidRPr="007B5F7F">
        <w:rPr>
          <w:sz w:val="22"/>
          <w:szCs w:val="22"/>
          <w:lang w:val="en-GB"/>
        </w:rPr>
        <w:t xml:space="preserve">                                                                                                     </w:t>
      </w:r>
    </w:p>
    <w:p w14:paraId="169FECDF" w14:textId="32C6FAF6" w:rsidR="00EF46A3" w:rsidRPr="000E5061" w:rsidRDefault="00EF46A3" w:rsidP="00B1718B">
      <w:pPr>
        <w:pStyle w:val="List2"/>
        <w:ind w:left="14" w:right="4535" w:firstLine="0"/>
        <w:jc w:val="both"/>
        <w:rPr>
          <w:rFonts w:ascii="Arial Narrow" w:hAnsi="Arial Narrow"/>
          <w:sz w:val="22"/>
          <w:szCs w:val="22"/>
          <w:lang w:val="id-ID"/>
        </w:rPr>
      </w:pPr>
    </w:p>
    <w:p w14:paraId="104EEEF2" w14:textId="77777777" w:rsidR="001F17F1" w:rsidRDefault="001F17F1" w:rsidP="00F34C4A">
      <w:pPr>
        <w:tabs>
          <w:tab w:val="left" w:pos="3300"/>
        </w:tabs>
        <w:ind w:right="4535"/>
        <w:rPr>
          <w:rFonts w:ascii="Arial Narrow" w:hAnsi="Arial Narrow"/>
          <w:lang w:val="sv-SE"/>
        </w:rPr>
      </w:pPr>
      <w:r w:rsidRPr="00895EA9">
        <w:rPr>
          <w:rFonts w:ascii="Arial Narrow" w:hAnsi="Arial Narrow"/>
          <w:u w:val="single"/>
          <w:lang w:val="sv-SE"/>
        </w:rPr>
        <w:t>Tembusan disampaikan Kepada Yth</w:t>
      </w:r>
      <w:r w:rsidRPr="00895EA9">
        <w:rPr>
          <w:rFonts w:ascii="Arial Narrow" w:hAnsi="Arial Narrow"/>
          <w:lang w:val="sv-SE"/>
        </w:rPr>
        <w:t xml:space="preserve"> :</w:t>
      </w:r>
    </w:p>
    <w:p w14:paraId="3F317BC7" w14:textId="77777777" w:rsidR="00DE645D" w:rsidRPr="00EC28CD" w:rsidRDefault="00DE645D" w:rsidP="00F34C4A">
      <w:pPr>
        <w:tabs>
          <w:tab w:val="left" w:pos="3300"/>
        </w:tabs>
        <w:ind w:right="4535"/>
        <w:rPr>
          <w:rFonts w:ascii="Arial Narrow" w:hAnsi="Arial Narrow"/>
          <w:sz w:val="22"/>
          <w:szCs w:val="22"/>
          <w:u w:val="single"/>
          <w:lang w:val="id-ID"/>
        </w:rPr>
      </w:pPr>
      <w:r w:rsidRPr="00EC28CD">
        <w:rPr>
          <w:rFonts w:ascii="Arial Narrow" w:hAnsi="Arial Narrow"/>
          <w:sz w:val="22"/>
          <w:szCs w:val="22"/>
          <w:lang w:val="id-ID"/>
        </w:rPr>
        <w:t>1. Bupati Nganjuk</w:t>
      </w:r>
      <w:r w:rsidR="00FD772F" w:rsidRPr="00EC28CD">
        <w:rPr>
          <w:rFonts w:ascii="Arial Narrow" w:hAnsi="Arial Narrow"/>
          <w:sz w:val="22"/>
          <w:szCs w:val="22"/>
          <w:lang w:val="id-ID"/>
        </w:rPr>
        <w:t xml:space="preserve"> (sebagai Laporan)</w:t>
      </w:r>
    </w:p>
    <w:p w14:paraId="68664E2B" w14:textId="39965058" w:rsidR="00F500F1" w:rsidRDefault="00DE645D" w:rsidP="00AE433A">
      <w:pPr>
        <w:tabs>
          <w:tab w:val="num" w:pos="2062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  <w:r w:rsidRPr="00EC28CD">
        <w:rPr>
          <w:rFonts w:ascii="Arial Narrow" w:hAnsi="Arial Narrow"/>
          <w:sz w:val="22"/>
          <w:szCs w:val="22"/>
          <w:lang w:val="id-ID"/>
        </w:rPr>
        <w:t>2.</w:t>
      </w:r>
      <w:r w:rsidR="001F17F1" w:rsidRPr="00EC28CD">
        <w:rPr>
          <w:rFonts w:ascii="Arial Narrow" w:hAnsi="Arial Narrow"/>
          <w:sz w:val="22"/>
          <w:szCs w:val="22"/>
          <w:lang w:val="id-ID"/>
        </w:rPr>
        <w:t xml:space="preserve"> </w:t>
      </w:r>
      <w:r w:rsidR="002608CD" w:rsidRPr="00EC28CD">
        <w:rPr>
          <w:rFonts w:ascii="Arial Narrow" w:hAnsi="Arial Narrow"/>
          <w:sz w:val="22"/>
          <w:szCs w:val="22"/>
          <w:lang w:val="sv-SE"/>
        </w:rPr>
        <w:t>Kepala Bappeda Kabupaten Nganjuk</w:t>
      </w:r>
      <w:r w:rsidR="00D630D0">
        <w:rPr>
          <w:rFonts w:ascii="Arial Narrow" w:hAnsi="Arial Narrow"/>
          <w:sz w:val="22"/>
          <w:szCs w:val="22"/>
          <w:lang w:val="id-ID"/>
        </w:rPr>
        <w:t>.</w:t>
      </w:r>
    </w:p>
    <w:p w14:paraId="56951D7A" w14:textId="7FF4F775" w:rsidR="00012BDA" w:rsidRDefault="00012BDA" w:rsidP="00AE433A">
      <w:pPr>
        <w:tabs>
          <w:tab w:val="num" w:pos="2062"/>
        </w:tabs>
        <w:ind w:left="284" w:right="4535" w:hanging="284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3. Dinas Penanaman Modal dan Pelayanan Terpadu Satu Pintu</w:t>
      </w:r>
    </w:p>
    <w:p w14:paraId="73C63DB6" w14:textId="54F4281E" w:rsidR="00012BDA" w:rsidRDefault="00012BDA" w:rsidP="00AE433A">
      <w:pPr>
        <w:tabs>
          <w:tab w:val="num" w:pos="2062"/>
        </w:tabs>
        <w:ind w:left="284" w:right="4535" w:hanging="284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4. Dinas Tenaga Kerja</w:t>
      </w:r>
    </w:p>
    <w:p w14:paraId="35B3E42F" w14:textId="7ACD947E" w:rsidR="00012BDA" w:rsidRDefault="00012BDA" w:rsidP="00AE433A">
      <w:pPr>
        <w:tabs>
          <w:tab w:val="num" w:pos="2062"/>
        </w:tabs>
        <w:ind w:left="284" w:right="4535" w:hanging="284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5. null</w:t>
      </w:r>
    </w:p>
    <w:p w14:paraId="3BC6A3A7" w14:textId="76976874" w:rsidR="00012BDA" w:rsidRDefault="00012BDA" w:rsidP="00AE433A">
      <w:pPr>
        <w:tabs>
          <w:tab w:val="num" w:pos="2062"/>
        </w:tabs>
        <w:ind w:left="284" w:right="4535" w:hanging="284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6. null</w:t>
      </w:r>
    </w:p>
    <w:p w14:paraId="298F1DFB" w14:textId="5C951D59" w:rsidR="00012BDA" w:rsidRPr="00012BDA" w:rsidRDefault="00012BDA" w:rsidP="00AE433A">
      <w:pPr>
        <w:tabs>
          <w:tab w:val="num" w:pos="2062"/>
        </w:tabs>
        <w:ind w:left="284" w:right="4535" w:hanging="284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7. null</w:t>
      </w:r>
    </w:p>
    <w:p w14:paraId="37D1AF66" w14:textId="77777777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</w:p>
    <w:p w14:paraId="0242A57D" w14:textId="77777777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</w:p>
    <w:p w14:paraId="51D3602F" w14:textId="77777777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</w:p>
    <w:p w14:paraId="351DD89F" w14:textId="19612B07" w:rsidR="00D82D3F" w:rsidRPr="00D82D3F" w:rsidRDefault="00966110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E269CA" wp14:editId="6E49B73D">
                <wp:simplePos x="0" y="0"/>
                <wp:positionH relativeFrom="column">
                  <wp:posOffset>4131325</wp:posOffset>
                </wp:positionH>
                <wp:positionV relativeFrom="paragraph">
                  <wp:posOffset>158987</wp:posOffset>
                </wp:positionV>
                <wp:extent cx="1542362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23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00B0A" id="Straight Connector 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3pt,12.5pt" to="446.7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550C2BAB" w14:textId="2333E83D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</w:p>
    <w:p w14:paraId="4EF42C24" w14:textId="75D03E7E" w:rsidR="00766573" w:rsidRPr="00C24141" w:rsidRDefault="00F500F1" w:rsidP="00EC28CD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64D938" wp14:editId="1F0DB70E">
                <wp:simplePos x="0" y="0"/>
                <wp:positionH relativeFrom="column">
                  <wp:posOffset>142875</wp:posOffset>
                </wp:positionH>
                <wp:positionV relativeFrom="paragraph">
                  <wp:posOffset>32385</wp:posOffset>
                </wp:positionV>
                <wp:extent cx="20002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95185" id="Straight Connector 1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2.55pt" to="168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084E45EF" w14:textId="1F73E01C" w:rsidR="00C24141" w:rsidRPr="00C24141" w:rsidRDefault="00C24141" w:rsidP="00C24141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3DDDA808" w14:textId="77777777" w:rsidR="00C24141" w:rsidRPr="00D45450" w:rsidRDefault="00C24141" w:rsidP="0038133D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7B841C4F" w14:textId="77777777" w:rsidR="00334D77" w:rsidRPr="00334D77" w:rsidRDefault="00334D77" w:rsidP="00334D77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163F0800" w14:textId="77777777" w:rsidR="00334D77" w:rsidRPr="00E9146C" w:rsidRDefault="00334D77" w:rsidP="00E9146C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0B22A0E0" w14:textId="77777777" w:rsidR="00D9266F" w:rsidRPr="00D2134D" w:rsidRDefault="00D9266F" w:rsidP="00FE4A83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33E4317A" w14:textId="77777777" w:rsidR="00D630D0" w:rsidRDefault="00D630D0" w:rsidP="00D82D3F">
      <w:pPr>
        <w:tabs>
          <w:tab w:val="num" w:pos="2062"/>
        </w:tabs>
        <w:ind w:right="4535"/>
        <w:rPr>
          <w:rFonts w:ascii="Arial Narrow" w:hAnsi="Arial Narrow"/>
          <w:sz w:val="22"/>
          <w:szCs w:val="22"/>
          <w:lang w:val="id-ID"/>
        </w:rPr>
      </w:pPr>
    </w:p>
    <w:sectPr w:rsidR="00D630D0" w:rsidSect="00B82FFA">
      <w:pgSz w:w="12242" w:h="20163" w:code="5"/>
      <w:pgMar w:top="397" w:right="1134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CE960" w14:textId="77777777" w:rsidR="007B6605" w:rsidRDefault="007B6605" w:rsidP="00984C96">
      <w:r>
        <w:separator/>
      </w:r>
    </w:p>
  </w:endnote>
  <w:endnote w:type="continuationSeparator" w:id="0">
    <w:p w14:paraId="0DF52E1B" w14:textId="77777777" w:rsidR="007B6605" w:rsidRDefault="007B6605" w:rsidP="00984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F825F" w14:textId="77777777" w:rsidR="007B6605" w:rsidRDefault="007B6605" w:rsidP="00984C96">
      <w:r>
        <w:separator/>
      </w:r>
    </w:p>
  </w:footnote>
  <w:footnote w:type="continuationSeparator" w:id="0">
    <w:p w14:paraId="01802858" w14:textId="77777777" w:rsidR="007B6605" w:rsidRDefault="007B6605" w:rsidP="00984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D0BCF"/>
    <w:multiLevelType w:val="hybridMultilevel"/>
    <w:tmpl w:val="9DFC59EA"/>
    <w:lvl w:ilvl="0" w:tplc="B7166560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" w15:restartNumberingAfterBreak="0">
    <w:nsid w:val="23D013F2"/>
    <w:multiLevelType w:val="hybridMultilevel"/>
    <w:tmpl w:val="244A9F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9439D"/>
    <w:multiLevelType w:val="hybridMultilevel"/>
    <w:tmpl w:val="F8CEA64C"/>
    <w:lvl w:ilvl="0" w:tplc="EA96289A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3" w15:restartNumberingAfterBreak="0">
    <w:nsid w:val="3C2F19ED"/>
    <w:multiLevelType w:val="hybridMultilevel"/>
    <w:tmpl w:val="B98CC164"/>
    <w:lvl w:ilvl="0" w:tplc="080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5552C066">
      <w:start w:val="1"/>
      <w:numFmt w:val="decimal"/>
      <w:lvlText w:val="%2."/>
      <w:lvlJc w:val="left"/>
      <w:pPr>
        <w:tabs>
          <w:tab w:val="num" w:pos="76"/>
        </w:tabs>
        <w:ind w:left="76" w:hanging="360"/>
      </w:pPr>
      <w:rPr>
        <w:rFonts w:ascii="Times New Roman" w:eastAsia="Times New Roman" w:hAnsi="Times New Roman"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5547430A"/>
    <w:multiLevelType w:val="hybridMultilevel"/>
    <w:tmpl w:val="05923502"/>
    <w:lvl w:ilvl="0" w:tplc="CFFA4C78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5" w15:restartNumberingAfterBreak="0">
    <w:nsid w:val="5CD3612D"/>
    <w:multiLevelType w:val="hybridMultilevel"/>
    <w:tmpl w:val="9D229E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B4C82"/>
    <w:multiLevelType w:val="hybridMultilevel"/>
    <w:tmpl w:val="2B247236"/>
    <w:lvl w:ilvl="0" w:tplc="7C5A2ABE">
      <w:start w:val="1"/>
      <w:numFmt w:val="decimal"/>
      <w:lvlText w:val="%1."/>
      <w:lvlJc w:val="left"/>
      <w:pPr>
        <w:ind w:left="374" w:hanging="360"/>
      </w:pPr>
      <w:rPr>
        <w:rFonts w:hint="default"/>
        <w:sz w:val="20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7" w15:restartNumberingAfterBreak="0">
    <w:nsid w:val="715E753A"/>
    <w:multiLevelType w:val="hybridMultilevel"/>
    <w:tmpl w:val="62BC5B9C"/>
    <w:lvl w:ilvl="0" w:tplc="B37C4BB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8" w15:restartNumberingAfterBreak="0">
    <w:nsid w:val="74327517"/>
    <w:multiLevelType w:val="hybridMultilevel"/>
    <w:tmpl w:val="A7A6FB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282021">
    <w:abstractNumId w:val="3"/>
  </w:num>
  <w:num w:numId="2" w16cid:durableId="451755803">
    <w:abstractNumId w:val="7"/>
  </w:num>
  <w:num w:numId="3" w16cid:durableId="54352656">
    <w:abstractNumId w:val="6"/>
  </w:num>
  <w:num w:numId="4" w16cid:durableId="2002853159">
    <w:abstractNumId w:val="8"/>
  </w:num>
  <w:num w:numId="5" w16cid:durableId="1243952945">
    <w:abstractNumId w:val="4"/>
  </w:num>
  <w:num w:numId="6" w16cid:durableId="716121765">
    <w:abstractNumId w:val="2"/>
  </w:num>
  <w:num w:numId="7" w16cid:durableId="106655484">
    <w:abstractNumId w:val="0"/>
  </w:num>
  <w:num w:numId="8" w16cid:durableId="920606355">
    <w:abstractNumId w:val="1"/>
  </w:num>
  <w:num w:numId="9" w16cid:durableId="8171874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7F1"/>
    <w:rsid w:val="00005639"/>
    <w:rsid w:val="00005BED"/>
    <w:rsid w:val="000061C2"/>
    <w:rsid w:val="00007157"/>
    <w:rsid w:val="00007FEE"/>
    <w:rsid w:val="00010409"/>
    <w:rsid w:val="00012BDA"/>
    <w:rsid w:val="00015E5F"/>
    <w:rsid w:val="00020F14"/>
    <w:rsid w:val="00022D4D"/>
    <w:rsid w:val="0002492D"/>
    <w:rsid w:val="000279F2"/>
    <w:rsid w:val="000331AA"/>
    <w:rsid w:val="00035AA7"/>
    <w:rsid w:val="00035AFE"/>
    <w:rsid w:val="00036558"/>
    <w:rsid w:val="00037B24"/>
    <w:rsid w:val="000417AB"/>
    <w:rsid w:val="000428C7"/>
    <w:rsid w:val="000438E0"/>
    <w:rsid w:val="00045C8D"/>
    <w:rsid w:val="00047E09"/>
    <w:rsid w:val="000503D1"/>
    <w:rsid w:val="000513E4"/>
    <w:rsid w:val="00051955"/>
    <w:rsid w:val="000526BD"/>
    <w:rsid w:val="000542A7"/>
    <w:rsid w:val="000542E1"/>
    <w:rsid w:val="000570E7"/>
    <w:rsid w:val="00060479"/>
    <w:rsid w:val="00064D11"/>
    <w:rsid w:val="000662F1"/>
    <w:rsid w:val="00071233"/>
    <w:rsid w:val="00072C5B"/>
    <w:rsid w:val="0007461F"/>
    <w:rsid w:val="00076162"/>
    <w:rsid w:val="0008089E"/>
    <w:rsid w:val="000919B4"/>
    <w:rsid w:val="00091B56"/>
    <w:rsid w:val="00091D28"/>
    <w:rsid w:val="00093D3D"/>
    <w:rsid w:val="000A0F69"/>
    <w:rsid w:val="000A20DD"/>
    <w:rsid w:val="000B071E"/>
    <w:rsid w:val="000B099F"/>
    <w:rsid w:val="000B09C8"/>
    <w:rsid w:val="000B5C34"/>
    <w:rsid w:val="000B5CA5"/>
    <w:rsid w:val="000B6D83"/>
    <w:rsid w:val="000C08B9"/>
    <w:rsid w:val="000C2F2A"/>
    <w:rsid w:val="000C5034"/>
    <w:rsid w:val="000C6DA8"/>
    <w:rsid w:val="000D2684"/>
    <w:rsid w:val="000D369B"/>
    <w:rsid w:val="000D514F"/>
    <w:rsid w:val="000E0081"/>
    <w:rsid w:val="000E5061"/>
    <w:rsid w:val="000E781F"/>
    <w:rsid w:val="000F147C"/>
    <w:rsid w:val="000F2058"/>
    <w:rsid w:val="000F2D7D"/>
    <w:rsid w:val="000F37BC"/>
    <w:rsid w:val="000F741F"/>
    <w:rsid w:val="00112D57"/>
    <w:rsid w:val="00114EBE"/>
    <w:rsid w:val="001223F0"/>
    <w:rsid w:val="001272C6"/>
    <w:rsid w:val="00131CDF"/>
    <w:rsid w:val="0013622E"/>
    <w:rsid w:val="00140344"/>
    <w:rsid w:val="001447A6"/>
    <w:rsid w:val="00152323"/>
    <w:rsid w:val="001629B1"/>
    <w:rsid w:val="00166856"/>
    <w:rsid w:val="00173542"/>
    <w:rsid w:val="001736E3"/>
    <w:rsid w:val="00175D55"/>
    <w:rsid w:val="001766DE"/>
    <w:rsid w:val="00180747"/>
    <w:rsid w:val="001810FB"/>
    <w:rsid w:val="001875B0"/>
    <w:rsid w:val="00190C6F"/>
    <w:rsid w:val="00191463"/>
    <w:rsid w:val="001A1570"/>
    <w:rsid w:val="001A170D"/>
    <w:rsid w:val="001A28EB"/>
    <w:rsid w:val="001A4242"/>
    <w:rsid w:val="001A4976"/>
    <w:rsid w:val="001A522A"/>
    <w:rsid w:val="001A785F"/>
    <w:rsid w:val="001B07FF"/>
    <w:rsid w:val="001B0C49"/>
    <w:rsid w:val="001B11FC"/>
    <w:rsid w:val="001B224C"/>
    <w:rsid w:val="001B2362"/>
    <w:rsid w:val="001B2E9C"/>
    <w:rsid w:val="001B3065"/>
    <w:rsid w:val="001B3553"/>
    <w:rsid w:val="001B4D53"/>
    <w:rsid w:val="001B5CE4"/>
    <w:rsid w:val="001B5D33"/>
    <w:rsid w:val="001B6290"/>
    <w:rsid w:val="001B77F9"/>
    <w:rsid w:val="001C05D6"/>
    <w:rsid w:val="001C3021"/>
    <w:rsid w:val="001C3BE1"/>
    <w:rsid w:val="001C67DD"/>
    <w:rsid w:val="001D1AFC"/>
    <w:rsid w:val="001D226B"/>
    <w:rsid w:val="001D4134"/>
    <w:rsid w:val="001D5E09"/>
    <w:rsid w:val="001E0628"/>
    <w:rsid w:val="001E12BD"/>
    <w:rsid w:val="001E3D13"/>
    <w:rsid w:val="001E4253"/>
    <w:rsid w:val="001F1046"/>
    <w:rsid w:val="001F1542"/>
    <w:rsid w:val="001F17F1"/>
    <w:rsid w:val="001F2AF5"/>
    <w:rsid w:val="001F4418"/>
    <w:rsid w:val="001F5604"/>
    <w:rsid w:val="002027CC"/>
    <w:rsid w:val="00202E7C"/>
    <w:rsid w:val="00204CAD"/>
    <w:rsid w:val="00204D1D"/>
    <w:rsid w:val="00205816"/>
    <w:rsid w:val="002060C6"/>
    <w:rsid w:val="00210BD4"/>
    <w:rsid w:val="002119F5"/>
    <w:rsid w:val="00216805"/>
    <w:rsid w:val="002172C3"/>
    <w:rsid w:val="002174CA"/>
    <w:rsid w:val="002179A7"/>
    <w:rsid w:val="00217EE3"/>
    <w:rsid w:val="00220125"/>
    <w:rsid w:val="00221B3A"/>
    <w:rsid w:val="00223ADD"/>
    <w:rsid w:val="002246FD"/>
    <w:rsid w:val="00232073"/>
    <w:rsid w:val="00233FFE"/>
    <w:rsid w:val="002419C3"/>
    <w:rsid w:val="002450CB"/>
    <w:rsid w:val="002479E4"/>
    <w:rsid w:val="0025035D"/>
    <w:rsid w:val="0025092A"/>
    <w:rsid w:val="00253E44"/>
    <w:rsid w:val="002601AE"/>
    <w:rsid w:val="002608CD"/>
    <w:rsid w:val="00261F3C"/>
    <w:rsid w:val="00262DF3"/>
    <w:rsid w:val="002632E4"/>
    <w:rsid w:val="00266C40"/>
    <w:rsid w:val="00270B06"/>
    <w:rsid w:val="00271D98"/>
    <w:rsid w:val="00273C3C"/>
    <w:rsid w:val="002740F9"/>
    <w:rsid w:val="00275722"/>
    <w:rsid w:val="002776F6"/>
    <w:rsid w:val="0027780D"/>
    <w:rsid w:val="00282E42"/>
    <w:rsid w:val="00287AA5"/>
    <w:rsid w:val="002902A2"/>
    <w:rsid w:val="00290DC2"/>
    <w:rsid w:val="00296230"/>
    <w:rsid w:val="002A15EE"/>
    <w:rsid w:val="002A25C4"/>
    <w:rsid w:val="002A284F"/>
    <w:rsid w:val="002B15CA"/>
    <w:rsid w:val="002C3A5E"/>
    <w:rsid w:val="002C4BE1"/>
    <w:rsid w:val="002C58A9"/>
    <w:rsid w:val="002D3E18"/>
    <w:rsid w:val="002D42BD"/>
    <w:rsid w:val="002D5C49"/>
    <w:rsid w:val="002E01FD"/>
    <w:rsid w:val="002E4E30"/>
    <w:rsid w:val="002E75A5"/>
    <w:rsid w:val="002E7CC4"/>
    <w:rsid w:val="002F0542"/>
    <w:rsid w:val="002F0C46"/>
    <w:rsid w:val="002F3D48"/>
    <w:rsid w:val="002F7F26"/>
    <w:rsid w:val="0030086A"/>
    <w:rsid w:val="00305AE6"/>
    <w:rsid w:val="00314F64"/>
    <w:rsid w:val="00321488"/>
    <w:rsid w:val="00326AAF"/>
    <w:rsid w:val="00326D8E"/>
    <w:rsid w:val="003316BE"/>
    <w:rsid w:val="0033178B"/>
    <w:rsid w:val="0033368A"/>
    <w:rsid w:val="00333EA6"/>
    <w:rsid w:val="00334D77"/>
    <w:rsid w:val="003375CF"/>
    <w:rsid w:val="00337CDD"/>
    <w:rsid w:val="00337F21"/>
    <w:rsid w:val="003405E8"/>
    <w:rsid w:val="003430CE"/>
    <w:rsid w:val="00345187"/>
    <w:rsid w:val="00347307"/>
    <w:rsid w:val="003506B6"/>
    <w:rsid w:val="00351ECB"/>
    <w:rsid w:val="00351FB7"/>
    <w:rsid w:val="00352B44"/>
    <w:rsid w:val="003559B7"/>
    <w:rsid w:val="0035605D"/>
    <w:rsid w:val="00357146"/>
    <w:rsid w:val="00357F68"/>
    <w:rsid w:val="00360975"/>
    <w:rsid w:val="0036260D"/>
    <w:rsid w:val="00363142"/>
    <w:rsid w:val="003643D2"/>
    <w:rsid w:val="00370CB0"/>
    <w:rsid w:val="00372DE5"/>
    <w:rsid w:val="00381152"/>
    <w:rsid w:val="0038133D"/>
    <w:rsid w:val="0038769F"/>
    <w:rsid w:val="00393ABC"/>
    <w:rsid w:val="003952D3"/>
    <w:rsid w:val="00395D48"/>
    <w:rsid w:val="00395FB3"/>
    <w:rsid w:val="003974D1"/>
    <w:rsid w:val="00397C42"/>
    <w:rsid w:val="003A19C5"/>
    <w:rsid w:val="003A3B8F"/>
    <w:rsid w:val="003B19D1"/>
    <w:rsid w:val="003B5991"/>
    <w:rsid w:val="003C011F"/>
    <w:rsid w:val="003C3DE9"/>
    <w:rsid w:val="003C6BED"/>
    <w:rsid w:val="003C6C51"/>
    <w:rsid w:val="003D00DC"/>
    <w:rsid w:val="003D38EB"/>
    <w:rsid w:val="003D7133"/>
    <w:rsid w:val="003D7977"/>
    <w:rsid w:val="003D7ECF"/>
    <w:rsid w:val="003E2693"/>
    <w:rsid w:val="003E2EA4"/>
    <w:rsid w:val="003E378B"/>
    <w:rsid w:val="003E3D22"/>
    <w:rsid w:val="003E410F"/>
    <w:rsid w:val="003F0F4E"/>
    <w:rsid w:val="003F3421"/>
    <w:rsid w:val="003F6BEB"/>
    <w:rsid w:val="003F7198"/>
    <w:rsid w:val="004048FB"/>
    <w:rsid w:val="00407313"/>
    <w:rsid w:val="004114A6"/>
    <w:rsid w:val="00412064"/>
    <w:rsid w:val="00417007"/>
    <w:rsid w:val="00420C85"/>
    <w:rsid w:val="004212CF"/>
    <w:rsid w:val="0042492E"/>
    <w:rsid w:val="0042493C"/>
    <w:rsid w:val="00431136"/>
    <w:rsid w:val="004331FF"/>
    <w:rsid w:val="00436040"/>
    <w:rsid w:val="00441419"/>
    <w:rsid w:val="00441A8F"/>
    <w:rsid w:val="00446809"/>
    <w:rsid w:val="00454BF1"/>
    <w:rsid w:val="004566A0"/>
    <w:rsid w:val="00456E52"/>
    <w:rsid w:val="004579E9"/>
    <w:rsid w:val="00457DE7"/>
    <w:rsid w:val="004639AA"/>
    <w:rsid w:val="004702FD"/>
    <w:rsid w:val="004706F7"/>
    <w:rsid w:val="00472F9F"/>
    <w:rsid w:val="004854CA"/>
    <w:rsid w:val="004B23E6"/>
    <w:rsid w:val="004C060A"/>
    <w:rsid w:val="004C2821"/>
    <w:rsid w:val="004C4409"/>
    <w:rsid w:val="004C5D42"/>
    <w:rsid w:val="004D2908"/>
    <w:rsid w:val="004D34A2"/>
    <w:rsid w:val="004D682D"/>
    <w:rsid w:val="004D6F69"/>
    <w:rsid w:val="004E0D7F"/>
    <w:rsid w:val="004E2A08"/>
    <w:rsid w:val="004E3930"/>
    <w:rsid w:val="004E60EC"/>
    <w:rsid w:val="004E6932"/>
    <w:rsid w:val="004E76BF"/>
    <w:rsid w:val="004F0B98"/>
    <w:rsid w:val="004F2983"/>
    <w:rsid w:val="00502532"/>
    <w:rsid w:val="00503AF7"/>
    <w:rsid w:val="00505C6B"/>
    <w:rsid w:val="0050743E"/>
    <w:rsid w:val="00513C92"/>
    <w:rsid w:val="00514F9E"/>
    <w:rsid w:val="0051682F"/>
    <w:rsid w:val="0052009E"/>
    <w:rsid w:val="005209E8"/>
    <w:rsid w:val="00521914"/>
    <w:rsid w:val="00522AC8"/>
    <w:rsid w:val="005305C6"/>
    <w:rsid w:val="005339CC"/>
    <w:rsid w:val="00534686"/>
    <w:rsid w:val="00535BD5"/>
    <w:rsid w:val="0054347C"/>
    <w:rsid w:val="0054436F"/>
    <w:rsid w:val="0054444F"/>
    <w:rsid w:val="00545F87"/>
    <w:rsid w:val="005468B5"/>
    <w:rsid w:val="0055026B"/>
    <w:rsid w:val="00550D4B"/>
    <w:rsid w:val="00551F3D"/>
    <w:rsid w:val="00552158"/>
    <w:rsid w:val="0055467D"/>
    <w:rsid w:val="00563083"/>
    <w:rsid w:val="00565370"/>
    <w:rsid w:val="00567CA7"/>
    <w:rsid w:val="00567E3C"/>
    <w:rsid w:val="00567E75"/>
    <w:rsid w:val="00577175"/>
    <w:rsid w:val="00577AFF"/>
    <w:rsid w:val="0058100A"/>
    <w:rsid w:val="00587144"/>
    <w:rsid w:val="00587D0A"/>
    <w:rsid w:val="00595675"/>
    <w:rsid w:val="005958C9"/>
    <w:rsid w:val="00595F17"/>
    <w:rsid w:val="00596C3D"/>
    <w:rsid w:val="005A002F"/>
    <w:rsid w:val="005A11B8"/>
    <w:rsid w:val="005A6655"/>
    <w:rsid w:val="005B0097"/>
    <w:rsid w:val="005B0E39"/>
    <w:rsid w:val="005B0E6F"/>
    <w:rsid w:val="005B3510"/>
    <w:rsid w:val="005B58BE"/>
    <w:rsid w:val="005C1376"/>
    <w:rsid w:val="005C3522"/>
    <w:rsid w:val="005C36C6"/>
    <w:rsid w:val="005C398A"/>
    <w:rsid w:val="005D31DF"/>
    <w:rsid w:val="005D710F"/>
    <w:rsid w:val="005D7383"/>
    <w:rsid w:val="005E3851"/>
    <w:rsid w:val="005E47BA"/>
    <w:rsid w:val="005E67E7"/>
    <w:rsid w:val="005F1566"/>
    <w:rsid w:val="005F2E10"/>
    <w:rsid w:val="005F6094"/>
    <w:rsid w:val="005F6140"/>
    <w:rsid w:val="006009B7"/>
    <w:rsid w:val="0060462A"/>
    <w:rsid w:val="006078E8"/>
    <w:rsid w:val="00607BF9"/>
    <w:rsid w:val="00607C5E"/>
    <w:rsid w:val="00613237"/>
    <w:rsid w:val="00613B54"/>
    <w:rsid w:val="006149BD"/>
    <w:rsid w:val="00615647"/>
    <w:rsid w:val="00623B81"/>
    <w:rsid w:val="006258A5"/>
    <w:rsid w:val="006279F9"/>
    <w:rsid w:val="00632188"/>
    <w:rsid w:val="00641A0B"/>
    <w:rsid w:val="0064605A"/>
    <w:rsid w:val="00650EA2"/>
    <w:rsid w:val="006561A4"/>
    <w:rsid w:val="00660816"/>
    <w:rsid w:val="00664345"/>
    <w:rsid w:val="0066722C"/>
    <w:rsid w:val="006674F5"/>
    <w:rsid w:val="0067010E"/>
    <w:rsid w:val="00672CEB"/>
    <w:rsid w:val="0067306F"/>
    <w:rsid w:val="0067405B"/>
    <w:rsid w:val="006748F4"/>
    <w:rsid w:val="00676168"/>
    <w:rsid w:val="00676A3A"/>
    <w:rsid w:val="00681F8F"/>
    <w:rsid w:val="00684B39"/>
    <w:rsid w:val="0068730C"/>
    <w:rsid w:val="00687C76"/>
    <w:rsid w:val="006900CE"/>
    <w:rsid w:val="0069095F"/>
    <w:rsid w:val="00691762"/>
    <w:rsid w:val="00691963"/>
    <w:rsid w:val="00693871"/>
    <w:rsid w:val="00695127"/>
    <w:rsid w:val="00697D5E"/>
    <w:rsid w:val="006A1052"/>
    <w:rsid w:val="006A23D3"/>
    <w:rsid w:val="006B093F"/>
    <w:rsid w:val="006B1FE9"/>
    <w:rsid w:val="006B7D7A"/>
    <w:rsid w:val="006C664D"/>
    <w:rsid w:val="006C774A"/>
    <w:rsid w:val="006C7880"/>
    <w:rsid w:val="006D0746"/>
    <w:rsid w:val="006D19DA"/>
    <w:rsid w:val="006D2515"/>
    <w:rsid w:val="006D3F49"/>
    <w:rsid w:val="006D5706"/>
    <w:rsid w:val="006E1626"/>
    <w:rsid w:val="006E5152"/>
    <w:rsid w:val="006E7E42"/>
    <w:rsid w:val="006F4244"/>
    <w:rsid w:val="006F5E49"/>
    <w:rsid w:val="006F6D64"/>
    <w:rsid w:val="006F703D"/>
    <w:rsid w:val="00706130"/>
    <w:rsid w:val="00713666"/>
    <w:rsid w:val="0071468E"/>
    <w:rsid w:val="007221A1"/>
    <w:rsid w:val="00722270"/>
    <w:rsid w:val="007263AA"/>
    <w:rsid w:val="00732CE2"/>
    <w:rsid w:val="007333AD"/>
    <w:rsid w:val="0074092B"/>
    <w:rsid w:val="007456E9"/>
    <w:rsid w:val="00754871"/>
    <w:rsid w:val="00755BAA"/>
    <w:rsid w:val="00760035"/>
    <w:rsid w:val="00761CAE"/>
    <w:rsid w:val="00763440"/>
    <w:rsid w:val="00766573"/>
    <w:rsid w:val="00772912"/>
    <w:rsid w:val="00775B4A"/>
    <w:rsid w:val="0077783F"/>
    <w:rsid w:val="007821DF"/>
    <w:rsid w:val="00782461"/>
    <w:rsid w:val="007825FC"/>
    <w:rsid w:val="00782ACF"/>
    <w:rsid w:val="00790E4F"/>
    <w:rsid w:val="00793A0D"/>
    <w:rsid w:val="00793AE4"/>
    <w:rsid w:val="007956E9"/>
    <w:rsid w:val="007A086C"/>
    <w:rsid w:val="007A0994"/>
    <w:rsid w:val="007A1732"/>
    <w:rsid w:val="007A1DA5"/>
    <w:rsid w:val="007A1F9A"/>
    <w:rsid w:val="007B0AAC"/>
    <w:rsid w:val="007B0F77"/>
    <w:rsid w:val="007B2AEB"/>
    <w:rsid w:val="007B56DB"/>
    <w:rsid w:val="007B5F7F"/>
    <w:rsid w:val="007B6605"/>
    <w:rsid w:val="007B78C5"/>
    <w:rsid w:val="007B7F8D"/>
    <w:rsid w:val="007C1B10"/>
    <w:rsid w:val="007C7B1E"/>
    <w:rsid w:val="007D5C12"/>
    <w:rsid w:val="007D5C4A"/>
    <w:rsid w:val="007E2162"/>
    <w:rsid w:val="007E7055"/>
    <w:rsid w:val="007E7823"/>
    <w:rsid w:val="007F6032"/>
    <w:rsid w:val="007F7F1D"/>
    <w:rsid w:val="00801FB1"/>
    <w:rsid w:val="0080339A"/>
    <w:rsid w:val="008066BF"/>
    <w:rsid w:val="0080779D"/>
    <w:rsid w:val="008113C2"/>
    <w:rsid w:val="00811AD8"/>
    <w:rsid w:val="00823E5F"/>
    <w:rsid w:val="008261D5"/>
    <w:rsid w:val="00826C56"/>
    <w:rsid w:val="00826D9F"/>
    <w:rsid w:val="00827D59"/>
    <w:rsid w:val="0083038C"/>
    <w:rsid w:val="008329A2"/>
    <w:rsid w:val="00832EF8"/>
    <w:rsid w:val="008340CF"/>
    <w:rsid w:val="00840CEE"/>
    <w:rsid w:val="00841031"/>
    <w:rsid w:val="00842A0D"/>
    <w:rsid w:val="00842BEC"/>
    <w:rsid w:val="008431AF"/>
    <w:rsid w:val="00845F77"/>
    <w:rsid w:val="00851656"/>
    <w:rsid w:val="00852B43"/>
    <w:rsid w:val="00860D2E"/>
    <w:rsid w:val="00863F31"/>
    <w:rsid w:val="00870478"/>
    <w:rsid w:val="00872172"/>
    <w:rsid w:val="00875ACE"/>
    <w:rsid w:val="00880DBC"/>
    <w:rsid w:val="008831C4"/>
    <w:rsid w:val="00883EF3"/>
    <w:rsid w:val="00886AF5"/>
    <w:rsid w:val="00887E0A"/>
    <w:rsid w:val="00891B95"/>
    <w:rsid w:val="00891B99"/>
    <w:rsid w:val="00894137"/>
    <w:rsid w:val="00894926"/>
    <w:rsid w:val="00895EA9"/>
    <w:rsid w:val="008976E9"/>
    <w:rsid w:val="008A11CB"/>
    <w:rsid w:val="008A6C13"/>
    <w:rsid w:val="008B35D7"/>
    <w:rsid w:val="008B3640"/>
    <w:rsid w:val="008B6B78"/>
    <w:rsid w:val="008C693F"/>
    <w:rsid w:val="008D16F0"/>
    <w:rsid w:val="008D1834"/>
    <w:rsid w:val="008D4775"/>
    <w:rsid w:val="008D62C0"/>
    <w:rsid w:val="008D72C5"/>
    <w:rsid w:val="008E3CFE"/>
    <w:rsid w:val="008E5CB0"/>
    <w:rsid w:val="008F3346"/>
    <w:rsid w:val="008F3A74"/>
    <w:rsid w:val="00905339"/>
    <w:rsid w:val="009101C0"/>
    <w:rsid w:val="00915B62"/>
    <w:rsid w:val="00917EDF"/>
    <w:rsid w:val="00920008"/>
    <w:rsid w:val="009304E0"/>
    <w:rsid w:val="00931471"/>
    <w:rsid w:val="00932CD5"/>
    <w:rsid w:val="0093418A"/>
    <w:rsid w:val="0093781F"/>
    <w:rsid w:val="00940795"/>
    <w:rsid w:val="00940850"/>
    <w:rsid w:val="00943B9A"/>
    <w:rsid w:val="0094626F"/>
    <w:rsid w:val="009536EA"/>
    <w:rsid w:val="00954154"/>
    <w:rsid w:val="00954EBC"/>
    <w:rsid w:val="00955A63"/>
    <w:rsid w:val="00961F14"/>
    <w:rsid w:val="009626E6"/>
    <w:rsid w:val="00966110"/>
    <w:rsid w:val="009731CA"/>
    <w:rsid w:val="00973D93"/>
    <w:rsid w:val="00975505"/>
    <w:rsid w:val="00975560"/>
    <w:rsid w:val="009779C3"/>
    <w:rsid w:val="00981145"/>
    <w:rsid w:val="00981227"/>
    <w:rsid w:val="009847EC"/>
    <w:rsid w:val="00984C96"/>
    <w:rsid w:val="009867D1"/>
    <w:rsid w:val="00987DAF"/>
    <w:rsid w:val="00996407"/>
    <w:rsid w:val="00996AFF"/>
    <w:rsid w:val="009A039C"/>
    <w:rsid w:val="009A2C7F"/>
    <w:rsid w:val="009A4127"/>
    <w:rsid w:val="009A5F41"/>
    <w:rsid w:val="009A5FAC"/>
    <w:rsid w:val="009A78FE"/>
    <w:rsid w:val="009B210D"/>
    <w:rsid w:val="009B393C"/>
    <w:rsid w:val="009C116B"/>
    <w:rsid w:val="009C3D5C"/>
    <w:rsid w:val="009C738F"/>
    <w:rsid w:val="009C7C05"/>
    <w:rsid w:val="009D2122"/>
    <w:rsid w:val="009D54CA"/>
    <w:rsid w:val="009E077D"/>
    <w:rsid w:val="009E0BEC"/>
    <w:rsid w:val="009E24A7"/>
    <w:rsid w:val="009E3040"/>
    <w:rsid w:val="009E4260"/>
    <w:rsid w:val="009E538A"/>
    <w:rsid w:val="009F200D"/>
    <w:rsid w:val="009F2450"/>
    <w:rsid w:val="009F2AAE"/>
    <w:rsid w:val="009F31D6"/>
    <w:rsid w:val="009F3782"/>
    <w:rsid w:val="009F50B4"/>
    <w:rsid w:val="00A04393"/>
    <w:rsid w:val="00A0518F"/>
    <w:rsid w:val="00A07891"/>
    <w:rsid w:val="00A102D1"/>
    <w:rsid w:val="00A10781"/>
    <w:rsid w:val="00A113E0"/>
    <w:rsid w:val="00A14D94"/>
    <w:rsid w:val="00A15D90"/>
    <w:rsid w:val="00A173B6"/>
    <w:rsid w:val="00A17E2E"/>
    <w:rsid w:val="00A22A65"/>
    <w:rsid w:val="00A2327F"/>
    <w:rsid w:val="00A27BA0"/>
    <w:rsid w:val="00A33424"/>
    <w:rsid w:val="00A37C90"/>
    <w:rsid w:val="00A405E7"/>
    <w:rsid w:val="00A41488"/>
    <w:rsid w:val="00A43D45"/>
    <w:rsid w:val="00A4608A"/>
    <w:rsid w:val="00A54D16"/>
    <w:rsid w:val="00A60F62"/>
    <w:rsid w:val="00A620F7"/>
    <w:rsid w:val="00A63989"/>
    <w:rsid w:val="00A661DE"/>
    <w:rsid w:val="00A72552"/>
    <w:rsid w:val="00A76102"/>
    <w:rsid w:val="00A810F5"/>
    <w:rsid w:val="00A823D0"/>
    <w:rsid w:val="00A87FA5"/>
    <w:rsid w:val="00A950C2"/>
    <w:rsid w:val="00A95E96"/>
    <w:rsid w:val="00AA35BA"/>
    <w:rsid w:val="00AA5CB1"/>
    <w:rsid w:val="00AB13B5"/>
    <w:rsid w:val="00AB2EC3"/>
    <w:rsid w:val="00AB332A"/>
    <w:rsid w:val="00AB5347"/>
    <w:rsid w:val="00AC1618"/>
    <w:rsid w:val="00AC225A"/>
    <w:rsid w:val="00AC2AB2"/>
    <w:rsid w:val="00AD31BA"/>
    <w:rsid w:val="00AD5D70"/>
    <w:rsid w:val="00AD6907"/>
    <w:rsid w:val="00AE0131"/>
    <w:rsid w:val="00AE13B3"/>
    <w:rsid w:val="00AE42A8"/>
    <w:rsid w:val="00AE433A"/>
    <w:rsid w:val="00AE64C4"/>
    <w:rsid w:val="00AE70B0"/>
    <w:rsid w:val="00AF62EE"/>
    <w:rsid w:val="00AF7645"/>
    <w:rsid w:val="00B03D31"/>
    <w:rsid w:val="00B04BE6"/>
    <w:rsid w:val="00B07997"/>
    <w:rsid w:val="00B1287D"/>
    <w:rsid w:val="00B13904"/>
    <w:rsid w:val="00B1552A"/>
    <w:rsid w:val="00B15C8D"/>
    <w:rsid w:val="00B15E52"/>
    <w:rsid w:val="00B16FC8"/>
    <w:rsid w:val="00B1718B"/>
    <w:rsid w:val="00B17866"/>
    <w:rsid w:val="00B204DA"/>
    <w:rsid w:val="00B20624"/>
    <w:rsid w:val="00B27BFD"/>
    <w:rsid w:val="00B348D8"/>
    <w:rsid w:val="00B3792C"/>
    <w:rsid w:val="00B41E10"/>
    <w:rsid w:val="00B425FF"/>
    <w:rsid w:val="00B4319C"/>
    <w:rsid w:val="00B44F51"/>
    <w:rsid w:val="00B503A0"/>
    <w:rsid w:val="00B52EF7"/>
    <w:rsid w:val="00B57594"/>
    <w:rsid w:val="00B57A8A"/>
    <w:rsid w:val="00B60430"/>
    <w:rsid w:val="00B6516E"/>
    <w:rsid w:val="00B67872"/>
    <w:rsid w:val="00B723B0"/>
    <w:rsid w:val="00B72991"/>
    <w:rsid w:val="00B74D03"/>
    <w:rsid w:val="00B74E94"/>
    <w:rsid w:val="00B768AA"/>
    <w:rsid w:val="00B775F7"/>
    <w:rsid w:val="00B82FFA"/>
    <w:rsid w:val="00B845E4"/>
    <w:rsid w:val="00B8462C"/>
    <w:rsid w:val="00B91DC6"/>
    <w:rsid w:val="00B95CB3"/>
    <w:rsid w:val="00B962A3"/>
    <w:rsid w:val="00BA6BC9"/>
    <w:rsid w:val="00BB06D4"/>
    <w:rsid w:val="00BB2E79"/>
    <w:rsid w:val="00BB5D7B"/>
    <w:rsid w:val="00BB7ACC"/>
    <w:rsid w:val="00BC222B"/>
    <w:rsid w:val="00BC3317"/>
    <w:rsid w:val="00BC6455"/>
    <w:rsid w:val="00BD0B66"/>
    <w:rsid w:val="00BE23C0"/>
    <w:rsid w:val="00BE5421"/>
    <w:rsid w:val="00BE7233"/>
    <w:rsid w:val="00BE76DD"/>
    <w:rsid w:val="00BF1199"/>
    <w:rsid w:val="00BF194F"/>
    <w:rsid w:val="00BF3911"/>
    <w:rsid w:val="00BF40B9"/>
    <w:rsid w:val="00BF497B"/>
    <w:rsid w:val="00BF64C0"/>
    <w:rsid w:val="00C00EE3"/>
    <w:rsid w:val="00C0105A"/>
    <w:rsid w:val="00C014E1"/>
    <w:rsid w:val="00C03BD4"/>
    <w:rsid w:val="00C05254"/>
    <w:rsid w:val="00C05AC3"/>
    <w:rsid w:val="00C05EF3"/>
    <w:rsid w:val="00C07ADC"/>
    <w:rsid w:val="00C11609"/>
    <w:rsid w:val="00C16E96"/>
    <w:rsid w:val="00C217D6"/>
    <w:rsid w:val="00C22C7D"/>
    <w:rsid w:val="00C24141"/>
    <w:rsid w:val="00C246EC"/>
    <w:rsid w:val="00C313B5"/>
    <w:rsid w:val="00C4008C"/>
    <w:rsid w:val="00C423BC"/>
    <w:rsid w:val="00C44843"/>
    <w:rsid w:val="00C45F97"/>
    <w:rsid w:val="00C46B63"/>
    <w:rsid w:val="00C52A16"/>
    <w:rsid w:val="00C52D32"/>
    <w:rsid w:val="00C54094"/>
    <w:rsid w:val="00C64597"/>
    <w:rsid w:val="00C65066"/>
    <w:rsid w:val="00C65A86"/>
    <w:rsid w:val="00C65D44"/>
    <w:rsid w:val="00C663D4"/>
    <w:rsid w:val="00C7042A"/>
    <w:rsid w:val="00C7129C"/>
    <w:rsid w:val="00C720E0"/>
    <w:rsid w:val="00C75C4F"/>
    <w:rsid w:val="00C83AB1"/>
    <w:rsid w:val="00C8492B"/>
    <w:rsid w:val="00C84D7D"/>
    <w:rsid w:val="00C90986"/>
    <w:rsid w:val="00C90C98"/>
    <w:rsid w:val="00CA257B"/>
    <w:rsid w:val="00CA4D31"/>
    <w:rsid w:val="00CA5A35"/>
    <w:rsid w:val="00CB18E4"/>
    <w:rsid w:val="00CB3E9C"/>
    <w:rsid w:val="00CB58D7"/>
    <w:rsid w:val="00CC23B5"/>
    <w:rsid w:val="00CC4630"/>
    <w:rsid w:val="00CC77F2"/>
    <w:rsid w:val="00CD2767"/>
    <w:rsid w:val="00CD3323"/>
    <w:rsid w:val="00CD7B9F"/>
    <w:rsid w:val="00CE2E4C"/>
    <w:rsid w:val="00CE3A4D"/>
    <w:rsid w:val="00CE567F"/>
    <w:rsid w:val="00CE599E"/>
    <w:rsid w:val="00CE5A62"/>
    <w:rsid w:val="00CE76DB"/>
    <w:rsid w:val="00CF738B"/>
    <w:rsid w:val="00D01158"/>
    <w:rsid w:val="00D01445"/>
    <w:rsid w:val="00D01B76"/>
    <w:rsid w:val="00D025A2"/>
    <w:rsid w:val="00D05069"/>
    <w:rsid w:val="00D05AA8"/>
    <w:rsid w:val="00D07EF7"/>
    <w:rsid w:val="00D10EC7"/>
    <w:rsid w:val="00D11FC0"/>
    <w:rsid w:val="00D1296E"/>
    <w:rsid w:val="00D1371B"/>
    <w:rsid w:val="00D14825"/>
    <w:rsid w:val="00D168D3"/>
    <w:rsid w:val="00D205DB"/>
    <w:rsid w:val="00D2134D"/>
    <w:rsid w:val="00D2177B"/>
    <w:rsid w:val="00D2231A"/>
    <w:rsid w:val="00D24716"/>
    <w:rsid w:val="00D251A5"/>
    <w:rsid w:val="00D275C1"/>
    <w:rsid w:val="00D3262F"/>
    <w:rsid w:val="00D32E12"/>
    <w:rsid w:val="00D34A35"/>
    <w:rsid w:val="00D45450"/>
    <w:rsid w:val="00D454CD"/>
    <w:rsid w:val="00D55A96"/>
    <w:rsid w:val="00D56EDB"/>
    <w:rsid w:val="00D630D0"/>
    <w:rsid w:val="00D634FC"/>
    <w:rsid w:val="00D64125"/>
    <w:rsid w:val="00D655F1"/>
    <w:rsid w:val="00D6614A"/>
    <w:rsid w:val="00D66456"/>
    <w:rsid w:val="00D667E8"/>
    <w:rsid w:val="00D66863"/>
    <w:rsid w:val="00D66941"/>
    <w:rsid w:val="00D679B5"/>
    <w:rsid w:val="00D67C92"/>
    <w:rsid w:val="00D70B6F"/>
    <w:rsid w:val="00D7129A"/>
    <w:rsid w:val="00D73CA1"/>
    <w:rsid w:val="00D7579A"/>
    <w:rsid w:val="00D76266"/>
    <w:rsid w:val="00D82D3F"/>
    <w:rsid w:val="00D8749C"/>
    <w:rsid w:val="00D91C22"/>
    <w:rsid w:val="00D92638"/>
    <w:rsid w:val="00D9266F"/>
    <w:rsid w:val="00D93DD3"/>
    <w:rsid w:val="00D9515E"/>
    <w:rsid w:val="00DA1D7B"/>
    <w:rsid w:val="00DA5CB7"/>
    <w:rsid w:val="00DB4EB2"/>
    <w:rsid w:val="00DB51DE"/>
    <w:rsid w:val="00DB621D"/>
    <w:rsid w:val="00DC4A64"/>
    <w:rsid w:val="00DC5EBA"/>
    <w:rsid w:val="00DD079C"/>
    <w:rsid w:val="00DD5170"/>
    <w:rsid w:val="00DD5D6B"/>
    <w:rsid w:val="00DD7257"/>
    <w:rsid w:val="00DE1306"/>
    <w:rsid w:val="00DE14EE"/>
    <w:rsid w:val="00DE4E75"/>
    <w:rsid w:val="00DE5935"/>
    <w:rsid w:val="00DE5D04"/>
    <w:rsid w:val="00DE61C7"/>
    <w:rsid w:val="00DE645D"/>
    <w:rsid w:val="00DF19CD"/>
    <w:rsid w:val="00DF5CA0"/>
    <w:rsid w:val="00DF7B3B"/>
    <w:rsid w:val="00DF7E32"/>
    <w:rsid w:val="00E01C7C"/>
    <w:rsid w:val="00E0455E"/>
    <w:rsid w:val="00E07620"/>
    <w:rsid w:val="00E10D12"/>
    <w:rsid w:val="00E11579"/>
    <w:rsid w:val="00E117E2"/>
    <w:rsid w:val="00E17170"/>
    <w:rsid w:val="00E22833"/>
    <w:rsid w:val="00E25EED"/>
    <w:rsid w:val="00E272B4"/>
    <w:rsid w:val="00E277E0"/>
    <w:rsid w:val="00E3193C"/>
    <w:rsid w:val="00E406B9"/>
    <w:rsid w:val="00E45921"/>
    <w:rsid w:val="00E50D83"/>
    <w:rsid w:val="00E53FA3"/>
    <w:rsid w:val="00E55206"/>
    <w:rsid w:val="00E55D66"/>
    <w:rsid w:val="00E6021B"/>
    <w:rsid w:val="00E60C85"/>
    <w:rsid w:val="00E63627"/>
    <w:rsid w:val="00E63E6E"/>
    <w:rsid w:val="00E66F7A"/>
    <w:rsid w:val="00E67826"/>
    <w:rsid w:val="00E6786B"/>
    <w:rsid w:val="00E71D72"/>
    <w:rsid w:val="00E72423"/>
    <w:rsid w:val="00E728ED"/>
    <w:rsid w:val="00E749EE"/>
    <w:rsid w:val="00E75F7D"/>
    <w:rsid w:val="00E76ACE"/>
    <w:rsid w:val="00E77435"/>
    <w:rsid w:val="00E80FC1"/>
    <w:rsid w:val="00E83A8C"/>
    <w:rsid w:val="00E84012"/>
    <w:rsid w:val="00E857A9"/>
    <w:rsid w:val="00E858F4"/>
    <w:rsid w:val="00E870AE"/>
    <w:rsid w:val="00E90997"/>
    <w:rsid w:val="00E91359"/>
    <w:rsid w:val="00E9146C"/>
    <w:rsid w:val="00E95B20"/>
    <w:rsid w:val="00E96E73"/>
    <w:rsid w:val="00EA042F"/>
    <w:rsid w:val="00EA3DB7"/>
    <w:rsid w:val="00EA4B27"/>
    <w:rsid w:val="00EB14E1"/>
    <w:rsid w:val="00EB2167"/>
    <w:rsid w:val="00EB3A71"/>
    <w:rsid w:val="00EB45D5"/>
    <w:rsid w:val="00EB4999"/>
    <w:rsid w:val="00EB50D8"/>
    <w:rsid w:val="00EB5A9F"/>
    <w:rsid w:val="00EC07A7"/>
    <w:rsid w:val="00EC28CD"/>
    <w:rsid w:val="00EC4A9E"/>
    <w:rsid w:val="00ED36DF"/>
    <w:rsid w:val="00ED59C7"/>
    <w:rsid w:val="00ED782B"/>
    <w:rsid w:val="00ED78E5"/>
    <w:rsid w:val="00EE24D3"/>
    <w:rsid w:val="00EE351B"/>
    <w:rsid w:val="00EE45D6"/>
    <w:rsid w:val="00EE7D1A"/>
    <w:rsid w:val="00EF0441"/>
    <w:rsid w:val="00EF1DB2"/>
    <w:rsid w:val="00EF3DA8"/>
    <w:rsid w:val="00EF46A3"/>
    <w:rsid w:val="00F00063"/>
    <w:rsid w:val="00F0204B"/>
    <w:rsid w:val="00F05481"/>
    <w:rsid w:val="00F10260"/>
    <w:rsid w:val="00F171F6"/>
    <w:rsid w:val="00F177C0"/>
    <w:rsid w:val="00F21466"/>
    <w:rsid w:val="00F22C8B"/>
    <w:rsid w:val="00F2409B"/>
    <w:rsid w:val="00F25EBC"/>
    <w:rsid w:val="00F26702"/>
    <w:rsid w:val="00F26AFF"/>
    <w:rsid w:val="00F30245"/>
    <w:rsid w:val="00F33982"/>
    <w:rsid w:val="00F34C4A"/>
    <w:rsid w:val="00F359B9"/>
    <w:rsid w:val="00F37025"/>
    <w:rsid w:val="00F42270"/>
    <w:rsid w:val="00F42DE2"/>
    <w:rsid w:val="00F46444"/>
    <w:rsid w:val="00F4717E"/>
    <w:rsid w:val="00F500F1"/>
    <w:rsid w:val="00F516A2"/>
    <w:rsid w:val="00F57E66"/>
    <w:rsid w:val="00F60D25"/>
    <w:rsid w:val="00F64365"/>
    <w:rsid w:val="00F70798"/>
    <w:rsid w:val="00F71AA2"/>
    <w:rsid w:val="00F71FB2"/>
    <w:rsid w:val="00F7393A"/>
    <w:rsid w:val="00F75A10"/>
    <w:rsid w:val="00F7603C"/>
    <w:rsid w:val="00F7710C"/>
    <w:rsid w:val="00F82308"/>
    <w:rsid w:val="00F82FC3"/>
    <w:rsid w:val="00F83A18"/>
    <w:rsid w:val="00F83F41"/>
    <w:rsid w:val="00F8797F"/>
    <w:rsid w:val="00F9491B"/>
    <w:rsid w:val="00F958ED"/>
    <w:rsid w:val="00F95FD8"/>
    <w:rsid w:val="00F969CA"/>
    <w:rsid w:val="00FA0CF4"/>
    <w:rsid w:val="00FA15A7"/>
    <w:rsid w:val="00FA1D3B"/>
    <w:rsid w:val="00FA21EF"/>
    <w:rsid w:val="00FA51D3"/>
    <w:rsid w:val="00FA5717"/>
    <w:rsid w:val="00FB2FA2"/>
    <w:rsid w:val="00FB3280"/>
    <w:rsid w:val="00FB570A"/>
    <w:rsid w:val="00FB5DE1"/>
    <w:rsid w:val="00FB742D"/>
    <w:rsid w:val="00FC0118"/>
    <w:rsid w:val="00FC20E2"/>
    <w:rsid w:val="00FC241C"/>
    <w:rsid w:val="00FC24E3"/>
    <w:rsid w:val="00FC3669"/>
    <w:rsid w:val="00FC4E7A"/>
    <w:rsid w:val="00FC56BF"/>
    <w:rsid w:val="00FC69EB"/>
    <w:rsid w:val="00FD0E87"/>
    <w:rsid w:val="00FD29E2"/>
    <w:rsid w:val="00FD4E06"/>
    <w:rsid w:val="00FD5E92"/>
    <w:rsid w:val="00FD772F"/>
    <w:rsid w:val="00FE3722"/>
    <w:rsid w:val="00FE3E64"/>
    <w:rsid w:val="00FE4462"/>
    <w:rsid w:val="00FE4A83"/>
    <w:rsid w:val="00FE5A38"/>
    <w:rsid w:val="00FF19DC"/>
    <w:rsid w:val="00FF3102"/>
    <w:rsid w:val="00FF3D11"/>
    <w:rsid w:val="00FF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99A5"/>
  <w15:chartTrackingRefBased/>
  <w15:docId w15:val="{60F1543A-78BB-4877-AD54-80F8FEE2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7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1F17F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1F17F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17F1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rsid w:val="001F17F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2">
    <w:name w:val="List 2"/>
    <w:basedOn w:val="Normal"/>
    <w:rsid w:val="001F17F1"/>
    <w:pPr>
      <w:ind w:left="720" w:hanging="360"/>
    </w:pPr>
  </w:style>
  <w:style w:type="paragraph" w:styleId="Title">
    <w:name w:val="Title"/>
    <w:basedOn w:val="Normal"/>
    <w:link w:val="TitleChar"/>
    <w:qFormat/>
    <w:rsid w:val="001F17F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F17F1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7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7F1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4D68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4C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C9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84C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C96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5277C-BFEA-41BE-8C0A-57293E0B7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4776748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</dc:creator>
  <cp:keywords/>
  <dc:description/>
  <cp:lastModifiedBy>ekasamsiati03</cp:lastModifiedBy>
  <cp:revision>75</cp:revision>
  <cp:lastPrinted>2021-03-12T01:53:00Z</cp:lastPrinted>
  <dcterms:created xsi:type="dcterms:W3CDTF">2021-01-20T06:51:00Z</dcterms:created>
  <dcterms:modified xsi:type="dcterms:W3CDTF">2022-07-26T01:17:00Z</dcterms:modified>
</cp:coreProperties>
</file>