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46"/>
          <w:szCs w:val="46"/>
        </w:rPr>
        <w:drawing>
          <wp:inline distB="57150" distT="57150" distL="57150" distR="57150">
            <wp:extent cx="869950" cy="190500"/>
            <wp:effectExtent b="0" l="0" r="0" t="0"/>
            <wp:docPr descr="skillcrush_logo.png" id="1" name="image3.png"/>
            <a:graphic>
              <a:graphicData uri="http://schemas.openxmlformats.org/drawingml/2006/picture">
                <pic:pic>
                  <pic:nvPicPr>
                    <pic:cNvPr descr="skillcrush_logo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Montserrat" w:cs="Montserrat" w:eastAsia="Montserrat" w:hAnsi="Montserrat"/>
          <w:i w:val="1"/>
          <w:color w:val="f16059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60"/>
          <w:szCs w:val="60"/>
          <w:rtl w:val="0"/>
        </w:rPr>
        <w:t xml:space="preserve">WEBSITE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GENERAL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will the purpose of this site be?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to promote my skills while clearly showing my personality, who I am, and how that relates to my work. I want my audience to clearly know what I do, how to find samples of my work, and to understand who I am as a person.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AUDIENCE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Who are the people I really want to reach with my site?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Describe your target user for the site (ie. new clients, other design professionals to network with, companies).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to connect with future clients and employers for companies and small businesses that I find most appealing.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are the 3 main actions I want my users to take? </w:t>
      </w: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List the most important first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them to learn about my skills and areas of expertise.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to them to view samples of my work.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hanging="360"/>
        <w:contextualSpacing w:val="1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them to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WEBSITE DETAILS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will I call my website?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I want to use my own name, Sadie Sharp, to make sure that my users connect with </w:t>
      </w:r>
      <w:r w:rsidDel="00000000" w:rsidR="00000000" w:rsidRPr="00000000">
        <w:rPr>
          <w:rFonts w:ascii="Open Sans" w:cs="Open Sans" w:eastAsia="Open Sans" w:hAnsi="Open Sans"/>
          <w:i w:val="1"/>
          <w:color w:val="3b3b3b"/>
          <w:sz w:val="24"/>
          <w:szCs w:val="24"/>
          <w:rtl w:val="0"/>
        </w:rPr>
        <w:t xml:space="preserve">me</w:t>
      </w: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 and not an impersonal business name.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What will the URL be? Is it available?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My URL will be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www.sadiesharp.com</w:t>
        </w:r>
      </w:hyperlink>
      <w:r w:rsidDel="00000000" w:rsidR="00000000" w:rsidRPr="00000000">
        <w:rPr>
          <w:rFonts w:ascii="Open Sans" w:cs="Open Sans" w:eastAsia="Open Sans" w:hAnsi="Open Sans"/>
          <w:color w:val="3b3b3b"/>
          <w:sz w:val="24"/>
          <w:szCs w:val="24"/>
          <w:rtl w:val="0"/>
        </w:rPr>
        <w:t xml:space="preserve"> and it’s available!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Courier New" w:cs="Courier New" w:eastAsia="Courier New" w:hAnsi="Courier New"/>
          <w:color w:val="3b3b3b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57150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4.png"/>
          <a:graphic>
            <a:graphicData uri="http://schemas.openxmlformats.org/drawingml/2006/picture">
              <pic:pic>
                <pic:nvPicPr>
                  <pic:cNvPr descr="skillcrush_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SITE QUESTIONNAIRE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sadiesharp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