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3.0.0 to 3.0.1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3.0.0 to 3.0.1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CLI error templates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under your </w:t>
      </w:r>
      <w:r w:rsidDel="00000000" w:rsidR="00000000" w:rsidRPr="00000000">
        <w:rPr>
          <w:i w:val="1"/>
          <w:rtl w:val="0"/>
        </w:rPr>
        <w:t xml:space="preserve">application/views/errors/cli/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02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30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