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A1DD6" w14:textId="77777777" w:rsidR="00D77A10" w:rsidRPr="00D77A10" w:rsidRDefault="00D77A10" w:rsidP="00D77A10">
      <w:pPr>
        <w:spacing w:before="100" w:beforeAutospacing="1" w:after="100" w:afterAutospacing="1" w:line="240" w:lineRule="auto"/>
        <w:outlineLvl w:val="4"/>
        <w:rPr>
          <w:rFonts w:ascii="Segoe UI" w:eastAsia="Times New Roman" w:hAnsi="Segoe UI" w:cs="Segoe UI"/>
          <w:caps/>
          <w:color w:val="212529"/>
          <w:sz w:val="28"/>
          <w:szCs w:val="28"/>
          <w:lang w:eastAsia="ru-RU"/>
        </w:rPr>
      </w:pPr>
      <w:r w:rsidRPr="00D77A10">
        <w:rPr>
          <w:rFonts w:ascii="Segoe UI" w:eastAsia="Times New Roman" w:hAnsi="Segoe UI" w:cs="Segoe UI"/>
          <w:caps/>
          <w:color w:val="212529"/>
          <w:sz w:val="28"/>
          <w:szCs w:val="28"/>
          <w:lang w:eastAsia="ru-RU"/>
        </w:rPr>
        <w:t>1. ОБЩИЕ ПОЛОЖЕНИЯ</w:t>
      </w:r>
    </w:p>
    <w:p w14:paraId="6F976585" w14:textId="77777777" w:rsidR="00D77A10" w:rsidRPr="00D77A10" w:rsidRDefault="00D77A10" w:rsidP="00D77A10">
      <w:pPr>
        <w:spacing w:beforeAutospacing="1" w:after="0" w:afterAutospacing="1" w:line="240" w:lineRule="auto"/>
        <w:rPr>
          <w:rFonts w:ascii="Montserrat" w:eastAsia="Times New Roman" w:hAnsi="Montserrat" w:cs="Times New Roman"/>
          <w:color w:val="212529"/>
          <w:sz w:val="28"/>
          <w:szCs w:val="28"/>
          <w:lang w:eastAsia="ru-RU"/>
        </w:rPr>
      </w:pPr>
      <w:r w:rsidRPr="00D77A10">
        <w:rPr>
          <w:rFonts w:ascii="Montserrat" w:eastAsia="Times New Roman" w:hAnsi="Montserrat" w:cs="Times New Roman"/>
          <w:color w:val="212529"/>
          <w:sz w:val="28"/>
          <w:szCs w:val="28"/>
          <w:lang w:eastAsia="ru-RU"/>
        </w:rPr>
        <w:t>1.1. Предметом регулирования настоящего Пользовательского соглашения (далее «ПС» или «Соглашение») являются отношения между ООО «АРКЕЙН-СВИТЧ» (ОГРН 1027739850962, Россия, 125167, г. Москва, Новгородская д.26, кв.72 далее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 или «Компания», являющегося правообладателем сайта, доступного в том числе в сети Интернет по адресу </w:t>
      </w:r>
      <w:hyperlink r:id="rId5" w:history="1">
        <w:r w:rsidRPr="00D77A10">
          <w:rPr>
            <w:rFonts w:ascii="Montserrat" w:eastAsia="Times New Roman" w:hAnsi="Montserrat" w:cs="Times New Roman"/>
            <w:color w:val="007BFF"/>
            <w:sz w:val="28"/>
            <w:szCs w:val="28"/>
            <w:u w:val="single"/>
            <w:lang w:eastAsia="ru-RU"/>
          </w:rPr>
          <w:t>https://arcane-switch.com/</w:t>
        </w:r>
      </w:hyperlink>
      <w:r w:rsidRPr="00D77A10">
        <w:rPr>
          <w:rFonts w:ascii="Montserrat" w:eastAsia="Times New Roman" w:hAnsi="Montserrat" w:cs="Times New Roman"/>
          <w:color w:val="212529"/>
          <w:sz w:val="28"/>
          <w:szCs w:val="28"/>
          <w:lang w:eastAsia="ru-RU"/>
        </w:rPr>
        <w:t> (далее – «Сайт»), и Вами (физическим лицом пользователем сети Интернет), далее «Пользователь», по поводу использования Сервиса Компании. Настоящее Соглашение размещено по адресу: место для адреса на сайте.</w:t>
      </w:r>
    </w:p>
    <w:p w14:paraId="1E1E83CC" w14:textId="77777777" w:rsidR="00D77A10" w:rsidRPr="00D77A10" w:rsidRDefault="00D77A10" w:rsidP="00D77A10">
      <w:pPr>
        <w:spacing w:beforeAutospacing="1" w:after="0" w:afterAutospacing="1" w:line="240" w:lineRule="auto"/>
        <w:rPr>
          <w:rFonts w:ascii="Montserrat" w:eastAsia="Times New Roman" w:hAnsi="Montserrat" w:cs="Times New Roman"/>
          <w:color w:val="212529"/>
          <w:sz w:val="28"/>
          <w:szCs w:val="28"/>
          <w:lang w:eastAsia="ru-RU"/>
        </w:rPr>
      </w:pPr>
      <w:r w:rsidRPr="00D77A10">
        <w:rPr>
          <w:rFonts w:ascii="Montserrat" w:eastAsia="Times New Roman" w:hAnsi="Montserrat" w:cs="Times New Roman"/>
          <w:color w:val="212529"/>
          <w:sz w:val="28"/>
          <w:szCs w:val="28"/>
          <w:lang w:eastAsia="ru-RU"/>
        </w:rPr>
        <w:t>1.2. Использование сервиса регулируется настоящим Соглашением, а также следующими документами, которые являются неотъемлемой частью настоящего соглашения: Политикой конфиденциальности (здесь </w:t>
      </w:r>
      <w:hyperlink r:id="rId6" w:history="1">
        <w:r w:rsidRPr="00D77A10">
          <w:rPr>
            <w:rFonts w:ascii="Montserrat" w:eastAsia="Times New Roman" w:hAnsi="Montserrat" w:cs="Times New Roman"/>
            <w:color w:val="007BFF"/>
            <w:sz w:val="28"/>
            <w:szCs w:val="28"/>
            <w:u w:val="single"/>
            <w:lang w:eastAsia="ru-RU"/>
          </w:rPr>
          <w:t>https://arcane-switch.com/about/documents/user-agreement/</w:t>
        </w:r>
      </w:hyperlink>
      <w:r w:rsidRPr="00D77A10">
        <w:rPr>
          <w:rFonts w:ascii="Montserrat" w:eastAsia="Times New Roman" w:hAnsi="Montserrat" w:cs="Times New Roman"/>
          <w:color w:val="212529"/>
          <w:sz w:val="28"/>
          <w:szCs w:val="28"/>
          <w:lang w:eastAsia="ru-RU"/>
        </w:rPr>
        <w:t xml:space="preserve">). Соглашение может быть изменено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 xml:space="preserve"> без какого-либо специального уведомления, новая редакция Соглашения вступает в силу с момента ее размещения в сети Интернет по указанному в настоящем абзаце адресу, если иное не предусмотрено новой редакцией Соглашения. Действующая редакция ПС всегда находится на странице по </w:t>
      </w:r>
      <w:proofErr w:type="gramStart"/>
      <w:r w:rsidRPr="00D77A10">
        <w:rPr>
          <w:rFonts w:ascii="Montserrat" w:eastAsia="Times New Roman" w:hAnsi="Montserrat" w:cs="Times New Roman"/>
          <w:color w:val="212529"/>
          <w:sz w:val="28"/>
          <w:szCs w:val="28"/>
          <w:lang w:eastAsia="ru-RU"/>
        </w:rPr>
        <w:t>адресу</w:t>
      </w:r>
      <w:proofErr w:type="gramEnd"/>
      <w:r w:rsidRPr="00D77A10">
        <w:rPr>
          <w:rFonts w:ascii="Montserrat" w:eastAsia="Times New Roman" w:hAnsi="Montserrat" w:cs="Times New Roman"/>
          <w:color w:val="212529"/>
          <w:sz w:val="28"/>
          <w:szCs w:val="28"/>
          <w:lang w:eastAsia="ru-RU"/>
        </w:rPr>
        <w:t xml:space="preserve"> Здесь адрес постоянного места.</w:t>
      </w:r>
    </w:p>
    <w:p w14:paraId="13B2F2EB" w14:textId="77777777" w:rsidR="00D77A10" w:rsidRPr="00D77A10" w:rsidRDefault="00D77A10" w:rsidP="00D77A10">
      <w:pPr>
        <w:spacing w:before="100" w:beforeAutospacing="1" w:after="100" w:afterAutospacing="1" w:line="240" w:lineRule="auto"/>
        <w:rPr>
          <w:rFonts w:ascii="Montserrat" w:eastAsia="Times New Roman" w:hAnsi="Montserrat" w:cs="Times New Roman"/>
          <w:color w:val="212529"/>
          <w:sz w:val="28"/>
          <w:szCs w:val="28"/>
          <w:lang w:eastAsia="ru-RU"/>
        </w:rPr>
      </w:pPr>
      <w:r w:rsidRPr="00D77A10">
        <w:rPr>
          <w:rFonts w:ascii="Montserrat" w:eastAsia="Times New Roman" w:hAnsi="Montserrat" w:cs="Times New Roman"/>
          <w:color w:val="212529"/>
          <w:sz w:val="28"/>
          <w:szCs w:val="28"/>
          <w:lang w:eastAsia="ru-RU"/>
        </w:rPr>
        <w:t xml:space="preserve">1.3. Начиная использовать сервис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 xml:space="preserve"> или его отдельные функции, либо пройдя процедуру регистрации, Пользователь считается принявшим условия Соглашения в полном объеме, без всяких оговорок и исключений. В случае несогласия Пользователя с какими-либо из положений Соглашения, Пользователь не вправе использовать сервис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 xml:space="preserve">. В случае если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 xml:space="preserve"> были внесены какие-либо изменения в Соглашение в порядке, предусмотренном пунктом 1.2. Соглашения, с которыми Пользователь не согласен, он обязан прекратить использование сервиса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w:t>
      </w:r>
    </w:p>
    <w:p w14:paraId="531DD1A0" w14:textId="77777777" w:rsidR="00D77A10" w:rsidRPr="00D77A10" w:rsidRDefault="00D77A10" w:rsidP="00D77A10">
      <w:pPr>
        <w:spacing w:before="100" w:beforeAutospacing="1" w:after="100" w:afterAutospacing="1" w:line="240" w:lineRule="auto"/>
        <w:outlineLvl w:val="4"/>
        <w:rPr>
          <w:rFonts w:ascii="Segoe UI" w:eastAsia="Times New Roman" w:hAnsi="Segoe UI" w:cs="Segoe UI"/>
          <w:caps/>
          <w:color w:val="212529"/>
          <w:sz w:val="28"/>
          <w:szCs w:val="28"/>
          <w:lang w:eastAsia="ru-RU"/>
        </w:rPr>
      </w:pPr>
      <w:r w:rsidRPr="00D77A10">
        <w:rPr>
          <w:rFonts w:ascii="Segoe UI" w:eastAsia="Times New Roman" w:hAnsi="Segoe UI" w:cs="Segoe UI"/>
          <w:caps/>
          <w:color w:val="212529"/>
          <w:sz w:val="28"/>
          <w:szCs w:val="28"/>
          <w:lang w:eastAsia="ru-RU"/>
        </w:rPr>
        <w:t>2. ПРЕДМЕТ СОГЛАШЕНИЯ</w:t>
      </w:r>
    </w:p>
    <w:p w14:paraId="39FFC011" w14:textId="77777777" w:rsidR="00D77A10" w:rsidRPr="00D77A10" w:rsidRDefault="00D77A10" w:rsidP="00D77A10">
      <w:pPr>
        <w:spacing w:before="100" w:beforeAutospacing="1" w:after="100" w:afterAutospacing="1" w:line="240" w:lineRule="auto"/>
        <w:rPr>
          <w:rFonts w:ascii="Montserrat" w:eastAsia="Times New Roman" w:hAnsi="Montserrat" w:cs="Times New Roman"/>
          <w:color w:val="212529"/>
          <w:sz w:val="28"/>
          <w:szCs w:val="28"/>
          <w:lang w:eastAsia="ru-RU"/>
        </w:rPr>
      </w:pPr>
      <w:r w:rsidRPr="00D77A10">
        <w:rPr>
          <w:rFonts w:ascii="Montserrat" w:eastAsia="Times New Roman" w:hAnsi="Montserrat" w:cs="Times New Roman"/>
          <w:color w:val="212529"/>
          <w:sz w:val="28"/>
          <w:szCs w:val="28"/>
          <w:lang w:eastAsia="ru-RU"/>
        </w:rPr>
        <w:t xml:space="preserve">2.1. По условиям настоящего Соглашения,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 xml:space="preserve"> предоставляет Пользователю с помощью веб-интерфейса </w:t>
      </w:r>
      <w:r w:rsidRPr="00D77A10">
        <w:rPr>
          <w:rFonts w:ascii="Montserrat" w:eastAsia="Times New Roman" w:hAnsi="Montserrat" w:cs="Times New Roman"/>
          <w:color w:val="212529"/>
          <w:sz w:val="28"/>
          <w:szCs w:val="28"/>
          <w:lang w:eastAsia="ru-RU"/>
        </w:rPr>
        <w:lastRenderedPageBreak/>
        <w:t xml:space="preserve">и/или мобильного и иных инструментов доступ к Сервису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 в целях оказания услуг и/или предоставления прав использования Сервиса.</w:t>
      </w:r>
    </w:p>
    <w:p w14:paraId="237816F5" w14:textId="77777777" w:rsidR="00D77A10" w:rsidRPr="00D77A10" w:rsidRDefault="00D77A10" w:rsidP="00D77A10">
      <w:pPr>
        <w:spacing w:before="100" w:beforeAutospacing="1" w:after="100" w:afterAutospacing="1" w:line="240" w:lineRule="auto"/>
        <w:rPr>
          <w:rFonts w:ascii="Montserrat" w:eastAsia="Times New Roman" w:hAnsi="Montserrat" w:cs="Times New Roman"/>
          <w:color w:val="212529"/>
          <w:sz w:val="28"/>
          <w:szCs w:val="28"/>
          <w:lang w:eastAsia="ru-RU"/>
        </w:rPr>
      </w:pPr>
      <w:r w:rsidRPr="00D77A10">
        <w:rPr>
          <w:rFonts w:ascii="Montserrat" w:eastAsia="Times New Roman" w:hAnsi="Montserrat" w:cs="Times New Roman"/>
          <w:color w:val="212529"/>
          <w:sz w:val="28"/>
          <w:szCs w:val="28"/>
          <w:lang w:eastAsia="ru-RU"/>
        </w:rPr>
        <w:t xml:space="preserve">2.2. Сервисы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 xml:space="preserve"> предоставляются на возмездной основе, если иное не предусмотрено настоящим Соглашением.</w:t>
      </w:r>
    </w:p>
    <w:p w14:paraId="5115731E" w14:textId="77777777" w:rsidR="00D77A10" w:rsidRPr="00D77A10" w:rsidRDefault="00D77A10" w:rsidP="00D77A10">
      <w:pPr>
        <w:spacing w:before="100" w:beforeAutospacing="1" w:after="100" w:afterAutospacing="1" w:line="240" w:lineRule="auto"/>
        <w:outlineLvl w:val="4"/>
        <w:rPr>
          <w:rFonts w:ascii="Segoe UI" w:eastAsia="Times New Roman" w:hAnsi="Segoe UI" w:cs="Segoe UI"/>
          <w:caps/>
          <w:color w:val="212529"/>
          <w:sz w:val="28"/>
          <w:szCs w:val="28"/>
          <w:lang w:eastAsia="ru-RU"/>
        </w:rPr>
      </w:pPr>
      <w:r w:rsidRPr="00D77A10">
        <w:rPr>
          <w:rFonts w:ascii="Segoe UI" w:eastAsia="Times New Roman" w:hAnsi="Segoe UI" w:cs="Segoe UI"/>
          <w:caps/>
          <w:color w:val="212529"/>
          <w:sz w:val="28"/>
          <w:szCs w:val="28"/>
          <w:lang w:eastAsia="ru-RU"/>
        </w:rPr>
        <w:t>3. РЕГИСТРАЦИЯ ПОЛЬЗОВАТЕЛЯ. УЧЕТНАЯ ЗАПИСЬ ПОЛЬЗОВАТЕЛЯ</w:t>
      </w:r>
    </w:p>
    <w:p w14:paraId="3EEE35FE" w14:textId="77777777" w:rsidR="00D77A10" w:rsidRPr="00D77A10" w:rsidRDefault="00D77A10" w:rsidP="00D77A10">
      <w:pPr>
        <w:spacing w:before="100" w:beforeAutospacing="1" w:after="100" w:afterAutospacing="1" w:line="240" w:lineRule="auto"/>
        <w:rPr>
          <w:rFonts w:ascii="Montserrat" w:eastAsia="Times New Roman" w:hAnsi="Montserrat" w:cs="Times New Roman"/>
          <w:color w:val="212529"/>
          <w:sz w:val="28"/>
          <w:szCs w:val="28"/>
          <w:lang w:eastAsia="ru-RU"/>
        </w:rPr>
      </w:pPr>
      <w:r w:rsidRPr="00D77A10">
        <w:rPr>
          <w:rFonts w:ascii="Montserrat" w:eastAsia="Times New Roman" w:hAnsi="Montserrat" w:cs="Times New Roman"/>
          <w:color w:val="212529"/>
          <w:sz w:val="28"/>
          <w:szCs w:val="28"/>
          <w:lang w:eastAsia="ru-RU"/>
        </w:rPr>
        <w:t xml:space="preserve">3.1. Для того чтобы воспользоваться сервисом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 xml:space="preserve"> или некоторыми отдельными функциями сервиса, Пользователю необходимо пройти процедуру регистрации, в результате которой для Пользователя будет создана уникальная учетная запись. Пользователь, достигший возраста 16 лет, вправе самостоятельно производить регистрацию учетной записи и использовать сервис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 xml:space="preserve"> в пределах правоспособности, установленной применимым законодательством. В случае если Пользователь не достиг указанного возраста, а также в случаях, когда этого требует применимое законодательство, использование сервиса допускается только с согласия родителей или иных законных представителей</w:t>
      </w:r>
    </w:p>
    <w:p w14:paraId="539A20EC" w14:textId="77777777" w:rsidR="00D77A10" w:rsidRPr="00D77A10" w:rsidRDefault="00D77A10" w:rsidP="00D77A10">
      <w:pPr>
        <w:spacing w:before="100" w:beforeAutospacing="1" w:after="100" w:afterAutospacing="1" w:line="240" w:lineRule="auto"/>
        <w:rPr>
          <w:rFonts w:ascii="Montserrat" w:eastAsia="Times New Roman" w:hAnsi="Montserrat" w:cs="Times New Roman"/>
          <w:color w:val="212529"/>
          <w:sz w:val="28"/>
          <w:szCs w:val="28"/>
          <w:lang w:eastAsia="ru-RU"/>
        </w:rPr>
      </w:pPr>
      <w:r w:rsidRPr="00D77A10">
        <w:rPr>
          <w:rFonts w:ascii="Montserrat" w:eastAsia="Times New Roman" w:hAnsi="Montserrat" w:cs="Times New Roman"/>
          <w:color w:val="212529"/>
          <w:sz w:val="28"/>
          <w:szCs w:val="28"/>
          <w:lang w:eastAsia="ru-RU"/>
        </w:rPr>
        <w:t xml:space="preserve">3.2. Для регистрации Пользователь обязуется предоставить достоверную и полную информацию о себе по вопросам, предлагаемым в форме регистрации, и поддерживать эту информацию в актуальном состоянии. Если Пользователь предоставляет неверную информацию или у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 xml:space="preserve"> есть основания полагать, что предоставленная Пользователем информация неполная или недостоверна,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 xml:space="preserve"> имеет право по своему усмотрению заблокировать либо удалить учетную запись Пользователя и отказать Пользователю в использовании своего сервиса.</w:t>
      </w:r>
    </w:p>
    <w:p w14:paraId="5AEDDACB" w14:textId="77777777" w:rsidR="00D77A10" w:rsidRPr="00D77A10" w:rsidRDefault="00D77A10" w:rsidP="00D77A10">
      <w:pPr>
        <w:spacing w:after="0" w:line="240" w:lineRule="auto"/>
        <w:ind w:left="720"/>
        <w:rPr>
          <w:rFonts w:ascii="Segoe UI" w:eastAsia="Times New Roman" w:hAnsi="Segoe UI" w:cs="Segoe UI"/>
          <w:color w:val="212529"/>
          <w:sz w:val="28"/>
          <w:szCs w:val="28"/>
          <w:lang w:eastAsia="ru-RU"/>
        </w:rPr>
      </w:pPr>
      <w:r w:rsidRPr="00D77A10">
        <w:rPr>
          <w:rFonts w:ascii="Segoe UI" w:eastAsia="Times New Roman" w:hAnsi="Segoe UI" w:cs="Segoe UI"/>
          <w:color w:val="212529"/>
          <w:sz w:val="28"/>
          <w:szCs w:val="28"/>
          <w:lang w:eastAsia="ru-RU"/>
        </w:rPr>
        <w:t xml:space="preserve">3.2.1. При регистрации Пользователь может также настроить имя, которое может сопровождать опубликованные Пользователем материалы в рамках использования сервиса </w:t>
      </w:r>
      <w:proofErr w:type="spellStart"/>
      <w:r w:rsidRPr="00D77A10">
        <w:rPr>
          <w:rFonts w:ascii="Segoe UI" w:eastAsia="Times New Roman" w:hAnsi="Segoe UI" w:cs="Segoe UI"/>
          <w:color w:val="212529"/>
          <w:sz w:val="28"/>
          <w:szCs w:val="28"/>
          <w:lang w:eastAsia="ru-RU"/>
        </w:rPr>
        <w:t>arcane-switch</w:t>
      </w:r>
      <w:proofErr w:type="spellEnd"/>
      <w:r w:rsidRPr="00D77A10">
        <w:rPr>
          <w:rFonts w:ascii="Segoe UI" w:eastAsia="Times New Roman" w:hAnsi="Segoe UI" w:cs="Segoe UI"/>
          <w:color w:val="212529"/>
          <w:sz w:val="28"/>
          <w:szCs w:val="28"/>
          <w:lang w:eastAsia="ru-RU"/>
        </w:rPr>
        <w:t>.</w:t>
      </w:r>
    </w:p>
    <w:p w14:paraId="71EF8E83" w14:textId="77777777" w:rsidR="00D77A10" w:rsidRPr="00D77A10" w:rsidRDefault="00D77A10" w:rsidP="00D77A10">
      <w:pPr>
        <w:spacing w:before="100" w:beforeAutospacing="1" w:after="100" w:afterAutospacing="1" w:line="240" w:lineRule="auto"/>
        <w:rPr>
          <w:rFonts w:ascii="Montserrat" w:eastAsia="Times New Roman" w:hAnsi="Montserrat" w:cs="Times New Roman"/>
          <w:color w:val="212529"/>
          <w:sz w:val="28"/>
          <w:szCs w:val="28"/>
          <w:lang w:eastAsia="ru-RU"/>
        </w:rPr>
      </w:pPr>
      <w:r w:rsidRPr="00D77A10">
        <w:rPr>
          <w:rFonts w:ascii="Montserrat" w:eastAsia="Times New Roman" w:hAnsi="Montserrat" w:cs="Times New Roman"/>
          <w:color w:val="212529"/>
          <w:sz w:val="28"/>
          <w:szCs w:val="28"/>
          <w:lang w:eastAsia="ru-RU"/>
        </w:rPr>
        <w:t>3.3. Подтверждение учетной записи</w:t>
      </w:r>
    </w:p>
    <w:p w14:paraId="0E3B1F98" w14:textId="77777777" w:rsidR="00D77A10" w:rsidRPr="00D77A10" w:rsidRDefault="00D77A10" w:rsidP="00D77A10">
      <w:pPr>
        <w:spacing w:before="100" w:beforeAutospacing="1" w:after="100" w:afterAutospacing="1" w:line="240" w:lineRule="auto"/>
        <w:ind w:left="720"/>
        <w:rPr>
          <w:rFonts w:ascii="Montserrat" w:eastAsia="Times New Roman" w:hAnsi="Montserrat" w:cs="Segoe UI"/>
          <w:color w:val="212529"/>
          <w:sz w:val="28"/>
          <w:szCs w:val="28"/>
          <w:lang w:eastAsia="ru-RU"/>
        </w:rPr>
      </w:pPr>
      <w:r w:rsidRPr="00D77A10">
        <w:rPr>
          <w:rFonts w:ascii="Montserrat" w:eastAsia="Times New Roman" w:hAnsi="Montserrat" w:cs="Segoe UI"/>
          <w:color w:val="212529"/>
          <w:sz w:val="28"/>
          <w:szCs w:val="28"/>
          <w:lang w:eastAsia="ru-RU"/>
        </w:rPr>
        <w:t xml:space="preserve">3.3.1. Компания оставляет за собой право в любой момент потребовать от Пользователя подтверждения данных, </w:t>
      </w:r>
      <w:r w:rsidRPr="00D77A10">
        <w:rPr>
          <w:rFonts w:ascii="Montserrat" w:eastAsia="Times New Roman" w:hAnsi="Montserrat" w:cs="Segoe UI"/>
          <w:color w:val="212529"/>
          <w:sz w:val="28"/>
          <w:szCs w:val="28"/>
          <w:lang w:eastAsia="ru-RU"/>
        </w:rPr>
        <w:lastRenderedPageBreak/>
        <w:t xml:space="preserve">указанных при регистрации в учетной записи Пользователя на сервисе </w:t>
      </w:r>
      <w:proofErr w:type="spellStart"/>
      <w:r w:rsidRPr="00D77A10">
        <w:rPr>
          <w:rFonts w:ascii="Montserrat" w:eastAsia="Times New Roman" w:hAnsi="Montserrat" w:cs="Segoe UI"/>
          <w:color w:val="212529"/>
          <w:sz w:val="28"/>
          <w:szCs w:val="28"/>
          <w:lang w:eastAsia="ru-RU"/>
        </w:rPr>
        <w:t>arcane-switch</w:t>
      </w:r>
      <w:proofErr w:type="spellEnd"/>
      <w:r w:rsidRPr="00D77A10">
        <w:rPr>
          <w:rFonts w:ascii="Montserrat" w:eastAsia="Times New Roman" w:hAnsi="Montserrat" w:cs="Segoe UI"/>
          <w:color w:val="212529"/>
          <w:sz w:val="28"/>
          <w:szCs w:val="28"/>
          <w:lang w:eastAsia="ru-RU"/>
        </w:rPr>
        <w:t xml:space="preserve"> и содержащих информацию о Пользователе, а также иную информацию, связанную с использованием сервиса </w:t>
      </w:r>
      <w:proofErr w:type="spellStart"/>
      <w:r w:rsidRPr="00D77A10">
        <w:rPr>
          <w:rFonts w:ascii="Montserrat" w:eastAsia="Times New Roman" w:hAnsi="Montserrat" w:cs="Segoe UI"/>
          <w:color w:val="212529"/>
          <w:sz w:val="28"/>
          <w:szCs w:val="28"/>
          <w:lang w:eastAsia="ru-RU"/>
        </w:rPr>
        <w:t>arcane-switch</w:t>
      </w:r>
      <w:proofErr w:type="spellEnd"/>
      <w:r w:rsidRPr="00D77A10">
        <w:rPr>
          <w:rFonts w:ascii="Montserrat" w:eastAsia="Times New Roman" w:hAnsi="Montserrat" w:cs="Segoe UI"/>
          <w:color w:val="212529"/>
          <w:sz w:val="28"/>
          <w:szCs w:val="28"/>
          <w:lang w:eastAsia="ru-RU"/>
        </w:rPr>
        <w:t xml:space="preserve">, доступную Пользователю после авторизации с использованием логина и пароля Пользователя на сервисах </w:t>
      </w:r>
      <w:proofErr w:type="spellStart"/>
      <w:r w:rsidRPr="00D77A10">
        <w:rPr>
          <w:rFonts w:ascii="Montserrat" w:eastAsia="Times New Roman" w:hAnsi="Montserrat" w:cs="Segoe UI"/>
          <w:color w:val="212529"/>
          <w:sz w:val="28"/>
          <w:szCs w:val="28"/>
          <w:lang w:eastAsia="ru-RU"/>
        </w:rPr>
        <w:t>arcane-switch</w:t>
      </w:r>
      <w:proofErr w:type="spellEnd"/>
      <w:r w:rsidRPr="00D77A10">
        <w:rPr>
          <w:rFonts w:ascii="Montserrat" w:eastAsia="Times New Roman" w:hAnsi="Montserrat" w:cs="Segoe UI"/>
          <w:color w:val="212529"/>
          <w:sz w:val="28"/>
          <w:szCs w:val="28"/>
          <w:lang w:eastAsia="ru-RU"/>
        </w:rPr>
        <w:t>.</w:t>
      </w:r>
    </w:p>
    <w:p w14:paraId="0D37C232" w14:textId="77777777" w:rsidR="00D77A10" w:rsidRPr="00D77A10" w:rsidRDefault="00D77A10" w:rsidP="00D77A10">
      <w:pPr>
        <w:spacing w:before="100" w:beforeAutospacing="1" w:after="100" w:afterAutospacing="1" w:line="240" w:lineRule="auto"/>
        <w:ind w:left="720"/>
        <w:rPr>
          <w:rFonts w:ascii="Montserrat" w:eastAsia="Times New Roman" w:hAnsi="Montserrat" w:cs="Segoe UI"/>
          <w:color w:val="212529"/>
          <w:sz w:val="28"/>
          <w:szCs w:val="28"/>
          <w:lang w:eastAsia="ru-RU"/>
        </w:rPr>
      </w:pPr>
      <w:r w:rsidRPr="00D77A10">
        <w:rPr>
          <w:rFonts w:ascii="Montserrat" w:eastAsia="Times New Roman" w:hAnsi="Montserrat" w:cs="Segoe UI"/>
          <w:color w:val="212529"/>
          <w:sz w:val="28"/>
          <w:szCs w:val="28"/>
          <w:lang w:eastAsia="ru-RU"/>
        </w:rPr>
        <w:t xml:space="preserve">3.3.2. Для целей проверки заявленных Пользователем данных </w:t>
      </w:r>
      <w:proofErr w:type="spellStart"/>
      <w:r w:rsidRPr="00D77A10">
        <w:rPr>
          <w:rFonts w:ascii="Montserrat" w:eastAsia="Times New Roman" w:hAnsi="Montserrat" w:cs="Segoe UI"/>
          <w:color w:val="212529"/>
          <w:sz w:val="28"/>
          <w:szCs w:val="28"/>
          <w:lang w:eastAsia="ru-RU"/>
        </w:rPr>
        <w:t>arcane-switch</w:t>
      </w:r>
      <w:proofErr w:type="spellEnd"/>
      <w:r w:rsidRPr="00D77A10">
        <w:rPr>
          <w:rFonts w:ascii="Montserrat" w:eastAsia="Times New Roman" w:hAnsi="Montserrat" w:cs="Segoe UI"/>
          <w:color w:val="212529"/>
          <w:sz w:val="28"/>
          <w:szCs w:val="28"/>
          <w:lang w:eastAsia="ru-RU"/>
        </w:rPr>
        <w:t xml:space="preserve"> вправе запросить подтверждающие документы (в частности - документы, удостоверяющие личность), непредставление которых, по усмотрению </w:t>
      </w:r>
      <w:proofErr w:type="spellStart"/>
      <w:r w:rsidRPr="00D77A10">
        <w:rPr>
          <w:rFonts w:ascii="Montserrat" w:eastAsia="Times New Roman" w:hAnsi="Montserrat" w:cs="Segoe UI"/>
          <w:color w:val="212529"/>
          <w:sz w:val="28"/>
          <w:szCs w:val="28"/>
          <w:lang w:eastAsia="ru-RU"/>
        </w:rPr>
        <w:t>arcane-switch</w:t>
      </w:r>
      <w:proofErr w:type="spellEnd"/>
      <w:r w:rsidRPr="00D77A10">
        <w:rPr>
          <w:rFonts w:ascii="Montserrat" w:eastAsia="Times New Roman" w:hAnsi="Montserrat" w:cs="Segoe UI"/>
          <w:color w:val="212529"/>
          <w:sz w:val="28"/>
          <w:szCs w:val="28"/>
          <w:lang w:eastAsia="ru-RU"/>
        </w:rPr>
        <w:t xml:space="preserve">, может быть приравнено к предоставлению недостоверной информации и повлечь последствия, предусмотренные п. 3.2 Соглашения. В случае если данные Пользователя, указанные в предоставленных им документах, не соответствуют данным, указанным при регистрации, а также в случае, когда данные, указанные при регистрации, не позволяют идентифицировать Пользователя, </w:t>
      </w:r>
      <w:proofErr w:type="spellStart"/>
      <w:r w:rsidRPr="00D77A10">
        <w:rPr>
          <w:rFonts w:ascii="Montserrat" w:eastAsia="Times New Roman" w:hAnsi="Montserrat" w:cs="Segoe UI"/>
          <w:color w:val="212529"/>
          <w:sz w:val="28"/>
          <w:szCs w:val="28"/>
          <w:lang w:eastAsia="ru-RU"/>
        </w:rPr>
        <w:t>arcane-switch</w:t>
      </w:r>
      <w:proofErr w:type="spellEnd"/>
      <w:r w:rsidRPr="00D77A10">
        <w:rPr>
          <w:rFonts w:ascii="Montserrat" w:eastAsia="Times New Roman" w:hAnsi="Montserrat" w:cs="Segoe UI"/>
          <w:color w:val="212529"/>
          <w:sz w:val="28"/>
          <w:szCs w:val="28"/>
          <w:lang w:eastAsia="ru-RU"/>
        </w:rPr>
        <w:t xml:space="preserve"> вправе отказать Пользователю в доступе к учетной записи и использовании сервиса Компании.</w:t>
      </w:r>
    </w:p>
    <w:p w14:paraId="2F219F94" w14:textId="77777777" w:rsidR="00D77A10" w:rsidRPr="00D77A10" w:rsidRDefault="00D77A10" w:rsidP="00D77A10">
      <w:pPr>
        <w:spacing w:before="100" w:beforeAutospacing="1" w:after="100" w:afterAutospacing="1" w:line="240" w:lineRule="auto"/>
        <w:rPr>
          <w:rFonts w:ascii="Montserrat" w:eastAsia="Times New Roman" w:hAnsi="Montserrat" w:cs="Times New Roman"/>
          <w:color w:val="212529"/>
          <w:sz w:val="28"/>
          <w:szCs w:val="28"/>
          <w:lang w:eastAsia="ru-RU"/>
        </w:rPr>
      </w:pPr>
      <w:r w:rsidRPr="00D77A10">
        <w:rPr>
          <w:rFonts w:ascii="Montserrat" w:eastAsia="Times New Roman" w:hAnsi="Montserrat" w:cs="Times New Roman"/>
          <w:color w:val="212529"/>
          <w:sz w:val="28"/>
          <w:szCs w:val="28"/>
          <w:lang w:eastAsia="ru-RU"/>
        </w:rPr>
        <w:t xml:space="preserve">3.4. Персональная информация Пользователя, определенная Политикой конфиденциальности и содержащаяся в учетной записи Пользователя, хранится и обрабатывается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 xml:space="preserve"> в соответствии с условиями Политики конфиденциальности (ссылка на </w:t>
      </w:r>
      <w:proofErr w:type="spellStart"/>
      <w:r w:rsidRPr="00D77A10">
        <w:rPr>
          <w:rFonts w:ascii="Montserrat" w:eastAsia="Times New Roman" w:hAnsi="Montserrat" w:cs="Times New Roman"/>
          <w:color w:val="212529"/>
          <w:sz w:val="28"/>
          <w:szCs w:val="28"/>
          <w:lang w:eastAsia="ru-RU"/>
        </w:rPr>
        <w:t>коф</w:t>
      </w:r>
      <w:proofErr w:type="spellEnd"/>
      <w:r w:rsidRPr="00D77A10">
        <w:rPr>
          <w:rFonts w:ascii="Montserrat" w:eastAsia="Times New Roman" w:hAnsi="Montserrat" w:cs="Times New Roman"/>
          <w:color w:val="212529"/>
          <w:sz w:val="28"/>
          <w:szCs w:val="28"/>
          <w:lang w:eastAsia="ru-RU"/>
        </w:rPr>
        <w:t xml:space="preserve"> информацию).</w:t>
      </w:r>
    </w:p>
    <w:p w14:paraId="37F3B912" w14:textId="77777777" w:rsidR="00D77A10" w:rsidRPr="00D77A10" w:rsidRDefault="00D77A10" w:rsidP="00D77A10">
      <w:pPr>
        <w:spacing w:before="100" w:beforeAutospacing="1" w:after="100" w:afterAutospacing="1" w:line="240" w:lineRule="auto"/>
        <w:rPr>
          <w:rFonts w:ascii="Montserrat" w:eastAsia="Times New Roman" w:hAnsi="Montserrat" w:cs="Times New Roman"/>
          <w:color w:val="212529"/>
          <w:sz w:val="28"/>
          <w:szCs w:val="28"/>
          <w:lang w:eastAsia="ru-RU"/>
        </w:rPr>
      </w:pPr>
      <w:r w:rsidRPr="00D77A10">
        <w:rPr>
          <w:rFonts w:ascii="Montserrat" w:eastAsia="Times New Roman" w:hAnsi="Montserrat" w:cs="Times New Roman"/>
          <w:color w:val="212529"/>
          <w:sz w:val="28"/>
          <w:szCs w:val="28"/>
          <w:lang w:eastAsia="ru-RU"/>
        </w:rPr>
        <w:t>3.5. Средства для доступа к учетной записи Пользователя.</w:t>
      </w:r>
    </w:p>
    <w:p w14:paraId="1C0FCC3F" w14:textId="77777777" w:rsidR="00D77A10" w:rsidRPr="00D77A10" w:rsidRDefault="00D77A10" w:rsidP="00D77A10">
      <w:pPr>
        <w:spacing w:before="100" w:beforeAutospacing="1" w:after="100" w:afterAutospacing="1" w:line="240" w:lineRule="auto"/>
        <w:ind w:left="720"/>
        <w:rPr>
          <w:rFonts w:ascii="Montserrat" w:eastAsia="Times New Roman" w:hAnsi="Montserrat" w:cs="Segoe UI"/>
          <w:color w:val="212529"/>
          <w:sz w:val="28"/>
          <w:szCs w:val="28"/>
          <w:lang w:eastAsia="ru-RU"/>
        </w:rPr>
      </w:pPr>
      <w:r w:rsidRPr="00D77A10">
        <w:rPr>
          <w:rFonts w:ascii="Montserrat" w:eastAsia="Times New Roman" w:hAnsi="Montserrat" w:cs="Segoe UI"/>
          <w:color w:val="212529"/>
          <w:sz w:val="28"/>
          <w:szCs w:val="28"/>
          <w:lang w:eastAsia="ru-RU"/>
        </w:rPr>
        <w:t>3.5.1. При регистрации Пользователь самостоятельно выбирает себе логин (уникальное символьное имя учетной записи Пользователя) и пароль для доступа к учетной записи. Компания вправе запретить использование определенных логинов, а также устанавливать требования к логину и паролю (длина, допустимые символы и т.д.).</w:t>
      </w:r>
    </w:p>
    <w:p w14:paraId="251B4529" w14:textId="77777777" w:rsidR="00D77A10" w:rsidRPr="00D77A10" w:rsidRDefault="00D77A10" w:rsidP="00D77A10">
      <w:pPr>
        <w:spacing w:before="100" w:beforeAutospacing="1" w:after="100" w:afterAutospacing="1" w:line="240" w:lineRule="auto"/>
        <w:ind w:left="720"/>
        <w:rPr>
          <w:rFonts w:ascii="Montserrat" w:eastAsia="Times New Roman" w:hAnsi="Montserrat" w:cs="Segoe UI"/>
          <w:color w:val="212529"/>
          <w:sz w:val="28"/>
          <w:szCs w:val="28"/>
          <w:lang w:eastAsia="ru-RU"/>
        </w:rPr>
      </w:pPr>
      <w:r w:rsidRPr="00D77A10">
        <w:rPr>
          <w:rFonts w:ascii="Montserrat" w:eastAsia="Times New Roman" w:hAnsi="Montserrat" w:cs="Segoe UI"/>
          <w:color w:val="212529"/>
          <w:sz w:val="28"/>
          <w:szCs w:val="28"/>
          <w:lang w:eastAsia="ru-RU"/>
        </w:rPr>
        <w:t xml:space="preserve">3.5.2 После осуществления Пользователем входа в учетную запись, данные учетной записи могут быть автоматически сохранены в браузере устройства до завершения Пользователем работы под своей учетной </w:t>
      </w:r>
      <w:r w:rsidRPr="00D77A10">
        <w:rPr>
          <w:rFonts w:ascii="Montserrat" w:eastAsia="Times New Roman" w:hAnsi="Montserrat" w:cs="Segoe UI"/>
          <w:color w:val="212529"/>
          <w:sz w:val="28"/>
          <w:szCs w:val="28"/>
          <w:lang w:eastAsia="ru-RU"/>
        </w:rPr>
        <w:lastRenderedPageBreak/>
        <w:t xml:space="preserve">записью и не требовать дополнительного ввода средств доступа к учетной записи при каждом использовании сервиса </w:t>
      </w:r>
      <w:proofErr w:type="spellStart"/>
      <w:r w:rsidRPr="00D77A10">
        <w:rPr>
          <w:rFonts w:ascii="Montserrat" w:eastAsia="Times New Roman" w:hAnsi="Montserrat" w:cs="Segoe UI"/>
          <w:color w:val="212529"/>
          <w:sz w:val="28"/>
          <w:szCs w:val="28"/>
          <w:lang w:eastAsia="ru-RU"/>
        </w:rPr>
        <w:t>seversite</w:t>
      </w:r>
      <w:proofErr w:type="spellEnd"/>
      <w:r w:rsidRPr="00D77A10">
        <w:rPr>
          <w:rFonts w:ascii="Montserrat" w:eastAsia="Times New Roman" w:hAnsi="Montserrat" w:cs="Segoe UI"/>
          <w:color w:val="212529"/>
          <w:sz w:val="28"/>
          <w:szCs w:val="28"/>
          <w:lang w:eastAsia="ru-RU"/>
        </w:rPr>
        <w:t xml:space="preserve">. В целях обеспечения безопасности данных Пользователей (или категории Пользователей) </w:t>
      </w:r>
      <w:proofErr w:type="spellStart"/>
      <w:r w:rsidRPr="00D77A10">
        <w:rPr>
          <w:rFonts w:ascii="Montserrat" w:eastAsia="Times New Roman" w:hAnsi="Montserrat" w:cs="Segoe UI"/>
          <w:color w:val="212529"/>
          <w:sz w:val="28"/>
          <w:szCs w:val="28"/>
          <w:lang w:eastAsia="ru-RU"/>
        </w:rPr>
        <w:t>seversite</w:t>
      </w:r>
      <w:proofErr w:type="spellEnd"/>
      <w:r w:rsidRPr="00D77A10">
        <w:rPr>
          <w:rFonts w:ascii="Montserrat" w:eastAsia="Times New Roman" w:hAnsi="Montserrat" w:cs="Segoe UI"/>
          <w:color w:val="212529"/>
          <w:sz w:val="28"/>
          <w:szCs w:val="28"/>
          <w:lang w:eastAsia="ru-RU"/>
        </w:rPr>
        <w:t xml:space="preserve"> вправе устанавливать дополнительные меры защиты учетной записи, в том числе вводить обязательную авторизацию с использованием указанного в учетной записи номера телефона Пользователя, запрашивать предоставление дополнительной информации и ограничивать доступ к учетной записи, в случае обнаружения в отношении нее подозрительной активности.</w:t>
      </w:r>
    </w:p>
    <w:p w14:paraId="2238F92F" w14:textId="77777777" w:rsidR="00D77A10" w:rsidRPr="00D77A10" w:rsidRDefault="00D77A10" w:rsidP="00D77A10">
      <w:pPr>
        <w:spacing w:before="100" w:beforeAutospacing="1" w:after="100" w:afterAutospacing="1" w:line="240" w:lineRule="auto"/>
        <w:rPr>
          <w:rFonts w:ascii="Montserrat" w:eastAsia="Times New Roman" w:hAnsi="Montserrat" w:cs="Times New Roman"/>
          <w:color w:val="212529"/>
          <w:sz w:val="28"/>
          <w:szCs w:val="28"/>
          <w:lang w:eastAsia="ru-RU"/>
        </w:rPr>
      </w:pPr>
      <w:r w:rsidRPr="00D77A10">
        <w:rPr>
          <w:rFonts w:ascii="Montserrat" w:eastAsia="Times New Roman" w:hAnsi="Montserrat" w:cs="Times New Roman"/>
          <w:color w:val="212529"/>
          <w:sz w:val="28"/>
          <w:szCs w:val="28"/>
          <w:lang w:eastAsia="ru-RU"/>
        </w:rPr>
        <w:t xml:space="preserve">3.6. Пользователь самостоятельно несет ответственность за безопасность (в том числе устойчивость к угадыванию) выбранных им средств для доступа к учетной записи, а также самостоятельно обеспечивает их конфиденциальность. Пользователь самостоятельно несет ответственность за все действия (а также их последствия) в рамках или с использованием сервиса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 xml:space="preserve"> под учетной записью Пользователя, включая случаи добровольной передачи Пользователем данных для доступа к учетной записи Пользователя третьим лицам на любых условиях (в том числе по договорам или соглашениям). При этом все действия в рамках или с использованием сервиса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 xml:space="preserve"> под учетной записью Пользователя считаются произведенными самим Пользователем, за исключением случаев, когда Пользователь, в порядке, предусмотренном п. 3.7., уведомил Компанию о несанкционированном доступе к сервису с использованием учетной записи Пользователя и/или о любом нарушении (подозрениях о нарушении) конфиденциальности своих средств доступа к учетной записи (номера мобильного телефона, пароля).</w:t>
      </w:r>
    </w:p>
    <w:p w14:paraId="7EBC37E4" w14:textId="77777777" w:rsidR="00D77A10" w:rsidRPr="00D77A10" w:rsidRDefault="00D77A10" w:rsidP="00D77A10">
      <w:pPr>
        <w:spacing w:before="100" w:beforeAutospacing="1" w:after="100" w:afterAutospacing="1" w:line="240" w:lineRule="auto"/>
        <w:rPr>
          <w:rFonts w:ascii="Montserrat" w:eastAsia="Times New Roman" w:hAnsi="Montserrat" w:cs="Times New Roman"/>
          <w:color w:val="212529"/>
          <w:sz w:val="28"/>
          <w:szCs w:val="28"/>
          <w:lang w:eastAsia="ru-RU"/>
        </w:rPr>
      </w:pPr>
      <w:r w:rsidRPr="00D77A10">
        <w:rPr>
          <w:rFonts w:ascii="Montserrat" w:eastAsia="Times New Roman" w:hAnsi="Montserrat" w:cs="Times New Roman"/>
          <w:color w:val="212529"/>
          <w:sz w:val="28"/>
          <w:szCs w:val="28"/>
          <w:lang w:eastAsia="ru-RU"/>
        </w:rPr>
        <w:t xml:space="preserve">3.7. Пользователь обязан немедленно уведомить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 xml:space="preserve"> о любом случае несанкционированного (не разрешенного Пользователем) доступа к сервису Компании с использованием учетной записи Пользователя и/или о любом нарушении (подозрениях о нарушении) конфиденциальности своих средств доступа к учетной записи. В целях безопасности Пользователь обязан самостоятельно осуществлять безопасное завершение работы под своей учетной записью (кнопка «Выход») по окончании каждой сессии работы с </w:t>
      </w:r>
      <w:r w:rsidRPr="00D77A10">
        <w:rPr>
          <w:rFonts w:ascii="Montserrat" w:eastAsia="Times New Roman" w:hAnsi="Montserrat" w:cs="Times New Roman"/>
          <w:color w:val="212529"/>
          <w:sz w:val="28"/>
          <w:szCs w:val="28"/>
          <w:lang w:eastAsia="ru-RU"/>
        </w:rPr>
        <w:lastRenderedPageBreak/>
        <w:t xml:space="preserve">сервисом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 Компания не отвечает за возможную потерю или порчу данных, а также другие последствия любого характера, которые могут произойти из-за нарушения Пользователем положений этой части Соглашения.</w:t>
      </w:r>
    </w:p>
    <w:p w14:paraId="15B93266" w14:textId="77777777" w:rsidR="00D77A10" w:rsidRPr="00D77A10" w:rsidRDefault="00D77A10" w:rsidP="00D77A10">
      <w:pPr>
        <w:spacing w:before="100" w:beforeAutospacing="1" w:after="100" w:afterAutospacing="1" w:line="240" w:lineRule="auto"/>
        <w:rPr>
          <w:rFonts w:ascii="Montserrat" w:eastAsia="Times New Roman" w:hAnsi="Montserrat" w:cs="Times New Roman"/>
          <w:color w:val="212529"/>
          <w:sz w:val="28"/>
          <w:szCs w:val="28"/>
          <w:lang w:eastAsia="ru-RU"/>
        </w:rPr>
      </w:pPr>
      <w:r w:rsidRPr="00D77A10">
        <w:rPr>
          <w:rFonts w:ascii="Montserrat" w:eastAsia="Times New Roman" w:hAnsi="Montserrat" w:cs="Times New Roman"/>
          <w:color w:val="212529"/>
          <w:sz w:val="28"/>
          <w:szCs w:val="28"/>
          <w:lang w:eastAsia="ru-RU"/>
        </w:rPr>
        <w:t>3.8. Использование Пользователем своей учетной записи.</w:t>
      </w:r>
    </w:p>
    <w:p w14:paraId="7CCF1D3C" w14:textId="77777777" w:rsidR="00D77A10" w:rsidRPr="00D77A10" w:rsidRDefault="00D77A10" w:rsidP="00D77A10">
      <w:pPr>
        <w:spacing w:before="100" w:beforeAutospacing="1" w:after="100" w:afterAutospacing="1" w:line="240" w:lineRule="auto"/>
        <w:ind w:left="720"/>
        <w:rPr>
          <w:rFonts w:ascii="Montserrat" w:eastAsia="Times New Roman" w:hAnsi="Montserrat" w:cs="Segoe UI"/>
          <w:color w:val="212529"/>
          <w:sz w:val="28"/>
          <w:szCs w:val="28"/>
          <w:lang w:eastAsia="ru-RU"/>
        </w:rPr>
      </w:pPr>
      <w:r w:rsidRPr="00D77A10">
        <w:rPr>
          <w:rFonts w:ascii="Montserrat" w:eastAsia="Times New Roman" w:hAnsi="Montserrat" w:cs="Segoe UI"/>
          <w:color w:val="212529"/>
          <w:sz w:val="28"/>
          <w:szCs w:val="28"/>
          <w:lang w:eastAsia="ru-RU"/>
        </w:rPr>
        <w:t xml:space="preserve">3.8.1. Пользователь не вправе воспроизводить, повторять и копировать, продавать и перепродавать, а также использовать для каких-либо коммерческих целей какие-либо части сервиса </w:t>
      </w:r>
      <w:proofErr w:type="spellStart"/>
      <w:r w:rsidRPr="00D77A10">
        <w:rPr>
          <w:rFonts w:ascii="Montserrat" w:eastAsia="Times New Roman" w:hAnsi="Montserrat" w:cs="Segoe UI"/>
          <w:color w:val="212529"/>
          <w:sz w:val="28"/>
          <w:szCs w:val="28"/>
          <w:lang w:eastAsia="ru-RU"/>
        </w:rPr>
        <w:t>arcane-switch</w:t>
      </w:r>
      <w:proofErr w:type="spellEnd"/>
      <w:r w:rsidRPr="00D77A10">
        <w:rPr>
          <w:rFonts w:ascii="Montserrat" w:eastAsia="Times New Roman" w:hAnsi="Montserrat" w:cs="Segoe UI"/>
          <w:color w:val="212529"/>
          <w:sz w:val="28"/>
          <w:szCs w:val="28"/>
          <w:lang w:eastAsia="ru-RU"/>
        </w:rPr>
        <w:t xml:space="preserve"> (включая контент, доступный Пользователю посредством сервиса), или доступ к ним, кроме тех случаев, когда Пользователь получил такое разрешение от </w:t>
      </w:r>
      <w:proofErr w:type="spellStart"/>
      <w:r w:rsidRPr="00D77A10">
        <w:rPr>
          <w:rFonts w:ascii="Montserrat" w:eastAsia="Times New Roman" w:hAnsi="Montserrat" w:cs="Segoe UI"/>
          <w:color w:val="212529"/>
          <w:sz w:val="28"/>
          <w:szCs w:val="28"/>
          <w:lang w:eastAsia="ru-RU"/>
        </w:rPr>
        <w:t>arcane-switch</w:t>
      </w:r>
      <w:proofErr w:type="spellEnd"/>
      <w:r w:rsidRPr="00D77A10">
        <w:rPr>
          <w:rFonts w:ascii="Montserrat" w:eastAsia="Times New Roman" w:hAnsi="Montserrat" w:cs="Segoe UI"/>
          <w:color w:val="212529"/>
          <w:sz w:val="28"/>
          <w:szCs w:val="28"/>
          <w:lang w:eastAsia="ru-RU"/>
        </w:rPr>
        <w:t>.</w:t>
      </w:r>
    </w:p>
    <w:p w14:paraId="30A1911E" w14:textId="77777777" w:rsidR="00D77A10" w:rsidRPr="00D77A10" w:rsidRDefault="00D77A10" w:rsidP="00D77A10">
      <w:pPr>
        <w:spacing w:before="100" w:beforeAutospacing="1" w:after="100" w:afterAutospacing="1" w:line="240" w:lineRule="auto"/>
        <w:ind w:left="720"/>
        <w:rPr>
          <w:rFonts w:ascii="Montserrat" w:eastAsia="Times New Roman" w:hAnsi="Montserrat" w:cs="Segoe UI"/>
          <w:color w:val="212529"/>
          <w:sz w:val="28"/>
          <w:szCs w:val="28"/>
          <w:lang w:eastAsia="ru-RU"/>
        </w:rPr>
      </w:pPr>
      <w:r w:rsidRPr="00D77A10">
        <w:rPr>
          <w:rFonts w:ascii="Montserrat" w:eastAsia="Times New Roman" w:hAnsi="Montserrat" w:cs="Segoe UI"/>
          <w:color w:val="212529"/>
          <w:sz w:val="28"/>
          <w:szCs w:val="28"/>
          <w:lang w:eastAsia="ru-RU"/>
        </w:rPr>
        <w:t xml:space="preserve">3.8.2. Пользователю может быть доступна функциональная возможность просмотра информации о платежах, совершенных с использованием его учетной записи в сервисе </w:t>
      </w:r>
      <w:proofErr w:type="spellStart"/>
      <w:r w:rsidRPr="00D77A10">
        <w:rPr>
          <w:rFonts w:ascii="Montserrat" w:eastAsia="Times New Roman" w:hAnsi="Montserrat" w:cs="Segoe UI"/>
          <w:color w:val="212529"/>
          <w:sz w:val="28"/>
          <w:szCs w:val="28"/>
          <w:lang w:eastAsia="ru-RU"/>
        </w:rPr>
        <w:t>arcane-switch</w:t>
      </w:r>
      <w:proofErr w:type="spellEnd"/>
      <w:r w:rsidRPr="00D77A10">
        <w:rPr>
          <w:rFonts w:ascii="Montserrat" w:eastAsia="Times New Roman" w:hAnsi="Montserrat" w:cs="Segoe UI"/>
          <w:color w:val="212529"/>
          <w:sz w:val="28"/>
          <w:szCs w:val="28"/>
          <w:lang w:eastAsia="ru-RU"/>
        </w:rPr>
        <w:t xml:space="preserve">. В отношении отдельных платежей Пользователю также может быть доступна информация о чеке соответствующей транзакции. </w:t>
      </w:r>
      <w:proofErr w:type="spellStart"/>
      <w:r w:rsidRPr="00D77A10">
        <w:rPr>
          <w:rFonts w:ascii="Montserrat" w:eastAsia="Times New Roman" w:hAnsi="Montserrat" w:cs="Segoe UI"/>
          <w:color w:val="212529"/>
          <w:sz w:val="28"/>
          <w:szCs w:val="28"/>
          <w:lang w:eastAsia="ru-RU"/>
        </w:rPr>
        <w:t>arcane-switch</w:t>
      </w:r>
      <w:proofErr w:type="spellEnd"/>
      <w:r w:rsidRPr="00D77A10">
        <w:rPr>
          <w:rFonts w:ascii="Montserrat" w:eastAsia="Times New Roman" w:hAnsi="Montserrat" w:cs="Segoe UI"/>
          <w:color w:val="212529"/>
          <w:sz w:val="28"/>
          <w:szCs w:val="28"/>
          <w:lang w:eastAsia="ru-RU"/>
        </w:rPr>
        <w:t xml:space="preserve"> не гарантирует полноту, точность и своевременность отображаемой информации.</w:t>
      </w:r>
    </w:p>
    <w:p w14:paraId="4148EB5D" w14:textId="77777777" w:rsidR="00D77A10" w:rsidRPr="00D77A10" w:rsidRDefault="00D77A10" w:rsidP="00D77A10">
      <w:pPr>
        <w:spacing w:before="100" w:beforeAutospacing="1" w:after="100" w:afterAutospacing="1" w:line="240" w:lineRule="auto"/>
        <w:rPr>
          <w:rFonts w:ascii="Montserrat" w:eastAsia="Times New Roman" w:hAnsi="Montserrat" w:cs="Times New Roman"/>
          <w:color w:val="212529"/>
          <w:sz w:val="28"/>
          <w:szCs w:val="28"/>
          <w:lang w:eastAsia="ru-RU"/>
        </w:rPr>
      </w:pPr>
      <w:r w:rsidRPr="00D77A10">
        <w:rPr>
          <w:rFonts w:ascii="Montserrat" w:eastAsia="Times New Roman" w:hAnsi="Montserrat" w:cs="Times New Roman"/>
          <w:color w:val="212529"/>
          <w:sz w:val="28"/>
          <w:szCs w:val="28"/>
          <w:lang w:eastAsia="ru-RU"/>
        </w:rPr>
        <w:t xml:space="preserve">3.9. Ограничение доступа к учетной записи.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 xml:space="preserve"> вправе заблокировать или удалить учетную запись Пользователя, и удалить любой контент без объяснения причин, в случае выявления подозрительной активности Пользователя в сервисе, не прохождения внутренней процедуры модерации, а также если действия Пользователя или размещаемая им информация нарушают условия Соглашения, условия иных документов, указанных в п. 1.2. Соглашения, условия использования соответствующего сервиса, применимое законодательство.</w:t>
      </w:r>
    </w:p>
    <w:p w14:paraId="257A22DB" w14:textId="77777777" w:rsidR="00D77A10" w:rsidRPr="00D77A10" w:rsidRDefault="00D77A10" w:rsidP="00D77A10">
      <w:pPr>
        <w:spacing w:before="100" w:beforeAutospacing="1" w:after="100" w:afterAutospacing="1" w:line="240" w:lineRule="auto"/>
        <w:rPr>
          <w:rFonts w:ascii="Montserrat" w:eastAsia="Times New Roman" w:hAnsi="Montserrat" w:cs="Times New Roman"/>
          <w:color w:val="212529"/>
          <w:sz w:val="28"/>
          <w:szCs w:val="28"/>
          <w:lang w:eastAsia="ru-RU"/>
        </w:rPr>
      </w:pPr>
      <w:r w:rsidRPr="00D77A10">
        <w:rPr>
          <w:rFonts w:ascii="Montserrat" w:eastAsia="Times New Roman" w:hAnsi="Montserrat" w:cs="Times New Roman"/>
          <w:color w:val="212529"/>
          <w:sz w:val="28"/>
          <w:szCs w:val="28"/>
          <w:lang w:eastAsia="ru-RU"/>
        </w:rPr>
        <w:t>3.10. Удаление учетной записи Пользователя.</w:t>
      </w:r>
    </w:p>
    <w:p w14:paraId="5997FDC1" w14:textId="77777777" w:rsidR="00D77A10" w:rsidRPr="00D77A10" w:rsidRDefault="00D77A10" w:rsidP="00D77A10">
      <w:pPr>
        <w:spacing w:before="100" w:beforeAutospacing="1" w:after="100" w:afterAutospacing="1" w:line="240" w:lineRule="auto"/>
        <w:ind w:left="720"/>
        <w:rPr>
          <w:rFonts w:ascii="Montserrat" w:eastAsia="Times New Roman" w:hAnsi="Montserrat" w:cs="Segoe UI"/>
          <w:color w:val="212529"/>
          <w:sz w:val="28"/>
          <w:szCs w:val="28"/>
          <w:lang w:eastAsia="ru-RU"/>
        </w:rPr>
      </w:pPr>
      <w:r w:rsidRPr="00D77A10">
        <w:rPr>
          <w:rFonts w:ascii="Montserrat" w:eastAsia="Times New Roman" w:hAnsi="Montserrat" w:cs="Segoe UI"/>
          <w:color w:val="212529"/>
          <w:sz w:val="28"/>
          <w:szCs w:val="28"/>
          <w:lang w:eastAsia="ru-RU"/>
        </w:rPr>
        <w:t xml:space="preserve">3.10.1. Пользователь вправе в любой момент удалить свою учетную запись на сервисе </w:t>
      </w:r>
      <w:proofErr w:type="spellStart"/>
      <w:r w:rsidRPr="00D77A10">
        <w:rPr>
          <w:rFonts w:ascii="Montserrat" w:eastAsia="Times New Roman" w:hAnsi="Montserrat" w:cs="Segoe UI"/>
          <w:color w:val="212529"/>
          <w:sz w:val="28"/>
          <w:szCs w:val="28"/>
          <w:lang w:eastAsia="ru-RU"/>
        </w:rPr>
        <w:t>arcane-switch</w:t>
      </w:r>
      <w:proofErr w:type="spellEnd"/>
      <w:r w:rsidRPr="00D77A10">
        <w:rPr>
          <w:rFonts w:ascii="Montserrat" w:eastAsia="Times New Roman" w:hAnsi="Montserrat" w:cs="Segoe UI"/>
          <w:color w:val="212529"/>
          <w:sz w:val="28"/>
          <w:szCs w:val="28"/>
          <w:lang w:eastAsia="ru-RU"/>
        </w:rPr>
        <w:t>.</w:t>
      </w:r>
    </w:p>
    <w:p w14:paraId="36EEB8EB" w14:textId="77777777" w:rsidR="00D77A10" w:rsidRPr="00D77A10" w:rsidRDefault="00D77A10" w:rsidP="00D77A10">
      <w:pPr>
        <w:spacing w:before="100" w:beforeAutospacing="1" w:after="100" w:afterAutospacing="1" w:line="240" w:lineRule="auto"/>
        <w:ind w:left="720"/>
        <w:rPr>
          <w:rFonts w:ascii="Montserrat" w:eastAsia="Times New Roman" w:hAnsi="Montserrat" w:cs="Segoe UI"/>
          <w:color w:val="212529"/>
          <w:sz w:val="28"/>
          <w:szCs w:val="28"/>
          <w:lang w:eastAsia="ru-RU"/>
        </w:rPr>
      </w:pPr>
      <w:r w:rsidRPr="00D77A10">
        <w:rPr>
          <w:rFonts w:ascii="Montserrat" w:eastAsia="Times New Roman" w:hAnsi="Montserrat" w:cs="Segoe UI"/>
          <w:color w:val="212529"/>
          <w:sz w:val="28"/>
          <w:szCs w:val="28"/>
          <w:lang w:eastAsia="ru-RU"/>
        </w:rPr>
        <w:t xml:space="preserve">3.10.2. Удаление учетной записи </w:t>
      </w:r>
      <w:proofErr w:type="spellStart"/>
      <w:r w:rsidRPr="00D77A10">
        <w:rPr>
          <w:rFonts w:ascii="Montserrat" w:eastAsia="Times New Roman" w:hAnsi="Montserrat" w:cs="Segoe UI"/>
          <w:color w:val="212529"/>
          <w:sz w:val="28"/>
          <w:szCs w:val="28"/>
          <w:lang w:eastAsia="ru-RU"/>
        </w:rPr>
        <w:t>arcane-switch</w:t>
      </w:r>
      <w:proofErr w:type="spellEnd"/>
      <w:r w:rsidRPr="00D77A10">
        <w:rPr>
          <w:rFonts w:ascii="Montserrat" w:eastAsia="Times New Roman" w:hAnsi="Montserrat" w:cs="Segoe UI"/>
          <w:color w:val="212529"/>
          <w:sz w:val="28"/>
          <w:szCs w:val="28"/>
          <w:lang w:eastAsia="ru-RU"/>
        </w:rPr>
        <w:t xml:space="preserve"> осуществляется в следующем порядке:</w:t>
      </w:r>
    </w:p>
    <w:p w14:paraId="7F38E71C" w14:textId="77777777" w:rsidR="00D77A10" w:rsidRPr="00D77A10" w:rsidRDefault="00D77A10" w:rsidP="00D77A10">
      <w:pPr>
        <w:spacing w:before="100" w:beforeAutospacing="1" w:after="100" w:afterAutospacing="1" w:line="240" w:lineRule="auto"/>
        <w:ind w:left="1440"/>
        <w:rPr>
          <w:rFonts w:ascii="Montserrat" w:eastAsia="Times New Roman" w:hAnsi="Montserrat" w:cs="Segoe UI"/>
          <w:color w:val="212529"/>
          <w:sz w:val="28"/>
          <w:szCs w:val="28"/>
          <w:lang w:eastAsia="ru-RU"/>
        </w:rPr>
      </w:pPr>
      <w:r w:rsidRPr="00D77A10">
        <w:rPr>
          <w:rFonts w:ascii="Montserrat" w:eastAsia="Times New Roman" w:hAnsi="Montserrat" w:cs="Segoe UI"/>
          <w:color w:val="212529"/>
          <w:sz w:val="28"/>
          <w:szCs w:val="28"/>
          <w:lang w:eastAsia="ru-RU"/>
        </w:rPr>
        <w:lastRenderedPageBreak/>
        <w:t>3.10.2.1. учетная запись автоматически блокируется на срок один месяц, в течение которого доступ Пользователя к своей учетной записи становится невозможен;</w:t>
      </w:r>
    </w:p>
    <w:p w14:paraId="450711E9" w14:textId="77777777" w:rsidR="00D77A10" w:rsidRPr="00D77A10" w:rsidRDefault="00D77A10" w:rsidP="00D77A10">
      <w:pPr>
        <w:spacing w:before="100" w:beforeAutospacing="1" w:after="100" w:afterAutospacing="1" w:line="240" w:lineRule="auto"/>
        <w:ind w:left="1440"/>
        <w:rPr>
          <w:rFonts w:ascii="Montserrat" w:eastAsia="Times New Roman" w:hAnsi="Montserrat" w:cs="Segoe UI"/>
          <w:color w:val="212529"/>
          <w:sz w:val="28"/>
          <w:szCs w:val="28"/>
          <w:lang w:eastAsia="ru-RU"/>
        </w:rPr>
      </w:pPr>
      <w:r w:rsidRPr="00D77A10">
        <w:rPr>
          <w:rFonts w:ascii="Montserrat" w:eastAsia="Times New Roman" w:hAnsi="Montserrat" w:cs="Segoe UI"/>
          <w:color w:val="212529"/>
          <w:sz w:val="28"/>
          <w:szCs w:val="28"/>
          <w:lang w:eastAsia="ru-RU"/>
        </w:rPr>
        <w:t>3.10.2.2. если в течение указанного выше срока учетная запись Пользователя будет восстановлена Пользователем, доступ к учетной записи для Пользователя восстановится, однако операции, размещенные с ее помощью, могут не подлежать восстановлению;</w:t>
      </w:r>
    </w:p>
    <w:p w14:paraId="3B46F17C" w14:textId="77777777" w:rsidR="00D77A10" w:rsidRPr="00D77A10" w:rsidRDefault="00D77A10" w:rsidP="00D77A10">
      <w:pPr>
        <w:spacing w:before="100" w:beforeAutospacing="1" w:after="100" w:afterAutospacing="1" w:line="240" w:lineRule="auto"/>
        <w:ind w:left="1440"/>
        <w:rPr>
          <w:rFonts w:ascii="Montserrat" w:eastAsia="Times New Roman" w:hAnsi="Montserrat" w:cs="Segoe UI"/>
          <w:color w:val="212529"/>
          <w:sz w:val="28"/>
          <w:szCs w:val="28"/>
          <w:lang w:eastAsia="ru-RU"/>
        </w:rPr>
      </w:pPr>
      <w:r w:rsidRPr="00D77A10">
        <w:rPr>
          <w:rFonts w:ascii="Montserrat" w:eastAsia="Times New Roman" w:hAnsi="Montserrat" w:cs="Segoe UI"/>
          <w:color w:val="212529"/>
          <w:sz w:val="28"/>
          <w:szCs w:val="28"/>
          <w:lang w:eastAsia="ru-RU"/>
        </w:rPr>
        <w:t xml:space="preserve">3.10.2.3. если в течение указанного выше срока учетная запись Пользователя не будет восстановлена, весь контент, размещенный с ее использованием, будет автоматически удален, а логин будет доступен для использования другим пользователям. С этого момента восстановление учетной записи, какой-либо информации, относящейся к ней, а равно доступов к сервису </w:t>
      </w:r>
      <w:proofErr w:type="spellStart"/>
      <w:r w:rsidRPr="00D77A10">
        <w:rPr>
          <w:rFonts w:ascii="Montserrat" w:eastAsia="Times New Roman" w:hAnsi="Montserrat" w:cs="Segoe UI"/>
          <w:color w:val="212529"/>
          <w:sz w:val="28"/>
          <w:szCs w:val="28"/>
          <w:lang w:eastAsia="ru-RU"/>
        </w:rPr>
        <w:t>arcane-switch</w:t>
      </w:r>
      <w:proofErr w:type="spellEnd"/>
      <w:r w:rsidRPr="00D77A10">
        <w:rPr>
          <w:rFonts w:ascii="Montserrat" w:eastAsia="Times New Roman" w:hAnsi="Montserrat" w:cs="Segoe UI"/>
          <w:color w:val="212529"/>
          <w:sz w:val="28"/>
          <w:szCs w:val="28"/>
          <w:lang w:eastAsia="ru-RU"/>
        </w:rPr>
        <w:t xml:space="preserve"> с использованием этой учетной записи - невозможны.</w:t>
      </w:r>
    </w:p>
    <w:p w14:paraId="2BAAF3B8" w14:textId="77777777" w:rsidR="00D77A10" w:rsidRPr="00D77A10" w:rsidRDefault="00D77A10" w:rsidP="00D77A10">
      <w:pPr>
        <w:spacing w:before="100" w:beforeAutospacing="1" w:after="100" w:afterAutospacing="1" w:line="240" w:lineRule="auto"/>
        <w:ind w:left="720"/>
        <w:rPr>
          <w:rFonts w:ascii="Montserrat" w:eastAsia="Times New Roman" w:hAnsi="Montserrat" w:cs="Segoe UI"/>
          <w:color w:val="212529"/>
          <w:sz w:val="28"/>
          <w:szCs w:val="28"/>
          <w:lang w:eastAsia="ru-RU"/>
        </w:rPr>
      </w:pPr>
      <w:r w:rsidRPr="00D77A10">
        <w:rPr>
          <w:rFonts w:ascii="Montserrat" w:eastAsia="Times New Roman" w:hAnsi="Montserrat" w:cs="Segoe UI"/>
          <w:color w:val="212529"/>
          <w:sz w:val="28"/>
          <w:szCs w:val="28"/>
          <w:lang w:eastAsia="ru-RU"/>
        </w:rPr>
        <w:t xml:space="preserve">3.10.3. Приведенный в </w:t>
      </w:r>
      <w:proofErr w:type="spellStart"/>
      <w:r w:rsidRPr="00D77A10">
        <w:rPr>
          <w:rFonts w:ascii="Montserrat" w:eastAsia="Times New Roman" w:hAnsi="Montserrat" w:cs="Segoe UI"/>
          <w:color w:val="212529"/>
          <w:sz w:val="28"/>
          <w:szCs w:val="28"/>
          <w:lang w:eastAsia="ru-RU"/>
        </w:rPr>
        <w:t>пп</w:t>
      </w:r>
      <w:proofErr w:type="spellEnd"/>
      <w:r w:rsidRPr="00D77A10">
        <w:rPr>
          <w:rFonts w:ascii="Montserrat" w:eastAsia="Times New Roman" w:hAnsi="Montserrat" w:cs="Segoe UI"/>
          <w:color w:val="212529"/>
          <w:sz w:val="28"/>
          <w:szCs w:val="28"/>
          <w:lang w:eastAsia="ru-RU"/>
        </w:rPr>
        <w:t>. 2.10.2.1., 2.10.2.2., 2.10.2.3. Соглашения (за исключением доступности логина для использования другими пользователями) порядок применим также к запрету доступа с использованием какой-либо учетной записи к определенным сервисам.</w:t>
      </w:r>
    </w:p>
    <w:p w14:paraId="5854B33B" w14:textId="77777777" w:rsidR="00D77A10" w:rsidRPr="00D77A10" w:rsidRDefault="00D77A10" w:rsidP="00D77A10">
      <w:pPr>
        <w:spacing w:before="100" w:beforeAutospacing="1" w:after="100" w:afterAutospacing="1" w:line="240" w:lineRule="auto"/>
        <w:outlineLvl w:val="4"/>
        <w:rPr>
          <w:rFonts w:ascii="Segoe UI" w:eastAsia="Times New Roman" w:hAnsi="Segoe UI" w:cs="Segoe UI"/>
          <w:caps/>
          <w:color w:val="212529"/>
          <w:sz w:val="28"/>
          <w:szCs w:val="28"/>
          <w:lang w:eastAsia="ru-RU"/>
        </w:rPr>
      </w:pPr>
      <w:r w:rsidRPr="00D77A10">
        <w:rPr>
          <w:rFonts w:ascii="Segoe UI" w:eastAsia="Times New Roman" w:hAnsi="Segoe UI" w:cs="Segoe UI"/>
          <w:caps/>
          <w:color w:val="212529"/>
          <w:sz w:val="28"/>
          <w:szCs w:val="28"/>
          <w:lang w:eastAsia="ru-RU"/>
        </w:rPr>
        <w:t>4. ОБЩИЕ ПОЛОЖЕНИЯ ОБ ИСПОЛЬЗОВАНИИ И ХРАНЕНИИ</w:t>
      </w:r>
    </w:p>
    <w:p w14:paraId="446CD306" w14:textId="77777777" w:rsidR="00D77A10" w:rsidRPr="00D77A10" w:rsidRDefault="00D77A10" w:rsidP="00D77A10">
      <w:pPr>
        <w:spacing w:before="100" w:beforeAutospacing="1" w:after="100" w:afterAutospacing="1" w:line="240" w:lineRule="auto"/>
        <w:rPr>
          <w:rFonts w:ascii="Montserrat" w:eastAsia="Times New Roman" w:hAnsi="Montserrat" w:cs="Times New Roman"/>
          <w:color w:val="212529"/>
          <w:sz w:val="28"/>
          <w:szCs w:val="28"/>
          <w:lang w:eastAsia="ru-RU"/>
        </w:rPr>
      </w:pPr>
      <w:r w:rsidRPr="00D77A10">
        <w:rPr>
          <w:rFonts w:ascii="Montserrat" w:eastAsia="Times New Roman" w:hAnsi="Montserrat" w:cs="Times New Roman"/>
          <w:color w:val="212529"/>
          <w:sz w:val="28"/>
          <w:szCs w:val="28"/>
          <w:lang w:eastAsia="ru-RU"/>
        </w:rPr>
        <w:t xml:space="preserve">4.1.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 xml:space="preserve"> вправе устанавливать ограничения в использовании сервиса для всех Пользователей, либо для отдельных категорий Пользователей (в зависимости от места пребывания Пользователя, языка, на котором предоставляется сервис и т.д.</w:t>
      </w:r>
    </w:p>
    <w:p w14:paraId="1DE858EF" w14:textId="77777777" w:rsidR="00D77A10" w:rsidRPr="00D77A10" w:rsidRDefault="00D77A10" w:rsidP="00D77A10">
      <w:pPr>
        <w:spacing w:before="100" w:beforeAutospacing="1" w:after="100" w:afterAutospacing="1" w:line="240" w:lineRule="auto"/>
        <w:rPr>
          <w:rFonts w:ascii="Montserrat" w:eastAsia="Times New Roman" w:hAnsi="Montserrat" w:cs="Times New Roman"/>
          <w:color w:val="212529"/>
          <w:sz w:val="28"/>
          <w:szCs w:val="28"/>
          <w:lang w:eastAsia="ru-RU"/>
        </w:rPr>
      </w:pPr>
      <w:r w:rsidRPr="00D77A10">
        <w:rPr>
          <w:rFonts w:ascii="Montserrat" w:eastAsia="Times New Roman" w:hAnsi="Montserrat" w:cs="Times New Roman"/>
          <w:color w:val="212529"/>
          <w:sz w:val="28"/>
          <w:szCs w:val="28"/>
          <w:lang w:eastAsia="ru-RU"/>
        </w:rPr>
        <w:t xml:space="preserve">4.2.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 xml:space="preserve"> вправе направлять Пользователю информационные сообщения.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 xml:space="preserve"> также вправе направлять Пользователю сообщения рекламного характера при условии получения согласия способом, соответствующим требованиям законодательства, либо при условии, что Пользователь не отказался от получения сообщений </w:t>
      </w:r>
      <w:r w:rsidRPr="00D77A10">
        <w:rPr>
          <w:rFonts w:ascii="Montserrat" w:eastAsia="Times New Roman" w:hAnsi="Montserrat" w:cs="Times New Roman"/>
          <w:color w:val="212529"/>
          <w:sz w:val="28"/>
          <w:szCs w:val="28"/>
          <w:lang w:eastAsia="ru-RU"/>
        </w:rPr>
        <w:lastRenderedPageBreak/>
        <w:t>рекламного характера в отношении соответствующего сервиса (при регистрации, либо позднее с использованием соответствующей функциональности).</w:t>
      </w:r>
    </w:p>
    <w:p w14:paraId="75A894CC" w14:textId="77777777" w:rsidR="00D77A10" w:rsidRPr="00D77A10" w:rsidRDefault="00D77A10" w:rsidP="00D77A10">
      <w:pPr>
        <w:spacing w:before="100" w:beforeAutospacing="1" w:after="100" w:afterAutospacing="1" w:line="240" w:lineRule="auto"/>
        <w:rPr>
          <w:rFonts w:ascii="Montserrat" w:eastAsia="Times New Roman" w:hAnsi="Montserrat" w:cs="Times New Roman"/>
          <w:color w:val="212529"/>
          <w:sz w:val="28"/>
          <w:szCs w:val="28"/>
          <w:lang w:eastAsia="ru-RU"/>
        </w:rPr>
      </w:pPr>
      <w:r w:rsidRPr="00D77A10">
        <w:rPr>
          <w:rFonts w:ascii="Montserrat" w:eastAsia="Times New Roman" w:hAnsi="Montserrat" w:cs="Times New Roman"/>
          <w:color w:val="212529"/>
          <w:sz w:val="28"/>
          <w:szCs w:val="28"/>
          <w:lang w:eastAsia="ru-RU"/>
        </w:rPr>
        <w:t xml:space="preserve">4.3. В целях повышения качества сервиса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 xml:space="preserve"> и/или привлекаемые им для проведения опроса лица вправе осуществлять сбор мнений и отзывов Пользователей по различным вопросам путем направления информационного сообщения при очередном посещении Пользователем сервиса либо осуществления связи по контактным данным, указанным Пользователем в учетной записи (посредством телефонных звонков или электронных писем). Собранные мнения и отзывы могут быть использованы для формирования статистических данных, которые могут быть использованы в сервисе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w:t>
      </w:r>
    </w:p>
    <w:p w14:paraId="5F615D5A" w14:textId="77777777" w:rsidR="00D77A10" w:rsidRPr="00D77A10" w:rsidRDefault="00D77A10" w:rsidP="00D77A10">
      <w:pPr>
        <w:spacing w:before="100" w:beforeAutospacing="1" w:after="100" w:afterAutospacing="1" w:line="240" w:lineRule="auto"/>
        <w:outlineLvl w:val="4"/>
        <w:rPr>
          <w:rFonts w:ascii="Segoe UI" w:eastAsia="Times New Roman" w:hAnsi="Segoe UI" w:cs="Segoe UI"/>
          <w:caps/>
          <w:color w:val="212529"/>
          <w:sz w:val="28"/>
          <w:szCs w:val="28"/>
          <w:lang w:eastAsia="ru-RU"/>
        </w:rPr>
      </w:pPr>
      <w:r w:rsidRPr="00D77A10">
        <w:rPr>
          <w:rFonts w:ascii="Segoe UI" w:eastAsia="Times New Roman" w:hAnsi="Segoe UI" w:cs="Segoe UI"/>
          <w:caps/>
          <w:color w:val="212529"/>
          <w:sz w:val="28"/>
          <w:szCs w:val="28"/>
          <w:lang w:eastAsia="ru-RU"/>
        </w:rPr>
        <w:t>5. ЗАЯВКИ/КОНТЕНТ ПОЛЬЗОВАТЕЛЯ</w:t>
      </w:r>
    </w:p>
    <w:p w14:paraId="354740A7" w14:textId="77777777" w:rsidR="00D77A10" w:rsidRPr="00D77A10" w:rsidRDefault="00D77A10" w:rsidP="00D77A10">
      <w:pPr>
        <w:spacing w:before="100" w:beforeAutospacing="1" w:after="100" w:afterAutospacing="1" w:line="240" w:lineRule="auto"/>
        <w:rPr>
          <w:rFonts w:ascii="Montserrat" w:eastAsia="Times New Roman" w:hAnsi="Montserrat" w:cs="Times New Roman"/>
          <w:color w:val="212529"/>
          <w:sz w:val="28"/>
          <w:szCs w:val="28"/>
          <w:lang w:eastAsia="ru-RU"/>
        </w:rPr>
      </w:pPr>
      <w:r w:rsidRPr="00D77A10">
        <w:rPr>
          <w:rFonts w:ascii="Montserrat" w:eastAsia="Times New Roman" w:hAnsi="Montserrat" w:cs="Times New Roman"/>
          <w:color w:val="212529"/>
          <w:sz w:val="28"/>
          <w:szCs w:val="28"/>
          <w:lang w:eastAsia="ru-RU"/>
        </w:rPr>
        <w:t xml:space="preserve">5.1. Пользователь самостоятельно несет ответственность за соответствие </w:t>
      </w:r>
      <w:proofErr w:type="gramStart"/>
      <w:r w:rsidRPr="00D77A10">
        <w:rPr>
          <w:rFonts w:ascii="Montserrat" w:eastAsia="Times New Roman" w:hAnsi="Montserrat" w:cs="Times New Roman"/>
          <w:color w:val="212529"/>
          <w:sz w:val="28"/>
          <w:szCs w:val="28"/>
          <w:lang w:eastAsia="ru-RU"/>
        </w:rPr>
        <w:t>содержания</w:t>
      </w:r>
      <w:proofErr w:type="gramEnd"/>
      <w:r w:rsidRPr="00D77A10">
        <w:rPr>
          <w:rFonts w:ascii="Montserrat" w:eastAsia="Times New Roman" w:hAnsi="Montserrat" w:cs="Times New Roman"/>
          <w:color w:val="212529"/>
          <w:sz w:val="28"/>
          <w:szCs w:val="28"/>
          <w:lang w:eastAsia="ru-RU"/>
        </w:rPr>
        <w:t xml:space="preserve"> размещаемого Пользователем заявок/контента требованиям действующего законодательства, включая ответственность перед третьими лицами в случаях, когда размещение Пользователем той или иной заявки/контента нарушает права и законные интересы третьих лиц.</w:t>
      </w:r>
    </w:p>
    <w:p w14:paraId="09882348" w14:textId="77777777" w:rsidR="00D77A10" w:rsidRPr="00D77A10" w:rsidRDefault="00D77A10" w:rsidP="00D77A10">
      <w:pPr>
        <w:spacing w:before="100" w:beforeAutospacing="1" w:after="100" w:afterAutospacing="1" w:line="240" w:lineRule="auto"/>
        <w:rPr>
          <w:rFonts w:ascii="Montserrat" w:eastAsia="Times New Roman" w:hAnsi="Montserrat" w:cs="Times New Roman"/>
          <w:color w:val="212529"/>
          <w:sz w:val="28"/>
          <w:szCs w:val="28"/>
          <w:lang w:eastAsia="ru-RU"/>
        </w:rPr>
      </w:pPr>
      <w:r w:rsidRPr="00D77A10">
        <w:rPr>
          <w:rFonts w:ascii="Montserrat" w:eastAsia="Times New Roman" w:hAnsi="Montserrat" w:cs="Times New Roman"/>
          <w:color w:val="212529"/>
          <w:sz w:val="28"/>
          <w:szCs w:val="28"/>
          <w:lang w:eastAsia="ru-RU"/>
        </w:rPr>
        <w:t xml:space="preserve">5.2. Пользователь признает и соглашается с тем, что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 xml:space="preserve"> не обязан просматривать заявки/контент любого вида, размещаемый Пользователем посредством сервиса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 xml:space="preserve">, а также то, что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 xml:space="preserve"> имеет право (но не обязанность) по своему усмотрению отказать Пользователю в размещении им заявки или удалить любую заявку, который доступен посредствам сервиса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 Пользователь осознает и согласен с тем, что он должен самостоятельно оценивать все риски, связанные с созданием заявки по поиску исполнителя на оплату онлайн-сервиса необходимых Пользователю.</w:t>
      </w:r>
    </w:p>
    <w:p w14:paraId="46BE481D" w14:textId="77777777" w:rsidR="00D77A10" w:rsidRPr="00D77A10" w:rsidRDefault="00D77A10" w:rsidP="00D77A10">
      <w:pPr>
        <w:spacing w:before="100" w:beforeAutospacing="1" w:after="100" w:afterAutospacing="1" w:line="240" w:lineRule="auto"/>
        <w:outlineLvl w:val="4"/>
        <w:rPr>
          <w:rFonts w:ascii="Segoe UI" w:eastAsia="Times New Roman" w:hAnsi="Segoe UI" w:cs="Segoe UI"/>
          <w:caps/>
          <w:color w:val="212529"/>
          <w:sz w:val="28"/>
          <w:szCs w:val="28"/>
          <w:lang w:eastAsia="ru-RU"/>
        </w:rPr>
      </w:pPr>
      <w:r w:rsidRPr="00D77A10">
        <w:rPr>
          <w:rFonts w:ascii="Segoe UI" w:eastAsia="Times New Roman" w:hAnsi="Segoe UI" w:cs="Segoe UI"/>
          <w:caps/>
          <w:color w:val="212529"/>
          <w:sz w:val="28"/>
          <w:szCs w:val="28"/>
          <w:lang w:eastAsia="ru-RU"/>
        </w:rPr>
        <w:t>6. УСЛОВИЯ ИСПОЛЬЗОВАНИЯ СЕРВИСА ARCANE-SWITCH</w:t>
      </w:r>
    </w:p>
    <w:p w14:paraId="0CE15AE7" w14:textId="77777777" w:rsidR="00D77A10" w:rsidRPr="00D77A10" w:rsidRDefault="00D77A10" w:rsidP="00D77A10">
      <w:pPr>
        <w:spacing w:before="100" w:beforeAutospacing="1" w:after="100" w:afterAutospacing="1" w:line="240" w:lineRule="auto"/>
        <w:rPr>
          <w:rFonts w:ascii="Montserrat" w:eastAsia="Times New Roman" w:hAnsi="Montserrat" w:cs="Times New Roman"/>
          <w:color w:val="212529"/>
          <w:sz w:val="28"/>
          <w:szCs w:val="28"/>
          <w:lang w:eastAsia="ru-RU"/>
        </w:rPr>
      </w:pPr>
      <w:r w:rsidRPr="00D77A10">
        <w:rPr>
          <w:rFonts w:ascii="Montserrat" w:eastAsia="Times New Roman" w:hAnsi="Montserrat" w:cs="Times New Roman"/>
          <w:color w:val="212529"/>
          <w:sz w:val="28"/>
          <w:szCs w:val="28"/>
          <w:lang w:eastAsia="ru-RU"/>
        </w:rPr>
        <w:t xml:space="preserve">6.1. Пользователь самостоятельно несет ответственность перед третьими лицами за свои действия, связанные с использованием Сервиса, в том числе, если такие действия </w:t>
      </w:r>
      <w:r w:rsidRPr="00D77A10">
        <w:rPr>
          <w:rFonts w:ascii="Montserrat" w:eastAsia="Times New Roman" w:hAnsi="Montserrat" w:cs="Times New Roman"/>
          <w:color w:val="212529"/>
          <w:sz w:val="28"/>
          <w:szCs w:val="28"/>
          <w:lang w:eastAsia="ru-RU"/>
        </w:rPr>
        <w:lastRenderedPageBreak/>
        <w:t>приведут к нарушению прав и законных интересов третьих лиц, а также за соблюдение законодательства при использовании Сервиса.</w:t>
      </w:r>
    </w:p>
    <w:p w14:paraId="3C6905A4" w14:textId="77777777" w:rsidR="00D77A10" w:rsidRPr="00D77A10" w:rsidRDefault="00D77A10" w:rsidP="00D77A10">
      <w:pPr>
        <w:spacing w:before="100" w:beforeAutospacing="1" w:after="100" w:afterAutospacing="1" w:line="240" w:lineRule="auto"/>
        <w:rPr>
          <w:rFonts w:ascii="Montserrat" w:eastAsia="Times New Roman" w:hAnsi="Montserrat" w:cs="Times New Roman"/>
          <w:color w:val="212529"/>
          <w:sz w:val="28"/>
          <w:szCs w:val="28"/>
          <w:lang w:eastAsia="ru-RU"/>
        </w:rPr>
      </w:pPr>
      <w:r w:rsidRPr="00D77A10">
        <w:rPr>
          <w:rFonts w:ascii="Montserrat" w:eastAsia="Times New Roman" w:hAnsi="Montserrat" w:cs="Times New Roman"/>
          <w:color w:val="212529"/>
          <w:sz w:val="28"/>
          <w:szCs w:val="28"/>
          <w:lang w:eastAsia="ru-RU"/>
        </w:rPr>
        <w:t xml:space="preserve">6.2. При использовании сервиса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 xml:space="preserve"> Пользователь не вправе:</w:t>
      </w:r>
    </w:p>
    <w:p w14:paraId="240A477C" w14:textId="77777777" w:rsidR="00D77A10" w:rsidRPr="00D77A10" w:rsidRDefault="00D77A10" w:rsidP="00D77A10">
      <w:pPr>
        <w:spacing w:before="100" w:beforeAutospacing="1" w:after="100" w:afterAutospacing="1" w:line="240" w:lineRule="auto"/>
        <w:ind w:left="720"/>
        <w:rPr>
          <w:rFonts w:ascii="Montserrat" w:eastAsia="Times New Roman" w:hAnsi="Montserrat" w:cs="Segoe UI"/>
          <w:color w:val="212529"/>
          <w:sz w:val="28"/>
          <w:szCs w:val="28"/>
          <w:lang w:eastAsia="ru-RU"/>
        </w:rPr>
      </w:pPr>
      <w:r w:rsidRPr="00D77A10">
        <w:rPr>
          <w:rFonts w:ascii="Montserrat" w:eastAsia="Times New Roman" w:hAnsi="Montserrat" w:cs="Segoe UI"/>
          <w:color w:val="212529"/>
          <w:sz w:val="28"/>
          <w:szCs w:val="28"/>
          <w:lang w:eastAsia="ru-RU"/>
        </w:rPr>
        <w:t xml:space="preserve">6.2.1. Использовать сервис для достижения противоправных целей, а в случае установления </w:t>
      </w:r>
      <w:proofErr w:type="spellStart"/>
      <w:r w:rsidRPr="00D77A10">
        <w:rPr>
          <w:rFonts w:ascii="Montserrat" w:eastAsia="Times New Roman" w:hAnsi="Montserrat" w:cs="Segoe UI"/>
          <w:color w:val="212529"/>
          <w:sz w:val="28"/>
          <w:szCs w:val="28"/>
          <w:lang w:eastAsia="ru-RU"/>
        </w:rPr>
        <w:t>arcane-switch</w:t>
      </w:r>
      <w:proofErr w:type="spellEnd"/>
      <w:r w:rsidRPr="00D77A10">
        <w:rPr>
          <w:rFonts w:ascii="Montserrat" w:eastAsia="Times New Roman" w:hAnsi="Montserrat" w:cs="Segoe UI"/>
          <w:color w:val="212529"/>
          <w:sz w:val="28"/>
          <w:szCs w:val="28"/>
          <w:lang w:eastAsia="ru-RU"/>
        </w:rPr>
        <w:t xml:space="preserve"> специальных целей использования сервиса – для достижения иных целей, которые явно </w:t>
      </w:r>
      <w:proofErr w:type="spellStart"/>
      <w:r w:rsidRPr="00D77A10">
        <w:rPr>
          <w:rFonts w:ascii="Montserrat" w:eastAsia="Times New Roman" w:hAnsi="Montserrat" w:cs="Segoe UI"/>
          <w:color w:val="212529"/>
          <w:sz w:val="28"/>
          <w:szCs w:val="28"/>
          <w:lang w:eastAsia="ru-RU"/>
        </w:rPr>
        <w:t>неуказаны</w:t>
      </w:r>
      <w:proofErr w:type="spellEnd"/>
      <w:r w:rsidRPr="00D77A10">
        <w:rPr>
          <w:rFonts w:ascii="Montserrat" w:eastAsia="Times New Roman" w:hAnsi="Montserrat" w:cs="Segoe UI"/>
          <w:color w:val="212529"/>
          <w:sz w:val="28"/>
          <w:szCs w:val="28"/>
          <w:lang w:eastAsia="ru-RU"/>
        </w:rPr>
        <w:t xml:space="preserve"> в настоящем Соглашении;</w:t>
      </w:r>
    </w:p>
    <w:p w14:paraId="396530E5" w14:textId="77777777" w:rsidR="00D77A10" w:rsidRPr="00D77A10" w:rsidRDefault="00D77A10" w:rsidP="00D77A10">
      <w:pPr>
        <w:spacing w:before="100" w:beforeAutospacing="1" w:after="100" w:afterAutospacing="1" w:line="240" w:lineRule="auto"/>
        <w:ind w:left="720"/>
        <w:rPr>
          <w:rFonts w:ascii="Montserrat" w:eastAsia="Times New Roman" w:hAnsi="Montserrat" w:cs="Segoe UI"/>
          <w:color w:val="212529"/>
          <w:sz w:val="28"/>
          <w:szCs w:val="28"/>
          <w:lang w:eastAsia="ru-RU"/>
        </w:rPr>
      </w:pPr>
      <w:r w:rsidRPr="00D77A10">
        <w:rPr>
          <w:rFonts w:ascii="Montserrat" w:eastAsia="Times New Roman" w:hAnsi="Montserrat" w:cs="Segoe UI"/>
          <w:color w:val="212529"/>
          <w:sz w:val="28"/>
          <w:szCs w:val="28"/>
          <w:lang w:eastAsia="ru-RU"/>
        </w:rPr>
        <w:t xml:space="preserve">6.2.2. Выдавать себя за другого человека или представителя какой-либо организации и/или сообщества, в том числе за службу поддержки </w:t>
      </w:r>
      <w:proofErr w:type="spellStart"/>
      <w:r w:rsidRPr="00D77A10">
        <w:rPr>
          <w:rFonts w:ascii="Montserrat" w:eastAsia="Times New Roman" w:hAnsi="Montserrat" w:cs="Segoe UI"/>
          <w:color w:val="212529"/>
          <w:sz w:val="28"/>
          <w:szCs w:val="28"/>
          <w:lang w:eastAsia="ru-RU"/>
        </w:rPr>
        <w:t>arcane-switch</w:t>
      </w:r>
      <w:proofErr w:type="spellEnd"/>
      <w:r w:rsidRPr="00D77A10">
        <w:rPr>
          <w:rFonts w:ascii="Montserrat" w:eastAsia="Times New Roman" w:hAnsi="Montserrat" w:cs="Segoe UI"/>
          <w:color w:val="212529"/>
          <w:sz w:val="28"/>
          <w:szCs w:val="28"/>
          <w:lang w:eastAsia="ru-RU"/>
        </w:rPr>
        <w:t xml:space="preserve">, работников </w:t>
      </w:r>
      <w:proofErr w:type="spellStart"/>
      <w:r w:rsidRPr="00D77A10">
        <w:rPr>
          <w:rFonts w:ascii="Montserrat" w:eastAsia="Times New Roman" w:hAnsi="Montserrat" w:cs="Segoe UI"/>
          <w:color w:val="212529"/>
          <w:sz w:val="28"/>
          <w:szCs w:val="28"/>
          <w:lang w:eastAsia="ru-RU"/>
        </w:rPr>
        <w:t>arcane-switch</w:t>
      </w:r>
      <w:proofErr w:type="spellEnd"/>
      <w:r w:rsidRPr="00D77A10">
        <w:rPr>
          <w:rFonts w:ascii="Montserrat" w:eastAsia="Times New Roman" w:hAnsi="Montserrat" w:cs="Segoe UI"/>
          <w:color w:val="212529"/>
          <w:sz w:val="28"/>
          <w:szCs w:val="28"/>
          <w:lang w:eastAsia="ru-RU"/>
        </w:rPr>
        <w:t xml:space="preserve"> или совершения иных действий, направленных на введение в заблуждение пользователей сети Интернет или других лиц;</w:t>
      </w:r>
    </w:p>
    <w:p w14:paraId="7A119AA7" w14:textId="77777777" w:rsidR="00D77A10" w:rsidRPr="00D77A10" w:rsidRDefault="00D77A10" w:rsidP="00D77A10">
      <w:pPr>
        <w:spacing w:before="100" w:beforeAutospacing="1" w:after="100" w:afterAutospacing="1" w:line="240" w:lineRule="auto"/>
        <w:ind w:left="720"/>
        <w:rPr>
          <w:rFonts w:ascii="Montserrat" w:eastAsia="Times New Roman" w:hAnsi="Montserrat" w:cs="Segoe UI"/>
          <w:color w:val="212529"/>
          <w:sz w:val="28"/>
          <w:szCs w:val="28"/>
          <w:lang w:eastAsia="ru-RU"/>
        </w:rPr>
      </w:pPr>
      <w:r w:rsidRPr="00D77A10">
        <w:rPr>
          <w:rFonts w:ascii="Montserrat" w:eastAsia="Times New Roman" w:hAnsi="Montserrat" w:cs="Segoe UI"/>
          <w:color w:val="212529"/>
          <w:sz w:val="28"/>
          <w:szCs w:val="28"/>
          <w:lang w:eastAsia="ru-RU"/>
        </w:rPr>
        <w:t>6.2.3. нарушать права третьих лиц, в том числе несовершеннолетних лиц и/или причинять им вред в любой форме;</w:t>
      </w:r>
    </w:p>
    <w:p w14:paraId="1066F43A" w14:textId="77777777" w:rsidR="00D77A10" w:rsidRPr="00D77A10" w:rsidRDefault="00D77A10" w:rsidP="00D77A10">
      <w:pPr>
        <w:spacing w:before="100" w:beforeAutospacing="1" w:after="100" w:afterAutospacing="1" w:line="240" w:lineRule="auto"/>
        <w:ind w:left="720"/>
        <w:rPr>
          <w:rFonts w:ascii="Montserrat" w:eastAsia="Times New Roman" w:hAnsi="Montserrat" w:cs="Segoe UI"/>
          <w:color w:val="212529"/>
          <w:sz w:val="28"/>
          <w:szCs w:val="28"/>
          <w:lang w:eastAsia="ru-RU"/>
        </w:rPr>
      </w:pPr>
      <w:r w:rsidRPr="00D77A10">
        <w:rPr>
          <w:rFonts w:ascii="Montserrat" w:eastAsia="Times New Roman" w:hAnsi="Montserrat" w:cs="Segoe UI"/>
          <w:color w:val="212529"/>
          <w:sz w:val="28"/>
          <w:szCs w:val="28"/>
          <w:lang w:eastAsia="ru-RU"/>
        </w:rPr>
        <w:t>6.2.4. Создавать заявки по поиску исполнителя на оплату онлайн-сервиса в необходимых Пользователю, которые могу повлечь нарушение условий текущего Соглашения, законодательства РФ, и документов в описанных в п.1.2., в следствии чего может последовать причинение вреда третьим лицам в том числе несовершеннолетним;</w:t>
      </w:r>
    </w:p>
    <w:p w14:paraId="58B41CC7" w14:textId="77777777" w:rsidR="00D77A10" w:rsidRPr="00D77A10" w:rsidRDefault="00D77A10" w:rsidP="00D77A10">
      <w:pPr>
        <w:spacing w:before="100" w:beforeAutospacing="1" w:after="100" w:afterAutospacing="1" w:line="240" w:lineRule="auto"/>
        <w:ind w:left="720"/>
        <w:rPr>
          <w:rFonts w:ascii="Montserrat" w:eastAsia="Times New Roman" w:hAnsi="Montserrat" w:cs="Segoe UI"/>
          <w:color w:val="212529"/>
          <w:sz w:val="28"/>
          <w:szCs w:val="28"/>
          <w:lang w:eastAsia="ru-RU"/>
        </w:rPr>
      </w:pPr>
      <w:r w:rsidRPr="00D77A10">
        <w:rPr>
          <w:rFonts w:ascii="Montserrat" w:eastAsia="Times New Roman" w:hAnsi="Montserrat" w:cs="Segoe UI"/>
          <w:color w:val="212529"/>
          <w:sz w:val="28"/>
          <w:szCs w:val="28"/>
          <w:lang w:eastAsia="ru-RU"/>
        </w:rPr>
        <w:t>6.2.5. Создавать заявки под видами поиска исполнителя на оплату онлайн-сервиса необходимых Пользователю, с целью спонсирования террористических и/или националистических группировок. В случае выявления создания такой заявки, сервис обязан остановить создание заявки, заблокировать аккаунт пользователя и передать информацию в правоохранительные органы РФ.</w:t>
      </w:r>
    </w:p>
    <w:p w14:paraId="10C0D19E" w14:textId="77777777" w:rsidR="00D77A10" w:rsidRPr="00D77A10" w:rsidRDefault="00D77A10" w:rsidP="00D77A10">
      <w:pPr>
        <w:spacing w:before="100" w:beforeAutospacing="1" w:after="100" w:afterAutospacing="1" w:line="240" w:lineRule="auto"/>
        <w:ind w:left="720"/>
        <w:rPr>
          <w:rFonts w:ascii="Montserrat" w:eastAsia="Times New Roman" w:hAnsi="Montserrat" w:cs="Segoe UI"/>
          <w:color w:val="212529"/>
          <w:sz w:val="28"/>
          <w:szCs w:val="28"/>
          <w:lang w:eastAsia="ru-RU"/>
        </w:rPr>
      </w:pPr>
      <w:r w:rsidRPr="00D77A10">
        <w:rPr>
          <w:rFonts w:ascii="Montserrat" w:eastAsia="Times New Roman" w:hAnsi="Montserrat" w:cs="Segoe UI"/>
          <w:color w:val="212529"/>
          <w:sz w:val="28"/>
          <w:szCs w:val="28"/>
          <w:lang w:eastAsia="ru-RU"/>
        </w:rPr>
        <w:t>6.2.6. Несанкционированно собирать и хранить персональные данные других лиц;</w:t>
      </w:r>
    </w:p>
    <w:p w14:paraId="50364D46" w14:textId="77777777" w:rsidR="00D77A10" w:rsidRPr="00D77A10" w:rsidRDefault="00D77A10" w:rsidP="00D77A10">
      <w:pPr>
        <w:spacing w:before="100" w:beforeAutospacing="1" w:after="100" w:afterAutospacing="1" w:line="240" w:lineRule="auto"/>
        <w:ind w:left="720"/>
        <w:rPr>
          <w:rFonts w:ascii="Montserrat" w:eastAsia="Times New Roman" w:hAnsi="Montserrat" w:cs="Segoe UI"/>
          <w:color w:val="212529"/>
          <w:sz w:val="28"/>
          <w:szCs w:val="28"/>
          <w:lang w:eastAsia="ru-RU"/>
        </w:rPr>
      </w:pPr>
      <w:r w:rsidRPr="00D77A10">
        <w:rPr>
          <w:rFonts w:ascii="Montserrat" w:eastAsia="Times New Roman" w:hAnsi="Montserrat" w:cs="Segoe UI"/>
          <w:color w:val="212529"/>
          <w:sz w:val="28"/>
          <w:szCs w:val="28"/>
          <w:lang w:eastAsia="ru-RU"/>
        </w:rPr>
        <w:t xml:space="preserve">6.2.7. Нарушать нормальную работу сервиса </w:t>
      </w:r>
      <w:proofErr w:type="spellStart"/>
      <w:r w:rsidRPr="00D77A10">
        <w:rPr>
          <w:rFonts w:ascii="Montserrat" w:eastAsia="Times New Roman" w:hAnsi="Montserrat" w:cs="Segoe UI"/>
          <w:color w:val="212529"/>
          <w:sz w:val="28"/>
          <w:szCs w:val="28"/>
          <w:lang w:eastAsia="ru-RU"/>
        </w:rPr>
        <w:t>arcane-switch</w:t>
      </w:r>
      <w:proofErr w:type="spellEnd"/>
      <w:r w:rsidRPr="00D77A10">
        <w:rPr>
          <w:rFonts w:ascii="Montserrat" w:eastAsia="Times New Roman" w:hAnsi="Montserrat" w:cs="Segoe UI"/>
          <w:color w:val="212529"/>
          <w:sz w:val="28"/>
          <w:szCs w:val="28"/>
          <w:lang w:eastAsia="ru-RU"/>
        </w:rPr>
        <w:t>;</w:t>
      </w:r>
    </w:p>
    <w:p w14:paraId="4E3F5D15" w14:textId="77777777" w:rsidR="00D77A10" w:rsidRPr="00D77A10" w:rsidRDefault="00D77A10" w:rsidP="00D77A10">
      <w:pPr>
        <w:spacing w:before="100" w:beforeAutospacing="1" w:after="100" w:afterAutospacing="1" w:line="240" w:lineRule="auto"/>
        <w:ind w:left="720"/>
        <w:rPr>
          <w:rFonts w:ascii="Montserrat" w:eastAsia="Times New Roman" w:hAnsi="Montserrat" w:cs="Segoe UI"/>
          <w:color w:val="212529"/>
          <w:sz w:val="28"/>
          <w:szCs w:val="28"/>
          <w:lang w:eastAsia="ru-RU"/>
        </w:rPr>
      </w:pPr>
      <w:r w:rsidRPr="00D77A10">
        <w:rPr>
          <w:rFonts w:ascii="Montserrat" w:eastAsia="Times New Roman" w:hAnsi="Montserrat" w:cs="Segoe UI"/>
          <w:color w:val="212529"/>
          <w:sz w:val="28"/>
          <w:szCs w:val="28"/>
          <w:lang w:eastAsia="ru-RU"/>
        </w:rPr>
        <w:lastRenderedPageBreak/>
        <w:t>6.2.8. Содействовать действиям, направленным на нарушение ограничений и запретов, налагаемых Соглашением;</w:t>
      </w:r>
    </w:p>
    <w:p w14:paraId="6FE2C29F" w14:textId="77777777" w:rsidR="00D77A10" w:rsidRPr="00D77A10" w:rsidRDefault="00D77A10" w:rsidP="00D77A10">
      <w:pPr>
        <w:spacing w:before="100" w:beforeAutospacing="1" w:after="100" w:afterAutospacing="1" w:line="240" w:lineRule="auto"/>
        <w:ind w:left="720"/>
        <w:rPr>
          <w:rFonts w:ascii="Montserrat" w:eastAsia="Times New Roman" w:hAnsi="Montserrat" w:cs="Segoe UI"/>
          <w:color w:val="212529"/>
          <w:sz w:val="28"/>
          <w:szCs w:val="28"/>
          <w:lang w:eastAsia="ru-RU"/>
        </w:rPr>
      </w:pPr>
      <w:r w:rsidRPr="00D77A10">
        <w:rPr>
          <w:rFonts w:ascii="Montserrat" w:eastAsia="Times New Roman" w:hAnsi="Montserrat" w:cs="Segoe UI"/>
          <w:color w:val="212529"/>
          <w:sz w:val="28"/>
          <w:szCs w:val="28"/>
          <w:lang w:eastAsia="ru-RU"/>
        </w:rPr>
        <w:t>6.2.9. Другим образом нарушать нормы законодательства, в том числе нормы международного права.</w:t>
      </w:r>
    </w:p>
    <w:p w14:paraId="69513F5A" w14:textId="77777777" w:rsidR="00D77A10" w:rsidRPr="00D77A10" w:rsidRDefault="00D77A10" w:rsidP="00D77A10">
      <w:pPr>
        <w:spacing w:before="100" w:beforeAutospacing="1" w:after="100" w:afterAutospacing="1" w:line="240" w:lineRule="auto"/>
        <w:outlineLvl w:val="4"/>
        <w:rPr>
          <w:rFonts w:ascii="Segoe UI" w:eastAsia="Times New Roman" w:hAnsi="Segoe UI" w:cs="Segoe UI"/>
          <w:caps/>
          <w:color w:val="212529"/>
          <w:sz w:val="28"/>
          <w:szCs w:val="28"/>
          <w:lang w:eastAsia="ru-RU"/>
        </w:rPr>
      </w:pPr>
      <w:r w:rsidRPr="00D77A10">
        <w:rPr>
          <w:rFonts w:ascii="Segoe UI" w:eastAsia="Times New Roman" w:hAnsi="Segoe UI" w:cs="Segoe UI"/>
          <w:caps/>
          <w:color w:val="212529"/>
          <w:sz w:val="28"/>
          <w:szCs w:val="28"/>
          <w:lang w:eastAsia="ru-RU"/>
        </w:rPr>
        <w:t>7. ИСКЛЮЧИТЕЛЬНЫЕ ПРАВА НА ИНТЕЛЛЕКТУАЛЬНУЮ СОБСТВЕННОСТЬ</w:t>
      </w:r>
    </w:p>
    <w:p w14:paraId="6CF8479E" w14:textId="77777777" w:rsidR="00D77A10" w:rsidRPr="00D77A10" w:rsidRDefault="00D77A10" w:rsidP="00D77A10">
      <w:pPr>
        <w:spacing w:before="100" w:beforeAutospacing="1" w:after="100" w:afterAutospacing="1" w:line="240" w:lineRule="auto"/>
        <w:rPr>
          <w:rFonts w:ascii="Montserrat" w:eastAsia="Times New Roman" w:hAnsi="Montserrat" w:cs="Times New Roman"/>
          <w:color w:val="212529"/>
          <w:sz w:val="28"/>
          <w:szCs w:val="28"/>
          <w:lang w:eastAsia="ru-RU"/>
        </w:rPr>
      </w:pPr>
      <w:r w:rsidRPr="00D77A10">
        <w:rPr>
          <w:rFonts w:ascii="Montserrat" w:eastAsia="Times New Roman" w:hAnsi="Montserrat" w:cs="Times New Roman"/>
          <w:color w:val="212529"/>
          <w:sz w:val="28"/>
          <w:szCs w:val="28"/>
          <w:lang w:eastAsia="ru-RU"/>
        </w:rPr>
        <w:t xml:space="preserve">7.1. Все объекты, доступные при помощи сервиса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 xml:space="preserve">, в том числе элементы дизайна, текст, графические изображения, иллюстрации, видео, базы данных, звуки и другие объекты (далее – содержание сервиса являются объектами исключительных прав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w:t>
      </w:r>
    </w:p>
    <w:p w14:paraId="0BE07622" w14:textId="77777777" w:rsidR="00D77A10" w:rsidRPr="00D77A10" w:rsidRDefault="00D77A10" w:rsidP="00D77A10">
      <w:pPr>
        <w:spacing w:before="100" w:beforeAutospacing="1" w:after="100" w:afterAutospacing="1" w:line="240" w:lineRule="auto"/>
        <w:rPr>
          <w:rFonts w:ascii="Montserrat" w:eastAsia="Times New Roman" w:hAnsi="Montserrat" w:cs="Times New Roman"/>
          <w:color w:val="212529"/>
          <w:sz w:val="28"/>
          <w:szCs w:val="28"/>
          <w:lang w:eastAsia="ru-RU"/>
        </w:rPr>
      </w:pPr>
      <w:r w:rsidRPr="00D77A10">
        <w:rPr>
          <w:rFonts w:ascii="Montserrat" w:eastAsia="Times New Roman" w:hAnsi="Montserrat" w:cs="Times New Roman"/>
          <w:color w:val="212529"/>
          <w:sz w:val="28"/>
          <w:szCs w:val="28"/>
          <w:lang w:eastAsia="ru-RU"/>
        </w:rPr>
        <w:t xml:space="preserve">7.2. Использование контента, а также каких-либо иных элементов сервиса возможно только в рамках функционала, предлагаемого тем или иным разделом сервиса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 xml:space="preserve">. Никакие элементы содержания сервиса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 xml:space="preserve">, а также любой контент, размещенный на сервисе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 не могут быть использованы иным образом без предварительного разрешения правообладателя. Под использованием подразумеваются, в том числе: воспроизведение, копирование, переработка, распространение на любой основе, отображение во фрейме и т.д. Исключение составляют случаи, прямо предусмотренные законодательством РФ.</w:t>
      </w:r>
    </w:p>
    <w:p w14:paraId="3D20A209" w14:textId="77777777" w:rsidR="00D77A10" w:rsidRPr="00D77A10" w:rsidRDefault="00D77A10" w:rsidP="00D77A10">
      <w:pPr>
        <w:spacing w:before="100" w:beforeAutospacing="1" w:after="100" w:afterAutospacing="1" w:line="240" w:lineRule="auto"/>
        <w:rPr>
          <w:rFonts w:ascii="Montserrat" w:eastAsia="Times New Roman" w:hAnsi="Montserrat" w:cs="Times New Roman"/>
          <w:color w:val="212529"/>
          <w:sz w:val="28"/>
          <w:szCs w:val="28"/>
          <w:lang w:eastAsia="ru-RU"/>
        </w:rPr>
      </w:pPr>
      <w:r w:rsidRPr="00D77A10">
        <w:rPr>
          <w:rFonts w:ascii="Montserrat" w:eastAsia="Times New Roman" w:hAnsi="Montserrat" w:cs="Times New Roman"/>
          <w:color w:val="212529"/>
          <w:sz w:val="28"/>
          <w:szCs w:val="28"/>
          <w:lang w:eastAsia="ru-RU"/>
        </w:rPr>
        <w:t>7.3. Использование Пользователем элементов содержания сервиса, а также любого контента для личного некоммерческого использования, допускается при условии сохранения всех знаков охраны авторского права, смежных прав, товарных знаков, других уведомлений об авторстве, сохранения имени (или псевдонима) автора/наименования правообладателя в неизменном виде, сохранении соответствующего объекта в неизменном виде. Исключение составляют случаи, прямо предусмотренные законодательством РФ.</w:t>
      </w:r>
    </w:p>
    <w:p w14:paraId="27F50924" w14:textId="77777777" w:rsidR="00D77A10" w:rsidRPr="00D77A10" w:rsidRDefault="00D77A10" w:rsidP="00D77A10">
      <w:pPr>
        <w:spacing w:before="100" w:beforeAutospacing="1" w:after="100" w:afterAutospacing="1" w:line="240" w:lineRule="auto"/>
        <w:outlineLvl w:val="4"/>
        <w:rPr>
          <w:rFonts w:ascii="Segoe UI" w:eastAsia="Times New Roman" w:hAnsi="Segoe UI" w:cs="Segoe UI"/>
          <w:caps/>
          <w:color w:val="212529"/>
          <w:sz w:val="28"/>
          <w:szCs w:val="28"/>
          <w:lang w:eastAsia="ru-RU"/>
        </w:rPr>
      </w:pPr>
      <w:r w:rsidRPr="00D77A10">
        <w:rPr>
          <w:rFonts w:ascii="Segoe UI" w:eastAsia="Times New Roman" w:hAnsi="Segoe UI" w:cs="Segoe UI"/>
          <w:caps/>
          <w:color w:val="212529"/>
          <w:sz w:val="28"/>
          <w:szCs w:val="28"/>
          <w:lang w:eastAsia="ru-RU"/>
        </w:rPr>
        <w:t>8. РЕКЛАМА НА СЕРВИСЕ ARCANE-SWITCH</w:t>
      </w:r>
    </w:p>
    <w:p w14:paraId="7E6C63B2" w14:textId="77777777" w:rsidR="00D77A10" w:rsidRPr="00D77A10" w:rsidRDefault="00D77A10" w:rsidP="00D77A10">
      <w:pPr>
        <w:spacing w:before="100" w:beforeAutospacing="1" w:after="100" w:afterAutospacing="1" w:line="240" w:lineRule="auto"/>
        <w:rPr>
          <w:rFonts w:ascii="Montserrat" w:eastAsia="Times New Roman" w:hAnsi="Montserrat" w:cs="Times New Roman"/>
          <w:color w:val="212529"/>
          <w:sz w:val="28"/>
          <w:szCs w:val="28"/>
          <w:lang w:eastAsia="ru-RU"/>
        </w:rPr>
      </w:pPr>
      <w:r w:rsidRPr="00D77A10">
        <w:rPr>
          <w:rFonts w:ascii="Montserrat" w:eastAsia="Times New Roman" w:hAnsi="Montserrat" w:cs="Times New Roman"/>
          <w:color w:val="212529"/>
          <w:sz w:val="28"/>
          <w:szCs w:val="28"/>
          <w:lang w:eastAsia="ru-RU"/>
        </w:rPr>
        <w:lastRenderedPageBreak/>
        <w:t xml:space="preserve">8.1. Компания не несет ответственность за рекламу, размещенную им на сервисе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 в пределах, установленных законодательством РФ.</w:t>
      </w:r>
    </w:p>
    <w:p w14:paraId="1F3997A8" w14:textId="77777777" w:rsidR="00D77A10" w:rsidRPr="00D77A10" w:rsidRDefault="00D77A10" w:rsidP="00D77A10">
      <w:pPr>
        <w:spacing w:before="100" w:beforeAutospacing="1" w:after="100" w:afterAutospacing="1" w:line="240" w:lineRule="auto"/>
        <w:outlineLvl w:val="4"/>
        <w:rPr>
          <w:rFonts w:ascii="Segoe UI" w:eastAsia="Times New Roman" w:hAnsi="Segoe UI" w:cs="Segoe UI"/>
          <w:caps/>
          <w:color w:val="212529"/>
          <w:sz w:val="28"/>
          <w:szCs w:val="28"/>
          <w:lang w:eastAsia="ru-RU"/>
        </w:rPr>
      </w:pPr>
      <w:r w:rsidRPr="00D77A10">
        <w:rPr>
          <w:rFonts w:ascii="Segoe UI" w:eastAsia="Times New Roman" w:hAnsi="Segoe UI" w:cs="Segoe UI"/>
          <w:caps/>
          <w:color w:val="212529"/>
          <w:sz w:val="28"/>
          <w:szCs w:val="28"/>
          <w:lang w:eastAsia="ru-RU"/>
        </w:rPr>
        <w:t>9. ОТСУТСТВИЕ ГАРАНТИЙ, ОГРАНИЧЕНИЕ ОТВЕТСТВЕННОСТИ</w:t>
      </w:r>
    </w:p>
    <w:p w14:paraId="7F7BC266" w14:textId="77777777" w:rsidR="00D77A10" w:rsidRPr="00D77A10" w:rsidRDefault="00D77A10" w:rsidP="00D77A10">
      <w:pPr>
        <w:spacing w:after="0" w:line="240" w:lineRule="auto"/>
        <w:rPr>
          <w:rFonts w:ascii="Times New Roman" w:eastAsia="Times New Roman" w:hAnsi="Times New Roman" w:cs="Times New Roman"/>
          <w:sz w:val="28"/>
          <w:szCs w:val="28"/>
          <w:lang w:eastAsia="ru-RU"/>
        </w:rPr>
      </w:pPr>
      <w:r w:rsidRPr="00D77A10">
        <w:rPr>
          <w:rFonts w:ascii="Segoe UI" w:eastAsia="Times New Roman" w:hAnsi="Segoe UI" w:cs="Segoe UI"/>
          <w:color w:val="212529"/>
          <w:sz w:val="28"/>
          <w:szCs w:val="28"/>
          <w:shd w:val="clear" w:color="auto" w:fill="FFFFFF"/>
          <w:lang w:eastAsia="ru-RU"/>
        </w:rPr>
        <w:t>Пользователь понимает и соглашается с тем, что:</w:t>
      </w:r>
    </w:p>
    <w:p w14:paraId="49DDB000" w14:textId="77777777" w:rsidR="00D77A10" w:rsidRPr="00D77A10" w:rsidRDefault="00D77A10" w:rsidP="00D77A10">
      <w:pPr>
        <w:spacing w:before="100" w:beforeAutospacing="1" w:after="100" w:afterAutospacing="1" w:line="240" w:lineRule="auto"/>
        <w:rPr>
          <w:rFonts w:ascii="Montserrat" w:eastAsia="Times New Roman" w:hAnsi="Montserrat" w:cs="Times New Roman"/>
          <w:color w:val="212529"/>
          <w:sz w:val="28"/>
          <w:szCs w:val="28"/>
          <w:lang w:eastAsia="ru-RU"/>
        </w:rPr>
      </w:pPr>
      <w:r w:rsidRPr="00D77A10">
        <w:rPr>
          <w:rFonts w:ascii="Montserrat" w:eastAsia="Times New Roman" w:hAnsi="Montserrat" w:cs="Times New Roman"/>
          <w:color w:val="212529"/>
          <w:sz w:val="28"/>
          <w:szCs w:val="28"/>
          <w:lang w:eastAsia="ru-RU"/>
        </w:rPr>
        <w:t xml:space="preserve">9.1. Пользователь использует сервис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 xml:space="preserve"> на свой собственный риск. Сервис предоставляется «как есть».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 xml:space="preserve"> не принимает на себя никакой ответственности, в том числе за соответствие сервиса целям Пользователя;</w:t>
      </w:r>
    </w:p>
    <w:p w14:paraId="58B5CE09" w14:textId="77777777" w:rsidR="00D77A10" w:rsidRPr="00D77A10" w:rsidRDefault="00D77A10" w:rsidP="00D77A10">
      <w:pPr>
        <w:spacing w:before="100" w:beforeAutospacing="1" w:after="100" w:afterAutospacing="1" w:line="240" w:lineRule="auto"/>
        <w:rPr>
          <w:rFonts w:ascii="Montserrat" w:eastAsia="Times New Roman" w:hAnsi="Montserrat" w:cs="Times New Roman"/>
          <w:color w:val="212529"/>
          <w:sz w:val="28"/>
          <w:szCs w:val="28"/>
          <w:lang w:eastAsia="ru-RU"/>
        </w:rPr>
      </w:pPr>
      <w:r w:rsidRPr="00D77A10">
        <w:rPr>
          <w:rFonts w:ascii="Montserrat" w:eastAsia="Times New Roman" w:hAnsi="Montserrat" w:cs="Times New Roman"/>
          <w:color w:val="212529"/>
          <w:sz w:val="28"/>
          <w:szCs w:val="28"/>
          <w:lang w:eastAsia="ru-RU"/>
        </w:rPr>
        <w:t xml:space="preserve">9.2.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 xml:space="preserve"> не гарантирует, что: сервис соответствуют/будут соответствовать требованиям Пользователя; сервис будет предоставляться непрерывно, быстро, надежно и без ошибок; результаты, которые могут быть получены с использованием сервиса, будут точными и надежными и могут использоваться для каких-либо целей или в каком-либо качестве (например, для установления и/или подтверждения каких-либо фактов); качество какого-либо продукта, услуги, информации и пр., полученных с использованием сервиса, будет соответствовать ожиданиям Пользователя;</w:t>
      </w:r>
    </w:p>
    <w:p w14:paraId="51AE0789" w14:textId="77777777" w:rsidR="00D77A10" w:rsidRPr="00D77A10" w:rsidRDefault="00D77A10" w:rsidP="00D77A10">
      <w:pPr>
        <w:spacing w:before="100" w:beforeAutospacing="1" w:after="100" w:afterAutospacing="1" w:line="240" w:lineRule="auto"/>
        <w:rPr>
          <w:rFonts w:ascii="Montserrat" w:eastAsia="Times New Roman" w:hAnsi="Montserrat" w:cs="Times New Roman"/>
          <w:color w:val="212529"/>
          <w:sz w:val="28"/>
          <w:szCs w:val="28"/>
          <w:lang w:eastAsia="ru-RU"/>
        </w:rPr>
      </w:pPr>
      <w:r w:rsidRPr="00D77A10">
        <w:rPr>
          <w:rFonts w:ascii="Montserrat" w:eastAsia="Times New Roman" w:hAnsi="Montserrat" w:cs="Times New Roman"/>
          <w:color w:val="212529"/>
          <w:sz w:val="28"/>
          <w:szCs w:val="28"/>
          <w:lang w:eastAsia="ru-RU"/>
        </w:rPr>
        <w:t xml:space="preserve">9.3.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 xml:space="preserve"> не несет ответственности за любые прямые либо косвенные убытки, произошедшие из-за использования либо невозможности использования Сервиса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 из-за несанкционированного доступа к Учетной записи Пользователя; из-за мошеннической деятельности третьих лиц.</w:t>
      </w:r>
    </w:p>
    <w:p w14:paraId="1C63EB90" w14:textId="77777777" w:rsidR="00D77A10" w:rsidRPr="00D77A10" w:rsidRDefault="00D77A10" w:rsidP="00D77A10">
      <w:pPr>
        <w:spacing w:before="100" w:beforeAutospacing="1" w:after="100" w:afterAutospacing="1" w:line="240" w:lineRule="auto"/>
        <w:rPr>
          <w:rFonts w:ascii="Montserrat" w:eastAsia="Times New Roman" w:hAnsi="Montserrat" w:cs="Times New Roman"/>
          <w:color w:val="212529"/>
          <w:sz w:val="28"/>
          <w:szCs w:val="28"/>
          <w:lang w:eastAsia="ru-RU"/>
        </w:rPr>
      </w:pPr>
      <w:r w:rsidRPr="00D77A10">
        <w:rPr>
          <w:rFonts w:ascii="Montserrat" w:eastAsia="Times New Roman" w:hAnsi="Montserrat" w:cs="Times New Roman"/>
          <w:color w:val="212529"/>
          <w:sz w:val="28"/>
          <w:szCs w:val="28"/>
          <w:lang w:eastAsia="ru-RU"/>
        </w:rPr>
        <w:t xml:space="preserve">9.4. При любых обстоятельствах ответственность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 xml:space="preserve"> в соответствии со статьей 15 Гражданского кодекса России ограничена 5 000 (пятью тысячами) рублей РФ и возлагается на него при наличии в его действиях вины.</w:t>
      </w:r>
    </w:p>
    <w:p w14:paraId="4050B028" w14:textId="77777777" w:rsidR="00D77A10" w:rsidRPr="00D77A10" w:rsidRDefault="00D77A10" w:rsidP="00D77A10">
      <w:pPr>
        <w:spacing w:before="100" w:beforeAutospacing="1" w:after="100" w:afterAutospacing="1" w:line="240" w:lineRule="auto"/>
        <w:outlineLvl w:val="4"/>
        <w:rPr>
          <w:rFonts w:ascii="Segoe UI" w:eastAsia="Times New Roman" w:hAnsi="Segoe UI" w:cs="Segoe UI"/>
          <w:caps/>
          <w:color w:val="212529"/>
          <w:sz w:val="28"/>
          <w:szCs w:val="28"/>
          <w:lang w:eastAsia="ru-RU"/>
        </w:rPr>
      </w:pPr>
      <w:r w:rsidRPr="00D77A10">
        <w:rPr>
          <w:rFonts w:ascii="Segoe UI" w:eastAsia="Times New Roman" w:hAnsi="Segoe UI" w:cs="Segoe UI"/>
          <w:caps/>
          <w:color w:val="212529"/>
          <w:sz w:val="28"/>
          <w:szCs w:val="28"/>
          <w:lang w:eastAsia="ru-RU"/>
        </w:rPr>
        <w:t>10. ОБРАТНАЯ СВЯЗЬ И ПОРЯДОК РАССМОТРЕНИЯ ПРЕТЕНЗИЙ</w:t>
      </w:r>
    </w:p>
    <w:p w14:paraId="7282B4E3" w14:textId="77777777" w:rsidR="00D77A10" w:rsidRPr="00D77A10" w:rsidRDefault="00D77A10" w:rsidP="00D77A10">
      <w:pPr>
        <w:spacing w:before="100" w:beforeAutospacing="1" w:after="100" w:afterAutospacing="1" w:line="240" w:lineRule="auto"/>
        <w:rPr>
          <w:rFonts w:ascii="Montserrat" w:eastAsia="Times New Roman" w:hAnsi="Montserrat" w:cs="Times New Roman"/>
          <w:color w:val="212529"/>
          <w:sz w:val="28"/>
          <w:szCs w:val="28"/>
          <w:lang w:eastAsia="ru-RU"/>
        </w:rPr>
      </w:pPr>
      <w:r w:rsidRPr="00D77A10">
        <w:rPr>
          <w:rFonts w:ascii="Montserrat" w:eastAsia="Times New Roman" w:hAnsi="Montserrat" w:cs="Times New Roman"/>
          <w:color w:val="212529"/>
          <w:sz w:val="28"/>
          <w:szCs w:val="28"/>
          <w:lang w:eastAsia="ru-RU"/>
        </w:rPr>
        <w:t xml:space="preserve">10.1. Пользователь, считающий, что его права и интересы нарушены из-за действий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 xml:space="preserve">, может направить соответствующее обращение. Рассмотрением обращений занимается Служба поддержки Пользователей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 xml:space="preserve"> в </w:t>
      </w:r>
      <w:r w:rsidRPr="00D77A10">
        <w:rPr>
          <w:rFonts w:ascii="Montserrat" w:eastAsia="Times New Roman" w:hAnsi="Montserrat" w:cs="Times New Roman"/>
          <w:color w:val="212529"/>
          <w:sz w:val="28"/>
          <w:szCs w:val="28"/>
          <w:lang w:eastAsia="ru-RU"/>
        </w:rPr>
        <w:lastRenderedPageBreak/>
        <w:t>соответствии с общим порядком рассмотрения поступающих запросов.</w:t>
      </w:r>
    </w:p>
    <w:p w14:paraId="1B6257D0" w14:textId="77777777" w:rsidR="00D77A10" w:rsidRPr="00D77A10" w:rsidRDefault="00D77A10" w:rsidP="00D77A10">
      <w:pPr>
        <w:spacing w:before="100" w:beforeAutospacing="1" w:after="100" w:afterAutospacing="1" w:line="240" w:lineRule="auto"/>
        <w:rPr>
          <w:rFonts w:ascii="Montserrat" w:eastAsia="Times New Roman" w:hAnsi="Montserrat" w:cs="Times New Roman"/>
          <w:color w:val="212529"/>
          <w:sz w:val="28"/>
          <w:szCs w:val="28"/>
          <w:lang w:eastAsia="ru-RU"/>
        </w:rPr>
      </w:pPr>
      <w:r w:rsidRPr="00D77A10">
        <w:rPr>
          <w:rFonts w:ascii="Montserrat" w:eastAsia="Times New Roman" w:hAnsi="Montserrat" w:cs="Times New Roman"/>
          <w:color w:val="212529"/>
          <w:sz w:val="28"/>
          <w:szCs w:val="28"/>
          <w:lang w:eastAsia="ru-RU"/>
        </w:rPr>
        <w:t xml:space="preserve">10.2. Все обращения, в том числе относительно работы сервиса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 Пользователь может направить в Службу поддержки пользователей self@arcane-switch.com.</w:t>
      </w:r>
    </w:p>
    <w:p w14:paraId="26CF770B" w14:textId="77777777" w:rsidR="00D77A10" w:rsidRPr="00D77A10" w:rsidRDefault="00D77A10" w:rsidP="00D77A10">
      <w:pPr>
        <w:spacing w:before="100" w:beforeAutospacing="1" w:after="100" w:afterAutospacing="1" w:line="240" w:lineRule="auto"/>
        <w:rPr>
          <w:rFonts w:ascii="Montserrat" w:eastAsia="Times New Roman" w:hAnsi="Montserrat" w:cs="Times New Roman"/>
          <w:color w:val="212529"/>
          <w:sz w:val="28"/>
          <w:szCs w:val="28"/>
          <w:lang w:eastAsia="ru-RU"/>
        </w:rPr>
      </w:pPr>
      <w:r w:rsidRPr="00D77A10">
        <w:rPr>
          <w:rFonts w:ascii="Montserrat" w:eastAsia="Times New Roman" w:hAnsi="Montserrat" w:cs="Times New Roman"/>
          <w:color w:val="212529"/>
          <w:sz w:val="28"/>
          <w:szCs w:val="28"/>
          <w:lang w:eastAsia="ru-RU"/>
        </w:rPr>
        <w:t xml:space="preserve">10.3. Пользователь и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 xml:space="preserve"> соглашаются с тем, что все возможные споры по поводу Пользовательского соглашения будут разрешаться в соответствии с правилами настоящего Пользовательского соглашения и с нормами действующего законодательства Российской Федерации.</w:t>
      </w:r>
    </w:p>
    <w:p w14:paraId="0016A87B" w14:textId="77777777" w:rsidR="00D77A10" w:rsidRPr="00D77A10" w:rsidRDefault="00D77A10" w:rsidP="00D77A10">
      <w:pPr>
        <w:spacing w:before="100" w:beforeAutospacing="1" w:after="100" w:afterAutospacing="1" w:line="240" w:lineRule="auto"/>
        <w:outlineLvl w:val="4"/>
        <w:rPr>
          <w:rFonts w:ascii="Segoe UI" w:eastAsia="Times New Roman" w:hAnsi="Segoe UI" w:cs="Segoe UI"/>
          <w:caps/>
          <w:color w:val="212529"/>
          <w:sz w:val="28"/>
          <w:szCs w:val="28"/>
          <w:lang w:eastAsia="ru-RU"/>
        </w:rPr>
      </w:pPr>
      <w:r w:rsidRPr="00D77A10">
        <w:rPr>
          <w:rFonts w:ascii="Segoe UI" w:eastAsia="Times New Roman" w:hAnsi="Segoe UI" w:cs="Segoe UI"/>
          <w:caps/>
          <w:color w:val="212529"/>
          <w:sz w:val="28"/>
          <w:szCs w:val="28"/>
          <w:lang w:eastAsia="ru-RU"/>
        </w:rPr>
        <w:t>11. ИНЫЕ ПОЛОЖЕНИЯ</w:t>
      </w:r>
    </w:p>
    <w:p w14:paraId="004A351A" w14:textId="77777777" w:rsidR="00D77A10" w:rsidRPr="00D77A10" w:rsidRDefault="00D77A10" w:rsidP="00D77A10">
      <w:pPr>
        <w:spacing w:before="100" w:beforeAutospacing="1" w:after="100" w:afterAutospacing="1" w:line="240" w:lineRule="auto"/>
        <w:rPr>
          <w:rFonts w:ascii="Montserrat" w:eastAsia="Times New Roman" w:hAnsi="Montserrat" w:cs="Times New Roman"/>
          <w:color w:val="212529"/>
          <w:sz w:val="28"/>
          <w:szCs w:val="28"/>
          <w:lang w:eastAsia="ru-RU"/>
        </w:rPr>
      </w:pPr>
      <w:r w:rsidRPr="00D77A10">
        <w:rPr>
          <w:rFonts w:ascii="Montserrat" w:eastAsia="Times New Roman" w:hAnsi="Montserrat" w:cs="Times New Roman"/>
          <w:color w:val="212529"/>
          <w:sz w:val="28"/>
          <w:szCs w:val="28"/>
          <w:lang w:eastAsia="ru-RU"/>
        </w:rPr>
        <w:t xml:space="preserve">11.1. Настоящее Соглашение представляет собой договор между Пользователем и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 xml:space="preserve"> относительно порядка использования сервиса и заменяет собой все предыдущие соглашения между Пользователем и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w:t>
      </w:r>
    </w:p>
    <w:p w14:paraId="39E3E5B0" w14:textId="77777777" w:rsidR="00D77A10" w:rsidRPr="00D77A10" w:rsidRDefault="00D77A10" w:rsidP="00D77A10">
      <w:pPr>
        <w:spacing w:before="100" w:beforeAutospacing="1" w:after="100" w:afterAutospacing="1" w:line="240" w:lineRule="auto"/>
        <w:rPr>
          <w:rFonts w:ascii="Montserrat" w:eastAsia="Times New Roman" w:hAnsi="Montserrat" w:cs="Times New Roman"/>
          <w:color w:val="212529"/>
          <w:sz w:val="28"/>
          <w:szCs w:val="28"/>
          <w:lang w:eastAsia="ru-RU"/>
        </w:rPr>
      </w:pPr>
      <w:r w:rsidRPr="00D77A10">
        <w:rPr>
          <w:rFonts w:ascii="Montserrat" w:eastAsia="Times New Roman" w:hAnsi="Montserrat" w:cs="Times New Roman"/>
          <w:color w:val="212529"/>
          <w:sz w:val="28"/>
          <w:szCs w:val="28"/>
          <w:lang w:eastAsia="ru-RU"/>
        </w:rPr>
        <w:t xml:space="preserve">11.2. Настоящее Соглашение регулируется и толкуется в соответствии с законодательством Российской Федерации. Вопросы, не урегулированные настоящим Соглашением, подлежат разрешению в соответствии с законодательством Российской Федерации. Все возможные споры, вытекающие из отношений, регулируемых настоящим Соглашением, разрешаются в порядке, установленном действующим законодательством Российской Федерации, по нормам российского права. Везде по тексту настоящего Соглашения, если явно </w:t>
      </w:r>
      <w:proofErr w:type="spellStart"/>
      <w:r w:rsidRPr="00D77A10">
        <w:rPr>
          <w:rFonts w:ascii="Montserrat" w:eastAsia="Times New Roman" w:hAnsi="Montserrat" w:cs="Times New Roman"/>
          <w:color w:val="212529"/>
          <w:sz w:val="28"/>
          <w:szCs w:val="28"/>
          <w:lang w:eastAsia="ru-RU"/>
        </w:rPr>
        <w:t>неуказано</w:t>
      </w:r>
      <w:proofErr w:type="spellEnd"/>
      <w:r w:rsidRPr="00D77A10">
        <w:rPr>
          <w:rFonts w:ascii="Montserrat" w:eastAsia="Times New Roman" w:hAnsi="Montserrat" w:cs="Times New Roman"/>
          <w:color w:val="212529"/>
          <w:sz w:val="28"/>
          <w:szCs w:val="28"/>
          <w:lang w:eastAsia="ru-RU"/>
        </w:rPr>
        <w:t xml:space="preserve"> иное, под термином «законодательство» понимается как законодательство Российской Федерации, так и законодательство места пребывания Пользователя.</w:t>
      </w:r>
    </w:p>
    <w:p w14:paraId="76EF5DC1" w14:textId="77777777" w:rsidR="00D77A10" w:rsidRPr="00D77A10" w:rsidRDefault="00D77A10" w:rsidP="00D77A10">
      <w:pPr>
        <w:spacing w:before="100" w:beforeAutospacing="1" w:after="100" w:afterAutospacing="1" w:line="240" w:lineRule="auto"/>
        <w:rPr>
          <w:rFonts w:ascii="Montserrat" w:eastAsia="Times New Roman" w:hAnsi="Montserrat" w:cs="Times New Roman"/>
          <w:color w:val="212529"/>
          <w:sz w:val="28"/>
          <w:szCs w:val="28"/>
          <w:lang w:eastAsia="ru-RU"/>
        </w:rPr>
      </w:pPr>
      <w:r w:rsidRPr="00D77A10">
        <w:rPr>
          <w:rFonts w:ascii="Montserrat" w:eastAsia="Times New Roman" w:hAnsi="Montserrat" w:cs="Times New Roman"/>
          <w:color w:val="212529"/>
          <w:sz w:val="28"/>
          <w:szCs w:val="28"/>
          <w:lang w:eastAsia="ru-RU"/>
        </w:rPr>
        <w:t xml:space="preserve">11.3. В отношении услуг, оказываемых в рамках настоящего Соглашения на безвозмездной основе, нормы о защите прав потребителей, предусмотренные законодательством Российской Федерации, не могут быть применимыми к отношениям между Пользователем и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w:t>
      </w:r>
    </w:p>
    <w:p w14:paraId="57ECB191" w14:textId="77777777" w:rsidR="00D77A10" w:rsidRPr="00D77A10" w:rsidRDefault="00D77A10" w:rsidP="00D77A10">
      <w:pPr>
        <w:spacing w:before="100" w:beforeAutospacing="1" w:after="100" w:afterAutospacing="1" w:line="240" w:lineRule="auto"/>
        <w:rPr>
          <w:rFonts w:ascii="Montserrat" w:eastAsia="Times New Roman" w:hAnsi="Montserrat" w:cs="Times New Roman"/>
          <w:color w:val="212529"/>
          <w:sz w:val="28"/>
          <w:szCs w:val="28"/>
          <w:lang w:eastAsia="ru-RU"/>
        </w:rPr>
      </w:pPr>
      <w:r w:rsidRPr="00D77A10">
        <w:rPr>
          <w:rFonts w:ascii="Montserrat" w:eastAsia="Times New Roman" w:hAnsi="Montserrat" w:cs="Times New Roman"/>
          <w:color w:val="212529"/>
          <w:sz w:val="28"/>
          <w:szCs w:val="28"/>
          <w:lang w:eastAsia="ru-RU"/>
        </w:rPr>
        <w:t xml:space="preserve">11.4. В случае создания заявки по поиску исполнителя на оплату онлайн-сервиса необходимых Пользователю, то в целях создания и оплаты заявки Пользователь указывает свою банковскую карту в онлайн-кассе, и оплачивает необходимую </w:t>
      </w:r>
      <w:r w:rsidRPr="00D77A10">
        <w:rPr>
          <w:rFonts w:ascii="Montserrat" w:eastAsia="Times New Roman" w:hAnsi="Montserrat" w:cs="Times New Roman"/>
          <w:color w:val="212529"/>
          <w:sz w:val="28"/>
          <w:szCs w:val="28"/>
          <w:lang w:eastAsia="ru-RU"/>
        </w:rPr>
        <w:lastRenderedPageBreak/>
        <w:t>сумму в денежной валюте Российской Федерации (рубли). Информация сохраняется и обрабатывается на условиях и в целях, указанных в Политике конфиденциальности (https://arcane-switch.com/about/documents/personal-data/).</w:t>
      </w:r>
    </w:p>
    <w:p w14:paraId="2E64FCA4" w14:textId="77777777" w:rsidR="00D77A10" w:rsidRPr="00D77A10" w:rsidRDefault="00D77A10" w:rsidP="00D77A10">
      <w:pPr>
        <w:spacing w:before="100" w:beforeAutospacing="1" w:after="100" w:afterAutospacing="1" w:line="240" w:lineRule="auto"/>
        <w:rPr>
          <w:rFonts w:ascii="Montserrat" w:eastAsia="Times New Roman" w:hAnsi="Montserrat" w:cs="Times New Roman"/>
          <w:color w:val="212529"/>
          <w:sz w:val="28"/>
          <w:szCs w:val="28"/>
          <w:lang w:eastAsia="ru-RU"/>
        </w:rPr>
      </w:pPr>
      <w:r w:rsidRPr="00D77A10">
        <w:rPr>
          <w:rFonts w:ascii="Montserrat" w:eastAsia="Times New Roman" w:hAnsi="Montserrat" w:cs="Times New Roman"/>
          <w:color w:val="212529"/>
          <w:sz w:val="28"/>
          <w:szCs w:val="28"/>
          <w:lang w:eastAsia="ru-RU"/>
        </w:rPr>
        <w:t xml:space="preserve">11.5. Ничто в Соглашении не может пониматься как установление между Пользователем и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 xml:space="preserve"> агентских отношений, отношений товарищества, отношений по совместной деятельности, отношений личного найма, либо каких-то иных отношений, прямо не предусмотренных Соглашением.</w:t>
      </w:r>
    </w:p>
    <w:p w14:paraId="733CE7CE" w14:textId="77777777" w:rsidR="00D77A10" w:rsidRPr="00D77A10" w:rsidRDefault="00D77A10" w:rsidP="00D77A10">
      <w:pPr>
        <w:spacing w:before="100" w:beforeAutospacing="1" w:after="100" w:afterAutospacing="1" w:line="240" w:lineRule="auto"/>
        <w:rPr>
          <w:rFonts w:ascii="Montserrat" w:eastAsia="Times New Roman" w:hAnsi="Montserrat" w:cs="Times New Roman"/>
          <w:color w:val="212529"/>
          <w:sz w:val="28"/>
          <w:szCs w:val="28"/>
          <w:lang w:eastAsia="ru-RU"/>
        </w:rPr>
      </w:pPr>
      <w:r w:rsidRPr="00D77A10">
        <w:rPr>
          <w:rFonts w:ascii="Montserrat" w:eastAsia="Times New Roman" w:hAnsi="Montserrat" w:cs="Times New Roman"/>
          <w:color w:val="212529"/>
          <w:sz w:val="28"/>
          <w:szCs w:val="28"/>
          <w:lang w:eastAsia="ru-RU"/>
        </w:rPr>
        <w:t>11.6. Если по тем или иным причинам одно или несколько положений настоящего Соглашения будут признаны недействительными или не имеющими юридической силы, это не оказывает влияния на действительность или применимость остальных положений Соглашения.</w:t>
      </w:r>
    </w:p>
    <w:p w14:paraId="0295CDF0" w14:textId="77777777" w:rsidR="00D77A10" w:rsidRPr="00D77A10" w:rsidRDefault="00D77A10" w:rsidP="00D77A10">
      <w:pPr>
        <w:spacing w:before="100" w:beforeAutospacing="1" w:after="100" w:afterAutospacing="1" w:line="240" w:lineRule="auto"/>
        <w:rPr>
          <w:rFonts w:ascii="Montserrat" w:eastAsia="Times New Roman" w:hAnsi="Montserrat" w:cs="Times New Roman"/>
          <w:color w:val="212529"/>
          <w:sz w:val="28"/>
          <w:szCs w:val="28"/>
          <w:lang w:eastAsia="ru-RU"/>
        </w:rPr>
      </w:pPr>
      <w:r w:rsidRPr="00D77A10">
        <w:rPr>
          <w:rFonts w:ascii="Montserrat" w:eastAsia="Times New Roman" w:hAnsi="Montserrat" w:cs="Times New Roman"/>
          <w:color w:val="212529"/>
          <w:sz w:val="28"/>
          <w:szCs w:val="28"/>
          <w:lang w:eastAsia="ru-RU"/>
        </w:rPr>
        <w:t xml:space="preserve">11.7. Бездействие со стороны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 xml:space="preserve"> в случае нарушения Пользователем либо иными пользователями положений Соглашения не лишает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 xml:space="preserve"> права предпринять соответствующие действия в защиту своих интересов позднее, а также не означает отказа </w:t>
      </w:r>
      <w:proofErr w:type="spellStart"/>
      <w:r w:rsidRPr="00D77A10">
        <w:rPr>
          <w:rFonts w:ascii="Montserrat" w:eastAsia="Times New Roman" w:hAnsi="Montserrat" w:cs="Times New Roman"/>
          <w:color w:val="212529"/>
          <w:sz w:val="28"/>
          <w:szCs w:val="28"/>
          <w:lang w:eastAsia="ru-RU"/>
        </w:rPr>
        <w:t>arcane-switch</w:t>
      </w:r>
      <w:proofErr w:type="spellEnd"/>
      <w:r w:rsidRPr="00D77A10">
        <w:rPr>
          <w:rFonts w:ascii="Montserrat" w:eastAsia="Times New Roman" w:hAnsi="Montserrat" w:cs="Times New Roman"/>
          <w:color w:val="212529"/>
          <w:sz w:val="28"/>
          <w:szCs w:val="28"/>
          <w:lang w:eastAsia="ru-RU"/>
        </w:rPr>
        <w:t xml:space="preserve"> от своих прав в случае совершения в последующем подобных либо сходных нарушений.</w:t>
      </w:r>
    </w:p>
    <w:p w14:paraId="480A2CA8" w14:textId="77777777" w:rsidR="00D77A10" w:rsidRPr="00D77A10" w:rsidRDefault="00D77A10" w:rsidP="00D77A10">
      <w:pPr>
        <w:spacing w:before="100" w:beforeAutospacing="1" w:after="100" w:afterAutospacing="1" w:line="240" w:lineRule="auto"/>
        <w:rPr>
          <w:rFonts w:ascii="Montserrat" w:eastAsia="Times New Roman" w:hAnsi="Montserrat" w:cs="Times New Roman"/>
          <w:color w:val="212529"/>
          <w:sz w:val="28"/>
          <w:szCs w:val="28"/>
          <w:lang w:eastAsia="ru-RU"/>
        </w:rPr>
      </w:pPr>
      <w:r w:rsidRPr="00D77A10">
        <w:rPr>
          <w:rFonts w:ascii="Montserrat" w:eastAsia="Times New Roman" w:hAnsi="Montserrat" w:cs="Times New Roman"/>
          <w:color w:val="212529"/>
          <w:sz w:val="28"/>
          <w:szCs w:val="28"/>
          <w:lang w:eastAsia="ru-RU"/>
        </w:rPr>
        <w:t>11.8. Настоящее Соглашение составлено на русском языке.</w:t>
      </w:r>
    </w:p>
    <w:p w14:paraId="17027022" w14:textId="77777777" w:rsidR="00977F63" w:rsidRPr="00D77A10" w:rsidRDefault="00977F63">
      <w:pPr>
        <w:rPr>
          <w:sz w:val="28"/>
          <w:szCs w:val="28"/>
        </w:rPr>
      </w:pPr>
    </w:p>
    <w:sectPr w:rsidR="00977F63" w:rsidRPr="00D77A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Montserrat">
    <w:charset w:val="CC"/>
    <w:family w:val="auto"/>
    <w:pitch w:val="variable"/>
    <w:sig w:usb0="2000020F" w:usb1="00000003" w:usb2="00000000" w:usb3="00000000" w:csb0="00000197"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54264"/>
    <w:multiLevelType w:val="multilevel"/>
    <w:tmpl w:val="78DE77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641A35"/>
    <w:multiLevelType w:val="multilevel"/>
    <w:tmpl w:val="1EAAC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2362859">
    <w:abstractNumId w:val="0"/>
  </w:num>
  <w:num w:numId="2" w16cid:durableId="1238856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A10"/>
    <w:rsid w:val="00977F63"/>
    <w:rsid w:val="00D77A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C1934"/>
  <w15:chartTrackingRefBased/>
  <w15:docId w15:val="{8D881017-E287-4B11-B3A2-D0FE9029F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D77A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5">
    <w:name w:val="heading 5"/>
    <w:basedOn w:val="a"/>
    <w:link w:val="50"/>
    <w:uiPriority w:val="9"/>
    <w:qFormat/>
    <w:rsid w:val="00D77A10"/>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77A10"/>
    <w:rPr>
      <w:rFonts w:ascii="Times New Roman" w:eastAsia="Times New Roman" w:hAnsi="Times New Roman" w:cs="Times New Roman"/>
      <w:b/>
      <w:bCs/>
      <w:kern w:val="36"/>
      <w:sz w:val="48"/>
      <w:szCs w:val="48"/>
      <w:lang w:eastAsia="ru-RU"/>
    </w:rPr>
  </w:style>
  <w:style w:type="character" w:customStyle="1" w:styleId="50">
    <w:name w:val="Заголовок 5 Знак"/>
    <w:basedOn w:val="a0"/>
    <w:link w:val="5"/>
    <w:uiPriority w:val="9"/>
    <w:rsid w:val="00D77A10"/>
    <w:rPr>
      <w:rFonts w:ascii="Times New Roman" w:eastAsia="Times New Roman" w:hAnsi="Times New Roman" w:cs="Times New Roman"/>
      <w:b/>
      <w:bCs/>
      <w:sz w:val="20"/>
      <w:szCs w:val="20"/>
      <w:lang w:eastAsia="ru-RU"/>
    </w:rPr>
  </w:style>
  <w:style w:type="paragraph" w:styleId="a3">
    <w:name w:val="Normal (Web)"/>
    <w:basedOn w:val="a"/>
    <w:uiPriority w:val="99"/>
    <w:semiHidden/>
    <w:unhideWhenUsed/>
    <w:rsid w:val="00D77A1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77A10"/>
    <w:rPr>
      <w:b/>
      <w:bCs/>
    </w:rPr>
  </w:style>
  <w:style w:type="character" w:styleId="a5">
    <w:name w:val="Hyperlink"/>
    <w:basedOn w:val="a0"/>
    <w:uiPriority w:val="99"/>
    <w:semiHidden/>
    <w:unhideWhenUsed/>
    <w:rsid w:val="00D77A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658126">
      <w:bodyDiv w:val="1"/>
      <w:marLeft w:val="0"/>
      <w:marRight w:val="0"/>
      <w:marTop w:val="0"/>
      <w:marBottom w:val="0"/>
      <w:divBdr>
        <w:top w:val="none" w:sz="0" w:space="0" w:color="auto"/>
        <w:left w:val="none" w:sz="0" w:space="0" w:color="auto"/>
        <w:bottom w:val="none" w:sz="0" w:space="0" w:color="auto"/>
        <w:right w:val="none" w:sz="0" w:space="0" w:color="auto"/>
      </w:divBdr>
    </w:div>
    <w:div w:id="97183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ane-switch.com/about/documents/user-agreement/" TargetMode="External"/><Relationship Id="rId5" Type="http://schemas.openxmlformats.org/officeDocument/2006/relationships/hyperlink" Target="https://arcane-switch.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3140</Words>
  <Characters>17899</Characters>
  <Application>Microsoft Office Word</Application>
  <DocSecurity>0</DocSecurity>
  <Lines>149</Lines>
  <Paragraphs>41</Paragraphs>
  <ScaleCrop>false</ScaleCrop>
  <Company/>
  <LinksUpToDate>false</LinksUpToDate>
  <CharactersWithSpaces>20998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Решетило</dc:creator>
  <cp:keywords/>
  <dc:description/>
  <cp:lastModifiedBy>Алексей Решетило</cp:lastModifiedBy>
  <cp:revision>1</cp:revision>
  <dcterms:created xsi:type="dcterms:W3CDTF">2022-09-19T08:23:00Z</dcterms:created>
  <dcterms:modified xsi:type="dcterms:W3CDTF">2022-09-19T08:26:00Z</dcterms:modified>
</cp:coreProperties>
</file>