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E6" w:rsidRPr="00BC1C8C" w:rsidRDefault="00F41268">
      <w:pPr>
        <w:rPr>
          <w:b/>
        </w:rPr>
      </w:pPr>
      <w:r w:rsidRPr="00BC1C8C">
        <w:rPr>
          <w:b/>
        </w:rPr>
        <w:t>Database Access – Grants 2015 Project</w:t>
      </w:r>
    </w:p>
    <w:p w:rsidR="00F41268" w:rsidRDefault="00F41268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41268" w:rsidRPr="00F41268" w:rsidTr="00FB5273">
        <w:trPr>
          <w:trHeight w:val="1770"/>
          <w:tblCellSpacing w:w="15" w:type="dxa"/>
        </w:trPr>
        <w:tc>
          <w:tcPr>
            <w:tcW w:w="9300" w:type="dxa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F41268" w:rsidRDefault="00F41268" w:rsidP="00FB5273">
            <w:pPr>
              <w:tabs>
                <w:tab w:val="left" w:pos="9270"/>
              </w:tabs>
              <w:spacing w:after="0" w:line="240" w:lineRule="auto"/>
              <w:ind w:right="-5067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Candice W</w:t>
            </w:r>
            <w:r w:rsidRPr="00F4126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eber</w:t>
            </w:r>
            <w:r w:rsidRPr="00F4126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&lt;candice.weber@vcuhealth.org</w:t>
            </w:r>
          </w:p>
          <w:p w:rsidR="00F41268" w:rsidRDefault="00F41268" w:rsidP="00FB5273">
            <w:pPr>
              <w:tabs>
                <w:tab w:val="left" w:pos="9270"/>
              </w:tabs>
              <w:spacing w:after="0" w:line="240" w:lineRule="auto"/>
              <w:ind w:right="-506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1268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James H Ward </w:t>
            </w:r>
            <w:hyperlink r:id="rId4" w:history="1">
              <w:r w:rsidRPr="00405A15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jhward@vcu.edu</w:t>
              </w:r>
            </w:hyperlink>
          </w:p>
          <w:p w:rsidR="00F41268" w:rsidRDefault="00F41268" w:rsidP="00FB5273">
            <w:pPr>
              <w:tabs>
                <w:tab w:val="left" w:pos="9270"/>
              </w:tabs>
              <w:spacing w:after="0" w:line="240" w:lineRule="auto"/>
              <w:ind w:right="-506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Sue Robb: </w:t>
            </w:r>
            <w:hyperlink r:id="rId5" w:history="1">
              <w:r w:rsidR="00727FFA" w:rsidRPr="00405A15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sarobb@vcu.edu</w:t>
              </w:r>
            </w:hyperlink>
          </w:p>
          <w:p w:rsidR="00727FFA" w:rsidRDefault="00727FFA" w:rsidP="00FB5273">
            <w:pPr>
              <w:tabs>
                <w:tab w:val="left" w:pos="9270"/>
              </w:tabs>
              <w:spacing w:after="0" w:line="240" w:lineRule="auto"/>
              <w:ind w:right="-506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727FFA" w:rsidRPr="00F41268" w:rsidRDefault="00727FFA" w:rsidP="00FB5273">
            <w:pPr>
              <w:tabs>
                <w:tab w:val="left" w:pos="9270"/>
              </w:tabs>
              <w:spacing w:after="0" w:line="240" w:lineRule="auto"/>
              <w:ind w:right="-5067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Candice L. Weber, MA, CRA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Senior Research Administrator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VCU School of Medicine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Sanger Hall Room 1-043B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Richmond, VA 23298-0565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hyperlink r:id="rId6" w:tgtFrame="_blank" w:history="1">
              <w:r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804-628-0065</w:t>
              </w:r>
            </w:hyperlink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  <w:shd w:val="clear" w:color="auto" w:fill="FFFFFF"/>
              </w:rPr>
              <w:br/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candice.weber@vcuhealth.org</w:t>
              </w:r>
            </w:hyperlink>
          </w:p>
        </w:tc>
      </w:tr>
    </w:tbl>
    <w:p w:rsidR="00727FFA" w:rsidRDefault="00727FFA" w:rsidP="00FB5273">
      <w:pPr>
        <w:tabs>
          <w:tab w:val="left" w:pos="9270"/>
        </w:tabs>
        <w:rPr>
          <w:rStyle w:val="apple-converted-space"/>
          <w:rFonts w:ascii="Arial" w:hAnsi="Arial" w:cs="Arial"/>
          <w:color w:val="222222"/>
          <w:shd w:val="clear" w:color="auto" w:fill="FFFFFF"/>
        </w:rPr>
      </w:pPr>
    </w:p>
    <w:p w:rsidR="00FA5774" w:rsidRPr="00FA5774" w:rsidRDefault="00FA5774" w:rsidP="00FA5774">
      <w:pPr>
        <w:tabs>
          <w:tab w:val="left" w:pos="9270"/>
        </w:tabs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FA5774">
        <w:rPr>
          <w:rStyle w:val="apple-converted-space"/>
          <w:rFonts w:ascii="Arial" w:hAnsi="Arial" w:cs="Arial"/>
          <w:color w:val="222222"/>
          <w:shd w:val="clear" w:color="auto" w:fill="FFFFFF"/>
        </w:rPr>
        <w:t>Ward, James H</w:t>
      </w:r>
    </w:p>
    <w:p w:rsidR="00FA5774" w:rsidRPr="00FA5774" w:rsidRDefault="00FA5774" w:rsidP="00FA5774">
      <w:pPr>
        <w:tabs>
          <w:tab w:val="left" w:pos="9270"/>
        </w:tabs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FA5774">
        <w:rPr>
          <w:rStyle w:val="apple-converted-space"/>
          <w:rFonts w:ascii="Arial" w:hAnsi="Arial" w:cs="Arial"/>
          <w:color w:val="222222"/>
          <w:shd w:val="clear" w:color="auto" w:fill="FFFFFF"/>
        </w:rPr>
        <w:t>Director, Information Sys</w:t>
      </w:r>
    </w:p>
    <w:p w:rsidR="00FA5774" w:rsidRPr="00FA5774" w:rsidRDefault="00FA5774" w:rsidP="00FA5774">
      <w:pPr>
        <w:tabs>
          <w:tab w:val="left" w:pos="9270"/>
        </w:tabs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FA5774">
        <w:rPr>
          <w:rStyle w:val="apple-converted-space"/>
          <w:rFonts w:ascii="Arial" w:hAnsi="Arial" w:cs="Arial"/>
          <w:color w:val="222222"/>
          <w:shd w:val="clear" w:color="auto" w:fill="FFFFFF"/>
        </w:rPr>
        <w:t>Office of Research</w:t>
      </w:r>
    </w:p>
    <w:p w:rsidR="00FA5774" w:rsidRPr="00FA5774" w:rsidRDefault="00FA5774" w:rsidP="00FA5774">
      <w:pPr>
        <w:tabs>
          <w:tab w:val="left" w:pos="9270"/>
        </w:tabs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FA5774">
        <w:rPr>
          <w:rStyle w:val="apple-converted-space"/>
          <w:rFonts w:ascii="Arial" w:hAnsi="Arial" w:cs="Arial"/>
          <w:color w:val="222222"/>
          <w:shd w:val="clear" w:color="auto" w:fill="FFFFFF"/>
        </w:rPr>
        <w:t>BOX 980568</w:t>
      </w:r>
    </w:p>
    <w:p w:rsidR="00FA5774" w:rsidRPr="00FA5774" w:rsidRDefault="00FA5774" w:rsidP="00FA5774">
      <w:pPr>
        <w:tabs>
          <w:tab w:val="left" w:pos="9270"/>
        </w:tabs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FA5774">
        <w:rPr>
          <w:rStyle w:val="apple-converted-space"/>
          <w:rFonts w:ascii="Arial" w:hAnsi="Arial" w:cs="Arial"/>
          <w:color w:val="222222"/>
          <w:shd w:val="clear" w:color="auto" w:fill="FFFFFF"/>
        </w:rPr>
        <w:t>800 E. Leigh Street</w:t>
      </w:r>
    </w:p>
    <w:p w:rsidR="00FA5774" w:rsidRPr="00FA5774" w:rsidRDefault="00FA5774" w:rsidP="00FA5774">
      <w:pPr>
        <w:tabs>
          <w:tab w:val="left" w:pos="9270"/>
        </w:tabs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FA5774">
        <w:rPr>
          <w:rStyle w:val="apple-converted-space"/>
          <w:rFonts w:ascii="Arial" w:hAnsi="Arial" w:cs="Arial"/>
          <w:color w:val="222222"/>
          <w:shd w:val="clear" w:color="auto" w:fill="FFFFFF"/>
        </w:rPr>
        <w:t>(804) 827-2159</w:t>
      </w:r>
    </w:p>
    <w:p w:rsidR="00FA5774" w:rsidRDefault="00FA5774" w:rsidP="00FA5774">
      <w:pPr>
        <w:tabs>
          <w:tab w:val="left" w:pos="9270"/>
        </w:tabs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FA5774">
        <w:rPr>
          <w:rStyle w:val="apple-converted-space"/>
          <w:rFonts w:ascii="Arial" w:hAnsi="Arial" w:cs="Arial"/>
          <w:color w:val="222222"/>
          <w:shd w:val="clear" w:color="auto" w:fill="FFFFFF"/>
        </w:rPr>
        <w:t>jhward@vcu.edu</w:t>
      </w:r>
      <w:bookmarkStart w:id="0" w:name="_GoBack"/>
      <w:bookmarkEnd w:id="0"/>
    </w:p>
    <w:p w:rsidR="00F41268" w:rsidRDefault="00F41268" w:rsidP="00FB5273">
      <w:pPr>
        <w:tabs>
          <w:tab w:val="left" w:pos="9270"/>
        </w:tabs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reports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out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InfoEd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proposal data - specifically the report called “Five Year – All Activity*.” I’ve got a screenshot below of the report I am referring to.</w:t>
      </w:r>
    </w:p>
    <w:sectPr w:rsidR="00F4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68"/>
    <w:rsid w:val="00727FFA"/>
    <w:rsid w:val="00B27EE6"/>
    <w:rsid w:val="00BC1C8C"/>
    <w:rsid w:val="00F41268"/>
    <w:rsid w:val="00FA5774"/>
    <w:rsid w:val="00F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6C765-1A37-4A1F-A3C4-244F0071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1268"/>
  </w:style>
  <w:style w:type="character" w:customStyle="1" w:styleId="gi">
    <w:name w:val="gi"/>
    <w:basedOn w:val="DefaultParagraphFont"/>
    <w:rsid w:val="00F41268"/>
  </w:style>
  <w:style w:type="character" w:customStyle="1" w:styleId="gd">
    <w:name w:val="gd"/>
    <w:basedOn w:val="DefaultParagraphFont"/>
    <w:rsid w:val="00F41268"/>
  </w:style>
  <w:style w:type="character" w:customStyle="1" w:styleId="go">
    <w:name w:val="go"/>
    <w:basedOn w:val="DefaultParagraphFont"/>
    <w:rsid w:val="00F41268"/>
  </w:style>
  <w:style w:type="character" w:styleId="Hyperlink">
    <w:name w:val="Hyperlink"/>
    <w:basedOn w:val="DefaultParagraphFont"/>
    <w:uiPriority w:val="99"/>
    <w:unhideWhenUsed/>
    <w:rsid w:val="00F41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andice.weber@vcuhealth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804-628-0065" TargetMode="External"/><Relationship Id="rId5" Type="http://schemas.openxmlformats.org/officeDocument/2006/relationships/hyperlink" Target="mailto:sarobb@vcu.edu" TargetMode="External"/><Relationship Id="rId4" Type="http://schemas.openxmlformats.org/officeDocument/2006/relationships/hyperlink" Target="mailto:jhward@vc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2015-09-10T14:51:00Z</dcterms:created>
  <dcterms:modified xsi:type="dcterms:W3CDTF">2015-09-10T15:12:00Z</dcterms:modified>
</cp:coreProperties>
</file>