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4"/>
        <w:gridCol w:w="7105"/>
      </w:tblGrid>
      <w:tr w:rsidR="002547C0" w:rsidRP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2547C0" w:rsidRP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2547C0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2547C0" w:rsidRPr="002547C0" w:rsidRDefault="002547C0" w:rsidP="002547C0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2547C0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BAA4C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547C0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2547C0" w:rsidRPr="002547C0" w:rsidRDefault="002547C0" w:rsidP="002547C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2547C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67.5pt;height:21.75pt" o:ole="">
            <v:imagedata r:id="rId5" o:title=""/>
          </v:shape>
          <w:control r:id="rId6" w:name="DefaultOcxName" w:shapeid="_x0000_i1088"/>
        </w:object>
      </w:r>
    </w:p>
    <w:p w:rsidR="002547C0" w:rsidRPr="002547C0" w:rsidRDefault="002547C0" w:rsidP="002547C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2547C0" w:rsidRPr="002547C0" w:rsidRDefault="002547C0" w:rsidP="002547C0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Complete a frase: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Ao engenheiro de software (ou analista) a _____________permite uma alocação mais precisa do software no sistema e a construção de modelos do processo, dos dados e dos aspectos comportamentais que serão tratados pelo software.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08"/>
      </w:tblGrid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7" type="#_x0000_t75" style="width:20.25pt;height:17.25pt" o:ole="">
                  <v:imagedata r:id="rId7" o:title=""/>
                </v:shape>
                <w:control r:id="rId8" w:name="DefaultOcxName1" w:shapeid="_x0000_i1087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Avaliação de requisitos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6" type="#_x0000_t75" style="width:20.25pt;height:17.25pt" o:ole="">
                  <v:imagedata r:id="rId7" o:title=""/>
                </v:shape>
                <w:control r:id="rId9" w:name="DefaultOcxName2" w:shapeid="_x0000_i1086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Estimativa dos custos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4" type="#_x0000_t75" style="width:20.25pt;height:17.25pt" o:ole="">
                  <v:imagedata r:id="rId10" o:title=""/>
                </v:shape>
                <w:control r:id="rId11" w:name="DefaultOcxName3" w:shapeid="_x0000_i1094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de requisitos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4" type="#_x0000_t75" style="width:20.25pt;height:17.25pt" o:ole="">
                  <v:imagedata r:id="rId7" o:title=""/>
                </v:shape>
                <w:control r:id="rId12" w:name="DefaultOcxName4" w:shapeid="_x0000_i1084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Estimativa de requisito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3" type="#_x0000_t75" style="width:20.25pt;height:17.25pt" o:ole="">
                  <v:imagedata r:id="rId7" o:title=""/>
                </v:shape>
                <w:control r:id="rId13" w:name="DefaultOcxName5" w:shapeid="_x0000_i1083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de modelagem</w:t>
            </w:r>
          </w:p>
        </w:tc>
      </w:tr>
    </w:tbl>
    <w:p w:rsidR="002547C0" w:rsidRPr="002547C0" w:rsidRDefault="002547C0" w:rsidP="002547C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2547C0" w:rsidRPr="002547C0" w:rsidRDefault="002547C0" w:rsidP="002547C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2547C0" w:rsidRPr="002547C0" w:rsidRDefault="002547C0" w:rsidP="002547C0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(ENADE, 2005) Requisitos de um sistema são frequentemente classificados como funcionais, não funcionais e de domínio. Qual a definição que melhor descreve requisitos </w:t>
      </w:r>
      <w:proofErr w:type="spellStart"/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nãofuncionais</w:t>
      </w:r>
      <w:proofErr w:type="spellEnd"/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1" type="#_x0000_t75" style="width:20.25pt;height:17.25pt" o:ole="">
                  <v:imagedata r:id="rId7" o:title=""/>
                </v:shape>
                <w:control r:id="rId14" w:name="DefaultOcxName6" w:shapeid="_x0000_i1091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São ferramentas automatizadas de apoio ao processo de </w:t>
            </w:r>
            <w:proofErr w:type="spellStart"/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desenvolvimen¬to</w:t>
            </w:r>
            <w:proofErr w:type="spellEnd"/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de sistemas.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2" type="#_x0000_t75" style="width:20.25pt;height:17.25pt" o:ole="">
                  <v:imagedata r:id="rId10" o:title=""/>
                </v:shape>
                <w:control r:id="rId15" w:name="DefaultOcxName7" w:shapeid="_x0000_i1092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São requisitos que descrevem o que o sistema deve fazer, como deve reagir a determinadas entradas e como deve comportar-se em situações particulares.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0" type="#_x0000_t75" style="width:20.25pt;height:17.25pt" o:ole="">
                  <v:imagedata r:id="rId7" o:title=""/>
                </v:shape>
                <w:control r:id="rId16" w:name="DefaultOcxName8" w:shapeid="_x0000_i1080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São requisitos que derivam do domínio da aplicação e que refletem características e restrições desse domínio.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9" type="#_x0000_t75" style="width:20.25pt;height:17.25pt" o:ole="">
                  <v:imagedata r:id="rId7" o:title=""/>
                </v:shape>
                <w:control r:id="rId17" w:name="DefaultOcxName9" w:shapeid="_x0000_i1079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São requisitos que não estão diretamente relacionados com as funções específicas do sistema.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8" type="#_x0000_t75" style="width:20.25pt;height:17.25pt" o:ole="">
                  <v:imagedata r:id="rId7" o:title=""/>
                </v:shape>
                <w:control r:id="rId18" w:name="DefaultOcxName10" w:shapeid="_x0000_i1078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São requisitos que especificam como deve ser testada uma parte do sistema, incluindo-se as entradas, os resultados esperados e as condições sob as quais os testes devem ocorrer.</w:t>
            </w:r>
          </w:p>
        </w:tc>
      </w:tr>
    </w:tbl>
    <w:p w:rsidR="002547C0" w:rsidRPr="002547C0" w:rsidRDefault="002547C0" w:rsidP="002547C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2547C0" w:rsidRPr="002547C0" w:rsidRDefault="002547C0" w:rsidP="002547C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2547C0" w:rsidRPr="002547C0" w:rsidRDefault="002547C0" w:rsidP="002547C0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O que são requisitos Funcionais?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3" type="#_x0000_t75" style="width:20.25pt;height:17.25pt" o:ole="">
                  <v:imagedata r:id="rId10" o:title=""/>
                </v:shape>
                <w:control r:id="rId19" w:name="DefaultOcxName11" w:shapeid="_x0000_i1093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Funcionalidade do sistema é realmente aquilo que o software irá cumprir, ou necessitará realizar para cumprir os requisitos.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6" type="#_x0000_t75" style="width:20.25pt;height:17.25pt" o:ole="">
                  <v:imagedata r:id="rId7" o:title=""/>
                </v:shape>
                <w:control r:id="rId20" w:name="DefaultOcxName12" w:shapeid="_x0000_i1076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Documento que será utilizado para conversar com usuário.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5" type="#_x0000_t75" style="width:20.25pt;height:17.25pt" o:ole="">
                  <v:imagedata r:id="rId7" o:title=""/>
                </v:shape>
                <w:control r:id="rId21" w:name="DefaultOcxName13" w:shapeid="_x0000_i1075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Representa uma tentativa de estabelecer ações e atitudes para que todos tenham atribuídos suas funções e cada qual saiba o seu papel no processo de desenvolvimento do software.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3" type="#_x0000_t75" style="width:20.25pt;height:17.25pt" o:ole="">
                  <v:imagedata r:id="rId7" o:title=""/>
                </v:shape>
                <w:control r:id="rId22" w:name="DefaultOcxName14" w:shapeid="_x0000_i1073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Nenhuma das respostas anteriores.</w:t>
            </w:r>
          </w:p>
        </w:tc>
      </w:tr>
    </w:tbl>
    <w:p w:rsidR="002547C0" w:rsidRPr="002547C0" w:rsidRDefault="002547C0" w:rsidP="002547C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2547C0" w:rsidRPr="002547C0" w:rsidRDefault="002547C0" w:rsidP="002547C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2547C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2547C0" w:rsidRPr="002547C0" w:rsidRDefault="002547C0" w:rsidP="002547C0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Analise as afirmações abaixo: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I. Requisito: é um conjunto de necessidades a serem atendida, condição.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lastRenderedPageBreak/>
        <w:t>II. A análise de requisitos é uma tarefa que envolve antes de tudo um trabalho de descoberta, refinamento, modelagem e especificação das necessidades e desejos relativos ao software que deverá ser desenvolvido.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III. A análise de requisitos é uma etapa é de suma importância no processo de desenvolvimento de um software, principalmente porque ela estabelece o elo entre a alocação do software em nível de sistema (realizada na etapa de Engenharia de Sistema) e o projeto do software.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IV. A análise de requisitos é uma tarefa que envolve antes de tudo um trabalho de descoberta, análise, desenvolvimento, refinamento e modelagem relativos ao software que deverá ser desenvolvido.</w:t>
      </w:r>
    </w:p>
    <w:p w:rsidR="002547C0" w:rsidRPr="002547C0" w:rsidRDefault="002547C0" w:rsidP="002547C0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2547C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V. A análise de requisitos é uma etapa é de suma importância no processo de desenvolvimento de um software, mas nem sempre ela estabelece o elo entre a alocação do software em nível de sistema (realizada na etapa de Engenharia de Sistema) e o projeto do software.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3951"/>
      </w:tblGrid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2" type="#_x0000_t75" style="width:20.25pt;height:17.25pt" o:ole="">
                  <v:imagedata r:id="rId7" o:title=""/>
                </v:shape>
                <w:control r:id="rId23" w:name="DefaultOcxName15" w:shapeid="_x0000_i1072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Apenas as afirmativas I, IV e V são verdadeiras.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1" type="#_x0000_t75" style="width:20.25pt;height:17.25pt" o:ole="">
                  <v:imagedata r:id="rId7" o:title=""/>
                </v:shape>
                <w:control r:id="rId24" w:name="DefaultOcxName16" w:shapeid="_x0000_i1071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Apenas as afirmativas I, II e IV são verdadeiras.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70" type="#_x0000_t75" style="width:20.25pt;height:17.25pt" o:ole="">
                  <v:imagedata r:id="rId7" o:title=""/>
                </v:shape>
                <w:control r:id="rId25" w:name="DefaultOcxName17" w:shapeid="_x0000_i1070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Apenas as afirmativas I, III e IV são verdadeiras.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9" type="#_x0000_t75" style="width:20.25pt;height:17.25pt" o:ole="">
                  <v:imagedata r:id="rId10" o:title=""/>
                </v:shape>
                <w:control r:id="rId26" w:name="DefaultOcxName18" w:shapeid="_x0000_i1089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Apenas as afirmativas I, II e III são verdadeiras.</w:t>
            </w:r>
          </w:p>
        </w:tc>
      </w:tr>
      <w:tr w:rsidR="002547C0" w:rsidRPr="002547C0" w:rsidTr="002547C0"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68" type="#_x0000_t75" style="width:20.25pt;height:17.25pt" o:ole="">
                  <v:imagedata r:id="rId7" o:title=""/>
                </v:shape>
                <w:control r:id="rId27" w:name="DefaultOcxName19" w:shapeid="_x0000_i1068"/>
              </w:objec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2547C0" w:rsidRPr="002547C0" w:rsidRDefault="002547C0" w:rsidP="002547C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2547C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Apenas as afirmativas I, III, V são verdadeiras.</w:t>
            </w:r>
          </w:p>
        </w:tc>
      </w:tr>
    </w:tbl>
    <w:p w:rsidR="002547C0" w:rsidRDefault="002547C0">
      <w:pPr>
        <w:pBdr>
          <w:bottom w:val="single" w:sz="6" w:space="1" w:color="auto"/>
        </w:pBdr>
      </w:pPr>
    </w:p>
    <w:p w:rsidR="002547C0" w:rsidRDefault="002547C0" w:rsidP="002547C0">
      <w:pPr>
        <w:pStyle w:val="Ttulo1"/>
        <w:spacing w:before="0"/>
        <w:rPr>
          <w:rFonts w:ascii="inherit" w:hAnsi="inherit" w:cs="Arial"/>
          <w:color w:val="000000"/>
          <w:sz w:val="35"/>
          <w:szCs w:val="35"/>
        </w:rPr>
      </w:pPr>
      <w:r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Revisar envio do teste: AS_IV</w:t>
      </w:r>
    </w:p>
    <w:p w:rsidR="002547C0" w:rsidRDefault="002547C0" w:rsidP="002547C0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2547C0" w:rsidRDefault="002547C0" w:rsidP="002547C0">
      <w:pPr>
        <w:pStyle w:val="Ttulo2"/>
        <w:shd w:val="clear" w:color="auto" w:fill="FFFFFF"/>
        <w:spacing w:before="240" w:after="24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 w:cs="Times New Roman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 xml:space="preserve">Marcelo Alencar Marcelo de Alencar </w:t>
            </w:r>
            <w:proofErr w:type="spellStart"/>
            <w:r>
              <w:rPr>
                <w:rFonts w:ascii="inherit" w:hAnsi="inherit"/>
                <w:sz w:val="19"/>
                <w:szCs w:val="19"/>
              </w:rPr>
              <w:t>CRUZ_EAD_Tec.Em</w:t>
            </w:r>
            <w:proofErr w:type="spellEnd"/>
            <w:r>
              <w:rPr>
                <w:rFonts w:ascii="inherit" w:hAnsi="inherit"/>
                <w:sz w:val="19"/>
                <w:szCs w:val="19"/>
              </w:rPr>
              <w:t xml:space="preserve"> Análise e Des.Sistemas_3A_20161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ENGENHARIA DE SOFTWARE - 80h_Turma_01_032016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AS_IV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17-03-2016 21:50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17-03-2016 22:03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Completada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0,3 em 0,4 pontos  </w:t>
            </w:r>
          </w:p>
        </w:tc>
      </w:tr>
      <w:tr w:rsidR="002547C0" w:rsidTr="002547C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13 minutos</w:t>
            </w:r>
          </w:p>
        </w:tc>
      </w:tr>
    </w:tbl>
    <w:p w:rsidR="002547C0" w:rsidRDefault="002547C0" w:rsidP="002547C0">
      <w:pPr>
        <w:pStyle w:val="Ttulo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1</w:t>
      </w:r>
    </w:p>
    <w:p w:rsidR="002547C0" w:rsidRDefault="002547C0" w:rsidP="002547C0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547C0" w:rsidTr="002547C0">
        <w:tc>
          <w:tcPr>
            <w:tcW w:w="0" w:type="auto"/>
            <w:noWrap/>
            <w:vAlign w:val="center"/>
            <w:hideMark/>
          </w:tcPr>
          <w:p w:rsidR="002547C0" w:rsidRDefault="002547C0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 w:val="restart"/>
            <w:hideMark/>
          </w:tcPr>
          <w:p w:rsidR="002547C0" w:rsidRDefault="002547C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Complete a frase: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Ao engenheiro de software (ou analista) a _____________permite uma alocação mais precisa do software no sistema e a construção de modelos do processo, dos dados e dos aspectos comportamentais que serão tratados pelo software.</w:t>
            </w: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547C0">
              <w:tc>
                <w:tcPr>
                  <w:tcW w:w="0" w:type="auto"/>
                  <w:vAlign w:val="center"/>
                  <w:hideMark/>
                </w:tcPr>
                <w:p w:rsidR="002547C0" w:rsidRDefault="002547C0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</w:tbl>
    <w:p w:rsidR="002547C0" w:rsidRDefault="002547C0" w:rsidP="002547C0">
      <w:pPr>
        <w:pStyle w:val="Ttulo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2</w:t>
      </w:r>
    </w:p>
    <w:p w:rsidR="002547C0" w:rsidRDefault="002547C0" w:rsidP="002547C0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547C0" w:rsidTr="002547C0">
        <w:tc>
          <w:tcPr>
            <w:tcW w:w="0" w:type="auto"/>
            <w:noWrap/>
            <w:vAlign w:val="center"/>
            <w:hideMark/>
          </w:tcPr>
          <w:p w:rsidR="002547C0" w:rsidRDefault="002547C0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 w:val="restart"/>
            <w:hideMark/>
          </w:tcPr>
          <w:p w:rsidR="002547C0" w:rsidRDefault="002547C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(ENADE, 2005) Requisitos de um sistema são frequentemente classificados como funcionais, não funcionais e de domínio. Qual a definição que melhor descreve requisitos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nãofuncionais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547C0">
              <w:tc>
                <w:tcPr>
                  <w:tcW w:w="0" w:type="auto"/>
                  <w:vAlign w:val="center"/>
                  <w:hideMark/>
                </w:tcPr>
                <w:p w:rsidR="002547C0" w:rsidRDefault="002547C0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</w:tbl>
    <w:p w:rsidR="002547C0" w:rsidRDefault="002547C0" w:rsidP="002547C0">
      <w:pPr>
        <w:pStyle w:val="Ttulo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3</w:t>
      </w:r>
    </w:p>
    <w:p w:rsidR="002547C0" w:rsidRDefault="002547C0" w:rsidP="002547C0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547C0" w:rsidTr="002547C0">
        <w:tc>
          <w:tcPr>
            <w:tcW w:w="0" w:type="auto"/>
            <w:noWrap/>
            <w:vAlign w:val="center"/>
            <w:hideMark/>
          </w:tcPr>
          <w:p w:rsidR="002547C0" w:rsidRDefault="002547C0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 w:val="restart"/>
            <w:hideMark/>
          </w:tcPr>
          <w:p w:rsidR="002547C0" w:rsidRDefault="002547C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 que são requisitos Funcionais?</w:t>
            </w: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547C0">
              <w:tc>
                <w:tcPr>
                  <w:tcW w:w="0" w:type="auto"/>
                  <w:vAlign w:val="center"/>
                  <w:hideMark/>
                </w:tcPr>
                <w:p w:rsidR="002547C0" w:rsidRDefault="002547C0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2547C0" w:rsidRDefault="002547C0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</w:tbl>
    <w:p w:rsidR="002547C0" w:rsidRDefault="002547C0" w:rsidP="002547C0">
      <w:pPr>
        <w:pStyle w:val="Ttulo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4</w:t>
      </w:r>
    </w:p>
    <w:p w:rsidR="002547C0" w:rsidRDefault="002547C0" w:rsidP="002547C0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2547C0" w:rsidTr="002547C0">
        <w:tc>
          <w:tcPr>
            <w:tcW w:w="0" w:type="auto"/>
            <w:noWrap/>
            <w:vAlign w:val="center"/>
            <w:hideMark/>
          </w:tcPr>
          <w:p w:rsidR="002547C0" w:rsidRDefault="002547C0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 w:val="restart"/>
            <w:hideMark/>
          </w:tcPr>
          <w:p w:rsidR="002547C0" w:rsidRDefault="002547C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Analise as afirmações abaixo: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br/>
              <w:t>I. Requisito: é um conjunto de necessidades a serem atendida, condição.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II. A análise de requisitos é uma tarefa que envolve antes de tudo um trabalho de descoberta, refinamento, modelagem e especificação das necessidades e desejos relativos ao software que deverá ser desenvolvido.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III. A análise de requisitos é uma etapa é de suma importância no processo de desenvolvimento de um software, principalmente porque ela estabelece o elo entre a alocação do software em nível de sistema (realizada na etapa de Engenharia de Sistema) e o projeto do software.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IV. A análise de requisitos é uma tarefa que envolve antes de tudo um trabalho de descoberta, análise, desenvolvimento, refinamento e modelagem relativos ao software que deverá ser desenvolvido.</w:t>
            </w:r>
          </w:p>
          <w:p w:rsidR="002547C0" w:rsidRDefault="002547C0" w:rsidP="002547C0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V. A análise de requisitos é uma etapa é de suma importância no processo de desenvolvimento de um software, mas nem sempre ela estabelece o elo entre a alocação do software em nível de sistema (realizada na etapa de Engenharia de Sistema) e o projeto do software.</w:t>
            </w: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  <w:tr w:rsidR="002547C0" w:rsidTr="002547C0">
        <w:tc>
          <w:tcPr>
            <w:tcW w:w="0" w:type="auto"/>
            <w:vMerge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47C0" w:rsidRDefault="002547C0">
            <w:pPr>
              <w:rPr>
                <w:sz w:val="20"/>
                <w:szCs w:val="20"/>
              </w:rPr>
            </w:pPr>
          </w:p>
        </w:tc>
      </w:tr>
    </w:tbl>
    <w:p w:rsidR="002547C0" w:rsidRDefault="002547C0">
      <w:bookmarkStart w:id="0" w:name="_GoBack"/>
      <w:bookmarkEnd w:id="0"/>
    </w:p>
    <w:sectPr w:rsidR="0025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2F2A"/>
    <w:multiLevelType w:val="multilevel"/>
    <w:tmpl w:val="38D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97849"/>
    <w:multiLevelType w:val="multilevel"/>
    <w:tmpl w:val="D0E2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B7812"/>
    <w:multiLevelType w:val="multilevel"/>
    <w:tmpl w:val="2B2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E2D38"/>
    <w:multiLevelType w:val="multilevel"/>
    <w:tmpl w:val="CEA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B5DEE"/>
    <w:multiLevelType w:val="multilevel"/>
    <w:tmpl w:val="933E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C0"/>
    <w:rsid w:val="002547C0"/>
    <w:rsid w:val="00420906"/>
    <w:rsid w:val="00C35191"/>
    <w:rsid w:val="00E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68318-D907-4A71-8B87-342BE03D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54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47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2547C0"/>
  </w:style>
  <w:style w:type="character" w:customStyle="1" w:styleId="apple-converted-space">
    <w:name w:val="apple-converted-space"/>
    <w:basedOn w:val="Fontepargpadro"/>
    <w:rsid w:val="002547C0"/>
  </w:style>
  <w:style w:type="character" w:styleId="Forte">
    <w:name w:val="Strong"/>
    <w:basedOn w:val="Fontepargpadro"/>
    <w:uiPriority w:val="22"/>
    <w:qFormat/>
    <w:rsid w:val="002547C0"/>
    <w:rPr>
      <w:b/>
      <w:bCs/>
    </w:rPr>
  </w:style>
  <w:style w:type="paragraph" w:customStyle="1" w:styleId="taskbuttondiv">
    <w:name w:val="taskbuttondiv"/>
    <w:basedOn w:val="Normal"/>
    <w:rsid w:val="0025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5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475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105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087">
              <w:marLeft w:val="0"/>
              <w:marRight w:val="0"/>
              <w:marTop w:val="0"/>
              <w:marBottom w:val="75"/>
              <w:divBdr>
                <w:top w:val="single" w:sz="6" w:space="5" w:color="888888"/>
                <w:left w:val="single" w:sz="6" w:space="5" w:color="888888"/>
                <w:bottom w:val="single" w:sz="6" w:space="7" w:color="888888"/>
                <w:right w:val="single" w:sz="6" w:space="5" w:color="888888"/>
              </w:divBdr>
              <w:divsChild>
                <w:div w:id="6307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1743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271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1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40700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493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48684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22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35878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08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8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731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6397706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541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615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949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2016-03-18T00:49:00Z</dcterms:created>
  <dcterms:modified xsi:type="dcterms:W3CDTF">2016-03-18T01:27:00Z</dcterms:modified>
</cp:coreProperties>
</file>