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08EA9" w14:textId="0E1FF344" w:rsidR="00AB16DB" w:rsidRDefault="00215815" w:rsidP="00AB16DB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פרוייקט </w:t>
      </w:r>
      <w:r>
        <w:t>Digger</w:t>
      </w:r>
    </w:p>
    <w:p w14:paraId="025DB514" w14:textId="77777777" w:rsidR="00AB16DB" w:rsidRDefault="00AB16DB" w:rsidP="00AB16DB">
      <w:pPr>
        <w:rPr>
          <w:rtl/>
        </w:rPr>
      </w:pPr>
      <w:r>
        <w:rPr>
          <w:rtl/>
        </w:rPr>
        <w:t>פרטי הסטודנטים:</w:t>
      </w:r>
    </w:p>
    <w:p w14:paraId="5FF86D4C" w14:textId="77777777" w:rsidR="00AB16DB" w:rsidRDefault="00AB16DB" w:rsidP="00AB16DB">
      <w:pPr>
        <w:rPr>
          <w:rtl/>
        </w:rPr>
      </w:pPr>
      <w:r>
        <w:rPr>
          <w:rtl/>
        </w:rPr>
        <w:t>אלי הלטובסקי 305462137</w:t>
      </w:r>
    </w:p>
    <w:p w14:paraId="5885DCD2" w14:textId="77777777" w:rsidR="00AB16DB" w:rsidRDefault="00AB16DB" w:rsidP="00AB16DB">
      <w:pPr>
        <w:rPr>
          <w:rtl/>
        </w:rPr>
      </w:pPr>
      <w:r>
        <w:rPr>
          <w:rtl/>
        </w:rPr>
        <w:t>אלחנן בוף 342689536</w:t>
      </w:r>
    </w:p>
    <w:p w14:paraId="22753776" w14:textId="77777777" w:rsidR="00AB16DB" w:rsidRDefault="00AB16DB" w:rsidP="00AB16DB">
      <w:pPr>
        <w:rPr>
          <w:rtl/>
        </w:rPr>
      </w:pPr>
      <w:r>
        <w:rPr>
          <w:rtl/>
        </w:rPr>
        <w:t>הסבר קצר:</w:t>
      </w:r>
    </w:p>
    <w:p w14:paraId="05DD752D" w14:textId="2E23EBC4" w:rsidR="00AB16DB" w:rsidRDefault="00AB16DB" w:rsidP="00AB16DB">
      <w:pPr>
        <w:rPr>
          <w:rtl/>
        </w:rPr>
      </w:pPr>
      <w:r>
        <w:rPr>
          <w:rtl/>
        </w:rPr>
        <w:t xml:space="preserve">התרגיל מיועד ליצירת המשחק </w:t>
      </w:r>
      <w:r>
        <w:t>Digger</w:t>
      </w:r>
    </w:p>
    <w:p w14:paraId="1CBC806A" w14:textId="2C5C3F00" w:rsidR="00D209EB" w:rsidRDefault="00D209EB" w:rsidP="00AB16DB">
      <w:pPr>
        <w:rPr>
          <w:rtl/>
        </w:rPr>
      </w:pPr>
      <w:r>
        <w:rPr>
          <w:rFonts w:hint="cs"/>
          <w:rtl/>
        </w:rPr>
        <w:t>תיכון:</w:t>
      </w:r>
    </w:p>
    <w:p w14:paraId="69E9B98A" w14:textId="4C8DEF19" w:rsidR="00D209EB" w:rsidRDefault="00D209EB" w:rsidP="00AB16DB">
      <w:pPr>
        <w:rPr>
          <w:rtl/>
        </w:rPr>
      </w:pPr>
      <w:r>
        <w:rPr>
          <w:rFonts w:hint="cs"/>
          <w:rtl/>
        </w:rPr>
        <w:t>מחלקת ה</w:t>
      </w:r>
      <w:r>
        <w:t>Controller</w:t>
      </w:r>
      <w:r>
        <w:rPr>
          <w:rFonts w:hint="cs"/>
          <w:rtl/>
        </w:rPr>
        <w:t xml:space="preserve"> מריצה את התוכנית ומפנה </w:t>
      </w:r>
      <w:r w:rsidR="00215815">
        <w:rPr>
          <w:rFonts w:hint="cs"/>
          <w:rtl/>
        </w:rPr>
        <w:t>למחלקות השונות לפי התקדמות המשחק</w:t>
      </w:r>
      <w:r>
        <w:rPr>
          <w:rFonts w:hint="cs"/>
          <w:rtl/>
        </w:rPr>
        <w:t>.</w:t>
      </w:r>
    </w:p>
    <w:p w14:paraId="08574909" w14:textId="724D1719" w:rsidR="00D209EB" w:rsidRDefault="0050195C" w:rsidP="00AB16DB">
      <w:pPr>
        <w:rPr>
          <w:rtl/>
        </w:rPr>
      </w:pPr>
      <w:r>
        <w:rPr>
          <w:rFonts w:hint="cs"/>
          <w:rtl/>
        </w:rPr>
        <w:t>ה</w:t>
      </w:r>
      <w:r>
        <w:t>Controller</w:t>
      </w:r>
      <w:r>
        <w:rPr>
          <w:rFonts w:hint="cs"/>
          <w:rtl/>
        </w:rPr>
        <w:t xml:space="preserve"> כולל וקטור של האובייקטים הניידים ווקטור של האובייקטים הנייחים, והוא מפעיל את הפונקציה הפולימורפית </w:t>
      </w:r>
      <w:r>
        <w:t>move</w:t>
      </w:r>
      <w:r>
        <w:rPr>
          <w:rFonts w:hint="cs"/>
          <w:rtl/>
        </w:rPr>
        <w:t xml:space="preserve"> של האובייקטים הניידים</w:t>
      </w:r>
      <w:r w:rsidR="00D209EB">
        <w:rPr>
          <w:rFonts w:hint="cs"/>
          <w:rtl/>
        </w:rPr>
        <w:t>.</w:t>
      </w:r>
    </w:p>
    <w:p w14:paraId="1BE4E184" w14:textId="77777777" w:rsidR="00AB16DB" w:rsidRDefault="00AB16DB" w:rsidP="00AB16DB">
      <w:pPr>
        <w:rPr>
          <w:rtl/>
        </w:rPr>
      </w:pPr>
      <w:r>
        <w:rPr>
          <w:rtl/>
        </w:rPr>
        <w:t>רשימת קבצים:</w:t>
      </w:r>
    </w:p>
    <w:p w14:paraId="36AC5833" w14:textId="4EE715BB" w:rsidR="00AB16DB" w:rsidRDefault="00AB16DB" w:rsidP="00AB16DB">
      <w:pPr>
        <w:rPr>
          <w:rtl/>
        </w:rPr>
      </w:pPr>
      <w:r>
        <w:rPr>
          <w:rtl/>
        </w:rPr>
        <w:t xml:space="preserve">כחלק מהתרגיל בנינו </w:t>
      </w:r>
      <w:r w:rsidR="006C09BB">
        <w:rPr>
          <w:rFonts w:hint="cs"/>
          <w:rtl/>
        </w:rPr>
        <w:t>10</w:t>
      </w:r>
      <w:r>
        <w:rPr>
          <w:rtl/>
        </w:rPr>
        <w:t xml:space="preserve"> מחלקות: </w:t>
      </w:r>
      <w:r>
        <w:t>Controller</w:t>
      </w:r>
      <w:r>
        <w:rPr>
          <w:rtl/>
        </w:rPr>
        <w:t xml:space="preserve"> </w:t>
      </w:r>
      <w:r>
        <w:rPr>
          <w:rFonts w:hint="cs"/>
          <w:rtl/>
        </w:rPr>
        <w:t xml:space="preserve">– מחלקה שאחראית על פונקציות השליטה השונות של </w:t>
      </w:r>
      <w:r w:rsidR="0050195C">
        <w:rPr>
          <w:rFonts w:hint="cs"/>
          <w:rtl/>
        </w:rPr>
        <w:t>המשחק</w:t>
      </w:r>
    </w:p>
    <w:p w14:paraId="0CC06ECD" w14:textId="274D0059" w:rsidR="00AB16DB" w:rsidRDefault="00AB16DB" w:rsidP="00AB16DB">
      <w:pPr>
        <w:rPr>
          <w:rtl/>
        </w:rPr>
      </w:pPr>
      <w:r>
        <w:t>Board</w:t>
      </w:r>
      <w:r>
        <w:rPr>
          <w:rtl/>
        </w:rPr>
        <w:t xml:space="preserve"> </w:t>
      </w:r>
      <w:r>
        <w:rPr>
          <w:rFonts w:hint="cs"/>
          <w:rtl/>
        </w:rPr>
        <w:t>– מחלקה שאחראית על פונקציות הלוח השונות</w:t>
      </w:r>
    </w:p>
    <w:p w14:paraId="50130D67" w14:textId="446D7399" w:rsidR="00975CB2" w:rsidRDefault="00975CB2" w:rsidP="00AB16DB">
      <w:pPr>
        <w:rPr>
          <w:rtl/>
        </w:rPr>
      </w:pPr>
      <w:r>
        <w:t>Item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שאחראית על האובייקטים השונים, וממנה יורשות 6 מחלקות:</w:t>
      </w:r>
    </w:p>
    <w:p w14:paraId="35F89085" w14:textId="1210DEBF" w:rsidR="00EA5922" w:rsidRDefault="00EA5922" w:rsidP="00EA5922">
      <w:pPr>
        <w:pStyle w:val="a3"/>
        <w:numPr>
          <w:ilvl w:val="0"/>
          <w:numId w:val="1"/>
        </w:numPr>
        <w:rPr>
          <w:rFonts w:hint="cs"/>
          <w:rtl/>
        </w:rPr>
      </w:pPr>
      <w:r>
        <w:t>MobileItem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שאחראית על האובייקטים הניידים:</w:t>
      </w:r>
    </w:p>
    <w:p w14:paraId="3AEC6438" w14:textId="6C3E2267" w:rsidR="00975CB2" w:rsidRDefault="00975CB2" w:rsidP="00EA5922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</w:rPr>
        <w:t>D</w:t>
      </w:r>
      <w:r>
        <w:t>igger</w:t>
      </w:r>
      <w:r>
        <w:rPr>
          <w:rtl/>
        </w:rPr>
        <w:t xml:space="preserve"> </w:t>
      </w:r>
      <w:r>
        <w:rPr>
          <w:rFonts w:hint="cs"/>
          <w:rtl/>
        </w:rPr>
        <w:t>– מחלקה שאחראית על הדיגר</w:t>
      </w:r>
    </w:p>
    <w:p w14:paraId="47C629A9" w14:textId="6C941675" w:rsidR="00975CB2" w:rsidRDefault="00975CB2" w:rsidP="00EA5922">
      <w:pPr>
        <w:pStyle w:val="a3"/>
        <w:numPr>
          <w:ilvl w:val="0"/>
          <w:numId w:val="3"/>
        </w:numPr>
      </w:pPr>
      <w:r>
        <w:t>Monste</w:t>
      </w:r>
      <w:r w:rsidR="00EA5922">
        <w:t>r</w:t>
      </w:r>
      <w:r>
        <w:rPr>
          <w:rtl/>
        </w:rPr>
        <w:t xml:space="preserve"> </w:t>
      </w:r>
      <w:r>
        <w:rPr>
          <w:rFonts w:hint="cs"/>
          <w:rtl/>
        </w:rPr>
        <w:t>– מחלקה שאחראית על המפלצות</w:t>
      </w:r>
    </w:p>
    <w:p w14:paraId="082E8AD5" w14:textId="403574CF" w:rsidR="00EA5922" w:rsidRDefault="00EA5922" w:rsidP="00EA5922">
      <w:pPr>
        <w:pStyle w:val="a3"/>
        <w:numPr>
          <w:ilvl w:val="0"/>
          <w:numId w:val="1"/>
        </w:numPr>
        <w:rPr>
          <w:rtl/>
        </w:rPr>
      </w:pPr>
      <w:r>
        <w:t>StationaryItem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שאחראית על האובייקטים הנייחים:</w:t>
      </w:r>
    </w:p>
    <w:p w14:paraId="2A89B57F" w14:textId="6BBBEE7F" w:rsidR="00975CB2" w:rsidRDefault="00975CB2" w:rsidP="00EA5922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</w:rPr>
        <w:t>S</w:t>
      </w:r>
      <w:r>
        <w:t>tone</w:t>
      </w:r>
      <w:r>
        <w:rPr>
          <w:rtl/>
        </w:rPr>
        <w:t xml:space="preserve"> </w:t>
      </w:r>
      <w:r>
        <w:rPr>
          <w:rFonts w:hint="cs"/>
          <w:rtl/>
        </w:rPr>
        <w:t>– מחלקה שאחראית על האבנים</w:t>
      </w:r>
    </w:p>
    <w:p w14:paraId="59FE785A" w14:textId="3E69E323" w:rsidR="00975CB2" w:rsidRDefault="00975CB2" w:rsidP="00EA5922">
      <w:pPr>
        <w:pStyle w:val="a3"/>
        <w:numPr>
          <w:ilvl w:val="0"/>
          <w:numId w:val="4"/>
        </w:numPr>
        <w:rPr>
          <w:rtl/>
        </w:rPr>
      </w:pPr>
      <w:r>
        <w:t>Wall</w:t>
      </w:r>
      <w:r>
        <w:rPr>
          <w:rtl/>
        </w:rPr>
        <w:t xml:space="preserve"> </w:t>
      </w:r>
      <w:r>
        <w:rPr>
          <w:rFonts w:hint="cs"/>
          <w:rtl/>
        </w:rPr>
        <w:t>– מחלקה שאחראית על הקירות</w:t>
      </w:r>
    </w:p>
    <w:p w14:paraId="4A4D1AB6" w14:textId="28601F08" w:rsidR="00975CB2" w:rsidRDefault="00975CB2" w:rsidP="00EA5922">
      <w:pPr>
        <w:pStyle w:val="a3"/>
        <w:numPr>
          <w:ilvl w:val="0"/>
          <w:numId w:val="4"/>
        </w:numPr>
        <w:rPr>
          <w:rtl/>
        </w:rPr>
      </w:pPr>
      <w:r>
        <w:t>Diamond</w:t>
      </w:r>
      <w:r>
        <w:rPr>
          <w:rtl/>
        </w:rPr>
        <w:t xml:space="preserve"> </w:t>
      </w:r>
      <w:r>
        <w:rPr>
          <w:rFonts w:hint="cs"/>
          <w:rtl/>
        </w:rPr>
        <w:t>– מחלקה שאחראית על היהלומים</w:t>
      </w:r>
    </w:p>
    <w:p w14:paraId="07A437C0" w14:textId="2F6308AD" w:rsidR="00975CB2" w:rsidRDefault="0050195C" w:rsidP="00EA5922">
      <w:pPr>
        <w:pStyle w:val="a3"/>
        <w:numPr>
          <w:ilvl w:val="0"/>
          <w:numId w:val="4"/>
        </w:numPr>
      </w:pPr>
      <w:r>
        <w:t>Gift</w:t>
      </w:r>
      <w:r w:rsidR="00975CB2">
        <w:rPr>
          <w:rtl/>
        </w:rPr>
        <w:t xml:space="preserve"> </w:t>
      </w:r>
      <w:r w:rsidR="00975CB2">
        <w:rPr>
          <w:rFonts w:hint="cs"/>
          <w:rtl/>
        </w:rPr>
        <w:t xml:space="preserve">– מחלקה שאחראית על </w:t>
      </w:r>
      <w:r>
        <w:rPr>
          <w:rFonts w:hint="cs"/>
          <w:rtl/>
        </w:rPr>
        <w:t>המתנות, וממנה יורשות מחלקות המתנות השונות</w:t>
      </w:r>
    </w:p>
    <w:p w14:paraId="0550A51A" w14:textId="68AB477A" w:rsidR="00CB4CE2" w:rsidRDefault="00CB4CE2" w:rsidP="00CB4CE2">
      <w:pPr>
        <w:rPr>
          <w:rtl/>
        </w:rPr>
      </w:pPr>
      <w:r>
        <w:t>Menu</w:t>
      </w:r>
      <w:r>
        <w:rPr>
          <w:rFonts w:hint="cs"/>
          <w:rtl/>
        </w:rPr>
        <w:t xml:space="preserve"> - המחלקה שאחראית על התפריט במשחק</w:t>
      </w:r>
    </w:p>
    <w:p w14:paraId="0DE20CDB" w14:textId="499127F8" w:rsidR="00CB4CE2" w:rsidRDefault="00CB4CE2" w:rsidP="00CB4CE2">
      <w:pPr>
        <w:rPr>
          <w:rFonts w:hint="cs"/>
          <w:rtl/>
        </w:rPr>
      </w:pPr>
      <w:r>
        <w:rPr>
          <w:rFonts w:hint="cs"/>
        </w:rPr>
        <w:t>I</w:t>
      </w:r>
      <w:r>
        <w:t>nformation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שאחראית על תצוגת המידע במשחק</w:t>
      </w:r>
    </w:p>
    <w:p w14:paraId="1CC756F6" w14:textId="77777777" w:rsidR="00AB16DB" w:rsidRDefault="00AB16DB" w:rsidP="00AB16DB">
      <w:pPr>
        <w:rPr>
          <w:rtl/>
        </w:rPr>
      </w:pPr>
      <w:r>
        <w:rPr>
          <w:rtl/>
        </w:rPr>
        <w:t>מבני נתונים עיקריים:</w:t>
      </w:r>
    </w:p>
    <w:p w14:paraId="265FCB2C" w14:textId="2C0C1CF2" w:rsidR="00AB16DB" w:rsidRDefault="00AB16DB" w:rsidP="00AB16DB">
      <w:pPr>
        <w:rPr>
          <w:rtl/>
        </w:rPr>
      </w:pPr>
      <w:r>
        <w:rPr>
          <w:rFonts w:hint="cs"/>
          <w:rtl/>
        </w:rPr>
        <w:t>השתמשנו בווקטור</w:t>
      </w:r>
      <w:r w:rsidR="00EA5922">
        <w:rPr>
          <w:rFonts w:hint="cs"/>
          <w:rtl/>
        </w:rPr>
        <w:t>ים</w:t>
      </w:r>
      <w:r>
        <w:rPr>
          <w:rFonts w:hint="cs"/>
          <w:rtl/>
        </w:rPr>
        <w:t xml:space="preserve"> של </w:t>
      </w:r>
      <w:r w:rsidR="00EA5922">
        <w:rPr>
          <w:rFonts w:hint="cs"/>
          <w:rtl/>
        </w:rPr>
        <w:t>מצביעים חכמים עבור האובייקטים הניידים והאובייקטים הנייחים</w:t>
      </w:r>
    </w:p>
    <w:p w14:paraId="44022C7A" w14:textId="71F75BF5" w:rsidR="00AB16DB" w:rsidRDefault="00AB16DB" w:rsidP="00AB16DB">
      <w:pPr>
        <w:rPr>
          <w:rtl/>
        </w:rPr>
      </w:pPr>
      <w:r>
        <w:rPr>
          <w:rtl/>
        </w:rPr>
        <w:t>אלגוריתמים ראויים לציון:</w:t>
      </w:r>
    </w:p>
    <w:p w14:paraId="398FCAC7" w14:textId="34253FAB" w:rsidR="006C64DB" w:rsidRDefault="006C64DB" w:rsidP="00AB16DB">
      <w:pPr>
        <w:rPr>
          <w:rtl/>
        </w:rPr>
      </w:pPr>
      <w:r>
        <w:rPr>
          <w:rFonts w:hint="cs"/>
          <w:rtl/>
        </w:rPr>
        <w:t>המפלצות החכמות מקבלות את מיקום הדיגר ורודפות אחריו, אולם לעיתים הם עלולות להיתקע בין שתי קירות ללא יכולת להיחלץ</w:t>
      </w:r>
      <w:r w:rsidR="00331010">
        <w:rPr>
          <w:rFonts w:hint="cs"/>
          <w:rtl/>
        </w:rPr>
        <w:t xml:space="preserve"> (כלומר, במקרה שהם נתקעות רק בקיר אחד יש להם יכולת היחלצות, אולם במקרה שהחילוץ מוביל אותם לקיר נוסף הם נתקעות)</w:t>
      </w:r>
      <w:bookmarkStart w:id="0" w:name="_GoBack"/>
      <w:bookmarkEnd w:id="0"/>
      <w:r>
        <w:rPr>
          <w:rFonts w:hint="cs"/>
          <w:rtl/>
        </w:rPr>
        <w:t>, והשארנו זאת כך כדי שיהיה ניתן לסיים את המשחק</w:t>
      </w:r>
    </w:p>
    <w:p w14:paraId="6A11ABE2" w14:textId="77777777" w:rsidR="00AB16DB" w:rsidRDefault="00AB16DB" w:rsidP="00AB16DB">
      <w:pPr>
        <w:rPr>
          <w:rtl/>
        </w:rPr>
      </w:pPr>
      <w:r>
        <w:rPr>
          <w:rtl/>
        </w:rPr>
        <w:t>באגים ידועים:</w:t>
      </w:r>
    </w:p>
    <w:p w14:paraId="42FBDBF6" w14:textId="77777777" w:rsidR="00AB16DB" w:rsidRDefault="00AB16DB" w:rsidP="00AB16DB">
      <w:pPr>
        <w:rPr>
          <w:rtl/>
        </w:rPr>
      </w:pPr>
    </w:p>
    <w:p w14:paraId="5332448F" w14:textId="77777777" w:rsidR="00AB16DB" w:rsidRDefault="00AB16DB" w:rsidP="00AB16DB">
      <w:pPr>
        <w:rPr>
          <w:rtl/>
        </w:rPr>
      </w:pPr>
      <w:r>
        <w:rPr>
          <w:rtl/>
        </w:rPr>
        <w:t>הערות אחרות:</w:t>
      </w:r>
    </w:p>
    <w:p w14:paraId="6DCBBC06" w14:textId="7FDBC899" w:rsidR="004C5CEA" w:rsidRDefault="00CB1BC4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תיקנו את הבעיות שהיו בסיום שלב, וכן הפכנו את הפונקציה </w:t>
      </w:r>
      <w:r>
        <w:t>move</w:t>
      </w:r>
      <w:r>
        <w:rPr>
          <w:rFonts w:hint="cs"/>
          <w:rtl/>
        </w:rPr>
        <w:t xml:space="preserve"> לפונקציה אבסטרקטית, וכן איפסנו את כמות האבנים המותרת באכילה במקרה של פסילה</w:t>
      </w:r>
    </w:p>
    <w:sectPr w:rsidR="004C5CEA" w:rsidSect="00A93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1227"/>
    <w:multiLevelType w:val="hybridMultilevel"/>
    <w:tmpl w:val="ADBEC9B8"/>
    <w:lvl w:ilvl="0" w:tplc="FD067D12"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3B91E41"/>
    <w:multiLevelType w:val="hybridMultilevel"/>
    <w:tmpl w:val="0358BC2C"/>
    <w:lvl w:ilvl="0" w:tplc="6C14B00A">
      <w:start w:val="1"/>
      <w:numFmt w:val="decimal"/>
      <w:lvlText w:val="%1."/>
      <w:lvlJc w:val="left"/>
      <w:pPr>
        <w:ind w:left="179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35" w:hanging="360"/>
      </w:pPr>
    </w:lvl>
    <w:lvl w:ilvl="2" w:tplc="0409001B" w:tentative="1">
      <w:start w:val="1"/>
      <w:numFmt w:val="lowerRoman"/>
      <w:lvlText w:val="%3."/>
      <w:lvlJc w:val="right"/>
      <w:pPr>
        <w:ind w:left="3055" w:hanging="180"/>
      </w:pPr>
    </w:lvl>
    <w:lvl w:ilvl="3" w:tplc="0409000F" w:tentative="1">
      <w:start w:val="1"/>
      <w:numFmt w:val="decimal"/>
      <w:lvlText w:val="%4."/>
      <w:lvlJc w:val="left"/>
      <w:pPr>
        <w:ind w:left="3775" w:hanging="360"/>
      </w:pPr>
    </w:lvl>
    <w:lvl w:ilvl="4" w:tplc="04090019" w:tentative="1">
      <w:start w:val="1"/>
      <w:numFmt w:val="lowerLetter"/>
      <w:lvlText w:val="%5."/>
      <w:lvlJc w:val="left"/>
      <w:pPr>
        <w:ind w:left="4495" w:hanging="360"/>
      </w:pPr>
    </w:lvl>
    <w:lvl w:ilvl="5" w:tplc="0409001B" w:tentative="1">
      <w:start w:val="1"/>
      <w:numFmt w:val="lowerRoman"/>
      <w:lvlText w:val="%6."/>
      <w:lvlJc w:val="right"/>
      <w:pPr>
        <w:ind w:left="5215" w:hanging="180"/>
      </w:pPr>
    </w:lvl>
    <w:lvl w:ilvl="6" w:tplc="0409000F" w:tentative="1">
      <w:start w:val="1"/>
      <w:numFmt w:val="decimal"/>
      <w:lvlText w:val="%7."/>
      <w:lvlJc w:val="left"/>
      <w:pPr>
        <w:ind w:left="5935" w:hanging="360"/>
      </w:pPr>
    </w:lvl>
    <w:lvl w:ilvl="7" w:tplc="04090019" w:tentative="1">
      <w:start w:val="1"/>
      <w:numFmt w:val="lowerLetter"/>
      <w:lvlText w:val="%8."/>
      <w:lvlJc w:val="left"/>
      <w:pPr>
        <w:ind w:left="6655" w:hanging="360"/>
      </w:pPr>
    </w:lvl>
    <w:lvl w:ilvl="8" w:tplc="0409001B" w:tentative="1">
      <w:start w:val="1"/>
      <w:numFmt w:val="lowerRoman"/>
      <w:lvlText w:val="%9."/>
      <w:lvlJc w:val="right"/>
      <w:pPr>
        <w:ind w:left="7375" w:hanging="180"/>
      </w:pPr>
    </w:lvl>
  </w:abstractNum>
  <w:abstractNum w:abstractNumId="2" w15:restartNumberingAfterBreak="0">
    <w:nsid w:val="26BA63FD"/>
    <w:multiLevelType w:val="hybridMultilevel"/>
    <w:tmpl w:val="318E734A"/>
    <w:lvl w:ilvl="0" w:tplc="95EA9B38">
      <w:start w:val="1"/>
      <w:numFmt w:val="decimal"/>
      <w:lvlText w:val="%1."/>
      <w:lvlJc w:val="left"/>
      <w:pPr>
        <w:ind w:left="1255" w:hanging="61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6E63089A"/>
    <w:multiLevelType w:val="hybridMultilevel"/>
    <w:tmpl w:val="459242A4"/>
    <w:lvl w:ilvl="0" w:tplc="E62E3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FC"/>
    <w:rsid w:val="000047D0"/>
    <w:rsid w:val="00005B37"/>
    <w:rsid w:val="00016C05"/>
    <w:rsid w:val="000178AE"/>
    <w:rsid w:val="00082C34"/>
    <w:rsid w:val="000831B2"/>
    <w:rsid w:val="000922CD"/>
    <w:rsid w:val="000A0655"/>
    <w:rsid w:val="000B2D18"/>
    <w:rsid w:val="000E5B1F"/>
    <w:rsid w:val="001016B3"/>
    <w:rsid w:val="001051A8"/>
    <w:rsid w:val="00112C6D"/>
    <w:rsid w:val="0013082F"/>
    <w:rsid w:val="00145E7F"/>
    <w:rsid w:val="001470BE"/>
    <w:rsid w:val="001657B4"/>
    <w:rsid w:val="001B6B83"/>
    <w:rsid w:val="001C0471"/>
    <w:rsid w:val="001D0A9B"/>
    <w:rsid w:val="001E2F7D"/>
    <w:rsid w:val="00215815"/>
    <w:rsid w:val="002267CC"/>
    <w:rsid w:val="00251136"/>
    <w:rsid w:val="002611FD"/>
    <w:rsid w:val="00263C10"/>
    <w:rsid w:val="0027362A"/>
    <w:rsid w:val="00280777"/>
    <w:rsid w:val="00281D25"/>
    <w:rsid w:val="00286B5B"/>
    <w:rsid w:val="002B065E"/>
    <w:rsid w:val="002B3AE2"/>
    <w:rsid w:val="002E1A87"/>
    <w:rsid w:val="002F39E0"/>
    <w:rsid w:val="0030370E"/>
    <w:rsid w:val="00331010"/>
    <w:rsid w:val="00336669"/>
    <w:rsid w:val="003456A2"/>
    <w:rsid w:val="00386576"/>
    <w:rsid w:val="003911D3"/>
    <w:rsid w:val="003D4D9A"/>
    <w:rsid w:val="003E2ACF"/>
    <w:rsid w:val="004053B3"/>
    <w:rsid w:val="00422683"/>
    <w:rsid w:val="00433E08"/>
    <w:rsid w:val="00440E9A"/>
    <w:rsid w:val="0044305F"/>
    <w:rsid w:val="004450D7"/>
    <w:rsid w:val="004711CD"/>
    <w:rsid w:val="004722DD"/>
    <w:rsid w:val="0047329F"/>
    <w:rsid w:val="004873FF"/>
    <w:rsid w:val="0049160B"/>
    <w:rsid w:val="004C5CEA"/>
    <w:rsid w:val="004E29D7"/>
    <w:rsid w:val="004F39B7"/>
    <w:rsid w:val="004F4197"/>
    <w:rsid w:val="0050195C"/>
    <w:rsid w:val="0052091D"/>
    <w:rsid w:val="005260F6"/>
    <w:rsid w:val="005328BC"/>
    <w:rsid w:val="00570F84"/>
    <w:rsid w:val="00582392"/>
    <w:rsid w:val="00590006"/>
    <w:rsid w:val="006071F7"/>
    <w:rsid w:val="00641A28"/>
    <w:rsid w:val="00646E90"/>
    <w:rsid w:val="00652652"/>
    <w:rsid w:val="00676441"/>
    <w:rsid w:val="00694212"/>
    <w:rsid w:val="006B7588"/>
    <w:rsid w:val="006C09BB"/>
    <w:rsid w:val="006C3A5D"/>
    <w:rsid w:val="006C64DB"/>
    <w:rsid w:val="006F3E48"/>
    <w:rsid w:val="006F5C3D"/>
    <w:rsid w:val="0071376B"/>
    <w:rsid w:val="0074045A"/>
    <w:rsid w:val="00761869"/>
    <w:rsid w:val="00787C33"/>
    <w:rsid w:val="00791EB8"/>
    <w:rsid w:val="007A504A"/>
    <w:rsid w:val="007C11E9"/>
    <w:rsid w:val="007E4BEF"/>
    <w:rsid w:val="007E59E6"/>
    <w:rsid w:val="008229AD"/>
    <w:rsid w:val="008269D3"/>
    <w:rsid w:val="008315CB"/>
    <w:rsid w:val="00835546"/>
    <w:rsid w:val="00835D9F"/>
    <w:rsid w:val="0083765D"/>
    <w:rsid w:val="008641C3"/>
    <w:rsid w:val="008721C9"/>
    <w:rsid w:val="0087387B"/>
    <w:rsid w:val="00875EBA"/>
    <w:rsid w:val="00894485"/>
    <w:rsid w:val="00894AE9"/>
    <w:rsid w:val="008D41BA"/>
    <w:rsid w:val="008E0356"/>
    <w:rsid w:val="00953ED1"/>
    <w:rsid w:val="00954CBD"/>
    <w:rsid w:val="00975CB2"/>
    <w:rsid w:val="00976057"/>
    <w:rsid w:val="009845F0"/>
    <w:rsid w:val="00994AA4"/>
    <w:rsid w:val="009A7838"/>
    <w:rsid w:val="009C1E6E"/>
    <w:rsid w:val="00A2666C"/>
    <w:rsid w:val="00A40A6C"/>
    <w:rsid w:val="00A5300E"/>
    <w:rsid w:val="00A54420"/>
    <w:rsid w:val="00A70B8A"/>
    <w:rsid w:val="00A93F9C"/>
    <w:rsid w:val="00AA2435"/>
    <w:rsid w:val="00AB16DB"/>
    <w:rsid w:val="00AB6AD3"/>
    <w:rsid w:val="00AC55F8"/>
    <w:rsid w:val="00AD551D"/>
    <w:rsid w:val="00AE3A81"/>
    <w:rsid w:val="00B059C9"/>
    <w:rsid w:val="00B06F78"/>
    <w:rsid w:val="00B12B63"/>
    <w:rsid w:val="00B6728D"/>
    <w:rsid w:val="00B733D4"/>
    <w:rsid w:val="00B75145"/>
    <w:rsid w:val="00B8502C"/>
    <w:rsid w:val="00BA68C1"/>
    <w:rsid w:val="00C01581"/>
    <w:rsid w:val="00C0295E"/>
    <w:rsid w:val="00C11F57"/>
    <w:rsid w:val="00C459F6"/>
    <w:rsid w:val="00C57515"/>
    <w:rsid w:val="00C57CDB"/>
    <w:rsid w:val="00C810E4"/>
    <w:rsid w:val="00C94667"/>
    <w:rsid w:val="00CB1BC4"/>
    <w:rsid w:val="00CB4CE2"/>
    <w:rsid w:val="00CC7501"/>
    <w:rsid w:val="00CE7848"/>
    <w:rsid w:val="00CF26A2"/>
    <w:rsid w:val="00D15848"/>
    <w:rsid w:val="00D209EB"/>
    <w:rsid w:val="00D304F1"/>
    <w:rsid w:val="00D71021"/>
    <w:rsid w:val="00D84596"/>
    <w:rsid w:val="00D908F9"/>
    <w:rsid w:val="00D913F7"/>
    <w:rsid w:val="00D942F2"/>
    <w:rsid w:val="00DA621B"/>
    <w:rsid w:val="00DA777C"/>
    <w:rsid w:val="00DB4B6A"/>
    <w:rsid w:val="00DE0CDD"/>
    <w:rsid w:val="00E22314"/>
    <w:rsid w:val="00E51DC9"/>
    <w:rsid w:val="00E55586"/>
    <w:rsid w:val="00E65FD2"/>
    <w:rsid w:val="00E673E7"/>
    <w:rsid w:val="00E86DB8"/>
    <w:rsid w:val="00EA5922"/>
    <w:rsid w:val="00EB5A5B"/>
    <w:rsid w:val="00EB6A1D"/>
    <w:rsid w:val="00EB7106"/>
    <w:rsid w:val="00EC123D"/>
    <w:rsid w:val="00ED7441"/>
    <w:rsid w:val="00F237B9"/>
    <w:rsid w:val="00F318E3"/>
    <w:rsid w:val="00F34436"/>
    <w:rsid w:val="00F559B0"/>
    <w:rsid w:val="00F73F91"/>
    <w:rsid w:val="00F750A9"/>
    <w:rsid w:val="00F860FC"/>
    <w:rsid w:val="00F900FE"/>
    <w:rsid w:val="00F963C5"/>
    <w:rsid w:val="00FA0E5B"/>
    <w:rsid w:val="00FC116D"/>
    <w:rsid w:val="00FC5E17"/>
    <w:rsid w:val="00FE0892"/>
    <w:rsid w:val="00FF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B3E5"/>
  <w15:chartTrackingRefBased/>
  <w15:docId w15:val="{06B4878A-B7C9-41CE-AB26-66653BB5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6DB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255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Janach</dc:creator>
  <cp:keywords/>
  <dc:description/>
  <cp:lastModifiedBy>eli haltovsky</cp:lastModifiedBy>
  <cp:revision>14</cp:revision>
  <dcterms:created xsi:type="dcterms:W3CDTF">2020-01-04T19:32:00Z</dcterms:created>
  <dcterms:modified xsi:type="dcterms:W3CDTF">2020-02-02T20:19:00Z</dcterms:modified>
</cp:coreProperties>
</file>