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EC4F" w14:textId="02E7E4C6" w:rsidR="001F4C3F" w:rsidRDefault="001F4C3F" w:rsidP="001F4C3F">
      <w:pPr>
        <w:pStyle w:val="Heading2"/>
      </w:pPr>
      <w:r>
        <w:t>Particle Swarm Optimization (PSO) algorithm</w:t>
      </w:r>
    </w:p>
    <w:p w14:paraId="10C077EE" w14:textId="347A000D" w:rsidR="0039435F" w:rsidRDefault="00DF3EAE" w:rsidP="001F4C3F">
      <w:r>
        <w:t xml:space="preserve">Arguably since the invention of the </w:t>
      </w:r>
      <w:r w:rsidR="00CA596D">
        <w:t xml:space="preserve">electronic </w:t>
      </w:r>
      <w:r>
        <w:t>computer (possibly even earlier)</w:t>
      </w:r>
      <w:r w:rsidR="00CA596D">
        <w:t xml:space="preserve">, scientists and philosophers alike pondered over the similarities between computer programs and minds. “Computers can process symbolic information, can derive conclusions from premises, can store information and recall it when it is appropriate, and so on—all things that minds do” - </w:t>
      </w:r>
      <w:r w:rsidR="00CA596D">
        <w:fldChar w:fldCharType="begin"/>
      </w:r>
      <w:r w:rsidR="00F22C55">
        <w:instrText xml:space="preserve"> ADDIN ZOTERO_ITEM CSL_CITATION {"citationID":"SyzBdFMW","properties":{"formattedCitation":"(J. F. Kennedy et al., 2001)","plainCitation":"(J. F. Kennedy et al., 2001)","noteIndex":0},"citationItems":[{"id":519,"uris":["http://zotero.org/users/7139034/items/ZVV5RNET"],"itemData":{"id":519,"type":"book","abstract":"Traditional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CA596D">
        <w:fldChar w:fldCharType="separate"/>
      </w:r>
      <w:r w:rsidR="00F22C55" w:rsidRPr="00F22C55">
        <w:t>(Kennedy et al., 2001)</w:t>
      </w:r>
      <w:r w:rsidR="00CA596D">
        <w:fldChar w:fldCharType="end"/>
      </w:r>
      <w:r w:rsidR="00CA596D">
        <w:t xml:space="preserve">. They reasoned that the capability of minds to host intelligence gave direction </w:t>
      </w:r>
      <w:r w:rsidR="006A7E72">
        <w:t>to</w:t>
      </w:r>
      <w:r w:rsidR="00CA596D">
        <w:t xml:space="preserve"> the possibilities for computers,</w:t>
      </w:r>
      <w:r w:rsidR="00C12135">
        <w:t xml:space="preserve"> </w:t>
      </w:r>
      <w:r w:rsidR="00CA596D">
        <w:t xml:space="preserve">hence, birthing the great </w:t>
      </w:r>
      <w:r w:rsidR="005B38F3">
        <w:t xml:space="preserve">quest </w:t>
      </w:r>
      <w:r w:rsidR="00CA596D">
        <w:t>for A</w:t>
      </w:r>
      <w:r w:rsidR="006A7E72">
        <w:t>rtificial Intelligence (AI)</w:t>
      </w:r>
      <w:r w:rsidR="00CA596D">
        <w:t xml:space="preserve">. </w:t>
      </w:r>
    </w:p>
    <w:p w14:paraId="22EF8913" w14:textId="30D42722" w:rsidR="00C57C65" w:rsidRDefault="00C12135" w:rsidP="001F4C3F">
      <w:r>
        <w:t>Progressing from t</w:t>
      </w:r>
      <w:r w:rsidR="008945D1">
        <w:t>he</w:t>
      </w:r>
      <w:r w:rsidR="006D7295">
        <w:t xml:space="preserve"> la</w:t>
      </w:r>
      <w:r w:rsidR="006A7E72">
        <w:t>t</w:t>
      </w:r>
      <w:r w:rsidR="006D7295">
        <w:t xml:space="preserve">ter quarter of the nineties </w:t>
      </w:r>
      <w:r>
        <w:t xml:space="preserve">marked </w:t>
      </w:r>
      <w:r w:rsidR="006A7E72">
        <w:t xml:space="preserve">revolutionary findings in the development of AI technologies like the GA </w:t>
      </w:r>
      <w:r w:rsidR="006A7E72">
        <w:fldChar w:fldCharType="begin"/>
      </w:r>
      <w:r w:rsidR="006A7E72">
        <w:instrText xml:space="preserve"> ADDIN ZOTERO_ITEM CSL_CITATION {"citationID":"JVrF8MnX","properties":{"formattedCitation":"(Holland, 1992)","plainCitation":"(Holland, 1992)","noteIndex":0},"citationItems":[{"id":421,"uris":["http://zotero.org/users/7139034/items/YVC6MQKM"],"itemData":{"id":421,"type":"book","abstract":"From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A7E72">
        <w:fldChar w:fldCharType="separate"/>
      </w:r>
      <w:r w:rsidR="006A7E72" w:rsidRPr="006A7E72">
        <w:t>(Holland, 1992)</w:t>
      </w:r>
      <w:r w:rsidR="006A7E72">
        <w:fldChar w:fldCharType="end"/>
      </w:r>
      <w:r w:rsidR="006A7E72">
        <w:t>, evolutionary computation</w:t>
      </w:r>
      <w:r w:rsidR="006A7E72">
        <w:fldChar w:fldCharType="begin"/>
      </w:r>
      <w:r w:rsidR="006A7E72">
        <w:instrText xml:space="preserve"> ADDIN ZOTERO_ITEM CSL_CITATION {"citationID":"zffVTymv","properties":{"formattedCitation":"(Back et al., 1997)","plainCitation":"(Back et al., 1997)","noteIndex":0},"citationItems":[{"id":524,"uris":["http://zotero.org/users/7139034/items/CIX67YXF"],"itemData":{"id":524,"type":"article-journal","abstract":"Evolutionary computation has started to receive significant attention during the last decade, although the origins can be traced back to the late 1950's. This article surveys the history as well as the current state of this rapidly growing field. We describe the purpose, the general structure, and the working principles of different approaches, including genetic algorithms (GA) (with links to genetic programming (GP) and classifier systems (CS)), evolution strategies (ES), and evolutionary programming (EP) by analysis and comparison of their most important constituents (i.e. representations, variation operators, reproduction, and selection mechanism). Finally, we give a brief overview on the manifold of application domains, although this necessarily must remain incomplete.","container-title":"IEEE Transactions on Evolutionary Computation","DOI":"10.1109/4235.585888","ISSN":"1941-0026","issue":"1","note":"event: IEEE Transactions on Evolutionary Computation","page":"3-17","source":"IEEE Xplore","title":"Evolutionary computation: comments on the history and current state","title-short":"Evolutionary computation","volume":"1","author":[{"family":"Back","given":"T."},{"family":"Hammel","given":"U."},{"family":"Schwefel","given":"H.-P."}],"issued":{"date-parts":[["1997",4]]}}}],"schema":"https://github.com/citation-style-language/schema/raw/master/csl-citation.json"} </w:instrText>
      </w:r>
      <w:r w:rsidR="006A7E72">
        <w:fldChar w:fldCharType="separate"/>
      </w:r>
      <w:r w:rsidR="006A7E72" w:rsidRPr="006A7E72">
        <w:t>(Back et al., 1997)</w:t>
      </w:r>
      <w:r w:rsidR="006A7E72">
        <w:fldChar w:fldCharType="end"/>
      </w:r>
      <w:r w:rsidR="006A7E72">
        <w:t xml:space="preserve">, and the Artificial Neural Network (ANN) </w:t>
      </w:r>
      <w:r w:rsidR="006A7E72">
        <w:fldChar w:fldCharType="begin"/>
      </w:r>
      <w:r w:rsidR="006A7E72">
        <w:instrText xml:space="preserve"> ADDIN ZOTERO_ITEM CSL_CITATION {"citationID":"wtz8zNsy","properties":{"formattedCitation":"(Jain et al., 1996)","plainCitation":"(Jain et al., 1996)","noteIndex":0},"citationItems":[{"id":527,"uris":["http://zotero.org/users/7139034/items/6IJ2F6JR"],"itemData":{"id":527,"type":"article-journal","abstract":"Artificial neural nets (ANNs) are massively parallel systems with large numbers of interconnected simple processors. The article discusses the motivations behind the development of ANNs and describes the basic biological neuron and the artificial computational model. It outlines network architectures and learning processes, and presents some of the most commonly used ANN models. It concludes with character recognition, a successful ANN application.","container-title":"Computer","DOI":"10.1109/2.485891","ISSN":"1558-0814","issue":"3","note":"event: Computer","page":"31-44","source":"IEEE Xplore","title":"Artificial neural networks: a tutorial","title-short":"Artificial neural networks","volume":"29","author":[{"family":"Jain","given":"A.K."},{"family":"Mao","given":"Jianchang"},{"family":"Mohiuddin","given":"K.M."}],"issued":{"date-parts":[["1996",3]]}}}],"schema":"https://github.com/citation-style-language/schema/raw/master/csl-citation.json"} </w:instrText>
      </w:r>
      <w:r w:rsidR="006A7E72">
        <w:fldChar w:fldCharType="separate"/>
      </w:r>
      <w:r w:rsidR="006A7E72" w:rsidRPr="006A7E72">
        <w:t>(Jain et al., 1996)</w:t>
      </w:r>
      <w:r w:rsidR="006A7E72">
        <w:fldChar w:fldCharType="end"/>
      </w:r>
      <w:r w:rsidR="006A7E72">
        <w:t xml:space="preserve">. </w:t>
      </w:r>
      <w:r>
        <w:t xml:space="preserve">However, the social psychologist James </w:t>
      </w:r>
      <w:r w:rsidRPr="00C57C65">
        <w:t xml:space="preserve">Kennedy </w:t>
      </w:r>
      <w:r>
        <w:t xml:space="preserve">and his associates </w:t>
      </w:r>
      <w:r>
        <w:fldChar w:fldCharType="begin"/>
      </w:r>
      <w:r w:rsidR="003812CF">
        <w:instrText xml:space="preserve"> ADDIN ZOTERO_ITEM CSL_CITATION {"citationID":"DIHcMy46","properties":{"formattedCitation":"(Kennedy et al., 2001)","plainCitation":"(Kennedy et al., 2001)","dontUpdate":true,"noteIndex":0},"citationItems":[{"id":519,"uris":["http://zotero.org/users/7139034/items/ZVV5RNET"],"itemData":{"id":519,"type":"book","abstract":"Traditional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fldChar w:fldCharType="separate"/>
      </w:r>
      <w:r w:rsidRPr="00C57C65">
        <w:t>(2001)</w:t>
      </w:r>
      <w:r>
        <w:fldChar w:fldCharType="end"/>
      </w:r>
      <w:r>
        <w:t xml:space="preserve"> </w:t>
      </w:r>
      <w:r w:rsidR="004D7F8B">
        <w:t>observed</w:t>
      </w:r>
      <w:r>
        <w:t xml:space="preserve"> a stereotype </w:t>
      </w:r>
      <w:r w:rsidR="00DA762C">
        <w:t xml:space="preserve">creeping into the </w:t>
      </w:r>
      <w:r w:rsidR="006A7E72">
        <w:t xml:space="preserve">general </w:t>
      </w:r>
      <w:r w:rsidR="00DA762C">
        <w:t xml:space="preserve">understanding of </w:t>
      </w:r>
      <w:r w:rsidR="006A7E72">
        <w:t>AI at the time</w:t>
      </w:r>
      <w:r w:rsidR="00DA762C">
        <w:t xml:space="preserve"> that was limiting the understanding of AI at the time.</w:t>
      </w:r>
      <w:r w:rsidR="0039435F">
        <w:t xml:space="preserve"> </w:t>
      </w:r>
      <w:r w:rsidR="00DA762C">
        <w:t xml:space="preserve">They </w:t>
      </w:r>
      <w:r w:rsidR="004D7F8B">
        <w:t>noted</w:t>
      </w:r>
      <w:r w:rsidR="00C57C65">
        <w:t xml:space="preserve"> that early </w:t>
      </w:r>
      <w:r w:rsidR="00DA762C">
        <w:t>AI researchers understood</w:t>
      </w:r>
      <w:r w:rsidR="00C57C65">
        <w:t xml:space="preserve"> </w:t>
      </w:r>
      <w:r w:rsidR="00DA762C">
        <w:t xml:space="preserve">the measure of </w:t>
      </w:r>
      <w:r w:rsidR="00C57C65">
        <w:t xml:space="preserve">intelligence </w:t>
      </w:r>
      <w:r w:rsidR="00DA762C">
        <w:t xml:space="preserve">as </w:t>
      </w:r>
      <w:r w:rsidR="00C57C65">
        <w:t>the ability to solve large, complex, and sometimes multipart, problems quickly.</w:t>
      </w:r>
      <w:r w:rsidR="00DA762C">
        <w:t xml:space="preserve"> Due to the variety in methods to approach many problems, building an intelligent computer program that finds the best choice required </w:t>
      </w:r>
      <w:r w:rsidR="00CE39AC">
        <w:t xml:space="preserve">and motivated </w:t>
      </w:r>
      <w:r w:rsidR="00DA762C">
        <w:t>them t</w:t>
      </w:r>
      <w:r w:rsidR="00CE39AC">
        <w:t xml:space="preserve">o think of </w:t>
      </w:r>
      <w:proofErr w:type="gramStart"/>
      <w:r w:rsidR="00CE39AC">
        <w:t>a number of</w:t>
      </w:r>
      <w:proofErr w:type="gramEnd"/>
      <w:r w:rsidR="00CE39AC">
        <w:t xml:space="preserve"> clever methods. They developed ‘logical shortcuts’, called </w:t>
      </w:r>
      <w:r w:rsidR="00CE39AC" w:rsidRPr="00CE39AC">
        <w:rPr>
          <w:i/>
          <w:iCs/>
        </w:rPr>
        <w:t>heuristics</w:t>
      </w:r>
      <w:r w:rsidR="00CE39AC">
        <w:t xml:space="preserve">, that speed up the process in a manner that was applicably </w:t>
      </w:r>
      <w:r w:rsidR="000E6657">
        <w:t>reusable. The</w:t>
      </w:r>
      <w:r w:rsidR="0057720D">
        <w:t xml:space="preserve"> programs developed by the researchers were simply outstanding at problem</w:t>
      </w:r>
      <w:r w:rsidR="00F22C55">
        <w:t>-</w:t>
      </w:r>
      <w:r w:rsidR="0057720D">
        <w:t xml:space="preserve">solving, calculation and memory retention but were found to fail at simpler things like conversation and face recognition. This was </w:t>
      </w:r>
      <w:r w:rsidR="00CF40BF">
        <w:t>due to the continuously growing number of variables still need</w:t>
      </w:r>
      <w:r w:rsidR="009546DF">
        <w:t>ing to be</w:t>
      </w:r>
      <w:r w:rsidR="00CF40BF">
        <w:t xml:space="preserve"> address</w:t>
      </w:r>
      <w:r w:rsidR="009546DF">
        <w:t>ed</w:t>
      </w:r>
      <w:r w:rsidR="00CF40BF">
        <w:t xml:space="preserve"> in the problem domains it was </w:t>
      </w:r>
      <w:r w:rsidR="000E6657">
        <w:t xml:space="preserve">being </w:t>
      </w:r>
      <w:r w:rsidR="00CF40BF">
        <w:t>applied to. There was always something else that could go wrong.</w:t>
      </w:r>
    </w:p>
    <w:p w14:paraId="4219F382" w14:textId="5A98F183" w:rsidR="00CF40BF" w:rsidRDefault="00CF40BF" w:rsidP="001F4C3F">
      <w:r>
        <w:t>“The early AI researchers had made an important assumption, so fundamental that it was never stated explicitly nor consciously acknowledged”</w:t>
      </w:r>
      <w:r w:rsidR="000E6657">
        <w:t xml:space="preserve"> </w:t>
      </w:r>
      <w:r w:rsidR="000E6657">
        <w:fldChar w:fldCharType="begin"/>
      </w:r>
      <w:r w:rsidR="00F22C55">
        <w:instrText xml:space="preserve"> ADDIN ZOTERO_ITEM CSL_CITATION {"citationID":"aKBKnRzW","properties":{"formattedCitation":"(J. F. Kennedy et al., 2001)","plainCitation":"(J. F. Kennedy et al., 2001)","noteIndex":0},"citationItems":[{"id":519,"uris":["http://zotero.org/users/7139034/items/ZVV5RNET"],"itemData":{"id":519,"type":"book","abstract":"Traditional methods for creating intelligent computational systems haveprivileged private \"internal\" cognitive and computational processes. Incontrast,Swarm Intelligenceargues that humanintelligence derives from the interactions of individuals in a social worldand further, that this model of intelligence can be effectively applied toartificially intelligent systems. The authors first present the foundations ofthis new approach through an extensive review of the critical literature insocial psychology, cognitive science, and evolutionary computation. Theythen show in detail how these theories and models apply to a newcomputational intelligence methodology-particle swarms-which focuseson adaptation as the key behavior of intelligent systems. Drilling downstill further, the authors describe the practical benefits of applying particleswarm optimization to a range of engineering problems. Developed bythe authors, this algorithm is an extension of cellular automata andprovides a powerful optimization, learning, and problem solving method.This important book presents valuable new insights by exploring theboundaries shared by cognitive science, social psychology, artificial life,artificial intelligence, and evolutionary computation and by applying theseinsights to the solving of difficult engineering problems. Researchers andgraduate students in any of these disciplines will find the materialintriguing, provocative, and revealing as will the curious and savvycomputing professional.* Places particle swarms within the larger context of intelligentadaptive behavior and evolutionary computation.* Describes recent results of experiments with the particle swarmoptimization (PSO) algorithm* Includes a basic overview of statistics to ensure readers canproperly analyze the results of their own experiments using thealgorithm.* Support software which can be downloaded from the publisherswebsite, includes a Java PSO applet, C and Visual Basic sourcecode.","call-number":"Q337.3 .K45 2001","collection-title":"The Morgan Kaufmann series in evolutionary computation","event-place":"San Francisco","ISBN":"978-1-55860-595-4","language":"en","number-of-pages":"512","publisher":"Morgan Kaufmann Publishers","publisher-place":"San Francisco","source":"Library of Congress ISBN","title":"Swarm intelligence","author":[{"family":"Kennedy","given":"James F."},{"family":"Eberhart","given":"Russell C."},{"family":"Shi","given":"Yuhui"}],"issued":{"date-parts":[["2001"]]}}}],"schema":"https://github.com/citation-style-language/schema/raw/master/csl-citation.json"} </w:instrText>
      </w:r>
      <w:r w:rsidR="000E6657">
        <w:fldChar w:fldCharType="separate"/>
      </w:r>
      <w:r w:rsidR="00F22C55" w:rsidRPr="00F22C55">
        <w:t>(J. F. Kennedy et al., 2001)</w:t>
      </w:r>
      <w:r w:rsidR="000E6657">
        <w:fldChar w:fldCharType="end"/>
      </w:r>
      <w:r w:rsidR="000945E0">
        <w:t xml:space="preserve">. AI at the time </w:t>
      </w:r>
      <w:bookmarkStart w:id="0" w:name="_Hlk103012441"/>
      <w:r w:rsidR="000945E0">
        <w:t>was modelled on the vision of a single disconnected person</w:t>
      </w:r>
      <w:r w:rsidR="0039435F">
        <w:t xml:space="preserve"> capable of coolheadedly handling the situations posed to them using the information and logical reasoning stored in their brain. However, they argued that if human intelligence was the intended model, then this</w:t>
      </w:r>
      <w:r w:rsidR="004D7F8B">
        <w:t xml:space="preserve"> model of</w:t>
      </w:r>
      <w:r w:rsidR="0039435F">
        <w:t xml:space="preserve"> understanding was devoid of an important </w:t>
      </w:r>
      <w:r w:rsidR="000E6657">
        <w:t>comportment/behaviour</w:t>
      </w:r>
      <w:r w:rsidR="0039435F">
        <w:t xml:space="preserve"> involved in human reasoning and development: </w:t>
      </w:r>
      <w:r w:rsidR="0039435F" w:rsidRPr="0039435F">
        <w:rPr>
          <w:i/>
          <w:iCs/>
        </w:rPr>
        <w:t>Socialization</w:t>
      </w:r>
      <w:r w:rsidR="0039435F">
        <w:t>.</w:t>
      </w:r>
    </w:p>
    <w:bookmarkEnd w:id="0"/>
    <w:p w14:paraId="18CB0552" w14:textId="321A0B0A" w:rsidR="00D078B9" w:rsidRDefault="00D078B9" w:rsidP="001F4C3F">
      <w:r>
        <w:t xml:space="preserve">In real social interaction, not only information but also rules, tips, </w:t>
      </w:r>
      <w:proofErr w:type="gramStart"/>
      <w:r>
        <w:t>and also</w:t>
      </w:r>
      <w:proofErr w:type="gramEnd"/>
      <w:r>
        <w:t xml:space="preserve"> methods of processing information </w:t>
      </w:r>
      <w:r w:rsidR="00404141">
        <w:t>are</w:t>
      </w:r>
      <w:r>
        <w:t xml:space="preserve"> exchanged. They observed further social </w:t>
      </w:r>
      <w:r w:rsidR="00404141">
        <w:t>behaviours which were “the norm throughout the animal kingdom”</w:t>
      </w:r>
      <w:r>
        <w:t xml:space="preserve"> in other organisms like Fish school</w:t>
      </w:r>
      <w:r w:rsidR="00404141">
        <w:t>ing</w:t>
      </w:r>
      <w:r>
        <w:t>, birds flock</w:t>
      </w:r>
      <w:r w:rsidR="00404141">
        <w:t>ing</w:t>
      </w:r>
      <w:r>
        <w:t xml:space="preserve"> and bugs swarm</w:t>
      </w:r>
      <w:r w:rsidR="00404141">
        <w:t>ing. These behaviours occurred</w:t>
      </w:r>
      <w:r>
        <w:t xml:space="preserve"> not only for copulation </w:t>
      </w:r>
      <w:r w:rsidR="00404141">
        <w:t xml:space="preserve">purposes but included important necessities for the population like “having a thousand eyes” to keep </w:t>
      </w:r>
      <w:r w:rsidR="003812CF">
        <w:t>watch</w:t>
      </w:r>
      <w:r w:rsidR="00404141">
        <w:t xml:space="preserve"> for predators and searching for food</w:t>
      </w:r>
      <w:r w:rsidR="003812CF">
        <w:t>,</w:t>
      </w:r>
      <w:r w:rsidR="00404141">
        <w:t xml:space="preserve"> among other advantages.</w:t>
      </w:r>
    </w:p>
    <w:p w14:paraId="2BD2EBE7" w14:textId="12A9D785" w:rsidR="002118E0" w:rsidRDefault="002118E0" w:rsidP="001F4C3F">
      <w:r>
        <w:t>Their book “Swa</w:t>
      </w:r>
      <w:r w:rsidR="00F22C55">
        <w:t>r</w:t>
      </w:r>
      <w:r>
        <w:t xml:space="preserve">m Intelligence” cited earlier, introduced the concept of </w:t>
      </w:r>
      <w:bookmarkStart w:id="1" w:name="_Hlk103013183"/>
      <w:r w:rsidR="00C9218C">
        <w:t xml:space="preserve">exploiting social behaviours by </w:t>
      </w:r>
      <w:r>
        <w:t>splitting the computational requirements of a system across a group or ‘swarm’ of</w:t>
      </w:r>
      <w:r w:rsidR="00C9218C">
        <w:t xml:space="preserve"> intercommunicating</w:t>
      </w:r>
      <w:r>
        <w:t xml:space="preserve"> </w:t>
      </w:r>
      <w:r w:rsidR="00C9218C">
        <w:t>individuals</w:t>
      </w:r>
      <w:bookmarkEnd w:id="1"/>
      <w:r w:rsidR="00C9218C">
        <w:t xml:space="preserve">. Gaining inspiration from the natural examples mentioned earlier, they proposed a model called </w:t>
      </w:r>
      <w:r w:rsidR="00C9218C" w:rsidRPr="00695892">
        <w:rPr>
          <w:i/>
          <w:iCs/>
        </w:rPr>
        <w:t>Particle Swarm</w:t>
      </w:r>
      <w:r w:rsidR="00695892" w:rsidRPr="00695892">
        <w:rPr>
          <w:i/>
          <w:iCs/>
        </w:rPr>
        <w:t xml:space="preserve"> </w:t>
      </w:r>
      <w:r w:rsidR="00695892" w:rsidRPr="00695892">
        <w:rPr>
          <w:i/>
          <w:iCs/>
        </w:rPr>
        <w:lastRenderedPageBreak/>
        <w:t>Optimization</w:t>
      </w:r>
      <w:r w:rsidR="00C9218C">
        <w:t xml:space="preserve"> </w:t>
      </w:r>
      <w:r w:rsidR="00695892">
        <w:t xml:space="preserve">which differed from the popular evolutionary computation methods at the time because its population members, named </w:t>
      </w:r>
      <w:r w:rsidR="00695892" w:rsidRPr="00695892">
        <w:rPr>
          <w:i/>
          <w:iCs/>
        </w:rPr>
        <w:t>particles</w:t>
      </w:r>
      <w:r w:rsidR="00695892">
        <w:t xml:space="preserve">, were first initialized with stochastically assigned positions and velocities, and then flown through the problem space in search of a solution. </w:t>
      </w:r>
      <w:r w:rsidR="00B21C15" w:rsidRPr="00EC16C7">
        <w:rPr>
          <w:highlight w:val="cyan"/>
        </w:rPr>
        <w:t xml:space="preserve">The algorithm uses two important variables </w:t>
      </w:r>
      <w:r w:rsidR="00B21C15" w:rsidRPr="00EC16C7">
        <w:rPr>
          <w:i/>
          <w:iCs/>
          <w:highlight w:val="cyan"/>
        </w:rPr>
        <w:t>pbest</w:t>
      </w:r>
      <w:r w:rsidR="00B21C15" w:rsidRPr="00EC16C7">
        <w:rPr>
          <w:highlight w:val="cyan"/>
        </w:rPr>
        <w:t xml:space="preserve"> and </w:t>
      </w:r>
      <w:r w:rsidR="00B21C15" w:rsidRPr="00EC16C7">
        <w:rPr>
          <w:i/>
          <w:iCs/>
          <w:highlight w:val="cyan"/>
        </w:rPr>
        <w:t>gbest</w:t>
      </w:r>
      <w:r w:rsidR="00B21C15" w:rsidRPr="00EC16C7">
        <w:rPr>
          <w:highlight w:val="cyan"/>
        </w:rPr>
        <w:t xml:space="preserve">, both respectively meaning the particle’s personal best position found on the search space and the global best position found across all particles. Sometimes the </w:t>
      </w:r>
      <w:r w:rsidR="00B21C15" w:rsidRPr="00EC16C7">
        <w:rPr>
          <w:i/>
          <w:iCs/>
          <w:highlight w:val="cyan"/>
        </w:rPr>
        <w:t>gbest</w:t>
      </w:r>
      <w:r w:rsidR="00B21C15" w:rsidRPr="00EC16C7">
        <w:rPr>
          <w:highlight w:val="cyan"/>
        </w:rPr>
        <w:t xml:space="preserve"> </w:t>
      </w:r>
      <w:r w:rsidR="001E7511" w:rsidRPr="00EC16C7">
        <w:rPr>
          <w:highlight w:val="cyan"/>
        </w:rPr>
        <w:t>may even</w:t>
      </w:r>
      <w:r w:rsidR="00B21C15" w:rsidRPr="00EC16C7">
        <w:rPr>
          <w:highlight w:val="cyan"/>
        </w:rPr>
        <w:t xml:space="preserve"> be calculated using a heuristic like K nearest neighbours or clustering techniques</w:t>
      </w:r>
      <w:r w:rsidR="00B21C15" w:rsidRPr="00EC16C7">
        <w:rPr>
          <w:highlight w:val="cyan"/>
        </w:rPr>
        <w:fldChar w:fldCharType="begin"/>
      </w:r>
      <w:r w:rsidR="00B21C15" w:rsidRPr="00EC16C7">
        <w:rPr>
          <w:highlight w:val="cyan"/>
        </w:rPr>
        <w:instrText xml:space="preserve"> ADDIN ZOTERO_ITEM CSL_CITATION {"citationID":"IrWj3H0y","properties":{"formattedCitation":"(Ahmadyfard &amp; Modares, 2008)","plainCitation":"(Ahmadyfard &amp; Modares, 2008)","noteIndex":0},"citationItems":[{"id":549,"uris":["http://zotero.org/users/7139034/items/74XM3HMR"],"itemData":{"id":549,"type":"paper-conference","abstract":"In this paper we propose a clustering method based on combination of the particle swarm optimization (PSO) and the k-mean algorithm. PSO algorithm was showed to successfully converge during the initial stages of a global search, but around global optimum, the search process will become very slow. On the contrary, k-means algorithm can achieve faster convergence to optimum solution. At the same time, the convergent accuracy for k-means can be higher than PSO. So in this paper, a hybrid algorithm combining particle swarm optimization (PSO) algorithm with k-means algorithm is proposed we refer to it as PSO-KM algorithm. The algorithm aims to group a given set of data into a user specified number of clusters. We evaluate the performance of the proposed algorithm using five datasets. The algorithm performance is compared to K-means and PSO clustering.","container-title":"2008 International Symposium on Telecommunications","DOI":"10.1109/I</w:instrText>
      </w:r>
      <w:r w:rsidR="00B21C15" w:rsidRPr="00EC16C7">
        <w:rPr>
          <w:rFonts w:hint="eastAsia"/>
          <w:highlight w:val="cyan"/>
        </w:rPr>
        <w:instrText>S</w:instrText>
      </w:r>
      <w:r w:rsidR="00B21C15" w:rsidRPr="00EC16C7">
        <w:rPr>
          <w:rFonts w:hint="eastAsia"/>
          <w:highlight w:val="cyan"/>
        </w:rPr>
        <w:instrText>℡</w:instrText>
      </w:r>
      <w:r w:rsidR="00B21C15" w:rsidRPr="00EC16C7">
        <w:rPr>
          <w:rFonts w:hint="eastAsia"/>
          <w:highlight w:val="cyan"/>
        </w:rPr>
        <w:instrText>.2008.4651388","event":"2008 International Symposium on Telecommunications","page":"688-691","source":"IEEE Xplore","title":"Combining PSO and k-means to enhance data clustering","author":[{"family":"Ahmadyfard","given":"Alireza"},{"family":"Modares","g</w:instrText>
      </w:r>
      <w:r w:rsidR="00B21C15" w:rsidRPr="00EC16C7">
        <w:rPr>
          <w:highlight w:val="cyan"/>
        </w:rPr>
        <w:instrText xml:space="preserve">iven":"Hamidreza"}],"issued":{"date-parts":[["2008",8]]}}}],"schema":"https://github.com/citation-style-language/schema/raw/master/csl-citation.json"} </w:instrText>
      </w:r>
      <w:r w:rsidR="00B21C15" w:rsidRPr="00EC16C7">
        <w:rPr>
          <w:highlight w:val="cyan"/>
        </w:rPr>
        <w:fldChar w:fldCharType="separate"/>
      </w:r>
      <w:r w:rsidR="00B21C15" w:rsidRPr="00EC16C7">
        <w:rPr>
          <w:highlight w:val="cyan"/>
        </w:rPr>
        <w:t>(Ahmadyfard &amp; Modares, 2008)</w:t>
      </w:r>
      <w:r w:rsidR="00B21C15" w:rsidRPr="00EC16C7">
        <w:rPr>
          <w:highlight w:val="cyan"/>
        </w:rPr>
        <w:fldChar w:fldCharType="end"/>
      </w:r>
      <w:r w:rsidR="00B21C15" w:rsidRPr="00EC16C7">
        <w:rPr>
          <w:highlight w:val="cyan"/>
        </w:rPr>
        <w:t>.</w:t>
      </w:r>
      <w:r w:rsidR="00D5405B" w:rsidRPr="00EC16C7">
        <w:rPr>
          <w:highlight w:val="cyan"/>
        </w:rPr>
        <w:t xml:space="preserve"> </w:t>
      </w:r>
      <w:r w:rsidR="00695892" w:rsidRPr="00EC16C7">
        <w:rPr>
          <w:highlight w:val="cyan"/>
        </w:rPr>
        <w:t xml:space="preserve">With each iteration, the velocities associated with each particle were stochastically accelerated towards its previous </w:t>
      </w:r>
      <w:r w:rsidR="00F22C55" w:rsidRPr="00EC16C7">
        <w:rPr>
          <w:highlight w:val="cyan"/>
        </w:rPr>
        <w:t>best-found location</w:t>
      </w:r>
      <w:r w:rsidR="00547DEA" w:rsidRPr="00EC16C7">
        <w:rPr>
          <w:highlight w:val="cyan"/>
        </w:rPr>
        <w:t xml:space="preserve"> and the neighbour-hood </w:t>
      </w:r>
      <w:r w:rsidR="00F22C55" w:rsidRPr="00EC16C7">
        <w:rPr>
          <w:highlight w:val="cyan"/>
        </w:rPr>
        <w:t>best location in the search space</w:t>
      </w:r>
      <w:r w:rsidR="00547DEA" w:rsidRPr="00EC16C7">
        <w:rPr>
          <w:highlight w:val="cyan"/>
        </w:rPr>
        <w:t>.</w:t>
      </w:r>
      <w:r w:rsidR="003812CF">
        <w:t xml:space="preserve"> </w:t>
      </w:r>
      <w:r w:rsidR="00F22C55">
        <w:t xml:space="preserve">These stochastic mechanisms, changing with each iteration and being applied to the vectors, gave the algorithm a “lifelike” appearance as the particles buzzed around the search space </w:t>
      </w:r>
      <w:r w:rsidR="00F22C55">
        <w:fldChar w:fldCharType="begin"/>
      </w:r>
      <w:r w:rsidR="00F22C55">
        <w:instrText xml:space="preserve"> ADDIN ZOTERO_ITEM CSL_CITATION {"citationID":"9Xlfeoyh","properties":{"formattedCitation":"(J.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rsidR="00F22C55">
        <w:fldChar w:fldCharType="separate"/>
      </w:r>
      <w:r w:rsidR="00F22C55" w:rsidRPr="00F22C55">
        <w:t>(J. Kennedy &amp; Eberhart, 1995)</w:t>
      </w:r>
      <w:r w:rsidR="00F22C55">
        <w:fldChar w:fldCharType="end"/>
      </w:r>
      <w:r w:rsidR="00F22C55">
        <w:t xml:space="preserve">. </w:t>
      </w:r>
      <w:r w:rsidR="003812CF">
        <w:t xml:space="preserve">Their initial programs aimed to model the coordinated behaviour of bird flocks and schools of fish, but as they ran the algorithm on a two-dimensional plane, the particles’ movements began to resemble swarms of mosquitoes. This fact, along with the point that each particle was, in essence, a mass-less and volume-less mathematical abstraction that can be called a point when stationary, they deemed the terms </w:t>
      </w:r>
      <w:r w:rsidR="003812CF" w:rsidRPr="003812CF">
        <w:rPr>
          <w:i/>
          <w:iCs/>
        </w:rPr>
        <w:t>particle</w:t>
      </w:r>
      <w:r w:rsidR="003812CF">
        <w:rPr>
          <w:i/>
          <w:iCs/>
        </w:rPr>
        <w:t xml:space="preserve"> </w:t>
      </w:r>
      <w:r w:rsidR="003812CF">
        <w:t xml:space="preserve">and </w:t>
      </w:r>
      <w:r w:rsidR="003812CF" w:rsidRPr="003812CF">
        <w:rPr>
          <w:i/>
          <w:iCs/>
        </w:rPr>
        <w:t>Particle Swarm Optimization</w:t>
      </w:r>
      <w:r w:rsidR="003812CF">
        <w:t xml:space="preserve"> as fitting descriptors.</w:t>
      </w:r>
    </w:p>
    <w:p w14:paraId="7DCE4B48" w14:textId="5D04A098" w:rsidR="00F22C55" w:rsidRDefault="00F22C55" w:rsidP="001F4C3F">
      <w:r>
        <w:t xml:space="preserve">Due to its simplistic and effective design, PSO has gained a lot of popularity over the years </w:t>
      </w:r>
      <w:r>
        <w:fldChar w:fldCharType="begin"/>
      </w:r>
      <w:r>
        <w:instrText xml:space="preserve"> ADDIN ZOTERO_ITEM CSL_CITATION {"citationID":"Agkq9bs7","properties":{"formattedCitation":"(Blum &amp; Li, 2008; Eberhart &amp; Shi, 2001; J. Kennedy &amp; Eberhart, 1995)","plainCitation":"(Blum &amp; Li, 2008; Eberhart &amp; Shi, 2001; J. Kennedy &amp; Eberhart, 1995)","noteIndex":0},"citationItems":[{"id":363,"uris":["http://zotero.org/users/7139034/items/X2PU5IZW"],"itemData":{"id":363,"type":"chapter","collection-title":"Natural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id":538,"uris":["http://zotero.org/users/7139034/items/G9JYITUC"],"itemData":{"id":538,"type":"paper-conference","abstract":"This paper focuses on the engineering and computer science aspects of developments, applications, and resources related to particle swarm optimization. Developments in the particle swarm algorithm since its origin in 1995 are reviewed. Included are brief discussions of constriction factors, inertia weights, and tracking dynamic systems. Applications, both those already developed, and promising future application areas, are reviewed. Finally, resources related to particle swarm optimization are listed, including books, Web sites, and software. A particle swarm optimization bibliography is at the end of the paper.","container-title":"Proceedings of the 2001 Congress on Evolutionary Computation (IEEE Cat. No.01TH8546)","DOI":"10.1109/CEC.2001.934374","event":"Proceedings of the 2001 Congress on Evolutionary Computation (IEEE Cat. No.01TH8546)","page":"81-86 vol. 1","source":"IEEE Xplore","title":"Particle swarm optimization: developments, applications and resources","title-short":"Particle swarm optimization","volume":"1","author":[{"literal":"Eberhart"},{"family":"Shi","given":"Yuhui"}],"issued":{"date-parts":[["2001",5]]}}},{"id":535,"uris":["http://zotero.org/users/7139034/items/XS52KFSL"],"itemData":{"id":535,"type":"paper-conference","abstract":"A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fldChar w:fldCharType="separate"/>
      </w:r>
      <w:r w:rsidRPr="00F22C55">
        <w:t>(Blum &amp; Li, 2008; Eberhart &amp; Shi, 2001; J. Kennedy &amp; Eberhart, 1995)</w:t>
      </w:r>
      <w:r>
        <w:fldChar w:fldCharType="end"/>
      </w:r>
      <w:r>
        <w:t xml:space="preserve"> and has found applications in many domains such as scalable optimization for social learning </w:t>
      </w:r>
      <w:r>
        <w:fldChar w:fldCharType="begin"/>
      </w:r>
      <w:r>
        <w:instrText xml:space="preserve"> ADDIN ZOTERO_ITEM CSL_CITATION {"citationID":"RhgCSRGf","properties":{"formattedCitation":"(Cheng &amp; Jin, 2015)","plainCitation":"(Cheng &amp; Jin, 2015)","noteIndex":0},"citationItems":[{"id":541,"uris":["http://zotero.org/users/7139034/items/QM7MLIK8"],"itemData":{"id":541,"type":"article-journal","abstract":"Social learning plays an important role in behavior learning among social animals. In contrast to individual (asocial) learning, social learning has the advantage of allowing individuals to learn behaviors from others without incurring the costs of individual trials-and-errors. This paper introduces social learning mechanisms into particle swarm optimization (PSO) to develop a social learning PSO (SL-PSO). Unlike classical PSO variants where the particles are updated based on historical information, including the best solution found by the whole swarm (global best) and the best solution found by each particle (personal best), each particle in the proposed SL-PSO learns from any better particles (termed demonstrators) in the current swarm. In addition, to ease the burden of parameter settings, the proposed SL-PSO adopts a dimension-dependent parameter control method. The proposed SL-PSO is first compared with five representative PSO variants on 40 low-dimensional test functions, including shifted and rotated test functions. The scalability of the proposed SL-PSO is further tested by comparing it with five state-of-the-art algorithms for large-scale optimization on seven high-dimensional (100-D, 500-D, and 1000-D) benchmark functions. Our comparative results show that SL-PSO performs well on low-dimensional problems and is promising for solving large-scale problems as well.","container-title":"Information Sciences","DOI":"10.1016/j.ins.2014.08.039","ISSN":"0020-0255","journalAbbreviation":"Information Sciences","language":"en","page":"43-60","source":"ScienceDirect","title":"A social learning particle swarm optimization algorithm for scalable optimization","volume":"291","author":[{"family":"Cheng","given":"Ran"},{"family":"Jin","given":"Yaochu"}],"issued":{"date-parts":[["2015",1,10]]}}}],"schema":"https://github.com/citation-style-language/schema/raw/master/csl-citation.json"} </w:instrText>
      </w:r>
      <w:r>
        <w:fldChar w:fldCharType="separate"/>
      </w:r>
      <w:r w:rsidRPr="00F22C55">
        <w:t>(Cheng &amp; Jin, 2015)</w:t>
      </w:r>
      <w:r>
        <w:fldChar w:fldCharType="end"/>
      </w:r>
      <w:r>
        <w:t xml:space="preserve">, clustering for high dimensional data sets </w:t>
      </w:r>
      <w:r>
        <w:fldChar w:fldCharType="begin"/>
      </w:r>
      <w:r>
        <w:instrText xml:space="preserve"> ADDIN ZOTERO_ITEM CSL_CITATION {"citationID":"zOK9NBRj","properties":{"formattedCitation":"(Esmin et al., 2015)","plainCitation":"(Esmin et al., 2015)","noteIndex":0},"citationItems":[{"id":543,"uris":["http://zotero.org/users/7139034/items/G92S3RHB"],"itemData":{"id":543,"type":"article-journal","abstract":"Data clustering is one of the most popular techniques in data mining. It is a process of partitioning an unlabeled dataset into groups, where each group contains objects which are similar to each other with respect to a certain similarity measure and different from those of other groups. Clustering high-dimensional data is the cluster analysis of data which have anywhere from a few dozen to many thousands of dimensions. Such high-dimensional data spaces are often encountered in areas such as medicine, bioinformatics, biology, recommendation systems and the clustering of text documents. Many algorithms for large data sets have been proposed in the literature using different techniques. However, conventional algorithms have some shortcomings such as the slowness of their convergence and their sensitivity to initialization values. Particle Swarm Optimization (PSO) is a population-based globalized search algorithm that uses the principles of the social behavior of swarms. PSO produces better results in complicated and multi-peak problems. This paper presents a literature survey on the PSO algorithm and its variants to clustering high-dimensional data. An attempt is made to provide a guide for the researchers who are working in the area of PSO and high-dimensional data clustering.","container-title":"Artificial Intelligence Review","DOI":"10.1007/s10462-013-9400-4","ISSN":"1573-7462","issue":"1","journalAbbreviation":"Artif Intell Rev","language":"en","page":"23-45","source":"Springer Link","title":"A review on particle swarm optimization algorithm and its variants to clustering high-dimensional data","volume":"44","author":[{"family":"Esmin","given":"Ahmed A. A."},{"family":"Coelho","given":"Rodrigo A."},{"family":"Matwin","given":"Stan"}],"issued":{"date-parts":[["2015",6,1]]}}}],"schema":"https://github.com/citation-style-language/schema/raw/master/csl-citation.json"} </w:instrText>
      </w:r>
      <w:r>
        <w:fldChar w:fldCharType="separate"/>
      </w:r>
      <w:r w:rsidRPr="00F22C55">
        <w:t>(Esmin et al., 2015)</w:t>
      </w:r>
      <w:r>
        <w:fldChar w:fldCharType="end"/>
      </w:r>
      <w:r>
        <w:t xml:space="preserve">, and multi-objective optimization </w:t>
      </w:r>
      <w:r>
        <w:fldChar w:fldCharType="begin"/>
      </w:r>
      <w:r>
        <w:instrText xml:space="preserve"> ADDIN ZOTERO_ITEM CSL_CITATION {"citationID":"LuvuOVbJ","properties":{"formattedCitation":"(Delgarm et al., 2016)","plainCitation":"(Delgarm et al., 2016)","noteIndex":0},"citationItems":[{"id":545,"uris":["http://zotero.org/users/7139034/items/AQHZSCBV"],"itemData":{"id":545,"type":"article-journal","abstract":"This paper proposes an efficient methodology for the simulation-based multi-objective optimization problems, which addresses important limitations for the optimization of the building energy performance. In this work, a mono- and multi-objective particle swarm optimization (MOPSO) algorithm is coupled with EnergyPlus building energy simulation software to find a set of non-dominated solutions to enhance the building energy performance. To evaluate the capability and effectiveness of the approach, the developed method is applied to a single room model, and the effect of building architectural parameters including, the building orientation, the shading overhang specifications, the window size, and the glazing and the wall material properties on the building energy consumption are studied in four major climatic regions of Iran. In the optimization section, mono-criterion and multi-criteria optimization analyses of the annual cooling, heating, and lighting electricity consumption are examined to understand interactions between the objective functions and to minimize the annual total building energy demand. The achieved optimum solutions from the multi-objective optimization process are also reported as Pareto optimal fronts. Finally, the result of multi-criteria minimization is compared with the mono-criterion ones. The results of the triple-objective optimization problem point out that for our typical model, the annual cooling electricity decreases about 19.8–33.3%; while the annual heating and lighting ones increase 1.7–4.8% and 0.5–2.6%, respectively, in comparison to the baseline model for four diverse climatic regions of Iran. In addition, the optimum design leads to 1.6–11.3% diminution of the total annual building electricity demand. The proposed optimization method shows a powerful and useful tool that can save time while searching for the optimal solutions with conflicting objective functions; therefore facilitate decision making in early phases of a building design in order to enhance its energy efficiency.","container-title":"Applied Energy","DOI":"10.1016/j.apenergy.2016.02.141","ISSN":"0306-2619","journalAbbreviation":"Applied Energy","language":"en","page":"293-303","source":"ScienceDirect","title":"Multi-objective optimization of the building energy performance: A simulation-based approach by means of particle swarm optimization (PSO)","title-short":"Multi-objective optimization of the building energy performance","volume":"170","author":[{"family":"Delgarm","given":"N."},{"family":"Sajadi","given":"B."},{"family":"Kowsary","given":"F."},{"family":"Delgarm","given":"S."}],"issued":{"date-parts":[["2016",5,15]]}}}],"schema":"https://github.com/citation-style-language/schema/raw/master/csl-citation.json"} </w:instrText>
      </w:r>
      <w:r>
        <w:fldChar w:fldCharType="separate"/>
      </w:r>
      <w:r w:rsidRPr="00F22C55">
        <w:t>(Delgarm et al., 2016)</w:t>
      </w:r>
      <w:r>
        <w:fldChar w:fldCharType="end"/>
      </w:r>
      <w:r>
        <w:t xml:space="preserve">. With regards to the TSP, studies were undertaken to adapt the algorithm to these discrete domains </w:t>
      </w:r>
      <w:r>
        <w:fldChar w:fldCharType="begin"/>
      </w:r>
      <w:r>
        <w:instrText xml:space="preserve"> ADDIN ZOTERO_ITEM CSL_CITATION {"citationID":"VIxos6jb","properties":{"formattedCitation":"(Zhong et al., 2007)","plainCitation":"(Zhong et al., 2007)","noteIndex":0},"citationItems":[{"id":445,"uris":["http://zotero.org/users/7139034/items/NQPNVS7Z"],"itemData":{"id":445,"type":"paper-conference","abstract":"Particle Swarm Optimization (PSO), which simulates the unpredictable flight of a bird flock, is one of the intelligent computation algorithms. PSO is well-known to solve the continuous problems, yet by proper modification, it can also be applied to discrete problems, such as the classical test model: Traveling Salesman Problem (TSP). In this paper, a novel discrete PSO call C3DPSO for TSP, with modified update formulas and a new parameter c3 (called mutation factor, to help to keep the balance between exploitation and exploration), is proposed. In the new algorithm, the particle is not a permutation of numbers but a set of edges, which is different from most other algorithms for TSP. However, it still keeps the most important characteristics of PSO that the whole swarm is guided by pbest and gbest. According to some benchmarks in TSP lib, it is proved that the proposed PSO works well even with 200 cities.","container-title":"2007 IEEE Congress on Evolutionary Computation","DOI":"10.1109/CEC.2007.4424894","event":"2007 IEEE Congress on Evolutionary Computation","note":"ISSN: 1941-0026","page":"3283-3287","source":"IEEE Xplore","title":"A novel discrete particle swarm optimization to solve traveling salesman problem","author":[{"family":"Zhong","given":"Wen-hang"},{"family":"Zhang","given":"Jun"},{"family":"Chen","given":"Wei-neng"}],"issued":{"date-parts":[["2007",9]]}}}],"schema":"https://github.com/citation-style-language/schema/raw/master/csl-citation.json"} </w:instrText>
      </w:r>
      <w:r>
        <w:fldChar w:fldCharType="separate"/>
      </w:r>
      <w:r w:rsidRPr="00F22C55">
        <w:t>(Zhong et al., 2007)</w:t>
      </w:r>
      <w:r>
        <w:fldChar w:fldCharType="end"/>
      </w:r>
      <w:r>
        <w:t xml:space="preserve">. One interesting algorithm adaptation was the one proposed by </w:t>
      </w:r>
      <w:r w:rsidRPr="00F22C55">
        <w:t>Wang et al.</w:t>
      </w:r>
      <w:r>
        <w:t xml:space="preserve"> </w:t>
      </w:r>
      <w:r>
        <w:fldChar w:fldCharType="begin"/>
      </w:r>
      <w:r>
        <w:instrText xml:space="preserve"> ADDIN ZOTERO_ITEM CSL_CITATION {"citationID":"YB0yat2H","properties":{"formattedCitation":"(Wang et al., 2003)","plainCitation":"(Wang et al., 2003)","noteIndex":0},"citationItems":[{"id":242,"uris":["http://zotero.org/users/7139034/items/56SHU2PW"],"itemData":{"id":242,"type":"paper-conference","abstract":"This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F22C55">
        <w:t>(2003)</w:t>
      </w:r>
      <w:r>
        <w:fldChar w:fldCharType="end"/>
      </w:r>
      <w:r>
        <w:t xml:space="preserve"> and further improved by </w:t>
      </w:r>
      <w:proofErr w:type="spellStart"/>
      <w:r w:rsidRPr="00F22C55">
        <w:t>Yousefikhoshbakht</w:t>
      </w:r>
      <w:proofErr w:type="spellEnd"/>
      <w:r>
        <w:t xml:space="preserve">  </w:t>
      </w:r>
      <w:r>
        <w:fldChar w:fldCharType="begin"/>
      </w:r>
      <w:r>
        <w:instrText xml:space="preserve"> ADDIN ZOTERO_ITEM CSL_CITATION {"citationID":"FXNcRomW","properties":{"formattedCitation":"(Yousefikhoshbakht,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22C55">
        <w:t>(2021)</w:t>
      </w:r>
      <w:r>
        <w:fldChar w:fldCharType="end"/>
      </w:r>
      <w:r>
        <w:t xml:space="preserve">, where a series of swap sequences were used to represent vectors. This adaptation was chosen as the PSO focus for this study. </w:t>
      </w:r>
    </w:p>
    <w:p w14:paraId="1591CCAD" w14:textId="77777777" w:rsidR="00230E97" w:rsidRPr="003812CF" w:rsidRDefault="00230E97" w:rsidP="001F4C3F"/>
    <w:p w14:paraId="3069A4EE" w14:textId="77777777" w:rsidR="001F4C3F" w:rsidRDefault="001F4C3F" w:rsidP="001F4C3F">
      <w:pPr>
        <w:pStyle w:val="Heading3"/>
      </w:pPr>
      <w:r>
        <w:t>Defining Problem domain</w:t>
      </w:r>
    </w:p>
    <w:p w14:paraId="5FE91DFE" w14:textId="1D40514D" w:rsidR="001F4C3F" w:rsidRDefault="00230E97" w:rsidP="001F4C3F">
      <w:r>
        <w:t>In the PSO, each member of the swarm is composed of 3 D-dimensional vectors</w:t>
      </w:r>
      <w:r w:rsidR="00487814">
        <w:t xml:space="preserve"> </w:t>
      </w:r>
      <w:r w:rsidR="00487814">
        <w:fldChar w:fldCharType="begin"/>
      </w:r>
      <w:r w:rsidR="00487814">
        <w:instrText xml:space="preserve"> ADDIN ZOTERO_ITEM CSL_CITATION {"citationID":"cKuselCv","properties":{"formattedCitation":"(Poli et al., 2007)","plainCitation":"(Poli et al., 2007)","noteIndex":0},"citationItems":[{"id":459,"uris":["http://zotero.org/users/7139034/items/23RBHSX3"],"itemData":{"id":459,"type":"article-journal","abstract":"Particle swarm optimization (PSO) has undergone many changes since its introduction in 1995. As researchers have learned about the technique, they have derived new versions, developed new applications, and published theoretical studies of the effects of the various parameters and aspects of the algorithm. This paper comprises a snapshot of particle swarming from the authors’ perspective, including variations in the algorithm, current and ongoing research, applications and open problems.","container-title":"Swarm Intelligence","DOI":"10.1007/s11721-007-0002-0","ISSN":"1935-3812, 1935-3820","issue":"1","journalAbbreviation":"Swarm Intell","language":"en","page":"33-57","source":"Springer Link","title":"Particle swarm optimization: An overview","title-short":"Particle swarm optimization","volume":"1","author":[{"family":"Poli","given":"Riccardo"},{"family":"Kennedy","given":"James"},{"family":"Blackwell","given":"Tim"}],"issued":{"date-parts":[["2007",6,1]]}}}],"schema":"https://github.com/citation-style-language/schema/raw/master/csl-citation.json"} </w:instrText>
      </w:r>
      <w:r w:rsidR="00487814">
        <w:fldChar w:fldCharType="separate"/>
      </w:r>
      <w:r w:rsidR="00487814" w:rsidRPr="00487814">
        <w:t>(Poli et al., 2007)</w:t>
      </w:r>
      <w:r w:rsidR="00487814">
        <w:fldChar w:fldCharType="end"/>
      </w:r>
      <w:r>
        <w:t xml:space="preserve">. These vectors store the current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the previous best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t xml:space="preserve"> and the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w:t>
      </w:r>
      <w:r w:rsidR="00487814">
        <w:t xml:space="preserve"> D stands for the number of dimensions within the given search space. At the start of the algorithm, the particles are initiated at random locations within the search space and, using these 3 variables along with the global best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oMath>
      <w:r w:rsidR="00487814">
        <w:t xml:space="preserve">, the particle navigates its search space. </w:t>
      </w:r>
      <w:r w:rsidR="007C7E5F">
        <w:t xml:space="preserve">Of course, with regards </w:t>
      </w:r>
      <w:r w:rsidR="0037059E">
        <w:t xml:space="preserve">to </w:t>
      </w:r>
      <w:r w:rsidR="007C7E5F">
        <w:t>the TSP, there is no continuous search space for the particles to use. There are a discrete number of solutions that can be given to any given map (based on its size) and further validation that filter</w:t>
      </w:r>
      <w:r w:rsidR="0037059E">
        <w:t>s</w:t>
      </w:r>
      <w:r w:rsidR="007C7E5F">
        <w:t xml:space="preserve"> acceptable solutions (based on the TSP conditions 1 and 2). For this reason, the approach taken towards</w:t>
      </w:r>
      <w:r w:rsidR="0037059E">
        <w:t xml:space="preserve"> the understanding of</w:t>
      </w:r>
      <w:r w:rsidR="007C7E5F">
        <w:t xml:space="preserve"> ‘vectors’ needs to be adapted.</w:t>
      </w:r>
    </w:p>
    <w:p w14:paraId="34D33CC1" w14:textId="2FE3E6F8" w:rsidR="003E09B8" w:rsidRDefault="007C7E5F" w:rsidP="001F4C3F">
      <w:r>
        <w:t>In keeping consistent and to ease the future hybridization steps, it was decided to have the PSO operating on the same search space as the ACO and GA. This meant</w:t>
      </w:r>
      <w:r w:rsidR="003E09B8">
        <w:t xml:space="preserve"> </w:t>
      </w:r>
      <w:r w:rsidR="003E09B8">
        <w:lastRenderedPageBreak/>
        <w:t xml:space="preserve">that </w:t>
      </w:r>
      <w:proofErr w:type="gramStart"/>
      <w:r w:rsidR="003E09B8">
        <w:t>similar to</w:t>
      </w:r>
      <w:proofErr w:type="gramEnd"/>
      <w:r w:rsidR="003E09B8">
        <w:t xml:space="preserve"> the GA, </w:t>
      </w:r>
      <w:r>
        <w:t>the location of a particle at any given time was a complete and valid proposed solution to the TSP represented as a sequence of cities</w:t>
      </w:r>
      <w:r w:rsidR="003E09B8">
        <w:t xml:space="preserve"> to visit</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e>
        </m:d>
      </m:oMath>
      <w:r>
        <w:t xml:space="preserve">, where </w:t>
      </w:r>
      <m:oMath>
        <m:r>
          <w:rPr>
            <w:rFonts w:ascii="Cambria Math" w:hAnsi="Cambria Math"/>
          </w:rPr>
          <m:t>c</m:t>
        </m:r>
      </m:oMath>
      <w:r w:rsidR="004208F0">
        <w:t xml:space="preserve"> is the number of cities on the map</w:t>
      </w:r>
      <w:r>
        <w:t xml:space="preserve">. The movement vector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t xml:space="preserve"> would then need to be an operation capable of altering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t xml:space="preserve"> without breaking is validity</w:t>
      </w:r>
      <w:r w:rsidR="004208F0">
        <w:t xml:space="preserve">. </w:t>
      </w:r>
      <w:r w:rsidR="004208F0" w:rsidRPr="004208F0">
        <w:t>Wang et al.</w:t>
      </w:r>
      <w:r w:rsidR="004208F0">
        <w:t xml:space="preserve"> </w:t>
      </w:r>
      <w:r w:rsidR="004208F0">
        <w:fldChar w:fldCharType="begin"/>
      </w:r>
      <w:r w:rsidR="0023717B">
        <w:instrText xml:space="preserve"> ADDIN ZOTERO_ITEM CSL_CITATION {"citationID":"rouIGbn5","properties":{"formattedCitation":"(Wang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rsidR="004208F0">
        <w:fldChar w:fldCharType="separate"/>
      </w:r>
      <w:r w:rsidR="004208F0" w:rsidRPr="004208F0">
        <w:t>(2003)</w:t>
      </w:r>
      <w:r w:rsidR="004208F0">
        <w:fldChar w:fldCharType="end"/>
      </w:r>
      <w:r w:rsidR="004208F0">
        <w:t xml:space="preserve"> proposed the representation of these movement vectors as swap operators, defined as </w:t>
      </w:r>
      <m:oMath>
        <m:r>
          <w:rPr>
            <w:rFonts w:ascii="Cambria Math" w:hAnsi="Cambria Math"/>
          </w:rPr>
          <m:t>SO(</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4208F0">
        <w:t xml:space="preserve">, that when applied to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4208F0">
        <w:t xml:space="preserve"> swap the location of the cities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208F0">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w:r w:rsidR="0037059E">
        <w:t xml:space="preserve"> </w:t>
      </w:r>
      <w:proofErr w:type="spellStart"/>
      <w:r w:rsidR="0037059E">
        <w:t>occuring</w:t>
      </w:r>
      <w:proofErr w:type="spellEnd"/>
      <w:r w:rsidR="0037059E">
        <w:t xml:space="preserve"> within the sequence</w:t>
      </w:r>
      <w:r w:rsidR="004208F0">
        <w:t>.</w:t>
      </w:r>
      <w:r w:rsidR="003E09B8">
        <w:t xml:space="preserve"> This creates a completely new sequence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oMath>
      <w:r w:rsidR="003E09B8">
        <w:t xml:space="preserve"> which can be treated as the new location vector for the particle after the movement vector </w:t>
      </w:r>
      <m:oMath>
        <m:r>
          <w:rPr>
            <w:rFonts w:ascii="Cambria Math" w:hAnsi="Cambria Math"/>
          </w:rPr>
          <m:t>SO</m:t>
        </m:r>
      </m:oMath>
      <w:r w:rsidR="003E09B8">
        <w:t xml:space="preserve"> was applied to it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nary>
          <m:naryPr>
            <m:chr m:val="⨁"/>
            <m:subHide m:val="1"/>
            <m:supHide m:val="1"/>
            <m:ctrlPr>
              <w:rPr>
                <w:rFonts w:ascii="Cambria Math" w:hAnsi="Cambria Math"/>
                <w:i/>
              </w:rPr>
            </m:ctrlPr>
          </m:naryPr>
          <m:sub/>
          <m:sup/>
          <m:e>
            <m:r>
              <w:rPr>
                <w:rFonts w:ascii="Cambria Math" w:hAnsi="Cambria Math"/>
              </w:rPr>
              <m:t>SO</m:t>
            </m:r>
          </m:e>
        </m:nary>
      </m:oMath>
      <w:r w:rsidR="003E09B8">
        <w:t xml:space="preserve">. The velocity vector can contain any number of swap operators compiled together as </w:t>
      </w:r>
      <w:r w:rsidR="00DE2A0F" w:rsidRPr="00DE2A0F">
        <w:rPr>
          <w:i/>
          <w:iCs/>
        </w:rPr>
        <w:t>S</w:t>
      </w:r>
      <w:r w:rsidR="003E09B8" w:rsidRPr="00DE2A0F">
        <w:rPr>
          <w:i/>
          <w:iCs/>
        </w:rPr>
        <w:t xml:space="preserve">wap </w:t>
      </w:r>
      <w:r w:rsidR="00DE2A0F" w:rsidRPr="00DE2A0F">
        <w:rPr>
          <w:i/>
          <w:iCs/>
        </w:rPr>
        <w:t>S</w:t>
      </w:r>
      <w:r w:rsidR="003E09B8" w:rsidRPr="00DE2A0F">
        <w:rPr>
          <w:i/>
          <w:iCs/>
        </w:rPr>
        <w:t>equence</w:t>
      </w:r>
      <w:r w:rsidR="003E09B8">
        <w:t xml:space="preserve"> </w:t>
      </w:r>
      <m:oMath>
        <m:r>
          <w:rPr>
            <w:rFonts w:ascii="Cambria Math" w:hAnsi="Cambria Math"/>
          </w:rPr>
          <m:t>SS=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SO</m:t>
                </m:r>
              </m:e>
              <m:sub>
                <m:r>
                  <w:rPr>
                    <w:rFonts w:ascii="Cambria Math" w:hAnsi="Cambria Math"/>
                  </w:rPr>
                  <m:t>n</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3E09B8">
        <w:t xml:space="preserve">, which can then be applied to any location vector to bring it to another position within the search space. With this understanding in mind, the velocity needed to bring an example particle from its current location to its personal best-found location since </w:t>
      </w:r>
      <w:r w:rsidR="0037059E">
        <w:t xml:space="preserve">the </w:t>
      </w:r>
      <w:r w:rsidR="003E09B8">
        <w:t xml:space="preserve">algorithm began </w:t>
      </w:r>
      <m:oMath>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rsidR="00C71F2F">
        <w:t>,</w:t>
      </w:r>
      <w:r w:rsidR="003E09B8">
        <w:t xml:space="preserve"> can be understood as the question: What swaps to my current sequence of cities is needed until it becomes the </w:t>
      </w:r>
      <w:r w:rsidR="003E09B8" w:rsidRPr="003E09B8">
        <w:rPr>
          <w:i/>
          <w:iCs/>
        </w:rPr>
        <w:t>pbest</w:t>
      </w:r>
      <w:r w:rsidR="003E09B8">
        <w:t xml:space="preserve"> sequence?</w:t>
      </w:r>
    </w:p>
    <w:p w14:paraId="002BE41B" w14:textId="77777777" w:rsidR="00DE2A0F" w:rsidRDefault="00DE2A0F" w:rsidP="00DE2A0F">
      <w:pPr>
        <w:keepNext/>
        <w:jc w:val="center"/>
      </w:pPr>
      <w:r w:rsidRPr="00DE2A0F">
        <w:rPr>
          <w:noProof/>
        </w:rPr>
        <w:drawing>
          <wp:inline distT="0" distB="0" distL="0" distR="0" wp14:anchorId="06EC5CED" wp14:editId="6853AC2C">
            <wp:extent cx="5731510" cy="1595755"/>
            <wp:effectExtent l="0" t="0" r="254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731510" cy="1595755"/>
                    </a:xfrm>
                    <a:prstGeom prst="rect">
                      <a:avLst/>
                    </a:prstGeom>
                  </pic:spPr>
                </pic:pic>
              </a:graphicData>
            </a:graphic>
          </wp:inline>
        </w:drawing>
      </w:r>
    </w:p>
    <w:p w14:paraId="0481D7D5" w14:textId="111D270C" w:rsidR="00DE2A0F" w:rsidRDefault="00DE2A0F" w:rsidP="00DE2A0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Applying </w:t>
      </w:r>
      <w:r w:rsidR="003D0B42">
        <w:t>Velocity (</w:t>
      </w:r>
      <w:r>
        <w:t>SS) ve</w:t>
      </w:r>
      <w:r w:rsidR="003D0B42">
        <w:t>c</w:t>
      </w:r>
      <w:r>
        <w:t>tor to Position vector</w:t>
      </w:r>
    </w:p>
    <w:p w14:paraId="7878C7AC" w14:textId="7DE63E45" w:rsidR="007C7E5F" w:rsidRDefault="007C7E5F" w:rsidP="001F4C3F"/>
    <w:p w14:paraId="04EFCB5D" w14:textId="199469EB" w:rsidR="00130C4A" w:rsidRDefault="00130C4A" w:rsidP="001F4C3F">
      <w:r>
        <w:t xml:space="preserve">Another big consideration in this application of the algorithm is how to the weights are represented. In normal velocity vectors, simple vector scaling is done by multiplying it by the weights assigned. However, with our new representation of the velocity vector, the application of weights needs to be rethought. Continuing with their proposed model, </w:t>
      </w:r>
      <w:r w:rsidRPr="004208F0">
        <w:t>Wang et al.</w:t>
      </w:r>
      <w:r>
        <w:t xml:space="preserve"> </w:t>
      </w:r>
      <w:r>
        <w:fldChar w:fldCharType="begin"/>
      </w:r>
      <w:r w:rsidR="0023717B">
        <w:instrText xml:space="preserve"> ADDIN ZOTERO_ITEM CSL_CITATION {"citationID":"67M0wnje","properties":{"formattedCitation":"(Wang et al., 2003)","plainCitation":"(Wang et al., 2003)","dontUpdate":true,"noteIndex":0},"citationItems":[{"id":242,"uris":["http://zotero.org/users/7139034/items/56SHU2PW"],"itemData":{"id":242,"type":"paper-conference","abstract":"This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fldChar w:fldCharType="separate"/>
      </w:r>
      <w:r w:rsidRPr="004208F0">
        <w:t>(2003)</w:t>
      </w:r>
      <w:r>
        <w:fldChar w:fldCharType="end"/>
      </w:r>
      <w:r>
        <w:t xml:space="preserve"> repurposed the weights used in the algorithm to stand for probabilities for each of the Swap Operators being maintained in the Sequence after the weight is applied.</w:t>
      </w:r>
    </w:p>
    <w:p w14:paraId="68C25B65" w14:textId="28166AA5" w:rsidR="00130C4A" w:rsidRDefault="00130C4A" w:rsidP="00130C4A">
      <w:pPr>
        <w:jc w:val="center"/>
      </w:pPr>
      <m:oMathPara>
        <m:oMath>
          <m:r>
            <w:rPr>
              <w:rFonts w:ascii="Cambria Math" w:hAnsi="Cambria Math"/>
              <w:sz w:val="32"/>
              <w:szCs w:val="32"/>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sz w:val="32"/>
              <w:szCs w:val="32"/>
            </w:rPr>
            <m:t>=</m:t>
          </m:r>
          <m:nary>
            <m:naryPr>
              <m:chr m:val="∑"/>
              <m:limLoc m:val="undOvr"/>
              <m:supHide m:val="1"/>
              <m:ctrlPr>
                <w:rPr>
                  <w:rFonts w:ascii="Cambria Math" w:hAnsi="Cambria Math"/>
                  <w:i/>
                  <w:sz w:val="32"/>
                  <w:szCs w:val="32"/>
                </w:rPr>
              </m:ctrlPr>
            </m:naryPr>
            <m:sub>
              <m:sSub>
                <m:sSubPr>
                  <m:ctrlPr>
                    <w:rPr>
                      <w:rFonts w:ascii="Cambria Math" w:hAnsi="Cambria Math"/>
                      <w:i/>
                      <w:sz w:val="32"/>
                      <w:szCs w:val="32"/>
                    </w:rPr>
                  </m:ctrlPr>
                </m:sSubPr>
                <m:e>
                  <m:r>
                    <w:rPr>
                      <w:rFonts w:ascii="Cambria Math" w:hAnsi="Cambria Math"/>
                      <w:sz w:val="32"/>
                      <w:szCs w:val="32"/>
                    </w:rPr>
                    <m:t>SO</m:t>
                  </m:r>
                </m:e>
                <m:sub>
                  <m:r>
                    <w:rPr>
                      <w:rFonts w:ascii="Cambria Math" w:hAnsi="Cambria Math"/>
                      <w:sz w:val="32"/>
                      <w:szCs w:val="32"/>
                    </w:rPr>
                    <m:t xml:space="preserve">i </m:t>
                  </m:r>
                </m:sub>
              </m:sSub>
              <m:r>
                <w:rPr>
                  <w:rFonts w:ascii="Cambria Math" w:hAnsi="Cambria Math"/>
                  <w:sz w:val="32"/>
                  <w:szCs w:val="32"/>
                </w:rPr>
                <m:t xml:space="preserve">ϵ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sub>
            <m:sup/>
            <m:e>
              <m:r>
                <w:rPr>
                  <w:rFonts w:ascii="Cambria Math" w:hAnsi="Cambria Math"/>
                  <w:sz w:val="32"/>
                  <w:szCs w:val="32"/>
                </w:rPr>
                <m:t>P(</m:t>
              </m:r>
              <m:sSub>
                <m:sSubPr>
                  <m:ctrlPr>
                    <w:rPr>
                      <w:rFonts w:ascii="Cambria Math" w:hAnsi="Cambria Math"/>
                      <w:i/>
                      <w:sz w:val="32"/>
                      <w:szCs w:val="32"/>
                    </w:rPr>
                  </m:ctrlPr>
                </m:sSubPr>
                <m:e>
                  <m:r>
                    <w:rPr>
                      <w:rFonts w:ascii="Cambria Math" w:hAnsi="Cambria Math"/>
                      <w:sz w:val="32"/>
                      <w:szCs w:val="32"/>
                    </w:rPr>
                    <m:t>SO</m:t>
                  </m:r>
                </m:e>
                <m:sub>
                  <m:r>
                    <w:rPr>
                      <w:rFonts w:ascii="Cambria Math" w:hAnsi="Cambria Math"/>
                      <w:sz w:val="32"/>
                      <w:szCs w:val="32"/>
                    </w:rPr>
                    <m:t>i</m:t>
                  </m:r>
                </m:sub>
              </m:sSub>
              <m:r>
                <w:rPr>
                  <w:rFonts w:ascii="Cambria Math" w:hAnsi="Cambria Math"/>
                  <w:sz w:val="32"/>
                  <w:szCs w:val="32"/>
                </w:rPr>
                <m:t>|ω)</m:t>
              </m:r>
            </m:e>
          </m:nary>
        </m:oMath>
      </m:oMathPara>
    </w:p>
    <w:p w14:paraId="2D0397E0" w14:textId="55207E86" w:rsidR="00130C4A" w:rsidRDefault="00D002B9" w:rsidP="001F4C3F">
      <w:pPr>
        <w:rPr>
          <w:iCs/>
        </w:rPr>
      </w:pPr>
      <w:r>
        <w:t xml:space="preserve">Where </w:t>
      </w:r>
      <m:oMath>
        <m:r>
          <w:rPr>
            <w:rFonts w:ascii="Cambria Math" w:hAnsi="Cambria Math"/>
          </w:rPr>
          <m:t>P(</m:t>
        </m:r>
        <m:sSub>
          <m:sSubPr>
            <m:ctrlPr>
              <w:rPr>
                <w:rFonts w:ascii="Cambria Math" w:hAnsi="Cambria Math"/>
              </w:rPr>
            </m:ctrlPr>
          </m:sSubPr>
          <m:e>
            <m:r>
              <w:rPr>
                <w:rFonts w:ascii="Cambria Math" w:hAnsi="Cambria Math"/>
              </w:rPr>
              <m:t>SO</m:t>
            </m:r>
          </m:e>
          <m:sub>
            <m:r>
              <w:rPr>
                <w:rFonts w:ascii="Cambria Math" w:hAnsi="Cambria Math"/>
              </w:rPr>
              <m:t>i</m:t>
            </m:r>
          </m:sub>
        </m:sSub>
        <m:r>
          <m:rPr>
            <m:sty m:val="p"/>
          </m:rPr>
          <w:rPr>
            <w:rFonts w:ascii="Cambria Math" w:hAnsi="Cambria Math"/>
          </w:rPr>
          <m:t>|</m:t>
        </m:r>
        <m:r>
          <w:rPr>
            <w:rFonts w:ascii="Cambria Math" w:hAnsi="Cambria Math"/>
          </w:rPr>
          <m:t>ω</m:t>
        </m:r>
        <m:r>
          <m:rPr>
            <m:sty m:val="p"/>
          </m:rPr>
          <w:rPr>
            <w:rFonts w:ascii="Cambria Math" w:hAnsi="Cambria Math"/>
          </w:rPr>
          <m:t>)</m:t>
        </m:r>
      </m:oMath>
      <w:r w:rsidRPr="00D002B9">
        <w:t xml:space="preserve"> is </w:t>
      </w:r>
      <w:r>
        <w:t xml:space="preserve">an operator that returns </w:t>
      </w:r>
      <m:oMath>
        <m:sSub>
          <m:sSubPr>
            <m:ctrlPr>
              <w:rPr>
                <w:rFonts w:ascii="Cambria Math" w:hAnsi="Cambria Math"/>
              </w:rPr>
            </m:ctrlPr>
          </m:sSubPr>
          <m:e>
            <m:r>
              <w:rPr>
                <w:rFonts w:ascii="Cambria Math" w:hAnsi="Cambria Math"/>
              </w:rPr>
              <m:t>SO</m:t>
            </m:r>
          </m:e>
          <m:sub>
            <m:r>
              <w:rPr>
                <w:rFonts w:ascii="Cambria Math" w:hAnsi="Cambria Math"/>
              </w:rPr>
              <m:t>i</m:t>
            </m:r>
          </m:sub>
        </m:sSub>
      </m:oMath>
      <w:r>
        <w:t xml:space="preserve"> with a probability of </w:t>
      </w:r>
      <m:oMath>
        <m:r>
          <w:rPr>
            <w:rFonts w:ascii="Cambria Math" w:hAnsi="Cambria Math"/>
          </w:rPr>
          <m:t>ω</m:t>
        </m:r>
      </m:oMath>
      <w:r>
        <w:rPr>
          <w:iCs/>
        </w:rPr>
        <w:t>, otherwise</w:t>
      </w:r>
      <w:r w:rsidR="0037059E">
        <w:rPr>
          <w:iCs/>
        </w:rPr>
        <w:t>,</w:t>
      </w:r>
      <w:r>
        <w:rPr>
          <w:iCs/>
        </w:rPr>
        <w:t xml:space="preserve"> it returns </w:t>
      </w:r>
      <w:proofErr w:type="gramStart"/>
      <w:r>
        <w:rPr>
          <w:iCs/>
        </w:rPr>
        <w:t>nothing.</w:t>
      </w:r>
      <w:proofErr w:type="gramEnd"/>
    </w:p>
    <w:p w14:paraId="446F05F0" w14:textId="77777777" w:rsidR="00E1349F" w:rsidRPr="00B273D2" w:rsidRDefault="00E1349F" w:rsidP="00E1349F"/>
    <w:p w14:paraId="7243A013" w14:textId="77777777" w:rsidR="00E1349F" w:rsidRDefault="00E1349F" w:rsidP="00E1349F">
      <w:pPr>
        <w:pStyle w:val="Heading3"/>
      </w:pPr>
      <w:r>
        <w:lastRenderedPageBreak/>
        <w:t>Initial Population</w:t>
      </w:r>
    </w:p>
    <w:p w14:paraId="1E97E669" w14:textId="179AA8C1" w:rsidR="00E1349F" w:rsidRPr="00B21C15" w:rsidRDefault="001A2597" w:rsidP="001F4C3F">
      <w:r>
        <w:t xml:space="preserve">At the start of the algorithm, each particle is initialized with a random solution/ position on the search space. Then for each iteration of </w:t>
      </w:r>
      <w:r w:rsidR="0037059E">
        <w:t xml:space="preserve">the </w:t>
      </w:r>
      <w:r>
        <w:t xml:space="preserve">algorithm, </w:t>
      </w:r>
      <w:r w:rsidR="00AA2A91">
        <w:t xml:space="preserve">the particles undergo a 2-step process. First, </w:t>
      </w:r>
      <w:r>
        <w:t xml:space="preserve">the particles are evaluated using the standard route evaluation method detailed in equation </w:t>
      </w:r>
      <w:commentRangeStart w:id="2"/>
      <w:r>
        <w:t>x</w:t>
      </w:r>
      <w:commentRangeEnd w:id="2"/>
      <w:r>
        <w:rPr>
          <w:rStyle w:val="CommentReference"/>
        </w:rPr>
        <w:commentReference w:id="2"/>
      </w:r>
      <w:r w:rsidR="00B21C15">
        <w:t xml:space="preserve"> to update each particle’s </w:t>
      </w:r>
      <w:r w:rsidR="00B21C15">
        <w:rPr>
          <w:i/>
          <w:iCs/>
        </w:rPr>
        <w:t>pbest</w:t>
      </w:r>
      <w:r w:rsidR="00B21C15">
        <w:t xml:space="preserve"> and the algorithm’s </w:t>
      </w:r>
      <w:r w:rsidR="00B21C15">
        <w:rPr>
          <w:i/>
          <w:iCs/>
        </w:rPr>
        <w:t>gbest</w:t>
      </w:r>
      <w:r w:rsidR="00AA2A91">
        <w:rPr>
          <w:i/>
          <w:iCs/>
        </w:rPr>
        <w:t xml:space="preserve"> </w:t>
      </w:r>
      <w:r w:rsidR="00AA2A91">
        <w:t>values</w:t>
      </w:r>
      <w:r w:rsidR="00B21C15">
        <w:t>.</w:t>
      </w:r>
      <w:r w:rsidR="00AA2A91">
        <w:t xml:space="preserve"> After this, the velocities for each particle are calculated and applied </w:t>
      </w:r>
      <w:r w:rsidR="0037059E">
        <w:t>to</w:t>
      </w:r>
      <w:r w:rsidR="00AA2A91">
        <w:t xml:space="preserve"> its position to </w:t>
      </w:r>
      <w:r w:rsidR="00F71AD7">
        <w:t>traverse</w:t>
      </w:r>
      <w:r w:rsidR="00AA2A91">
        <w:t xml:space="preserve"> the search space.</w:t>
      </w:r>
    </w:p>
    <w:p w14:paraId="7B928744" w14:textId="0C926783" w:rsidR="0077460C" w:rsidRDefault="00A06172" w:rsidP="00A06172">
      <w:pPr>
        <w:pStyle w:val="Heading4"/>
      </w:pPr>
      <w:r>
        <w:t>Inertia</w:t>
      </w:r>
      <w:r w:rsidR="00130C4A">
        <w:t xml:space="preserve"> weight</w:t>
      </w:r>
    </w:p>
    <w:p w14:paraId="38534A0A" w14:textId="31C01095" w:rsidR="00A06172" w:rsidRDefault="00C32FF2" w:rsidP="00A06172">
      <w:r>
        <w:t xml:space="preserve">Because velocities were used in the original algorithm, the concept of momentum comes into play when designing an algorithm model. </w:t>
      </w:r>
      <w:r w:rsidR="00130C4A">
        <w:t>The momentum of the particle is dictated by the inertia weight</w:t>
      </w:r>
      <w:r>
        <w:t xml:space="preserve"> and, because of the adapted nature of weights in this algorithm, it ranges between 0-1. This inertia weight is used as the probability of swap operators persisting in the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oMath>
      <w:r w:rsidR="000A1881">
        <w:t xml:space="preserve"> after it is applied to the position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 xml:space="preserve"> </m:t>
        </m:r>
      </m:oMath>
      <w:r w:rsidR="000A1881">
        <w:t>for particle movement. An inertia w</w:t>
      </w:r>
      <w:r w:rsidR="0037059E">
        <w:t>e</w:t>
      </w:r>
      <w:r w:rsidR="000A1881">
        <w:t xml:space="preserve">ight of 0 completely refreshes the velocity vector after each movement and renders the concept of velocity obsolete, while a value of 1 </w:t>
      </w:r>
      <w:proofErr w:type="gramStart"/>
      <w:r w:rsidR="000A1881">
        <w:t>places</w:t>
      </w:r>
      <w:proofErr w:type="gramEnd"/>
      <w:r w:rsidR="000A1881">
        <w:t xml:space="preserve"> the particle in a frictionless environment where its velocity is ever</w:t>
      </w:r>
      <w:r w:rsidR="0037059E">
        <w:t>-</w:t>
      </w:r>
      <w:r w:rsidR="000A1881">
        <w:t xml:space="preserve">increasing with each calculation. Balancing the right levels for the inertia weight </w:t>
      </w:r>
      <m:oMath>
        <m:r>
          <w:rPr>
            <w:rFonts w:ascii="Cambria Math" w:hAnsi="Cambria Math"/>
          </w:rPr>
          <m:t>ω</m:t>
        </m:r>
      </m:oMath>
      <w:r w:rsidR="000A1881">
        <w:rPr>
          <w:iCs/>
        </w:rPr>
        <w:t xml:space="preserve"> is important because it dictates the capabilities of the algorithm when it comes to exploration (higher </w:t>
      </w:r>
      <m:oMath>
        <m:r>
          <w:rPr>
            <w:rFonts w:ascii="Cambria Math" w:hAnsi="Cambria Math"/>
          </w:rPr>
          <m:t>ω</m:t>
        </m:r>
      </m:oMath>
      <w:r w:rsidR="000A1881">
        <w:rPr>
          <w:iCs/>
        </w:rPr>
        <w:t xml:space="preserve">) vs exploitation (lower </w:t>
      </w:r>
      <m:oMath>
        <m:r>
          <w:rPr>
            <w:rFonts w:ascii="Cambria Math" w:hAnsi="Cambria Math"/>
          </w:rPr>
          <m:t>ω</m:t>
        </m:r>
      </m:oMath>
      <w:r w:rsidR="000A1881">
        <w:rPr>
          <w:iCs/>
        </w:rPr>
        <w:t>).</w:t>
      </w:r>
      <w:r w:rsidR="003814F1">
        <w:rPr>
          <w:iCs/>
        </w:rPr>
        <w:t xml:space="preserve"> Some authors have found the technique of linearly decreasing from </w:t>
      </w:r>
      <m:oMath>
        <m:r>
          <w:rPr>
            <w:rFonts w:ascii="Cambria Math" w:hAnsi="Cambria Math"/>
          </w:rPr>
          <m:t xml:space="preserve">ω=0.9 </m:t>
        </m:r>
      </m:oMath>
      <w:r w:rsidR="003814F1">
        <w:rPr>
          <w:iCs/>
        </w:rPr>
        <w:t xml:space="preserve">to </w:t>
      </w:r>
      <m:oMath>
        <m:r>
          <w:rPr>
            <w:rFonts w:ascii="Cambria Math" w:hAnsi="Cambria Math"/>
          </w:rPr>
          <m:t>ω=0.4</m:t>
        </m:r>
      </m:oMath>
      <w:r w:rsidR="003814F1">
        <w:rPr>
          <w:iCs/>
        </w:rPr>
        <w:t xml:space="preserve"> over the whole run; prioritising exploration nearer the start of the algorithm and slowly focusing more on exploitation as time goes by, was an effective way to handle that weight.</w:t>
      </w:r>
      <w:r w:rsidR="0023717B">
        <w:rPr>
          <w:iCs/>
        </w:rPr>
        <w:t xml:space="preserve"> The experiments done showed that </w:t>
      </w:r>
      <m:oMath>
        <m:r>
          <w:rPr>
            <w:rFonts w:ascii="Cambria Math" w:hAnsi="Cambria Math"/>
          </w:rPr>
          <m:t>ω=0.5</m:t>
        </m:r>
      </m:oMath>
      <w:r w:rsidR="0023717B">
        <w:rPr>
          <w:iCs/>
        </w:rPr>
        <w:t xml:space="preserve"> </w:t>
      </w:r>
      <w:r w:rsidR="00D53A04">
        <w:rPr>
          <w:iCs/>
        </w:rPr>
        <w:t xml:space="preserve">(retention probability of 50%) </w:t>
      </w:r>
      <w:r w:rsidR="0023717B">
        <w:rPr>
          <w:iCs/>
        </w:rPr>
        <w:t>was the best weight score and it outperformed the linear scaling method when used in this study.</w:t>
      </w:r>
    </w:p>
    <w:p w14:paraId="7EBD552D" w14:textId="3A82649A" w:rsidR="00A06172" w:rsidRDefault="00A06172" w:rsidP="00A06172">
      <w:pPr>
        <w:pStyle w:val="Heading4"/>
      </w:pPr>
      <w:r>
        <w:t>Stochasticity</w:t>
      </w:r>
    </w:p>
    <w:p w14:paraId="2B931077" w14:textId="3048F3EE" w:rsidR="00E1349F" w:rsidRDefault="0023717B" w:rsidP="00E1349F">
      <w:r w:rsidRPr="0023717B">
        <w:t>J. Kennedy &amp; Eberhart,</w:t>
      </w:r>
      <w:r>
        <w:t xml:space="preserve"> </w:t>
      </w:r>
      <w:r>
        <w:fldChar w:fldCharType="begin"/>
      </w:r>
      <w:r>
        <w:instrText xml:space="preserve"> ADDIN ZOTERO_ITEM CSL_CITATION {"citationID":"u91zFqRI","properties":{"formattedCitation":"(J. Kennedy &amp; Eberhart, 1995)","plainCitation":"(J. Kennedy &amp; Eberhart, 1995)","noteIndex":0},"citationItems":[{"id":535,"uris":["http://zotero.org/users/7139034/items/XS52KFSL"],"itemData":{"id":535,"type":"paper-conference","abstract":"A concept for the optimization of nonlinear functions using particle swarm methodology is introduced. The evolution of several paradigms is outlined, and an implementation of one of the paradigms is discussed. Benchmark testing of the paradigm is described, and applications, including nonlinear function optimization and neural network training, are proposed. The relationships between particle swarm optimization and both artificial life and genetic algorithms are described.","container-title":"Proceedings of ICNN'95 - International Conference on Neural Networks","DOI":"10.1109/ICNN.1995.488968","event":"Proceedings of ICNN'95 - International Conference on Neural Networks","page":"1942-1948 vol.4","source":"IEEE Xplore","title":"Particle swarm optimization","volume":"4","author":[{"family":"Kennedy","given":"J."},{"family":"Eberhart","given":"R."}],"issued":{"date-parts":[["1995",11]]}}}],"schema":"https://github.com/citation-style-language/schema/raw/master/csl-citation.json"} </w:instrText>
      </w:r>
      <w:r>
        <w:fldChar w:fldCharType="separate"/>
      </w:r>
      <w:r w:rsidRPr="0023717B">
        <w:t>(1995)</w:t>
      </w:r>
      <w:r>
        <w:fldChar w:fldCharType="end"/>
      </w:r>
      <w:r>
        <w:t xml:space="preserve"> noted, unfortunately, that using the simple rules where the particle simply followed his best direction with an aspect of inertia and skewed with ‘advice’ of the global best direction found, the flock quickly settled on a unanimous, unchanging direction. To solve this, they included a variable they named </w:t>
      </w:r>
      <w:r w:rsidR="00B273D2">
        <w:rPr>
          <w:i/>
          <w:iCs/>
        </w:rPr>
        <w:t>craziness</w:t>
      </w:r>
      <w:r w:rsidR="00B273D2">
        <w:t xml:space="preserve"> to randomly change the velocities, introducing variation into the system, </w:t>
      </w:r>
      <w:r w:rsidR="0037059E">
        <w:t xml:space="preserve">and </w:t>
      </w:r>
      <w:r w:rsidR="00B273D2">
        <w:t>giving it a “lifelike” appearance.</w:t>
      </w:r>
      <w:r w:rsidR="00E1349F">
        <w:t xml:space="preserve"> This then became the common PSO algorithm where, for each iteration, the velocity applied to move the ant an accumulation of:</w:t>
      </w:r>
    </w:p>
    <w:p w14:paraId="0D3089D2" w14:textId="0FA7635D" w:rsidR="001F4C3F" w:rsidRPr="00E1349F" w:rsidRDefault="00E1349F" w:rsidP="00E1349F">
      <w:pPr>
        <w:pStyle w:val="ListParagraph"/>
        <w:numPr>
          <w:ilvl w:val="0"/>
          <w:numId w:val="1"/>
        </w:numPr>
      </w:pPr>
      <w:r>
        <w:t xml:space="preserve">The current velocity with an inertia weight </w:t>
      </w:r>
      <m:oMath>
        <m:r>
          <w:rPr>
            <w:rFonts w:ascii="Cambria Math" w:hAnsi="Cambria Math"/>
          </w:rPr>
          <m:t>ω</m:t>
        </m:r>
      </m:oMath>
    </w:p>
    <w:p w14:paraId="4AABB75B" w14:textId="317EC783" w:rsidR="00E1349F" w:rsidRDefault="00E1349F" w:rsidP="00E1349F">
      <w:pPr>
        <w:pStyle w:val="ListParagraph"/>
        <w:numPr>
          <w:ilvl w:val="0"/>
          <w:numId w:val="1"/>
        </w:numPr>
      </w:pPr>
      <w:r>
        <w:t xml:space="preserve">The velocity towards our personal best position -&gt; </w:t>
      </w:r>
      <m:oMath>
        <m:r>
          <w:rPr>
            <w:rFonts w:ascii="Cambria Math" w:hAnsi="Cambria Math"/>
          </w:rPr>
          <m:t>pbest* α*random( )</m:t>
        </m:r>
      </m:oMath>
      <w:r>
        <w:t xml:space="preserve">; where </w:t>
      </w:r>
      <m:oMath>
        <m:r>
          <w:rPr>
            <w:rFonts w:ascii="Cambria Math" w:hAnsi="Cambria Math"/>
          </w:rPr>
          <m:t>α</m:t>
        </m:r>
      </m:oMath>
      <w:r>
        <w:t xml:space="preserve"> is the importance weight of this velocity and </w:t>
      </w:r>
      <m:oMath>
        <m:r>
          <w:rPr>
            <w:rFonts w:ascii="Cambria Math" w:hAnsi="Cambria Math"/>
          </w:rPr>
          <m:t>random( )</m:t>
        </m:r>
      </m:oMath>
      <w:r>
        <w:t xml:space="preserve"> is the </w:t>
      </w:r>
      <w:r>
        <w:rPr>
          <w:i/>
          <w:iCs/>
        </w:rPr>
        <w:t xml:space="preserve">craziness </w:t>
      </w:r>
      <w:r w:rsidRPr="00E1349F">
        <w:t>function</w:t>
      </w:r>
      <w:r>
        <w:t xml:space="preserve"> returning a random number for this iteration.</w:t>
      </w:r>
    </w:p>
    <w:p w14:paraId="6B91292A" w14:textId="46C9ED9E" w:rsidR="00E1349F" w:rsidRDefault="00E1349F" w:rsidP="001A1BF0">
      <w:pPr>
        <w:pStyle w:val="ListParagraph"/>
        <w:numPr>
          <w:ilvl w:val="0"/>
          <w:numId w:val="1"/>
        </w:numPr>
      </w:pPr>
      <w:r>
        <w:t xml:space="preserve"> The velocity towards the </w:t>
      </w:r>
      <w:r w:rsidR="00C71F2F">
        <w:t>global</w:t>
      </w:r>
      <w:r>
        <w:t xml:space="preserve"> best</w:t>
      </w:r>
      <w:r w:rsidR="00C71F2F">
        <w:t xml:space="preserve"> position found</w:t>
      </w:r>
      <w:r>
        <w:t xml:space="preserve"> -&gt; </w:t>
      </w:r>
      <m:oMath>
        <m:r>
          <w:rPr>
            <w:rFonts w:ascii="Cambria Math" w:hAnsi="Cambria Math"/>
          </w:rPr>
          <m:t>gbest* β*random( )</m:t>
        </m:r>
      </m:oMath>
      <w:r>
        <w:t xml:space="preserve">; where </w:t>
      </w:r>
      <m:oMath>
        <m:r>
          <w:rPr>
            <w:rFonts w:ascii="Cambria Math" w:hAnsi="Cambria Math"/>
          </w:rPr>
          <m:t>β</m:t>
        </m:r>
      </m:oMath>
      <w:r>
        <w:t xml:space="preserve"> is the importance weight of this velocity and </w:t>
      </w:r>
      <m:oMath>
        <m:r>
          <w:rPr>
            <w:rFonts w:ascii="Cambria Math" w:hAnsi="Cambria Math"/>
          </w:rPr>
          <m:t>random( )</m:t>
        </m:r>
      </m:oMath>
      <w:r>
        <w:t xml:space="preserve"> is the </w:t>
      </w:r>
      <w:r w:rsidRPr="00E1349F">
        <w:rPr>
          <w:i/>
          <w:iCs/>
        </w:rPr>
        <w:t xml:space="preserve">craziness </w:t>
      </w:r>
      <w:r w:rsidRPr="00E1349F">
        <w:t>function</w:t>
      </w:r>
      <w:r>
        <w:t xml:space="preserve"> returning a random number for this iteration.</w:t>
      </w:r>
    </w:p>
    <w:p w14:paraId="4BF93620" w14:textId="79C2B618" w:rsidR="00D53A04" w:rsidRDefault="00E84D2A" w:rsidP="00D53A04">
      <w:r>
        <w:t xml:space="preserve">For the adaptation used in this study, </w:t>
      </w:r>
      <w:r w:rsidR="007A0009">
        <w:t xml:space="preserve">because the weights attached to a velocity only represent </w:t>
      </w:r>
      <w:r w:rsidR="0037059E">
        <w:t xml:space="preserve">the </w:t>
      </w:r>
      <w:r w:rsidR="007A0009">
        <w:t xml:space="preserve">retention of operators within that velocity, both the </w:t>
      </w:r>
      <m:oMath>
        <m:r>
          <w:rPr>
            <w:rFonts w:ascii="Cambria Math" w:hAnsi="Cambria Math"/>
          </w:rPr>
          <m:t>α</m:t>
        </m:r>
      </m:oMath>
      <w:r w:rsidR="007A0009">
        <w:t xml:space="preserve"> and </w:t>
      </w:r>
      <m:oMath>
        <m:r>
          <w:rPr>
            <w:rFonts w:ascii="Cambria Math" w:hAnsi="Cambria Math"/>
          </w:rPr>
          <m:t>β</m:t>
        </m:r>
      </m:oMath>
      <w:r w:rsidR="007A0009">
        <w:t xml:space="preserve"> </w:t>
      </w:r>
      <w:r w:rsidR="00C71F2F">
        <w:t xml:space="preserve">can be merged with their </w:t>
      </w:r>
      <m:oMath>
        <m:r>
          <w:rPr>
            <w:rFonts w:ascii="Cambria Math" w:hAnsi="Cambria Math"/>
          </w:rPr>
          <m:t>random( )</m:t>
        </m:r>
      </m:oMath>
      <w:r w:rsidR="00C71F2F">
        <w:t xml:space="preserve"> counterparts </w:t>
      </w:r>
      <w:r w:rsidR="00C71F2F">
        <w:fldChar w:fldCharType="begin"/>
      </w:r>
      <w:r w:rsidR="00C71F2F">
        <w:instrText xml:space="preserve"> ADDIN ZOTERO_ITEM CSL_CITATION {"citationID":"DtNJ4H8J","properties":{"formattedCitation":"(Wang et al., 2003)","plainCitation":"(Wang et al., 2003)","noteIndex":0},"citationItems":[{"id":242,"uris":["http://zotero.org/users/7139034/items/56SHU2PW"],"itemData":{"id":242,"type":"paper-conference","abstract":"This paper proposes a new application of particle swarm optimization for traveling salesman problem. We have developed some special methods for solving TSP using PSO. We have also proposed the concept of swap operator and swap sequence, and redefined some operators on the basis of them, in this way the paper has designed a special PSO. The experiments show that it can achieve good results.","container-title":"Proceedings of the 2003 International Conference on Machine Learning and Cybernetics (IEEE Cat. No.03EX693)","DOI":"10.1109/ICMLC.2003.1259748","event":"Proceedings of the 2003 International Conference on Machine Learning and Cybernetics (IEEE Cat. No.03EX693)","page":"1583-1585 Vol.3","source":"IEEE Xplore","title":"Particle swarm optimization for traveling salesman problem","volume":"3","author":[{"family":"Wang","given":"Kang-Ping"},{"family":"Huang","given":"Lan"},{"family":"Zhou","given":"Chun-Guang"},{"family":"Pang","given":"Wei"}],"issued":{"date-parts":[["2003",11]]}}}],"schema":"https://github.com/citation-style-language/schema/raw/master/csl-citation.json"} </w:instrText>
      </w:r>
      <w:r w:rsidR="00C71F2F">
        <w:fldChar w:fldCharType="separate"/>
      </w:r>
      <w:r w:rsidR="00C71F2F" w:rsidRPr="00C71F2F">
        <w:t>(Wang et al., 2003)</w:t>
      </w:r>
      <w:r w:rsidR="00C71F2F">
        <w:fldChar w:fldCharType="end"/>
      </w:r>
      <w:r w:rsidR="007A0009">
        <w:t>.</w:t>
      </w:r>
      <w:r w:rsidR="00C71F2F">
        <w:t xml:space="preserve"> This means the final decision-making algorithm to calculate the velocity of a given particle for each iteration is:</w:t>
      </w:r>
    </w:p>
    <w:p w14:paraId="085B3A43" w14:textId="56D6962A" w:rsidR="00C71F2F" w:rsidRPr="008963EA" w:rsidRDefault="00E00925" w:rsidP="00D53A04">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ω*</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 xml:space="preserve"> + α*</m:t>
          </m:r>
          <m:d>
            <m:dPr>
              <m:ctrlPr>
                <w:rPr>
                  <w:rFonts w:ascii="Cambria Math" w:hAnsi="Cambria Math"/>
                  <w:i/>
                </w:rPr>
              </m:ctrlPr>
            </m:dPr>
            <m:e>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e>
          </m:d>
          <m:r>
            <w:rPr>
              <w:rFonts w:ascii="Cambria Math" w:hAnsi="Cambria Math"/>
            </w:rPr>
            <m:t xml:space="preserve"> + β*(gbest-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m:oMathPara>
    </w:p>
    <w:p w14:paraId="014BA859" w14:textId="17045700" w:rsidR="008963EA" w:rsidRDefault="008963EA" w:rsidP="00D53A04">
      <w:r>
        <w:t xml:space="preserve">Where </w:t>
      </w:r>
      <m:oMath>
        <m:r>
          <w:rPr>
            <w:rFonts w:ascii="Cambria Math" w:hAnsi="Cambria Math"/>
          </w:rPr>
          <m:t>α</m:t>
        </m:r>
      </m:oMath>
      <w:r>
        <w:t xml:space="preserve"> and </w:t>
      </w:r>
      <m:oMath>
        <m:r>
          <w:rPr>
            <w:rFonts w:ascii="Cambria Math" w:hAnsi="Cambria Math"/>
          </w:rPr>
          <m:t>β</m:t>
        </m:r>
      </m:oMath>
      <w:r>
        <w:t xml:space="preserve"> are random weights between 0-1 generated each iteration, </w:t>
      </w:r>
      <m:oMath>
        <m:d>
          <m:dPr>
            <m:ctrlPr>
              <w:rPr>
                <w:rFonts w:ascii="Cambria Math" w:hAnsi="Cambria Math"/>
                <w:i/>
              </w:rPr>
            </m:ctrlPr>
          </m:dPr>
          <m:e>
            <m:r>
              <w:rPr>
                <w:rFonts w:ascii="Cambria Math" w:hAnsi="Cambria Math"/>
              </w:rPr>
              <m:t xml:space="preserve">pbest-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e>
        </m:d>
      </m:oMath>
      <w:r>
        <w:t xml:space="preserve"> velocity towards the personal best position, and </w:t>
      </w:r>
      <m:oMath>
        <m:r>
          <w:rPr>
            <w:rFonts w:ascii="Cambria Math" w:hAnsi="Cambria Math"/>
          </w:rPr>
          <m:t xml:space="preserve">(gbest-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oMath>
      <w:r>
        <w:t xml:space="preserve"> is the velocity towards the global best position.</w:t>
      </w:r>
    </w:p>
    <w:p w14:paraId="441ED385" w14:textId="77777777" w:rsidR="00E84D2A" w:rsidRDefault="00E84D2A" w:rsidP="00D53A04"/>
    <w:p w14:paraId="47604DD8" w14:textId="2B247CD0" w:rsidR="00E84D2A" w:rsidRPr="00E1349F" w:rsidRDefault="00E84D2A" w:rsidP="00E84D2A">
      <w:pPr>
        <w:pStyle w:val="Heading4"/>
      </w:pPr>
      <w:r>
        <w:t>MMPSO</w:t>
      </w:r>
    </w:p>
    <w:p w14:paraId="1648109C" w14:textId="5995110B" w:rsidR="001F4C3F" w:rsidRDefault="00F70BEE" w:rsidP="001F4C3F">
      <w:proofErr w:type="spellStart"/>
      <w:r w:rsidRPr="00F70BEE">
        <w:t>Yousefikhoshbakht</w:t>
      </w:r>
      <w:proofErr w:type="spellEnd"/>
      <w:r w:rsidRPr="00F70BEE">
        <w:t>,</w:t>
      </w:r>
      <w:r>
        <w:t xml:space="preserve"> </w:t>
      </w:r>
      <w:r>
        <w:fldChar w:fldCharType="begin"/>
      </w:r>
      <w:r>
        <w:instrText xml:space="preserve"> ADDIN ZOTERO_ITEM CSL_CITATION {"citationID":"zV9mGUFd","properties":{"formattedCitation":"(Yousefikhoshbakht, 2021)","plainCitation":"(Yousefikhoshbakht, 2021)","noteIndex":0},"citationItems":[{"id":247,"uris":["http://zotero.org/users/7139034/items/JRH2WKFD"],"itemData":{"id":247,"type":"article-journal","abstract":"The traveling salesman problem (TSP) is one of the most important issues in combinatorial optimization problems that are used in many engineering sciences and has attracted the attention of many scientists and researchers. In this issue, a salesman starts to move from a desired node called warehouse and returns to the starting place after meeting n customers provided that each customer is only met once. The aim of this issue is to determine a cycle with a minimum cost for this salesman. One of the major weaknesses of the PSO algorithm in the classical version is that it gets stuck in local optimizations. Therefore, in the proposed algorithm, called MPSO, the best solution in the current iteration is also used in the movement step. In addition, a variety of local search algorithms are provided that are used when better answers are generated than before. Also, a new method for moving the particle towards the best particle is presented, which, in addition to probably increasing the quality of the new answer, prevents the premature convergence of the algorithm due to consideration of the concept of random. The results evaluated with the results of several metaheuristic algorithms in the literature show the efficiency of the MPSO algorithm because it has been able to achieve excellent solutions in most of these instances.","container-title":"Complexity","DOI":"10.1155/2021/6668345","ISSN":"1076-2787","language":"en","note":"publisher: Hindawi","page":"e6668345","source":"www.hindawi.com","title":"Solving the Traveling Salesman Problem: A Modified Metaheuristic Algorithm","title-short":"Solving the Traveling Salesman Problem","volume":"2021","author":[{"family":"Yousefikhoshbakht","given":"Majid"}],"issued":{"date-parts":[["2021",2,19]]}}}],"schema":"https://github.com/citation-style-language/schema/raw/master/csl-citation.json"} </w:instrText>
      </w:r>
      <w:r>
        <w:fldChar w:fldCharType="separate"/>
      </w:r>
      <w:r w:rsidRPr="00F70BEE">
        <w:t>(2021)</w:t>
      </w:r>
      <w:r>
        <w:fldChar w:fldCharType="end"/>
      </w:r>
      <w:r>
        <w:t xml:space="preserve"> </w:t>
      </w:r>
      <w:r w:rsidR="00236F0C">
        <w:t xml:space="preserve">found optimization problems with </w:t>
      </w:r>
      <w:r w:rsidR="0037059E">
        <w:t xml:space="preserve">the </w:t>
      </w:r>
      <w:r w:rsidR="00236F0C">
        <w:t xml:space="preserve">application of this algorithm to industry services, one of the weaknesses highlighted being premature convergence on local optimums. </w:t>
      </w:r>
      <w:r w:rsidR="003A6BD5">
        <w:t xml:space="preserve">Some of the application challenges highlighted </w:t>
      </w:r>
      <w:r w:rsidR="00EA2209">
        <w:t xml:space="preserve">in that domain </w:t>
      </w:r>
      <w:r w:rsidR="003A6BD5">
        <w:t>were</w:t>
      </w:r>
      <w:r w:rsidR="0037059E">
        <w:t>:</w:t>
      </w:r>
      <w:r w:rsidR="003A6BD5">
        <w:t xml:space="preserve"> </w:t>
      </w:r>
      <w:r w:rsidR="00EA2209">
        <w:t xml:space="preserve">the large size of problems that managers face daily, the importance rankings of the different problems based on user/customer attention, and the consistency in answers returned from </w:t>
      </w:r>
      <w:r w:rsidR="0037059E">
        <w:t xml:space="preserve">the </w:t>
      </w:r>
      <w:r w:rsidR="00EA2209">
        <w:t xml:space="preserve">various manager and customer problems. </w:t>
      </w:r>
      <w:r w:rsidR="00236F0C">
        <w:t xml:space="preserve">A balance needed to be found between local searches </w:t>
      </w:r>
      <w:r w:rsidR="003A6BD5">
        <w:t>for susceptible areas and global best searches</w:t>
      </w:r>
      <w:r w:rsidR="00EA2209">
        <w:t xml:space="preserve">, which they tackled through their proposed PSO variant named the MPSO. There introduced another important variable called </w:t>
      </w:r>
      <w:r w:rsidR="00EA2209" w:rsidRPr="00EA2209">
        <w:rPr>
          <w:i/>
          <w:iCs/>
        </w:rPr>
        <w:t>gcbest</w:t>
      </w:r>
      <w:r w:rsidR="00EA2209">
        <w:t xml:space="preserve"> tracking the global best location found </w:t>
      </w:r>
      <w:r w:rsidR="00EA2209">
        <w:rPr>
          <w:i/>
          <w:iCs/>
        </w:rPr>
        <w:t>for that iteration only</w:t>
      </w:r>
      <w:r w:rsidR="00EA2209">
        <w:t xml:space="preserve">. To track the use of </w:t>
      </w:r>
      <w:r w:rsidR="00EA2209" w:rsidRPr="00EA2209">
        <w:rPr>
          <w:i/>
          <w:iCs/>
        </w:rPr>
        <w:t>gcbest</w:t>
      </w:r>
      <w:r w:rsidR="00EA2209">
        <w:rPr>
          <w:i/>
          <w:iCs/>
        </w:rPr>
        <w:t>,</w:t>
      </w:r>
      <w:r w:rsidR="00EA2209">
        <w:t xml:space="preserve"> variable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A2209">
        <w:t xml:space="preserve"> bound between a min (</w:t>
      </w:r>
      <m:oMath>
        <m:r>
          <w:rPr>
            <w:rFonts w:ascii="Cambria Math" w:hAnsi="Cambria Math"/>
          </w:rPr>
          <m:t>%alpha</m:t>
        </m:r>
      </m:oMath>
      <w:r w:rsidR="00EA2209">
        <w:t>) and max (</w:t>
      </w:r>
      <m:oMath>
        <m:r>
          <w:rPr>
            <w:rFonts w:ascii="Cambria Math" w:hAnsi="Cambria Math"/>
          </w:rPr>
          <m:t>%beta</m:t>
        </m:r>
      </m:oMath>
      <w:r w:rsidR="00EA2209">
        <w:t xml:space="preserve">) was used along with an accompanying inverse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rsidR="00EA2209">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A2209">
        <w:t xml:space="preserve"> is the probability that </w:t>
      </w:r>
      <w:r w:rsidR="00EA2209" w:rsidRPr="00EA2209">
        <w:rPr>
          <w:i/>
          <w:iCs/>
        </w:rPr>
        <w:t>gbest</w:t>
      </w:r>
      <w:r w:rsidR="00EA2209">
        <w:t xml:space="preserve"> will be used for this iteration’s vector calculation step, while its inverse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EA2209">
        <w:t xml:space="preserve"> is the probability of using </w:t>
      </w:r>
      <w:r w:rsidR="00EA2209" w:rsidRPr="00EA2209">
        <w:rPr>
          <w:i/>
          <w:iCs/>
        </w:rPr>
        <w:t>gcbest</w:t>
      </w:r>
      <w:r w:rsidR="00EA2209">
        <w:t xml:space="preserve"> instead.</w:t>
      </w:r>
    </w:p>
    <w:p w14:paraId="582288EA" w14:textId="2B08AC3C" w:rsidR="00EA2209" w:rsidRPr="00EA2209" w:rsidRDefault="00EA2209" w:rsidP="001F4C3F">
      <w:r>
        <w:t xml:space="preserve">At the start of the algorithm,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=%alpha</m:t>
        </m:r>
      </m:oMath>
      <w:r>
        <w:t xml:space="preserve">, representing a probability of </w:t>
      </w:r>
      <m:oMath>
        <m:r>
          <w:rPr>
            <w:rFonts w:ascii="Cambria Math" w:hAnsi="Cambria Math"/>
          </w:rPr>
          <m:t>%alpha</m:t>
        </m:r>
      </m:oMath>
      <w:r>
        <w:t xml:space="preserve"> for using gbest this iteration, and as the iterations increase,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linearly progresses towards </w:t>
      </w:r>
      <m:oMath>
        <m:r>
          <w:rPr>
            <w:rFonts w:ascii="Cambria Math" w:hAnsi="Cambria Math"/>
          </w:rPr>
          <m:t>%beta</m:t>
        </m:r>
      </m:oMath>
      <w:r>
        <w:t>.</w:t>
      </w:r>
      <w:r w:rsidR="001F4FFE">
        <w:t xml:space="preserve"> The method is quite simple, and the experiments </w:t>
      </w:r>
      <w:r w:rsidR="0037059E">
        <w:t>detailed in chapter 4</w:t>
      </w:r>
      <w:r w:rsidR="001F4FFE">
        <w:t xml:space="preserve"> </w:t>
      </w:r>
      <w:r w:rsidR="0037059E">
        <w:t>reveal</w:t>
      </w:r>
      <w:r w:rsidR="001F4FFE">
        <w:t xml:space="preserve"> success with using this methodology when compared to the classic PSO. No adaptation needed to be done to this model when implementing it in the study.</w:t>
      </w:r>
    </w:p>
    <w:p w14:paraId="58AD5DC3" w14:textId="77777777" w:rsidR="00F70BEE" w:rsidRDefault="00F70BEE" w:rsidP="001F4C3F"/>
    <w:p w14:paraId="65B1DD41" w14:textId="77777777" w:rsidR="001F4C3F" w:rsidRDefault="001F4C3F" w:rsidP="001F4C3F">
      <w:pPr>
        <w:pStyle w:val="Heading2"/>
      </w:pPr>
      <w:r>
        <w:t>Bibliography</w:t>
      </w:r>
    </w:p>
    <w:p w14:paraId="1F6B61F2" w14:textId="77777777" w:rsidR="00F70BEE" w:rsidRPr="00F70BEE" w:rsidRDefault="000E6657" w:rsidP="00F70BEE">
      <w:pPr>
        <w:pStyle w:val="Bibliography"/>
      </w:pPr>
      <w:r>
        <w:fldChar w:fldCharType="begin"/>
      </w:r>
      <w:r w:rsidR="003812CF">
        <w:instrText xml:space="preserve"> ADDIN ZOTERO_BIBL {"uncited":[],"omitted":[],"custom":[]} CSL_BIBLIOGRAPHY </w:instrText>
      </w:r>
      <w:r>
        <w:fldChar w:fldCharType="separate"/>
      </w:r>
      <w:r w:rsidR="00F70BEE" w:rsidRPr="00F70BEE">
        <w:t xml:space="preserve">Ahmadyfard, A., &amp; Modares, H. (2008). Combining PSO and k-means to enhance data clustering. </w:t>
      </w:r>
      <w:r w:rsidR="00F70BEE" w:rsidRPr="00F70BEE">
        <w:rPr>
          <w:i/>
          <w:iCs/>
        </w:rPr>
        <w:t>2008 International Symposium on Telecommunications</w:t>
      </w:r>
      <w:r w:rsidR="00F70BEE" w:rsidRPr="00F70BEE">
        <w:t>, 688–691. https://doi.org/10.1109/IS</w:t>
      </w:r>
      <w:r w:rsidR="00F70BEE" w:rsidRPr="00F70BEE">
        <w:rPr>
          <w:rFonts w:ascii="Cambria Math" w:hAnsi="Cambria Math" w:cs="Cambria Math"/>
        </w:rPr>
        <w:t>℡</w:t>
      </w:r>
      <w:r w:rsidR="00F70BEE" w:rsidRPr="00F70BEE">
        <w:t>.2008.4651388</w:t>
      </w:r>
    </w:p>
    <w:p w14:paraId="75995355" w14:textId="77777777" w:rsidR="00F70BEE" w:rsidRPr="00F70BEE" w:rsidRDefault="00F70BEE" w:rsidP="00F70BEE">
      <w:pPr>
        <w:pStyle w:val="Bibliography"/>
      </w:pPr>
      <w:r w:rsidRPr="00F70BEE">
        <w:t xml:space="preserve">Back, T., Hammel, U., &amp; Schwefel, H.-P. (1997). Evolutionary computation: Comments on the history and current state. </w:t>
      </w:r>
      <w:r w:rsidRPr="00F70BEE">
        <w:rPr>
          <w:i/>
          <w:iCs/>
        </w:rPr>
        <w:t>IEEE Transactions on Evolutionary Computation</w:t>
      </w:r>
      <w:r w:rsidRPr="00F70BEE">
        <w:t xml:space="preserve">, </w:t>
      </w:r>
      <w:r w:rsidRPr="00F70BEE">
        <w:rPr>
          <w:i/>
          <w:iCs/>
        </w:rPr>
        <w:t>1</w:t>
      </w:r>
      <w:r w:rsidRPr="00F70BEE">
        <w:t>(1), 3–17. https://doi.org/10.1109/4235.585888</w:t>
      </w:r>
    </w:p>
    <w:p w14:paraId="161EDC97" w14:textId="77777777" w:rsidR="00F70BEE" w:rsidRPr="00F70BEE" w:rsidRDefault="00F70BEE" w:rsidP="00F70BEE">
      <w:pPr>
        <w:pStyle w:val="Bibliography"/>
      </w:pPr>
      <w:r w:rsidRPr="00F70BEE">
        <w:t xml:space="preserve">Blum, C., &amp; Li, X. (2008). Swarm Intelligence in Optimization. In C. Blum &amp; D. Merkle (Eds.), </w:t>
      </w:r>
      <w:r w:rsidRPr="00F70BEE">
        <w:rPr>
          <w:i/>
          <w:iCs/>
        </w:rPr>
        <w:t>Swarm Intelligence: Introduction and Applications</w:t>
      </w:r>
      <w:r w:rsidRPr="00F70BEE">
        <w:t xml:space="preserve"> (pp. 43–85). Springer. https://doi.org/10.1007/978-3-540-74089-6_2</w:t>
      </w:r>
    </w:p>
    <w:p w14:paraId="3901584F" w14:textId="77777777" w:rsidR="00F70BEE" w:rsidRPr="00F70BEE" w:rsidRDefault="00F70BEE" w:rsidP="00F70BEE">
      <w:pPr>
        <w:pStyle w:val="Bibliography"/>
      </w:pPr>
      <w:r w:rsidRPr="00F70BEE">
        <w:lastRenderedPageBreak/>
        <w:t xml:space="preserve">Cheng, R., &amp; Jin, Y. (2015). A social learning particle swarm optimization algorithm for scalable optimization. </w:t>
      </w:r>
      <w:r w:rsidRPr="00F70BEE">
        <w:rPr>
          <w:i/>
          <w:iCs/>
        </w:rPr>
        <w:t>Information Sciences</w:t>
      </w:r>
      <w:r w:rsidRPr="00F70BEE">
        <w:t xml:space="preserve">, </w:t>
      </w:r>
      <w:r w:rsidRPr="00F70BEE">
        <w:rPr>
          <w:i/>
          <w:iCs/>
        </w:rPr>
        <w:t>291</w:t>
      </w:r>
      <w:r w:rsidRPr="00F70BEE">
        <w:t>, 43–60. https://doi.org/10.1016/j.ins.2014.08.039</w:t>
      </w:r>
    </w:p>
    <w:p w14:paraId="03A5A52C" w14:textId="77777777" w:rsidR="00F70BEE" w:rsidRPr="00F70BEE" w:rsidRDefault="00F70BEE" w:rsidP="00F70BEE">
      <w:pPr>
        <w:pStyle w:val="Bibliography"/>
      </w:pPr>
      <w:r w:rsidRPr="00F70BEE">
        <w:t xml:space="preserve">Delgarm, N., Sajadi, B., Kowsary, F., &amp; Delgarm, S. (2016). Multi-objective optimization of the building energy performance: A simulation-based approach by means of particle swarm optimization (PSO). </w:t>
      </w:r>
      <w:r w:rsidRPr="00F70BEE">
        <w:rPr>
          <w:i/>
          <w:iCs/>
        </w:rPr>
        <w:t>Applied Energy</w:t>
      </w:r>
      <w:r w:rsidRPr="00F70BEE">
        <w:t xml:space="preserve">, </w:t>
      </w:r>
      <w:r w:rsidRPr="00F70BEE">
        <w:rPr>
          <w:i/>
          <w:iCs/>
        </w:rPr>
        <w:t>170</w:t>
      </w:r>
      <w:r w:rsidRPr="00F70BEE">
        <w:t>, 293–303. https://doi.org/10.1016/j.apenergy.2016.02.141</w:t>
      </w:r>
    </w:p>
    <w:p w14:paraId="04BE2DA1" w14:textId="77777777" w:rsidR="00F70BEE" w:rsidRPr="00F70BEE" w:rsidRDefault="00F70BEE" w:rsidP="00F70BEE">
      <w:pPr>
        <w:pStyle w:val="Bibliography"/>
      </w:pPr>
      <w:r w:rsidRPr="00F70BEE">
        <w:t xml:space="preserve">Eberhart, &amp; Shi, Y. (2001). Particle swarm optimization: Developments, applications and resources. </w:t>
      </w:r>
      <w:r w:rsidRPr="00F70BEE">
        <w:rPr>
          <w:i/>
          <w:iCs/>
        </w:rPr>
        <w:t>Proceedings of the 2001 Congress on Evolutionary Computation (IEEE Cat. No.01TH8546)</w:t>
      </w:r>
      <w:r w:rsidRPr="00F70BEE">
        <w:t xml:space="preserve">, </w:t>
      </w:r>
      <w:r w:rsidRPr="00F70BEE">
        <w:rPr>
          <w:i/>
          <w:iCs/>
        </w:rPr>
        <w:t>1</w:t>
      </w:r>
      <w:r w:rsidRPr="00F70BEE">
        <w:t>, 81–86 vol. 1. https://doi.org/10.1109/CEC.2001.934374</w:t>
      </w:r>
    </w:p>
    <w:p w14:paraId="0EE92626" w14:textId="77777777" w:rsidR="00F70BEE" w:rsidRPr="00F70BEE" w:rsidRDefault="00F70BEE" w:rsidP="00F70BEE">
      <w:pPr>
        <w:pStyle w:val="Bibliography"/>
      </w:pPr>
      <w:r w:rsidRPr="00F70BEE">
        <w:t xml:space="preserve">Esmin, A. A. A., Coelho, R. A., &amp; Matwin, S. (2015). A review on particle swarm optimization algorithm and its variants to clustering high-dimensional data. </w:t>
      </w:r>
      <w:r w:rsidRPr="00F70BEE">
        <w:rPr>
          <w:i/>
          <w:iCs/>
        </w:rPr>
        <w:t>Artificial Intelligence Review</w:t>
      </w:r>
      <w:r w:rsidRPr="00F70BEE">
        <w:t xml:space="preserve">, </w:t>
      </w:r>
      <w:r w:rsidRPr="00F70BEE">
        <w:rPr>
          <w:i/>
          <w:iCs/>
        </w:rPr>
        <w:t>44</w:t>
      </w:r>
      <w:r w:rsidRPr="00F70BEE">
        <w:t>(1), 23–45. https://doi.org/10.1007/s10462-013-9400-4</w:t>
      </w:r>
    </w:p>
    <w:p w14:paraId="21693D2C" w14:textId="77777777" w:rsidR="00F70BEE" w:rsidRPr="00F70BEE" w:rsidRDefault="00F70BEE" w:rsidP="00F70BEE">
      <w:pPr>
        <w:pStyle w:val="Bibliography"/>
      </w:pPr>
      <w:r w:rsidRPr="00F70BEE">
        <w:t xml:space="preserve">Holland, J. H. (1992). </w:t>
      </w:r>
      <w:r w:rsidRPr="00F70BEE">
        <w:rPr>
          <w:i/>
          <w:iCs/>
        </w:rPr>
        <w:t>Adaptation in Natural and Artificial Systems: An Introductory Analysis with Applications to Biology, Control and Artificial Intelligence</w:t>
      </w:r>
      <w:r w:rsidRPr="00F70BEE">
        <w:t>. MIT Press.</w:t>
      </w:r>
    </w:p>
    <w:p w14:paraId="5D5C91C1" w14:textId="77777777" w:rsidR="00F70BEE" w:rsidRPr="00F70BEE" w:rsidRDefault="00F70BEE" w:rsidP="00F70BEE">
      <w:pPr>
        <w:pStyle w:val="Bibliography"/>
      </w:pPr>
      <w:r w:rsidRPr="00F70BEE">
        <w:t xml:space="preserve">Jain, A. K., Mao, J., &amp; Mohiuddin, K. M. (1996). Artificial neural networks: A tutorial. </w:t>
      </w:r>
      <w:r w:rsidRPr="00F70BEE">
        <w:rPr>
          <w:i/>
          <w:iCs/>
        </w:rPr>
        <w:t>Computer</w:t>
      </w:r>
      <w:r w:rsidRPr="00F70BEE">
        <w:t xml:space="preserve">, </w:t>
      </w:r>
      <w:r w:rsidRPr="00F70BEE">
        <w:rPr>
          <w:i/>
          <w:iCs/>
        </w:rPr>
        <w:t>29</w:t>
      </w:r>
      <w:r w:rsidRPr="00F70BEE">
        <w:t>(3), 31–44. https://doi.org/10.1109/2.485891</w:t>
      </w:r>
    </w:p>
    <w:p w14:paraId="435091F9" w14:textId="77777777" w:rsidR="00F70BEE" w:rsidRPr="00F70BEE" w:rsidRDefault="00F70BEE" w:rsidP="00F70BEE">
      <w:pPr>
        <w:pStyle w:val="Bibliography"/>
      </w:pPr>
      <w:r w:rsidRPr="00F70BEE">
        <w:t xml:space="preserve">Kennedy, J., &amp; Eberhart, R. (1995). Particle swarm optimization. </w:t>
      </w:r>
      <w:r w:rsidRPr="00F70BEE">
        <w:rPr>
          <w:i/>
          <w:iCs/>
        </w:rPr>
        <w:t>Proceedings of ICNN’95 - International Conference on Neural Networks</w:t>
      </w:r>
      <w:r w:rsidRPr="00F70BEE">
        <w:t xml:space="preserve">, </w:t>
      </w:r>
      <w:r w:rsidRPr="00F70BEE">
        <w:rPr>
          <w:i/>
          <w:iCs/>
        </w:rPr>
        <w:t>4</w:t>
      </w:r>
      <w:r w:rsidRPr="00F70BEE">
        <w:t>, 1942–1948 vol.4. https://doi.org/10.1109/ICNN.1995.488968</w:t>
      </w:r>
    </w:p>
    <w:p w14:paraId="04FCD6C7" w14:textId="77777777" w:rsidR="00F70BEE" w:rsidRPr="00F70BEE" w:rsidRDefault="00F70BEE" w:rsidP="00F70BEE">
      <w:pPr>
        <w:pStyle w:val="Bibliography"/>
      </w:pPr>
      <w:r w:rsidRPr="00F70BEE">
        <w:t xml:space="preserve">Kennedy, J. F., Eberhart, R. C., &amp; Shi, Y. (2001). </w:t>
      </w:r>
      <w:r w:rsidRPr="00F70BEE">
        <w:rPr>
          <w:i/>
          <w:iCs/>
        </w:rPr>
        <w:t>Swarm intelligence</w:t>
      </w:r>
      <w:r w:rsidRPr="00F70BEE">
        <w:t>. Morgan Kaufmann Publishers.</w:t>
      </w:r>
    </w:p>
    <w:p w14:paraId="72C8312F" w14:textId="77777777" w:rsidR="00F70BEE" w:rsidRPr="00F70BEE" w:rsidRDefault="00F70BEE" w:rsidP="00F70BEE">
      <w:pPr>
        <w:pStyle w:val="Bibliography"/>
      </w:pPr>
      <w:r w:rsidRPr="00F70BEE">
        <w:lastRenderedPageBreak/>
        <w:t xml:space="preserve">Poli, R., Kennedy, J., &amp; Blackwell, T. (2007). Particle swarm optimization: An overview. </w:t>
      </w:r>
      <w:r w:rsidRPr="00F70BEE">
        <w:rPr>
          <w:i/>
          <w:iCs/>
        </w:rPr>
        <w:t>Swarm Intelligence</w:t>
      </w:r>
      <w:r w:rsidRPr="00F70BEE">
        <w:t xml:space="preserve">, </w:t>
      </w:r>
      <w:r w:rsidRPr="00F70BEE">
        <w:rPr>
          <w:i/>
          <w:iCs/>
        </w:rPr>
        <w:t>1</w:t>
      </w:r>
      <w:r w:rsidRPr="00F70BEE">
        <w:t>(1), 33–57. https://doi.org/10.1007/s11721-007-0002-0</w:t>
      </w:r>
    </w:p>
    <w:p w14:paraId="0513CE51" w14:textId="77777777" w:rsidR="00F70BEE" w:rsidRPr="00F70BEE" w:rsidRDefault="00F70BEE" w:rsidP="00F70BEE">
      <w:pPr>
        <w:pStyle w:val="Bibliography"/>
      </w:pPr>
      <w:r w:rsidRPr="00F70BEE">
        <w:t xml:space="preserve">Wang, K.-P., Huang, L., Zhou, C.-G., &amp; Pang, W. (2003). Particle swarm optimization for traveling salesman problem. </w:t>
      </w:r>
      <w:r w:rsidRPr="00F70BEE">
        <w:rPr>
          <w:i/>
          <w:iCs/>
        </w:rPr>
        <w:t>Proceedings of the 2003 International Conference on Machine Learning and Cybernetics (IEEE Cat. No.03EX693)</w:t>
      </w:r>
      <w:r w:rsidRPr="00F70BEE">
        <w:t xml:space="preserve">, </w:t>
      </w:r>
      <w:r w:rsidRPr="00F70BEE">
        <w:rPr>
          <w:i/>
          <w:iCs/>
        </w:rPr>
        <w:t>3</w:t>
      </w:r>
      <w:r w:rsidRPr="00F70BEE">
        <w:t>, 1583-1585 Vol.3. https://doi.org/10.1109/ICMLC.2003.1259748</w:t>
      </w:r>
    </w:p>
    <w:p w14:paraId="63DE9ED0" w14:textId="77777777" w:rsidR="00F70BEE" w:rsidRPr="00F70BEE" w:rsidRDefault="00F70BEE" w:rsidP="00F70BEE">
      <w:pPr>
        <w:pStyle w:val="Bibliography"/>
      </w:pPr>
      <w:r w:rsidRPr="00F70BEE">
        <w:t xml:space="preserve">Yousefikhoshbakht, M. (2021). Solving the Traveling Salesman Problem: A Modified Metaheuristic Algorithm. </w:t>
      </w:r>
      <w:r w:rsidRPr="00F70BEE">
        <w:rPr>
          <w:i/>
          <w:iCs/>
        </w:rPr>
        <w:t>Complexity</w:t>
      </w:r>
      <w:r w:rsidRPr="00F70BEE">
        <w:t xml:space="preserve">, </w:t>
      </w:r>
      <w:r w:rsidRPr="00F70BEE">
        <w:rPr>
          <w:i/>
          <w:iCs/>
        </w:rPr>
        <w:t>2021</w:t>
      </w:r>
      <w:r w:rsidRPr="00F70BEE">
        <w:t>, e6668345. https://doi.org/10.1155/2021/6668345</w:t>
      </w:r>
    </w:p>
    <w:p w14:paraId="6E7F83E7" w14:textId="77777777" w:rsidR="00F70BEE" w:rsidRPr="00F70BEE" w:rsidRDefault="00F70BEE" w:rsidP="00F70BEE">
      <w:pPr>
        <w:pStyle w:val="Bibliography"/>
      </w:pPr>
      <w:r w:rsidRPr="00F70BEE">
        <w:t xml:space="preserve">Zhong, W., Zhang, J., &amp; Chen, W. (2007). A novel discrete particle swarm optimization to solve traveling salesman problem. </w:t>
      </w:r>
      <w:r w:rsidRPr="00F70BEE">
        <w:rPr>
          <w:i/>
          <w:iCs/>
        </w:rPr>
        <w:t>2007 IEEE Congress on Evolutionary Computation</w:t>
      </w:r>
      <w:r w:rsidRPr="00F70BEE">
        <w:t>, 3283–3287. https://doi.org/10.1109/CEC.2007.4424894</w:t>
      </w:r>
    </w:p>
    <w:p w14:paraId="7A2E1E84" w14:textId="1AF51ECA" w:rsidR="009911F7" w:rsidRDefault="000E6657">
      <w:r>
        <w:fldChar w:fldCharType="end"/>
      </w:r>
    </w:p>
    <w:sectPr w:rsidR="009911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14460702 Elihu Essien-Thompson" w:date="2022-05-03T11:32:00Z" w:initials="CEET">
    <w:p w14:paraId="5F0AEAD2" w14:textId="77777777" w:rsidR="001A2597" w:rsidRDefault="001A2597" w:rsidP="00B279BD">
      <w:pPr>
        <w:pStyle w:val="CommentText"/>
      </w:pPr>
      <w:r>
        <w:rPr>
          <w:rStyle w:val="CommentReference"/>
        </w:rPr>
        <w:annotationRef/>
      </w:r>
      <w:r>
        <w:t>Reference the equation used in ACO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0AEA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9156" w16cex:dateUtc="2022-05-03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0AEAD2" w16cid:durableId="261B91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E748C"/>
    <w:multiLevelType w:val="hybridMultilevel"/>
    <w:tmpl w:val="BDFADB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80250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jQwsDCxNDE2MjdV0lEKTi0uzszPAykwrQUA5qxOhSwAAAA="/>
  </w:docVars>
  <w:rsids>
    <w:rsidRoot w:val="001F4C3F"/>
    <w:rsid w:val="00002450"/>
    <w:rsid w:val="00030A5A"/>
    <w:rsid w:val="00067774"/>
    <w:rsid w:val="000945E0"/>
    <w:rsid w:val="000A1881"/>
    <w:rsid w:val="000E6657"/>
    <w:rsid w:val="00130C4A"/>
    <w:rsid w:val="00143D60"/>
    <w:rsid w:val="001A2597"/>
    <w:rsid w:val="001E7511"/>
    <w:rsid w:val="001F4C3F"/>
    <w:rsid w:val="001F4FFE"/>
    <w:rsid w:val="002118E0"/>
    <w:rsid w:val="00230E97"/>
    <w:rsid w:val="00236F0C"/>
    <w:rsid w:val="0023717B"/>
    <w:rsid w:val="003573CA"/>
    <w:rsid w:val="0037059E"/>
    <w:rsid w:val="003812CF"/>
    <w:rsid w:val="003814F1"/>
    <w:rsid w:val="0039435F"/>
    <w:rsid w:val="003A6BD5"/>
    <w:rsid w:val="003D0B42"/>
    <w:rsid w:val="003E09B8"/>
    <w:rsid w:val="00404141"/>
    <w:rsid w:val="004208F0"/>
    <w:rsid w:val="0048358B"/>
    <w:rsid w:val="00487814"/>
    <w:rsid w:val="004D7F8B"/>
    <w:rsid w:val="0050304E"/>
    <w:rsid w:val="00547DEA"/>
    <w:rsid w:val="00562FC1"/>
    <w:rsid w:val="0057720D"/>
    <w:rsid w:val="005B38F3"/>
    <w:rsid w:val="00695892"/>
    <w:rsid w:val="006A7E72"/>
    <w:rsid w:val="006D7295"/>
    <w:rsid w:val="0077460C"/>
    <w:rsid w:val="007A0009"/>
    <w:rsid w:val="007C7E5F"/>
    <w:rsid w:val="00890612"/>
    <w:rsid w:val="008945D1"/>
    <w:rsid w:val="008963EA"/>
    <w:rsid w:val="009546DF"/>
    <w:rsid w:val="00974688"/>
    <w:rsid w:val="009906B5"/>
    <w:rsid w:val="00A04FEF"/>
    <w:rsid w:val="00A06172"/>
    <w:rsid w:val="00AA2A91"/>
    <w:rsid w:val="00B21C15"/>
    <w:rsid w:val="00B273D2"/>
    <w:rsid w:val="00C12135"/>
    <w:rsid w:val="00C32FF2"/>
    <w:rsid w:val="00C57C65"/>
    <w:rsid w:val="00C71F2F"/>
    <w:rsid w:val="00C9218C"/>
    <w:rsid w:val="00C9590A"/>
    <w:rsid w:val="00C96EFA"/>
    <w:rsid w:val="00CA596D"/>
    <w:rsid w:val="00CE39AC"/>
    <w:rsid w:val="00CF40BF"/>
    <w:rsid w:val="00D002B9"/>
    <w:rsid w:val="00D078B9"/>
    <w:rsid w:val="00D53A04"/>
    <w:rsid w:val="00D5405B"/>
    <w:rsid w:val="00DA762C"/>
    <w:rsid w:val="00DE2A0F"/>
    <w:rsid w:val="00DF3EAE"/>
    <w:rsid w:val="00E00925"/>
    <w:rsid w:val="00E1349F"/>
    <w:rsid w:val="00E84D2A"/>
    <w:rsid w:val="00EA2209"/>
    <w:rsid w:val="00EC16C7"/>
    <w:rsid w:val="00F22C55"/>
    <w:rsid w:val="00F70BEE"/>
    <w:rsid w:val="00F71AD7"/>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A809"/>
  <w15:chartTrackingRefBased/>
  <w15:docId w15:val="{F64BFFF5-2595-4E9F-AF3F-5752F405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3F"/>
    <w:pPr>
      <w:spacing w:line="256" w:lineRule="auto"/>
    </w:pPr>
    <w:rPr>
      <w:rFonts w:ascii="Arial" w:hAnsi="Arial" w:cs="Arial"/>
      <w:sz w:val="24"/>
      <w:szCs w:val="24"/>
      <w:lang w:val="en-GB"/>
    </w:rPr>
  </w:style>
  <w:style w:type="paragraph" w:styleId="Heading2">
    <w:name w:val="heading 2"/>
    <w:basedOn w:val="Normal"/>
    <w:next w:val="Normal"/>
    <w:link w:val="Heading2Char"/>
    <w:uiPriority w:val="9"/>
    <w:unhideWhenUsed/>
    <w:qFormat/>
    <w:rsid w:val="001F4C3F"/>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F4C3F"/>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A06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C3F"/>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1F4C3F"/>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0E6657"/>
    <w:pPr>
      <w:spacing w:after="0" w:line="480" w:lineRule="auto"/>
      <w:ind w:left="720" w:hanging="720"/>
    </w:pPr>
  </w:style>
  <w:style w:type="character" w:styleId="PlaceholderText">
    <w:name w:val="Placeholder Text"/>
    <w:basedOn w:val="DefaultParagraphFont"/>
    <w:uiPriority w:val="99"/>
    <w:semiHidden/>
    <w:rsid w:val="00230E97"/>
    <w:rPr>
      <w:color w:val="808080"/>
    </w:rPr>
  </w:style>
  <w:style w:type="paragraph" w:styleId="Caption">
    <w:name w:val="caption"/>
    <w:basedOn w:val="Normal"/>
    <w:next w:val="Normal"/>
    <w:uiPriority w:val="35"/>
    <w:unhideWhenUsed/>
    <w:qFormat/>
    <w:rsid w:val="00DE2A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46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60C"/>
    <w:rPr>
      <w:rFonts w:asciiTheme="majorHAnsi" w:eastAsiaTheme="majorEastAsia" w:hAnsiTheme="majorHAnsi" w:cstheme="majorBidi"/>
      <w:spacing w:val="-10"/>
      <w:kern w:val="28"/>
      <w:sz w:val="56"/>
      <w:szCs w:val="56"/>
      <w:lang w:val="en-GB"/>
    </w:rPr>
  </w:style>
  <w:style w:type="character" w:customStyle="1" w:styleId="Heading4Char">
    <w:name w:val="Heading 4 Char"/>
    <w:basedOn w:val="DefaultParagraphFont"/>
    <w:link w:val="Heading4"/>
    <w:uiPriority w:val="9"/>
    <w:rsid w:val="00A06172"/>
    <w:rPr>
      <w:rFonts w:asciiTheme="majorHAnsi" w:eastAsiaTheme="majorEastAsia" w:hAnsiTheme="majorHAnsi" w:cstheme="majorBidi"/>
      <w:i/>
      <w:iCs/>
      <w:color w:val="2F5496" w:themeColor="accent1" w:themeShade="BF"/>
      <w:sz w:val="24"/>
      <w:szCs w:val="24"/>
      <w:lang w:val="en-GB"/>
    </w:rPr>
  </w:style>
  <w:style w:type="paragraph" w:styleId="ListParagraph">
    <w:name w:val="List Paragraph"/>
    <w:basedOn w:val="Normal"/>
    <w:uiPriority w:val="34"/>
    <w:qFormat/>
    <w:rsid w:val="00E1349F"/>
    <w:pPr>
      <w:ind w:left="720"/>
      <w:contextualSpacing/>
    </w:pPr>
  </w:style>
  <w:style w:type="character" w:styleId="CommentReference">
    <w:name w:val="annotation reference"/>
    <w:basedOn w:val="DefaultParagraphFont"/>
    <w:uiPriority w:val="99"/>
    <w:semiHidden/>
    <w:unhideWhenUsed/>
    <w:rsid w:val="001A2597"/>
    <w:rPr>
      <w:sz w:val="16"/>
      <w:szCs w:val="16"/>
    </w:rPr>
  </w:style>
  <w:style w:type="paragraph" w:styleId="CommentText">
    <w:name w:val="annotation text"/>
    <w:basedOn w:val="Normal"/>
    <w:link w:val="CommentTextChar"/>
    <w:uiPriority w:val="99"/>
    <w:unhideWhenUsed/>
    <w:rsid w:val="001A2597"/>
    <w:pPr>
      <w:spacing w:line="240" w:lineRule="auto"/>
    </w:pPr>
    <w:rPr>
      <w:sz w:val="20"/>
      <w:szCs w:val="20"/>
    </w:rPr>
  </w:style>
  <w:style w:type="character" w:customStyle="1" w:styleId="CommentTextChar">
    <w:name w:val="Comment Text Char"/>
    <w:basedOn w:val="DefaultParagraphFont"/>
    <w:link w:val="CommentText"/>
    <w:uiPriority w:val="99"/>
    <w:rsid w:val="001A2597"/>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A2597"/>
    <w:rPr>
      <w:b/>
      <w:bCs/>
    </w:rPr>
  </w:style>
  <w:style w:type="character" w:customStyle="1" w:styleId="CommentSubjectChar">
    <w:name w:val="Comment Subject Char"/>
    <w:basedOn w:val="CommentTextChar"/>
    <w:link w:val="CommentSubject"/>
    <w:uiPriority w:val="99"/>
    <w:semiHidden/>
    <w:rsid w:val="001A2597"/>
    <w:rPr>
      <w:rFonts w:ascii="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2CEDE-BC01-4659-BA96-A253FB2E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7</Pages>
  <Words>8959</Words>
  <Characters>51072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83</cp:revision>
  <dcterms:created xsi:type="dcterms:W3CDTF">2022-04-28T14:16:00Z</dcterms:created>
  <dcterms:modified xsi:type="dcterms:W3CDTF">2022-05-15T14:23:00Z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id="G6afTW8a"/&gt;&lt;style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