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1DFA" w14:textId="4C33C2FD" w:rsidR="00F25F89" w:rsidRDefault="006B395B" w:rsidP="006B395B">
      <w:pPr>
        <w:pStyle w:val="Titolo"/>
      </w:pPr>
      <w:r>
        <w:t>Elenco specie di uccelli</w:t>
      </w:r>
    </w:p>
    <w:p w14:paraId="3FB995B4" w14:textId="70DDCB5F" w:rsidR="00026495" w:rsidRPr="00026495" w:rsidRDefault="00026495" w:rsidP="006B395B">
      <w:pPr>
        <w:rPr>
          <w:b/>
          <w:bCs/>
        </w:rPr>
      </w:pPr>
      <w:r>
        <w:rPr>
          <w:b/>
          <w:bCs/>
        </w:rPr>
        <w:t>Esclusione delle specie:</w:t>
      </w:r>
    </w:p>
    <w:p w14:paraId="43869DD5" w14:textId="77777777" w:rsidR="00026495" w:rsidRDefault="006B395B" w:rsidP="006B395B">
      <w:pPr>
        <w:pStyle w:val="Paragrafoelenco"/>
        <w:numPr>
          <w:ilvl w:val="0"/>
          <w:numId w:val="1"/>
        </w:numPr>
      </w:pPr>
      <w:r>
        <w:t xml:space="preserve">Ho escluso tutte quelle specie che nidificano sopra i 400-600 metri slm </w:t>
      </w:r>
      <w:r w:rsidR="00405E27">
        <w:t xml:space="preserve">in quanto un </w:t>
      </w:r>
      <w:r>
        <w:t xml:space="preserve">criterio per </w:t>
      </w:r>
      <w:r w:rsidR="00405E27">
        <w:t>l’</w:t>
      </w:r>
      <w:r>
        <w:t>apposizione delle trappole delle zanzare</w:t>
      </w:r>
      <w:r w:rsidR="00405E27">
        <w:t xml:space="preserve"> è: non sopra i 600 metri slm (s</w:t>
      </w:r>
      <w:r w:rsidR="00405E27">
        <w:t>econdo “</w:t>
      </w:r>
      <w:r w:rsidR="00405E27" w:rsidRPr="00E534E6">
        <w:t xml:space="preserve">Piano Nazionale di prevenzione, sorveglianza e risposta alle </w:t>
      </w:r>
      <w:proofErr w:type="spellStart"/>
      <w:r w:rsidR="00405E27" w:rsidRPr="00E534E6">
        <w:t>Arbovirosi</w:t>
      </w:r>
      <w:proofErr w:type="spellEnd"/>
      <w:r w:rsidR="00405E27" w:rsidRPr="00E534E6">
        <w:t xml:space="preserve"> (PNA) 2020-2025”</w:t>
      </w:r>
      <w:r w:rsidR="00405E27">
        <w:t xml:space="preserve">) e sotto i 400 metri slm nel Nord Italia (secondo </w:t>
      </w:r>
      <w:r w:rsidR="00405E27">
        <w:t xml:space="preserve">“Piano Nazionale integrato di sorveglianza e risposta al virus della West </w:t>
      </w:r>
      <w:proofErr w:type="spellStart"/>
      <w:r w:rsidR="00405E27">
        <w:t>Nile</w:t>
      </w:r>
      <w:proofErr w:type="spellEnd"/>
      <w:r w:rsidR="00405E27">
        <w:t xml:space="preserve"> – 2016”</w:t>
      </w:r>
      <w:r w:rsidR="00405E27">
        <w:t>).</w:t>
      </w:r>
    </w:p>
    <w:p w14:paraId="1B4B6451" w14:textId="77777777" w:rsidR="00026495" w:rsidRDefault="00405E27" w:rsidP="006B395B">
      <w:pPr>
        <w:pStyle w:val="Paragrafoelenco"/>
        <w:numPr>
          <w:ilvl w:val="0"/>
          <w:numId w:val="1"/>
        </w:numPr>
      </w:pPr>
      <w:r>
        <w:t xml:space="preserve">Ho escluso tutte quelle specie che </w:t>
      </w:r>
      <w:r w:rsidR="00E7590F">
        <w:t xml:space="preserve">vengono </w:t>
      </w:r>
      <w:r>
        <w:t>selezionate</w:t>
      </w:r>
      <w:r w:rsidR="00E7590F">
        <w:t xml:space="preserve"> meno</w:t>
      </w:r>
      <w:r>
        <w:t xml:space="preserve"> dalle zanzare per il pasto di sangue secondo articolo di Rizzoli</w:t>
      </w:r>
      <w:r w:rsidR="00E7590F">
        <w:t xml:space="preserve"> (2015).</w:t>
      </w:r>
    </w:p>
    <w:p w14:paraId="660D1847" w14:textId="77777777" w:rsidR="00026495" w:rsidRDefault="00E7590F" w:rsidP="006B395B">
      <w:pPr>
        <w:pStyle w:val="Paragrafoelenco"/>
        <w:numPr>
          <w:ilvl w:val="0"/>
          <w:numId w:val="1"/>
        </w:numPr>
      </w:pPr>
      <w:r>
        <w:t xml:space="preserve">Ho escluso tutte quelle specie che non sono presenti </w:t>
      </w:r>
      <w:r w:rsidR="0058073D">
        <w:t>(</w:t>
      </w:r>
      <w:r>
        <w:t xml:space="preserve">o lo sono ma in modo </w:t>
      </w:r>
      <w:r w:rsidR="0058073D">
        <w:t>trascurabile) nella zona della Pianura Padana dove la circolazione del virus è maggiore.</w:t>
      </w:r>
    </w:p>
    <w:p w14:paraId="370F0759" w14:textId="1F6936C2" w:rsidR="0058073D" w:rsidRDefault="0058073D" w:rsidP="006B395B">
      <w:pPr>
        <w:pStyle w:val="Paragrafoelenco"/>
        <w:numPr>
          <w:ilvl w:val="0"/>
          <w:numId w:val="1"/>
        </w:numPr>
      </w:pPr>
      <w:r>
        <w:t xml:space="preserve">Ho escluso le specie che risultavano </w:t>
      </w:r>
      <w:proofErr w:type="spellStart"/>
      <w:r>
        <w:t>fenologicamente</w:t>
      </w:r>
      <w:proofErr w:type="spellEnd"/>
      <w:r>
        <w:t xml:space="preserve"> simili tra di loro, o per appartenenza alla stessa famiglia o con caratteristiche riproduttive simili.</w:t>
      </w:r>
    </w:p>
    <w:p w14:paraId="22667796" w14:textId="4512F71B" w:rsidR="00026495" w:rsidRDefault="00026495" w:rsidP="00026495">
      <w:r>
        <w:rPr>
          <w:b/>
          <w:bCs/>
        </w:rPr>
        <w:t>Inclusione delle specie:</w:t>
      </w:r>
    </w:p>
    <w:p w14:paraId="039EB329" w14:textId="73FE64A0" w:rsidR="00026495" w:rsidRDefault="00026495" w:rsidP="00026495">
      <w:pPr>
        <w:pStyle w:val="Paragrafoelenco"/>
        <w:numPr>
          <w:ilvl w:val="0"/>
          <w:numId w:val="2"/>
        </w:numPr>
      </w:pPr>
      <w:r>
        <w:t>Ho incluso le specie per cui le zanzare hanno una preferenza alimentare secondo articolo Rizzoli (2015).</w:t>
      </w:r>
    </w:p>
    <w:p w14:paraId="25EC4421" w14:textId="416E45DE" w:rsidR="00026495" w:rsidRDefault="00026495" w:rsidP="00026495">
      <w:pPr>
        <w:pStyle w:val="Paragrafoelenco"/>
        <w:numPr>
          <w:ilvl w:val="0"/>
          <w:numId w:val="2"/>
        </w:numPr>
      </w:pPr>
      <w:r>
        <w:t xml:space="preserve">Ho incluso le specie monitorate per WNV inserite nel piano nazionale di prevenzione, sorveglianza e risposta alle </w:t>
      </w:r>
      <w:proofErr w:type="spellStart"/>
      <w:r>
        <w:t>arbovirosi</w:t>
      </w:r>
      <w:proofErr w:type="spellEnd"/>
      <w:r>
        <w:t xml:space="preserve"> (PNA) 2020-2025</w:t>
      </w:r>
    </w:p>
    <w:p w14:paraId="3E7B1C75" w14:textId="40260DE9" w:rsidR="00542466" w:rsidRDefault="00542466" w:rsidP="00026495">
      <w:pPr>
        <w:pStyle w:val="Paragrafoelenco"/>
        <w:numPr>
          <w:ilvl w:val="0"/>
          <w:numId w:val="2"/>
        </w:numPr>
      </w:pPr>
      <w:r>
        <w:t>Ho incluso le specie che nidificano sotto i 400 metri slm</w:t>
      </w:r>
    </w:p>
    <w:p w14:paraId="4D185F8C" w14:textId="38813BC0" w:rsidR="00026495" w:rsidRDefault="00026495" w:rsidP="00026495">
      <w:pPr>
        <w:pStyle w:val="Paragrafoelenco"/>
        <w:numPr>
          <w:ilvl w:val="0"/>
          <w:numId w:val="2"/>
        </w:numPr>
      </w:pPr>
      <w:r>
        <w:t>Ho incluso le specie presenti maggiormente nella zona della Pianura Padana</w:t>
      </w:r>
    </w:p>
    <w:p w14:paraId="50DE1183" w14:textId="2C90BE4B" w:rsidR="00026495" w:rsidRDefault="00026495" w:rsidP="00026495">
      <w:pPr>
        <w:pStyle w:val="Paragrafoelenco"/>
        <w:numPr>
          <w:ilvl w:val="0"/>
          <w:numId w:val="2"/>
        </w:numPr>
      </w:pPr>
      <w:r>
        <w:t xml:space="preserve">Ho incluso le specie </w:t>
      </w:r>
      <w:proofErr w:type="spellStart"/>
      <w:r>
        <w:t>fenologicamente</w:t>
      </w:r>
      <w:proofErr w:type="spellEnd"/>
      <w:r>
        <w:t xml:space="preserve"> diverse tra di loro</w:t>
      </w:r>
      <w:r w:rsidR="00542466">
        <w:t>.</w:t>
      </w:r>
    </w:p>
    <w:p w14:paraId="0E6DD3CC" w14:textId="25C25DAF" w:rsidR="00026495" w:rsidRDefault="00026495" w:rsidP="00026495">
      <w:pPr>
        <w:pStyle w:val="Paragrafoelenco"/>
        <w:numPr>
          <w:ilvl w:val="0"/>
          <w:numId w:val="2"/>
        </w:numPr>
      </w:pPr>
      <w:r>
        <w:t>Ho incluso le specie che hanno come habitat zone umide come risaie o in vicinanza di lagh</w:t>
      </w:r>
      <w:r w:rsidR="00542466">
        <w:t>i/pozze d’acqua.</w:t>
      </w:r>
    </w:p>
    <w:p w14:paraId="3BA328DD" w14:textId="47E1142B" w:rsidR="00542466" w:rsidRDefault="00542466" w:rsidP="00026495">
      <w:pPr>
        <w:pStyle w:val="Paragrafoelenco"/>
        <w:numPr>
          <w:ilvl w:val="0"/>
          <w:numId w:val="2"/>
        </w:numPr>
      </w:pPr>
      <w:r>
        <w:t>Ho incluso le specie presenti nel territorio nella stagione primaverile/estiva.</w:t>
      </w:r>
    </w:p>
    <w:p w14:paraId="5230D201" w14:textId="44B6DAD0" w:rsidR="0070056E" w:rsidRDefault="0070056E">
      <w:pPr>
        <w:spacing w:line="259" w:lineRule="auto"/>
        <w:jc w:val="left"/>
      </w:pPr>
      <w:r>
        <w:br w:type="page"/>
      </w:r>
    </w:p>
    <w:tbl>
      <w:tblPr>
        <w:tblStyle w:val="Grigliatabella"/>
        <w:tblW w:w="14850" w:type="dxa"/>
        <w:tblLook w:val="04A0" w:firstRow="1" w:lastRow="0" w:firstColumn="1" w:lastColumn="0" w:noHBand="0" w:noVBand="1"/>
      </w:tblPr>
      <w:tblGrid>
        <w:gridCol w:w="1444"/>
        <w:gridCol w:w="1594"/>
        <w:gridCol w:w="1108"/>
        <w:gridCol w:w="1034"/>
        <w:gridCol w:w="1004"/>
        <w:gridCol w:w="817"/>
        <w:gridCol w:w="1281"/>
        <w:gridCol w:w="1016"/>
        <w:gridCol w:w="1003"/>
        <w:gridCol w:w="990"/>
        <w:gridCol w:w="1008"/>
        <w:gridCol w:w="2551"/>
      </w:tblGrid>
      <w:tr w:rsidR="00D74016" w:rsidRPr="0070056E" w14:paraId="4F685290" w14:textId="032F6EDC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40FCCDDC" w14:textId="77777777" w:rsidR="00D74016" w:rsidRPr="000019E4" w:rsidRDefault="00D74016" w:rsidP="0054672F">
            <w:pPr>
              <w:jc w:val="center"/>
              <w:rPr>
                <w:b/>
                <w:bCs/>
                <w:szCs w:val="24"/>
              </w:rPr>
            </w:pPr>
            <w:r w:rsidRPr="000019E4">
              <w:rPr>
                <w:b/>
                <w:bCs/>
                <w:szCs w:val="24"/>
              </w:rPr>
              <w:lastRenderedPageBreak/>
              <w:t>nome comune</w:t>
            </w:r>
          </w:p>
        </w:tc>
        <w:tc>
          <w:tcPr>
            <w:tcW w:w="1529" w:type="dxa"/>
            <w:noWrap/>
            <w:vAlign w:val="center"/>
            <w:hideMark/>
          </w:tcPr>
          <w:p w14:paraId="72ACD666" w14:textId="77777777" w:rsidR="00D74016" w:rsidRPr="000019E4" w:rsidRDefault="00D74016" w:rsidP="0054672F">
            <w:pPr>
              <w:jc w:val="center"/>
              <w:rPr>
                <w:b/>
                <w:bCs/>
                <w:szCs w:val="24"/>
              </w:rPr>
            </w:pPr>
            <w:r w:rsidRPr="000019E4">
              <w:rPr>
                <w:b/>
                <w:bCs/>
                <w:szCs w:val="24"/>
              </w:rPr>
              <w:t>specie</w:t>
            </w:r>
          </w:p>
        </w:tc>
        <w:tc>
          <w:tcPr>
            <w:tcW w:w="8726" w:type="dxa"/>
            <w:gridSpan w:val="9"/>
            <w:noWrap/>
            <w:vAlign w:val="center"/>
            <w:hideMark/>
          </w:tcPr>
          <w:p w14:paraId="42A858ED" w14:textId="74DF4388" w:rsidR="00D74016" w:rsidRPr="000019E4" w:rsidRDefault="00D74016" w:rsidP="000019E4">
            <w:pPr>
              <w:jc w:val="center"/>
              <w:rPr>
                <w:szCs w:val="24"/>
              </w:rPr>
            </w:pPr>
            <w:r w:rsidRPr="000019E4">
              <w:rPr>
                <w:b/>
                <w:bCs/>
                <w:szCs w:val="24"/>
              </w:rPr>
              <w:t>c</w:t>
            </w:r>
            <w:r w:rsidRPr="000019E4">
              <w:rPr>
                <w:b/>
                <w:bCs/>
                <w:szCs w:val="24"/>
              </w:rPr>
              <w:t>aratteristiche</w:t>
            </w:r>
            <w:r w:rsidR="002C5E9C">
              <w:rPr>
                <w:b/>
                <w:bCs/>
                <w:szCs w:val="24"/>
              </w:rPr>
              <w:t xml:space="preserve"> riproduttive</w:t>
            </w:r>
            <w:r w:rsidRPr="000019E4">
              <w:rPr>
                <w:b/>
                <w:bCs/>
                <w:szCs w:val="24"/>
              </w:rPr>
              <w:t>**</w:t>
            </w:r>
          </w:p>
        </w:tc>
        <w:tc>
          <w:tcPr>
            <w:tcW w:w="3254" w:type="dxa"/>
            <w:vAlign w:val="center"/>
          </w:tcPr>
          <w:p w14:paraId="4DBC9077" w14:textId="28A41BAE" w:rsidR="00D74016" w:rsidRPr="000019E4" w:rsidRDefault="00D74016" w:rsidP="00475EDE">
            <w:pPr>
              <w:jc w:val="center"/>
              <w:rPr>
                <w:b/>
                <w:bCs/>
                <w:szCs w:val="24"/>
              </w:rPr>
            </w:pPr>
            <w:r w:rsidRPr="000019E4">
              <w:rPr>
                <w:b/>
                <w:bCs/>
                <w:szCs w:val="24"/>
              </w:rPr>
              <w:t>note</w:t>
            </w:r>
          </w:p>
        </w:tc>
      </w:tr>
      <w:tr w:rsidR="00CD6B53" w:rsidRPr="0070056E" w14:paraId="61826DDC" w14:textId="55FEF4F5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70344FAD" w14:textId="77777777" w:rsidR="00D74016" w:rsidRPr="0070056E" w:rsidRDefault="00D74016" w:rsidP="0054672F">
            <w:pPr>
              <w:jc w:val="left"/>
            </w:pPr>
          </w:p>
        </w:tc>
        <w:tc>
          <w:tcPr>
            <w:tcW w:w="1529" w:type="dxa"/>
            <w:noWrap/>
            <w:vAlign w:val="center"/>
            <w:hideMark/>
          </w:tcPr>
          <w:p w14:paraId="7AD02C07" w14:textId="77777777" w:rsidR="00D74016" w:rsidRPr="0070056E" w:rsidRDefault="00D74016" w:rsidP="0054672F">
            <w:pPr>
              <w:jc w:val="left"/>
            </w:pPr>
          </w:p>
        </w:tc>
        <w:tc>
          <w:tcPr>
            <w:tcW w:w="1108" w:type="dxa"/>
            <w:noWrap/>
            <w:hideMark/>
          </w:tcPr>
          <w:p w14:paraId="75E0A5CE" w14:textId="204DC6A1" w:rsidR="00D74016" w:rsidRPr="000019E4" w:rsidRDefault="00D74016">
            <w:pPr>
              <w:rPr>
                <w:b/>
                <w:bCs/>
              </w:rPr>
            </w:pPr>
            <w:r w:rsidRPr="000019E4">
              <w:rPr>
                <w:b/>
                <w:bCs/>
              </w:rPr>
              <w:t>breeding season</w:t>
            </w:r>
            <w:r w:rsidRPr="000019E4">
              <w:rPr>
                <w:b/>
                <w:bCs/>
              </w:rPr>
              <w:t>*</w:t>
            </w:r>
          </w:p>
        </w:tc>
        <w:tc>
          <w:tcPr>
            <w:tcW w:w="966" w:type="dxa"/>
            <w:noWrap/>
            <w:hideMark/>
          </w:tcPr>
          <w:p w14:paraId="4645C46D" w14:textId="77777777" w:rsidR="00D74016" w:rsidRPr="000019E4" w:rsidRDefault="00D74016">
            <w:pPr>
              <w:rPr>
                <w:b/>
                <w:bCs/>
              </w:rPr>
            </w:pPr>
            <w:r w:rsidRPr="000019E4">
              <w:rPr>
                <w:b/>
                <w:bCs/>
              </w:rPr>
              <w:t xml:space="preserve">first clutches </w:t>
            </w:r>
            <w:proofErr w:type="spellStart"/>
            <w:r w:rsidRPr="000019E4">
              <w:rPr>
                <w:b/>
                <w:bCs/>
              </w:rPr>
              <w:t>laid</w:t>
            </w:r>
            <w:proofErr w:type="spellEnd"/>
          </w:p>
        </w:tc>
        <w:tc>
          <w:tcPr>
            <w:tcW w:w="939" w:type="dxa"/>
            <w:noWrap/>
            <w:hideMark/>
          </w:tcPr>
          <w:p w14:paraId="7D8D5559" w14:textId="77777777" w:rsidR="00D74016" w:rsidRPr="000019E4" w:rsidRDefault="00D74016">
            <w:pPr>
              <w:rPr>
                <w:b/>
                <w:bCs/>
              </w:rPr>
            </w:pPr>
            <w:proofErr w:type="spellStart"/>
            <w:r w:rsidRPr="000019E4">
              <w:rPr>
                <w:b/>
                <w:bCs/>
              </w:rPr>
              <w:t>number</w:t>
            </w:r>
            <w:proofErr w:type="spellEnd"/>
            <w:r w:rsidRPr="000019E4">
              <w:rPr>
                <w:b/>
                <w:bCs/>
              </w:rPr>
              <w:t xml:space="preserve"> of </w:t>
            </w:r>
            <w:proofErr w:type="spellStart"/>
            <w:r w:rsidRPr="000019E4">
              <w:rPr>
                <w:b/>
                <w:bCs/>
              </w:rPr>
              <w:t>broods</w:t>
            </w:r>
            <w:proofErr w:type="spellEnd"/>
          </w:p>
        </w:tc>
        <w:tc>
          <w:tcPr>
            <w:tcW w:w="767" w:type="dxa"/>
            <w:noWrap/>
            <w:hideMark/>
          </w:tcPr>
          <w:p w14:paraId="321029AC" w14:textId="77777777" w:rsidR="00D74016" w:rsidRPr="000019E4" w:rsidRDefault="00D74016">
            <w:pPr>
              <w:rPr>
                <w:b/>
                <w:bCs/>
              </w:rPr>
            </w:pPr>
            <w:proofErr w:type="spellStart"/>
            <w:r w:rsidRPr="000019E4">
              <w:rPr>
                <w:b/>
                <w:bCs/>
              </w:rPr>
              <w:t>cluthc</w:t>
            </w:r>
            <w:proofErr w:type="spellEnd"/>
            <w:r w:rsidRPr="000019E4">
              <w:rPr>
                <w:b/>
                <w:bCs/>
              </w:rPr>
              <w:t xml:space="preserve"> size</w:t>
            </w:r>
          </w:p>
        </w:tc>
        <w:tc>
          <w:tcPr>
            <w:tcW w:w="1192" w:type="dxa"/>
            <w:noWrap/>
            <w:hideMark/>
          </w:tcPr>
          <w:p w14:paraId="311B8C85" w14:textId="77777777" w:rsidR="00D74016" w:rsidRPr="000019E4" w:rsidRDefault="00D74016">
            <w:pPr>
              <w:rPr>
                <w:b/>
                <w:bCs/>
              </w:rPr>
            </w:pPr>
            <w:proofErr w:type="spellStart"/>
            <w:r w:rsidRPr="000019E4">
              <w:rPr>
                <w:b/>
                <w:bCs/>
              </w:rPr>
              <w:t>incubation</w:t>
            </w:r>
            <w:proofErr w:type="spellEnd"/>
            <w:r w:rsidRPr="000019E4">
              <w:rPr>
                <w:b/>
                <w:bCs/>
              </w:rPr>
              <w:t xml:space="preserve"> </w:t>
            </w:r>
            <w:proofErr w:type="spellStart"/>
            <w:r w:rsidRPr="000019E4">
              <w:rPr>
                <w:b/>
                <w:bCs/>
              </w:rPr>
              <w:t>period</w:t>
            </w:r>
            <w:proofErr w:type="spellEnd"/>
            <w:r w:rsidRPr="000019E4">
              <w:rPr>
                <w:b/>
                <w:bCs/>
              </w:rPr>
              <w:t xml:space="preserve"> </w:t>
            </w:r>
          </w:p>
        </w:tc>
        <w:tc>
          <w:tcPr>
            <w:tcW w:w="950" w:type="dxa"/>
            <w:noWrap/>
            <w:hideMark/>
          </w:tcPr>
          <w:p w14:paraId="08EA866A" w14:textId="77777777" w:rsidR="00D74016" w:rsidRPr="000019E4" w:rsidRDefault="00D74016">
            <w:pPr>
              <w:rPr>
                <w:b/>
                <w:bCs/>
              </w:rPr>
            </w:pPr>
            <w:proofErr w:type="spellStart"/>
            <w:r w:rsidRPr="000019E4">
              <w:rPr>
                <w:b/>
                <w:bCs/>
              </w:rPr>
              <w:t>fledging</w:t>
            </w:r>
            <w:proofErr w:type="spellEnd"/>
            <w:r w:rsidRPr="000019E4">
              <w:rPr>
                <w:b/>
                <w:bCs/>
              </w:rPr>
              <w:t xml:space="preserve"> </w:t>
            </w:r>
            <w:proofErr w:type="spellStart"/>
            <w:r w:rsidRPr="000019E4">
              <w:rPr>
                <w:b/>
                <w:bCs/>
              </w:rPr>
              <w:t>period</w:t>
            </w:r>
            <w:proofErr w:type="spellEnd"/>
          </w:p>
        </w:tc>
        <w:tc>
          <w:tcPr>
            <w:tcW w:w="937" w:type="dxa"/>
            <w:noWrap/>
            <w:hideMark/>
          </w:tcPr>
          <w:p w14:paraId="2833378C" w14:textId="77777777" w:rsidR="00D74016" w:rsidRPr="000019E4" w:rsidRDefault="00D74016">
            <w:pPr>
              <w:rPr>
                <w:b/>
                <w:bCs/>
              </w:rPr>
            </w:pPr>
            <w:proofErr w:type="spellStart"/>
            <w:r w:rsidRPr="000019E4">
              <w:rPr>
                <w:b/>
                <w:bCs/>
              </w:rPr>
              <w:t>lifespan</w:t>
            </w:r>
            <w:proofErr w:type="spellEnd"/>
          </w:p>
        </w:tc>
        <w:tc>
          <w:tcPr>
            <w:tcW w:w="925" w:type="dxa"/>
            <w:noWrap/>
            <w:hideMark/>
          </w:tcPr>
          <w:p w14:paraId="4FE6C1B0" w14:textId="77777777" w:rsidR="00D74016" w:rsidRPr="000019E4" w:rsidRDefault="00D74016">
            <w:pPr>
              <w:rPr>
                <w:b/>
                <w:bCs/>
              </w:rPr>
            </w:pPr>
            <w:proofErr w:type="spellStart"/>
            <w:r w:rsidRPr="000019E4">
              <w:rPr>
                <w:b/>
                <w:bCs/>
              </w:rPr>
              <w:t>adult</w:t>
            </w:r>
            <w:proofErr w:type="spellEnd"/>
            <w:r w:rsidRPr="000019E4">
              <w:rPr>
                <w:b/>
                <w:bCs/>
              </w:rPr>
              <w:t xml:space="preserve"> survival</w:t>
            </w:r>
          </w:p>
        </w:tc>
        <w:tc>
          <w:tcPr>
            <w:tcW w:w="942" w:type="dxa"/>
            <w:noWrap/>
            <w:hideMark/>
          </w:tcPr>
          <w:p w14:paraId="62A14FE2" w14:textId="77777777" w:rsidR="00D74016" w:rsidRPr="000019E4" w:rsidRDefault="00D74016">
            <w:pPr>
              <w:rPr>
                <w:b/>
                <w:bCs/>
              </w:rPr>
            </w:pPr>
            <w:proofErr w:type="spellStart"/>
            <w:r w:rsidRPr="000019E4">
              <w:rPr>
                <w:b/>
                <w:bCs/>
              </w:rPr>
              <w:t>juvenile</w:t>
            </w:r>
            <w:proofErr w:type="spellEnd"/>
            <w:r w:rsidRPr="000019E4">
              <w:rPr>
                <w:b/>
                <w:bCs/>
              </w:rPr>
              <w:t xml:space="preserve"> survival</w:t>
            </w:r>
          </w:p>
        </w:tc>
        <w:tc>
          <w:tcPr>
            <w:tcW w:w="3254" w:type="dxa"/>
            <w:vAlign w:val="center"/>
          </w:tcPr>
          <w:p w14:paraId="31082FAD" w14:textId="77777777" w:rsidR="00D74016" w:rsidRPr="0070056E" w:rsidRDefault="00D74016" w:rsidP="00475EDE">
            <w:pPr>
              <w:jc w:val="left"/>
            </w:pPr>
          </w:p>
        </w:tc>
      </w:tr>
      <w:tr w:rsidR="00CD6B53" w:rsidRPr="0070056E" w14:paraId="3AFB08D3" w14:textId="2219BD11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63BD8C2D" w14:textId="77777777" w:rsidR="00D74016" w:rsidRPr="0070056E" w:rsidRDefault="00D74016" w:rsidP="0054672F">
            <w:pPr>
              <w:jc w:val="left"/>
            </w:pPr>
            <w:r w:rsidRPr="0070056E">
              <w:t>gazza</w:t>
            </w:r>
          </w:p>
        </w:tc>
        <w:tc>
          <w:tcPr>
            <w:tcW w:w="1529" w:type="dxa"/>
            <w:noWrap/>
            <w:vAlign w:val="center"/>
            <w:hideMark/>
          </w:tcPr>
          <w:p w14:paraId="25F563EB" w14:textId="77777777" w:rsidR="00D74016" w:rsidRPr="0070056E" w:rsidRDefault="00D74016" w:rsidP="0054672F">
            <w:pPr>
              <w:jc w:val="left"/>
            </w:pPr>
            <w:r w:rsidRPr="0070056E">
              <w:t xml:space="preserve">pica </w:t>
            </w:r>
            <w:proofErr w:type="spellStart"/>
            <w:r w:rsidRPr="0070056E">
              <w:t>pica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7217F9B1" w14:textId="667E3531" w:rsidR="00D74016" w:rsidRPr="0070056E" w:rsidRDefault="00D74016" w:rsidP="0054672F">
            <w:pPr>
              <w:jc w:val="left"/>
            </w:pPr>
            <w:r w:rsidRPr="0070056E">
              <w:t>20</w:t>
            </w:r>
            <w:r w:rsidR="001C12BD">
              <w:t>/03 –</w:t>
            </w:r>
            <w:r w:rsidRPr="0070056E">
              <w:t xml:space="preserve"> 3</w:t>
            </w:r>
            <w:r w:rsidR="001C12BD">
              <w:t>1/07</w:t>
            </w:r>
          </w:p>
        </w:tc>
        <w:tc>
          <w:tcPr>
            <w:tcW w:w="966" w:type="dxa"/>
            <w:noWrap/>
            <w:vAlign w:val="center"/>
            <w:hideMark/>
          </w:tcPr>
          <w:p w14:paraId="1CD2FA62" w14:textId="24CEB785" w:rsidR="00D74016" w:rsidRPr="0070056E" w:rsidRDefault="00D74016" w:rsidP="0054672F">
            <w:pPr>
              <w:jc w:val="left"/>
            </w:pPr>
            <w:r w:rsidRPr="0070056E">
              <w:t>22</w:t>
            </w:r>
            <w:r w:rsidR="00A37A3D">
              <w:t xml:space="preserve"> </w:t>
            </w:r>
            <w:proofErr w:type="spellStart"/>
            <w:r w:rsidRPr="0070056E">
              <w:t>apr</w:t>
            </w:r>
            <w:r w:rsidR="00A37A3D">
              <w:t>il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64DC3779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  <w:r w:rsidRPr="0070056E">
              <w:t xml:space="preserve"> </w:t>
            </w:r>
          </w:p>
        </w:tc>
        <w:tc>
          <w:tcPr>
            <w:tcW w:w="767" w:type="dxa"/>
            <w:noWrap/>
            <w:vAlign w:val="center"/>
            <w:hideMark/>
          </w:tcPr>
          <w:p w14:paraId="6F490DCC" w14:textId="77777777" w:rsidR="00D74016" w:rsidRPr="0070056E" w:rsidRDefault="00D74016" w:rsidP="00180A78">
            <w:pPr>
              <w:jc w:val="left"/>
            </w:pPr>
            <w:r w:rsidRPr="0070056E">
              <w:t xml:space="preserve">5-6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60A33A14" w14:textId="77777777" w:rsidR="00D74016" w:rsidRPr="0070056E" w:rsidRDefault="00D74016" w:rsidP="00180A78">
            <w:pPr>
              <w:jc w:val="left"/>
            </w:pPr>
            <w:r w:rsidRPr="0070056E">
              <w:t>20 days</w:t>
            </w:r>
          </w:p>
        </w:tc>
        <w:tc>
          <w:tcPr>
            <w:tcW w:w="950" w:type="dxa"/>
            <w:noWrap/>
            <w:vAlign w:val="center"/>
            <w:hideMark/>
          </w:tcPr>
          <w:p w14:paraId="70F7EB8D" w14:textId="77777777" w:rsidR="00D74016" w:rsidRPr="0070056E" w:rsidRDefault="00D74016" w:rsidP="00180A78">
            <w:pPr>
              <w:jc w:val="left"/>
            </w:pPr>
            <w:r w:rsidRPr="0070056E">
              <w:t>26-31 days</w:t>
            </w:r>
          </w:p>
        </w:tc>
        <w:tc>
          <w:tcPr>
            <w:tcW w:w="937" w:type="dxa"/>
            <w:noWrap/>
            <w:vAlign w:val="center"/>
            <w:hideMark/>
          </w:tcPr>
          <w:p w14:paraId="72147BB4" w14:textId="77777777" w:rsidR="00D74016" w:rsidRPr="0070056E" w:rsidRDefault="00D74016" w:rsidP="00180A78">
            <w:pPr>
              <w:jc w:val="left"/>
            </w:pPr>
            <w:r w:rsidRPr="0070056E">
              <w:t xml:space="preserve">5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16DA8F6B" w14:textId="77777777" w:rsidR="00D74016" w:rsidRPr="0070056E" w:rsidRDefault="00D74016" w:rsidP="00180A78">
            <w:pPr>
              <w:jc w:val="left"/>
            </w:pPr>
            <w:r w:rsidRPr="0070056E">
              <w:t>0.69</w:t>
            </w:r>
          </w:p>
        </w:tc>
        <w:tc>
          <w:tcPr>
            <w:tcW w:w="942" w:type="dxa"/>
            <w:noWrap/>
            <w:vAlign w:val="center"/>
            <w:hideMark/>
          </w:tcPr>
          <w:p w14:paraId="59BCCC6B" w14:textId="77777777" w:rsidR="00D74016" w:rsidRPr="0070056E" w:rsidRDefault="00D74016" w:rsidP="00180A78">
            <w:pPr>
              <w:jc w:val="left"/>
            </w:pPr>
            <w:r w:rsidRPr="0070056E">
              <w:t>0.4</w:t>
            </w:r>
          </w:p>
        </w:tc>
        <w:tc>
          <w:tcPr>
            <w:tcW w:w="3254" w:type="dxa"/>
            <w:vAlign w:val="center"/>
          </w:tcPr>
          <w:p w14:paraId="5076F803" w14:textId="7513F22E" w:rsidR="00D74016" w:rsidRPr="0070056E" w:rsidRDefault="001C12BD" w:rsidP="00475EDE">
            <w:pPr>
              <w:jc w:val="left"/>
            </w:pPr>
            <w:r>
              <w:t>Specie monitorata per WN</w:t>
            </w:r>
          </w:p>
        </w:tc>
      </w:tr>
      <w:tr w:rsidR="00CD6B53" w:rsidRPr="0070056E" w14:paraId="0EFA000B" w14:textId="7F1565D3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4B8E6C54" w14:textId="77777777" w:rsidR="00D74016" w:rsidRPr="0070056E" w:rsidRDefault="00D74016" w:rsidP="0054672F">
            <w:pPr>
              <w:jc w:val="left"/>
            </w:pPr>
            <w:r w:rsidRPr="0070056E">
              <w:t>cornacchia grigia</w:t>
            </w:r>
          </w:p>
        </w:tc>
        <w:tc>
          <w:tcPr>
            <w:tcW w:w="1529" w:type="dxa"/>
            <w:noWrap/>
            <w:vAlign w:val="center"/>
            <w:hideMark/>
          </w:tcPr>
          <w:p w14:paraId="044B0E1A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corvus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cornix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21C91CDF" w14:textId="7ED9C2A6" w:rsidR="00D74016" w:rsidRPr="0070056E" w:rsidRDefault="001C12BD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>/03 –</w:t>
            </w:r>
            <w:r w:rsidR="00D74016" w:rsidRPr="0070056E">
              <w:t xml:space="preserve"> 30</w:t>
            </w:r>
            <w:r>
              <w:t>/06</w:t>
            </w:r>
          </w:p>
        </w:tc>
        <w:tc>
          <w:tcPr>
            <w:tcW w:w="966" w:type="dxa"/>
            <w:noWrap/>
            <w:vAlign w:val="center"/>
            <w:hideMark/>
          </w:tcPr>
          <w:p w14:paraId="3B656CF4" w14:textId="77777777" w:rsidR="00D74016" w:rsidRPr="0070056E" w:rsidRDefault="00D74016" w:rsidP="0054672F">
            <w:pPr>
              <w:jc w:val="left"/>
              <w:rPr>
                <w:u w:val="single"/>
              </w:rPr>
            </w:pPr>
            <w:hyperlink r:id="rId5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39" w:type="dxa"/>
            <w:noWrap/>
            <w:vAlign w:val="center"/>
            <w:hideMark/>
          </w:tcPr>
          <w:p w14:paraId="3D11B398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6B2397B9" w14:textId="77777777" w:rsidR="00D74016" w:rsidRPr="0070056E" w:rsidRDefault="00D74016" w:rsidP="00180A78">
            <w:pPr>
              <w:jc w:val="left"/>
            </w:pPr>
            <w:r w:rsidRPr="0070056E">
              <w:t xml:space="preserve">3-6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4F807550" w14:textId="77777777" w:rsidR="00D74016" w:rsidRPr="0070056E" w:rsidRDefault="00D74016" w:rsidP="00180A78">
            <w:pPr>
              <w:jc w:val="left"/>
            </w:pPr>
            <w:r w:rsidRPr="0070056E">
              <w:t>18-19 days</w:t>
            </w:r>
          </w:p>
        </w:tc>
        <w:tc>
          <w:tcPr>
            <w:tcW w:w="950" w:type="dxa"/>
            <w:noWrap/>
            <w:vAlign w:val="center"/>
            <w:hideMark/>
          </w:tcPr>
          <w:p w14:paraId="0E21677D" w14:textId="77777777" w:rsidR="00D74016" w:rsidRPr="0070056E" w:rsidRDefault="00D74016" w:rsidP="00180A78">
            <w:pPr>
              <w:jc w:val="left"/>
            </w:pPr>
            <w:r w:rsidRPr="0070056E">
              <w:t>28-30 days</w:t>
            </w:r>
          </w:p>
        </w:tc>
        <w:tc>
          <w:tcPr>
            <w:tcW w:w="937" w:type="dxa"/>
            <w:noWrap/>
            <w:vAlign w:val="center"/>
            <w:hideMark/>
          </w:tcPr>
          <w:p w14:paraId="328BEFB1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6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25" w:type="dxa"/>
            <w:noWrap/>
            <w:vAlign w:val="center"/>
            <w:hideMark/>
          </w:tcPr>
          <w:p w14:paraId="3D772581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7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42" w:type="dxa"/>
            <w:noWrap/>
            <w:vAlign w:val="center"/>
            <w:hideMark/>
          </w:tcPr>
          <w:p w14:paraId="1EE6954A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8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3254" w:type="dxa"/>
            <w:vAlign w:val="center"/>
          </w:tcPr>
          <w:p w14:paraId="72F04E94" w14:textId="0E16E31E" w:rsidR="00D74016" w:rsidRPr="00C52BF2" w:rsidRDefault="00C52BF2" w:rsidP="00475EDE">
            <w:pPr>
              <w:jc w:val="left"/>
            </w:pPr>
            <w:r>
              <w:t>Specie monitorata per WN</w:t>
            </w:r>
          </w:p>
        </w:tc>
      </w:tr>
      <w:tr w:rsidR="00CD6B53" w:rsidRPr="0070056E" w14:paraId="63686CA1" w14:textId="08037895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27E05667" w14:textId="77777777" w:rsidR="00D74016" w:rsidRPr="0070056E" w:rsidRDefault="00D74016" w:rsidP="0054672F">
            <w:pPr>
              <w:jc w:val="left"/>
            </w:pPr>
            <w:r w:rsidRPr="0070056E">
              <w:t>ghiandaia</w:t>
            </w:r>
          </w:p>
        </w:tc>
        <w:tc>
          <w:tcPr>
            <w:tcW w:w="1529" w:type="dxa"/>
            <w:noWrap/>
            <w:vAlign w:val="center"/>
            <w:hideMark/>
          </w:tcPr>
          <w:p w14:paraId="46F7AAA6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garrulus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glandarius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7AA0EEDB" w14:textId="23F29741" w:rsidR="00D74016" w:rsidRPr="0070056E" w:rsidRDefault="00D74016" w:rsidP="0054672F">
            <w:pPr>
              <w:jc w:val="left"/>
            </w:pPr>
            <w:r w:rsidRPr="0070056E">
              <w:t>15</w:t>
            </w:r>
            <w:r w:rsidR="001C12BD">
              <w:t>/04 –</w:t>
            </w:r>
            <w:r w:rsidRPr="0070056E">
              <w:t xml:space="preserve"> 30</w:t>
            </w:r>
            <w:r w:rsidR="001C12BD">
              <w:t>/06</w:t>
            </w:r>
          </w:p>
        </w:tc>
        <w:tc>
          <w:tcPr>
            <w:tcW w:w="966" w:type="dxa"/>
            <w:noWrap/>
            <w:vAlign w:val="center"/>
            <w:hideMark/>
          </w:tcPr>
          <w:p w14:paraId="0AF84EBC" w14:textId="77777777" w:rsidR="00D74016" w:rsidRPr="0070056E" w:rsidRDefault="00D74016" w:rsidP="0054672F">
            <w:pPr>
              <w:jc w:val="left"/>
            </w:pPr>
            <w:r w:rsidRPr="0070056E">
              <w:t>31 march</w:t>
            </w:r>
          </w:p>
        </w:tc>
        <w:tc>
          <w:tcPr>
            <w:tcW w:w="939" w:type="dxa"/>
            <w:noWrap/>
            <w:vAlign w:val="center"/>
            <w:hideMark/>
          </w:tcPr>
          <w:p w14:paraId="72F1297B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28D153D0" w14:textId="77777777" w:rsidR="00D74016" w:rsidRPr="0070056E" w:rsidRDefault="00D74016" w:rsidP="00180A78">
            <w:pPr>
              <w:jc w:val="left"/>
            </w:pPr>
            <w:r w:rsidRPr="0070056E">
              <w:t xml:space="preserve">4-5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01891D6C" w14:textId="77777777" w:rsidR="00D74016" w:rsidRPr="0070056E" w:rsidRDefault="00D74016" w:rsidP="00180A78">
            <w:pPr>
              <w:jc w:val="left"/>
            </w:pPr>
            <w:r w:rsidRPr="0070056E">
              <w:t>18 days</w:t>
            </w:r>
          </w:p>
        </w:tc>
        <w:tc>
          <w:tcPr>
            <w:tcW w:w="950" w:type="dxa"/>
            <w:noWrap/>
            <w:vAlign w:val="center"/>
            <w:hideMark/>
          </w:tcPr>
          <w:p w14:paraId="043A56F5" w14:textId="77777777" w:rsidR="00D74016" w:rsidRPr="0070056E" w:rsidRDefault="00D74016" w:rsidP="00180A78">
            <w:pPr>
              <w:jc w:val="left"/>
            </w:pPr>
            <w:r w:rsidRPr="0070056E">
              <w:t>20-23 days</w:t>
            </w:r>
          </w:p>
        </w:tc>
        <w:tc>
          <w:tcPr>
            <w:tcW w:w="937" w:type="dxa"/>
            <w:noWrap/>
            <w:vAlign w:val="center"/>
            <w:hideMark/>
          </w:tcPr>
          <w:p w14:paraId="4D26BA9D" w14:textId="77777777" w:rsidR="00D74016" w:rsidRPr="0070056E" w:rsidRDefault="00D74016" w:rsidP="00180A78">
            <w:pPr>
              <w:jc w:val="left"/>
            </w:pPr>
            <w:r w:rsidRPr="0070056E">
              <w:t xml:space="preserve">4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61D1F48E" w14:textId="77777777" w:rsidR="00D74016" w:rsidRPr="0070056E" w:rsidRDefault="00D74016" w:rsidP="00180A78">
            <w:pPr>
              <w:jc w:val="left"/>
            </w:pPr>
            <w:r w:rsidRPr="0070056E">
              <w:t>0.59</w:t>
            </w:r>
          </w:p>
        </w:tc>
        <w:tc>
          <w:tcPr>
            <w:tcW w:w="942" w:type="dxa"/>
            <w:noWrap/>
            <w:vAlign w:val="center"/>
            <w:hideMark/>
          </w:tcPr>
          <w:p w14:paraId="4E9FCC2B" w14:textId="77777777" w:rsidR="00D74016" w:rsidRPr="0070056E" w:rsidRDefault="00D74016" w:rsidP="00180A78">
            <w:pPr>
              <w:jc w:val="left"/>
            </w:pPr>
            <w:r w:rsidRPr="0070056E">
              <w:t>0.6</w:t>
            </w:r>
          </w:p>
        </w:tc>
        <w:tc>
          <w:tcPr>
            <w:tcW w:w="3254" w:type="dxa"/>
            <w:vAlign w:val="center"/>
          </w:tcPr>
          <w:p w14:paraId="0835A680" w14:textId="262EA538" w:rsidR="00D74016" w:rsidRPr="0070056E" w:rsidRDefault="00C52BF2" w:rsidP="00475EDE">
            <w:pPr>
              <w:jc w:val="left"/>
            </w:pPr>
            <w:r>
              <w:t>Specie monitorata per WN</w:t>
            </w:r>
          </w:p>
        </w:tc>
      </w:tr>
      <w:tr w:rsidR="00CD6B53" w:rsidRPr="0070056E" w14:paraId="66615A81" w14:textId="64184448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07F259F5" w14:textId="77777777" w:rsidR="00D74016" w:rsidRPr="0070056E" w:rsidRDefault="00D74016" w:rsidP="0054672F">
            <w:pPr>
              <w:jc w:val="left"/>
            </w:pPr>
            <w:r w:rsidRPr="0070056E">
              <w:t>passera mattugia</w:t>
            </w:r>
          </w:p>
        </w:tc>
        <w:tc>
          <w:tcPr>
            <w:tcW w:w="1529" w:type="dxa"/>
            <w:noWrap/>
            <w:vAlign w:val="center"/>
            <w:hideMark/>
          </w:tcPr>
          <w:p w14:paraId="429435EA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passer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montanus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5254B216" w14:textId="030D59C3" w:rsidR="00D74016" w:rsidRPr="0070056E" w:rsidRDefault="001C12BD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>/04 –</w:t>
            </w:r>
            <w:r w:rsidR="00D74016" w:rsidRPr="0070056E">
              <w:t xml:space="preserve"> 10</w:t>
            </w:r>
            <w:r>
              <w:t>/07</w:t>
            </w:r>
          </w:p>
        </w:tc>
        <w:tc>
          <w:tcPr>
            <w:tcW w:w="966" w:type="dxa"/>
            <w:noWrap/>
            <w:vAlign w:val="center"/>
            <w:hideMark/>
          </w:tcPr>
          <w:p w14:paraId="1640C56B" w14:textId="77777777" w:rsidR="00D74016" w:rsidRPr="0070056E" w:rsidRDefault="00D74016" w:rsidP="0054672F">
            <w:pPr>
              <w:jc w:val="left"/>
            </w:pPr>
            <w:r w:rsidRPr="0070056E">
              <w:t xml:space="preserve">17 </w:t>
            </w:r>
            <w:proofErr w:type="spellStart"/>
            <w:r w:rsidRPr="0070056E">
              <w:t>may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4DE26207" w14:textId="77777777" w:rsidR="00D74016" w:rsidRPr="0070056E" w:rsidRDefault="00D74016" w:rsidP="0054672F">
            <w:pPr>
              <w:jc w:val="left"/>
            </w:pPr>
            <w:r w:rsidRPr="0070056E">
              <w:t xml:space="preserve">2-3 </w:t>
            </w:r>
            <w:proofErr w:type="spellStart"/>
            <w:r w:rsidRPr="0070056E">
              <w:t>broods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00D77D50" w14:textId="77777777" w:rsidR="00D74016" w:rsidRPr="0070056E" w:rsidRDefault="00D74016" w:rsidP="00180A78">
            <w:pPr>
              <w:jc w:val="left"/>
            </w:pPr>
            <w:r w:rsidRPr="0070056E">
              <w:t xml:space="preserve">5-6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65EF2693" w14:textId="77777777" w:rsidR="00D74016" w:rsidRPr="0070056E" w:rsidRDefault="00D74016" w:rsidP="00180A78">
            <w:pPr>
              <w:jc w:val="left"/>
            </w:pPr>
            <w:r w:rsidRPr="0070056E">
              <w:t>12-13 days</w:t>
            </w:r>
          </w:p>
        </w:tc>
        <w:tc>
          <w:tcPr>
            <w:tcW w:w="950" w:type="dxa"/>
            <w:noWrap/>
            <w:vAlign w:val="center"/>
            <w:hideMark/>
          </w:tcPr>
          <w:p w14:paraId="22A7BE4E" w14:textId="77777777" w:rsidR="00D74016" w:rsidRPr="0070056E" w:rsidRDefault="00D74016" w:rsidP="00180A78">
            <w:pPr>
              <w:jc w:val="left"/>
            </w:pPr>
            <w:r w:rsidRPr="0070056E">
              <w:t>15-18 days</w:t>
            </w:r>
          </w:p>
        </w:tc>
        <w:tc>
          <w:tcPr>
            <w:tcW w:w="937" w:type="dxa"/>
            <w:noWrap/>
            <w:vAlign w:val="center"/>
            <w:hideMark/>
          </w:tcPr>
          <w:p w14:paraId="183C80AB" w14:textId="77777777" w:rsidR="00D74016" w:rsidRPr="0070056E" w:rsidRDefault="00D74016" w:rsidP="00180A78">
            <w:pPr>
              <w:jc w:val="left"/>
            </w:pPr>
            <w:r w:rsidRPr="0070056E">
              <w:t xml:space="preserve">2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6420DACA" w14:textId="77777777" w:rsidR="00D74016" w:rsidRPr="0070056E" w:rsidRDefault="00D74016" w:rsidP="00180A78">
            <w:pPr>
              <w:jc w:val="left"/>
            </w:pPr>
            <w:r w:rsidRPr="0070056E">
              <w:t>0.43</w:t>
            </w:r>
          </w:p>
        </w:tc>
        <w:tc>
          <w:tcPr>
            <w:tcW w:w="942" w:type="dxa"/>
            <w:noWrap/>
            <w:vAlign w:val="center"/>
            <w:hideMark/>
          </w:tcPr>
          <w:p w14:paraId="5B7659D6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9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3254" w:type="dxa"/>
            <w:vAlign w:val="center"/>
          </w:tcPr>
          <w:p w14:paraId="12005F31" w14:textId="3176B304" w:rsidR="00D74016" w:rsidRPr="00C52BF2" w:rsidRDefault="00D62F35" w:rsidP="00475EDE">
            <w:pPr>
              <w:jc w:val="left"/>
            </w:pPr>
            <w:r>
              <w:t>Ho scelto di usare questa</w:t>
            </w:r>
            <w:r w:rsidR="0055360C">
              <w:t xml:space="preserve"> specie</w:t>
            </w:r>
            <w:r>
              <w:t xml:space="preserve"> e non </w:t>
            </w:r>
            <w:r w:rsidR="0055360C">
              <w:t xml:space="preserve">la </w:t>
            </w:r>
            <w:r>
              <w:t xml:space="preserve">passera d’Italia perché ai tempi </w:t>
            </w:r>
            <w:proofErr w:type="spellStart"/>
            <w:r>
              <w:t>Rubolini</w:t>
            </w:r>
            <w:proofErr w:type="spellEnd"/>
            <w:r>
              <w:t xml:space="preserve"> ci aveva consigliato di utilizzare i dati di questa perché più presente nel territorio e avere due specie di passero non mi sembrava utile</w:t>
            </w:r>
          </w:p>
        </w:tc>
      </w:tr>
      <w:tr w:rsidR="00CD6B53" w:rsidRPr="0070056E" w14:paraId="771FA3D7" w14:textId="335096E5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3FD9F90E" w14:textId="77777777" w:rsidR="00D74016" w:rsidRPr="0070056E" w:rsidRDefault="00D74016" w:rsidP="0054672F">
            <w:pPr>
              <w:jc w:val="left"/>
            </w:pPr>
            <w:r w:rsidRPr="0070056E">
              <w:t>merlo</w:t>
            </w:r>
          </w:p>
        </w:tc>
        <w:tc>
          <w:tcPr>
            <w:tcW w:w="1529" w:type="dxa"/>
            <w:noWrap/>
            <w:vAlign w:val="center"/>
            <w:hideMark/>
          </w:tcPr>
          <w:p w14:paraId="21391104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turdus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merula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5342FC1C" w14:textId="2F59479D" w:rsidR="00D74016" w:rsidRPr="0070056E" w:rsidRDefault="001C12BD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>/03 –</w:t>
            </w:r>
            <w:r w:rsidR="00D74016" w:rsidRPr="0070056E">
              <w:t xml:space="preserve"> 30</w:t>
            </w:r>
            <w:r>
              <w:t>/06</w:t>
            </w:r>
          </w:p>
        </w:tc>
        <w:tc>
          <w:tcPr>
            <w:tcW w:w="966" w:type="dxa"/>
            <w:noWrap/>
            <w:vAlign w:val="center"/>
            <w:hideMark/>
          </w:tcPr>
          <w:p w14:paraId="4BCE95EA" w14:textId="42B89922" w:rsidR="00D74016" w:rsidRPr="0070056E" w:rsidRDefault="00D74016" w:rsidP="0054672F">
            <w:pPr>
              <w:jc w:val="left"/>
            </w:pPr>
            <w:r w:rsidRPr="0070056E">
              <w:t>22</w:t>
            </w:r>
            <w:r w:rsidR="00A37A3D">
              <w:t xml:space="preserve"> </w:t>
            </w:r>
            <w:proofErr w:type="spellStart"/>
            <w:r w:rsidRPr="0070056E">
              <w:t>apr</w:t>
            </w:r>
            <w:r w:rsidR="00A37A3D">
              <w:t>il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4F5A0062" w14:textId="77777777" w:rsidR="00D74016" w:rsidRPr="0070056E" w:rsidRDefault="00D74016" w:rsidP="0054672F">
            <w:pPr>
              <w:jc w:val="left"/>
            </w:pPr>
            <w:r w:rsidRPr="0070056E">
              <w:t xml:space="preserve">2-3 </w:t>
            </w:r>
            <w:proofErr w:type="spellStart"/>
            <w:r w:rsidRPr="0070056E">
              <w:t>broods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4ACD894A" w14:textId="77777777" w:rsidR="00D74016" w:rsidRPr="0070056E" w:rsidRDefault="00D74016" w:rsidP="00180A78">
            <w:pPr>
              <w:jc w:val="left"/>
            </w:pPr>
            <w:r w:rsidRPr="0070056E">
              <w:t xml:space="preserve">3-4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4A18C5FB" w14:textId="77777777" w:rsidR="00D74016" w:rsidRPr="0070056E" w:rsidRDefault="00D74016" w:rsidP="00180A78">
            <w:pPr>
              <w:jc w:val="left"/>
            </w:pPr>
            <w:r w:rsidRPr="0070056E">
              <w:t>13-14 days</w:t>
            </w:r>
          </w:p>
        </w:tc>
        <w:tc>
          <w:tcPr>
            <w:tcW w:w="950" w:type="dxa"/>
            <w:noWrap/>
            <w:vAlign w:val="center"/>
            <w:hideMark/>
          </w:tcPr>
          <w:p w14:paraId="33700FD1" w14:textId="77777777" w:rsidR="00D74016" w:rsidRPr="0070056E" w:rsidRDefault="00D74016" w:rsidP="00180A78">
            <w:pPr>
              <w:jc w:val="left"/>
            </w:pPr>
            <w:r w:rsidRPr="0070056E">
              <w:t>14-16 days</w:t>
            </w:r>
          </w:p>
        </w:tc>
        <w:tc>
          <w:tcPr>
            <w:tcW w:w="937" w:type="dxa"/>
            <w:noWrap/>
            <w:vAlign w:val="center"/>
            <w:hideMark/>
          </w:tcPr>
          <w:p w14:paraId="6D1B9266" w14:textId="77777777" w:rsidR="00D74016" w:rsidRPr="0070056E" w:rsidRDefault="00D74016" w:rsidP="00180A78">
            <w:pPr>
              <w:jc w:val="left"/>
            </w:pPr>
            <w:r w:rsidRPr="0070056E">
              <w:t xml:space="preserve">3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55CC4C36" w14:textId="77777777" w:rsidR="00D74016" w:rsidRPr="0070056E" w:rsidRDefault="00D74016" w:rsidP="00180A78">
            <w:pPr>
              <w:jc w:val="left"/>
            </w:pPr>
            <w:r w:rsidRPr="0070056E">
              <w:t>0.65</w:t>
            </w:r>
          </w:p>
        </w:tc>
        <w:tc>
          <w:tcPr>
            <w:tcW w:w="942" w:type="dxa"/>
            <w:noWrap/>
            <w:vAlign w:val="center"/>
            <w:hideMark/>
          </w:tcPr>
          <w:p w14:paraId="1994A8E2" w14:textId="77777777" w:rsidR="00D74016" w:rsidRPr="0070056E" w:rsidRDefault="00D74016" w:rsidP="00180A78">
            <w:pPr>
              <w:jc w:val="left"/>
            </w:pPr>
            <w:r w:rsidRPr="0070056E">
              <w:t>0.564</w:t>
            </w:r>
          </w:p>
        </w:tc>
        <w:tc>
          <w:tcPr>
            <w:tcW w:w="3254" w:type="dxa"/>
            <w:vAlign w:val="center"/>
          </w:tcPr>
          <w:p w14:paraId="35B99C98" w14:textId="642FE72C" w:rsidR="00D74016" w:rsidRPr="0070056E" w:rsidRDefault="00D62F35" w:rsidP="00475EDE">
            <w:pPr>
              <w:jc w:val="left"/>
            </w:pPr>
            <w:r>
              <w:t>Preferenza alimentare delle zanzare</w:t>
            </w:r>
          </w:p>
        </w:tc>
      </w:tr>
      <w:tr w:rsidR="00CD6B53" w:rsidRPr="0070056E" w14:paraId="0C75BC38" w14:textId="0460ED7C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32AE5DAB" w14:textId="77777777" w:rsidR="00D74016" w:rsidRPr="0070056E" w:rsidRDefault="00D74016" w:rsidP="0054672F">
            <w:pPr>
              <w:jc w:val="left"/>
            </w:pPr>
            <w:r w:rsidRPr="0070056E">
              <w:t>capinera</w:t>
            </w:r>
          </w:p>
        </w:tc>
        <w:tc>
          <w:tcPr>
            <w:tcW w:w="1529" w:type="dxa"/>
            <w:noWrap/>
            <w:vAlign w:val="center"/>
            <w:hideMark/>
          </w:tcPr>
          <w:p w14:paraId="27719C58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sylvia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articapilla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088E0EF8" w14:textId="28A6F1D1" w:rsidR="00D74016" w:rsidRPr="0070056E" w:rsidRDefault="00D74016" w:rsidP="0054672F">
            <w:pPr>
              <w:jc w:val="left"/>
            </w:pPr>
            <w:r w:rsidRPr="0070056E">
              <w:t>15</w:t>
            </w:r>
            <w:r w:rsidR="00CA6287">
              <w:t>/04</w:t>
            </w:r>
            <w:r w:rsidRPr="0070056E">
              <w:t xml:space="preserve"> </w:t>
            </w:r>
            <w:r w:rsidR="00CA6287">
              <w:t>–</w:t>
            </w:r>
            <w:r w:rsidRPr="0070056E">
              <w:t xml:space="preserve"> 15</w:t>
            </w:r>
            <w:r w:rsidR="00CA6287">
              <w:t>/07</w:t>
            </w:r>
          </w:p>
        </w:tc>
        <w:tc>
          <w:tcPr>
            <w:tcW w:w="966" w:type="dxa"/>
            <w:noWrap/>
            <w:vAlign w:val="center"/>
            <w:hideMark/>
          </w:tcPr>
          <w:p w14:paraId="4CE0E9FA" w14:textId="77777777" w:rsidR="00D74016" w:rsidRPr="0070056E" w:rsidRDefault="00D74016" w:rsidP="0054672F">
            <w:pPr>
              <w:jc w:val="left"/>
            </w:pPr>
            <w:r w:rsidRPr="0070056E">
              <w:t xml:space="preserve">10 </w:t>
            </w:r>
            <w:proofErr w:type="spellStart"/>
            <w:r w:rsidRPr="0070056E">
              <w:t>may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6B7D0A43" w14:textId="77777777" w:rsidR="00D74016" w:rsidRPr="0070056E" w:rsidRDefault="00D74016" w:rsidP="0054672F">
            <w:pPr>
              <w:jc w:val="left"/>
            </w:pPr>
            <w:r w:rsidRPr="0070056E">
              <w:t xml:space="preserve">1-2 </w:t>
            </w:r>
            <w:proofErr w:type="spellStart"/>
            <w:r w:rsidRPr="0070056E">
              <w:t>broods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36FFA281" w14:textId="77777777" w:rsidR="00D74016" w:rsidRPr="0070056E" w:rsidRDefault="00D74016" w:rsidP="00180A78">
            <w:pPr>
              <w:jc w:val="left"/>
            </w:pPr>
            <w:r w:rsidRPr="0070056E">
              <w:t xml:space="preserve">4-5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0809F394" w14:textId="77777777" w:rsidR="00D74016" w:rsidRPr="0070056E" w:rsidRDefault="00D74016" w:rsidP="00180A78">
            <w:pPr>
              <w:jc w:val="left"/>
            </w:pPr>
            <w:r w:rsidRPr="0070056E">
              <w:t>13-14 days</w:t>
            </w:r>
          </w:p>
        </w:tc>
        <w:tc>
          <w:tcPr>
            <w:tcW w:w="950" w:type="dxa"/>
            <w:noWrap/>
            <w:vAlign w:val="center"/>
            <w:hideMark/>
          </w:tcPr>
          <w:p w14:paraId="00D21789" w14:textId="77777777" w:rsidR="00D74016" w:rsidRPr="0070056E" w:rsidRDefault="00D74016" w:rsidP="00180A78">
            <w:pPr>
              <w:jc w:val="left"/>
            </w:pPr>
            <w:r w:rsidRPr="0070056E">
              <w:t>11-12 days</w:t>
            </w:r>
          </w:p>
        </w:tc>
        <w:tc>
          <w:tcPr>
            <w:tcW w:w="937" w:type="dxa"/>
            <w:noWrap/>
            <w:vAlign w:val="center"/>
            <w:hideMark/>
          </w:tcPr>
          <w:p w14:paraId="16DDA10A" w14:textId="77777777" w:rsidR="00D74016" w:rsidRPr="0070056E" w:rsidRDefault="00D74016" w:rsidP="00180A78">
            <w:pPr>
              <w:jc w:val="left"/>
            </w:pPr>
            <w:r w:rsidRPr="0070056E">
              <w:t xml:space="preserve">2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4F77ADF0" w14:textId="77777777" w:rsidR="00D74016" w:rsidRPr="0070056E" w:rsidRDefault="00D74016" w:rsidP="00180A78">
            <w:pPr>
              <w:jc w:val="left"/>
            </w:pPr>
            <w:r w:rsidRPr="0070056E">
              <w:t>0.436</w:t>
            </w:r>
          </w:p>
        </w:tc>
        <w:tc>
          <w:tcPr>
            <w:tcW w:w="942" w:type="dxa"/>
            <w:noWrap/>
            <w:vAlign w:val="center"/>
            <w:hideMark/>
          </w:tcPr>
          <w:p w14:paraId="3D58A319" w14:textId="77777777" w:rsidR="00D74016" w:rsidRPr="0070056E" w:rsidRDefault="00D74016" w:rsidP="00180A78">
            <w:pPr>
              <w:jc w:val="left"/>
            </w:pPr>
            <w:r w:rsidRPr="0070056E">
              <w:t>0.356</w:t>
            </w:r>
          </w:p>
        </w:tc>
        <w:tc>
          <w:tcPr>
            <w:tcW w:w="3254" w:type="dxa"/>
            <w:vAlign w:val="center"/>
          </w:tcPr>
          <w:p w14:paraId="15836473" w14:textId="5A367578" w:rsidR="00D74016" w:rsidRPr="0070056E" w:rsidRDefault="00475EDE" w:rsidP="00475EDE">
            <w:pPr>
              <w:jc w:val="left"/>
            </w:pPr>
            <w:r>
              <w:t>Ampiamente diffusa nel territorio</w:t>
            </w:r>
          </w:p>
        </w:tc>
      </w:tr>
      <w:tr w:rsidR="00CD6B53" w:rsidRPr="0070056E" w14:paraId="3599362C" w14:textId="6CB13E4E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1BC2646C" w14:textId="77777777" w:rsidR="00D74016" w:rsidRPr="0070056E" w:rsidRDefault="00D74016" w:rsidP="0054672F">
            <w:pPr>
              <w:jc w:val="left"/>
            </w:pPr>
            <w:r w:rsidRPr="0070056E">
              <w:t>cinciallegra</w:t>
            </w:r>
          </w:p>
        </w:tc>
        <w:tc>
          <w:tcPr>
            <w:tcW w:w="1529" w:type="dxa"/>
            <w:noWrap/>
            <w:vAlign w:val="center"/>
            <w:hideMark/>
          </w:tcPr>
          <w:p w14:paraId="776DC052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parus</w:t>
            </w:r>
            <w:proofErr w:type="spellEnd"/>
            <w:r w:rsidRPr="0070056E">
              <w:t xml:space="preserve"> major</w:t>
            </w:r>
          </w:p>
        </w:tc>
        <w:tc>
          <w:tcPr>
            <w:tcW w:w="1108" w:type="dxa"/>
            <w:noWrap/>
            <w:vAlign w:val="center"/>
            <w:hideMark/>
          </w:tcPr>
          <w:p w14:paraId="3F8EADBF" w14:textId="4FA5B65F" w:rsidR="00D74016" w:rsidRPr="0070056E" w:rsidRDefault="00D74016" w:rsidP="0054672F">
            <w:pPr>
              <w:jc w:val="left"/>
            </w:pPr>
            <w:r w:rsidRPr="0070056E">
              <w:t>15</w:t>
            </w:r>
            <w:r w:rsidR="00CA6287">
              <w:t>/04</w:t>
            </w:r>
            <w:r w:rsidRPr="0070056E">
              <w:t xml:space="preserve"> </w:t>
            </w:r>
            <w:r w:rsidR="00CA6287">
              <w:t>–</w:t>
            </w:r>
            <w:r w:rsidRPr="0070056E">
              <w:t xml:space="preserve"> 30</w:t>
            </w:r>
            <w:r w:rsidR="00CA6287">
              <w:t>/06</w:t>
            </w:r>
          </w:p>
        </w:tc>
        <w:tc>
          <w:tcPr>
            <w:tcW w:w="966" w:type="dxa"/>
            <w:noWrap/>
            <w:vAlign w:val="center"/>
            <w:hideMark/>
          </w:tcPr>
          <w:p w14:paraId="5FAC48DC" w14:textId="794B3CAE" w:rsidR="00D74016" w:rsidRPr="0070056E" w:rsidRDefault="00D74016" w:rsidP="0054672F">
            <w:pPr>
              <w:jc w:val="left"/>
            </w:pPr>
            <w:r w:rsidRPr="0070056E">
              <w:t>26</w:t>
            </w:r>
            <w:r w:rsidR="00A37A3D">
              <w:t xml:space="preserve"> </w:t>
            </w:r>
            <w:proofErr w:type="spellStart"/>
            <w:r w:rsidRPr="0070056E">
              <w:t>apr</w:t>
            </w:r>
            <w:r w:rsidR="00A37A3D">
              <w:t>il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6F73FCE8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4FBA3A14" w14:textId="77777777" w:rsidR="00D74016" w:rsidRPr="0070056E" w:rsidRDefault="00D74016" w:rsidP="00180A78">
            <w:pPr>
              <w:jc w:val="left"/>
            </w:pPr>
            <w:r w:rsidRPr="0070056E">
              <w:t xml:space="preserve">7-9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3652FD63" w14:textId="77777777" w:rsidR="00D74016" w:rsidRPr="0070056E" w:rsidRDefault="00D74016" w:rsidP="00180A78">
            <w:pPr>
              <w:jc w:val="left"/>
            </w:pPr>
            <w:r w:rsidRPr="0070056E">
              <w:t>13-15 days</w:t>
            </w:r>
          </w:p>
        </w:tc>
        <w:tc>
          <w:tcPr>
            <w:tcW w:w="950" w:type="dxa"/>
            <w:noWrap/>
            <w:vAlign w:val="center"/>
            <w:hideMark/>
          </w:tcPr>
          <w:p w14:paraId="28CF9CED" w14:textId="77777777" w:rsidR="00D74016" w:rsidRPr="0070056E" w:rsidRDefault="00D74016" w:rsidP="00180A78">
            <w:pPr>
              <w:jc w:val="left"/>
            </w:pPr>
            <w:r w:rsidRPr="0070056E">
              <w:t>18-21 days</w:t>
            </w:r>
          </w:p>
        </w:tc>
        <w:tc>
          <w:tcPr>
            <w:tcW w:w="937" w:type="dxa"/>
            <w:noWrap/>
            <w:vAlign w:val="center"/>
            <w:hideMark/>
          </w:tcPr>
          <w:p w14:paraId="3FC40165" w14:textId="77777777" w:rsidR="00D74016" w:rsidRPr="0070056E" w:rsidRDefault="00D74016" w:rsidP="00180A78">
            <w:pPr>
              <w:jc w:val="left"/>
            </w:pPr>
            <w:r w:rsidRPr="0070056E">
              <w:t xml:space="preserve">3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5D765C9A" w14:textId="77777777" w:rsidR="00D74016" w:rsidRPr="0070056E" w:rsidRDefault="00D74016" w:rsidP="00180A78">
            <w:pPr>
              <w:jc w:val="left"/>
            </w:pPr>
            <w:r w:rsidRPr="0070056E">
              <w:t>0.542</w:t>
            </w:r>
          </w:p>
        </w:tc>
        <w:tc>
          <w:tcPr>
            <w:tcW w:w="942" w:type="dxa"/>
            <w:noWrap/>
            <w:vAlign w:val="center"/>
            <w:hideMark/>
          </w:tcPr>
          <w:p w14:paraId="20CB62C7" w14:textId="77777777" w:rsidR="00D74016" w:rsidRPr="0070056E" w:rsidRDefault="00D74016" w:rsidP="00180A78">
            <w:pPr>
              <w:jc w:val="left"/>
            </w:pPr>
            <w:r w:rsidRPr="0070056E">
              <w:t>0.38</w:t>
            </w:r>
          </w:p>
        </w:tc>
        <w:tc>
          <w:tcPr>
            <w:tcW w:w="3254" w:type="dxa"/>
            <w:vAlign w:val="center"/>
          </w:tcPr>
          <w:p w14:paraId="2C043579" w14:textId="2A33EE11" w:rsidR="00D74016" w:rsidRDefault="00010F92" w:rsidP="00475EDE">
            <w:pPr>
              <w:jc w:val="left"/>
            </w:pPr>
            <w:r>
              <w:t>Potrebbe avere dinamiche diverse dalle altre specie e</w:t>
            </w:r>
          </w:p>
          <w:p w14:paraId="66B02ED2" w14:textId="4287D98F" w:rsidR="00010F92" w:rsidRPr="0070056E" w:rsidRDefault="00010F92" w:rsidP="00475EDE">
            <w:pPr>
              <w:jc w:val="left"/>
            </w:pPr>
            <w:r>
              <w:t>buona distribuzione sul territorio</w:t>
            </w:r>
          </w:p>
        </w:tc>
      </w:tr>
      <w:tr w:rsidR="00CD6B53" w:rsidRPr="0070056E" w14:paraId="70997A41" w14:textId="1A43D76A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5DB83696" w14:textId="77777777" w:rsidR="00D74016" w:rsidRPr="0070056E" w:rsidRDefault="00D74016" w:rsidP="0054672F">
            <w:pPr>
              <w:jc w:val="left"/>
            </w:pPr>
            <w:r w:rsidRPr="0070056E">
              <w:t>tortora dal collare</w:t>
            </w:r>
          </w:p>
        </w:tc>
        <w:tc>
          <w:tcPr>
            <w:tcW w:w="1529" w:type="dxa"/>
            <w:noWrap/>
            <w:vAlign w:val="center"/>
            <w:hideMark/>
          </w:tcPr>
          <w:p w14:paraId="532E3B50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streptopelia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deaocto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186FE51E" w14:textId="016007AB" w:rsidR="00D74016" w:rsidRPr="0070056E" w:rsidRDefault="00CA6287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 xml:space="preserve">/02 – </w:t>
            </w:r>
            <w:r w:rsidR="00D74016" w:rsidRPr="0070056E">
              <w:t>31</w:t>
            </w:r>
            <w:r>
              <w:t>/08</w:t>
            </w:r>
          </w:p>
        </w:tc>
        <w:tc>
          <w:tcPr>
            <w:tcW w:w="966" w:type="dxa"/>
            <w:noWrap/>
            <w:vAlign w:val="center"/>
            <w:hideMark/>
          </w:tcPr>
          <w:p w14:paraId="17B58013" w14:textId="4F2E6676" w:rsidR="00D74016" w:rsidRPr="0070056E" w:rsidRDefault="00D74016" w:rsidP="0054672F">
            <w:pPr>
              <w:jc w:val="left"/>
              <w:rPr>
                <w:u w:val="single"/>
              </w:rPr>
            </w:pPr>
            <w:hyperlink r:id="rId10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39" w:type="dxa"/>
            <w:noWrap/>
            <w:vAlign w:val="center"/>
            <w:hideMark/>
          </w:tcPr>
          <w:p w14:paraId="28FF1A04" w14:textId="77777777" w:rsidR="00D74016" w:rsidRPr="0070056E" w:rsidRDefault="00D74016" w:rsidP="0054672F">
            <w:pPr>
              <w:jc w:val="left"/>
            </w:pPr>
            <w:r w:rsidRPr="0070056E">
              <w:t xml:space="preserve">3-6 </w:t>
            </w:r>
            <w:proofErr w:type="spellStart"/>
            <w:r w:rsidRPr="0070056E">
              <w:t>broods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5D95DF5F" w14:textId="77777777" w:rsidR="00D74016" w:rsidRPr="0070056E" w:rsidRDefault="00D74016" w:rsidP="00180A78">
            <w:pPr>
              <w:jc w:val="left"/>
            </w:pPr>
            <w:r w:rsidRPr="0070056E">
              <w:t xml:space="preserve">2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59A72A22" w14:textId="77777777" w:rsidR="00D74016" w:rsidRPr="0070056E" w:rsidRDefault="00D74016" w:rsidP="00180A78">
            <w:pPr>
              <w:jc w:val="left"/>
            </w:pPr>
            <w:r w:rsidRPr="0070056E">
              <w:t>16-17 days</w:t>
            </w:r>
          </w:p>
        </w:tc>
        <w:tc>
          <w:tcPr>
            <w:tcW w:w="950" w:type="dxa"/>
            <w:noWrap/>
            <w:vAlign w:val="center"/>
            <w:hideMark/>
          </w:tcPr>
          <w:p w14:paraId="7D084665" w14:textId="77777777" w:rsidR="00D74016" w:rsidRPr="0070056E" w:rsidRDefault="00D74016" w:rsidP="00180A78">
            <w:pPr>
              <w:jc w:val="left"/>
            </w:pPr>
            <w:r w:rsidRPr="0070056E">
              <w:t>17-19 days</w:t>
            </w:r>
          </w:p>
        </w:tc>
        <w:tc>
          <w:tcPr>
            <w:tcW w:w="937" w:type="dxa"/>
            <w:noWrap/>
            <w:vAlign w:val="center"/>
            <w:hideMark/>
          </w:tcPr>
          <w:p w14:paraId="41818E0C" w14:textId="77777777" w:rsidR="00D74016" w:rsidRPr="0070056E" w:rsidRDefault="00D74016" w:rsidP="00180A78">
            <w:pPr>
              <w:jc w:val="left"/>
            </w:pPr>
            <w:r w:rsidRPr="0070056E">
              <w:t xml:space="preserve">3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223337DB" w14:textId="77777777" w:rsidR="00D74016" w:rsidRPr="0070056E" w:rsidRDefault="00D74016" w:rsidP="00180A78">
            <w:pPr>
              <w:jc w:val="left"/>
            </w:pPr>
            <w:r w:rsidRPr="0070056E">
              <w:t>0.642</w:t>
            </w:r>
          </w:p>
        </w:tc>
        <w:tc>
          <w:tcPr>
            <w:tcW w:w="942" w:type="dxa"/>
            <w:noWrap/>
            <w:vAlign w:val="center"/>
            <w:hideMark/>
          </w:tcPr>
          <w:p w14:paraId="21F289B4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11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3254" w:type="dxa"/>
            <w:vAlign w:val="center"/>
          </w:tcPr>
          <w:p w14:paraId="1755749C" w14:textId="77777777" w:rsidR="00D74016" w:rsidRDefault="0055360C" w:rsidP="00475EDE">
            <w:pPr>
              <w:jc w:val="left"/>
            </w:pPr>
            <w:r w:rsidRPr="0055360C">
              <w:t>Preferenza alimentare</w:t>
            </w:r>
            <w:r>
              <w:t xml:space="preserve"> zanzare</w:t>
            </w:r>
          </w:p>
          <w:p w14:paraId="37ABB45B" w14:textId="799A1745" w:rsidR="0055360C" w:rsidRPr="0055360C" w:rsidRDefault="0055360C" w:rsidP="00475EDE">
            <w:pPr>
              <w:jc w:val="left"/>
            </w:pPr>
            <w:r>
              <w:t>Caratteristiche riproduttive diverse dalle altre specie</w:t>
            </w:r>
          </w:p>
        </w:tc>
      </w:tr>
      <w:tr w:rsidR="00CD6B53" w:rsidRPr="0070056E" w14:paraId="4F48ED55" w14:textId="5132DF66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4AF414D6" w14:textId="77777777" w:rsidR="00D74016" w:rsidRPr="0070056E" w:rsidRDefault="00D74016" w:rsidP="0054672F">
            <w:pPr>
              <w:jc w:val="left"/>
            </w:pPr>
            <w:r w:rsidRPr="0070056E">
              <w:t>colombaccio</w:t>
            </w:r>
          </w:p>
        </w:tc>
        <w:tc>
          <w:tcPr>
            <w:tcW w:w="1529" w:type="dxa"/>
            <w:noWrap/>
            <w:vAlign w:val="center"/>
            <w:hideMark/>
          </w:tcPr>
          <w:p w14:paraId="0815A40D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columba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palumbus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4DFF46F6" w14:textId="388770BC" w:rsidR="00D74016" w:rsidRPr="0070056E" w:rsidRDefault="00D74016" w:rsidP="0054672F">
            <w:pPr>
              <w:jc w:val="left"/>
            </w:pPr>
            <w:r w:rsidRPr="0070056E">
              <w:t>15</w:t>
            </w:r>
            <w:r w:rsidR="00CA6287">
              <w:t>/04</w:t>
            </w:r>
            <w:r w:rsidRPr="0070056E">
              <w:t xml:space="preserve"> </w:t>
            </w:r>
            <w:r w:rsidR="00CA6287">
              <w:t>–</w:t>
            </w:r>
            <w:r w:rsidRPr="0070056E">
              <w:t xml:space="preserve"> 15</w:t>
            </w:r>
            <w:r w:rsidR="00CA6287">
              <w:t>/07</w:t>
            </w:r>
          </w:p>
        </w:tc>
        <w:tc>
          <w:tcPr>
            <w:tcW w:w="966" w:type="dxa"/>
            <w:noWrap/>
            <w:vAlign w:val="center"/>
            <w:hideMark/>
          </w:tcPr>
          <w:p w14:paraId="555233D1" w14:textId="39DCB368" w:rsidR="00D74016" w:rsidRPr="0070056E" w:rsidRDefault="00D74016" w:rsidP="0054672F">
            <w:pPr>
              <w:jc w:val="left"/>
            </w:pPr>
            <w:r w:rsidRPr="0070056E">
              <w:t>30</w:t>
            </w:r>
            <w:r w:rsidR="00A37A3D">
              <w:t xml:space="preserve"> </w:t>
            </w:r>
            <w:proofErr w:type="spellStart"/>
            <w:r w:rsidRPr="0070056E">
              <w:t>apr</w:t>
            </w:r>
            <w:r w:rsidR="00A37A3D">
              <w:t>il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4D9ABAB5" w14:textId="77777777" w:rsidR="00D74016" w:rsidRPr="0070056E" w:rsidRDefault="00D74016" w:rsidP="0054672F">
            <w:pPr>
              <w:jc w:val="left"/>
            </w:pPr>
            <w:r w:rsidRPr="0070056E">
              <w:t xml:space="preserve">1-2 </w:t>
            </w:r>
            <w:proofErr w:type="spellStart"/>
            <w:r w:rsidRPr="0070056E">
              <w:t>broods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43F98D2B" w14:textId="77777777" w:rsidR="00D74016" w:rsidRPr="0070056E" w:rsidRDefault="00D74016" w:rsidP="00180A78">
            <w:pPr>
              <w:jc w:val="left"/>
            </w:pPr>
            <w:r w:rsidRPr="0070056E">
              <w:t xml:space="preserve">2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57A9752C" w14:textId="77777777" w:rsidR="00D74016" w:rsidRPr="0070056E" w:rsidRDefault="00D74016" w:rsidP="00180A78">
            <w:pPr>
              <w:jc w:val="left"/>
            </w:pPr>
            <w:r w:rsidRPr="0070056E">
              <w:t>17 days</w:t>
            </w:r>
          </w:p>
        </w:tc>
        <w:tc>
          <w:tcPr>
            <w:tcW w:w="950" w:type="dxa"/>
            <w:noWrap/>
            <w:vAlign w:val="center"/>
            <w:hideMark/>
          </w:tcPr>
          <w:p w14:paraId="1B010EED" w14:textId="77777777" w:rsidR="00D74016" w:rsidRPr="0070056E" w:rsidRDefault="00D74016" w:rsidP="00180A78">
            <w:pPr>
              <w:jc w:val="left"/>
            </w:pPr>
            <w:r w:rsidRPr="0070056E">
              <w:t>33-34 days</w:t>
            </w:r>
          </w:p>
        </w:tc>
        <w:tc>
          <w:tcPr>
            <w:tcW w:w="937" w:type="dxa"/>
            <w:noWrap/>
            <w:vAlign w:val="center"/>
            <w:hideMark/>
          </w:tcPr>
          <w:p w14:paraId="12A649D4" w14:textId="77777777" w:rsidR="00D74016" w:rsidRPr="0070056E" w:rsidRDefault="00D74016" w:rsidP="00180A78">
            <w:pPr>
              <w:jc w:val="left"/>
            </w:pPr>
            <w:r w:rsidRPr="0070056E">
              <w:t xml:space="preserve">3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106B188B" w14:textId="77777777" w:rsidR="00D74016" w:rsidRPr="0070056E" w:rsidRDefault="00D74016" w:rsidP="00180A78">
            <w:pPr>
              <w:jc w:val="left"/>
            </w:pPr>
            <w:r w:rsidRPr="0070056E">
              <w:t>0.607</w:t>
            </w:r>
          </w:p>
        </w:tc>
        <w:tc>
          <w:tcPr>
            <w:tcW w:w="942" w:type="dxa"/>
            <w:noWrap/>
            <w:vAlign w:val="center"/>
            <w:hideMark/>
          </w:tcPr>
          <w:p w14:paraId="77994DC1" w14:textId="77777777" w:rsidR="00D74016" w:rsidRPr="0070056E" w:rsidRDefault="00D74016" w:rsidP="00180A78">
            <w:pPr>
              <w:jc w:val="left"/>
            </w:pPr>
            <w:r w:rsidRPr="0070056E">
              <w:t>0.52</w:t>
            </w:r>
          </w:p>
        </w:tc>
        <w:tc>
          <w:tcPr>
            <w:tcW w:w="3254" w:type="dxa"/>
            <w:vAlign w:val="center"/>
          </w:tcPr>
          <w:p w14:paraId="27B12BD1" w14:textId="738A8B2A" w:rsidR="00D74016" w:rsidRPr="0070056E" w:rsidRDefault="004E7251" w:rsidP="00475EDE">
            <w:pPr>
              <w:jc w:val="left"/>
            </w:pPr>
            <w:r>
              <w:t>Potrebbe avere dinamiche diverse</w:t>
            </w:r>
          </w:p>
        </w:tc>
      </w:tr>
      <w:tr w:rsidR="00CD6B53" w:rsidRPr="0070056E" w14:paraId="68BD156B" w14:textId="52EAA9A5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3BC5B869" w14:textId="77777777" w:rsidR="00D74016" w:rsidRPr="0070056E" w:rsidRDefault="00D74016" w:rsidP="0054672F">
            <w:pPr>
              <w:jc w:val="left"/>
            </w:pPr>
            <w:r w:rsidRPr="0070056E">
              <w:t>germano reale</w:t>
            </w:r>
          </w:p>
        </w:tc>
        <w:tc>
          <w:tcPr>
            <w:tcW w:w="1529" w:type="dxa"/>
            <w:noWrap/>
            <w:vAlign w:val="center"/>
            <w:hideMark/>
          </w:tcPr>
          <w:p w14:paraId="658DC1B6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anas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platyrhynchos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55D1137F" w14:textId="58CCA73E" w:rsidR="00D74016" w:rsidRPr="0070056E" w:rsidRDefault="00CA6287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>/04</w:t>
            </w:r>
            <w:r w:rsidR="00D74016" w:rsidRPr="0070056E">
              <w:t xml:space="preserve"> </w:t>
            </w:r>
            <w:r w:rsidR="00C52BF2">
              <w:t>–</w:t>
            </w:r>
            <w:r w:rsidR="00D74016" w:rsidRPr="0070056E">
              <w:t xml:space="preserve"> 15</w:t>
            </w:r>
            <w:r w:rsidR="00C52BF2">
              <w:t>/07</w:t>
            </w:r>
          </w:p>
        </w:tc>
        <w:tc>
          <w:tcPr>
            <w:tcW w:w="966" w:type="dxa"/>
            <w:noWrap/>
            <w:vAlign w:val="center"/>
            <w:hideMark/>
          </w:tcPr>
          <w:p w14:paraId="50E5C321" w14:textId="77777777" w:rsidR="00D74016" w:rsidRPr="0070056E" w:rsidRDefault="00D74016" w:rsidP="0054672F">
            <w:pPr>
              <w:jc w:val="left"/>
              <w:rPr>
                <w:u w:val="single"/>
              </w:rPr>
            </w:pPr>
            <w:hyperlink r:id="rId12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39" w:type="dxa"/>
            <w:noWrap/>
            <w:vAlign w:val="center"/>
            <w:hideMark/>
          </w:tcPr>
          <w:p w14:paraId="197BBA95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3AB1A7B1" w14:textId="77777777" w:rsidR="00D74016" w:rsidRPr="0070056E" w:rsidRDefault="00D74016" w:rsidP="00180A78">
            <w:pPr>
              <w:jc w:val="left"/>
            </w:pPr>
            <w:r w:rsidRPr="0070056E">
              <w:t xml:space="preserve">11-14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4C7B08AB" w14:textId="77777777" w:rsidR="00D74016" w:rsidRPr="0070056E" w:rsidRDefault="00D74016" w:rsidP="00180A78">
            <w:pPr>
              <w:jc w:val="left"/>
            </w:pPr>
            <w:r w:rsidRPr="0070056E">
              <w:t>27-28 days</w:t>
            </w:r>
          </w:p>
        </w:tc>
        <w:tc>
          <w:tcPr>
            <w:tcW w:w="950" w:type="dxa"/>
            <w:noWrap/>
            <w:vAlign w:val="center"/>
            <w:hideMark/>
          </w:tcPr>
          <w:p w14:paraId="27085A05" w14:textId="77777777" w:rsidR="00D74016" w:rsidRPr="0070056E" w:rsidRDefault="00D74016" w:rsidP="00180A78">
            <w:pPr>
              <w:jc w:val="left"/>
            </w:pPr>
            <w:r w:rsidRPr="0070056E">
              <w:t>50-60 days</w:t>
            </w:r>
          </w:p>
        </w:tc>
        <w:tc>
          <w:tcPr>
            <w:tcW w:w="937" w:type="dxa"/>
            <w:noWrap/>
            <w:vAlign w:val="center"/>
            <w:hideMark/>
          </w:tcPr>
          <w:p w14:paraId="067239C0" w14:textId="77777777" w:rsidR="00D74016" w:rsidRPr="0070056E" w:rsidRDefault="00D74016" w:rsidP="00180A78">
            <w:pPr>
              <w:jc w:val="left"/>
            </w:pPr>
            <w:r w:rsidRPr="0070056E">
              <w:t xml:space="preserve">3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671E3C9C" w14:textId="77777777" w:rsidR="00D74016" w:rsidRPr="0070056E" w:rsidRDefault="00D74016" w:rsidP="00180A78">
            <w:pPr>
              <w:jc w:val="left"/>
            </w:pPr>
            <w:r w:rsidRPr="0070056E">
              <w:t>0.627</w:t>
            </w:r>
          </w:p>
        </w:tc>
        <w:tc>
          <w:tcPr>
            <w:tcW w:w="942" w:type="dxa"/>
            <w:noWrap/>
            <w:vAlign w:val="center"/>
            <w:hideMark/>
          </w:tcPr>
          <w:p w14:paraId="0E081FEA" w14:textId="77777777" w:rsidR="00D74016" w:rsidRPr="0070056E" w:rsidRDefault="00D74016" w:rsidP="00180A78">
            <w:pPr>
              <w:jc w:val="left"/>
            </w:pPr>
            <w:r w:rsidRPr="0070056E">
              <w:t>0.518</w:t>
            </w:r>
          </w:p>
        </w:tc>
        <w:tc>
          <w:tcPr>
            <w:tcW w:w="3254" w:type="dxa"/>
            <w:vAlign w:val="center"/>
          </w:tcPr>
          <w:p w14:paraId="0F7B0C0A" w14:textId="0E9DDBB5" w:rsidR="00D74016" w:rsidRPr="0070056E" w:rsidRDefault="00D62F35" w:rsidP="00475EDE">
            <w:pPr>
              <w:jc w:val="left"/>
            </w:pPr>
            <w:r>
              <w:t xml:space="preserve">Interessante secondo me sia per ambiente in cui vive sia per caratteristiche riproduttive </w:t>
            </w:r>
            <w:r>
              <w:lastRenderedPageBreak/>
              <w:t>diverse da tutte le altre specie</w:t>
            </w:r>
          </w:p>
        </w:tc>
      </w:tr>
      <w:tr w:rsidR="00CD6B53" w:rsidRPr="0070056E" w14:paraId="18A0F728" w14:textId="7E89A116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38EB99AA" w14:textId="77777777" w:rsidR="00D74016" w:rsidRPr="0070056E" w:rsidRDefault="00D74016" w:rsidP="0054672F">
            <w:pPr>
              <w:jc w:val="left"/>
            </w:pPr>
            <w:r w:rsidRPr="0070056E">
              <w:lastRenderedPageBreak/>
              <w:t>gallinella d'acqua</w:t>
            </w:r>
          </w:p>
        </w:tc>
        <w:tc>
          <w:tcPr>
            <w:tcW w:w="1529" w:type="dxa"/>
            <w:noWrap/>
            <w:vAlign w:val="center"/>
            <w:hideMark/>
          </w:tcPr>
          <w:p w14:paraId="4F06C991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gallinula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chloropus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1CDFFFF5" w14:textId="116E85A7" w:rsidR="00D74016" w:rsidRPr="0070056E" w:rsidRDefault="00C52BF2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>/04</w:t>
            </w:r>
            <w:r w:rsidR="00D74016" w:rsidRPr="0070056E">
              <w:t xml:space="preserve"> </w:t>
            </w:r>
            <w:r>
              <w:t>–</w:t>
            </w:r>
            <w:r w:rsidR="00D74016" w:rsidRPr="0070056E">
              <w:t xml:space="preserve"> 20</w:t>
            </w:r>
            <w:r>
              <w:t>/07</w:t>
            </w:r>
          </w:p>
        </w:tc>
        <w:tc>
          <w:tcPr>
            <w:tcW w:w="966" w:type="dxa"/>
            <w:noWrap/>
            <w:vAlign w:val="center"/>
            <w:hideMark/>
          </w:tcPr>
          <w:p w14:paraId="586B1C2A" w14:textId="77777777" w:rsidR="00D74016" w:rsidRPr="0070056E" w:rsidRDefault="00D74016" w:rsidP="0054672F">
            <w:pPr>
              <w:jc w:val="left"/>
              <w:rPr>
                <w:u w:val="single"/>
              </w:rPr>
            </w:pPr>
            <w:hyperlink r:id="rId13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39" w:type="dxa"/>
            <w:noWrap/>
            <w:vAlign w:val="center"/>
            <w:hideMark/>
          </w:tcPr>
          <w:p w14:paraId="20246003" w14:textId="77777777" w:rsidR="00D74016" w:rsidRPr="0070056E" w:rsidRDefault="00D74016" w:rsidP="0054672F">
            <w:pPr>
              <w:jc w:val="left"/>
            </w:pPr>
            <w:r w:rsidRPr="0070056E">
              <w:t xml:space="preserve">2 </w:t>
            </w:r>
            <w:proofErr w:type="spellStart"/>
            <w:r w:rsidRPr="0070056E">
              <w:t>broods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2E840405" w14:textId="77777777" w:rsidR="00D74016" w:rsidRPr="0070056E" w:rsidRDefault="00D74016" w:rsidP="00180A78">
            <w:pPr>
              <w:jc w:val="left"/>
            </w:pPr>
            <w:r w:rsidRPr="0070056E">
              <w:t xml:space="preserve">5-7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199AFEBF" w14:textId="77777777" w:rsidR="00D74016" w:rsidRPr="0070056E" w:rsidRDefault="00D74016" w:rsidP="00180A78">
            <w:pPr>
              <w:jc w:val="left"/>
            </w:pPr>
            <w:r w:rsidRPr="0070056E">
              <w:t>20-22 days</w:t>
            </w:r>
          </w:p>
        </w:tc>
        <w:tc>
          <w:tcPr>
            <w:tcW w:w="950" w:type="dxa"/>
            <w:noWrap/>
            <w:vAlign w:val="center"/>
            <w:hideMark/>
          </w:tcPr>
          <w:p w14:paraId="6A2BB170" w14:textId="77777777" w:rsidR="00D74016" w:rsidRPr="0070056E" w:rsidRDefault="00D74016" w:rsidP="00180A78">
            <w:pPr>
              <w:jc w:val="left"/>
            </w:pPr>
            <w:r w:rsidRPr="0070056E">
              <w:t>53-56 days</w:t>
            </w:r>
          </w:p>
        </w:tc>
        <w:tc>
          <w:tcPr>
            <w:tcW w:w="937" w:type="dxa"/>
            <w:noWrap/>
            <w:vAlign w:val="center"/>
            <w:hideMark/>
          </w:tcPr>
          <w:p w14:paraId="2942FD8A" w14:textId="77777777" w:rsidR="00D74016" w:rsidRPr="0070056E" w:rsidRDefault="00D74016" w:rsidP="00180A78">
            <w:pPr>
              <w:jc w:val="left"/>
            </w:pPr>
            <w:r w:rsidRPr="0070056E">
              <w:t xml:space="preserve">3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0A056789" w14:textId="77777777" w:rsidR="00D74016" w:rsidRPr="0070056E" w:rsidRDefault="00D74016" w:rsidP="00180A78">
            <w:pPr>
              <w:jc w:val="left"/>
            </w:pPr>
            <w:r w:rsidRPr="0070056E">
              <w:t>0.623</w:t>
            </w:r>
          </w:p>
        </w:tc>
        <w:tc>
          <w:tcPr>
            <w:tcW w:w="942" w:type="dxa"/>
            <w:noWrap/>
            <w:vAlign w:val="center"/>
            <w:hideMark/>
          </w:tcPr>
          <w:p w14:paraId="0C61A26D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14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3254" w:type="dxa"/>
            <w:vAlign w:val="center"/>
          </w:tcPr>
          <w:p w14:paraId="00F5D7CF" w14:textId="555BF141" w:rsidR="00D74016" w:rsidRPr="00010F92" w:rsidRDefault="00010F92" w:rsidP="00475EDE">
            <w:pPr>
              <w:jc w:val="left"/>
            </w:pPr>
            <w:r w:rsidRPr="00010F92">
              <w:t>Diverse caratteristiche riproduttive e ambiente</w:t>
            </w:r>
            <w:r>
              <w:t xml:space="preserve"> acquatico </w:t>
            </w:r>
          </w:p>
        </w:tc>
      </w:tr>
      <w:tr w:rsidR="00CD6B53" w:rsidRPr="0070056E" w14:paraId="1DF8D167" w14:textId="7264DBC4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72367EEA" w14:textId="77777777" w:rsidR="00D74016" w:rsidRPr="0070056E" w:rsidRDefault="00D74016" w:rsidP="0054672F">
            <w:pPr>
              <w:jc w:val="left"/>
            </w:pPr>
            <w:r w:rsidRPr="0070056E">
              <w:t>pavoncella</w:t>
            </w:r>
          </w:p>
        </w:tc>
        <w:tc>
          <w:tcPr>
            <w:tcW w:w="1529" w:type="dxa"/>
            <w:noWrap/>
            <w:vAlign w:val="center"/>
            <w:hideMark/>
          </w:tcPr>
          <w:p w14:paraId="1B4EACF9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vanellus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vanellus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45ED35B4" w14:textId="18A79B8C" w:rsidR="00D74016" w:rsidRPr="0070056E" w:rsidRDefault="00D74016" w:rsidP="0054672F">
            <w:pPr>
              <w:jc w:val="left"/>
            </w:pPr>
            <w:r w:rsidRPr="0070056E">
              <w:t>15</w:t>
            </w:r>
            <w:r w:rsidR="00C52BF2">
              <w:t>/03 –</w:t>
            </w:r>
            <w:r w:rsidRPr="0070056E">
              <w:t xml:space="preserve"> 15</w:t>
            </w:r>
            <w:r w:rsidR="00C52BF2">
              <w:t>/07</w:t>
            </w:r>
          </w:p>
        </w:tc>
        <w:tc>
          <w:tcPr>
            <w:tcW w:w="966" w:type="dxa"/>
            <w:noWrap/>
            <w:vAlign w:val="center"/>
            <w:hideMark/>
          </w:tcPr>
          <w:p w14:paraId="38320206" w14:textId="0CB78A48" w:rsidR="00D74016" w:rsidRPr="0070056E" w:rsidRDefault="00D74016" w:rsidP="0054672F">
            <w:pPr>
              <w:jc w:val="left"/>
            </w:pPr>
            <w:r w:rsidRPr="0070056E">
              <w:t>12</w:t>
            </w:r>
            <w:r w:rsidR="00A37A3D">
              <w:t xml:space="preserve"> </w:t>
            </w:r>
            <w:proofErr w:type="spellStart"/>
            <w:r w:rsidRPr="0070056E">
              <w:t>apr</w:t>
            </w:r>
            <w:r w:rsidR="00A37A3D">
              <w:t>il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71846C87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00447AC5" w14:textId="77777777" w:rsidR="00D74016" w:rsidRPr="0070056E" w:rsidRDefault="00D74016" w:rsidP="00180A78">
            <w:pPr>
              <w:jc w:val="left"/>
            </w:pPr>
            <w:r w:rsidRPr="0070056E">
              <w:t xml:space="preserve">4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5E2697A1" w14:textId="77777777" w:rsidR="00D74016" w:rsidRPr="0070056E" w:rsidRDefault="00D74016" w:rsidP="00180A78">
            <w:pPr>
              <w:jc w:val="left"/>
            </w:pPr>
            <w:r w:rsidRPr="0070056E">
              <w:t>25-34 days</w:t>
            </w:r>
          </w:p>
        </w:tc>
        <w:tc>
          <w:tcPr>
            <w:tcW w:w="950" w:type="dxa"/>
            <w:noWrap/>
            <w:vAlign w:val="center"/>
            <w:hideMark/>
          </w:tcPr>
          <w:p w14:paraId="0993E0F2" w14:textId="77777777" w:rsidR="00D74016" w:rsidRPr="0070056E" w:rsidRDefault="00D74016" w:rsidP="00180A78">
            <w:pPr>
              <w:jc w:val="left"/>
            </w:pPr>
            <w:r w:rsidRPr="0070056E">
              <w:t>35-40 days</w:t>
            </w:r>
          </w:p>
        </w:tc>
        <w:tc>
          <w:tcPr>
            <w:tcW w:w="937" w:type="dxa"/>
            <w:noWrap/>
            <w:vAlign w:val="center"/>
            <w:hideMark/>
          </w:tcPr>
          <w:p w14:paraId="09296388" w14:textId="77777777" w:rsidR="00D74016" w:rsidRPr="0070056E" w:rsidRDefault="00D74016" w:rsidP="00180A78">
            <w:pPr>
              <w:jc w:val="left"/>
            </w:pPr>
            <w:r w:rsidRPr="0070056E">
              <w:t xml:space="preserve">5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13DC140D" w14:textId="77777777" w:rsidR="00D74016" w:rsidRPr="0070056E" w:rsidRDefault="00D74016" w:rsidP="00180A78">
            <w:pPr>
              <w:jc w:val="left"/>
            </w:pPr>
            <w:r w:rsidRPr="0070056E">
              <w:t>0.705</w:t>
            </w:r>
          </w:p>
        </w:tc>
        <w:tc>
          <w:tcPr>
            <w:tcW w:w="942" w:type="dxa"/>
            <w:noWrap/>
            <w:vAlign w:val="center"/>
            <w:hideMark/>
          </w:tcPr>
          <w:p w14:paraId="7CFA00AC" w14:textId="77777777" w:rsidR="00D74016" w:rsidRPr="0070056E" w:rsidRDefault="00D74016" w:rsidP="00180A78">
            <w:pPr>
              <w:jc w:val="left"/>
            </w:pPr>
            <w:r w:rsidRPr="0070056E">
              <w:t>0.595</w:t>
            </w:r>
          </w:p>
        </w:tc>
        <w:tc>
          <w:tcPr>
            <w:tcW w:w="3254" w:type="dxa"/>
            <w:vAlign w:val="center"/>
          </w:tcPr>
          <w:p w14:paraId="224FD78E" w14:textId="5934867D" w:rsidR="00D74016" w:rsidRPr="0070056E" w:rsidRDefault="00010F92" w:rsidP="00475EDE">
            <w:pPr>
              <w:jc w:val="left"/>
            </w:pPr>
            <w:r>
              <w:t>Diverse caratteristiche riproduttive</w:t>
            </w:r>
          </w:p>
        </w:tc>
      </w:tr>
      <w:tr w:rsidR="00CD6B53" w:rsidRPr="0070056E" w14:paraId="4F53D848" w14:textId="6C0D306F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6D862D43" w14:textId="77777777" w:rsidR="00D74016" w:rsidRPr="0070056E" w:rsidRDefault="00D74016" w:rsidP="0054672F">
            <w:pPr>
              <w:jc w:val="left"/>
            </w:pPr>
            <w:r w:rsidRPr="0070056E">
              <w:t>rondone comune</w:t>
            </w:r>
          </w:p>
        </w:tc>
        <w:tc>
          <w:tcPr>
            <w:tcW w:w="1529" w:type="dxa"/>
            <w:noWrap/>
            <w:vAlign w:val="center"/>
            <w:hideMark/>
          </w:tcPr>
          <w:p w14:paraId="18D6024D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apus</w:t>
            </w:r>
            <w:proofErr w:type="spellEnd"/>
            <w:r w:rsidRPr="0070056E">
              <w:t xml:space="preserve"> </w:t>
            </w:r>
            <w:proofErr w:type="spellStart"/>
            <w:r w:rsidRPr="0070056E">
              <w:t>apus</w:t>
            </w:r>
            <w:proofErr w:type="spellEnd"/>
          </w:p>
        </w:tc>
        <w:tc>
          <w:tcPr>
            <w:tcW w:w="1108" w:type="dxa"/>
            <w:noWrap/>
            <w:vAlign w:val="center"/>
            <w:hideMark/>
          </w:tcPr>
          <w:p w14:paraId="0BFFAB7C" w14:textId="4553C004" w:rsidR="00D74016" w:rsidRPr="0070056E" w:rsidRDefault="00C52BF2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>/05</w:t>
            </w:r>
            <w:r w:rsidR="00D74016" w:rsidRPr="0070056E">
              <w:t xml:space="preserve"> </w:t>
            </w:r>
            <w:r>
              <w:t>–</w:t>
            </w:r>
            <w:r w:rsidR="00D74016" w:rsidRPr="0070056E">
              <w:t xml:space="preserve"> 30</w:t>
            </w:r>
            <w:r>
              <w:t>/06</w:t>
            </w:r>
          </w:p>
        </w:tc>
        <w:tc>
          <w:tcPr>
            <w:tcW w:w="966" w:type="dxa"/>
            <w:noWrap/>
            <w:vAlign w:val="center"/>
            <w:hideMark/>
          </w:tcPr>
          <w:p w14:paraId="6A6264AC" w14:textId="77777777" w:rsidR="00D74016" w:rsidRPr="0070056E" w:rsidRDefault="00D74016" w:rsidP="0054672F">
            <w:pPr>
              <w:jc w:val="left"/>
              <w:rPr>
                <w:u w:val="single"/>
              </w:rPr>
            </w:pPr>
            <w:hyperlink r:id="rId15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39" w:type="dxa"/>
            <w:noWrap/>
            <w:vAlign w:val="center"/>
            <w:hideMark/>
          </w:tcPr>
          <w:p w14:paraId="5BBD1644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000C0B3E" w14:textId="77777777" w:rsidR="00D74016" w:rsidRPr="0070056E" w:rsidRDefault="00D74016" w:rsidP="00180A78">
            <w:pPr>
              <w:jc w:val="left"/>
            </w:pPr>
            <w:r w:rsidRPr="0070056E">
              <w:t xml:space="preserve">2-3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69180983" w14:textId="77777777" w:rsidR="00D74016" w:rsidRPr="0070056E" w:rsidRDefault="00D74016" w:rsidP="00180A78">
            <w:pPr>
              <w:jc w:val="left"/>
            </w:pPr>
            <w:r w:rsidRPr="0070056E">
              <w:t>19-25 days</w:t>
            </w:r>
          </w:p>
        </w:tc>
        <w:tc>
          <w:tcPr>
            <w:tcW w:w="950" w:type="dxa"/>
            <w:noWrap/>
            <w:vAlign w:val="center"/>
            <w:hideMark/>
          </w:tcPr>
          <w:p w14:paraId="5A31C513" w14:textId="77777777" w:rsidR="00D74016" w:rsidRPr="0070056E" w:rsidRDefault="00D74016" w:rsidP="00180A78">
            <w:pPr>
              <w:jc w:val="left"/>
            </w:pPr>
            <w:r w:rsidRPr="0070056E">
              <w:t>37-56 days</w:t>
            </w:r>
          </w:p>
        </w:tc>
        <w:tc>
          <w:tcPr>
            <w:tcW w:w="937" w:type="dxa"/>
            <w:noWrap/>
            <w:vAlign w:val="center"/>
            <w:hideMark/>
          </w:tcPr>
          <w:p w14:paraId="42625340" w14:textId="77777777" w:rsidR="00D74016" w:rsidRPr="0070056E" w:rsidRDefault="00D74016" w:rsidP="00180A78">
            <w:pPr>
              <w:jc w:val="left"/>
            </w:pPr>
            <w:r w:rsidRPr="0070056E">
              <w:t xml:space="preserve">9 </w:t>
            </w:r>
            <w:proofErr w:type="spellStart"/>
            <w:r w:rsidRPr="0070056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  <w:hideMark/>
          </w:tcPr>
          <w:p w14:paraId="5120A6ED" w14:textId="77777777" w:rsidR="00D74016" w:rsidRPr="0070056E" w:rsidRDefault="00D74016" w:rsidP="00180A78">
            <w:pPr>
              <w:jc w:val="left"/>
            </w:pPr>
            <w:r w:rsidRPr="0070056E">
              <w:t>0.808</w:t>
            </w:r>
          </w:p>
        </w:tc>
        <w:tc>
          <w:tcPr>
            <w:tcW w:w="942" w:type="dxa"/>
            <w:noWrap/>
            <w:vAlign w:val="center"/>
            <w:hideMark/>
          </w:tcPr>
          <w:p w14:paraId="6CB0A26B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16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3254" w:type="dxa"/>
            <w:vAlign w:val="center"/>
          </w:tcPr>
          <w:p w14:paraId="510807F6" w14:textId="472FB0A9" w:rsidR="00D74016" w:rsidRPr="002C5E9C" w:rsidRDefault="004E7251" w:rsidP="00475EDE">
            <w:pPr>
              <w:jc w:val="left"/>
            </w:pPr>
            <w:r w:rsidRPr="002C5E9C">
              <w:t>Migratore quindi potrebbe essere interessante</w:t>
            </w:r>
            <w:r w:rsidR="002C5E9C" w:rsidRPr="002C5E9C">
              <w:t xml:space="preserve"> da studiare</w:t>
            </w:r>
          </w:p>
        </w:tc>
      </w:tr>
      <w:tr w:rsidR="00CD6B53" w:rsidRPr="0070056E" w14:paraId="34B154D0" w14:textId="5E98B76D" w:rsidTr="00475EDE">
        <w:trPr>
          <w:trHeight w:val="290"/>
        </w:trPr>
        <w:tc>
          <w:tcPr>
            <w:tcW w:w="1341" w:type="dxa"/>
            <w:noWrap/>
            <w:vAlign w:val="center"/>
            <w:hideMark/>
          </w:tcPr>
          <w:p w14:paraId="40BB0C22" w14:textId="77777777" w:rsidR="00D74016" w:rsidRPr="0070056E" w:rsidRDefault="00D74016" w:rsidP="0054672F">
            <w:pPr>
              <w:jc w:val="left"/>
            </w:pPr>
            <w:r w:rsidRPr="0070056E">
              <w:t>picchio rosso maggiore</w:t>
            </w:r>
          </w:p>
        </w:tc>
        <w:tc>
          <w:tcPr>
            <w:tcW w:w="1529" w:type="dxa"/>
            <w:noWrap/>
            <w:vAlign w:val="center"/>
            <w:hideMark/>
          </w:tcPr>
          <w:p w14:paraId="21B7D3DA" w14:textId="77777777" w:rsidR="00D74016" w:rsidRPr="0070056E" w:rsidRDefault="00D74016" w:rsidP="0054672F">
            <w:pPr>
              <w:jc w:val="left"/>
            </w:pPr>
            <w:proofErr w:type="spellStart"/>
            <w:r w:rsidRPr="0070056E">
              <w:t>dendrocopos</w:t>
            </w:r>
            <w:proofErr w:type="spellEnd"/>
            <w:r w:rsidRPr="0070056E">
              <w:t xml:space="preserve"> major</w:t>
            </w:r>
          </w:p>
        </w:tc>
        <w:tc>
          <w:tcPr>
            <w:tcW w:w="1108" w:type="dxa"/>
            <w:noWrap/>
            <w:vAlign w:val="center"/>
            <w:hideMark/>
          </w:tcPr>
          <w:p w14:paraId="575A7EFF" w14:textId="13D39847" w:rsidR="00D74016" w:rsidRPr="0070056E" w:rsidRDefault="00C52BF2" w:rsidP="0054672F">
            <w:pPr>
              <w:jc w:val="left"/>
            </w:pPr>
            <w:r>
              <w:t>0</w:t>
            </w:r>
            <w:r w:rsidR="00D74016" w:rsidRPr="0070056E">
              <w:t>1</w:t>
            </w:r>
            <w:r>
              <w:t>/03 –</w:t>
            </w:r>
            <w:r w:rsidR="00D74016" w:rsidRPr="0070056E">
              <w:t xml:space="preserve"> 30</w:t>
            </w:r>
            <w:r>
              <w:t>/06</w:t>
            </w:r>
          </w:p>
        </w:tc>
        <w:tc>
          <w:tcPr>
            <w:tcW w:w="966" w:type="dxa"/>
            <w:noWrap/>
            <w:vAlign w:val="center"/>
            <w:hideMark/>
          </w:tcPr>
          <w:p w14:paraId="45C6D547" w14:textId="77777777" w:rsidR="00D74016" w:rsidRPr="0070056E" w:rsidRDefault="00D74016" w:rsidP="0054672F">
            <w:pPr>
              <w:jc w:val="left"/>
            </w:pPr>
            <w:r w:rsidRPr="0070056E">
              <w:t xml:space="preserve">4 </w:t>
            </w:r>
            <w:proofErr w:type="spellStart"/>
            <w:r w:rsidRPr="0070056E">
              <w:t>may</w:t>
            </w:r>
            <w:proofErr w:type="spellEnd"/>
          </w:p>
        </w:tc>
        <w:tc>
          <w:tcPr>
            <w:tcW w:w="939" w:type="dxa"/>
            <w:noWrap/>
            <w:vAlign w:val="center"/>
            <w:hideMark/>
          </w:tcPr>
          <w:p w14:paraId="77F0DA0F" w14:textId="77777777" w:rsidR="00D74016" w:rsidRPr="0070056E" w:rsidRDefault="00D74016" w:rsidP="0054672F">
            <w:pPr>
              <w:jc w:val="left"/>
            </w:pPr>
            <w:r w:rsidRPr="0070056E">
              <w:t xml:space="preserve">1 </w:t>
            </w:r>
            <w:proofErr w:type="spellStart"/>
            <w:r w:rsidRPr="0070056E"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  <w:hideMark/>
          </w:tcPr>
          <w:p w14:paraId="6DEA6669" w14:textId="77777777" w:rsidR="00D74016" w:rsidRPr="0070056E" w:rsidRDefault="00D74016" w:rsidP="00180A78">
            <w:pPr>
              <w:jc w:val="left"/>
            </w:pPr>
            <w:r w:rsidRPr="0070056E">
              <w:t xml:space="preserve">4-6 </w:t>
            </w:r>
            <w:proofErr w:type="spellStart"/>
            <w:r w:rsidRPr="0070056E"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  <w:hideMark/>
          </w:tcPr>
          <w:p w14:paraId="5467B8D0" w14:textId="77777777" w:rsidR="00D74016" w:rsidRPr="0070056E" w:rsidRDefault="00D74016" w:rsidP="00180A78">
            <w:pPr>
              <w:jc w:val="left"/>
            </w:pPr>
            <w:r w:rsidRPr="0070056E">
              <w:t>14-16 days</w:t>
            </w:r>
          </w:p>
        </w:tc>
        <w:tc>
          <w:tcPr>
            <w:tcW w:w="950" w:type="dxa"/>
            <w:noWrap/>
            <w:vAlign w:val="center"/>
            <w:hideMark/>
          </w:tcPr>
          <w:p w14:paraId="2A29E858" w14:textId="77777777" w:rsidR="00D74016" w:rsidRPr="0070056E" w:rsidRDefault="00D74016" w:rsidP="00180A78">
            <w:pPr>
              <w:jc w:val="left"/>
            </w:pPr>
            <w:r w:rsidRPr="0070056E">
              <w:t>20-24 days</w:t>
            </w:r>
          </w:p>
        </w:tc>
        <w:tc>
          <w:tcPr>
            <w:tcW w:w="937" w:type="dxa"/>
            <w:noWrap/>
            <w:vAlign w:val="center"/>
            <w:hideMark/>
          </w:tcPr>
          <w:p w14:paraId="24C33736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17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25" w:type="dxa"/>
            <w:noWrap/>
            <w:vAlign w:val="center"/>
            <w:hideMark/>
          </w:tcPr>
          <w:p w14:paraId="7029D1C7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18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942" w:type="dxa"/>
            <w:noWrap/>
            <w:vAlign w:val="center"/>
            <w:hideMark/>
          </w:tcPr>
          <w:p w14:paraId="0F61C438" w14:textId="77777777" w:rsidR="00D74016" w:rsidRPr="0070056E" w:rsidRDefault="00D74016" w:rsidP="00180A78">
            <w:pPr>
              <w:jc w:val="left"/>
              <w:rPr>
                <w:u w:val="single"/>
              </w:rPr>
            </w:pPr>
            <w:hyperlink r:id="rId19" w:history="1">
              <w:r w:rsidRPr="0070056E">
                <w:rPr>
                  <w:rStyle w:val="Collegamentoipertestuale"/>
                </w:rPr>
                <w:t>\\</w:t>
              </w:r>
            </w:hyperlink>
          </w:p>
        </w:tc>
        <w:tc>
          <w:tcPr>
            <w:tcW w:w="3254" w:type="dxa"/>
            <w:vAlign w:val="center"/>
          </w:tcPr>
          <w:p w14:paraId="23C1C14B" w14:textId="35E3A9C7" w:rsidR="00D74016" w:rsidRPr="004E7251" w:rsidRDefault="004E7251" w:rsidP="00475EDE">
            <w:pPr>
              <w:jc w:val="left"/>
            </w:pPr>
            <w:r w:rsidRPr="004E7251">
              <w:t>Potrebbe avere caratteristiche particolari e comunque abbastanza diffuso nel territorio</w:t>
            </w:r>
          </w:p>
        </w:tc>
      </w:tr>
      <w:tr w:rsidR="00CD6B53" w:rsidRPr="0070056E" w14:paraId="421E0263" w14:textId="77777777" w:rsidTr="00475EDE">
        <w:trPr>
          <w:trHeight w:val="290"/>
        </w:trPr>
        <w:tc>
          <w:tcPr>
            <w:tcW w:w="1341" w:type="dxa"/>
            <w:noWrap/>
            <w:vAlign w:val="center"/>
          </w:tcPr>
          <w:p w14:paraId="76D1F2F9" w14:textId="31A4D013" w:rsidR="00CD6B53" w:rsidRPr="0070056E" w:rsidRDefault="00CD6B53" w:rsidP="0054672F">
            <w:pPr>
              <w:jc w:val="left"/>
            </w:pPr>
            <w:r>
              <w:t>airone cenerino</w:t>
            </w:r>
          </w:p>
        </w:tc>
        <w:tc>
          <w:tcPr>
            <w:tcW w:w="1529" w:type="dxa"/>
            <w:noWrap/>
            <w:vAlign w:val="center"/>
          </w:tcPr>
          <w:p w14:paraId="6F632AB2" w14:textId="25E60277" w:rsidR="00CD6B53" w:rsidRPr="0070056E" w:rsidRDefault="00386A4E" w:rsidP="0054672F">
            <w:pPr>
              <w:jc w:val="left"/>
            </w:pPr>
            <w:r>
              <w:t>Ardea cinerea</w:t>
            </w:r>
          </w:p>
        </w:tc>
        <w:tc>
          <w:tcPr>
            <w:tcW w:w="1108" w:type="dxa"/>
            <w:noWrap/>
            <w:vAlign w:val="center"/>
          </w:tcPr>
          <w:p w14:paraId="4A69F2C3" w14:textId="20326920" w:rsidR="00CD6B53" w:rsidRDefault="00386A4E" w:rsidP="0054672F">
            <w:pPr>
              <w:jc w:val="left"/>
            </w:pPr>
            <w:r>
              <w:t>19/02 – 02/05</w:t>
            </w:r>
          </w:p>
        </w:tc>
        <w:tc>
          <w:tcPr>
            <w:tcW w:w="966" w:type="dxa"/>
            <w:noWrap/>
            <w:vAlign w:val="center"/>
          </w:tcPr>
          <w:p w14:paraId="5D9305AB" w14:textId="64526356" w:rsidR="00CD6B53" w:rsidRPr="0070056E" w:rsidRDefault="00386A4E" w:rsidP="0054672F">
            <w:pPr>
              <w:jc w:val="left"/>
            </w:pPr>
            <w:r>
              <w:t>12 mar</w:t>
            </w:r>
            <w:r w:rsidR="00A37A3D">
              <w:t>ch</w:t>
            </w:r>
          </w:p>
        </w:tc>
        <w:tc>
          <w:tcPr>
            <w:tcW w:w="939" w:type="dxa"/>
            <w:noWrap/>
            <w:vAlign w:val="center"/>
          </w:tcPr>
          <w:p w14:paraId="6C4D615C" w14:textId="0BBD159B" w:rsidR="00CD6B53" w:rsidRPr="0070056E" w:rsidRDefault="00386A4E" w:rsidP="0054672F">
            <w:pPr>
              <w:jc w:val="left"/>
            </w:pPr>
            <w:r>
              <w:t xml:space="preserve">1 </w:t>
            </w:r>
            <w:proofErr w:type="spellStart"/>
            <w:r>
              <w:t>brood</w:t>
            </w:r>
            <w:proofErr w:type="spellEnd"/>
          </w:p>
        </w:tc>
        <w:tc>
          <w:tcPr>
            <w:tcW w:w="767" w:type="dxa"/>
            <w:noWrap/>
            <w:vAlign w:val="center"/>
          </w:tcPr>
          <w:p w14:paraId="6F9D0A5E" w14:textId="1345C09C" w:rsidR="00CD6B53" w:rsidRPr="0070056E" w:rsidRDefault="00386A4E" w:rsidP="00180A78">
            <w:pPr>
              <w:jc w:val="left"/>
            </w:pPr>
            <w:r>
              <w:t xml:space="preserve">3-4 </w:t>
            </w:r>
            <w:proofErr w:type="spellStart"/>
            <w:r>
              <w:t>eggs</w:t>
            </w:r>
            <w:proofErr w:type="spellEnd"/>
          </w:p>
        </w:tc>
        <w:tc>
          <w:tcPr>
            <w:tcW w:w="1192" w:type="dxa"/>
            <w:noWrap/>
            <w:vAlign w:val="center"/>
          </w:tcPr>
          <w:p w14:paraId="76A3B367" w14:textId="288659D1" w:rsidR="00CD6B53" w:rsidRPr="0070056E" w:rsidRDefault="00386A4E" w:rsidP="00180A78">
            <w:pPr>
              <w:jc w:val="left"/>
            </w:pPr>
            <w:r>
              <w:t>27 days</w:t>
            </w:r>
          </w:p>
        </w:tc>
        <w:tc>
          <w:tcPr>
            <w:tcW w:w="950" w:type="dxa"/>
            <w:noWrap/>
            <w:vAlign w:val="center"/>
          </w:tcPr>
          <w:p w14:paraId="01266EFB" w14:textId="617F3905" w:rsidR="00CD6B53" w:rsidRPr="0070056E" w:rsidRDefault="00386A4E" w:rsidP="00180A78">
            <w:pPr>
              <w:jc w:val="left"/>
            </w:pPr>
            <w:r>
              <w:t>50-55 days</w:t>
            </w:r>
          </w:p>
        </w:tc>
        <w:tc>
          <w:tcPr>
            <w:tcW w:w="937" w:type="dxa"/>
            <w:noWrap/>
            <w:vAlign w:val="center"/>
          </w:tcPr>
          <w:p w14:paraId="3A7C50B3" w14:textId="25A1106F" w:rsidR="00CD6B53" w:rsidRPr="00386A4E" w:rsidRDefault="00386A4E" w:rsidP="00180A78">
            <w:pPr>
              <w:jc w:val="left"/>
            </w:pPr>
            <w:r w:rsidRPr="00386A4E">
              <w:t xml:space="preserve">5 </w:t>
            </w:r>
            <w:proofErr w:type="spellStart"/>
            <w:r w:rsidRPr="00386A4E">
              <w:t>years</w:t>
            </w:r>
            <w:proofErr w:type="spellEnd"/>
          </w:p>
        </w:tc>
        <w:tc>
          <w:tcPr>
            <w:tcW w:w="925" w:type="dxa"/>
            <w:noWrap/>
            <w:vAlign w:val="center"/>
          </w:tcPr>
          <w:p w14:paraId="4E30C1BD" w14:textId="04D25EC1" w:rsidR="00CD6B53" w:rsidRPr="00386A4E" w:rsidRDefault="00386A4E" w:rsidP="00180A78">
            <w:pPr>
              <w:jc w:val="left"/>
            </w:pPr>
            <w:r w:rsidRPr="00386A4E">
              <w:t>0.732</w:t>
            </w:r>
          </w:p>
        </w:tc>
        <w:tc>
          <w:tcPr>
            <w:tcW w:w="942" w:type="dxa"/>
            <w:noWrap/>
            <w:vAlign w:val="center"/>
          </w:tcPr>
          <w:p w14:paraId="3F854561" w14:textId="6E2B19CA" w:rsidR="00CD6B53" w:rsidRPr="00386A4E" w:rsidRDefault="00386A4E" w:rsidP="00180A78">
            <w:pPr>
              <w:jc w:val="left"/>
            </w:pPr>
            <w:r w:rsidRPr="00386A4E">
              <w:t>0.26</w:t>
            </w:r>
          </w:p>
        </w:tc>
        <w:tc>
          <w:tcPr>
            <w:tcW w:w="3254" w:type="dxa"/>
            <w:vAlign w:val="center"/>
          </w:tcPr>
          <w:p w14:paraId="76C36C48" w14:textId="10AD5648" w:rsidR="00CD6B53" w:rsidRPr="0054672F" w:rsidRDefault="0054672F" w:rsidP="00475EDE">
            <w:pPr>
              <w:jc w:val="left"/>
            </w:pPr>
            <w:r w:rsidRPr="0054672F">
              <w:t xml:space="preserve">Potrebbe </w:t>
            </w:r>
            <w:r>
              <w:t>essere interessante sia per l’ambiente in cui vive sia per le caratteristiche riproduttive diverse dalle altre specie</w:t>
            </w:r>
          </w:p>
        </w:tc>
      </w:tr>
    </w:tbl>
    <w:p w14:paraId="35F548C9" w14:textId="3D7CFA5F" w:rsidR="00BF72D9" w:rsidRDefault="00D74016" w:rsidP="00542466">
      <w:r>
        <w:t>* per quanto riguarda la breeding season mi sono basata sul periodo indicato nel</w:t>
      </w:r>
      <w:r w:rsidR="007376F4">
        <w:t xml:space="preserve">la relazione tecnica del servizio di monitoraggio dell’avifauna nidificante in Lombardia – anno 2021 (tabella 3.6) in cui sono riportati i periodi di effettiva </w:t>
      </w:r>
      <w:r w:rsidR="007376F4" w:rsidRPr="007376F4">
        <w:t>probabile riproduzione, in base alla fenologia delle singole specie.</w:t>
      </w:r>
      <w:r w:rsidR="00C52BF2">
        <w:t xml:space="preserve"> Provvederò a recuperare delle stagioni riproduttive più corrett</w:t>
      </w:r>
      <w:r w:rsidR="00C80859">
        <w:t>e</w:t>
      </w:r>
    </w:p>
    <w:p w14:paraId="61827125" w14:textId="360BE689" w:rsidR="007376F4" w:rsidRPr="00026495" w:rsidRDefault="007376F4" w:rsidP="00542466">
      <w:r>
        <w:t xml:space="preserve">** tutte le caratteristiche </w:t>
      </w:r>
      <w:r w:rsidR="002C5E9C">
        <w:t xml:space="preserve">riproduttive </w:t>
      </w:r>
      <w:r>
        <w:t>(a eccezione della breeding season) sono pres</w:t>
      </w:r>
      <w:r w:rsidR="002C5E9C">
        <w:t>e</w:t>
      </w:r>
      <w:r>
        <w:t xml:space="preserve"> dal sito BTO (</w:t>
      </w:r>
      <w:hyperlink r:id="rId20" w:history="1">
        <w:r w:rsidRPr="007562FD">
          <w:rPr>
            <w:rStyle w:val="Collegamentoipertestuale"/>
          </w:rPr>
          <w:t>https://www.bto.org/understanding-birds/birdfacts</w:t>
        </w:r>
      </w:hyperlink>
      <w:r>
        <w:t xml:space="preserve">) consigliato da </w:t>
      </w:r>
      <w:proofErr w:type="spellStart"/>
      <w:r>
        <w:t>Rubolini</w:t>
      </w:r>
      <w:proofErr w:type="spellEnd"/>
    </w:p>
    <w:sectPr w:rsidR="007376F4" w:rsidRPr="00026495" w:rsidSect="0070056E">
      <w:type w:val="continuous"/>
      <w:pgSz w:w="16838" w:h="11906" w:orient="landscape"/>
      <w:pgMar w:top="1134" w:right="141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909"/>
    <w:multiLevelType w:val="hybridMultilevel"/>
    <w:tmpl w:val="B3B25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E681A"/>
    <w:multiLevelType w:val="hybridMultilevel"/>
    <w:tmpl w:val="DD4A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27433">
    <w:abstractNumId w:val="0"/>
  </w:num>
  <w:num w:numId="2" w16cid:durableId="89307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5B"/>
    <w:rsid w:val="000019E4"/>
    <w:rsid w:val="00010F92"/>
    <w:rsid w:val="00026495"/>
    <w:rsid w:val="00174547"/>
    <w:rsid w:val="00180A78"/>
    <w:rsid w:val="001C12BD"/>
    <w:rsid w:val="002C5E9C"/>
    <w:rsid w:val="0032101F"/>
    <w:rsid w:val="00386A4E"/>
    <w:rsid w:val="00405E27"/>
    <w:rsid w:val="00475EDE"/>
    <w:rsid w:val="004E7251"/>
    <w:rsid w:val="00542466"/>
    <w:rsid w:val="0054672F"/>
    <w:rsid w:val="0055360C"/>
    <w:rsid w:val="0058073D"/>
    <w:rsid w:val="0062651A"/>
    <w:rsid w:val="006B395B"/>
    <w:rsid w:val="0070056E"/>
    <w:rsid w:val="007376F4"/>
    <w:rsid w:val="009140CD"/>
    <w:rsid w:val="00A37A3D"/>
    <w:rsid w:val="00B62A16"/>
    <w:rsid w:val="00BF72D9"/>
    <w:rsid w:val="00C52BF2"/>
    <w:rsid w:val="00C80859"/>
    <w:rsid w:val="00CA6287"/>
    <w:rsid w:val="00CD6B53"/>
    <w:rsid w:val="00D62F35"/>
    <w:rsid w:val="00D74016"/>
    <w:rsid w:val="00E7590F"/>
    <w:rsid w:val="00F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A712"/>
  <w15:chartTrackingRefBased/>
  <w15:docId w15:val="{93139B67-4DF3-465F-B815-46A477D7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Corpo"/>
    <w:qFormat/>
    <w:rsid w:val="0032101F"/>
    <w:pPr>
      <w:spacing w:line="252" w:lineRule="auto"/>
      <w:jc w:val="both"/>
    </w:pPr>
    <w:rPr>
      <w:rFonts w:eastAsiaTheme="minorEastAsi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3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2649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4246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46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542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" TargetMode="External"/><Relationship Id="rId13" Type="http://schemas.openxmlformats.org/officeDocument/2006/relationships/hyperlink" Target="file:///C:\" TargetMode="External"/><Relationship Id="rId18" Type="http://schemas.openxmlformats.org/officeDocument/2006/relationships/hyperlink" Target="file:///C:\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" TargetMode="External"/><Relationship Id="rId12" Type="http://schemas.openxmlformats.org/officeDocument/2006/relationships/hyperlink" Target="file:///C:\" TargetMode="External"/><Relationship Id="rId17" Type="http://schemas.openxmlformats.org/officeDocument/2006/relationships/hyperlink" Target="file:///C:\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" TargetMode="External"/><Relationship Id="rId20" Type="http://schemas.openxmlformats.org/officeDocument/2006/relationships/hyperlink" Target="https://www.bto.org/understanding-birds/birdfact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" TargetMode="External"/><Relationship Id="rId11" Type="http://schemas.openxmlformats.org/officeDocument/2006/relationships/hyperlink" Target="file:///C:\" TargetMode="External"/><Relationship Id="rId5" Type="http://schemas.openxmlformats.org/officeDocument/2006/relationships/hyperlink" Target="file:///C:\" TargetMode="External"/><Relationship Id="rId15" Type="http://schemas.openxmlformats.org/officeDocument/2006/relationships/hyperlink" Target="file:///C:\" TargetMode="External"/><Relationship Id="rId10" Type="http://schemas.openxmlformats.org/officeDocument/2006/relationships/hyperlink" Target="file:///C:\" TargetMode="External"/><Relationship Id="rId19" Type="http://schemas.openxmlformats.org/officeDocument/2006/relationships/hyperlink" Target="file:///C: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" TargetMode="External"/><Relationship Id="rId14" Type="http://schemas.openxmlformats.org/officeDocument/2006/relationships/hyperlink" Target="file:///C:\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Cattaneo</dc:creator>
  <cp:keywords/>
  <dc:description/>
  <cp:lastModifiedBy>Eleonora Cattaneo</cp:lastModifiedBy>
  <cp:revision>1</cp:revision>
  <dcterms:created xsi:type="dcterms:W3CDTF">2022-06-27T12:45:00Z</dcterms:created>
  <dcterms:modified xsi:type="dcterms:W3CDTF">2022-06-27T15:39:00Z</dcterms:modified>
</cp:coreProperties>
</file>