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48B5" w14:textId="43C19E70" w:rsidR="005A404A" w:rsidRPr="004A0FD6" w:rsidRDefault="005A404A" w:rsidP="00C55C50">
      <w:pPr>
        <w:rPr>
          <w:color w:val="C00000"/>
        </w:rPr>
      </w:pPr>
      <w:r w:rsidRPr="004A0FD6">
        <w:rPr>
          <w:color w:val="C00000"/>
        </w:rPr>
        <w:t>Please add a specific document list to each deal that is submitted (not a draft) that is based on the information provided in create deal. Please have this pop up after the loan is submitted. It should say:</w:t>
      </w:r>
    </w:p>
    <w:p w14:paraId="4E7EAFA3" w14:textId="62414D78" w:rsidR="00E979D3" w:rsidRPr="00DE183C" w:rsidRDefault="00DE183C" w:rsidP="0036235A">
      <w:pPr>
        <w:rPr>
          <w:b/>
          <w:bCs/>
        </w:rPr>
      </w:pPr>
      <w:r w:rsidRPr="00DE183C">
        <w:rPr>
          <w:b/>
          <w:bCs/>
        </w:rPr>
        <w:t xml:space="preserve">Next Step: </w:t>
      </w:r>
      <w:r w:rsidR="00E979D3" w:rsidRPr="00DE183C">
        <w:rPr>
          <w:b/>
          <w:bCs/>
        </w:rPr>
        <w:t xml:space="preserve">While you wait for </w:t>
      </w:r>
      <w:r w:rsidRPr="00DE183C">
        <w:rPr>
          <w:b/>
          <w:bCs/>
        </w:rPr>
        <w:t>offers, gather the loan documentation.</w:t>
      </w:r>
    </w:p>
    <w:p w14:paraId="7D6381B9" w14:textId="3DCE9575" w:rsidR="0036235A" w:rsidRPr="0036235A" w:rsidRDefault="0036235A" w:rsidP="0036235A">
      <w:r w:rsidRPr="0036235A">
        <w:t xml:space="preserve">The following </w:t>
      </w:r>
      <w:r w:rsidR="00E979D3">
        <w:t xml:space="preserve">document </w:t>
      </w:r>
      <w:r w:rsidRPr="0036235A">
        <w:t>list outlines the typical documents an underwriter may require based on your deal specifications. Because lender requirements vary, this list is intended as a general guide to help you begin gathering documents. Additional conditions may be requested by the underwriter.</w:t>
      </w:r>
    </w:p>
    <w:p w14:paraId="6D748087" w14:textId="2B8141CF" w:rsidR="0036235A" w:rsidRPr="0036235A" w:rsidRDefault="0036235A" w:rsidP="0036235A">
      <w:r w:rsidRPr="0036235A">
        <w:t>This list is primarily geared toward prime lending. Alternative and private lenders may have fewer documentation requirements, depending on the deal.</w:t>
      </w:r>
      <w:r w:rsidR="00961F57">
        <w:t xml:space="preserve"> Please take this into account when requesting documents from your client(s).</w:t>
      </w:r>
    </w:p>
    <w:p w14:paraId="71D05116" w14:textId="65C81429" w:rsidR="004E0BC0" w:rsidRPr="004A0FD6" w:rsidRDefault="004E0BC0" w:rsidP="00C55C50">
      <w:pPr>
        <w:rPr>
          <w:color w:val="C00000"/>
        </w:rPr>
      </w:pPr>
      <w:r w:rsidRPr="004A0FD6">
        <w:rPr>
          <w:color w:val="C00000"/>
        </w:rPr>
        <w:t>For all deals:</w:t>
      </w:r>
    </w:p>
    <w:p w14:paraId="4C6361B9" w14:textId="67986376" w:rsidR="00C55C50" w:rsidRDefault="00C55C50" w:rsidP="00C55C50">
      <w:pPr>
        <w:pStyle w:val="ListParagraph"/>
        <w:numPr>
          <w:ilvl w:val="0"/>
          <w:numId w:val="3"/>
        </w:numPr>
      </w:pPr>
      <w:r>
        <w:t xml:space="preserve">Credit report </w:t>
      </w:r>
    </w:p>
    <w:p w14:paraId="4A0BD006" w14:textId="33A456B4" w:rsidR="0015694B" w:rsidRPr="004A0FD6" w:rsidRDefault="00BE4EEA">
      <w:pPr>
        <w:rPr>
          <w:color w:val="C00000"/>
        </w:rPr>
      </w:pPr>
      <w:r w:rsidRPr="004A0FD6">
        <w:rPr>
          <w:color w:val="C00000"/>
        </w:rPr>
        <w:t>If Married or common law is checked and spouse is not on application:</w:t>
      </w:r>
    </w:p>
    <w:p w14:paraId="77D20646" w14:textId="6D5C0BC0" w:rsidR="00BE4EEA" w:rsidRDefault="00BE4EEA" w:rsidP="00BE4EEA">
      <w:pPr>
        <w:pStyle w:val="ListParagraph"/>
        <w:numPr>
          <w:ilvl w:val="0"/>
          <w:numId w:val="1"/>
        </w:numPr>
      </w:pPr>
      <w:r>
        <w:t>The lender may ask for the spouse’s credit report</w:t>
      </w:r>
      <w:r w:rsidR="000A5212">
        <w:t xml:space="preserve"> (this is on a case-by-case basis)</w:t>
      </w:r>
    </w:p>
    <w:p w14:paraId="2DD3C6C6" w14:textId="2958B8DA" w:rsidR="00BE4EEA" w:rsidRPr="004A0FD6" w:rsidRDefault="00BE4EEA" w:rsidP="00BE4EEA">
      <w:pPr>
        <w:rPr>
          <w:color w:val="C00000"/>
        </w:rPr>
      </w:pPr>
      <w:r w:rsidRPr="004A0FD6">
        <w:rPr>
          <w:color w:val="C00000"/>
        </w:rPr>
        <w:t xml:space="preserve">If </w:t>
      </w:r>
      <w:r w:rsidR="000A5212" w:rsidRPr="004A0FD6">
        <w:rPr>
          <w:color w:val="C00000"/>
        </w:rPr>
        <w:t xml:space="preserve">Refinance, </w:t>
      </w:r>
      <w:r w:rsidR="005A404A" w:rsidRPr="004A0FD6">
        <w:rPr>
          <w:color w:val="C00000"/>
        </w:rPr>
        <w:t xml:space="preserve">mobile home, modular home, </w:t>
      </w:r>
      <w:r w:rsidRPr="004A0FD6">
        <w:rPr>
          <w:color w:val="C00000"/>
        </w:rPr>
        <w:t>Alt or Private is checked:</w:t>
      </w:r>
    </w:p>
    <w:p w14:paraId="046526D4" w14:textId="548D9F83" w:rsidR="00BE4EEA" w:rsidRDefault="00BE4EEA" w:rsidP="00BE4EEA">
      <w:pPr>
        <w:pStyle w:val="ListParagraph"/>
        <w:numPr>
          <w:ilvl w:val="0"/>
          <w:numId w:val="1"/>
        </w:numPr>
      </w:pPr>
      <w:r>
        <w:t>The lender will likely condition for a</w:t>
      </w:r>
      <w:r w:rsidR="000A5212">
        <w:t xml:space="preserve"> full </w:t>
      </w:r>
      <w:r>
        <w:t>appraisal</w:t>
      </w:r>
      <w:r w:rsidR="000A5212">
        <w:t xml:space="preserve"> – ensure the client knows the cost in your area</w:t>
      </w:r>
    </w:p>
    <w:p w14:paraId="76848CCF" w14:textId="528E4B19" w:rsidR="001930B1" w:rsidRPr="004A0FD6" w:rsidRDefault="001930B1" w:rsidP="001930B1">
      <w:pPr>
        <w:rPr>
          <w:color w:val="C00000"/>
        </w:rPr>
      </w:pPr>
      <w:r w:rsidRPr="004A0FD6">
        <w:rPr>
          <w:color w:val="C00000"/>
        </w:rPr>
        <w:t>If Purchase is checked:</w:t>
      </w:r>
    </w:p>
    <w:p w14:paraId="3E15656B" w14:textId="41BE6FDB" w:rsidR="001930B1" w:rsidRDefault="000813F9" w:rsidP="001930B1">
      <w:pPr>
        <w:pStyle w:val="ListParagraph"/>
        <w:numPr>
          <w:ilvl w:val="0"/>
          <w:numId w:val="1"/>
        </w:numPr>
      </w:pPr>
      <w:r>
        <w:t>Purchase agreement and all waivers (if applicable)</w:t>
      </w:r>
    </w:p>
    <w:p w14:paraId="647D7E69" w14:textId="1173DDA0" w:rsidR="001B0A0A" w:rsidRDefault="001B0A0A" w:rsidP="001930B1">
      <w:pPr>
        <w:pStyle w:val="ListParagraph"/>
        <w:numPr>
          <w:ilvl w:val="0"/>
          <w:numId w:val="1"/>
        </w:numPr>
      </w:pPr>
      <w:r>
        <w:t xml:space="preserve">MLS sheet </w:t>
      </w:r>
    </w:p>
    <w:p w14:paraId="7B16550D" w14:textId="520F1EE4" w:rsidR="00BE4EEA" w:rsidRPr="004A0FD6" w:rsidRDefault="00BE4EEA" w:rsidP="00BE4EEA">
      <w:pPr>
        <w:rPr>
          <w:color w:val="C00000"/>
        </w:rPr>
      </w:pPr>
      <w:r w:rsidRPr="004A0FD6">
        <w:rPr>
          <w:color w:val="C00000"/>
        </w:rPr>
        <w:t>If Co-signer occupying, co-signer not occupying or Guarantor is checked:</w:t>
      </w:r>
    </w:p>
    <w:p w14:paraId="7013A591" w14:textId="6742488A" w:rsidR="00BE4EEA" w:rsidRDefault="00BE4EEA" w:rsidP="00BE4EEA">
      <w:pPr>
        <w:pStyle w:val="ListParagraph"/>
        <w:numPr>
          <w:ilvl w:val="0"/>
          <w:numId w:val="1"/>
        </w:numPr>
      </w:pPr>
      <w:r>
        <w:t>Ensure you ask for all documents from the co-signer/guarantor as well</w:t>
      </w:r>
      <w:r w:rsidR="000A5212">
        <w:t xml:space="preserve"> as your main borrower(s)</w:t>
      </w:r>
    </w:p>
    <w:p w14:paraId="7A22DD7D" w14:textId="55071565" w:rsidR="00BE4EEA" w:rsidRPr="004A0FD6" w:rsidRDefault="00BE4EEA" w:rsidP="00BE4EEA">
      <w:pPr>
        <w:rPr>
          <w:color w:val="C00000"/>
        </w:rPr>
      </w:pPr>
      <w:r w:rsidRPr="004A0FD6">
        <w:rPr>
          <w:color w:val="C00000"/>
        </w:rPr>
        <w:t>If Refinance or Renewal is checked:</w:t>
      </w:r>
    </w:p>
    <w:p w14:paraId="6916B823" w14:textId="159C09BD" w:rsidR="00BE4EEA" w:rsidRDefault="000A5212" w:rsidP="00BE4EEA">
      <w:pPr>
        <w:pStyle w:val="ListParagraph"/>
        <w:numPr>
          <w:ilvl w:val="0"/>
          <w:numId w:val="1"/>
        </w:numPr>
      </w:pPr>
      <w:r>
        <w:t>“Request for Statement &amp; Authorization” form signed to request the payoff</w:t>
      </w:r>
    </w:p>
    <w:p w14:paraId="733E75C7" w14:textId="33A8D2BC" w:rsidR="000A5212" w:rsidRDefault="000A5212" w:rsidP="00BE4EEA">
      <w:pPr>
        <w:pStyle w:val="ListParagraph"/>
        <w:numPr>
          <w:ilvl w:val="0"/>
          <w:numId w:val="1"/>
        </w:numPr>
      </w:pPr>
      <w:r>
        <w:t>Most recent mortgage statement</w:t>
      </w:r>
    </w:p>
    <w:p w14:paraId="41F644AC" w14:textId="77777777" w:rsidR="000A5212" w:rsidRDefault="000A5212" w:rsidP="00BE4EEA">
      <w:pPr>
        <w:pStyle w:val="ListParagraph"/>
        <w:numPr>
          <w:ilvl w:val="0"/>
          <w:numId w:val="1"/>
        </w:numPr>
      </w:pPr>
      <w:r>
        <w:t>Most recent property tax assessment</w:t>
      </w:r>
    </w:p>
    <w:p w14:paraId="71151924" w14:textId="5BC32FF8" w:rsidR="000A5212" w:rsidRDefault="000A5212" w:rsidP="00BE4EEA">
      <w:pPr>
        <w:pStyle w:val="ListParagraph"/>
        <w:numPr>
          <w:ilvl w:val="0"/>
          <w:numId w:val="1"/>
        </w:numPr>
      </w:pPr>
      <w:r>
        <w:t>Most recent property tax statement</w:t>
      </w:r>
    </w:p>
    <w:p w14:paraId="10595246" w14:textId="0E4556F5" w:rsidR="008E4A09" w:rsidRDefault="00324677" w:rsidP="008E4A09">
      <w:pPr>
        <w:ind w:left="360"/>
      </w:pPr>
      <w:r>
        <w:t xml:space="preserve">Best practise: Pull title </w:t>
      </w:r>
      <w:r w:rsidR="00C668EA">
        <w:t xml:space="preserve">to ensure </w:t>
      </w:r>
      <w:r w:rsidR="008530A1">
        <w:t>there’s no surprises at closing</w:t>
      </w:r>
    </w:p>
    <w:p w14:paraId="73AC29F1" w14:textId="17DE653D" w:rsidR="00801A89" w:rsidRDefault="00801A89" w:rsidP="00801A89">
      <w:pPr>
        <w:rPr>
          <w:color w:val="C00000"/>
        </w:rPr>
      </w:pPr>
      <w:r>
        <w:rPr>
          <w:color w:val="C00000"/>
        </w:rPr>
        <w:lastRenderedPageBreak/>
        <w:t xml:space="preserve">If </w:t>
      </w:r>
      <w:r>
        <w:rPr>
          <w:color w:val="C00000"/>
        </w:rPr>
        <w:t xml:space="preserve">Refinance or Renewal is checked and </w:t>
      </w:r>
      <w:r>
        <w:rPr>
          <w:color w:val="C00000"/>
        </w:rPr>
        <w:t>the property type is a condo:</w:t>
      </w:r>
    </w:p>
    <w:p w14:paraId="2ED1F7F7" w14:textId="77777777" w:rsidR="00801A89" w:rsidRPr="00AB4BC7" w:rsidRDefault="00801A89" w:rsidP="00801A89">
      <w:pPr>
        <w:pStyle w:val="ListParagraph"/>
        <w:numPr>
          <w:ilvl w:val="0"/>
          <w:numId w:val="1"/>
        </w:numPr>
      </w:pPr>
      <w:r>
        <w:t>MLS or appraisal or condo board document showing HOA monthly fee amount</w:t>
      </w:r>
    </w:p>
    <w:p w14:paraId="628933A9" w14:textId="196C63C9" w:rsidR="008E4A09" w:rsidRPr="004A0FD6" w:rsidRDefault="008E4A09" w:rsidP="008E4A09">
      <w:pPr>
        <w:rPr>
          <w:color w:val="C00000"/>
        </w:rPr>
      </w:pPr>
      <w:r w:rsidRPr="004A0FD6">
        <w:rPr>
          <w:color w:val="C00000"/>
        </w:rPr>
        <w:t>If Bridge loan is checked:</w:t>
      </w:r>
    </w:p>
    <w:p w14:paraId="0EE7C572" w14:textId="28F53E6D" w:rsidR="00F34BE1" w:rsidRDefault="00F34BE1" w:rsidP="00F34BE1">
      <w:pPr>
        <w:pStyle w:val="ListParagraph"/>
        <w:numPr>
          <w:ilvl w:val="0"/>
          <w:numId w:val="1"/>
        </w:numPr>
      </w:pPr>
      <w:r>
        <w:t>Purchase agreement for the sale of existing property</w:t>
      </w:r>
      <w:r w:rsidR="003D487D">
        <w:t xml:space="preserve"> including all waivers</w:t>
      </w:r>
    </w:p>
    <w:p w14:paraId="048487AD" w14:textId="27B50031" w:rsidR="00541E8A" w:rsidRDefault="00541E8A" w:rsidP="00F34BE1">
      <w:pPr>
        <w:pStyle w:val="ListParagraph"/>
        <w:numPr>
          <w:ilvl w:val="0"/>
          <w:numId w:val="1"/>
        </w:numPr>
      </w:pPr>
      <w:r>
        <w:t xml:space="preserve">Existing mortgage statement </w:t>
      </w:r>
    </w:p>
    <w:p w14:paraId="4B84BB20" w14:textId="53D50605" w:rsidR="00B24D4B" w:rsidRDefault="00B24D4B" w:rsidP="00B24D4B">
      <w:pPr>
        <w:ind w:left="360"/>
      </w:pPr>
      <w:r>
        <w:t>There will be other documents required in most cases</w:t>
      </w:r>
      <w:r w:rsidR="00A61B1A">
        <w:t xml:space="preserve"> prior to closing and your underwriter will condition for them.</w:t>
      </w:r>
    </w:p>
    <w:p w14:paraId="572D5048" w14:textId="606F43B2" w:rsidR="00612D42" w:rsidRPr="000A7C8B" w:rsidRDefault="00612D42" w:rsidP="00612D42">
      <w:pPr>
        <w:rPr>
          <w:color w:val="C00000"/>
        </w:rPr>
      </w:pPr>
      <w:r w:rsidRPr="000A7C8B">
        <w:rPr>
          <w:color w:val="C00000"/>
        </w:rPr>
        <w:t>If renewal is checked:</w:t>
      </w:r>
    </w:p>
    <w:p w14:paraId="2FAE09FA" w14:textId="1B0DDE0F" w:rsidR="00612D42" w:rsidRDefault="00612D42" w:rsidP="00612D42">
      <w:pPr>
        <w:pStyle w:val="ListParagraph"/>
        <w:numPr>
          <w:ilvl w:val="0"/>
          <w:numId w:val="1"/>
        </w:numPr>
      </w:pPr>
      <w:r>
        <w:t xml:space="preserve">If the </w:t>
      </w:r>
      <w:r w:rsidRPr="00612D42">
        <w:t>original loan was insured, call CMHC (</w:t>
      </w:r>
      <w:r w:rsidRPr="00612D42">
        <w:t>1-888-463-6454</w:t>
      </w:r>
      <w:r w:rsidRPr="00612D42">
        <w:t>), Sagen (</w:t>
      </w:r>
      <w:hyperlink r:id="rId5" w:history="1">
        <w:r w:rsidRPr="00612D42">
          <w:rPr>
            <w:rStyle w:val="Hyperlink"/>
            <w:color w:val="auto"/>
            <w:u w:val="none"/>
          </w:rPr>
          <w:t>1</w:t>
        </w:r>
        <w:r w:rsidRPr="00612D42">
          <w:rPr>
            <w:rStyle w:val="Hyperlink"/>
            <w:color w:val="auto"/>
            <w:u w:val="none"/>
          </w:rPr>
          <w:t>-</w:t>
        </w:r>
        <w:r w:rsidRPr="00612D42">
          <w:rPr>
            <w:rStyle w:val="Hyperlink"/>
            <w:color w:val="auto"/>
            <w:u w:val="none"/>
          </w:rPr>
          <w:t>800</w:t>
        </w:r>
        <w:r w:rsidRPr="00612D42">
          <w:rPr>
            <w:rStyle w:val="Hyperlink"/>
            <w:color w:val="auto"/>
            <w:u w:val="none"/>
          </w:rPr>
          <w:t>-</w:t>
        </w:r>
        <w:r w:rsidRPr="00612D42">
          <w:rPr>
            <w:rStyle w:val="Hyperlink"/>
            <w:color w:val="auto"/>
            <w:u w:val="none"/>
          </w:rPr>
          <w:t>511</w:t>
        </w:r>
        <w:r w:rsidRPr="00612D42">
          <w:rPr>
            <w:rStyle w:val="Hyperlink"/>
            <w:color w:val="auto"/>
            <w:u w:val="none"/>
          </w:rPr>
          <w:t>-</w:t>
        </w:r>
        <w:r w:rsidRPr="00612D42">
          <w:rPr>
            <w:rStyle w:val="Hyperlink"/>
            <w:color w:val="auto"/>
            <w:u w:val="none"/>
          </w:rPr>
          <w:t>8888</w:t>
        </w:r>
      </w:hyperlink>
      <w:r w:rsidRPr="00612D42">
        <w:t>) and/or Canada Guaranty (</w:t>
      </w:r>
      <w:r w:rsidRPr="00612D42">
        <w:t>1</w:t>
      </w:r>
      <w:r>
        <w:t>-</w:t>
      </w:r>
      <w:r w:rsidRPr="00612D42">
        <w:t>877</w:t>
      </w:r>
      <w:r>
        <w:t>-</w:t>
      </w:r>
      <w:r w:rsidRPr="00612D42">
        <w:t>244</w:t>
      </w:r>
      <w:r>
        <w:t>-</w:t>
      </w:r>
      <w:r w:rsidRPr="00612D42">
        <w:t>8422</w:t>
      </w:r>
      <w:r w:rsidRPr="00612D42">
        <w:t xml:space="preserve">) for the Mortgage Insurance transfer number and ensure </w:t>
      </w:r>
      <w:r w:rsidR="00D859FC">
        <w:t>the Mortgage Insurance transfer number</w:t>
      </w:r>
      <w:r w:rsidRPr="00612D42">
        <w:t xml:space="preserve"> is included in your lender</w:t>
      </w:r>
      <w:r>
        <w:t xml:space="preserve"> notes (Call each company, until you have the transfer number or have confirmed they did not have mortgage insurance.)</w:t>
      </w:r>
    </w:p>
    <w:p w14:paraId="0F094292" w14:textId="2011CDDB" w:rsidR="00A92928" w:rsidRPr="000A7C8B" w:rsidRDefault="00A92928" w:rsidP="00A92928">
      <w:pPr>
        <w:rPr>
          <w:color w:val="C00000"/>
        </w:rPr>
      </w:pPr>
      <w:r w:rsidRPr="000A7C8B">
        <w:rPr>
          <w:color w:val="C00000"/>
        </w:rPr>
        <w:t>If Medical Professional is checked:</w:t>
      </w:r>
    </w:p>
    <w:p w14:paraId="0671055B" w14:textId="67313BD1" w:rsidR="00A92928" w:rsidRDefault="00A92928" w:rsidP="00A92928">
      <w:pPr>
        <w:pStyle w:val="ListParagraph"/>
        <w:numPr>
          <w:ilvl w:val="0"/>
          <w:numId w:val="1"/>
        </w:numPr>
      </w:pPr>
      <w:r>
        <w:t>Confirmation of</w:t>
      </w:r>
      <w:r w:rsidR="001022A4">
        <w:t xml:space="preserve"> </w:t>
      </w:r>
      <w:r>
        <w:t xml:space="preserve">registration, enrollment and/or completion of </w:t>
      </w:r>
      <w:r w:rsidR="001022A4">
        <w:t xml:space="preserve">medical </w:t>
      </w:r>
      <w:r>
        <w:t>program</w:t>
      </w:r>
    </w:p>
    <w:p w14:paraId="049ABADA" w14:textId="1A4DA7CF" w:rsidR="00A92928" w:rsidRPr="000A7C8B" w:rsidRDefault="00A92928" w:rsidP="00A92928">
      <w:pPr>
        <w:rPr>
          <w:color w:val="C00000"/>
        </w:rPr>
      </w:pPr>
      <w:r w:rsidRPr="000A7C8B">
        <w:rPr>
          <w:color w:val="C00000"/>
        </w:rPr>
        <w:t>If Net</w:t>
      </w:r>
      <w:r w:rsidR="0087291D" w:rsidRPr="000A7C8B">
        <w:rPr>
          <w:color w:val="C00000"/>
        </w:rPr>
        <w:t xml:space="preserve"> </w:t>
      </w:r>
      <w:r w:rsidRPr="000A7C8B">
        <w:rPr>
          <w:color w:val="C00000"/>
        </w:rPr>
        <w:t>worth Program is checked:</w:t>
      </w:r>
    </w:p>
    <w:p w14:paraId="21D8CEED" w14:textId="4E99DAA3" w:rsidR="00A92928" w:rsidRDefault="00A92928" w:rsidP="00A92928">
      <w:pPr>
        <w:pStyle w:val="ListParagraph"/>
        <w:numPr>
          <w:ilvl w:val="0"/>
          <w:numId w:val="1"/>
        </w:numPr>
      </w:pPr>
      <w:r>
        <w:t>All liquid assets documented</w:t>
      </w:r>
      <w:r w:rsidR="0087291D">
        <w:t xml:space="preserve"> for 90 days prior to the application</w:t>
      </w:r>
      <w:r w:rsidR="009C0D5D">
        <w:t xml:space="preserve"> date</w:t>
      </w:r>
    </w:p>
    <w:p w14:paraId="7110728E" w14:textId="5B3EFBC5" w:rsidR="0087291D" w:rsidRDefault="0087291D" w:rsidP="00A92928">
      <w:pPr>
        <w:pStyle w:val="ListParagraph"/>
        <w:numPr>
          <w:ilvl w:val="0"/>
          <w:numId w:val="1"/>
        </w:numPr>
      </w:pPr>
      <w:r>
        <w:t>Please note, down payment funds should not be included in the net worth funds</w:t>
      </w:r>
    </w:p>
    <w:p w14:paraId="7D146E91" w14:textId="380E9B79" w:rsidR="00C55C50" w:rsidRPr="000A7C8B" w:rsidRDefault="00C55C50" w:rsidP="00C55C50">
      <w:pPr>
        <w:rPr>
          <w:color w:val="C00000"/>
        </w:rPr>
      </w:pPr>
      <w:r w:rsidRPr="000A7C8B">
        <w:rPr>
          <w:color w:val="C00000"/>
        </w:rPr>
        <w:t>If New to Canada is checked</w:t>
      </w:r>
      <w:r w:rsidR="000813F9" w:rsidRPr="000A7C8B">
        <w:rPr>
          <w:color w:val="C00000"/>
        </w:rPr>
        <w:t xml:space="preserve"> AND the LTV is over 90%</w:t>
      </w:r>
      <w:r w:rsidRPr="000A7C8B">
        <w:rPr>
          <w:color w:val="C00000"/>
        </w:rPr>
        <w:t xml:space="preserve">: </w:t>
      </w:r>
    </w:p>
    <w:p w14:paraId="2304F3ED" w14:textId="53258F5C" w:rsidR="000813F9" w:rsidRDefault="000813F9" w:rsidP="000813F9">
      <w:pPr>
        <w:pStyle w:val="ListParagraph"/>
        <w:numPr>
          <w:ilvl w:val="0"/>
          <w:numId w:val="1"/>
        </w:numPr>
      </w:pPr>
      <w:r>
        <w:t xml:space="preserve">International credit bureau or 12 months bank statements from recognized financial institution or </w:t>
      </w:r>
      <w:r w:rsidR="004E0BC0">
        <w:t>12-month</w:t>
      </w:r>
      <w:r>
        <w:t xml:space="preserve"> billing statements or letter of reference from recognized financial institution</w:t>
      </w:r>
    </w:p>
    <w:p w14:paraId="7F2CDB4F" w14:textId="3F9A8803" w:rsidR="000813F9" w:rsidRPr="000A7C8B" w:rsidRDefault="000813F9" w:rsidP="000813F9">
      <w:pPr>
        <w:rPr>
          <w:color w:val="C00000"/>
        </w:rPr>
      </w:pPr>
      <w:r w:rsidRPr="000A7C8B">
        <w:rPr>
          <w:color w:val="C00000"/>
        </w:rPr>
        <w:t xml:space="preserve">If New to Canada is checked </w:t>
      </w:r>
      <w:r w:rsidRPr="000A7C8B">
        <w:rPr>
          <w:color w:val="C00000"/>
        </w:rPr>
        <w:t>and</w:t>
      </w:r>
      <w:r w:rsidRPr="000A7C8B">
        <w:rPr>
          <w:color w:val="C00000"/>
        </w:rPr>
        <w:t xml:space="preserve"> the LTV is 90%</w:t>
      </w:r>
      <w:r w:rsidRPr="000A7C8B">
        <w:rPr>
          <w:color w:val="C00000"/>
        </w:rPr>
        <w:t xml:space="preserve"> or under</w:t>
      </w:r>
      <w:r w:rsidRPr="000A7C8B">
        <w:rPr>
          <w:color w:val="C00000"/>
        </w:rPr>
        <w:t>:</w:t>
      </w:r>
    </w:p>
    <w:p w14:paraId="678B3A50" w14:textId="1D81C8F1" w:rsidR="000813F9" w:rsidRDefault="000813F9" w:rsidP="000813F9">
      <w:pPr>
        <w:pStyle w:val="ListParagraph"/>
        <w:numPr>
          <w:ilvl w:val="0"/>
          <w:numId w:val="1"/>
        </w:numPr>
      </w:pPr>
      <w:r>
        <w:t xml:space="preserve">International credit bureau or 12 months bank statements from recognized financial institution or </w:t>
      </w:r>
      <w:r w:rsidR="004E0BC0">
        <w:t>12-month</w:t>
      </w:r>
      <w:r>
        <w:t xml:space="preserve"> billing statements or letter of reference from recognized financial institution</w:t>
      </w:r>
      <w:r>
        <w:t xml:space="preserve"> or 6 months bank statements from primary account</w:t>
      </w:r>
    </w:p>
    <w:p w14:paraId="206CF917" w14:textId="5BD655F7" w:rsidR="001930B1" w:rsidRPr="000A7C8B" w:rsidRDefault="001930B1" w:rsidP="00C55C50">
      <w:pPr>
        <w:rPr>
          <w:color w:val="C00000"/>
        </w:rPr>
      </w:pPr>
      <w:r w:rsidRPr="000A7C8B">
        <w:rPr>
          <w:color w:val="C00000"/>
        </w:rPr>
        <w:t>If Reverse Mortgage is checked:</w:t>
      </w:r>
    </w:p>
    <w:p w14:paraId="70D71ACB" w14:textId="765BFD1A" w:rsidR="00313910" w:rsidRDefault="00313910" w:rsidP="00313910">
      <w:pPr>
        <w:pStyle w:val="ListParagraph"/>
        <w:numPr>
          <w:ilvl w:val="0"/>
          <w:numId w:val="1"/>
        </w:numPr>
      </w:pPr>
      <w:r>
        <w:t xml:space="preserve">2 government issued </w:t>
      </w:r>
      <w:r w:rsidR="004E0BC0">
        <w:t>IDs</w:t>
      </w:r>
      <w:r>
        <w:t xml:space="preserve"> </w:t>
      </w:r>
      <w:r w:rsidR="008B542A">
        <w:t>for each applicant</w:t>
      </w:r>
      <w:r w:rsidR="00954551">
        <w:t xml:space="preserve"> with birthdates</w:t>
      </w:r>
      <w:r w:rsidR="008B542A">
        <w:tab/>
      </w:r>
    </w:p>
    <w:p w14:paraId="5122CACC" w14:textId="5938DA91" w:rsidR="008B542A" w:rsidRDefault="00C56366" w:rsidP="00313910">
      <w:pPr>
        <w:pStyle w:val="ListParagraph"/>
        <w:numPr>
          <w:ilvl w:val="0"/>
          <w:numId w:val="1"/>
        </w:numPr>
      </w:pPr>
      <w:r>
        <w:t>VOID cheque</w:t>
      </w:r>
    </w:p>
    <w:p w14:paraId="5FB17FDC" w14:textId="78909722" w:rsidR="00F93B3F" w:rsidRDefault="00F93B3F" w:rsidP="00313910">
      <w:pPr>
        <w:pStyle w:val="ListParagraph"/>
        <w:numPr>
          <w:ilvl w:val="0"/>
          <w:numId w:val="1"/>
        </w:numPr>
      </w:pPr>
      <w:r>
        <w:t>Name of lawyer for Independent Legal Advice</w:t>
      </w:r>
    </w:p>
    <w:p w14:paraId="321B4233" w14:textId="1B8FE23D" w:rsidR="00F93B3F" w:rsidRDefault="00F93B3F" w:rsidP="00313910">
      <w:pPr>
        <w:pStyle w:val="ListParagraph"/>
        <w:numPr>
          <w:ilvl w:val="0"/>
          <w:numId w:val="1"/>
        </w:numPr>
      </w:pPr>
      <w:r>
        <w:lastRenderedPageBreak/>
        <w:t>Power of Attorney if applicable</w:t>
      </w:r>
    </w:p>
    <w:p w14:paraId="25686C11" w14:textId="3AE71C77" w:rsidR="001930B1" w:rsidRPr="000A7C8B" w:rsidRDefault="001930B1" w:rsidP="00C55C50">
      <w:pPr>
        <w:rPr>
          <w:color w:val="C00000"/>
        </w:rPr>
      </w:pPr>
      <w:r w:rsidRPr="000A7C8B">
        <w:rPr>
          <w:color w:val="C00000"/>
        </w:rPr>
        <w:t>If purchase plus improvements is checked:</w:t>
      </w:r>
    </w:p>
    <w:p w14:paraId="42625A2C" w14:textId="7AF79B5E" w:rsidR="001B0A0A" w:rsidRDefault="001B0A0A" w:rsidP="001B0A0A">
      <w:pPr>
        <w:pStyle w:val="ListParagraph"/>
        <w:numPr>
          <w:ilvl w:val="0"/>
          <w:numId w:val="1"/>
        </w:numPr>
      </w:pPr>
      <w:r>
        <w:t>Quotes/contracts outlining scope of improvements with cost estimates</w:t>
      </w:r>
    </w:p>
    <w:p w14:paraId="79DB39A4" w14:textId="02B749B2" w:rsidR="001B0A0A" w:rsidRDefault="001B0A0A" w:rsidP="000813F9">
      <w:pPr>
        <w:pStyle w:val="ListParagraph"/>
        <w:numPr>
          <w:ilvl w:val="0"/>
          <w:numId w:val="1"/>
        </w:numPr>
      </w:pPr>
      <w:r>
        <w:t>Copy of the building permit if improvements are structural</w:t>
      </w:r>
    </w:p>
    <w:p w14:paraId="782C9E17" w14:textId="52681C6C" w:rsidR="001B0A0A" w:rsidRDefault="001B0A0A" w:rsidP="000813F9">
      <w:pPr>
        <w:pStyle w:val="ListParagraph"/>
        <w:numPr>
          <w:ilvl w:val="0"/>
          <w:numId w:val="1"/>
        </w:numPr>
      </w:pPr>
      <w:r>
        <w:t>An appraisal may be required after improvements are completed</w:t>
      </w:r>
    </w:p>
    <w:p w14:paraId="7BCD6E24" w14:textId="4D533B48" w:rsidR="004856F0" w:rsidRPr="000A7C8B" w:rsidRDefault="004856F0" w:rsidP="004856F0">
      <w:pPr>
        <w:rPr>
          <w:color w:val="C00000"/>
        </w:rPr>
      </w:pPr>
      <w:r w:rsidRPr="000A7C8B">
        <w:rPr>
          <w:color w:val="C00000"/>
        </w:rPr>
        <w:t>If Refinance plus improvements is checked:</w:t>
      </w:r>
    </w:p>
    <w:p w14:paraId="76CCACEF" w14:textId="77777777" w:rsidR="008274A7" w:rsidRDefault="008274A7" w:rsidP="008274A7">
      <w:pPr>
        <w:pStyle w:val="ListParagraph"/>
        <w:numPr>
          <w:ilvl w:val="0"/>
          <w:numId w:val="1"/>
        </w:numPr>
      </w:pPr>
      <w:r>
        <w:t>Copy of the building permit if improvements are structural</w:t>
      </w:r>
    </w:p>
    <w:p w14:paraId="7F62326C" w14:textId="77777777" w:rsidR="008274A7" w:rsidRDefault="008274A7" w:rsidP="008274A7">
      <w:pPr>
        <w:pStyle w:val="ListParagraph"/>
        <w:numPr>
          <w:ilvl w:val="0"/>
          <w:numId w:val="1"/>
        </w:numPr>
      </w:pPr>
      <w:r>
        <w:t>Quotes/contracts outlining scope of improvements with cost estimates</w:t>
      </w:r>
    </w:p>
    <w:p w14:paraId="26D018C4" w14:textId="2B3B1A7E" w:rsidR="00C42B70" w:rsidRDefault="00583E2F" w:rsidP="008274A7">
      <w:pPr>
        <w:pStyle w:val="ListParagraph"/>
        <w:numPr>
          <w:ilvl w:val="0"/>
          <w:numId w:val="1"/>
        </w:numPr>
      </w:pPr>
      <w:r>
        <w:t>Confirmation of liquid assets required: 25%</w:t>
      </w:r>
      <w:r w:rsidR="00424696">
        <w:t xml:space="preserve"> of total improvement amount</w:t>
      </w:r>
    </w:p>
    <w:p w14:paraId="318A7371" w14:textId="4AB875ED" w:rsidR="008274A7" w:rsidRDefault="008274A7" w:rsidP="008274A7">
      <w:pPr>
        <w:pStyle w:val="ListParagraph"/>
        <w:numPr>
          <w:ilvl w:val="0"/>
          <w:numId w:val="1"/>
        </w:numPr>
      </w:pPr>
      <w:r>
        <w:t>An appraisal may be required after improvements are completed</w:t>
      </w:r>
    </w:p>
    <w:p w14:paraId="6502124A" w14:textId="7AFC98F1" w:rsidR="0087291D" w:rsidRDefault="0087291D" w:rsidP="00C55C50">
      <w:pPr>
        <w:rPr>
          <w:color w:val="C00000"/>
        </w:rPr>
      </w:pPr>
      <w:r w:rsidRPr="000A7C8B">
        <w:rPr>
          <w:color w:val="C00000"/>
        </w:rPr>
        <w:t>If Self-employed full doc is checked:</w:t>
      </w:r>
    </w:p>
    <w:p w14:paraId="696E92F9" w14:textId="180FBB17" w:rsidR="00763258" w:rsidRPr="00763258" w:rsidRDefault="00763258" w:rsidP="00C55C50">
      <w:r>
        <w:tab/>
      </w:r>
      <w:r w:rsidR="0087269D">
        <w:t xml:space="preserve">For </w:t>
      </w:r>
      <w:r w:rsidR="00B3394B">
        <w:t>self-employed income:</w:t>
      </w:r>
    </w:p>
    <w:p w14:paraId="374DB7BB" w14:textId="65F88182" w:rsidR="001B0A0A" w:rsidRDefault="001B0A0A" w:rsidP="001B0A0A">
      <w:pPr>
        <w:pStyle w:val="ListParagraph"/>
        <w:numPr>
          <w:ilvl w:val="0"/>
          <w:numId w:val="1"/>
        </w:numPr>
      </w:pPr>
      <w:r>
        <w:t>Most recent 2 years T1 Generals, all schedules and Statement of Activities if applicable</w:t>
      </w:r>
    </w:p>
    <w:p w14:paraId="09CEFBF4" w14:textId="0C4922B0" w:rsidR="001B0A0A" w:rsidRDefault="001B0A0A" w:rsidP="001B0A0A">
      <w:pPr>
        <w:pStyle w:val="ListParagraph"/>
        <w:numPr>
          <w:ilvl w:val="0"/>
          <w:numId w:val="1"/>
        </w:numPr>
      </w:pPr>
      <w:r>
        <w:t>Most recent 2 years NOA’s. If the most recent NOA shows funds owing, Statement of Account showing paid in full</w:t>
      </w:r>
    </w:p>
    <w:p w14:paraId="659256A0" w14:textId="4C20EF05" w:rsidR="001B0A0A" w:rsidRDefault="001B0A0A" w:rsidP="001B0A0A">
      <w:pPr>
        <w:pStyle w:val="ListParagraph"/>
        <w:numPr>
          <w:ilvl w:val="0"/>
          <w:numId w:val="1"/>
        </w:numPr>
      </w:pPr>
      <w:r>
        <w:t>2 years + proof of self-employment such as articles of incorporation, GST/HST registration</w:t>
      </w:r>
      <w:r w:rsidR="000A54F5">
        <w:t xml:space="preserve"> or return summary</w:t>
      </w:r>
      <w:r>
        <w:t>, business licenses etc.</w:t>
      </w:r>
    </w:p>
    <w:p w14:paraId="485579C8" w14:textId="30A30993" w:rsidR="001B0A0A" w:rsidRDefault="001B0A0A" w:rsidP="001B0A0A">
      <w:pPr>
        <w:pStyle w:val="ListParagraph"/>
        <w:numPr>
          <w:ilvl w:val="0"/>
          <w:numId w:val="1"/>
        </w:numPr>
      </w:pPr>
      <w:r>
        <w:t>If incorporated, 2 years audited or accountant prepared financial statements or most recent 2 years T2 Corporation Income Tax Returns</w:t>
      </w:r>
    </w:p>
    <w:p w14:paraId="376546B1" w14:textId="2370F6BB" w:rsidR="0087291D" w:rsidRPr="000A7C8B" w:rsidRDefault="0087291D" w:rsidP="00C55C50">
      <w:pPr>
        <w:rPr>
          <w:color w:val="C00000"/>
        </w:rPr>
      </w:pPr>
      <w:r w:rsidRPr="000A7C8B">
        <w:rPr>
          <w:color w:val="C00000"/>
        </w:rPr>
        <w:t>If Self-employed stated doc is checked:</w:t>
      </w:r>
    </w:p>
    <w:p w14:paraId="2A9F2BBF" w14:textId="24E21F33" w:rsidR="00B3394B" w:rsidRDefault="00B3394B" w:rsidP="00B3394B">
      <w:pPr>
        <w:pStyle w:val="ListParagraph"/>
      </w:pPr>
      <w:r>
        <w:t>For self-employed stated income:</w:t>
      </w:r>
    </w:p>
    <w:p w14:paraId="7F69B5F6" w14:textId="77777777" w:rsidR="00B3394B" w:rsidRDefault="00B3394B" w:rsidP="00B3394B">
      <w:pPr>
        <w:pStyle w:val="ListParagraph"/>
      </w:pPr>
    </w:p>
    <w:p w14:paraId="2AC85E52" w14:textId="43F8609C" w:rsidR="000A54F5" w:rsidRDefault="000A54F5" w:rsidP="000A54F5">
      <w:pPr>
        <w:pStyle w:val="ListParagraph"/>
        <w:numPr>
          <w:ilvl w:val="0"/>
          <w:numId w:val="1"/>
        </w:numPr>
      </w:pPr>
      <w:r>
        <w:t xml:space="preserve">Stated income </w:t>
      </w:r>
      <w:r w:rsidR="005653C9">
        <w:t>attestation</w:t>
      </w:r>
      <w:r>
        <w:t xml:space="preserve"> (lender specific so wait until you have an offer on your deal)</w:t>
      </w:r>
    </w:p>
    <w:p w14:paraId="676143CF" w14:textId="77777777" w:rsidR="000A54F5" w:rsidRDefault="000A54F5" w:rsidP="000A54F5">
      <w:pPr>
        <w:pStyle w:val="ListParagraph"/>
        <w:numPr>
          <w:ilvl w:val="0"/>
          <w:numId w:val="1"/>
        </w:numPr>
      </w:pPr>
      <w:r>
        <w:t>2 years + proof of self-employment such as articles of incorporation, GST/HST registration or return summary, business licenses etc.</w:t>
      </w:r>
    </w:p>
    <w:p w14:paraId="6E6F3DD0" w14:textId="109DF217" w:rsidR="000A54F5" w:rsidRDefault="006104B0" w:rsidP="000A54F5">
      <w:pPr>
        <w:pStyle w:val="ListParagraph"/>
        <w:numPr>
          <w:ilvl w:val="0"/>
          <w:numId w:val="1"/>
        </w:numPr>
      </w:pPr>
      <w:r>
        <w:t>12 months business bank statements</w:t>
      </w:r>
    </w:p>
    <w:p w14:paraId="2C89C2FF" w14:textId="551B2CEA" w:rsidR="00450AA2" w:rsidRDefault="00450AA2" w:rsidP="000A54F5">
      <w:pPr>
        <w:pStyle w:val="ListParagraph"/>
        <w:numPr>
          <w:ilvl w:val="0"/>
          <w:numId w:val="1"/>
        </w:numPr>
      </w:pPr>
      <w:r>
        <w:t>Most receive NOA</w:t>
      </w:r>
    </w:p>
    <w:p w14:paraId="7DDFDAD9" w14:textId="023AB96E" w:rsidR="00A51BC8" w:rsidRDefault="00A51BC8" w:rsidP="000A54F5">
      <w:pPr>
        <w:pStyle w:val="ListParagraph"/>
        <w:numPr>
          <w:ilvl w:val="0"/>
          <w:numId w:val="1"/>
        </w:numPr>
      </w:pPr>
      <w:r>
        <w:t>Some lenders require</w:t>
      </w:r>
      <w:r w:rsidR="00D010E6">
        <w:t xml:space="preserve"> 3 or more invoices or contracts that correspond to the</w:t>
      </w:r>
      <w:r w:rsidR="00296386">
        <w:t xml:space="preserve"> deposits on the bank statements. This can be requested up front or after the underwriter conditions for it based on broker preference</w:t>
      </w:r>
    </w:p>
    <w:p w14:paraId="4CF9ABC6" w14:textId="14537DE1" w:rsidR="0087291D" w:rsidRPr="000A7C8B" w:rsidRDefault="00794B14" w:rsidP="00C55C50">
      <w:pPr>
        <w:rPr>
          <w:color w:val="C00000"/>
        </w:rPr>
      </w:pPr>
      <w:r w:rsidRPr="000A7C8B">
        <w:rPr>
          <w:color w:val="C00000"/>
        </w:rPr>
        <w:t>If passive income is checked:</w:t>
      </w:r>
    </w:p>
    <w:p w14:paraId="725D3660" w14:textId="77777777" w:rsidR="001A34EE" w:rsidRDefault="001A34EE" w:rsidP="001A34EE">
      <w:pPr>
        <w:pStyle w:val="ListParagraph"/>
        <w:numPr>
          <w:ilvl w:val="0"/>
          <w:numId w:val="1"/>
        </w:numPr>
      </w:pPr>
      <w:r>
        <w:lastRenderedPageBreak/>
        <w:t>Investment statements</w:t>
      </w:r>
    </w:p>
    <w:p w14:paraId="7CFBEEF1" w14:textId="77777777" w:rsidR="001A34EE" w:rsidRDefault="001A34EE" w:rsidP="001A34EE">
      <w:pPr>
        <w:pStyle w:val="ListParagraph"/>
        <w:numPr>
          <w:ilvl w:val="0"/>
          <w:numId w:val="1"/>
        </w:numPr>
      </w:pPr>
      <w:r>
        <w:t>Most recent 2 years NOA’s and T1 generals and/or T4A’s and/or T4RIFs and/or T5’s</w:t>
      </w:r>
    </w:p>
    <w:p w14:paraId="3A3718D3" w14:textId="0009D35E" w:rsidR="00794B14" w:rsidRPr="000A7C8B" w:rsidRDefault="00794B14" w:rsidP="00C55C50">
      <w:pPr>
        <w:rPr>
          <w:color w:val="C00000"/>
        </w:rPr>
      </w:pPr>
      <w:r w:rsidRPr="000A7C8B">
        <w:rPr>
          <w:color w:val="C00000"/>
        </w:rPr>
        <w:t>If passive retired income is checked:</w:t>
      </w:r>
    </w:p>
    <w:p w14:paraId="01946577" w14:textId="33E516E4" w:rsidR="00B3394B" w:rsidRDefault="00B3394B" w:rsidP="00B3394B">
      <w:pPr>
        <w:pStyle w:val="ListParagraph"/>
      </w:pPr>
      <w:r>
        <w:t>For retirement income:</w:t>
      </w:r>
    </w:p>
    <w:p w14:paraId="3E87DBF6" w14:textId="77777777" w:rsidR="00B3394B" w:rsidRDefault="00B3394B" w:rsidP="00B3394B">
      <w:pPr>
        <w:pStyle w:val="ListParagraph"/>
      </w:pPr>
    </w:p>
    <w:p w14:paraId="1E2AF382" w14:textId="1576973B" w:rsidR="00030BC9" w:rsidRDefault="001A34EE" w:rsidP="00030BC9">
      <w:pPr>
        <w:pStyle w:val="ListParagraph"/>
        <w:numPr>
          <w:ilvl w:val="0"/>
          <w:numId w:val="1"/>
        </w:numPr>
      </w:pPr>
      <w:r>
        <w:t>M</w:t>
      </w:r>
      <w:r w:rsidR="00030BC9">
        <w:t>ost recent T4A, NOA and pension stub or letter from previous employer/pension administrator confirming pension amount</w:t>
      </w:r>
    </w:p>
    <w:p w14:paraId="02A67837" w14:textId="3BC9B3DF" w:rsidR="00030BC9" w:rsidRDefault="00030BC9" w:rsidP="00030BC9">
      <w:pPr>
        <w:ind w:left="360"/>
      </w:pPr>
      <w:r>
        <w:t>Please note: if the income is non-taxable, you can likely gross it up by 25%</w:t>
      </w:r>
      <w:r w:rsidR="001A34EE">
        <w:t>. Request 2 years documentation and a pension stub or a pension letter and most recent pension stub if you are grossing up</w:t>
      </w:r>
    </w:p>
    <w:p w14:paraId="224206AA" w14:textId="3141E341" w:rsidR="00794B14" w:rsidRPr="000A7C8B" w:rsidRDefault="00794B14" w:rsidP="00C55C50">
      <w:pPr>
        <w:rPr>
          <w:color w:val="C00000"/>
        </w:rPr>
      </w:pPr>
      <w:r w:rsidRPr="000A7C8B">
        <w:rPr>
          <w:color w:val="C00000"/>
        </w:rPr>
        <w:t>If CCB is checked:</w:t>
      </w:r>
    </w:p>
    <w:p w14:paraId="7991E640" w14:textId="65BAAF03" w:rsidR="00B3394B" w:rsidRDefault="00B3394B" w:rsidP="00B3394B">
      <w:pPr>
        <w:pStyle w:val="ListParagraph"/>
      </w:pPr>
      <w:r>
        <w:t xml:space="preserve">For CCB income: </w:t>
      </w:r>
    </w:p>
    <w:p w14:paraId="2FA59602" w14:textId="77777777" w:rsidR="00B3394B" w:rsidRDefault="00B3394B" w:rsidP="00B3394B">
      <w:pPr>
        <w:pStyle w:val="ListParagraph"/>
      </w:pPr>
    </w:p>
    <w:p w14:paraId="15F09458" w14:textId="19D77435" w:rsidR="000A54F5" w:rsidRDefault="00B3394B" w:rsidP="000A54F5">
      <w:pPr>
        <w:pStyle w:val="ListParagraph"/>
        <w:numPr>
          <w:ilvl w:val="0"/>
          <w:numId w:val="1"/>
        </w:numPr>
      </w:pPr>
      <w:r>
        <w:t>CCB b</w:t>
      </w:r>
      <w:r w:rsidR="000A54F5">
        <w:t>enefit statement or bank statements (typically 3 months) showing deposits</w:t>
      </w:r>
    </w:p>
    <w:p w14:paraId="25DF48EC" w14:textId="6A244109" w:rsidR="000A54F5" w:rsidRDefault="000A54F5" w:rsidP="000A54F5">
      <w:pPr>
        <w:pStyle w:val="ListParagraph"/>
        <w:numPr>
          <w:ilvl w:val="0"/>
          <w:numId w:val="1"/>
        </w:numPr>
      </w:pPr>
      <w:r>
        <w:t>Confirmation of age of children such as a birth certificate or health care card</w:t>
      </w:r>
      <w:r w:rsidR="001A34EE">
        <w:t xml:space="preserve"> (if the child is over 15 as of the closing date of the loan, the income will not be considered)</w:t>
      </w:r>
    </w:p>
    <w:p w14:paraId="77749353" w14:textId="0A371346" w:rsidR="00794B14" w:rsidRPr="000A7C8B" w:rsidRDefault="00794B14" w:rsidP="00C55C50">
      <w:pPr>
        <w:rPr>
          <w:color w:val="C00000"/>
        </w:rPr>
      </w:pPr>
      <w:r w:rsidRPr="000A7C8B">
        <w:rPr>
          <w:color w:val="C00000"/>
        </w:rPr>
        <w:t>If rental income is checked:</w:t>
      </w:r>
    </w:p>
    <w:p w14:paraId="74512BBA" w14:textId="157C60B3" w:rsidR="00B3394B" w:rsidRDefault="00B3394B" w:rsidP="00B3394B">
      <w:pPr>
        <w:pStyle w:val="ListParagraph"/>
      </w:pPr>
      <w:r>
        <w:t>For rental income:</w:t>
      </w:r>
    </w:p>
    <w:p w14:paraId="27C1D638" w14:textId="77777777" w:rsidR="00B3394B" w:rsidRDefault="00B3394B" w:rsidP="00B3394B">
      <w:pPr>
        <w:pStyle w:val="ListParagraph"/>
      </w:pPr>
    </w:p>
    <w:p w14:paraId="463436DC" w14:textId="7E789DF8" w:rsidR="001A34EE" w:rsidRDefault="001A34EE" w:rsidP="001A34EE">
      <w:pPr>
        <w:pStyle w:val="ListParagraph"/>
        <w:numPr>
          <w:ilvl w:val="0"/>
          <w:numId w:val="1"/>
        </w:numPr>
      </w:pPr>
      <w:r>
        <w:t>Current signed lease agreement or economic rent (do not order until underwriter requires it)</w:t>
      </w:r>
    </w:p>
    <w:p w14:paraId="3B2C418E" w14:textId="56F61601" w:rsidR="001A34EE" w:rsidRDefault="001A34EE" w:rsidP="001A34EE">
      <w:pPr>
        <w:pStyle w:val="ListParagraph"/>
        <w:numPr>
          <w:ilvl w:val="0"/>
          <w:numId w:val="1"/>
        </w:numPr>
      </w:pPr>
      <w:r>
        <w:t>Some lenders require 1 month bank statement showing the rental deposit in addition to the lease agreement or economic rent</w:t>
      </w:r>
    </w:p>
    <w:p w14:paraId="3E1AFB4D" w14:textId="42BA7D55" w:rsidR="00794B14" w:rsidRPr="000A7C8B" w:rsidRDefault="00794B14" w:rsidP="00C55C50">
      <w:pPr>
        <w:rPr>
          <w:color w:val="C00000"/>
        </w:rPr>
      </w:pPr>
      <w:r w:rsidRPr="000A7C8B">
        <w:rPr>
          <w:color w:val="C00000"/>
        </w:rPr>
        <w:t>If child support/</w:t>
      </w:r>
      <w:r w:rsidRPr="00255BAD">
        <w:rPr>
          <w:color w:val="C00000"/>
        </w:rPr>
        <w:t xml:space="preserve">alimony </w:t>
      </w:r>
      <w:r w:rsidR="00255BAD" w:rsidRPr="00255BAD">
        <w:rPr>
          <w:color w:val="C00000"/>
        </w:rPr>
        <w:t>OR i</w:t>
      </w:r>
      <w:r w:rsidR="00255BAD" w:rsidRPr="00255BAD">
        <w:rPr>
          <w:color w:val="C00000"/>
        </w:rPr>
        <w:t>f Child support or alimony payments are included in TDS box</w:t>
      </w:r>
      <w:r w:rsidR="00255BAD" w:rsidRPr="00255BAD">
        <w:rPr>
          <w:color w:val="C00000"/>
        </w:rPr>
        <w:t xml:space="preserve"> </w:t>
      </w:r>
      <w:r w:rsidRPr="00255BAD">
        <w:rPr>
          <w:color w:val="C00000"/>
        </w:rPr>
        <w:t xml:space="preserve">is </w:t>
      </w:r>
      <w:r w:rsidRPr="000A7C8B">
        <w:rPr>
          <w:color w:val="C00000"/>
        </w:rPr>
        <w:t>checked:</w:t>
      </w:r>
    </w:p>
    <w:p w14:paraId="11A4F17D" w14:textId="0D883DDE" w:rsidR="00B3394B" w:rsidRDefault="00B3394B" w:rsidP="00B3394B">
      <w:pPr>
        <w:pStyle w:val="ListParagraph"/>
      </w:pPr>
      <w:r>
        <w:t xml:space="preserve">For child support </w:t>
      </w:r>
      <w:r w:rsidR="00EA133A">
        <w:t>or alimony income</w:t>
      </w:r>
      <w:r w:rsidR="00255BAD">
        <w:t xml:space="preserve"> or payments</w:t>
      </w:r>
      <w:r w:rsidR="00EA133A">
        <w:t>:</w:t>
      </w:r>
    </w:p>
    <w:p w14:paraId="36DE3F2F" w14:textId="77777777" w:rsidR="00EA133A" w:rsidRDefault="00EA133A" w:rsidP="00B3394B">
      <w:pPr>
        <w:pStyle w:val="ListParagraph"/>
      </w:pPr>
    </w:p>
    <w:p w14:paraId="6D4C55E7" w14:textId="5243E494" w:rsidR="000A54F5" w:rsidRDefault="000A54F5" w:rsidP="000A54F5">
      <w:pPr>
        <w:pStyle w:val="ListParagraph"/>
        <w:numPr>
          <w:ilvl w:val="0"/>
          <w:numId w:val="1"/>
        </w:numPr>
      </w:pPr>
      <w:r>
        <w:t>Court order or legally binding separation agreement signed by both parties</w:t>
      </w:r>
    </w:p>
    <w:p w14:paraId="6C0392CF" w14:textId="52D22E8F" w:rsidR="000A54F5" w:rsidRDefault="000A54F5" w:rsidP="000A54F5">
      <w:pPr>
        <w:pStyle w:val="ListParagraph"/>
        <w:numPr>
          <w:ilvl w:val="0"/>
          <w:numId w:val="1"/>
        </w:numPr>
      </w:pPr>
      <w:r>
        <w:t>Evidence of receipt of payments for 3 months such as bank statements or T1 generals supported by NOA’s</w:t>
      </w:r>
    </w:p>
    <w:p w14:paraId="5EB6756F" w14:textId="796F6EC4" w:rsidR="00794B14" w:rsidRPr="000A7C8B" w:rsidRDefault="00794B14" w:rsidP="00C55C50">
      <w:pPr>
        <w:rPr>
          <w:color w:val="C00000"/>
        </w:rPr>
      </w:pPr>
      <w:r w:rsidRPr="000A7C8B">
        <w:rPr>
          <w:color w:val="C00000"/>
        </w:rPr>
        <w:t>If Long-term disability is checked:</w:t>
      </w:r>
    </w:p>
    <w:p w14:paraId="0BC915C6" w14:textId="21F267F8" w:rsidR="00EA133A" w:rsidRDefault="00EA133A" w:rsidP="00EA133A">
      <w:pPr>
        <w:pStyle w:val="ListParagraph"/>
      </w:pPr>
      <w:r>
        <w:t>For long-term disability income:</w:t>
      </w:r>
    </w:p>
    <w:p w14:paraId="3FD2EC45" w14:textId="77777777" w:rsidR="00EA133A" w:rsidRDefault="00EA133A" w:rsidP="00EA133A">
      <w:pPr>
        <w:pStyle w:val="ListParagraph"/>
      </w:pPr>
    </w:p>
    <w:p w14:paraId="074D6552" w14:textId="072AB0B0" w:rsidR="000A54F5" w:rsidRDefault="000A54F5" w:rsidP="000A54F5">
      <w:pPr>
        <w:pStyle w:val="ListParagraph"/>
        <w:numPr>
          <w:ilvl w:val="0"/>
          <w:numId w:val="1"/>
        </w:numPr>
      </w:pPr>
      <w:r>
        <w:lastRenderedPageBreak/>
        <w:t>Letter from disability provider confirming long term/life disability</w:t>
      </w:r>
    </w:p>
    <w:p w14:paraId="733FBABD" w14:textId="6EF7FB76" w:rsidR="000A54F5" w:rsidRDefault="000A54F5" w:rsidP="000A54F5">
      <w:pPr>
        <w:pStyle w:val="ListParagraph"/>
        <w:numPr>
          <w:ilvl w:val="0"/>
          <w:numId w:val="1"/>
        </w:numPr>
      </w:pPr>
      <w:r>
        <w:t>Most recent paystub</w:t>
      </w:r>
    </w:p>
    <w:p w14:paraId="71A4B015" w14:textId="348D14BB" w:rsidR="00794B14" w:rsidRPr="000A7C8B" w:rsidRDefault="00794B14" w:rsidP="00C55C50">
      <w:pPr>
        <w:rPr>
          <w:color w:val="C00000"/>
        </w:rPr>
      </w:pPr>
      <w:r w:rsidRPr="000A7C8B">
        <w:rPr>
          <w:color w:val="C00000"/>
        </w:rPr>
        <w:t>If Short-term disability is checked:</w:t>
      </w:r>
    </w:p>
    <w:p w14:paraId="5CCA33E9" w14:textId="2795B40E" w:rsidR="00EA133A" w:rsidRDefault="00EA133A" w:rsidP="00EA133A">
      <w:pPr>
        <w:pStyle w:val="ListParagraph"/>
      </w:pPr>
      <w:r>
        <w:t>For Short-term disability income:</w:t>
      </w:r>
    </w:p>
    <w:p w14:paraId="0BB9ADA3" w14:textId="77777777" w:rsidR="00EA133A" w:rsidRDefault="00EA133A" w:rsidP="00EA133A">
      <w:pPr>
        <w:pStyle w:val="ListParagraph"/>
      </w:pPr>
    </w:p>
    <w:p w14:paraId="29BCA51A" w14:textId="6B8B5F0C" w:rsidR="000A54F5" w:rsidRDefault="000A54F5" w:rsidP="000A54F5">
      <w:pPr>
        <w:pStyle w:val="ListParagraph"/>
        <w:numPr>
          <w:ilvl w:val="0"/>
          <w:numId w:val="1"/>
        </w:numPr>
      </w:pPr>
      <w:r>
        <w:t>Letter from employer confirming salary, that income will be received as long as the client is disabled, expected return to work date, upon return that employee will resume the previous position and income</w:t>
      </w:r>
    </w:p>
    <w:p w14:paraId="29C9B09D" w14:textId="78FF5DE6" w:rsidR="00030BC9" w:rsidRDefault="00030BC9" w:rsidP="000A54F5">
      <w:pPr>
        <w:pStyle w:val="ListParagraph"/>
        <w:numPr>
          <w:ilvl w:val="0"/>
          <w:numId w:val="1"/>
        </w:numPr>
      </w:pPr>
      <w:r>
        <w:t>Most recent paystub or benefit statement confirming income</w:t>
      </w:r>
    </w:p>
    <w:p w14:paraId="4456BEFA" w14:textId="282DAF0F" w:rsidR="00030BC9" w:rsidRDefault="00030BC9" w:rsidP="000A54F5">
      <w:pPr>
        <w:pStyle w:val="ListParagraph"/>
        <w:numPr>
          <w:ilvl w:val="0"/>
          <w:numId w:val="1"/>
        </w:numPr>
      </w:pPr>
      <w:r>
        <w:t>If maternity or parental leave, most recent 2 years T4’s or NOA’s</w:t>
      </w:r>
    </w:p>
    <w:p w14:paraId="431FB330" w14:textId="5067F67F" w:rsidR="005653C9" w:rsidRPr="00EA133A" w:rsidRDefault="00030BC9" w:rsidP="00EA133A">
      <w:pPr>
        <w:ind w:left="360"/>
      </w:pPr>
      <w:r>
        <w:t xml:space="preserve">Please note, some lenders limit how much income you can use for STD such as 50% of </w:t>
      </w:r>
      <w:r w:rsidR="004E0BC0">
        <w:t>return-to-work</w:t>
      </w:r>
      <w:r>
        <w:t xml:space="preserve"> amount</w:t>
      </w:r>
    </w:p>
    <w:p w14:paraId="77A63EAB" w14:textId="65C7F570" w:rsidR="00B87B04" w:rsidRPr="000A7C8B" w:rsidRDefault="00B87B04" w:rsidP="00C55C50">
      <w:pPr>
        <w:rPr>
          <w:color w:val="C00000"/>
        </w:rPr>
      </w:pPr>
      <w:r w:rsidRPr="000A7C8B">
        <w:rPr>
          <w:color w:val="C00000"/>
        </w:rPr>
        <w:t>If foster care income is checked:</w:t>
      </w:r>
    </w:p>
    <w:p w14:paraId="2133DFE9" w14:textId="0CC6502A" w:rsidR="00EA133A" w:rsidRDefault="00EA133A" w:rsidP="00EA133A">
      <w:pPr>
        <w:pStyle w:val="ListParagraph"/>
      </w:pPr>
      <w:r>
        <w:t xml:space="preserve">For foster care income: </w:t>
      </w:r>
    </w:p>
    <w:p w14:paraId="65511F67" w14:textId="77777777" w:rsidR="00EA133A" w:rsidRDefault="00EA133A" w:rsidP="00EA133A">
      <w:pPr>
        <w:pStyle w:val="ListParagraph"/>
      </w:pPr>
    </w:p>
    <w:p w14:paraId="03790ADF" w14:textId="3F68593A" w:rsidR="00B87B04" w:rsidRDefault="003B60A1" w:rsidP="003B60A1">
      <w:pPr>
        <w:pStyle w:val="ListParagraph"/>
        <w:numPr>
          <w:ilvl w:val="0"/>
          <w:numId w:val="1"/>
        </w:numPr>
      </w:pPr>
      <w:r>
        <w:t>Letter of employment or copy of agency contract confirming 2 years of income history</w:t>
      </w:r>
    </w:p>
    <w:p w14:paraId="21F2C5AA" w14:textId="69598170" w:rsidR="003B60A1" w:rsidRDefault="003B60A1" w:rsidP="003B60A1">
      <w:pPr>
        <w:pStyle w:val="ListParagraph"/>
        <w:numPr>
          <w:ilvl w:val="0"/>
          <w:numId w:val="1"/>
        </w:numPr>
      </w:pPr>
      <w:r>
        <w:t>Most recent paystub</w:t>
      </w:r>
    </w:p>
    <w:p w14:paraId="5DB2369D" w14:textId="1A52DAF2" w:rsidR="00794B14" w:rsidRPr="000A7C8B" w:rsidRDefault="00794B14" w:rsidP="00C55C50">
      <w:pPr>
        <w:rPr>
          <w:color w:val="C00000"/>
        </w:rPr>
      </w:pPr>
      <w:r w:rsidRPr="000A7C8B">
        <w:rPr>
          <w:color w:val="C00000"/>
        </w:rPr>
        <w:t>If Workers’ compensation is checked:</w:t>
      </w:r>
    </w:p>
    <w:p w14:paraId="3E003583" w14:textId="3CB9290F" w:rsidR="00EA133A" w:rsidRDefault="00EA133A" w:rsidP="00EA133A">
      <w:pPr>
        <w:pStyle w:val="ListParagraph"/>
      </w:pPr>
      <w:r>
        <w:t>For Workers' compensation income:</w:t>
      </w:r>
    </w:p>
    <w:p w14:paraId="22A5C8F0" w14:textId="77777777" w:rsidR="00EA133A" w:rsidRDefault="00EA133A" w:rsidP="00EA133A">
      <w:pPr>
        <w:pStyle w:val="ListParagraph"/>
      </w:pPr>
    </w:p>
    <w:p w14:paraId="6921B834" w14:textId="742EAF19" w:rsidR="004E0BC0" w:rsidRDefault="00321EDC" w:rsidP="004E0BC0">
      <w:pPr>
        <w:pStyle w:val="ListParagraph"/>
        <w:numPr>
          <w:ilvl w:val="0"/>
          <w:numId w:val="1"/>
        </w:numPr>
      </w:pPr>
      <w:r>
        <w:t>WCB benefit award letter</w:t>
      </w:r>
    </w:p>
    <w:p w14:paraId="498445F6" w14:textId="482A492F" w:rsidR="00321EDC" w:rsidRDefault="00321EDC" w:rsidP="004E0BC0">
      <w:pPr>
        <w:pStyle w:val="ListParagraph"/>
        <w:numPr>
          <w:ilvl w:val="0"/>
          <w:numId w:val="1"/>
        </w:numPr>
      </w:pPr>
      <w:r>
        <w:t>Most recent pay</w:t>
      </w:r>
      <w:r w:rsidR="00C26A36">
        <w:t>ment statement</w:t>
      </w:r>
    </w:p>
    <w:p w14:paraId="3DCA22A3" w14:textId="7296809D" w:rsidR="00C26A36" w:rsidRDefault="00C26A36" w:rsidP="004E0BC0">
      <w:pPr>
        <w:pStyle w:val="ListParagraph"/>
        <w:numPr>
          <w:ilvl w:val="0"/>
          <w:numId w:val="1"/>
        </w:numPr>
      </w:pPr>
      <w:r>
        <w:t>Letter of employment confirming employment/position remains available</w:t>
      </w:r>
    </w:p>
    <w:p w14:paraId="6CE37184" w14:textId="76FFBAB1" w:rsidR="00794B14" w:rsidRPr="000A7C8B" w:rsidRDefault="00794B14" w:rsidP="00C55C50">
      <w:pPr>
        <w:rPr>
          <w:color w:val="C00000"/>
        </w:rPr>
      </w:pPr>
      <w:r w:rsidRPr="000A7C8B">
        <w:rPr>
          <w:color w:val="C00000"/>
        </w:rPr>
        <w:t>If foreign income is checked:</w:t>
      </w:r>
    </w:p>
    <w:p w14:paraId="0B1219AF" w14:textId="100775FA" w:rsidR="00EA133A" w:rsidRDefault="00EA133A" w:rsidP="00EA133A">
      <w:pPr>
        <w:pStyle w:val="ListParagraph"/>
      </w:pPr>
      <w:r>
        <w:t>For foreign income:</w:t>
      </w:r>
    </w:p>
    <w:p w14:paraId="5497C870" w14:textId="77777777" w:rsidR="00EA133A" w:rsidRDefault="00EA133A" w:rsidP="00EA133A">
      <w:pPr>
        <w:pStyle w:val="ListParagraph"/>
      </w:pPr>
    </w:p>
    <w:p w14:paraId="0B0F15FF" w14:textId="4D1A7548" w:rsidR="00CE7E0F" w:rsidRDefault="001C2F62" w:rsidP="00CE7E0F">
      <w:pPr>
        <w:pStyle w:val="ListParagraph"/>
        <w:numPr>
          <w:ilvl w:val="0"/>
          <w:numId w:val="1"/>
        </w:numPr>
      </w:pPr>
      <w:r>
        <w:t>Most recent paystub</w:t>
      </w:r>
    </w:p>
    <w:p w14:paraId="35A0805B" w14:textId="39E46252" w:rsidR="001C2F62" w:rsidRDefault="00412E38" w:rsidP="00CE7E0F">
      <w:pPr>
        <w:pStyle w:val="ListParagraph"/>
        <w:numPr>
          <w:ilvl w:val="0"/>
          <w:numId w:val="1"/>
        </w:numPr>
      </w:pPr>
      <w:r>
        <w:t>Letter of employment</w:t>
      </w:r>
    </w:p>
    <w:p w14:paraId="5C6023F4" w14:textId="44BE3CA1" w:rsidR="00412E38" w:rsidRDefault="00315402" w:rsidP="00CE7E0F">
      <w:pPr>
        <w:pStyle w:val="ListParagraph"/>
        <w:numPr>
          <w:ilvl w:val="0"/>
          <w:numId w:val="1"/>
        </w:numPr>
      </w:pPr>
      <w:r>
        <w:t>3</w:t>
      </w:r>
      <w:r w:rsidR="00763B65">
        <w:t>+</w:t>
      </w:r>
      <w:r>
        <w:t xml:space="preserve"> months bank statements showing the deposits (in English or French)</w:t>
      </w:r>
    </w:p>
    <w:p w14:paraId="25CE84DC" w14:textId="4B368CAD" w:rsidR="00763B65" w:rsidRDefault="00763B65" w:rsidP="00CE7E0F">
      <w:pPr>
        <w:pStyle w:val="ListParagraph"/>
        <w:numPr>
          <w:ilvl w:val="0"/>
          <w:numId w:val="1"/>
        </w:numPr>
      </w:pPr>
      <w:r>
        <w:t xml:space="preserve">2 years tax </w:t>
      </w:r>
      <w:r w:rsidR="00C1713E">
        <w:t>documents</w:t>
      </w:r>
    </w:p>
    <w:p w14:paraId="00B72CC7" w14:textId="5E495B89" w:rsidR="00C1713E" w:rsidRDefault="00C1713E" w:rsidP="00C1713E">
      <w:pPr>
        <w:ind w:left="360"/>
      </w:pPr>
      <w:r>
        <w:t xml:space="preserve">For insured files, the income must be </w:t>
      </w:r>
      <w:r w:rsidR="00875195">
        <w:t>declared and taxed in Canada and converted to Canadian currency</w:t>
      </w:r>
      <w:r w:rsidR="00614916">
        <w:t xml:space="preserve"> if applicable</w:t>
      </w:r>
    </w:p>
    <w:p w14:paraId="57837E4C" w14:textId="02673239" w:rsidR="00794B14" w:rsidRPr="000A7C8B" w:rsidRDefault="00794B14" w:rsidP="00C55C50">
      <w:pPr>
        <w:rPr>
          <w:color w:val="C00000"/>
        </w:rPr>
      </w:pPr>
      <w:r w:rsidRPr="000A7C8B">
        <w:rPr>
          <w:color w:val="C00000"/>
        </w:rPr>
        <w:lastRenderedPageBreak/>
        <w:t>If Permanent resident is checked:</w:t>
      </w:r>
    </w:p>
    <w:p w14:paraId="7BDE0E80" w14:textId="52630682" w:rsidR="00794B14" w:rsidRDefault="00794B14" w:rsidP="00794B14">
      <w:pPr>
        <w:pStyle w:val="ListParagraph"/>
        <w:numPr>
          <w:ilvl w:val="0"/>
          <w:numId w:val="1"/>
        </w:numPr>
      </w:pPr>
      <w:r>
        <w:t>Copy of Permanent resident card</w:t>
      </w:r>
    </w:p>
    <w:p w14:paraId="0729D9E5" w14:textId="50B1F92C" w:rsidR="00794B14" w:rsidRPr="000A7C8B" w:rsidRDefault="00794B14" w:rsidP="00794B14">
      <w:pPr>
        <w:rPr>
          <w:color w:val="C00000"/>
        </w:rPr>
      </w:pPr>
      <w:r w:rsidRPr="000A7C8B">
        <w:rPr>
          <w:color w:val="C00000"/>
        </w:rPr>
        <w:t>If Work Permit (either one) is checked:</w:t>
      </w:r>
    </w:p>
    <w:p w14:paraId="5CF58E6A" w14:textId="61400674" w:rsidR="00794B14" w:rsidRDefault="00794B14" w:rsidP="00794B14">
      <w:pPr>
        <w:pStyle w:val="ListParagraph"/>
        <w:numPr>
          <w:ilvl w:val="0"/>
          <w:numId w:val="1"/>
        </w:numPr>
      </w:pPr>
      <w:r>
        <w:t xml:space="preserve"> Copy of </w:t>
      </w:r>
      <w:r w:rsidR="000813F9">
        <w:t>w</w:t>
      </w:r>
      <w:r>
        <w:t>ork permit</w:t>
      </w:r>
      <w:r w:rsidR="000813F9">
        <w:t xml:space="preserve"> (ensure 183+ days from day of closing)</w:t>
      </w:r>
    </w:p>
    <w:p w14:paraId="6DA26176" w14:textId="2693A16D" w:rsidR="00794B14" w:rsidRPr="000A7C8B" w:rsidRDefault="00794B14" w:rsidP="00794B14">
      <w:pPr>
        <w:rPr>
          <w:color w:val="C00000"/>
        </w:rPr>
      </w:pPr>
      <w:r w:rsidRPr="000A7C8B">
        <w:rPr>
          <w:color w:val="C00000"/>
        </w:rPr>
        <w:t xml:space="preserve">If </w:t>
      </w:r>
      <w:r w:rsidR="00534FF8" w:rsidRPr="000A7C8B">
        <w:rPr>
          <w:color w:val="C00000"/>
        </w:rPr>
        <w:t>G</w:t>
      </w:r>
      <w:r w:rsidRPr="000A7C8B">
        <w:rPr>
          <w:color w:val="C00000"/>
        </w:rPr>
        <w:t>ift from Family is checked:</w:t>
      </w:r>
    </w:p>
    <w:p w14:paraId="76566E80" w14:textId="4A8E9844" w:rsidR="006A38D9" w:rsidRDefault="006A38D9" w:rsidP="006A38D9">
      <w:pPr>
        <w:pStyle w:val="ListParagraph"/>
      </w:pPr>
      <w:r>
        <w:t>For gift funds:</w:t>
      </w:r>
    </w:p>
    <w:p w14:paraId="17ADAEB6" w14:textId="77777777" w:rsidR="006A38D9" w:rsidRDefault="006A38D9" w:rsidP="006A38D9">
      <w:pPr>
        <w:pStyle w:val="ListParagraph"/>
      </w:pPr>
    </w:p>
    <w:p w14:paraId="0EE7D635" w14:textId="16487FAB" w:rsidR="00794B14" w:rsidRDefault="00794B14" w:rsidP="00794B14">
      <w:pPr>
        <w:pStyle w:val="ListParagraph"/>
        <w:numPr>
          <w:ilvl w:val="0"/>
          <w:numId w:val="1"/>
        </w:numPr>
      </w:pPr>
      <w:r>
        <w:t xml:space="preserve">Gift letter (lender specific </w:t>
      </w:r>
      <w:r w:rsidR="000A54F5">
        <w:t>so wait until you have an offer on your deal</w:t>
      </w:r>
      <w:r>
        <w:t>)</w:t>
      </w:r>
    </w:p>
    <w:p w14:paraId="480DE7C3" w14:textId="4C9811CB" w:rsidR="00794B14" w:rsidRDefault="00794B14" w:rsidP="00794B14">
      <w:pPr>
        <w:pStyle w:val="ListParagraph"/>
        <w:numPr>
          <w:ilvl w:val="0"/>
          <w:numId w:val="1"/>
        </w:numPr>
      </w:pPr>
      <w:r>
        <w:t xml:space="preserve">Documentation showing gift deposit in </w:t>
      </w:r>
      <w:r w:rsidR="004E0BC0">
        <w:t>recipient’s</w:t>
      </w:r>
      <w:r>
        <w:t xml:space="preserve"> account</w:t>
      </w:r>
    </w:p>
    <w:p w14:paraId="52FE9BF6" w14:textId="286C9832" w:rsidR="00794B14" w:rsidRDefault="00794B14" w:rsidP="00794B14">
      <w:pPr>
        <w:pStyle w:val="ListParagraph"/>
        <w:numPr>
          <w:ilvl w:val="0"/>
          <w:numId w:val="1"/>
        </w:numPr>
      </w:pPr>
      <w:r>
        <w:t>Depending on the lender</w:t>
      </w:r>
      <w:r w:rsidR="00023A87">
        <w:t xml:space="preserve"> and the amount</w:t>
      </w:r>
      <w:r>
        <w:t>, you may need documentation showing the gift in the donors account for up to 90 days</w:t>
      </w:r>
      <w:r w:rsidR="00023A87">
        <w:t xml:space="preserve">. </w:t>
      </w:r>
      <w:r w:rsidR="00CF278E">
        <w:t xml:space="preserve">It’s recommended to </w:t>
      </w:r>
      <w:r w:rsidR="00023A87">
        <w:t>request</w:t>
      </w:r>
      <w:r w:rsidR="00CF278E">
        <w:t xml:space="preserve"> this</w:t>
      </w:r>
      <w:r w:rsidR="00023A87">
        <w:t xml:space="preserve"> after the underwriter conditions for it as many donors don’t like to provide this information</w:t>
      </w:r>
      <w:r w:rsidR="001E6F74">
        <w:t xml:space="preserve"> and it will not be required in many instances.</w:t>
      </w:r>
    </w:p>
    <w:p w14:paraId="3544E041" w14:textId="4BFF4214" w:rsidR="00246887" w:rsidRDefault="00246887" w:rsidP="00246887">
      <w:pPr>
        <w:ind w:left="360"/>
      </w:pPr>
      <w:r>
        <w:t xml:space="preserve">If the gift is provided by a spouse, </w:t>
      </w:r>
      <w:r w:rsidR="00677351">
        <w:t xml:space="preserve">a typical requirement is to document the funds are the </w:t>
      </w:r>
      <w:r w:rsidR="004E0BC0">
        <w:t xml:space="preserve">spouses’ </w:t>
      </w:r>
      <w:r w:rsidR="00677351">
        <w:t>funds and not borrowed.</w:t>
      </w:r>
    </w:p>
    <w:p w14:paraId="6A354D08" w14:textId="3266EAAA" w:rsidR="00794B14" w:rsidRPr="000A7C8B" w:rsidRDefault="00794B14" w:rsidP="00794B14">
      <w:pPr>
        <w:rPr>
          <w:color w:val="C00000"/>
        </w:rPr>
      </w:pPr>
      <w:r w:rsidRPr="000A7C8B">
        <w:rPr>
          <w:color w:val="C00000"/>
        </w:rPr>
        <w:t>If Seasoned funds, FTHB RRSP/FHSA is checked:</w:t>
      </w:r>
    </w:p>
    <w:p w14:paraId="0D3E6BB1" w14:textId="375FB14F" w:rsidR="006A38D9" w:rsidRDefault="006A38D9" w:rsidP="006A38D9">
      <w:pPr>
        <w:pStyle w:val="ListParagraph"/>
      </w:pPr>
      <w:r>
        <w:t>For seasoned down payment funds:</w:t>
      </w:r>
    </w:p>
    <w:p w14:paraId="4CEE5E75" w14:textId="77777777" w:rsidR="006A38D9" w:rsidRDefault="006A38D9" w:rsidP="006A38D9">
      <w:pPr>
        <w:pStyle w:val="ListParagraph"/>
      </w:pPr>
    </w:p>
    <w:p w14:paraId="484E4A28" w14:textId="7D14423F" w:rsidR="00794B14" w:rsidRDefault="00794B14" w:rsidP="00794B14">
      <w:pPr>
        <w:pStyle w:val="ListParagraph"/>
        <w:numPr>
          <w:ilvl w:val="0"/>
          <w:numId w:val="1"/>
        </w:numPr>
      </w:pPr>
      <w:r>
        <w:t>90 days showing funds, document any large deposits</w:t>
      </w:r>
    </w:p>
    <w:p w14:paraId="5C4F4953" w14:textId="05A154BB" w:rsidR="00794B14" w:rsidRPr="000A7C8B" w:rsidRDefault="00794B14" w:rsidP="00794B14">
      <w:pPr>
        <w:rPr>
          <w:color w:val="C00000"/>
        </w:rPr>
      </w:pPr>
      <w:r w:rsidRPr="000A7C8B">
        <w:rPr>
          <w:color w:val="C00000"/>
        </w:rPr>
        <w:t xml:space="preserve">If sale of existing </w:t>
      </w:r>
      <w:r w:rsidR="006B70A5" w:rsidRPr="000A7C8B">
        <w:rPr>
          <w:color w:val="C00000"/>
        </w:rPr>
        <w:t>property</w:t>
      </w:r>
      <w:r w:rsidRPr="000A7C8B">
        <w:rPr>
          <w:color w:val="C00000"/>
        </w:rPr>
        <w:t xml:space="preserve"> is checked:</w:t>
      </w:r>
    </w:p>
    <w:p w14:paraId="77F4E8EC" w14:textId="7DECAB1D" w:rsidR="00794B14" w:rsidRDefault="00794B14" w:rsidP="00E810DD">
      <w:pPr>
        <w:pStyle w:val="ListParagraph"/>
        <w:numPr>
          <w:ilvl w:val="0"/>
          <w:numId w:val="1"/>
        </w:numPr>
      </w:pPr>
      <w:r>
        <w:t xml:space="preserve">Statement of adjustments if the home is already sold </w:t>
      </w:r>
    </w:p>
    <w:p w14:paraId="47CADF32" w14:textId="6B227B8F" w:rsidR="00794B14" w:rsidRDefault="00973E3C" w:rsidP="00794B14">
      <w:pPr>
        <w:pStyle w:val="ListParagraph"/>
        <w:numPr>
          <w:ilvl w:val="0"/>
          <w:numId w:val="1"/>
        </w:numPr>
      </w:pPr>
      <w:r>
        <w:t xml:space="preserve">Bank statement </w:t>
      </w:r>
      <w:r w:rsidR="00794B14">
        <w:t xml:space="preserve">showing the </w:t>
      </w:r>
      <w:r>
        <w:t xml:space="preserve">deposit </w:t>
      </w:r>
      <w:r w:rsidR="00794B14">
        <w:t>if the home is already sold</w:t>
      </w:r>
    </w:p>
    <w:p w14:paraId="4349BE6A" w14:textId="4B54F583" w:rsidR="00794B14" w:rsidRDefault="00794B14" w:rsidP="00794B14">
      <w:pPr>
        <w:pStyle w:val="ListParagraph"/>
        <w:numPr>
          <w:ilvl w:val="0"/>
          <w:numId w:val="1"/>
        </w:numPr>
      </w:pPr>
      <w:r>
        <w:t xml:space="preserve">If the </w:t>
      </w:r>
      <w:r w:rsidR="00E810DD">
        <w:t xml:space="preserve">existing </w:t>
      </w:r>
      <w:r>
        <w:t xml:space="preserve">home is not already sold, </w:t>
      </w:r>
      <w:r w:rsidR="00973E3C">
        <w:t xml:space="preserve">include in </w:t>
      </w:r>
      <w:r>
        <w:t>note</w:t>
      </w:r>
      <w:r w:rsidR="00973E3C">
        <w:t>s</w:t>
      </w:r>
      <w:r>
        <w:t xml:space="preserve"> the date of the sale and provide the signed purchase contract and waivers if applicable</w:t>
      </w:r>
    </w:p>
    <w:p w14:paraId="6405E090" w14:textId="3F14E812" w:rsidR="00794B14" w:rsidRPr="000A7C8B" w:rsidRDefault="00794B14" w:rsidP="00794B14">
      <w:pPr>
        <w:rPr>
          <w:color w:val="C00000"/>
        </w:rPr>
      </w:pPr>
      <w:r w:rsidRPr="000A7C8B">
        <w:rPr>
          <w:color w:val="C00000"/>
        </w:rPr>
        <w:t>If borrowed down payment is checked:</w:t>
      </w:r>
    </w:p>
    <w:p w14:paraId="74D7D611" w14:textId="127FEC1C" w:rsidR="00E810DD" w:rsidRDefault="00E810DD" w:rsidP="00E810DD">
      <w:pPr>
        <w:pStyle w:val="ListParagraph"/>
      </w:pPr>
      <w:r>
        <w:t>For borrowed down payment:</w:t>
      </w:r>
    </w:p>
    <w:p w14:paraId="00155669" w14:textId="77777777" w:rsidR="00E810DD" w:rsidRDefault="00E810DD" w:rsidP="00E810DD">
      <w:pPr>
        <w:pStyle w:val="ListParagraph"/>
      </w:pPr>
    </w:p>
    <w:p w14:paraId="4EB6CDD7" w14:textId="155B9109" w:rsidR="00794B14" w:rsidRDefault="00794B14" w:rsidP="00794B14">
      <w:pPr>
        <w:pStyle w:val="ListParagraph"/>
        <w:numPr>
          <w:ilvl w:val="0"/>
          <w:numId w:val="1"/>
        </w:numPr>
      </w:pPr>
      <w:r>
        <w:t>Ensure enough room on a line of credit/credit card is available and include minimum 3% of the amount borrowing added to ratios</w:t>
      </w:r>
    </w:p>
    <w:p w14:paraId="7D1FB21B" w14:textId="38B65769" w:rsidR="00794B14" w:rsidRPr="000A7C8B" w:rsidRDefault="00794B14" w:rsidP="00794B14">
      <w:pPr>
        <w:rPr>
          <w:color w:val="C00000"/>
        </w:rPr>
      </w:pPr>
      <w:r w:rsidRPr="000A7C8B">
        <w:rPr>
          <w:color w:val="C00000"/>
        </w:rPr>
        <w:t>If foreign funds is checked:</w:t>
      </w:r>
    </w:p>
    <w:p w14:paraId="25C49A5F" w14:textId="2B383F6C" w:rsidR="00E810DD" w:rsidRDefault="00E810DD" w:rsidP="00E810DD">
      <w:pPr>
        <w:pStyle w:val="ListParagraph"/>
      </w:pPr>
      <w:r>
        <w:t>For foreign funds:</w:t>
      </w:r>
    </w:p>
    <w:p w14:paraId="368255E9" w14:textId="77777777" w:rsidR="00E810DD" w:rsidRDefault="00E810DD" w:rsidP="00E810DD">
      <w:pPr>
        <w:pStyle w:val="ListParagraph"/>
      </w:pPr>
    </w:p>
    <w:p w14:paraId="00ADE0DE" w14:textId="4DA09D6F" w:rsidR="00B90283" w:rsidRDefault="004E0BC0" w:rsidP="00B90283">
      <w:pPr>
        <w:pStyle w:val="ListParagraph"/>
        <w:numPr>
          <w:ilvl w:val="0"/>
          <w:numId w:val="1"/>
        </w:numPr>
      </w:pPr>
      <w:r>
        <w:t>90-day</w:t>
      </w:r>
      <w:r w:rsidR="00B90283">
        <w:t xml:space="preserve"> bank statement</w:t>
      </w:r>
      <w:r w:rsidR="00AA657A">
        <w:t xml:space="preserve"> showing history of </w:t>
      </w:r>
      <w:r w:rsidR="00D81D0B">
        <w:t xml:space="preserve">foreign </w:t>
      </w:r>
      <w:r w:rsidR="00AA657A">
        <w:t>funds. The statement</w:t>
      </w:r>
      <w:r w:rsidR="00D81D0B">
        <w:t>s</w:t>
      </w:r>
      <w:r w:rsidR="00AA657A">
        <w:t xml:space="preserve"> must be in English or French</w:t>
      </w:r>
    </w:p>
    <w:p w14:paraId="4735A76B" w14:textId="71675F35" w:rsidR="00B50788" w:rsidRDefault="00B50788" w:rsidP="00B90283">
      <w:pPr>
        <w:pStyle w:val="ListParagraph"/>
        <w:numPr>
          <w:ilvl w:val="0"/>
          <w:numId w:val="1"/>
        </w:numPr>
      </w:pPr>
      <w:r>
        <w:t>Confirm funds are not from a sanctioned country</w:t>
      </w:r>
    </w:p>
    <w:p w14:paraId="3DF3296E" w14:textId="6197255E" w:rsidR="00794B14" w:rsidRPr="000A7C8B" w:rsidRDefault="00794B14" w:rsidP="00794B14">
      <w:pPr>
        <w:rPr>
          <w:color w:val="C00000"/>
        </w:rPr>
      </w:pPr>
      <w:r w:rsidRPr="000A7C8B">
        <w:rPr>
          <w:color w:val="C00000"/>
        </w:rPr>
        <w:t>If rent-to-own credit is checked:</w:t>
      </w:r>
    </w:p>
    <w:p w14:paraId="7487B656" w14:textId="79515F6B" w:rsidR="00E04AEF" w:rsidRDefault="00E04AEF" w:rsidP="00E04AEF">
      <w:pPr>
        <w:pStyle w:val="ListParagraph"/>
        <w:numPr>
          <w:ilvl w:val="0"/>
          <w:numId w:val="1"/>
        </w:numPr>
      </w:pPr>
      <w:r w:rsidRPr="00E04AEF">
        <w:t>Signed Rent-to-Own Agreement </w:t>
      </w:r>
    </w:p>
    <w:p w14:paraId="30EFAE4E" w14:textId="20519511" w:rsidR="00FD28B3" w:rsidRDefault="00FD28B3" w:rsidP="00596589">
      <w:pPr>
        <w:pStyle w:val="ListParagraph"/>
        <w:numPr>
          <w:ilvl w:val="0"/>
          <w:numId w:val="1"/>
        </w:numPr>
      </w:pPr>
      <w:r w:rsidRPr="00FD28B3">
        <w:t xml:space="preserve">Supporting letter of economic rent from a certified appraiser that was done at the time of the </w:t>
      </w:r>
      <w:r w:rsidR="00A73AB0">
        <w:t xml:space="preserve">Rent-to-Own </w:t>
      </w:r>
      <w:r w:rsidRPr="00FD28B3">
        <w:t>agreement</w:t>
      </w:r>
    </w:p>
    <w:p w14:paraId="4804FF8E" w14:textId="717F2896" w:rsidR="001930B1" w:rsidRPr="000A7C8B" w:rsidRDefault="001930B1" w:rsidP="00C55C50">
      <w:pPr>
        <w:rPr>
          <w:color w:val="C00000"/>
        </w:rPr>
      </w:pPr>
      <w:r w:rsidRPr="000A7C8B">
        <w:rPr>
          <w:color w:val="C00000"/>
        </w:rPr>
        <w:t>If First Time Homebuyer is checked:</w:t>
      </w:r>
    </w:p>
    <w:p w14:paraId="0C9165F0" w14:textId="41BA7765" w:rsidR="001930B1" w:rsidRDefault="001930B1" w:rsidP="001930B1">
      <w:pPr>
        <w:pStyle w:val="ListParagraph"/>
        <w:numPr>
          <w:ilvl w:val="0"/>
          <w:numId w:val="1"/>
        </w:numPr>
      </w:pPr>
      <w:r>
        <w:t>Your client can use FTHB funds towards the down payment such as RRSP’s and FHSA account funds – ensure 3 months seasoning or documentation</w:t>
      </w:r>
      <w:r w:rsidR="00743B08">
        <w:t xml:space="preserve"> for large deposits within 90 days</w:t>
      </w:r>
    </w:p>
    <w:p w14:paraId="3A8C86E8" w14:textId="0C6EB011" w:rsidR="005A404A" w:rsidRPr="000A7C8B" w:rsidRDefault="005A404A" w:rsidP="001930B1">
      <w:pPr>
        <w:rPr>
          <w:color w:val="C00000"/>
        </w:rPr>
      </w:pPr>
      <w:r w:rsidRPr="000A7C8B">
        <w:rPr>
          <w:color w:val="C00000"/>
        </w:rPr>
        <w:t>If spousal buyout is checked:</w:t>
      </w:r>
    </w:p>
    <w:p w14:paraId="7BF56F57" w14:textId="697F8A82" w:rsidR="001F003A" w:rsidRDefault="001F003A" w:rsidP="001F003A">
      <w:pPr>
        <w:pStyle w:val="ListParagraph"/>
      </w:pPr>
      <w:r>
        <w:t>For Spousal buyout:</w:t>
      </w:r>
    </w:p>
    <w:p w14:paraId="3B70BF4C" w14:textId="77777777" w:rsidR="001F003A" w:rsidRDefault="001F003A" w:rsidP="001F003A">
      <w:pPr>
        <w:pStyle w:val="ListParagraph"/>
      </w:pPr>
    </w:p>
    <w:p w14:paraId="5754AF3D" w14:textId="5E97ADDA" w:rsidR="00857B58" w:rsidRDefault="007971D4" w:rsidP="00857B58">
      <w:pPr>
        <w:pStyle w:val="ListParagraph"/>
        <w:numPr>
          <w:ilvl w:val="0"/>
          <w:numId w:val="1"/>
        </w:numPr>
      </w:pPr>
      <w:r>
        <w:t>Document to confirm the purchase price</w:t>
      </w:r>
      <w:r w:rsidR="002F254B">
        <w:t xml:space="preserve"> agreed upon </w:t>
      </w:r>
    </w:p>
    <w:p w14:paraId="1A99DCD1" w14:textId="51AEC043" w:rsidR="00A51DB6" w:rsidRDefault="00A51DB6" w:rsidP="00857B58">
      <w:pPr>
        <w:pStyle w:val="ListParagraph"/>
        <w:numPr>
          <w:ilvl w:val="0"/>
          <w:numId w:val="1"/>
        </w:numPr>
      </w:pPr>
      <w:r>
        <w:t>Any one of these</w:t>
      </w:r>
      <w:r w:rsidR="00EB0066">
        <w:t xml:space="preserve"> to confirm acquisition of interest</w:t>
      </w:r>
      <w:r>
        <w:t xml:space="preserve">: Purchase and Sale agreement, Finalized </w:t>
      </w:r>
      <w:r w:rsidR="0007610C">
        <w:t>s</w:t>
      </w:r>
      <w:r>
        <w:t xml:space="preserve">eparation </w:t>
      </w:r>
      <w:r w:rsidR="0007610C">
        <w:t>agreement or Court order.</w:t>
      </w:r>
    </w:p>
    <w:p w14:paraId="7E4C468D" w14:textId="27B9C255" w:rsidR="005A404A" w:rsidRPr="000A7C8B" w:rsidRDefault="005A404A" w:rsidP="001930B1">
      <w:pPr>
        <w:rPr>
          <w:color w:val="C00000"/>
        </w:rPr>
      </w:pPr>
      <w:r w:rsidRPr="000A7C8B">
        <w:rPr>
          <w:color w:val="C00000"/>
        </w:rPr>
        <w:t>If Holdco is checked:</w:t>
      </w:r>
    </w:p>
    <w:p w14:paraId="1CDF159A" w14:textId="427A4733" w:rsidR="00941886" w:rsidRDefault="00941886" w:rsidP="00941886">
      <w:pPr>
        <w:pStyle w:val="ListParagraph"/>
        <w:numPr>
          <w:ilvl w:val="0"/>
          <w:numId w:val="1"/>
        </w:numPr>
      </w:pPr>
      <w:r>
        <w:t>Articles of incorporation</w:t>
      </w:r>
      <w:r w:rsidR="001F003A">
        <w:t xml:space="preserve"> for Holdco</w:t>
      </w:r>
    </w:p>
    <w:p w14:paraId="2D4B801B" w14:textId="2A90672D" w:rsidR="00941886" w:rsidRDefault="00941886" w:rsidP="00941886">
      <w:pPr>
        <w:pStyle w:val="ListParagraph"/>
        <w:numPr>
          <w:ilvl w:val="0"/>
          <w:numId w:val="1"/>
        </w:numPr>
      </w:pPr>
      <w:r>
        <w:t>Borrowing Bylaw</w:t>
      </w:r>
      <w:r w:rsidR="004F5A62">
        <w:t xml:space="preserve"> or Corporate borrowing authorization</w:t>
      </w:r>
      <w:r w:rsidR="001F003A">
        <w:t xml:space="preserve"> for Holdco</w:t>
      </w:r>
    </w:p>
    <w:p w14:paraId="51B2C6CE" w14:textId="4BB85D2F" w:rsidR="001930B1" w:rsidRPr="000A7C8B" w:rsidRDefault="001930B1" w:rsidP="001930B1">
      <w:pPr>
        <w:rPr>
          <w:color w:val="C00000"/>
        </w:rPr>
      </w:pPr>
      <w:r w:rsidRPr="000A7C8B">
        <w:rPr>
          <w:color w:val="C00000"/>
        </w:rPr>
        <w:t>If any credit derogatory items are checked:</w:t>
      </w:r>
    </w:p>
    <w:p w14:paraId="57AF6011" w14:textId="6BA9299A" w:rsidR="001930B1" w:rsidRDefault="0087291D" w:rsidP="001930B1">
      <w:pPr>
        <w:pStyle w:val="ListParagraph"/>
        <w:numPr>
          <w:ilvl w:val="0"/>
          <w:numId w:val="1"/>
        </w:numPr>
      </w:pPr>
      <w:r>
        <w:t>Your</w:t>
      </w:r>
      <w:r w:rsidR="001930B1">
        <w:t xml:space="preserve"> underwriter may require documentation on credit derogatory items</w:t>
      </w:r>
      <w:r>
        <w:t xml:space="preserve"> especially if still open or severe</w:t>
      </w:r>
      <w:r w:rsidR="001930B1">
        <w:t>.</w:t>
      </w:r>
      <w:r>
        <w:t xml:space="preserve"> Ensure excellent notes to reduce possible documentation requirements on lesser derogatory items.</w:t>
      </w:r>
    </w:p>
    <w:p w14:paraId="617A89E8" w14:textId="3C537ACF" w:rsidR="001930B1" w:rsidRPr="000A7C8B" w:rsidRDefault="001930B1" w:rsidP="001930B1">
      <w:pPr>
        <w:rPr>
          <w:color w:val="C00000"/>
        </w:rPr>
      </w:pPr>
      <w:r w:rsidRPr="000A7C8B">
        <w:rPr>
          <w:color w:val="C00000"/>
        </w:rPr>
        <w:t>If Salary</w:t>
      </w:r>
      <w:r w:rsidR="00EC4DF1" w:rsidRPr="000A7C8B">
        <w:rPr>
          <w:color w:val="C00000"/>
        </w:rPr>
        <w:t xml:space="preserve"> or </w:t>
      </w:r>
      <w:r w:rsidRPr="000A7C8B">
        <w:rPr>
          <w:color w:val="C00000"/>
        </w:rPr>
        <w:t>Hourly</w:t>
      </w:r>
      <w:r w:rsidR="00EC4DF1" w:rsidRPr="000A7C8B">
        <w:rPr>
          <w:color w:val="C00000"/>
        </w:rPr>
        <w:t xml:space="preserve"> (with guaranteed hours</w:t>
      </w:r>
      <w:r w:rsidR="00CB509F" w:rsidRPr="000A7C8B">
        <w:rPr>
          <w:color w:val="C00000"/>
        </w:rPr>
        <w:t>)</w:t>
      </w:r>
      <w:r w:rsidR="00EC4DF1" w:rsidRPr="000A7C8B">
        <w:rPr>
          <w:color w:val="C00000"/>
        </w:rPr>
        <w:t xml:space="preserve"> :</w:t>
      </w:r>
    </w:p>
    <w:p w14:paraId="13FBB707" w14:textId="7A51C8E2" w:rsidR="003A5D67" w:rsidRDefault="008D75EE" w:rsidP="003A5D67">
      <w:r>
        <w:t xml:space="preserve">For salary or guaranteed hourly income: </w:t>
      </w:r>
      <w:r w:rsidR="003A5D67">
        <w:t xml:space="preserve">Two or three </w:t>
      </w:r>
      <w:r w:rsidR="00CB509F">
        <w:t>of the following is typically required</w:t>
      </w:r>
      <w:r>
        <w:t>:</w:t>
      </w:r>
    </w:p>
    <w:p w14:paraId="1213A1F4" w14:textId="584D716A" w:rsidR="008D1782" w:rsidRDefault="008D1782" w:rsidP="008D1782">
      <w:pPr>
        <w:pStyle w:val="ListParagraph"/>
        <w:numPr>
          <w:ilvl w:val="0"/>
          <w:numId w:val="1"/>
        </w:numPr>
      </w:pPr>
      <w:r>
        <w:t>Most recent paystub</w:t>
      </w:r>
    </w:p>
    <w:p w14:paraId="3C15E368" w14:textId="70C88970" w:rsidR="00EC4DF1" w:rsidRDefault="00EC4DF1" w:rsidP="00EC4DF1">
      <w:pPr>
        <w:pStyle w:val="ListParagraph"/>
        <w:numPr>
          <w:ilvl w:val="0"/>
          <w:numId w:val="1"/>
        </w:numPr>
      </w:pPr>
      <w:r>
        <w:t>Most recent year T4</w:t>
      </w:r>
    </w:p>
    <w:p w14:paraId="47C47CF2" w14:textId="666DE76B" w:rsidR="00EC4DF1" w:rsidRDefault="00EC4DF1" w:rsidP="00EC4DF1">
      <w:pPr>
        <w:pStyle w:val="ListParagraph"/>
        <w:numPr>
          <w:ilvl w:val="0"/>
          <w:numId w:val="1"/>
        </w:numPr>
      </w:pPr>
      <w:r>
        <w:t>Letter of employment</w:t>
      </w:r>
    </w:p>
    <w:p w14:paraId="630E49A2" w14:textId="1D985476" w:rsidR="00D1578D" w:rsidRDefault="00AC5DBD" w:rsidP="00EC4DF1">
      <w:pPr>
        <w:pStyle w:val="ListParagraph"/>
        <w:numPr>
          <w:ilvl w:val="0"/>
          <w:numId w:val="1"/>
        </w:numPr>
      </w:pPr>
      <w:r>
        <w:t xml:space="preserve">Most recent </w:t>
      </w:r>
      <w:r w:rsidR="00D1578D">
        <w:t xml:space="preserve">2 months of direct deposits </w:t>
      </w:r>
      <w:r>
        <w:t>(bank statements)</w:t>
      </w:r>
    </w:p>
    <w:p w14:paraId="2ACD6556" w14:textId="7FFF2A26" w:rsidR="00EC4DF1" w:rsidRDefault="00EC4DF1" w:rsidP="00EC4DF1">
      <w:pPr>
        <w:pStyle w:val="ListParagraph"/>
        <w:numPr>
          <w:ilvl w:val="0"/>
          <w:numId w:val="1"/>
        </w:numPr>
      </w:pPr>
      <w:r>
        <w:t>Most recent year NO</w:t>
      </w:r>
      <w:r w:rsidR="00FF6821">
        <w:t>A</w:t>
      </w:r>
    </w:p>
    <w:p w14:paraId="45F5AA5F" w14:textId="1CB2E94C" w:rsidR="00EC4DF1" w:rsidRPr="000A7C8B" w:rsidRDefault="000A7C8B" w:rsidP="00EC4DF1">
      <w:pPr>
        <w:rPr>
          <w:color w:val="C00000"/>
        </w:rPr>
      </w:pPr>
      <w:r>
        <w:rPr>
          <w:color w:val="C00000"/>
        </w:rPr>
        <w:lastRenderedPageBreak/>
        <w:t>If S</w:t>
      </w:r>
      <w:r w:rsidR="00EC4DF1" w:rsidRPr="000A7C8B">
        <w:rPr>
          <w:color w:val="C00000"/>
        </w:rPr>
        <w:t>alary/Hourly with OT, Casual/seasonal/part-time income is checked</w:t>
      </w:r>
      <w:r w:rsidR="006E3365" w:rsidRPr="000A7C8B">
        <w:rPr>
          <w:color w:val="C00000"/>
        </w:rPr>
        <w:t>:</w:t>
      </w:r>
    </w:p>
    <w:p w14:paraId="50D1E25A" w14:textId="20AAD7D4" w:rsidR="00A7268D" w:rsidRDefault="00A7268D" w:rsidP="00A7268D">
      <w:pPr>
        <w:pStyle w:val="ListParagraph"/>
      </w:pPr>
      <w:r>
        <w:t>For salary or hourly income</w:t>
      </w:r>
      <w:r>
        <w:t xml:space="preserve"> with variable income: </w:t>
      </w:r>
    </w:p>
    <w:p w14:paraId="4650BF49" w14:textId="77777777" w:rsidR="00A7268D" w:rsidRDefault="00A7268D" w:rsidP="00A7268D">
      <w:pPr>
        <w:pStyle w:val="ListParagraph"/>
      </w:pPr>
    </w:p>
    <w:p w14:paraId="0F4BC78E" w14:textId="62AE391C" w:rsidR="00E95AE2" w:rsidRDefault="00E95AE2" w:rsidP="00A7268D">
      <w:pPr>
        <w:pStyle w:val="ListParagraph"/>
        <w:numPr>
          <w:ilvl w:val="0"/>
          <w:numId w:val="1"/>
        </w:numPr>
      </w:pPr>
      <w:r>
        <w:t>Most recent paystub</w:t>
      </w:r>
    </w:p>
    <w:p w14:paraId="69333966" w14:textId="54E0912A" w:rsidR="00E95AE2" w:rsidRDefault="00E95AE2" w:rsidP="00E95AE2">
      <w:pPr>
        <w:pStyle w:val="ListParagraph"/>
        <w:numPr>
          <w:ilvl w:val="0"/>
          <w:numId w:val="1"/>
        </w:numPr>
      </w:pPr>
      <w:r>
        <w:t xml:space="preserve">Most recent </w:t>
      </w:r>
      <w:r w:rsidR="00393883">
        <w:t xml:space="preserve">2 </w:t>
      </w:r>
      <w:r>
        <w:t>year</w:t>
      </w:r>
      <w:r w:rsidR="00393883">
        <w:t>s</w:t>
      </w:r>
      <w:r>
        <w:t xml:space="preserve"> T4</w:t>
      </w:r>
      <w:r w:rsidR="00393883">
        <w:t>’s</w:t>
      </w:r>
      <w:r w:rsidR="00A90AD0">
        <w:t xml:space="preserve"> and NOA’s</w:t>
      </w:r>
    </w:p>
    <w:p w14:paraId="6D2DDB57" w14:textId="77777777" w:rsidR="00E95AE2" w:rsidRDefault="00E95AE2" w:rsidP="00E95AE2">
      <w:pPr>
        <w:pStyle w:val="ListParagraph"/>
        <w:numPr>
          <w:ilvl w:val="0"/>
          <w:numId w:val="1"/>
        </w:numPr>
      </w:pPr>
      <w:r>
        <w:t>Letter of employment</w:t>
      </w:r>
    </w:p>
    <w:p w14:paraId="65EED6E5" w14:textId="5C39053F" w:rsidR="00E95AE2" w:rsidRDefault="00E95AE2" w:rsidP="00EC4DF1">
      <w:pPr>
        <w:pStyle w:val="ListParagraph"/>
        <w:numPr>
          <w:ilvl w:val="0"/>
          <w:numId w:val="1"/>
        </w:numPr>
      </w:pPr>
      <w:r>
        <w:t xml:space="preserve">Most recent </w:t>
      </w:r>
      <w:r w:rsidR="00393883">
        <w:t>3</w:t>
      </w:r>
      <w:r>
        <w:t xml:space="preserve"> months of direct deposits (bank statements)</w:t>
      </w:r>
      <w:r w:rsidR="00A90AD0">
        <w:t xml:space="preserve"> can </w:t>
      </w:r>
      <w:r w:rsidR="00A860A7">
        <w:t xml:space="preserve">sometimes </w:t>
      </w:r>
      <w:r w:rsidR="00A90AD0">
        <w:t>be substituted for</w:t>
      </w:r>
      <w:r w:rsidR="00B71F76">
        <w:t xml:space="preserve"> most recent paystub</w:t>
      </w:r>
    </w:p>
    <w:p w14:paraId="43575F82" w14:textId="1A84A9C4" w:rsidR="00EC4DF1" w:rsidRPr="000A7C8B" w:rsidRDefault="00EC4DF1" w:rsidP="00EC4DF1">
      <w:pPr>
        <w:rPr>
          <w:color w:val="C00000"/>
        </w:rPr>
      </w:pPr>
      <w:r w:rsidRPr="000A7C8B">
        <w:rPr>
          <w:color w:val="C00000"/>
        </w:rPr>
        <w:t>If Commission is checked:</w:t>
      </w:r>
    </w:p>
    <w:p w14:paraId="509C57A4" w14:textId="6646EF1F" w:rsidR="00A7268D" w:rsidRDefault="00A7268D" w:rsidP="00A7268D">
      <w:pPr>
        <w:pStyle w:val="ListParagraph"/>
      </w:pPr>
      <w:r>
        <w:t>For commission income:</w:t>
      </w:r>
    </w:p>
    <w:p w14:paraId="069E3ECB" w14:textId="77777777" w:rsidR="00A7268D" w:rsidRDefault="00A7268D" w:rsidP="00A7268D">
      <w:pPr>
        <w:pStyle w:val="ListParagraph"/>
      </w:pPr>
    </w:p>
    <w:p w14:paraId="579E7A02" w14:textId="22C73DD8" w:rsidR="000F72F6" w:rsidRDefault="000F72F6" w:rsidP="000F72F6">
      <w:pPr>
        <w:pStyle w:val="ListParagraph"/>
        <w:numPr>
          <w:ilvl w:val="0"/>
          <w:numId w:val="1"/>
        </w:numPr>
      </w:pPr>
      <w:r>
        <w:t>Most recent paystub</w:t>
      </w:r>
    </w:p>
    <w:p w14:paraId="138A4E8E" w14:textId="77CF0DAD" w:rsidR="00EC4DF1" w:rsidRDefault="00EC4DF1" w:rsidP="00EC4DF1">
      <w:pPr>
        <w:pStyle w:val="ListParagraph"/>
        <w:numPr>
          <w:ilvl w:val="0"/>
          <w:numId w:val="1"/>
        </w:numPr>
      </w:pPr>
      <w:r>
        <w:t>Most recent 2 years T1’s</w:t>
      </w:r>
      <w:r w:rsidR="000F72F6">
        <w:t xml:space="preserve"> and NOA’s</w:t>
      </w:r>
    </w:p>
    <w:p w14:paraId="7670C71D" w14:textId="21F8A7FA" w:rsidR="00EC4DF1" w:rsidRDefault="00716809" w:rsidP="00EC4DF1">
      <w:pPr>
        <w:pStyle w:val="ListParagraph"/>
        <w:numPr>
          <w:ilvl w:val="0"/>
          <w:numId w:val="1"/>
        </w:numPr>
      </w:pPr>
      <w:r>
        <w:t>Letter of employment</w:t>
      </w:r>
    </w:p>
    <w:p w14:paraId="55AF7D07" w14:textId="36AA6516" w:rsidR="00C55C50" w:rsidRDefault="00E02845" w:rsidP="00C55C50">
      <w:pPr>
        <w:pStyle w:val="ListParagraph"/>
        <w:numPr>
          <w:ilvl w:val="0"/>
          <w:numId w:val="1"/>
        </w:numPr>
      </w:pPr>
      <w:r>
        <w:t>Bank statement showing direct deposit</w:t>
      </w:r>
    </w:p>
    <w:p w14:paraId="315BE607" w14:textId="59D3E677" w:rsidR="00AA02D0" w:rsidRDefault="00AA02D0" w:rsidP="00540BCA">
      <w:pPr>
        <w:pStyle w:val="ListParagraph"/>
      </w:pPr>
    </w:p>
    <w:sectPr w:rsidR="00AA02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A50A7"/>
    <w:multiLevelType w:val="hybridMultilevel"/>
    <w:tmpl w:val="FD52F3A8"/>
    <w:lvl w:ilvl="0" w:tplc="599AFC3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5A559D2"/>
    <w:multiLevelType w:val="hybridMultilevel"/>
    <w:tmpl w:val="4860FC0A"/>
    <w:lvl w:ilvl="0" w:tplc="E02456B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D0306F1"/>
    <w:multiLevelType w:val="hybridMultilevel"/>
    <w:tmpl w:val="45ECDF3A"/>
    <w:lvl w:ilvl="0" w:tplc="53ECDE6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59890312">
    <w:abstractNumId w:val="0"/>
  </w:num>
  <w:num w:numId="2" w16cid:durableId="1817183879">
    <w:abstractNumId w:val="2"/>
  </w:num>
  <w:num w:numId="3" w16cid:durableId="1703938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EA"/>
    <w:rsid w:val="00023A87"/>
    <w:rsid w:val="00030BC9"/>
    <w:rsid w:val="0007610C"/>
    <w:rsid w:val="000813F9"/>
    <w:rsid w:val="00091B7F"/>
    <w:rsid w:val="000A5212"/>
    <w:rsid w:val="000A54F5"/>
    <w:rsid w:val="000A7C8B"/>
    <w:rsid w:val="000F6AA5"/>
    <w:rsid w:val="000F72F6"/>
    <w:rsid w:val="001022A4"/>
    <w:rsid w:val="0015522A"/>
    <w:rsid w:val="0015694B"/>
    <w:rsid w:val="001930B1"/>
    <w:rsid w:val="001A34EE"/>
    <w:rsid w:val="001B0A0A"/>
    <w:rsid w:val="001C2F62"/>
    <w:rsid w:val="001E6F74"/>
    <w:rsid w:val="001F003A"/>
    <w:rsid w:val="00246887"/>
    <w:rsid w:val="00255BAD"/>
    <w:rsid w:val="00296386"/>
    <w:rsid w:val="002C1E01"/>
    <w:rsid w:val="002C7627"/>
    <w:rsid w:val="002E619A"/>
    <w:rsid w:val="002F254B"/>
    <w:rsid w:val="00300007"/>
    <w:rsid w:val="00313910"/>
    <w:rsid w:val="00315402"/>
    <w:rsid w:val="00321EDC"/>
    <w:rsid w:val="00324677"/>
    <w:rsid w:val="0036235A"/>
    <w:rsid w:val="003663D0"/>
    <w:rsid w:val="00393883"/>
    <w:rsid w:val="003A5D67"/>
    <w:rsid w:val="003B60A1"/>
    <w:rsid w:val="003D487D"/>
    <w:rsid w:val="003E660C"/>
    <w:rsid w:val="00412E38"/>
    <w:rsid w:val="00424696"/>
    <w:rsid w:val="00450AA2"/>
    <w:rsid w:val="004856F0"/>
    <w:rsid w:val="0049489A"/>
    <w:rsid w:val="004A0FD6"/>
    <w:rsid w:val="004E0BC0"/>
    <w:rsid w:val="004F5A62"/>
    <w:rsid w:val="005212DF"/>
    <w:rsid w:val="00534FF8"/>
    <w:rsid w:val="00540BCA"/>
    <w:rsid w:val="00541E8A"/>
    <w:rsid w:val="005653C9"/>
    <w:rsid w:val="00583E2F"/>
    <w:rsid w:val="00590F8F"/>
    <w:rsid w:val="00596589"/>
    <w:rsid w:val="005A404A"/>
    <w:rsid w:val="005C4DD3"/>
    <w:rsid w:val="006104B0"/>
    <w:rsid w:val="00612683"/>
    <w:rsid w:val="00612D42"/>
    <w:rsid w:val="00614916"/>
    <w:rsid w:val="00625E9A"/>
    <w:rsid w:val="00677351"/>
    <w:rsid w:val="006901C4"/>
    <w:rsid w:val="00690302"/>
    <w:rsid w:val="00691BE9"/>
    <w:rsid w:val="006A38D9"/>
    <w:rsid w:val="006B70A5"/>
    <w:rsid w:val="006E3365"/>
    <w:rsid w:val="00716809"/>
    <w:rsid w:val="00743B08"/>
    <w:rsid w:val="00763258"/>
    <w:rsid w:val="00763B65"/>
    <w:rsid w:val="00794B14"/>
    <w:rsid w:val="007971D4"/>
    <w:rsid w:val="00801A89"/>
    <w:rsid w:val="008274A7"/>
    <w:rsid w:val="0084467A"/>
    <w:rsid w:val="008530A1"/>
    <w:rsid w:val="00857B58"/>
    <w:rsid w:val="0087269D"/>
    <w:rsid w:val="0087291D"/>
    <w:rsid w:val="00875195"/>
    <w:rsid w:val="008B542A"/>
    <w:rsid w:val="008D03B4"/>
    <w:rsid w:val="008D1782"/>
    <w:rsid w:val="008D75EE"/>
    <w:rsid w:val="008E4A09"/>
    <w:rsid w:val="009018DB"/>
    <w:rsid w:val="00920712"/>
    <w:rsid w:val="009215A8"/>
    <w:rsid w:val="00936DF3"/>
    <w:rsid w:val="00941886"/>
    <w:rsid w:val="00954551"/>
    <w:rsid w:val="009608EF"/>
    <w:rsid w:val="00961F57"/>
    <w:rsid w:val="00973E3C"/>
    <w:rsid w:val="00996A19"/>
    <w:rsid w:val="009C0D5D"/>
    <w:rsid w:val="00A07240"/>
    <w:rsid w:val="00A51BC8"/>
    <w:rsid w:val="00A51DB6"/>
    <w:rsid w:val="00A61B1A"/>
    <w:rsid w:val="00A7268D"/>
    <w:rsid w:val="00A73AB0"/>
    <w:rsid w:val="00A860A7"/>
    <w:rsid w:val="00A90AD0"/>
    <w:rsid w:val="00A92928"/>
    <w:rsid w:val="00AA02D0"/>
    <w:rsid w:val="00AA657A"/>
    <w:rsid w:val="00AB4BC7"/>
    <w:rsid w:val="00AC5DBD"/>
    <w:rsid w:val="00AD0354"/>
    <w:rsid w:val="00B24D4B"/>
    <w:rsid w:val="00B3394B"/>
    <w:rsid w:val="00B50788"/>
    <w:rsid w:val="00B71F76"/>
    <w:rsid w:val="00B87B04"/>
    <w:rsid w:val="00B90283"/>
    <w:rsid w:val="00BE4EEA"/>
    <w:rsid w:val="00C1713E"/>
    <w:rsid w:val="00C26A36"/>
    <w:rsid w:val="00C35A59"/>
    <w:rsid w:val="00C42B70"/>
    <w:rsid w:val="00C55C50"/>
    <w:rsid w:val="00C56366"/>
    <w:rsid w:val="00C668EA"/>
    <w:rsid w:val="00C833CC"/>
    <w:rsid w:val="00CB01BD"/>
    <w:rsid w:val="00CB509F"/>
    <w:rsid w:val="00CE7E0F"/>
    <w:rsid w:val="00CF278E"/>
    <w:rsid w:val="00D010E6"/>
    <w:rsid w:val="00D1578D"/>
    <w:rsid w:val="00D81D0B"/>
    <w:rsid w:val="00D859FC"/>
    <w:rsid w:val="00DE183C"/>
    <w:rsid w:val="00E02845"/>
    <w:rsid w:val="00E04AEF"/>
    <w:rsid w:val="00E124B9"/>
    <w:rsid w:val="00E63C32"/>
    <w:rsid w:val="00E810DD"/>
    <w:rsid w:val="00E95AE2"/>
    <w:rsid w:val="00E979D3"/>
    <w:rsid w:val="00EA133A"/>
    <w:rsid w:val="00EB0066"/>
    <w:rsid w:val="00EC122D"/>
    <w:rsid w:val="00EC4DF1"/>
    <w:rsid w:val="00F34BE1"/>
    <w:rsid w:val="00F93B3F"/>
    <w:rsid w:val="00FD28B3"/>
    <w:rsid w:val="00FF68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4E45C"/>
  <w15:chartTrackingRefBased/>
  <w15:docId w15:val="{96E6A5F5-5097-4D92-BB0C-A24EA710B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EA"/>
    <w:rPr>
      <w:rFonts w:eastAsiaTheme="majorEastAsia" w:cstheme="majorBidi"/>
      <w:color w:val="272727" w:themeColor="text1" w:themeTint="D8"/>
    </w:rPr>
  </w:style>
  <w:style w:type="paragraph" w:styleId="Title">
    <w:name w:val="Title"/>
    <w:basedOn w:val="Normal"/>
    <w:next w:val="Normal"/>
    <w:link w:val="TitleChar"/>
    <w:uiPriority w:val="10"/>
    <w:qFormat/>
    <w:rsid w:val="00BE4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EA"/>
    <w:pPr>
      <w:spacing w:before="160"/>
      <w:jc w:val="center"/>
    </w:pPr>
    <w:rPr>
      <w:i/>
      <w:iCs/>
      <w:color w:val="404040" w:themeColor="text1" w:themeTint="BF"/>
    </w:rPr>
  </w:style>
  <w:style w:type="character" w:customStyle="1" w:styleId="QuoteChar">
    <w:name w:val="Quote Char"/>
    <w:basedOn w:val="DefaultParagraphFont"/>
    <w:link w:val="Quote"/>
    <w:uiPriority w:val="29"/>
    <w:rsid w:val="00BE4EEA"/>
    <w:rPr>
      <w:i/>
      <w:iCs/>
      <w:color w:val="404040" w:themeColor="text1" w:themeTint="BF"/>
    </w:rPr>
  </w:style>
  <w:style w:type="paragraph" w:styleId="ListParagraph">
    <w:name w:val="List Paragraph"/>
    <w:basedOn w:val="Normal"/>
    <w:uiPriority w:val="34"/>
    <w:qFormat/>
    <w:rsid w:val="00BE4EEA"/>
    <w:pPr>
      <w:ind w:left="720"/>
      <w:contextualSpacing/>
    </w:pPr>
  </w:style>
  <w:style w:type="character" w:styleId="IntenseEmphasis">
    <w:name w:val="Intense Emphasis"/>
    <w:basedOn w:val="DefaultParagraphFont"/>
    <w:uiPriority w:val="21"/>
    <w:qFormat/>
    <w:rsid w:val="00BE4EEA"/>
    <w:rPr>
      <w:i/>
      <w:iCs/>
      <w:color w:val="0F4761" w:themeColor="accent1" w:themeShade="BF"/>
    </w:rPr>
  </w:style>
  <w:style w:type="paragraph" w:styleId="IntenseQuote">
    <w:name w:val="Intense Quote"/>
    <w:basedOn w:val="Normal"/>
    <w:next w:val="Normal"/>
    <w:link w:val="IntenseQuoteChar"/>
    <w:uiPriority w:val="30"/>
    <w:qFormat/>
    <w:rsid w:val="00BE4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EA"/>
    <w:rPr>
      <w:i/>
      <w:iCs/>
      <w:color w:val="0F4761" w:themeColor="accent1" w:themeShade="BF"/>
    </w:rPr>
  </w:style>
  <w:style w:type="character" w:styleId="IntenseReference">
    <w:name w:val="Intense Reference"/>
    <w:basedOn w:val="DefaultParagraphFont"/>
    <w:uiPriority w:val="32"/>
    <w:qFormat/>
    <w:rsid w:val="00BE4EEA"/>
    <w:rPr>
      <w:b/>
      <w:bCs/>
      <w:smallCaps/>
      <w:color w:val="0F4761" w:themeColor="accent1" w:themeShade="BF"/>
      <w:spacing w:val="5"/>
    </w:rPr>
  </w:style>
  <w:style w:type="character" w:styleId="Hyperlink">
    <w:name w:val="Hyperlink"/>
    <w:basedOn w:val="DefaultParagraphFont"/>
    <w:uiPriority w:val="99"/>
    <w:unhideWhenUsed/>
    <w:rsid w:val="00612D42"/>
    <w:rPr>
      <w:color w:val="467886" w:themeColor="hyperlink"/>
      <w:u w:val="single"/>
    </w:rPr>
  </w:style>
  <w:style w:type="character" w:styleId="UnresolvedMention">
    <w:name w:val="Unresolved Mention"/>
    <w:basedOn w:val="DefaultParagraphFont"/>
    <w:uiPriority w:val="99"/>
    <w:semiHidden/>
    <w:unhideWhenUsed/>
    <w:rsid w:val="00612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tel:1-800-511-888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1770</TotalTime>
  <Pages>8</Pages>
  <Words>1671</Words>
  <Characters>9529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dc:creator>
  <cp:keywords/>
  <dc:description/>
  <cp:lastModifiedBy>B C</cp:lastModifiedBy>
  <cp:revision>130</cp:revision>
  <dcterms:created xsi:type="dcterms:W3CDTF">2026-08-14T19:25:00Z</dcterms:created>
  <dcterms:modified xsi:type="dcterms:W3CDTF">2026-08-17T17:43:00Z</dcterms:modified>
</cp:coreProperties>
</file>