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2C5C" w14:textId="274B9901" w:rsidR="005D4EB7" w:rsidRDefault="009A6571">
      <w:pPr>
        <w:rPr>
          <w:rFonts w:ascii="Century Gothic" w:hAnsi="Century Gothic"/>
          <w:b/>
          <w:bCs/>
        </w:rPr>
      </w:pPr>
      <w:r w:rsidRPr="009451CE">
        <w:rPr>
          <w:rFonts w:ascii="Century Gothic" w:hAnsi="Century Gothic"/>
          <w:b/>
          <w:bCs/>
          <w:highlight w:val="yellow"/>
        </w:rPr>
        <w:t>Projet E-Commerce MERN Stack</w:t>
      </w:r>
      <w:r w:rsidRPr="009A6571">
        <w:rPr>
          <w:rFonts w:ascii="Century Gothic" w:hAnsi="Century Gothic"/>
          <w:b/>
          <w:bCs/>
        </w:rPr>
        <w:t xml:space="preserve"> </w:t>
      </w:r>
    </w:p>
    <w:p w14:paraId="1A397B21" w14:textId="567DC84A" w:rsidR="009A6571" w:rsidRDefault="00FC5239">
      <w:pPr>
        <w:rPr>
          <w:rFonts w:ascii="Century Gothic" w:hAnsi="Century Gothic"/>
          <w:b/>
          <w:bCs/>
        </w:rPr>
      </w:pPr>
      <w:proofErr w:type="spellStart"/>
      <w:proofErr w:type="gramStart"/>
      <w:r w:rsidRPr="00FC5239">
        <w:rPr>
          <w:rFonts w:ascii="Century Gothic" w:hAnsi="Century Gothic"/>
          <w:b/>
          <w:bCs/>
        </w:rPr>
        <w:t>npm</w:t>
      </w:r>
      <w:proofErr w:type="spellEnd"/>
      <w:proofErr w:type="gramEnd"/>
      <w:r w:rsidRPr="00FC5239">
        <w:rPr>
          <w:rFonts w:ascii="Century Gothic" w:hAnsi="Century Gothic"/>
          <w:b/>
          <w:bCs/>
        </w:rPr>
        <w:t xml:space="preserve"> init –yes</w:t>
      </w:r>
      <w:r>
        <w:rPr>
          <w:rFonts w:ascii="Century Gothic" w:hAnsi="Century Gothic"/>
        </w:rPr>
        <w:t xml:space="preserve"> </w:t>
      </w:r>
      <w:r w:rsidRPr="00FC5239">
        <w:rPr>
          <w:rFonts w:ascii="Century Gothic" w:hAnsi="Century Gothic"/>
        </w:rPr>
        <w:t xml:space="preserve">  // initialiser le projet et créer </w:t>
      </w:r>
      <w:proofErr w:type="spellStart"/>
      <w:r w:rsidRPr="00FC5239">
        <w:rPr>
          <w:rFonts w:ascii="Century Gothic" w:hAnsi="Century Gothic"/>
          <w:b/>
          <w:bCs/>
        </w:rPr>
        <w:t>package.json</w:t>
      </w:r>
      <w:proofErr w:type="spellEnd"/>
    </w:p>
    <w:p w14:paraId="3279AE61" w14:textId="76885D1E" w:rsidR="009451CE" w:rsidRDefault="009451CE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express </w:t>
      </w:r>
      <w:proofErr w:type="spellStart"/>
      <w:r>
        <w:rPr>
          <w:rFonts w:ascii="Century Gothic" w:hAnsi="Century Gothic"/>
          <w:b/>
          <w:bCs/>
        </w:rPr>
        <w:t>dotenv</w:t>
      </w:r>
      <w:proofErr w:type="spellEnd"/>
      <w:r>
        <w:rPr>
          <w:rFonts w:ascii="Century Gothic" w:hAnsi="Century Gothic"/>
          <w:b/>
          <w:bCs/>
        </w:rPr>
        <w:t xml:space="preserve">  // </w:t>
      </w:r>
      <w:proofErr w:type="spellStart"/>
      <w:r>
        <w:rPr>
          <w:rFonts w:ascii="Century Gothic" w:hAnsi="Century Gothic"/>
          <w:b/>
          <w:bCs/>
        </w:rPr>
        <w:t>nodemon</w:t>
      </w:r>
      <w:proofErr w:type="spellEnd"/>
    </w:p>
    <w:p w14:paraId="4DB806AB" w14:textId="30B6582A" w:rsidR="00FC5239" w:rsidRDefault="00FF401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mongoose</w:t>
      </w:r>
      <w:proofErr w:type="spellEnd"/>
    </w:p>
    <w:p w14:paraId="5E61086A" w14:textId="4B8CBD73" w:rsidR="00960CDA" w:rsidRDefault="00960CDA">
      <w:pPr>
        <w:rPr>
          <w:rFonts w:ascii="Century Gothic" w:hAnsi="Century Gothic"/>
          <w:b/>
          <w:bCs/>
        </w:rPr>
      </w:pPr>
    </w:p>
    <w:p w14:paraId="714CB0AD" w14:textId="20E5D08C" w:rsidR="00960CDA" w:rsidRDefault="00960CDA">
      <w:pPr>
        <w:rPr>
          <w:rFonts w:ascii="Century Gothic" w:hAnsi="Century Gothic"/>
          <w:b/>
          <w:bCs/>
        </w:rPr>
      </w:pPr>
      <w:proofErr w:type="spellStart"/>
      <w:proofErr w:type="gramStart"/>
      <w:r w:rsidRPr="005B528E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B528E">
        <w:rPr>
          <w:rFonts w:ascii="Century Gothic" w:hAnsi="Century Gothic"/>
          <w:b/>
          <w:bCs/>
        </w:rPr>
        <w:t xml:space="preserve"> i </w:t>
      </w:r>
      <w:proofErr w:type="spellStart"/>
      <w:r w:rsidRPr="005B528E">
        <w:rPr>
          <w:rFonts w:ascii="Century Gothic" w:hAnsi="Century Gothic"/>
          <w:b/>
          <w:bCs/>
        </w:rPr>
        <w:t>uuid</w:t>
      </w:r>
      <w:proofErr w:type="spellEnd"/>
    </w:p>
    <w:p w14:paraId="7D48B3C7" w14:textId="76D53F2E" w:rsidR="0058004C" w:rsidRDefault="0058004C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proofErr w:type="spellStart"/>
      <w:proofErr w:type="gramStart"/>
      <w:r w:rsidRPr="0058004C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8004C">
        <w:rPr>
          <w:rFonts w:ascii="Century Gothic" w:hAnsi="Century Gothic"/>
          <w:b/>
          <w:bCs/>
        </w:rPr>
        <w:t xml:space="preserve"> i express-validator@5</w:t>
      </w:r>
      <w:r>
        <w:rPr>
          <w:rFonts w:ascii="Century Gothic" w:hAnsi="Century Gothic"/>
          <w:b/>
          <w:bCs/>
        </w:rPr>
        <w:tab/>
        <w:t xml:space="preserve"> // </w:t>
      </w:r>
    </w:p>
    <w:p w14:paraId="6DE5D087" w14:textId="247DBEF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</w:p>
    <w:p w14:paraId="071396D9" w14:textId="3A40565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r w:rsidRPr="00B93550">
        <w:rPr>
          <w:rFonts w:ascii="Century Gothic" w:hAnsi="Century Gothic"/>
          <w:b/>
          <w:bCs/>
        </w:rPr>
        <w:t xml:space="preserve">JSON Web </w:t>
      </w:r>
      <w:proofErr w:type="spellStart"/>
      <w:r w:rsidRPr="00B93550">
        <w:rPr>
          <w:rFonts w:ascii="Century Gothic" w:hAnsi="Century Gothic"/>
          <w:b/>
          <w:bCs/>
        </w:rPr>
        <w:t>Token</w:t>
      </w:r>
      <w:proofErr w:type="spellEnd"/>
      <w:r w:rsidRPr="00B93550">
        <w:rPr>
          <w:rFonts w:ascii="Century Gothic" w:hAnsi="Century Gothic"/>
          <w:b/>
          <w:bCs/>
        </w:rPr>
        <w:t xml:space="preserve"> Introduction </w:t>
      </w:r>
      <w:proofErr w:type="gramStart"/>
      <w:r w:rsidRPr="00B93550">
        <w:rPr>
          <w:rFonts w:ascii="Century Gothic" w:hAnsi="Century Gothic"/>
          <w:b/>
          <w:bCs/>
        </w:rPr>
        <w:t xml:space="preserve">- </w:t>
      </w:r>
      <w:r w:rsidR="004C02AA">
        <w:rPr>
          <w:rFonts w:ascii="Century Gothic" w:hAnsi="Century Gothic"/>
          <w:b/>
          <w:bCs/>
        </w:rPr>
        <w:t xml:space="preserve"> </w:t>
      </w:r>
      <w:r w:rsidRPr="00B93550">
        <w:rPr>
          <w:rFonts w:ascii="Century Gothic" w:hAnsi="Century Gothic"/>
          <w:b/>
          <w:bCs/>
        </w:rPr>
        <w:t>jwt.io</w:t>
      </w:r>
      <w:proofErr w:type="gramEnd"/>
    </w:p>
    <w:p w14:paraId="7C7B1669" w14:textId="6F1132E2" w:rsidR="00FC5239" w:rsidRDefault="00B93550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jsonwebtoken</w:t>
      </w:r>
      <w:proofErr w:type="spellEnd"/>
      <w:r w:rsidR="004C02AA">
        <w:rPr>
          <w:rFonts w:ascii="Consolas" w:hAnsi="Consolas"/>
          <w:sz w:val="21"/>
          <w:szCs w:val="21"/>
          <w:shd w:val="clear" w:color="auto" w:fill="DBFFDB"/>
        </w:rPr>
        <w:t xml:space="preserve">      // générer les </w:t>
      </w:r>
      <w:proofErr w:type="spellStart"/>
      <w:r w:rsidR="004C02AA"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</w:p>
    <w:p w14:paraId="38F2AE2C" w14:textId="1BA4EC32" w:rsidR="00B93550" w:rsidRDefault="004C02AA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cookie-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parser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// pour gérer les cookies</w:t>
      </w:r>
    </w:p>
    <w:p w14:paraId="2105F2AA" w14:textId="7CEBBF71" w:rsidR="00E95550" w:rsidRDefault="00E95550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7B1C5C71" w14:textId="6EB15F53" w:rsidR="00E95550" w:rsidRDefault="00E95550" w:rsidP="000222B4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express-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jwt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// pour lire les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JWT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create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with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jsonwentoken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br/>
        <w:t xml:space="preserve">                     // lire le </w:t>
      </w:r>
      <w:proofErr w:type="spellStart"/>
      <w:r w:rsidR="000222B4">
        <w:rPr>
          <w:rFonts w:ascii="Consolas" w:hAnsi="Consolas"/>
          <w:sz w:val="21"/>
          <w:szCs w:val="21"/>
          <w:shd w:val="clear" w:color="auto" w:fill="DBFFDB"/>
        </w:rPr>
        <w:t>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envoyé de la partie client </w:t>
      </w:r>
    </w:p>
    <w:p w14:paraId="01B7ED51" w14:textId="46B81552" w:rsidR="00E95550" w:rsidRDefault="00E95550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</w:p>
    <w:p w14:paraId="00FE8931" w14:textId="050B76D4" w:rsidR="002F453C" w:rsidRDefault="002F453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token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 : </w:t>
      </w:r>
      <w:r w:rsidRPr="002F453C">
        <w:rPr>
          <w:rFonts w:ascii="Century Gothic" w:hAnsi="Century Gothic"/>
          <w:b/>
          <w:bCs/>
        </w:rPr>
        <w:t>eyJhbGciOiJIUzI1NiIsInR5cCI6IkpXVCJ9.eyJfaWQiOiI1ZjdjN2RkYzliMmY0NTA5ZjQwNTMwYTIiLCJpYXQiOjE2MDIwMTc5NDN9.N_4oriwBYsHN2d0CdBLDJ4DfUSwMIZtXtAT7LMRHN-0</w:t>
      </w:r>
    </w:p>
    <w:p w14:paraId="23DA4E7A" w14:textId="7A1AA024" w:rsidR="002F453C" w:rsidRDefault="002F453C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PREFIX : </w:t>
      </w:r>
      <w:proofErr w:type="spellStart"/>
      <w:r w:rsidRPr="002F453C">
        <w:rPr>
          <w:rFonts w:ascii="Century Gothic" w:hAnsi="Century Gothic"/>
          <w:b/>
          <w:bCs/>
        </w:rPr>
        <w:t>Bearer</w:t>
      </w:r>
      <w:proofErr w:type="spellEnd"/>
    </w:p>
    <w:p w14:paraId="457DD737" w14:textId="59E499F1" w:rsidR="005E0525" w:rsidRDefault="00AE5EAD">
      <w:p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Upload</w:t>
      </w:r>
      <w:proofErr w:type="spellEnd"/>
      <w:r>
        <w:rPr>
          <w:rFonts w:ascii="Century Gothic" w:hAnsi="Century Gothic"/>
          <w:b/>
          <w:bCs/>
        </w:rPr>
        <w:t xml:space="preserve"> image in </w:t>
      </w:r>
      <w:proofErr w:type="spellStart"/>
      <w:r>
        <w:rPr>
          <w:rFonts w:ascii="Century Gothic" w:hAnsi="Century Gothic"/>
          <w:b/>
          <w:bCs/>
        </w:rPr>
        <w:t>node</w:t>
      </w:r>
      <w:proofErr w:type="spellEnd"/>
      <w:r>
        <w:rPr>
          <w:rFonts w:ascii="Century Gothic" w:hAnsi="Century Gothic"/>
          <w:b/>
          <w:bCs/>
        </w:rPr>
        <w:t xml:space="preserve"> JS </w:t>
      </w:r>
    </w:p>
    <w:p w14:paraId="41A520DB" w14:textId="4A8673D1" w:rsidR="00AE5EA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  <w:proofErr w:type="spellStart"/>
      <w:proofErr w:type="gramStart"/>
      <w:r w:rsidRPr="0061424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m</w:t>
      </w:r>
      <w:r w:rsidR="00AE5EAD" w:rsidRPr="00AE5EA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ulter</w:t>
      </w:r>
      <w:proofErr w:type="spellEnd"/>
      <w:proofErr w:type="gramEnd"/>
      <w:r w:rsidR="00AE5EAD" w:rsidRPr="0061424D">
        <w:rPr>
          <w:rFonts w:ascii="inherit" w:hAnsi="inherit"/>
          <w:sz w:val="26"/>
          <w:szCs w:val="28"/>
          <w:bdr w:val="none" w:sz="0" w:space="0" w:color="auto" w:frame="1"/>
        </w:rPr>
        <w:t xml:space="preserve"> ou </w:t>
      </w:r>
      <w:r w:rsidR="00AE5EAD" w:rsidRPr="0061424D">
        <w:rPr>
          <w:rStyle w:val="hljs-string"/>
          <w:rFonts w:ascii="inherit" w:hAnsi="inherit"/>
          <w:sz w:val="26"/>
          <w:szCs w:val="28"/>
          <w:bdr w:val="none" w:sz="0" w:space="0" w:color="auto" w:frame="1"/>
        </w:rPr>
        <w:t xml:space="preserve"> </w:t>
      </w:r>
      <w:r w:rsidR="00AE5EAD"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formida</w:t>
      </w:r>
      <w:r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ble</w:t>
      </w:r>
    </w:p>
    <w:p w14:paraId="231607AC" w14:textId="23A08F5B" w:rsidR="0061424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</w:p>
    <w:p w14:paraId="61A8688E" w14:textId="7B990EF0" w:rsid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install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</w:t>
      </w:r>
    </w:p>
    <w:p w14:paraId="39DF13C2" w14:textId="77777777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</w:p>
    <w:p w14:paraId="2156AD2D" w14:textId="160AC150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view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 version</w:t>
      </w:r>
    </w:p>
    <w:p w14:paraId="39444443" w14:textId="469D18A0" w:rsidR="0061424D" w:rsidRDefault="0061424D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53411F2A" w14:textId="04556D32" w:rsidR="0009642D" w:rsidRDefault="00C10FB8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i </w:t>
      </w:r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joi</w:t>
      </w:r>
      <w:proofErr w:type="spellEnd"/>
    </w:p>
    <w:p w14:paraId="5C4ACFF5" w14:textId="2F416D10" w:rsidR="0009642D" w:rsidRDefault="0009642D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----</w:t>
      </w:r>
    </w:p>
    <w:p w14:paraId="33E9A969" w14:textId="3ED1D4B0" w:rsidR="00AF648C" w:rsidRDefault="00AF648C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// The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most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powerful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schema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description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language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and data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validator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for JavaScript.</w:t>
      </w:r>
    </w:p>
    <w:p w14:paraId="12D9280D" w14:textId="2FE23278" w:rsidR="000553CE" w:rsidRDefault="000553CE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B704D5" w14:textId="7B9121BA" w:rsidR="000553CE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Lodash</w:t>
      </w:r>
      <w:proofErr w:type="spellEnd"/>
    </w:p>
    <w:p w14:paraId="667CC5D8" w14:textId="77777777" w:rsidR="000553CE" w:rsidRDefault="000553CE" w:rsidP="000553CE">
      <w:pPr>
        <w:pStyle w:val="Titre2"/>
        <w:pBdr>
          <w:bottom w:val="single" w:sz="6" w:space="4" w:color="EAECEF"/>
        </w:pBdr>
        <w:shd w:val="clear" w:color="auto" w:fill="FFFFFF"/>
        <w:spacing w:before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>?</w:t>
      </w:r>
      <w:proofErr w:type="gramEnd"/>
    </w:p>
    <w:p w14:paraId="5BBEE002" w14:textId="77777777" w:rsidR="000553CE" w:rsidRDefault="000553CE" w:rsidP="000553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makes</w:t>
      </w:r>
      <w:proofErr w:type="spellEnd"/>
      <w:r>
        <w:rPr>
          <w:rFonts w:ascii="Segoe UI" w:hAnsi="Segoe UI" w:cs="Segoe UI"/>
          <w:color w:val="24292E"/>
        </w:rPr>
        <w:t xml:space="preserve"> JavaScript </w:t>
      </w:r>
      <w:proofErr w:type="spellStart"/>
      <w:r>
        <w:rPr>
          <w:rFonts w:ascii="Segoe UI" w:hAnsi="Segoe UI" w:cs="Segoe UI"/>
          <w:color w:val="24292E"/>
        </w:rPr>
        <w:t>easier</w:t>
      </w:r>
      <w:proofErr w:type="spellEnd"/>
      <w:r>
        <w:rPr>
          <w:rFonts w:ascii="Segoe UI" w:hAnsi="Segoe UI" w:cs="Segoe UI"/>
          <w:color w:val="24292E"/>
        </w:rPr>
        <w:t xml:space="preserve"> by </w:t>
      </w:r>
      <w:proofErr w:type="spellStart"/>
      <w:r>
        <w:rPr>
          <w:rFonts w:ascii="Segoe UI" w:hAnsi="Segoe UI" w:cs="Segoe UI"/>
          <w:color w:val="24292E"/>
        </w:rPr>
        <w:t>taking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hassle</w:t>
      </w:r>
      <w:proofErr w:type="spellEnd"/>
      <w:r>
        <w:rPr>
          <w:rFonts w:ascii="Segoe UI" w:hAnsi="Segoe UI" w:cs="Segoe UI"/>
          <w:color w:val="24292E"/>
        </w:rPr>
        <w:t xml:space="preserve"> out of </w:t>
      </w: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 xml:space="preserve">, strings, etc. </w:t>
      </w:r>
      <w:proofErr w:type="spellStart"/>
      <w:r>
        <w:rPr>
          <w:rFonts w:ascii="Segoe UI" w:hAnsi="Segoe UI" w:cs="Segoe UI"/>
          <w:color w:val="24292E"/>
        </w:rPr>
        <w:t>Lodash’s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modular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great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for:</w:t>
      </w:r>
      <w:proofErr w:type="gramEnd"/>
    </w:p>
    <w:p w14:paraId="44A4A62F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Iterating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>, &amp; strings</w:t>
      </w:r>
    </w:p>
    <w:p w14:paraId="7B8843C5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Manipulating</w:t>
      </w:r>
      <w:proofErr w:type="spellEnd"/>
      <w:r>
        <w:rPr>
          <w:rFonts w:ascii="Segoe UI" w:hAnsi="Segoe UI" w:cs="Segoe UI"/>
          <w:color w:val="24292E"/>
        </w:rPr>
        <w:t xml:space="preserve"> &amp; </w:t>
      </w:r>
      <w:proofErr w:type="spellStart"/>
      <w:r>
        <w:rPr>
          <w:rFonts w:ascii="Segoe UI" w:hAnsi="Segoe UI" w:cs="Segoe UI"/>
          <w:color w:val="24292E"/>
        </w:rPr>
        <w:t>testing</w:t>
      </w:r>
      <w:proofErr w:type="spellEnd"/>
      <w:r>
        <w:rPr>
          <w:rFonts w:ascii="Segoe UI" w:hAnsi="Segoe UI" w:cs="Segoe UI"/>
          <w:color w:val="24292E"/>
        </w:rPr>
        <w:t xml:space="preserve"> values</w:t>
      </w:r>
    </w:p>
    <w:p w14:paraId="359CCF95" w14:textId="4B3AD85D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Creating</w:t>
      </w:r>
      <w:proofErr w:type="spellEnd"/>
      <w:r>
        <w:rPr>
          <w:rFonts w:ascii="Segoe UI" w:hAnsi="Segoe UI" w:cs="Segoe UI"/>
          <w:color w:val="24292E"/>
        </w:rPr>
        <w:t xml:space="preserve"> composite </w:t>
      </w:r>
      <w:proofErr w:type="spellStart"/>
      <w:r>
        <w:rPr>
          <w:rFonts w:ascii="Segoe UI" w:hAnsi="Segoe UI" w:cs="Segoe UI"/>
          <w:color w:val="24292E"/>
        </w:rPr>
        <w:t>functions</w:t>
      </w:r>
      <w:proofErr w:type="spellEnd"/>
    </w:p>
    <w:p w14:paraId="2B8B376F" w14:textId="16DA7A63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5695F25E" w14:textId="517FE826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32F9D824" w14:textId="38C7E712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67F87F9E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741A7897" w14:textId="3E4204F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npm</w:t>
      </w:r>
      <w:proofErr w:type="spellEnd"/>
      <w:proofErr w:type="gramEnd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 xml:space="preserve"> i </w:t>
      </w:r>
      <w:proofErr w:type="spell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lodash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(on va l’utiliser pour faire mapping entre deux objet)</w:t>
      </w:r>
    </w:p>
    <w:p w14:paraId="05C55B17" w14:textId="7F442F48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5D6EA9E" w14:textId="50F3AD34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2F487CD5" w14:textId="343B4F9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 w:rsidRPr="007249E6">
        <w:rPr>
          <w:rFonts w:ascii="Consolas" w:hAnsi="Consolas"/>
          <w:sz w:val="21"/>
          <w:szCs w:val="21"/>
          <w:shd w:val="clear" w:color="auto" w:fill="DBFFDB"/>
        </w:rPr>
        <w:t>https://www.aliexpress.com/category/</w:t>
      </w:r>
      <w:r w:rsidRPr="007249E6">
        <w:rPr>
          <w:rFonts w:ascii="Consolas" w:hAnsi="Consolas"/>
          <w:sz w:val="21"/>
          <w:szCs w:val="21"/>
          <w:highlight w:val="yellow"/>
          <w:shd w:val="clear" w:color="auto" w:fill="DBFFDB"/>
        </w:rPr>
        <w:t>44</w:t>
      </w:r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/?CatId=44&amp;ltype=wholesale&amp;SortType=price_asc&amp;page=1&amp;groupsort=1&amp;isrefine=y</w:t>
      </w:r>
    </w:p>
    <w:p w14:paraId="5F4D5EB3" w14:textId="62692C0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7CB9A2E" w14:textId="3D628B80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44 : segment dynamique ou paramètre </w:t>
      </w:r>
    </w:p>
    <w:p w14:paraId="088E8A6A" w14:textId="43474BD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29FB09E" w14:textId="495A7681" w:rsidR="007249E6" w:rsidRDefault="007249E6" w:rsidP="007249E6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</w:t>
      </w:r>
      <w:proofErr w:type="spellStart"/>
      <w:proofErr w:type="gram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CatId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=44&amp;ltype=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wholesale&amp;SortType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price_asc&amp;page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=1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queries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D613AED" w14:textId="7777777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19EC0862" w14:textId="7777777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452BB4E7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1CC4F596" w14:textId="77777777" w:rsidR="000553CE" w:rsidRPr="00AF648C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1CDEA9" w14:textId="2615027A" w:rsidR="00C10FB8" w:rsidRPr="0061424D" w:rsidRDefault="00C10FB8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0F393222" w14:textId="77777777" w:rsidR="00196929" w:rsidRPr="00196929" w:rsidRDefault="00196929" w:rsidP="00196929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r w:rsidRPr="00196929">
        <w:rPr>
          <w:rFonts w:ascii="Palatino Linotype" w:hAnsi="Palatino Linotype" w:cs="Arial"/>
          <w:color w:val="333333"/>
          <w:spacing w:val="-1"/>
          <w:sz w:val="56"/>
          <w:szCs w:val="56"/>
        </w:rPr>
        <w:t>Cross-Origin Resource Sharing (CORS)</w:t>
      </w:r>
    </w:p>
    <w:p w14:paraId="6FDBBA8C" w14:textId="15FEA544" w:rsidR="00196929" w:rsidRPr="00196929" w:rsidRDefault="00AC3C95" w:rsidP="0019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fr-FR"/>
        </w:rPr>
      </w:pPr>
      <w:hyperlink r:id="rId5" w:history="1">
        <w:r w:rsidR="00196929">
          <w:rPr>
            <w:rFonts w:ascii="Arial" w:hAnsi="Arial" w:cs="Arial"/>
            <w:color w:val="3D7E9A"/>
            <w:spacing w:val="-1"/>
          </w:rPr>
          <w:br/>
        </w:r>
      </w:hyperlink>
    </w:p>
    <w:p w14:paraId="5516294D" w14:textId="528DA3EC" w:rsidR="00AE5EAD" w:rsidRDefault="00AC3C95" w:rsidP="00196929">
      <w:pPr>
        <w:rPr>
          <w:rFonts w:ascii="Consolas" w:hAnsi="Consolas"/>
          <w:b/>
          <w:bCs/>
          <w:shd w:val="clear" w:color="auto" w:fill="DBFFDB"/>
        </w:rPr>
      </w:pPr>
      <w:hyperlink r:id="rId6" w:history="1">
        <w:r w:rsidR="00196929" w:rsidRPr="00196929">
          <w:rPr>
            <w:rFonts w:ascii="Arial" w:hAnsi="Arial" w:cs="Arial"/>
            <w:b/>
            <w:bCs/>
            <w:color w:val="3D7E9A"/>
            <w:spacing w:val="-1"/>
            <w:sz w:val="24"/>
            <w:szCs w:val="24"/>
          </w:rPr>
          <w:br/>
        </w:r>
      </w:hyperlink>
      <w:proofErr w:type="spellStart"/>
      <w:proofErr w:type="gramStart"/>
      <w:r w:rsidR="00196929" w:rsidRPr="00196929">
        <w:rPr>
          <w:rFonts w:ascii="Consolas" w:hAnsi="Consolas"/>
          <w:b/>
          <w:bCs/>
          <w:shd w:val="clear" w:color="auto" w:fill="DBFFDB"/>
        </w:rPr>
        <w:t>npm</w:t>
      </w:r>
      <w:proofErr w:type="spellEnd"/>
      <w:proofErr w:type="gramEnd"/>
      <w:r w:rsidR="00196929" w:rsidRPr="00196929">
        <w:rPr>
          <w:rFonts w:ascii="Consolas" w:hAnsi="Consolas"/>
          <w:b/>
          <w:bCs/>
          <w:shd w:val="clear" w:color="auto" w:fill="DBFFDB"/>
        </w:rPr>
        <w:t xml:space="preserve"> i cors</w:t>
      </w:r>
    </w:p>
    <w:p w14:paraId="1ED6885A" w14:textId="2739A297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691F2FAE" w14:textId="6C750238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5FE320A4" w14:textId="7172E412" w:rsidR="0086426D" w:rsidRDefault="0086426D" w:rsidP="0086426D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proofErr w:type="spellStart"/>
      <w:proofErr w:type="gram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react</w:t>
      </w:r>
      <w:proofErr w:type="spellEnd"/>
      <w:proofErr w:type="gram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  <w:proofErr w:type="spell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js</w:t>
      </w:r>
      <w:proofErr w:type="spell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</w:p>
    <w:p w14:paraId="5FA480BF" w14:textId="44EC031E" w:rsidR="0086426D" w:rsidRDefault="0086426D" w:rsidP="0086426D"/>
    <w:p w14:paraId="2D4066AC" w14:textId="47BD8A22" w:rsidR="0086426D" w:rsidRPr="007D0023" w:rsidRDefault="0086426D" w:rsidP="0086426D">
      <w:pPr>
        <w:rPr>
          <w:b/>
          <w:bCs/>
        </w:rPr>
      </w:pPr>
      <w:proofErr w:type="gramStart"/>
      <w:r w:rsidRPr="007D0023">
        <w:rPr>
          <w:b/>
          <w:bCs/>
        </w:rPr>
        <w:t>intégrer</w:t>
      </w:r>
      <w:proofErr w:type="gram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bootstrap</w:t>
      </w:r>
      <w:proofErr w:type="spell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matérial</w:t>
      </w:r>
      <w:proofErr w:type="spellEnd"/>
      <w:r w:rsidRPr="007D0023">
        <w:rPr>
          <w:b/>
          <w:bCs/>
        </w:rPr>
        <w:t xml:space="preserve"> design </w:t>
      </w:r>
    </w:p>
    <w:p w14:paraId="4D690834" w14:textId="6FA655B9" w:rsidR="0086426D" w:rsidRDefault="00AC3C95" w:rsidP="0086426D">
      <w:pPr>
        <w:rPr>
          <w:b/>
          <w:bCs/>
        </w:rPr>
      </w:pPr>
      <w:hyperlink r:id="rId7" w:history="1">
        <w:r w:rsidR="000372E5" w:rsidRPr="00636816">
          <w:rPr>
            <w:rStyle w:val="Lienhypertexte"/>
            <w:b/>
            <w:bCs/>
          </w:rPr>
          <w:t>https://mdbootstrap.github.io/bootstrap-material-design/</w:t>
        </w:r>
      </w:hyperlink>
    </w:p>
    <w:p w14:paraId="569FD646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"https://fonts.googleapis.com/css?family=Roboto:300,400,500,700|Material+Icons"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4CEC2441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"https://unpkg.com/bootstrap-material-design@4.1.1/dist/css/bootstrap-material-design.min.css"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"sha384-wXznGJNEXNG1NFsbm0ugrLFMQPWswR3lds2VeinahP8N0zJw9VWSopbjv2x7WCvX"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0BE08539" w14:textId="7D54972B" w:rsidR="000372E5" w:rsidRDefault="000372E5" w:rsidP="0086426D">
      <w:pPr>
        <w:rPr>
          <w:b/>
          <w:bCs/>
        </w:rPr>
      </w:pPr>
    </w:p>
    <w:p w14:paraId="31384AE0" w14:textId="579D4FC3" w:rsidR="000372E5" w:rsidRDefault="000372E5" w:rsidP="0086426D">
      <w:pPr>
        <w:rPr>
          <w:b/>
          <w:bCs/>
        </w:rPr>
      </w:pPr>
    </w:p>
    <w:p w14:paraId="4909C441" w14:textId="16BAD858" w:rsidR="000372E5" w:rsidRDefault="000372E5" w:rsidP="0086426D">
      <w:pPr>
        <w:rPr>
          <w:b/>
          <w:bCs/>
        </w:rPr>
      </w:pPr>
    </w:p>
    <w:p w14:paraId="5F1337D9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"https://code.jquery.com/jquery-3.2.1.slim.min.js"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"sha384-KJ3o2DKtIkvYIK3UENzmM7KCkRr/rE9/Qpg6aAZGJwFDMVNA/GpGFF93hXpG5KkN"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7F526090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"https://unpkg.com/popper.js@1.12.6/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dist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umd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/popper.js"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"sha384-fA23ZRQ3G/J53mElWqVJEGJzU0sTs+SvzG8fXVWP+kJQ1lwFAOkcUOysnlKJC33U"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64F6143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"https://unpkg.com/bootstrap-material-design@4.1.1/dist/js/bootstrap-material-design.js"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"sha384-CauSuKpEqAFajSpkdjv3z9t8E7RlpJ1UP0lKM/+NdtSarroVKu069AlsRPKkFBz9"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90A5C92" w14:textId="2FDF990F" w:rsidR="000372E5" w:rsidRDefault="000372E5" w:rsidP="0086426D">
      <w:pPr>
        <w:rPr>
          <w:b/>
          <w:bCs/>
        </w:rPr>
      </w:pPr>
    </w:p>
    <w:p w14:paraId="2FFF9EDB" w14:textId="7C7DF931" w:rsidR="000372E5" w:rsidRDefault="000372E5" w:rsidP="0086426D">
      <w:pPr>
        <w:rPr>
          <w:b/>
          <w:bCs/>
        </w:rPr>
      </w:pPr>
    </w:p>
    <w:p w14:paraId="07CDD181" w14:textId="7B8B9AE5" w:rsidR="000372E5" w:rsidRDefault="000372E5" w:rsidP="0086426D">
      <w:pPr>
        <w:rPr>
          <w:b/>
          <w:bCs/>
        </w:rPr>
      </w:pPr>
      <w:r w:rsidRPr="00CA38CE">
        <w:rPr>
          <w:b/>
          <w:bCs/>
          <w:highlight w:val="yellow"/>
        </w:rPr>
        <w:t xml:space="preserve">In </w:t>
      </w:r>
      <w:proofErr w:type="spellStart"/>
      <w:r w:rsidRPr="00CA38CE">
        <w:rPr>
          <w:b/>
          <w:bCs/>
          <w:highlight w:val="yellow"/>
        </w:rPr>
        <w:t>react</w:t>
      </w:r>
      <w:proofErr w:type="spellEnd"/>
      <w:r w:rsidRPr="00CA38CE">
        <w:rPr>
          <w:b/>
          <w:bCs/>
          <w:highlight w:val="yellow"/>
        </w:rPr>
        <w:t xml:space="preserve"> projet</w:t>
      </w:r>
      <w:r>
        <w:rPr>
          <w:b/>
          <w:bCs/>
        </w:rPr>
        <w:t xml:space="preserve"> </w:t>
      </w:r>
      <w:r w:rsidR="008F584B">
        <w:rPr>
          <w:b/>
          <w:bCs/>
        </w:rPr>
        <w:t xml:space="preserve"> </w:t>
      </w:r>
    </w:p>
    <w:p w14:paraId="67B4716C" w14:textId="218CF915" w:rsidR="000372E5" w:rsidRDefault="000372E5" w:rsidP="0086426D">
      <w:proofErr w:type="spellStart"/>
      <w:proofErr w:type="gramStart"/>
      <w:r w:rsidRPr="00CA38CE">
        <w:rPr>
          <w:b/>
          <w:bCs/>
        </w:rPr>
        <w:t>npm</w:t>
      </w:r>
      <w:proofErr w:type="spellEnd"/>
      <w:proofErr w:type="gramEnd"/>
      <w:r w:rsidRPr="00CA38CE">
        <w:rPr>
          <w:b/>
          <w:bCs/>
        </w:rPr>
        <w:t xml:space="preserve"> i </w:t>
      </w:r>
      <w:proofErr w:type="spellStart"/>
      <w:r w:rsidRPr="00CA38CE">
        <w:rPr>
          <w:b/>
          <w:bCs/>
        </w:rPr>
        <w:t>react</w:t>
      </w:r>
      <w:proofErr w:type="spellEnd"/>
      <w:r w:rsidRPr="00CA38CE">
        <w:rPr>
          <w:b/>
          <w:bCs/>
        </w:rPr>
        <w:t>-router-dom</w:t>
      </w:r>
      <w:r w:rsidR="00CA38CE" w:rsidRPr="00CA38CE">
        <w:t xml:space="preserve">   // </w:t>
      </w:r>
      <w:proofErr w:type="spellStart"/>
      <w:r w:rsidR="00CA38CE" w:rsidRPr="00CA38CE">
        <w:t>install</w:t>
      </w:r>
      <w:proofErr w:type="spellEnd"/>
      <w:r w:rsidR="00CA38CE" w:rsidRPr="00CA38CE">
        <w:t xml:space="preserve"> Router system</w:t>
      </w:r>
      <w:r w:rsidR="008F584B">
        <w:t xml:space="preserve">  </w:t>
      </w:r>
    </w:p>
    <w:p w14:paraId="26B21030" w14:textId="77777777" w:rsidR="008F584B" w:rsidRPr="008F584B" w:rsidRDefault="008F584B" w:rsidP="008F584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react</w:t>
      </w:r>
      <w:proofErr w:type="spellEnd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-router-dom</w:t>
      </w:r>
      <w:proofErr w:type="gramStart"/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":</w:t>
      </w:r>
      <w:proofErr w:type="gramEnd"/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8F584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^5.2.0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14:paraId="383C70F2" w14:textId="1823C22E" w:rsidR="008F584B" w:rsidRDefault="008F584B" w:rsidP="0086426D"/>
    <w:p w14:paraId="2EDD0FCA" w14:textId="1A2F4EBB" w:rsidR="008F584B" w:rsidRPr="00C563D9" w:rsidRDefault="008F584B" w:rsidP="0086426D">
      <w:pPr>
        <w:rPr>
          <w:b/>
          <w:bCs/>
          <w:sz w:val="24"/>
          <w:szCs w:val="24"/>
        </w:rPr>
      </w:pPr>
      <w:r w:rsidRPr="00C563D9">
        <w:rPr>
          <w:b/>
          <w:bCs/>
          <w:sz w:val="24"/>
          <w:szCs w:val="24"/>
        </w:rPr>
        <w:t xml:space="preserve">Install </w:t>
      </w:r>
      <w:r w:rsidR="00C563D9" w:rsidRPr="00C563D9">
        <w:rPr>
          <w:b/>
          <w:bCs/>
          <w:sz w:val="24"/>
          <w:szCs w:val="24"/>
        </w:rPr>
        <w:t>plugin</w:t>
      </w:r>
      <w:r w:rsidRPr="00C563D9">
        <w:rPr>
          <w:b/>
          <w:bCs/>
          <w:sz w:val="24"/>
          <w:szCs w:val="24"/>
        </w:rPr>
        <w:t xml:space="preserve"> </w:t>
      </w:r>
    </w:p>
    <w:p w14:paraId="7FFFF5F0" w14:textId="0F3F1642" w:rsidR="008F584B" w:rsidRDefault="008F584B" w:rsidP="0086426D">
      <w:pPr>
        <w:rPr>
          <w:rFonts w:ascii="Helvetica" w:hAnsi="Helvetica"/>
          <w:color w:val="FFFFFF"/>
          <w:sz w:val="20"/>
          <w:szCs w:val="20"/>
          <w:shd w:val="clear" w:color="auto" w:fill="232323"/>
        </w:rPr>
      </w:pPr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ES7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Redux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GraphQL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-Native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snippets</w:t>
      </w:r>
      <w:proofErr w:type="spellEnd"/>
    </w:p>
    <w:p w14:paraId="0245A8A3" w14:textId="456333B4" w:rsidR="00AD2C31" w:rsidRDefault="00AD2C31" w:rsidP="0086426D">
      <w:pPr>
        <w:rPr>
          <w:rFonts w:ascii="Helvetica" w:hAnsi="Helvetica"/>
          <w:color w:val="FFFFFF"/>
          <w:sz w:val="20"/>
          <w:szCs w:val="20"/>
          <w:shd w:val="clear" w:color="auto" w:fill="232323"/>
        </w:rPr>
      </w:pPr>
    </w:p>
    <w:p w14:paraId="32A9A807" w14:textId="77777777" w:rsidR="00EF123C" w:rsidRDefault="00EF123C" w:rsidP="00EF123C">
      <w:pPr>
        <w:pStyle w:val="Titre1"/>
        <w:spacing w:before="0" w:after="240"/>
        <w:rPr>
          <w:rFonts w:ascii="Source Sans Pro" w:hAnsi="Source Sans Pro"/>
          <w:color w:val="111111"/>
          <w:spacing w:val="-12"/>
        </w:rPr>
      </w:pPr>
      <w:proofErr w:type="spellStart"/>
      <w:proofErr w:type="gramStart"/>
      <w:r>
        <w:rPr>
          <w:rFonts w:ascii="Source Sans Pro" w:hAnsi="Source Sans Pro"/>
          <w:color w:val="111111"/>
          <w:spacing w:val="-12"/>
        </w:rPr>
        <w:t>toastr</w:t>
      </w:r>
      <w:proofErr w:type="spellEnd"/>
      <w:proofErr w:type="gramEnd"/>
    </w:p>
    <w:p w14:paraId="09C36CF8" w14:textId="6EBBBC1F" w:rsidR="00AD2C31" w:rsidRDefault="00EF123C" w:rsidP="0086426D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toastr</w:t>
      </w:r>
      <w:proofErr w:type="spellEnd"/>
    </w:p>
    <w:p w14:paraId="332CEE18" w14:textId="5DB6D9DF" w:rsidR="00AD3E0E" w:rsidRDefault="00AD3E0E" w:rsidP="0086426D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4AD120F8" w14:textId="53EAA595" w:rsidR="00AD3E0E" w:rsidRDefault="00AD3E0E" w:rsidP="0086426D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6BDF16A6" w14:textId="54C7340C" w:rsidR="00AD3E0E" w:rsidRDefault="00AD3E0E" w:rsidP="0086426D">
      <w:pPr>
        <w:pBdr>
          <w:bottom w:val="single" w:sz="6" w:space="1" w:color="auto"/>
        </w:pBdr>
      </w:pPr>
      <w:proofErr w:type="spellStart"/>
      <w:proofErr w:type="gramStart"/>
      <w:r w:rsidRPr="00AD3E0E">
        <w:t>npm</w:t>
      </w:r>
      <w:proofErr w:type="spellEnd"/>
      <w:proofErr w:type="gramEnd"/>
      <w:r w:rsidRPr="00AD3E0E">
        <w:t xml:space="preserve"> </w:t>
      </w:r>
      <w:proofErr w:type="spellStart"/>
      <w:r w:rsidRPr="00AD3E0E">
        <w:t>view</w:t>
      </w:r>
      <w:proofErr w:type="spellEnd"/>
      <w:r w:rsidRPr="00AD3E0E">
        <w:t xml:space="preserve"> </w:t>
      </w:r>
      <w:proofErr w:type="spellStart"/>
      <w:r w:rsidRPr="00AD3E0E">
        <w:t>react</w:t>
      </w:r>
      <w:proofErr w:type="spellEnd"/>
      <w:r w:rsidRPr="00AD3E0E">
        <w:t xml:space="preserve"> version</w:t>
      </w:r>
    </w:p>
    <w:p w14:paraId="79249A14" w14:textId="77777777" w:rsidR="00C308B8" w:rsidRDefault="00C308B8" w:rsidP="0086426D">
      <w:pPr>
        <w:pBdr>
          <w:bottom w:val="single" w:sz="6" w:space="1" w:color="auto"/>
        </w:pBdr>
      </w:pPr>
    </w:p>
    <w:p w14:paraId="2E643161" w14:textId="77777777" w:rsidR="00C308B8" w:rsidRDefault="00C308B8" w:rsidP="0086426D"/>
    <w:p w14:paraId="02360F47" w14:textId="0EDCFA1B" w:rsidR="007870C3" w:rsidRDefault="007870C3" w:rsidP="007870C3">
      <w:pPr>
        <w:rPr>
          <w:sz w:val="28"/>
          <w:szCs w:val="28"/>
        </w:rPr>
      </w:pPr>
      <w:proofErr w:type="spellStart"/>
      <w:proofErr w:type="gramStart"/>
      <w:r w:rsidRPr="007870C3">
        <w:rPr>
          <w:color w:val="FF0000"/>
          <w:sz w:val="28"/>
          <w:szCs w:val="28"/>
          <w:highlight w:val="lightGray"/>
        </w:rPr>
        <w:t>npm</w:t>
      </w:r>
      <w:proofErr w:type="spellEnd"/>
      <w:proofErr w:type="gramEnd"/>
      <w:r w:rsidRPr="007870C3">
        <w:rPr>
          <w:color w:val="FF0000"/>
          <w:sz w:val="28"/>
          <w:szCs w:val="28"/>
          <w:highlight w:val="lightGray"/>
        </w:rPr>
        <w:t xml:space="preserve"> i </w:t>
      </w:r>
      <w:proofErr w:type="spellStart"/>
      <w:r w:rsidRPr="007870C3">
        <w:rPr>
          <w:color w:val="FF0000"/>
          <w:sz w:val="28"/>
          <w:szCs w:val="28"/>
          <w:highlight w:val="lightGray"/>
        </w:rPr>
        <w:t>query</w:t>
      </w:r>
      <w:proofErr w:type="spellEnd"/>
      <w:r w:rsidRPr="007870C3">
        <w:rPr>
          <w:color w:val="FF0000"/>
          <w:sz w:val="28"/>
          <w:szCs w:val="28"/>
          <w:highlight w:val="lightGray"/>
        </w:rPr>
        <w:t>-string</w:t>
      </w:r>
      <w:r w:rsidRPr="007870C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</w:t>
      </w:r>
      <w:r w:rsidRPr="007870C3">
        <w:rPr>
          <w:color w:val="FF0000"/>
          <w:sz w:val="28"/>
          <w:szCs w:val="28"/>
        </w:rPr>
        <w:sym w:font="Wingdings" w:char="F0E8"/>
      </w:r>
      <w:r w:rsidRPr="007870C3"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string </w:t>
      </w:r>
    </w:p>
    <w:p w14:paraId="4E7383F2" w14:textId="4099C636" w:rsidR="009E1B9D" w:rsidRDefault="009E1B9D" w:rsidP="007870C3">
      <w:pPr>
        <w:rPr>
          <w:sz w:val="28"/>
          <w:szCs w:val="28"/>
        </w:rPr>
      </w:pPr>
    </w:p>
    <w:p w14:paraId="6655E3A6" w14:textId="5AFCAEE2" w:rsidR="009E1B9D" w:rsidRDefault="009E1B9D" w:rsidP="007870C3">
      <w:pPr>
        <w:rPr>
          <w:sz w:val="28"/>
          <w:szCs w:val="28"/>
        </w:rPr>
      </w:pPr>
      <w:r>
        <w:rPr>
          <w:sz w:val="28"/>
          <w:szCs w:val="28"/>
        </w:rPr>
        <w:t xml:space="preserve">moment.js </w:t>
      </w:r>
    </w:p>
    <w:p w14:paraId="2ACE0120" w14:textId="156E524A" w:rsidR="009E1B9D" w:rsidRDefault="009E1B9D" w:rsidP="007870C3">
      <w:pPr>
        <w:rPr>
          <w:b/>
          <w:bCs/>
          <w:sz w:val="28"/>
          <w:szCs w:val="28"/>
        </w:rPr>
      </w:pPr>
      <w:proofErr w:type="spellStart"/>
      <w:proofErr w:type="gramStart"/>
      <w:r w:rsidRPr="009E1B9D">
        <w:rPr>
          <w:b/>
          <w:bCs/>
          <w:sz w:val="28"/>
          <w:szCs w:val="28"/>
        </w:rPr>
        <w:t>npm</w:t>
      </w:r>
      <w:proofErr w:type="spellEnd"/>
      <w:proofErr w:type="gramEnd"/>
      <w:r w:rsidRPr="009E1B9D">
        <w:rPr>
          <w:b/>
          <w:bCs/>
          <w:sz w:val="28"/>
          <w:szCs w:val="28"/>
        </w:rPr>
        <w:t xml:space="preserve"> i moment</w:t>
      </w:r>
    </w:p>
    <w:p w14:paraId="72C2523A" w14:textId="1DE7ED53" w:rsidR="00F95545" w:rsidRDefault="00F95545" w:rsidP="00F95545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r w:rsidRPr="00F95545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Work </w:t>
      </w:r>
      <w:proofErr w:type="spellStart"/>
      <w:r w:rsidRPr="00F95545">
        <w:rPr>
          <w:rFonts w:ascii="Palatino Linotype" w:hAnsi="Palatino Linotype" w:cs="Arial"/>
          <w:color w:val="333333"/>
          <w:spacing w:val="-1"/>
          <w:sz w:val="56"/>
          <w:szCs w:val="56"/>
        </w:rPr>
        <w:t>with</w:t>
      </w:r>
      <w:proofErr w:type="spellEnd"/>
      <w:r w:rsidRPr="00F95545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  <w:proofErr w:type="spellStart"/>
      <w:r w:rsidRPr="00F95545">
        <w:rPr>
          <w:rFonts w:ascii="Palatino Linotype" w:hAnsi="Palatino Linotype" w:cs="Arial"/>
          <w:color w:val="333333"/>
          <w:spacing w:val="-1"/>
          <w:sz w:val="56"/>
          <w:szCs w:val="56"/>
        </w:rPr>
        <w:t>redux</w:t>
      </w:r>
      <w:proofErr w:type="spellEnd"/>
    </w:p>
    <w:p w14:paraId="65884505" w14:textId="37CCAFAD" w:rsidR="00F95545" w:rsidRDefault="00F95545" w:rsidP="00F95545"/>
    <w:p w14:paraId="427C580A" w14:textId="2239DF83" w:rsidR="00F95545" w:rsidRDefault="00F95545" w:rsidP="00F95545">
      <w:pPr>
        <w:rPr>
          <w:b/>
          <w:bCs/>
          <w:sz w:val="28"/>
          <w:szCs w:val="28"/>
        </w:rPr>
      </w:pPr>
      <w:r w:rsidRPr="00F95545">
        <w:rPr>
          <w:sz w:val="28"/>
          <w:szCs w:val="28"/>
        </w:rPr>
        <w:t xml:space="preserve">Installer deux </w:t>
      </w:r>
      <w:proofErr w:type="gramStart"/>
      <w:r w:rsidRPr="00F95545">
        <w:rPr>
          <w:sz w:val="28"/>
          <w:szCs w:val="28"/>
        </w:rPr>
        <w:t>packages</w:t>
      </w:r>
      <w:proofErr w:type="gramEnd"/>
      <w:r w:rsidRPr="00F95545">
        <w:rPr>
          <w:sz w:val="28"/>
          <w:szCs w:val="28"/>
        </w:rPr>
        <w:t xml:space="preserve"> : </w:t>
      </w:r>
      <w:proofErr w:type="spellStart"/>
      <w:r w:rsidRPr="00F95545">
        <w:rPr>
          <w:b/>
          <w:bCs/>
          <w:sz w:val="28"/>
          <w:szCs w:val="28"/>
        </w:rPr>
        <w:t>redux</w:t>
      </w:r>
      <w:proofErr w:type="spellEnd"/>
      <w:r w:rsidRPr="00F95545">
        <w:rPr>
          <w:sz w:val="28"/>
          <w:szCs w:val="28"/>
        </w:rPr>
        <w:t xml:space="preserve"> and </w:t>
      </w:r>
      <w:proofErr w:type="spellStart"/>
      <w:r w:rsidRPr="00F95545">
        <w:rPr>
          <w:b/>
          <w:bCs/>
          <w:sz w:val="28"/>
          <w:szCs w:val="28"/>
        </w:rPr>
        <w:t>react-redux</w:t>
      </w:r>
      <w:proofErr w:type="spellEnd"/>
    </w:p>
    <w:p w14:paraId="21407C55" w14:textId="2DE82AE5" w:rsidR="00F95545" w:rsidRDefault="00F95545" w:rsidP="00F95545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npm</w:t>
      </w:r>
      <w:proofErr w:type="spellEnd"/>
      <w:proofErr w:type="gram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redux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react-redux</w:t>
      </w:r>
      <w:proofErr w:type="spellEnd"/>
    </w:p>
    <w:p w14:paraId="3EC25C2C" w14:textId="4156DAAD" w:rsidR="00F95545" w:rsidRDefault="00F95545" w:rsidP="00F95545">
      <w:pPr>
        <w:rPr>
          <w:b/>
          <w:bCs/>
          <w:sz w:val="28"/>
          <w:szCs w:val="28"/>
        </w:rPr>
      </w:pPr>
    </w:p>
    <w:p w14:paraId="68721DF1" w14:textId="41B06D24" w:rsidR="00F95545" w:rsidRDefault="00F95545" w:rsidP="00F95545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proofErr w:type="spellStart"/>
      <w:proofErr w:type="gramStart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>install</w:t>
      </w:r>
      <w:proofErr w:type="spellEnd"/>
      <w:proofErr w:type="gramEnd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  <w:proofErr w:type="spellStart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>lodash</w:t>
      </w:r>
      <w:proofErr w:type="spellEnd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// </w:t>
      </w:r>
      <w:proofErr w:type="spellStart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>library</w:t>
      </w:r>
      <w:proofErr w:type="spellEnd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javascript</w:t>
      </w:r>
    </w:p>
    <w:p w14:paraId="16786787" w14:textId="06EFD335" w:rsidR="00F95545" w:rsidRDefault="00F95545" w:rsidP="00F95545">
      <w:pPr>
        <w:rPr>
          <w:b/>
          <w:bCs/>
          <w:sz w:val="28"/>
          <w:szCs w:val="28"/>
        </w:rPr>
      </w:pPr>
      <w:proofErr w:type="spellStart"/>
      <w:proofErr w:type="gramStart"/>
      <w:r w:rsidRPr="00F95545">
        <w:rPr>
          <w:b/>
          <w:bCs/>
          <w:sz w:val="28"/>
          <w:szCs w:val="28"/>
        </w:rPr>
        <w:t>npm</w:t>
      </w:r>
      <w:proofErr w:type="spellEnd"/>
      <w:proofErr w:type="gramEnd"/>
      <w:r w:rsidRPr="00F95545">
        <w:rPr>
          <w:b/>
          <w:bCs/>
          <w:sz w:val="28"/>
          <w:szCs w:val="28"/>
        </w:rPr>
        <w:t xml:space="preserve"> i </w:t>
      </w:r>
      <w:proofErr w:type="spellStart"/>
      <w:r w:rsidRPr="00F95545">
        <w:rPr>
          <w:b/>
          <w:bCs/>
          <w:sz w:val="28"/>
          <w:szCs w:val="28"/>
        </w:rPr>
        <w:t>lodash</w:t>
      </w:r>
      <w:proofErr w:type="spellEnd"/>
    </w:p>
    <w:p w14:paraId="398639AC" w14:textId="6D5F55C5" w:rsidR="008E7118" w:rsidRDefault="008E7118" w:rsidP="00F95545">
      <w:pPr>
        <w:rPr>
          <w:b/>
          <w:bCs/>
          <w:sz w:val="28"/>
          <w:szCs w:val="28"/>
        </w:rPr>
      </w:pPr>
    </w:p>
    <w:p w14:paraId="4599F29A" w14:textId="77777777" w:rsidR="008E7118" w:rsidRDefault="008E7118" w:rsidP="008E7118">
      <w:pPr>
        <w:pStyle w:val="Titre2"/>
        <w:shd w:val="clear" w:color="auto" w:fill="FFFFFF"/>
        <w:spacing w:before="0" w:after="300"/>
        <w:rPr>
          <w:rFonts w:ascii="Arial" w:hAnsi="Arial" w:cs="Arial"/>
          <w:color w:val="000000"/>
          <w:sz w:val="57"/>
          <w:szCs w:val="57"/>
        </w:rPr>
      </w:pPr>
      <w:proofErr w:type="spellStart"/>
      <w:r>
        <w:rPr>
          <w:rFonts w:ascii="Arial" w:hAnsi="Arial" w:cs="Arial"/>
          <w:color w:val="000000"/>
          <w:sz w:val="57"/>
          <w:szCs w:val="57"/>
        </w:rPr>
        <w:lastRenderedPageBreak/>
        <w:t>Comparison</w:t>
      </w:r>
      <w:proofErr w:type="spellEnd"/>
      <w:r>
        <w:rPr>
          <w:rFonts w:ascii="Arial" w:hAnsi="Arial" w:cs="Arial"/>
          <w:color w:val="000000"/>
          <w:sz w:val="57"/>
          <w:szCs w:val="57"/>
        </w:rPr>
        <w:t xml:space="preserve"> of </w:t>
      </w:r>
      <w:proofErr w:type="spellStart"/>
      <w:r>
        <w:rPr>
          <w:rFonts w:ascii="Arial" w:hAnsi="Arial" w:cs="Arial"/>
          <w:color w:val="000000"/>
          <w:sz w:val="57"/>
          <w:szCs w:val="57"/>
        </w:rPr>
        <w:t>Stripe</w:t>
      </w:r>
      <w:proofErr w:type="spellEnd"/>
      <w:r>
        <w:rPr>
          <w:rFonts w:ascii="Arial" w:hAnsi="Arial" w:cs="Arial"/>
          <w:color w:val="000000"/>
          <w:sz w:val="57"/>
          <w:szCs w:val="57"/>
        </w:rPr>
        <w:t xml:space="preserve">, </w:t>
      </w:r>
      <w:proofErr w:type="spellStart"/>
      <w:r>
        <w:rPr>
          <w:rFonts w:ascii="Arial" w:hAnsi="Arial" w:cs="Arial"/>
          <w:color w:val="000000"/>
          <w:sz w:val="57"/>
          <w:szCs w:val="57"/>
        </w:rPr>
        <w:t>Braintree</w:t>
      </w:r>
      <w:proofErr w:type="spellEnd"/>
      <w:r>
        <w:rPr>
          <w:rFonts w:ascii="Arial" w:hAnsi="Arial" w:cs="Arial"/>
          <w:color w:val="000000"/>
          <w:sz w:val="57"/>
          <w:szCs w:val="57"/>
        </w:rPr>
        <w:t>, and PayPal</w:t>
      </w:r>
    </w:p>
    <w:tbl>
      <w:tblPr>
        <w:tblpPr w:leftFromText="141" w:rightFromText="141" w:vertAnchor="text" w:horzAnchor="margin" w:tblpY="123"/>
        <w:tblW w:w="115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556"/>
        <w:gridCol w:w="3198"/>
        <w:gridCol w:w="4448"/>
      </w:tblGrid>
      <w:tr w:rsidR="008E7118" w14:paraId="02C6B4CE" w14:textId="77777777" w:rsidTr="008E7118">
        <w:tc>
          <w:tcPr>
            <w:tcW w:w="1336" w:type="dxa"/>
            <w:shd w:val="clear" w:color="auto" w:fill="5032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482B85" w14:textId="77777777" w:rsidR="008E7118" w:rsidRDefault="008E7118" w:rsidP="008E7118">
            <w:pPr>
              <w:spacing w:after="0"/>
              <w:jc w:val="center"/>
              <w:rPr>
                <w:rFonts w:ascii="Arial" w:hAnsi="Arial" w:cs="Arial"/>
                <w:color w:val="FFFFFF"/>
                <w:sz w:val="27"/>
                <w:szCs w:val="27"/>
              </w:rPr>
            </w:pPr>
            <w:proofErr w:type="spellStart"/>
            <w:r>
              <w:rPr>
                <w:rStyle w:val="lev"/>
                <w:rFonts w:ascii="Arial" w:hAnsi="Arial" w:cs="Arial"/>
                <w:color w:val="FFFFFF"/>
                <w:sz w:val="27"/>
                <w:szCs w:val="27"/>
              </w:rPr>
              <w:t>Payment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  <w:br/>
            </w:r>
            <w:r>
              <w:rPr>
                <w:rStyle w:val="lev"/>
                <w:rFonts w:ascii="Arial" w:hAnsi="Arial" w:cs="Arial"/>
                <w:color w:val="FFFFFF"/>
                <w:sz w:val="27"/>
                <w:szCs w:val="27"/>
              </w:rPr>
              <w:t>Platform</w:t>
            </w:r>
          </w:p>
        </w:tc>
        <w:tc>
          <w:tcPr>
            <w:tcW w:w="2665" w:type="dxa"/>
            <w:shd w:val="clear" w:color="auto" w:fill="66417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BA576C" w14:textId="4617499B" w:rsidR="008E7118" w:rsidRDefault="008E7118" w:rsidP="008E7118">
            <w:pPr>
              <w:spacing w:after="0"/>
              <w:jc w:val="center"/>
              <w:rPr>
                <w:rFonts w:ascii="Arial" w:hAnsi="Arial" w:cs="Arial"/>
                <w:color w:val="FFFFFF"/>
                <w:sz w:val="27"/>
                <w:szCs w:val="27"/>
              </w:rPr>
            </w:pPr>
            <w:proofErr w:type="spellStart"/>
            <w:r>
              <w:rPr>
                <w:rStyle w:val="lev"/>
                <w:rFonts w:ascii="Arial" w:hAnsi="Arial" w:cs="Arial"/>
                <w:color w:val="FFFFFF"/>
                <w:sz w:val="27"/>
                <w:szCs w:val="27"/>
              </w:rPr>
              <w:t>Stripe</w:t>
            </w:r>
            <w:proofErr w:type="spellEnd"/>
            <w:r w:rsidR="00385AE9">
              <w:rPr>
                <w:rStyle w:val="lev"/>
                <w:rFonts w:ascii="Arial" w:hAnsi="Arial" w:cs="Arial"/>
                <w:color w:val="FFFFFF"/>
                <w:sz w:val="27"/>
                <w:szCs w:val="27"/>
              </w:rPr>
              <w:t xml:space="preserve"> </w:t>
            </w:r>
            <w:r w:rsidR="00385AE9">
              <w:rPr>
                <w:rStyle w:val="lev"/>
                <w:color w:val="FFFFFF"/>
                <w:sz w:val="27"/>
                <w:szCs w:val="27"/>
              </w:rPr>
              <w:t xml:space="preserve">(not support in </w:t>
            </w:r>
            <w:proofErr w:type="spellStart"/>
            <w:r w:rsidR="00385AE9">
              <w:rPr>
                <w:rStyle w:val="lev"/>
                <w:color w:val="FFFFFF"/>
                <w:sz w:val="27"/>
                <w:szCs w:val="27"/>
              </w:rPr>
              <w:t>Morroco</w:t>
            </w:r>
            <w:proofErr w:type="spellEnd"/>
            <w:r w:rsidR="00385AE9">
              <w:rPr>
                <w:rStyle w:val="lev"/>
                <w:color w:val="FFFFFF"/>
                <w:sz w:val="27"/>
                <w:szCs w:val="27"/>
              </w:rPr>
              <w:t>)</w:t>
            </w:r>
          </w:p>
        </w:tc>
        <w:tc>
          <w:tcPr>
            <w:tcW w:w="3352" w:type="dxa"/>
            <w:shd w:val="clear" w:color="auto" w:fill="8D451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B8965D" w14:textId="10F1929A" w:rsidR="008E7118" w:rsidRDefault="008E7118" w:rsidP="008E7118">
            <w:pPr>
              <w:spacing w:after="0"/>
              <w:jc w:val="center"/>
              <w:rPr>
                <w:rFonts w:ascii="Arial" w:hAnsi="Arial" w:cs="Arial"/>
                <w:color w:val="FFFFFF"/>
                <w:sz w:val="27"/>
                <w:szCs w:val="27"/>
              </w:rPr>
            </w:pPr>
            <w:proofErr w:type="spellStart"/>
            <w:r>
              <w:rPr>
                <w:rStyle w:val="lev"/>
                <w:rFonts w:ascii="Arial" w:hAnsi="Arial" w:cs="Arial"/>
                <w:color w:val="FFFFFF"/>
                <w:sz w:val="27"/>
                <w:szCs w:val="27"/>
              </w:rPr>
              <w:t>Braintree</w:t>
            </w:r>
            <w:proofErr w:type="spellEnd"/>
            <w:r w:rsidR="00385AE9">
              <w:rPr>
                <w:rStyle w:val="lev"/>
                <w:rFonts w:ascii="Arial" w:hAnsi="Arial" w:cs="Arial"/>
                <w:color w:val="FFFFFF"/>
                <w:sz w:val="27"/>
                <w:szCs w:val="27"/>
              </w:rPr>
              <w:t xml:space="preserve"> </w:t>
            </w:r>
            <w:r w:rsidR="00385AE9">
              <w:rPr>
                <w:rStyle w:val="lev"/>
                <w:color w:val="FFFFFF"/>
                <w:sz w:val="27"/>
                <w:szCs w:val="27"/>
              </w:rPr>
              <w:t>(support Morocco)</w:t>
            </w:r>
          </w:p>
        </w:tc>
        <w:tc>
          <w:tcPr>
            <w:tcW w:w="4185" w:type="dxa"/>
            <w:shd w:val="clear" w:color="auto" w:fill="C3701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6D363E" w14:textId="78E58133" w:rsidR="008E7118" w:rsidRDefault="008E7118" w:rsidP="008E7118">
            <w:pPr>
              <w:spacing w:after="0"/>
              <w:jc w:val="center"/>
              <w:rPr>
                <w:rFonts w:ascii="Arial" w:hAnsi="Arial" w:cs="Arial"/>
                <w:color w:val="FFFFFF"/>
                <w:sz w:val="27"/>
                <w:szCs w:val="27"/>
              </w:rPr>
            </w:pPr>
            <w:r>
              <w:rPr>
                <w:rStyle w:val="lev"/>
                <w:rFonts w:ascii="Arial" w:hAnsi="Arial" w:cs="Arial"/>
                <w:color w:val="FFFFFF"/>
                <w:sz w:val="27"/>
                <w:szCs w:val="27"/>
              </w:rPr>
              <w:t>PayPal</w:t>
            </w:r>
            <w:r w:rsidR="00385AE9">
              <w:rPr>
                <w:rStyle w:val="lev"/>
                <w:rFonts w:ascii="Arial" w:hAnsi="Arial" w:cs="Arial"/>
                <w:color w:val="FFFFFF"/>
                <w:sz w:val="27"/>
                <w:szCs w:val="27"/>
              </w:rPr>
              <w:t xml:space="preserve"> </w:t>
            </w:r>
            <w:r w:rsidR="00385AE9">
              <w:rPr>
                <w:rStyle w:val="lev"/>
                <w:color w:val="FFFFFF"/>
                <w:sz w:val="27"/>
                <w:szCs w:val="27"/>
              </w:rPr>
              <w:t xml:space="preserve">(support </w:t>
            </w:r>
            <w:proofErr w:type="spellStart"/>
            <w:r w:rsidR="00385AE9">
              <w:rPr>
                <w:rStyle w:val="lev"/>
                <w:color w:val="FFFFFF"/>
                <w:sz w:val="27"/>
                <w:szCs w:val="27"/>
              </w:rPr>
              <w:t>morroco</w:t>
            </w:r>
            <w:proofErr w:type="spellEnd"/>
            <w:r w:rsidR="00385AE9">
              <w:rPr>
                <w:rStyle w:val="lev"/>
                <w:color w:val="FFFFFF"/>
                <w:sz w:val="27"/>
                <w:szCs w:val="27"/>
              </w:rPr>
              <w:t>)</w:t>
            </w:r>
          </w:p>
        </w:tc>
      </w:tr>
      <w:tr w:rsidR="008E7118" w14:paraId="2C73DF79" w14:textId="77777777" w:rsidTr="008E7118">
        <w:tc>
          <w:tcPr>
            <w:tcW w:w="133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2F2DE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266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FBF2B0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Payment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platform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(Merchant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account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gateway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processor)</w:t>
            </w:r>
          </w:p>
        </w:tc>
        <w:tc>
          <w:tcPr>
            <w:tcW w:w="3352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9A11B8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Payment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platform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(Merchant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account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gateway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processor)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A69A21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Payment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platform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(Merchant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account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gateway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processor)</w:t>
            </w:r>
          </w:p>
        </w:tc>
      </w:tr>
      <w:tr w:rsidR="008E7118" w14:paraId="35EA8F0B" w14:textId="77777777" w:rsidTr="008E7118">
        <w:tc>
          <w:tcPr>
            <w:tcW w:w="1336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50E59E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Fees</w:t>
            </w:r>
            <w:proofErr w:type="spellEnd"/>
          </w:p>
        </w:tc>
        <w:tc>
          <w:tcPr>
            <w:tcW w:w="2665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85D53C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monthly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2.9% + $0.30/ transaction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2%/ transaction -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currency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conversion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$15/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chargeback</w:t>
            </w:r>
            <w:proofErr w:type="spellEnd"/>
          </w:p>
        </w:tc>
        <w:tc>
          <w:tcPr>
            <w:tcW w:w="3352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23BEF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monthly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2.9% + $0.30/ transaction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1%/ transaction -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currency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conversion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$15/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chargeback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21133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$30/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month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- Payments Pro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2.9% + $0.30/ transaction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1-4%/ transaction -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currency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conversion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$20 per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chargeback</w:t>
            </w:r>
            <w:proofErr w:type="spellEnd"/>
          </w:p>
        </w:tc>
      </w:tr>
      <w:tr w:rsidR="008E7118" w14:paraId="11CD50B2" w14:textId="77777777" w:rsidTr="008E7118">
        <w:tc>
          <w:tcPr>
            <w:tcW w:w="133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7E77B6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Payment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Methods</w:t>
            </w:r>
          </w:p>
        </w:tc>
        <w:tc>
          <w:tcPr>
            <w:tcW w:w="266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32502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AliPay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Android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Apple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Bitcoin, ACH</w:t>
            </w:r>
          </w:p>
        </w:tc>
        <w:tc>
          <w:tcPr>
            <w:tcW w:w="3352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6F97CC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PayPal,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Venmo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Android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Apple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Bitcoin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1F1DF7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PayPal</w:t>
            </w:r>
          </w:p>
        </w:tc>
      </w:tr>
      <w:tr w:rsidR="008E7118" w14:paraId="5DDFF4AA" w14:textId="77777777" w:rsidTr="008E7118">
        <w:tc>
          <w:tcPr>
            <w:tcW w:w="1336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D71FB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Payment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Cards</w:t>
            </w:r>
            <w:proofErr w:type="spellEnd"/>
          </w:p>
        </w:tc>
        <w:tc>
          <w:tcPr>
            <w:tcW w:w="2665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2A5396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Visa, MasterCard, AMEX, and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others</w:t>
            </w:r>
            <w:proofErr w:type="spellEnd"/>
          </w:p>
        </w:tc>
        <w:tc>
          <w:tcPr>
            <w:tcW w:w="3352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54F75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Visa, MasterCard, AMEX, and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others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63945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Visa, Mastercard, AMEX, and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others</w:t>
            </w:r>
            <w:proofErr w:type="spellEnd"/>
          </w:p>
        </w:tc>
      </w:tr>
      <w:tr w:rsidR="008E7118" w14:paraId="71687D48" w14:textId="77777777" w:rsidTr="008E7118">
        <w:tc>
          <w:tcPr>
            <w:tcW w:w="133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BA0D79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Availability</w:t>
            </w:r>
            <w:proofErr w:type="spellEnd"/>
          </w:p>
        </w:tc>
        <w:tc>
          <w:tcPr>
            <w:tcW w:w="266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3D47E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25 countries</w:t>
            </w:r>
          </w:p>
        </w:tc>
        <w:tc>
          <w:tcPr>
            <w:tcW w:w="3352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BB139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46 countries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AD489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202+ countries</w:t>
            </w:r>
          </w:p>
        </w:tc>
      </w:tr>
      <w:tr w:rsidR="008E7118" w14:paraId="16818D03" w14:textId="77777777" w:rsidTr="008E7118">
        <w:tc>
          <w:tcPr>
            <w:tcW w:w="1336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9B3A7A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Refund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Policy</w:t>
            </w:r>
          </w:p>
        </w:tc>
        <w:tc>
          <w:tcPr>
            <w:tcW w:w="2665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F35F5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Returns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 transaction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issued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refund</w:t>
            </w:r>
            <w:proofErr w:type="spellEnd"/>
          </w:p>
        </w:tc>
        <w:tc>
          <w:tcPr>
            <w:tcW w:w="3352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5D777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Returns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 transaction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issued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refund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07B397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Returns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 partial transaction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issued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refund</w:t>
            </w:r>
            <w:proofErr w:type="spellEnd"/>
          </w:p>
        </w:tc>
      </w:tr>
      <w:tr w:rsidR="008E7118" w14:paraId="5F3FADF6" w14:textId="77777777" w:rsidTr="008E7118">
        <w:tc>
          <w:tcPr>
            <w:tcW w:w="133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0B67D0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Payouts</w:t>
            </w:r>
            <w:proofErr w:type="spellEnd"/>
          </w:p>
        </w:tc>
        <w:tc>
          <w:tcPr>
            <w:tcW w:w="266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A411F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Within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days</w:t>
            </w:r>
            <w:proofErr w:type="spellEnd"/>
          </w:p>
        </w:tc>
        <w:tc>
          <w:tcPr>
            <w:tcW w:w="3352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122B3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Within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days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CEEBD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Within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days</w:t>
            </w:r>
            <w:proofErr w:type="spellEnd"/>
          </w:p>
        </w:tc>
      </w:tr>
      <w:tr w:rsidR="008E7118" w14:paraId="7EB96230" w14:textId="77777777" w:rsidTr="008E7118">
        <w:tc>
          <w:tcPr>
            <w:tcW w:w="1336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1A663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Special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Offers</w:t>
            </w:r>
            <w:proofErr w:type="spellEnd"/>
          </w:p>
        </w:tc>
        <w:tc>
          <w:tcPr>
            <w:tcW w:w="2665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8ECA5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Discounts for large-volume clients</w:t>
            </w:r>
          </w:p>
        </w:tc>
        <w:tc>
          <w:tcPr>
            <w:tcW w:w="3352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B571F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for the first $50,000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CA30A8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Discounts for large-volume clients</w:t>
            </w:r>
          </w:p>
        </w:tc>
      </w:tr>
      <w:tr w:rsidR="008E7118" w14:paraId="454543AF" w14:textId="77777777" w:rsidTr="008E7118">
        <w:tc>
          <w:tcPr>
            <w:tcW w:w="133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8BE61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PCI Compliant</w:t>
            </w:r>
          </w:p>
        </w:tc>
        <w:tc>
          <w:tcPr>
            <w:tcW w:w="266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C5B4A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3352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70DBD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6B5B3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8E7118" w14:paraId="4D508F34" w14:textId="77777777" w:rsidTr="008E7118">
        <w:tc>
          <w:tcPr>
            <w:tcW w:w="1336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25822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Supported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Platforms</w:t>
            </w:r>
          </w:p>
        </w:tc>
        <w:tc>
          <w:tcPr>
            <w:tcW w:w="2665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3BD5BC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Ruby, Python, PHP, Java, Node.js, Go, Android, iOS</w:t>
            </w:r>
          </w:p>
        </w:tc>
        <w:tc>
          <w:tcPr>
            <w:tcW w:w="3352" w:type="dxa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836EC8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Ruby, Python, PHP, Node.js, Java, Android, iOS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DAE33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Ruby, Python, PHP, Node.js, Java, iOS, Android</w:t>
            </w:r>
          </w:p>
        </w:tc>
      </w:tr>
      <w:tr w:rsidR="008E7118" w14:paraId="654A566E" w14:textId="77777777" w:rsidTr="008E7118">
        <w:tc>
          <w:tcPr>
            <w:tcW w:w="1336" w:type="dxa"/>
            <w:tcBorders>
              <w:bottom w:val="single" w:sz="12" w:space="0" w:color="5032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928BF8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features</w:t>
            </w:r>
            <w:proofErr w:type="spellEnd"/>
          </w:p>
        </w:tc>
        <w:tc>
          <w:tcPr>
            <w:tcW w:w="2665" w:type="dxa"/>
            <w:tcBorders>
              <w:bottom w:val="single" w:sz="12" w:space="0" w:color="66417A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1066E8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monthly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Fraud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protection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Support for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recurring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billing</w:t>
            </w:r>
            <w:proofErr w:type="spellEnd"/>
          </w:p>
        </w:tc>
        <w:tc>
          <w:tcPr>
            <w:tcW w:w="3352" w:type="dxa"/>
            <w:tcBorders>
              <w:bottom w:val="single" w:sz="12" w:space="0" w:color="8D451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48CCDE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monthly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Fraud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protection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Support for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recurring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billing</w:t>
            </w:r>
            <w:proofErr w:type="spellEnd"/>
          </w:p>
        </w:tc>
        <w:tc>
          <w:tcPr>
            <w:tcW w:w="0" w:type="auto"/>
            <w:tcBorders>
              <w:bottom w:val="single" w:sz="12" w:space="0" w:color="C3701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E81A6A" w14:textId="77777777" w:rsidR="008E7118" w:rsidRDefault="008E7118" w:rsidP="008E7118">
            <w:pPr>
              <w:pStyle w:val="NormalWeb"/>
              <w:spacing w:before="0" w:beforeAutospacing="0" w:after="0" w:afterAutospacing="0" w:line="480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Monthly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fees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Fraud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protection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Support for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recurring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billing</w:t>
            </w:r>
            <w:proofErr w:type="spellEnd"/>
          </w:p>
        </w:tc>
      </w:tr>
    </w:tbl>
    <w:p w14:paraId="3DFCE306" w14:textId="47786F88" w:rsidR="008E7118" w:rsidRDefault="008E7118" w:rsidP="008E7118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Now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we’ve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considered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how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Stripe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Braintree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and PayPal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differ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let’s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compare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their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key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features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  <w:proofErr w:type="gramEnd"/>
    </w:p>
    <w:p w14:paraId="725B7D02" w14:textId="00799C7E" w:rsidR="008E7118" w:rsidRPr="008E7118" w:rsidRDefault="008E7118" w:rsidP="008E7118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8E7118">
        <w:rPr>
          <w:rFonts w:ascii="Arial" w:hAnsi="Arial" w:cs="Arial"/>
          <w:b/>
          <w:bCs/>
          <w:color w:val="000000"/>
          <w:sz w:val="22"/>
          <w:szCs w:val="22"/>
        </w:rPr>
        <w:t>https://rubygarage.org/blog/stripe-vs-braintree-vs-paypal-how-do-these-payment-platforms-compare</w:t>
      </w:r>
    </w:p>
    <w:p w14:paraId="6B9BCE67" w14:textId="77777777" w:rsidR="008E7118" w:rsidRDefault="008E7118" w:rsidP="008E7118">
      <w:pPr>
        <w:pStyle w:val="NormalWeb"/>
        <w:shd w:val="clear" w:color="auto" w:fill="FFFFFF"/>
        <w:spacing w:before="0" w:beforeAutospacing="0" w:after="225" w:afterAutospacing="0" w:line="48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There’s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straightforward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answer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as to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which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payment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should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choose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You can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even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Stripe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Braintree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as Lyft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Roughly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speaking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your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choice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should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based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your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business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needs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the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payment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methods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your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customers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prefer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and the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availability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of services 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markets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which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you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would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like to expand.</w:t>
      </w:r>
    </w:p>
    <w:p w14:paraId="7D6A620B" w14:textId="77777777" w:rsidR="008E7118" w:rsidRPr="00F95545" w:rsidRDefault="008E7118" w:rsidP="00F95545">
      <w:pPr>
        <w:rPr>
          <w:b/>
          <w:bCs/>
          <w:sz w:val="28"/>
          <w:szCs w:val="28"/>
        </w:rPr>
      </w:pPr>
    </w:p>
    <w:p w14:paraId="3C0FFEC2" w14:textId="4CAD1F22" w:rsidR="00F95545" w:rsidRDefault="00F95545" w:rsidP="00F95545">
      <w:pPr>
        <w:rPr>
          <w:b/>
          <w:bCs/>
          <w:sz w:val="28"/>
          <w:szCs w:val="28"/>
        </w:rPr>
      </w:pPr>
    </w:p>
    <w:p w14:paraId="28904035" w14:textId="44B61380" w:rsidR="00F95545" w:rsidRPr="001D3B09" w:rsidRDefault="001D3B09" w:rsidP="001D3B09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r w:rsidRPr="001D3B09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Install Package </w:t>
      </w:r>
      <w:proofErr w:type="spellStart"/>
      <w:r w:rsidRPr="001D3B09">
        <w:rPr>
          <w:rFonts w:ascii="Palatino Linotype" w:hAnsi="Palatino Linotype" w:cs="Arial"/>
          <w:color w:val="333333"/>
          <w:spacing w:val="-1"/>
          <w:sz w:val="56"/>
          <w:szCs w:val="56"/>
        </w:rPr>
        <w:t>BrainTree</w:t>
      </w:r>
      <w:proofErr w:type="spellEnd"/>
    </w:p>
    <w:p w14:paraId="1816E66D" w14:textId="77777777" w:rsidR="001D3B09" w:rsidRDefault="001D3B09" w:rsidP="00F95545">
      <w:pPr>
        <w:rPr>
          <w:sz w:val="28"/>
          <w:szCs w:val="28"/>
        </w:rPr>
      </w:pPr>
    </w:p>
    <w:p w14:paraId="2F2BF72C" w14:textId="16EB1E58" w:rsidR="001D3B09" w:rsidRDefault="001D3B09" w:rsidP="00F95545">
      <w:pPr>
        <w:rPr>
          <w:rFonts w:ascii="Century Gothic" w:hAnsi="Century Gothic"/>
          <w:b/>
          <w:bCs/>
          <w:sz w:val="28"/>
          <w:szCs w:val="28"/>
        </w:rPr>
      </w:pPr>
      <w:proofErr w:type="spellStart"/>
      <w:proofErr w:type="gramStart"/>
      <w:r w:rsidRPr="001D3B09">
        <w:rPr>
          <w:rFonts w:ascii="Century Gothic" w:hAnsi="Century Gothic"/>
          <w:b/>
          <w:bCs/>
          <w:sz w:val="28"/>
          <w:szCs w:val="28"/>
        </w:rPr>
        <w:t>npm</w:t>
      </w:r>
      <w:proofErr w:type="spellEnd"/>
      <w:proofErr w:type="gramEnd"/>
      <w:r w:rsidRPr="001D3B09">
        <w:rPr>
          <w:rFonts w:ascii="Century Gothic" w:hAnsi="Century Gothic"/>
          <w:b/>
          <w:bCs/>
          <w:sz w:val="28"/>
          <w:szCs w:val="28"/>
        </w:rPr>
        <w:t xml:space="preserve"> i  </w:t>
      </w:r>
      <w:proofErr w:type="spellStart"/>
      <w:r w:rsidRPr="001D3B09">
        <w:rPr>
          <w:rFonts w:ascii="Century Gothic" w:hAnsi="Century Gothic"/>
          <w:b/>
          <w:bCs/>
          <w:sz w:val="28"/>
          <w:szCs w:val="28"/>
        </w:rPr>
        <w:t>braintree</w:t>
      </w:r>
      <w:proofErr w:type="spellEnd"/>
    </w:p>
    <w:p w14:paraId="54F7DAD4" w14:textId="0455C898" w:rsidR="00587837" w:rsidRDefault="00587837" w:rsidP="00F95545">
      <w:pPr>
        <w:rPr>
          <w:rFonts w:ascii="Century Gothic" w:hAnsi="Century Gothic"/>
          <w:b/>
          <w:bCs/>
          <w:sz w:val="28"/>
          <w:szCs w:val="28"/>
        </w:rPr>
      </w:pPr>
      <w:r w:rsidRPr="00587837">
        <w:rPr>
          <w:rFonts w:ascii="Century Gothic" w:hAnsi="Century Gothic"/>
          <w:b/>
          <w:bCs/>
          <w:sz w:val="28"/>
          <w:szCs w:val="28"/>
        </w:rPr>
        <w:t>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</w:t>
      </w:r>
      <w:r w:rsidRPr="00587837">
        <w:rPr>
          <w:rFonts w:ascii="Century Gothic" w:hAnsi="Century Gothic"/>
          <w:b/>
          <w:bCs/>
          <w:sz w:val="28"/>
          <w:szCs w:val="28"/>
        </w:rPr>
        <w:lastRenderedPageBreak/>
        <w:t>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</w:t>
      </w:r>
    </w:p>
    <w:p w14:paraId="69FD137B" w14:textId="2CE15297" w:rsidR="00587837" w:rsidRDefault="00587837" w:rsidP="00F95545">
      <w:pPr>
        <w:rPr>
          <w:rFonts w:ascii="Century Gothic" w:hAnsi="Century Gothic"/>
          <w:b/>
          <w:bCs/>
          <w:sz w:val="28"/>
          <w:szCs w:val="28"/>
        </w:rPr>
      </w:pPr>
    </w:p>
    <w:p w14:paraId="5B2A3CD3" w14:textId="7E6C5FE9" w:rsidR="00587837" w:rsidRDefault="00587837" w:rsidP="00F95545">
      <w:pPr>
        <w:rPr>
          <w:rFonts w:ascii="Century Gothic" w:hAnsi="Century Gothic"/>
          <w:b/>
          <w:bCs/>
          <w:sz w:val="28"/>
          <w:szCs w:val="28"/>
        </w:rPr>
      </w:pPr>
    </w:p>
    <w:p w14:paraId="1EA8781D" w14:textId="05BC8A89" w:rsidR="00587837" w:rsidRDefault="00587837" w:rsidP="00F95545">
      <w:pPr>
        <w:rPr>
          <w:rFonts w:ascii="Century Gothic" w:hAnsi="Century Gothic"/>
          <w:b/>
          <w:bCs/>
          <w:sz w:val="24"/>
          <w:szCs w:val="24"/>
          <w:shd w:val="clear" w:color="auto" w:fill="DBFFDB"/>
        </w:rPr>
      </w:pPr>
      <w:proofErr w:type="spellStart"/>
      <w:proofErr w:type="gramStart"/>
      <w:r w:rsidRPr="00587837">
        <w:rPr>
          <w:rFonts w:ascii="Century Gothic" w:hAnsi="Century Gothic"/>
          <w:b/>
          <w:bCs/>
          <w:sz w:val="24"/>
          <w:szCs w:val="24"/>
          <w:shd w:val="clear" w:color="auto" w:fill="DBFFDB"/>
        </w:rPr>
        <w:t>npm</w:t>
      </w:r>
      <w:proofErr w:type="spellEnd"/>
      <w:proofErr w:type="gramEnd"/>
      <w:r w:rsidRPr="00587837">
        <w:rPr>
          <w:rFonts w:ascii="Century Gothic" w:hAnsi="Century Gothic"/>
          <w:b/>
          <w:bCs/>
          <w:sz w:val="24"/>
          <w:szCs w:val="24"/>
          <w:shd w:val="clear" w:color="auto" w:fill="DBFFDB"/>
        </w:rPr>
        <w:t xml:space="preserve"> i </w:t>
      </w:r>
      <w:proofErr w:type="spellStart"/>
      <w:r w:rsidRPr="00587837">
        <w:rPr>
          <w:rFonts w:ascii="Century Gothic" w:hAnsi="Century Gothic"/>
          <w:b/>
          <w:bCs/>
          <w:sz w:val="24"/>
          <w:szCs w:val="24"/>
          <w:shd w:val="clear" w:color="auto" w:fill="DBFFDB"/>
        </w:rPr>
        <w:t>braintree</w:t>
      </w:r>
      <w:proofErr w:type="spellEnd"/>
      <w:r w:rsidRPr="00587837">
        <w:rPr>
          <w:rFonts w:ascii="Century Gothic" w:hAnsi="Century Gothic"/>
          <w:b/>
          <w:bCs/>
          <w:sz w:val="24"/>
          <w:szCs w:val="24"/>
          <w:shd w:val="clear" w:color="auto" w:fill="DBFFDB"/>
        </w:rPr>
        <w:t>-web-drop-in-</w:t>
      </w:r>
      <w:proofErr w:type="spellStart"/>
      <w:r w:rsidRPr="00587837">
        <w:rPr>
          <w:rFonts w:ascii="Century Gothic" w:hAnsi="Century Gothic"/>
          <w:b/>
          <w:bCs/>
          <w:sz w:val="24"/>
          <w:szCs w:val="24"/>
          <w:shd w:val="clear" w:color="auto" w:fill="DBFFDB"/>
        </w:rPr>
        <w:t>react</w:t>
      </w:r>
      <w:proofErr w:type="spellEnd"/>
    </w:p>
    <w:p w14:paraId="2D1B6BC8" w14:textId="77777777" w:rsidR="00587837" w:rsidRPr="00587837" w:rsidRDefault="00587837" w:rsidP="00F95545">
      <w:pPr>
        <w:rPr>
          <w:rFonts w:ascii="Century Gothic" w:hAnsi="Century Gothic"/>
          <w:b/>
          <w:bCs/>
          <w:sz w:val="36"/>
          <w:szCs w:val="36"/>
        </w:rPr>
      </w:pPr>
    </w:p>
    <w:sectPr w:rsidR="00587837" w:rsidRPr="00587837" w:rsidSect="009A6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078D3"/>
    <w:multiLevelType w:val="multilevel"/>
    <w:tmpl w:val="F2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1"/>
    <w:rsid w:val="000222B4"/>
    <w:rsid w:val="000372E5"/>
    <w:rsid w:val="000553CE"/>
    <w:rsid w:val="0009642D"/>
    <w:rsid w:val="00130C95"/>
    <w:rsid w:val="00153F5E"/>
    <w:rsid w:val="00196929"/>
    <w:rsid w:val="001A45A4"/>
    <w:rsid w:val="001C3C62"/>
    <w:rsid w:val="001C501B"/>
    <w:rsid w:val="001D3B09"/>
    <w:rsid w:val="002F453C"/>
    <w:rsid w:val="00385AE9"/>
    <w:rsid w:val="00426CAC"/>
    <w:rsid w:val="00474D0F"/>
    <w:rsid w:val="004C02AA"/>
    <w:rsid w:val="004C3E4A"/>
    <w:rsid w:val="005124FA"/>
    <w:rsid w:val="0058004C"/>
    <w:rsid w:val="00587837"/>
    <w:rsid w:val="005B528E"/>
    <w:rsid w:val="005D4EB7"/>
    <w:rsid w:val="005E0525"/>
    <w:rsid w:val="0061424D"/>
    <w:rsid w:val="007249E6"/>
    <w:rsid w:val="007870C3"/>
    <w:rsid w:val="007D0023"/>
    <w:rsid w:val="007D41F5"/>
    <w:rsid w:val="0086426D"/>
    <w:rsid w:val="008E7118"/>
    <w:rsid w:val="008F584B"/>
    <w:rsid w:val="009451CE"/>
    <w:rsid w:val="00960CDA"/>
    <w:rsid w:val="0096495E"/>
    <w:rsid w:val="009A6571"/>
    <w:rsid w:val="009E1B9D"/>
    <w:rsid w:val="00AC3C95"/>
    <w:rsid w:val="00AD2C31"/>
    <w:rsid w:val="00AD3E0E"/>
    <w:rsid w:val="00AE5EAD"/>
    <w:rsid w:val="00AF648C"/>
    <w:rsid w:val="00B3512E"/>
    <w:rsid w:val="00B93550"/>
    <w:rsid w:val="00C10FB8"/>
    <w:rsid w:val="00C308B8"/>
    <w:rsid w:val="00C563D9"/>
    <w:rsid w:val="00C75725"/>
    <w:rsid w:val="00CA38CE"/>
    <w:rsid w:val="00E95550"/>
    <w:rsid w:val="00EF123C"/>
    <w:rsid w:val="00F638C5"/>
    <w:rsid w:val="00F95545"/>
    <w:rsid w:val="00FC5239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9903"/>
  <w15:chartTrackingRefBased/>
  <w15:docId w15:val="{5C5E87A7-8F55-4A9C-B67E-23AF521C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5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AF6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555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EA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string">
    <w:name w:val="hljs-string"/>
    <w:basedOn w:val="Policepardfaut"/>
    <w:rsid w:val="00AE5EAD"/>
  </w:style>
  <w:style w:type="character" w:customStyle="1" w:styleId="Titre4Car">
    <w:name w:val="Titre 4 Car"/>
    <w:basedOn w:val="Policepardfaut"/>
    <w:link w:val="Titre4"/>
    <w:uiPriority w:val="9"/>
    <w:rsid w:val="00AF648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55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249E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9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0372E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0372E5"/>
  </w:style>
  <w:style w:type="character" w:customStyle="1" w:styleId="na">
    <w:name w:val="na"/>
    <w:basedOn w:val="Policepardfaut"/>
    <w:rsid w:val="000372E5"/>
  </w:style>
  <w:style w:type="character" w:customStyle="1" w:styleId="s">
    <w:name w:val="s"/>
    <w:basedOn w:val="Policepardfaut"/>
    <w:rsid w:val="000372E5"/>
  </w:style>
  <w:style w:type="character" w:styleId="lev">
    <w:name w:val="Strong"/>
    <w:basedOn w:val="Policepardfaut"/>
    <w:uiPriority w:val="22"/>
    <w:qFormat/>
    <w:rsid w:val="008E7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8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45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571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143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260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64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dbootstrap.github.io/bootstrap-material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" TargetMode="External"/><Relationship Id="rId5" Type="http://schemas.openxmlformats.org/officeDocument/2006/relationships/hyperlink" Target="https://developer.mozilla.org/en-US/docs/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6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eljihaoui</dc:creator>
  <cp:keywords/>
  <dc:description/>
  <cp:lastModifiedBy>mohamed eljihaoui</cp:lastModifiedBy>
  <cp:revision>38</cp:revision>
  <dcterms:created xsi:type="dcterms:W3CDTF">2020-10-06T11:16:00Z</dcterms:created>
  <dcterms:modified xsi:type="dcterms:W3CDTF">2020-10-16T15:55:00Z</dcterms:modified>
</cp:coreProperties>
</file>