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uthvndr23b8" w:id="0"/>
      <w:bookmarkEnd w:id="0"/>
      <w:r w:rsidDel="00000000" w:rsidR="00000000" w:rsidRPr="00000000">
        <w:rPr>
          <w:rtl w:val="0"/>
        </w:rPr>
        <w:t xml:space="preserve">Online Java Editor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an online Java Editor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https://www.onlinegdb.com/</w:t>
        </w:r>
      </w:hyperlink>
      <w:r w:rsidDel="00000000" w:rsidR="00000000" w:rsidRPr="00000000">
        <w:rPr>
          <w:rtl w:val="0"/>
        </w:rPr>
        <w:t xml:space="preserve"> that has a debugger that you can use in class if you have Eclipse installed on a computer at home or this weekend until you have Eclipse working.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Log into Github first. Then Login to the onlinegdb by clicking  Github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276725" cy="113744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53534" l="0" r="-18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137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Select 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117078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433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0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Click on My Projects and create new folder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107805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36475" l="0" r="191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078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I called mine CS150M02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575435" cy="166131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435" cy="1661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Click New Project and the java window opens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28988" cy="181147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61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811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Save the project in the folder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595563" cy="10382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You can’t change the class name Main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import java.util.Scanner above main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code inside main method  from BodyMassInexActivity only into the main method created above.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the code and it won’t work until you fix the 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790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300116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00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9525" cy="95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8. Set Break point and click debug.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bottom and click start to start the debugger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step over </w:t>
      </w:r>
    </w:p>
    <w:p w:rsidR="00000000" w:rsidDel="00000000" w:rsidP="00000000" w:rsidRDefault="00000000" w:rsidRPr="00000000" w14:paraId="00000024">
      <w:pPr>
        <w:rPr>
          <w:color w:val="273540"/>
        </w:rPr>
      </w:pPr>
      <w:r w:rsidDel="00000000" w:rsidR="00000000" w:rsidRPr="00000000">
        <w:rPr>
          <w:color w:val="273540"/>
        </w:rPr>
        <w:drawing>
          <wp:inline distB="114300" distT="114300" distL="114300" distR="114300">
            <wp:extent cx="5349791" cy="242014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791" cy="242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9. Keep saving and the code will be saved for you to put in your Eclipse later.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032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firstLine="0"/>
    </w:pPr>
    <w:rPr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www.onlinegdb.com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