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819F0" w14:textId="77777777" w:rsidR="00502004" w:rsidRDefault="00502004" w:rsidP="005020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65F92"/>
          <w:sz w:val="32"/>
          <w:szCs w:val="32"/>
        </w:rPr>
      </w:pPr>
      <w:r>
        <w:rPr>
          <w:rFonts w:ascii="Calibri" w:hAnsi="Calibri" w:cs="Calibri"/>
          <w:color w:val="365F92"/>
          <w:sz w:val="32"/>
          <w:szCs w:val="32"/>
        </w:rPr>
        <w:t>Submissions</w:t>
      </w:r>
    </w:p>
    <w:p w14:paraId="4497BEFD" w14:textId="77777777" w:rsidR="00502004" w:rsidRDefault="00502004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Submit two (or one, in a single window) screenshots showing that each web server is up</w:t>
      </w:r>
    </w:p>
    <w:p w14:paraId="0C86CF99" w14:textId="77777777" w:rsidR="00502004" w:rsidRDefault="00502004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and running its unique page (ex: browsing to </w:t>
      </w:r>
      <w:r>
        <w:rPr>
          <w:rFonts w:ascii="Cambria-Bold" w:hAnsi="Cambria-Bold" w:cs="Cambria-Bold"/>
          <w:b/>
          <w:bCs/>
          <w:color w:val="0000FF"/>
          <w:sz w:val="24"/>
          <w:szCs w:val="24"/>
        </w:rPr>
        <w:t xml:space="preserve">http://web01.domain.lan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and</w:t>
      </w:r>
    </w:p>
    <w:p w14:paraId="2AD6D256" w14:textId="67705C3D" w:rsidR="00502004" w:rsidRDefault="0014649B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hyperlink r:id="rId5" w:history="1">
        <w:r w:rsidRPr="007E3B82">
          <w:rPr>
            <w:rStyle w:val="Hyperlink"/>
            <w:rFonts w:ascii="Cambria-Bold" w:hAnsi="Cambria-Bold" w:cs="Cambria-Bold"/>
            <w:b/>
            <w:bCs/>
            <w:sz w:val="24"/>
            <w:szCs w:val="24"/>
          </w:rPr>
          <w:t>http://web02.domain.lan</w:t>
        </w:r>
      </w:hyperlink>
      <w:r w:rsidR="00502004">
        <w:rPr>
          <w:rFonts w:ascii="Cambria-Bold" w:hAnsi="Cambria-Bold" w:cs="Cambria-Bold"/>
          <w:b/>
          <w:bCs/>
          <w:color w:val="000000"/>
          <w:sz w:val="24"/>
          <w:szCs w:val="24"/>
        </w:rPr>
        <w:t>)</w:t>
      </w:r>
    </w:p>
    <w:p w14:paraId="0DEE9961" w14:textId="79F64C27" w:rsidR="0014649B" w:rsidRDefault="0014649B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9E37BE" wp14:editId="71B72D53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F819" w14:textId="77777777" w:rsidR="00502004" w:rsidRDefault="00502004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Submit </w:t>
      </w: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 two screenshots</w:t>
      </w:r>
      <w:proofErr w:type="gramEnd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showing that you are able to access your web servers by visiting</w:t>
      </w:r>
    </w:p>
    <w:p w14:paraId="2CED9C2B" w14:textId="77777777" w:rsidR="00502004" w:rsidRDefault="00502004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your public IP </w:t>
      </w: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address</w:t>
      </w:r>
      <w:proofErr w:type="gramEnd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. Refresh or use a different browser until </w:t>
      </w: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you’re</w:t>
      </w:r>
      <w:proofErr w:type="gramEnd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able to show both</w:t>
      </w:r>
    </w:p>
    <w:p w14:paraId="328CE33B" w14:textId="49BD99B5" w:rsidR="00502004" w:rsidRDefault="00502004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pages.</w:t>
      </w:r>
    </w:p>
    <w:p w14:paraId="09BE842E" w14:textId="0B8ABE44" w:rsidR="0014649B" w:rsidRDefault="0014649B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6671EF" wp14:editId="7E2CBE6B">
            <wp:extent cx="5943600" cy="193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1E75" w14:textId="5C62B31E" w:rsidR="00502004" w:rsidRDefault="00502004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Submit a single screenshot of your </w:t>
      </w:r>
      <w:proofErr w:type="spell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haproxy</w:t>
      </w:r>
      <w:proofErr w:type="spellEnd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config</w:t>
      </w:r>
    </w:p>
    <w:p w14:paraId="517E6163" w14:textId="464621C8" w:rsidR="0014649B" w:rsidRDefault="0014649B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6374BF" wp14:editId="24C825B1">
            <wp:extent cx="5943600" cy="646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17BD" w14:textId="77777777" w:rsidR="0014649B" w:rsidRDefault="0014649B">
      <w:pPr>
        <w:rPr>
          <w:rFonts w:ascii="SymbolMT" w:hAnsi="SymbolMT" w:cs="SymbolMT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br w:type="page"/>
      </w:r>
    </w:p>
    <w:p w14:paraId="39FB480B" w14:textId="64B1EA8D" w:rsidR="00502004" w:rsidRDefault="00502004" w:rsidP="0050200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lastRenderedPageBreak/>
        <w:t xml:space="preserve">•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Submit a single screenshot showing that your firewall is configured to forward http traffic</w:t>
      </w:r>
    </w:p>
    <w:p w14:paraId="76F59DA8" w14:textId="78D4653B" w:rsidR="003D5E0B" w:rsidRDefault="00502004" w:rsidP="00502004">
      <w:pPr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to your load balancer</w:t>
      </w:r>
    </w:p>
    <w:p w14:paraId="073C8C63" w14:textId="41FE0975" w:rsidR="0014649B" w:rsidRDefault="0014649B" w:rsidP="00502004">
      <w:r>
        <w:rPr>
          <w:noProof/>
        </w:rPr>
        <w:drawing>
          <wp:inline distT="0" distB="0" distL="0" distR="0" wp14:anchorId="5945C9C0" wp14:editId="461752F4">
            <wp:extent cx="5943600" cy="408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14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32"/>
    <w:rsid w:val="0014649B"/>
    <w:rsid w:val="00307B40"/>
    <w:rsid w:val="003D5E0B"/>
    <w:rsid w:val="00502004"/>
    <w:rsid w:val="00AD7E32"/>
    <w:rsid w:val="00B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E880"/>
  <w15:chartTrackingRefBased/>
  <w15:docId w15:val="{FFB62C92-4833-4045-B41D-064DB929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4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eb02.domain.l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3</cp:revision>
  <dcterms:created xsi:type="dcterms:W3CDTF">2020-07-24T07:54:00Z</dcterms:created>
  <dcterms:modified xsi:type="dcterms:W3CDTF">2020-07-24T12:25:00Z</dcterms:modified>
</cp:coreProperties>
</file>