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712E4" w14:textId="77777777" w:rsidR="008E1372" w:rsidRPr="008E1372" w:rsidRDefault="008E1372" w:rsidP="008E1372">
      <w:pPr>
        <w:jc w:val="center"/>
        <w:rPr>
          <w:rFonts w:ascii="Times New Roman" w:hAnsi="Times New Roman" w:cs="Times New Roman"/>
          <w:b/>
          <w:bCs/>
          <w:sz w:val="28"/>
          <w:szCs w:val="28"/>
        </w:rPr>
      </w:pPr>
      <w:r w:rsidRPr="008E1372">
        <w:rPr>
          <w:rFonts w:ascii="Times New Roman" w:hAnsi="Times New Roman" w:cs="Times New Roman"/>
          <w:b/>
          <w:bCs/>
          <w:sz w:val="28"/>
          <w:szCs w:val="28"/>
        </w:rPr>
        <w:t>Day 2 – Learning Summary Answers</w:t>
      </w:r>
    </w:p>
    <w:p w14:paraId="57A0C0FD" w14:textId="67DD8869" w:rsidR="00460188" w:rsidRPr="002A3A87" w:rsidRDefault="00460188" w:rsidP="00460188">
      <w:pPr>
        <w:rPr>
          <w:b/>
          <w:bCs/>
          <w:sz w:val="24"/>
          <w:szCs w:val="24"/>
        </w:rPr>
      </w:pPr>
      <w:r w:rsidRPr="002A3A87">
        <w:rPr>
          <w:b/>
          <w:bCs/>
          <w:sz w:val="24"/>
          <w:szCs w:val="24"/>
        </w:rPr>
        <w:t>1.</w:t>
      </w:r>
      <w:r w:rsidRPr="00460188">
        <w:rPr>
          <w:b/>
          <w:bCs/>
          <w:sz w:val="24"/>
          <w:szCs w:val="24"/>
        </w:rPr>
        <w:t>What is the purpose of the core module in AEM?</w:t>
      </w:r>
    </w:p>
    <w:p w14:paraId="531222BE" w14:textId="73FE0BD1" w:rsidR="001E1BE7" w:rsidRPr="00460188" w:rsidRDefault="00460188" w:rsidP="00460188">
      <w:pPr>
        <w:rPr>
          <w:sz w:val="24"/>
          <w:szCs w:val="24"/>
        </w:rPr>
      </w:pPr>
      <w:r w:rsidRPr="008E1372">
        <w:rPr>
          <w:b/>
          <w:bCs/>
          <w:sz w:val="24"/>
          <w:szCs w:val="24"/>
        </w:rPr>
        <w:t>Ans:</w:t>
      </w:r>
      <w:r w:rsidRPr="008E1372">
        <w:rPr>
          <w:sz w:val="24"/>
          <w:szCs w:val="24"/>
        </w:rPr>
        <w:t xml:space="preserve"> The </w:t>
      </w:r>
      <w:r w:rsidRPr="008E1372">
        <w:rPr>
          <w:b/>
          <w:bCs/>
          <w:sz w:val="24"/>
          <w:szCs w:val="24"/>
        </w:rPr>
        <w:t>core</w:t>
      </w:r>
      <w:r w:rsidRPr="008E1372">
        <w:rPr>
          <w:sz w:val="24"/>
          <w:szCs w:val="24"/>
        </w:rPr>
        <w:t xml:space="preserve"> module contains the Java code and business logic. It holds OSGi components such as services, servlets, and scheduled jobs that run inside AEM.</w:t>
      </w:r>
    </w:p>
    <w:p w14:paraId="4D18A10C" w14:textId="4BA51BC1" w:rsidR="00460188" w:rsidRPr="002A3A87" w:rsidRDefault="00460188" w:rsidP="00460188">
      <w:pPr>
        <w:rPr>
          <w:b/>
          <w:bCs/>
          <w:sz w:val="24"/>
          <w:szCs w:val="24"/>
        </w:rPr>
      </w:pPr>
      <w:r w:rsidRPr="002A3A87">
        <w:rPr>
          <w:b/>
          <w:bCs/>
          <w:sz w:val="24"/>
          <w:szCs w:val="24"/>
        </w:rPr>
        <w:t>2.</w:t>
      </w:r>
      <w:r w:rsidRPr="00460188">
        <w:rPr>
          <w:b/>
          <w:bCs/>
          <w:sz w:val="24"/>
          <w:szCs w:val="24"/>
        </w:rPr>
        <w:t>What kind of files and code can be found in the core folder?</w:t>
      </w:r>
    </w:p>
    <w:p w14:paraId="3734DB0A" w14:textId="24430052" w:rsidR="00460188" w:rsidRPr="00460188" w:rsidRDefault="00460188" w:rsidP="00460188">
      <w:pPr>
        <w:rPr>
          <w:sz w:val="24"/>
          <w:szCs w:val="24"/>
        </w:rPr>
      </w:pPr>
      <w:r w:rsidRPr="008E1372">
        <w:rPr>
          <w:b/>
          <w:bCs/>
          <w:sz w:val="24"/>
          <w:szCs w:val="24"/>
        </w:rPr>
        <w:t>Ans:</w:t>
      </w:r>
      <w:r w:rsidRPr="008E1372">
        <w:rPr>
          <w:sz w:val="24"/>
          <w:szCs w:val="24"/>
        </w:rPr>
        <w:t xml:space="preserve"> Java source files (classes), OSGi annotations/configurations, and sometimes unit tests. This module is built into an OSGi bundle (a JAR file) that is deployed to AEM.</w:t>
      </w:r>
    </w:p>
    <w:p w14:paraId="44E71BDB" w14:textId="7EBB3F65" w:rsidR="00460188" w:rsidRPr="002A3A87" w:rsidRDefault="00460188" w:rsidP="00460188">
      <w:pPr>
        <w:rPr>
          <w:b/>
          <w:bCs/>
          <w:sz w:val="24"/>
          <w:szCs w:val="24"/>
        </w:rPr>
      </w:pPr>
      <w:r w:rsidRPr="002A3A87">
        <w:rPr>
          <w:b/>
          <w:bCs/>
          <w:sz w:val="24"/>
          <w:szCs w:val="24"/>
        </w:rPr>
        <w:t>3.</w:t>
      </w:r>
      <w:r w:rsidRPr="00460188">
        <w:rPr>
          <w:b/>
          <w:bCs/>
          <w:sz w:val="24"/>
          <w:szCs w:val="24"/>
        </w:rPr>
        <w:t xml:space="preserve">Explain the role of </w:t>
      </w:r>
      <w:proofErr w:type="spellStart"/>
      <w:proofErr w:type="gramStart"/>
      <w:r w:rsidRPr="00460188">
        <w:rPr>
          <w:b/>
          <w:bCs/>
          <w:sz w:val="24"/>
          <w:szCs w:val="24"/>
        </w:rPr>
        <w:t>ui.apps</w:t>
      </w:r>
      <w:proofErr w:type="spellEnd"/>
      <w:proofErr w:type="gramEnd"/>
      <w:r w:rsidRPr="00460188">
        <w:rPr>
          <w:b/>
          <w:bCs/>
          <w:sz w:val="24"/>
          <w:szCs w:val="24"/>
        </w:rPr>
        <w:t xml:space="preserve"> in AEM projects.</w:t>
      </w:r>
    </w:p>
    <w:p w14:paraId="716F9A3D" w14:textId="028938D1" w:rsidR="001E1BE7" w:rsidRPr="00460188" w:rsidRDefault="00460188" w:rsidP="00460188">
      <w:pPr>
        <w:rPr>
          <w:sz w:val="24"/>
          <w:szCs w:val="24"/>
        </w:rPr>
      </w:pPr>
      <w:r w:rsidRPr="008E1372">
        <w:rPr>
          <w:b/>
          <w:bCs/>
          <w:sz w:val="24"/>
          <w:szCs w:val="24"/>
        </w:rPr>
        <w:t>Ans:</w:t>
      </w:r>
      <w:r w:rsidRPr="008E1372">
        <w:rPr>
          <w:sz w:val="24"/>
          <w:szCs w:val="24"/>
        </w:rPr>
        <w:t xml:space="preserve"> The </w:t>
      </w:r>
      <w:proofErr w:type="spellStart"/>
      <w:proofErr w:type="gramStart"/>
      <w:r w:rsidRPr="008E1372">
        <w:rPr>
          <w:b/>
          <w:bCs/>
          <w:sz w:val="24"/>
          <w:szCs w:val="24"/>
        </w:rPr>
        <w:t>ui.apps</w:t>
      </w:r>
      <w:proofErr w:type="spellEnd"/>
      <w:proofErr w:type="gramEnd"/>
      <w:r w:rsidRPr="008E1372">
        <w:rPr>
          <w:sz w:val="24"/>
          <w:szCs w:val="24"/>
        </w:rPr>
        <w:t xml:space="preserve"> module packages all the front-end and repository content. It includes components, dialogs, client libraries (CSS/JS), and other configuration files. These files get installed into AEM’s repository (typically under /apps/</w:t>
      </w:r>
      <w:proofErr w:type="spellStart"/>
      <w:r w:rsidRPr="008E1372">
        <w:rPr>
          <w:sz w:val="24"/>
          <w:szCs w:val="24"/>
        </w:rPr>
        <w:t>yourproject</w:t>
      </w:r>
      <w:proofErr w:type="spellEnd"/>
      <w:r w:rsidRPr="008E1372">
        <w:rPr>
          <w:sz w:val="24"/>
          <w:szCs w:val="24"/>
        </w:rPr>
        <w:t>).</w:t>
      </w:r>
    </w:p>
    <w:p w14:paraId="712479DF" w14:textId="2FFA8911" w:rsidR="00460188" w:rsidRPr="002A3A87" w:rsidRDefault="00460188" w:rsidP="00460188">
      <w:pPr>
        <w:rPr>
          <w:b/>
          <w:bCs/>
          <w:sz w:val="24"/>
          <w:szCs w:val="24"/>
        </w:rPr>
      </w:pPr>
      <w:r w:rsidRPr="002A3A87">
        <w:rPr>
          <w:b/>
          <w:bCs/>
          <w:sz w:val="24"/>
          <w:szCs w:val="24"/>
        </w:rPr>
        <w:t>4.</w:t>
      </w:r>
      <w:r w:rsidRPr="00460188">
        <w:rPr>
          <w:b/>
          <w:bCs/>
          <w:sz w:val="24"/>
          <w:szCs w:val="24"/>
        </w:rPr>
        <w:t xml:space="preserve">How are components structured in the </w:t>
      </w:r>
      <w:proofErr w:type="spellStart"/>
      <w:proofErr w:type="gramStart"/>
      <w:r w:rsidRPr="00460188">
        <w:rPr>
          <w:b/>
          <w:bCs/>
          <w:sz w:val="24"/>
          <w:szCs w:val="24"/>
        </w:rPr>
        <w:t>ui.apps</w:t>
      </w:r>
      <w:proofErr w:type="spellEnd"/>
      <w:proofErr w:type="gramEnd"/>
      <w:r w:rsidRPr="00460188">
        <w:rPr>
          <w:b/>
          <w:bCs/>
          <w:sz w:val="24"/>
          <w:szCs w:val="24"/>
        </w:rPr>
        <w:t xml:space="preserve"> folder?</w:t>
      </w:r>
    </w:p>
    <w:p w14:paraId="6C1277ED" w14:textId="77777777" w:rsidR="00460188" w:rsidRPr="008E1372" w:rsidRDefault="00460188" w:rsidP="00460188">
      <w:pPr>
        <w:numPr>
          <w:ilvl w:val="0"/>
          <w:numId w:val="2"/>
        </w:numPr>
        <w:rPr>
          <w:sz w:val="24"/>
          <w:szCs w:val="24"/>
        </w:rPr>
      </w:pPr>
      <w:r w:rsidRPr="008E1372">
        <w:rPr>
          <w:b/>
          <w:bCs/>
          <w:sz w:val="24"/>
          <w:szCs w:val="24"/>
        </w:rPr>
        <w:t>Ans:</w:t>
      </w:r>
      <w:r w:rsidRPr="008E1372">
        <w:rPr>
          <w:sz w:val="24"/>
          <w:szCs w:val="24"/>
        </w:rPr>
        <w:t xml:space="preserve"> Components in </w:t>
      </w:r>
      <w:proofErr w:type="spellStart"/>
      <w:proofErr w:type="gramStart"/>
      <w:r w:rsidRPr="008E1372">
        <w:rPr>
          <w:sz w:val="24"/>
          <w:szCs w:val="24"/>
        </w:rPr>
        <w:t>ui.apps</w:t>
      </w:r>
      <w:proofErr w:type="spellEnd"/>
      <w:proofErr w:type="gramEnd"/>
      <w:r w:rsidRPr="008E1372">
        <w:rPr>
          <w:sz w:val="24"/>
          <w:szCs w:val="24"/>
        </w:rPr>
        <w:t xml:space="preserve"> are usually organized in folders. Each component folder contains:</w:t>
      </w:r>
    </w:p>
    <w:p w14:paraId="1B8FAFA4" w14:textId="77777777" w:rsidR="00460188" w:rsidRPr="00460188" w:rsidRDefault="00460188" w:rsidP="00460188">
      <w:pPr>
        <w:numPr>
          <w:ilvl w:val="1"/>
          <w:numId w:val="2"/>
        </w:numPr>
        <w:rPr>
          <w:sz w:val="24"/>
          <w:szCs w:val="24"/>
        </w:rPr>
      </w:pPr>
      <w:r w:rsidRPr="00460188">
        <w:rPr>
          <w:b/>
          <w:bCs/>
          <w:sz w:val="24"/>
          <w:szCs w:val="24"/>
        </w:rPr>
        <w:t>HTL (HTML Template Language) files</w:t>
      </w:r>
      <w:r w:rsidRPr="00460188">
        <w:rPr>
          <w:sz w:val="24"/>
          <w:szCs w:val="24"/>
        </w:rPr>
        <w:t xml:space="preserve"> that define the component’s view.</w:t>
      </w:r>
    </w:p>
    <w:p w14:paraId="7251F9D2" w14:textId="77777777" w:rsidR="00460188" w:rsidRPr="00460188" w:rsidRDefault="00460188" w:rsidP="00460188">
      <w:pPr>
        <w:numPr>
          <w:ilvl w:val="1"/>
          <w:numId w:val="2"/>
        </w:numPr>
        <w:rPr>
          <w:sz w:val="24"/>
          <w:szCs w:val="24"/>
        </w:rPr>
      </w:pPr>
      <w:r w:rsidRPr="00460188">
        <w:rPr>
          <w:b/>
          <w:bCs/>
          <w:sz w:val="24"/>
          <w:szCs w:val="24"/>
        </w:rPr>
        <w:t>XML files</w:t>
      </w:r>
      <w:r w:rsidRPr="00460188">
        <w:rPr>
          <w:sz w:val="24"/>
          <w:szCs w:val="24"/>
        </w:rPr>
        <w:t xml:space="preserve"> that define dialogs (for authoring) and properties.</w:t>
      </w:r>
    </w:p>
    <w:p w14:paraId="4DE9E5EC" w14:textId="77777777" w:rsidR="00460188" w:rsidRPr="00460188" w:rsidRDefault="00460188" w:rsidP="00460188">
      <w:pPr>
        <w:numPr>
          <w:ilvl w:val="1"/>
          <w:numId w:val="2"/>
        </w:numPr>
        <w:rPr>
          <w:sz w:val="24"/>
          <w:szCs w:val="24"/>
        </w:rPr>
      </w:pPr>
      <w:r w:rsidRPr="00460188">
        <w:rPr>
          <w:b/>
          <w:bCs/>
          <w:sz w:val="24"/>
          <w:szCs w:val="24"/>
        </w:rPr>
        <w:t>Client libraries</w:t>
      </w:r>
      <w:r w:rsidRPr="00460188">
        <w:rPr>
          <w:sz w:val="24"/>
          <w:szCs w:val="24"/>
        </w:rPr>
        <w:t xml:space="preserve"> (if required) that provide CSS and JavaScript.</w:t>
      </w:r>
    </w:p>
    <w:p w14:paraId="6214BE31" w14:textId="212679A9" w:rsidR="00460188" w:rsidRPr="00460188" w:rsidRDefault="00460188" w:rsidP="00460188">
      <w:pPr>
        <w:rPr>
          <w:sz w:val="24"/>
          <w:szCs w:val="24"/>
        </w:rPr>
      </w:pPr>
    </w:p>
    <w:p w14:paraId="1F644DA2" w14:textId="77777777" w:rsidR="00460188" w:rsidRPr="00460188" w:rsidRDefault="00460188" w:rsidP="00460188">
      <w:pPr>
        <w:rPr>
          <w:sz w:val="24"/>
          <w:szCs w:val="24"/>
        </w:rPr>
      </w:pPr>
      <w:r w:rsidRPr="00460188">
        <w:rPr>
          <w:b/>
          <w:bCs/>
          <w:sz w:val="24"/>
          <w:szCs w:val="24"/>
        </w:rPr>
        <w:t>Hello World Component:</w:t>
      </w:r>
    </w:p>
    <w:p w14:paraId="66030FCC" w14:textId="77777777" w:rsidR="00460188" w:rsidRPr="008E1372" w:rsidRDefault="00460188" w:rsidP="00460188">
      <w:pPr>
        <w:numPr>
          <w:ilvl w:val="0"/>
          <w:numId w:val="1"/>
        </w:numPr>
        <w:rPr>
          <w:sz w:val="24"/>
          <w:szCs w:val="24"/>
        </w:rPr>
      </w:pPr>
      <w:r w:rsidRPr="00460188">
        <w:rPr>
          <w:sz w:val="24"/>
          <w:szCs w:val="24"/>
        </w:rPr>
        <w:t xml:space="preserve">Where is the Hello World component located in both core and </w:t>
      </w:r>
      <w:proofErr w:type="spellStart"/>
      <w:proofErr w:type="gramStart"/>
      <w:r w:rsidRPr="00460188">
        <w:rPr>
          <w:sz w:val="24"/>
          <w:szCs w:val="24"/>
        </w:rPr>
        <w:t>ui.apps</w:t>
      </w:r>
      <w:proofErr w:type="spellEnd"/>
      <w:proofErr w:type="gramEnd"/>
      <w:r w:rsidRPr="00460188">
        <w:rPr>
          <w:sz w:val="24"/>
          <w:szCs w:val="24"/>
        </w:rPr>
        <w:t>?</w:t>
      </w:r>
    </w:p>
    <w:p w14:paraId="7A82B6D5" w14:textId="77777777" w:rsidR="00460188" w:rsidRPr="008E1372" w:rsidRDefault="00460188" w:rsidP="00460188">
      <w:pPr>
        <w:ind w:left="360"/>
        <w:rPr>
          <w:b/>
          <w:bCs/>
          <w:sz w:val="24"/>
          <w:szCs w:val="24"/>
        </w:rPr>
      </w:pPr>
      <w:r w:rsidRPr="008E1372">
        <w:rPr>
          <w:b/>
          <w:bCs/>
          <w:sz w:val="24"/>
          <w:szCs w:val="24"/>
        </w:rPr>
        <w:t xml:space="preserve">Ans: </w:t>
      </w:r>
    </w:p>
    <w:p w14:paraId="004907E1" w14:textId="1E31E09D" w:rsidR="00460188" w:rsidRDefault="00460188" w:rsidP="00460188">
      <w:pPr>
        <w:ind w:left="360"/>
        <w:rPr>
          <w:sz w:val="24"/>
          <w:szCs w:val="24"/>
        </w:rPr>
      </w:pPr>
      <w:r w:rsidRPr="008E1372">
        <w:rPr>
          <w:b/>
          <w:bCs/>
          <w:sz w:val="24"/>
          <w:szCs w:val="24"/>
        </w:rPr>
        <w:t>In Core:</w:t>
      </w:r>
      <w:r w:rsidRPr="008E1372">
        <w:rPr>
          <w:sz w:val="24"/>
          <w:szCs w:val="24"/>
        </w:rPr>
        <w:br/>
        <w:t>The Java implementation of the Hello World component (for example, an OSGi service or servlet) is in the core module.</w:t>
      </w:r>
    </w:p>
    <w:p w14:paraId="0946FE12" w14:textId="7418382D" w:rsidR="001E1BE7" w:rsidRPr="008E1372" w:rsidRDefault="001E1BE7" w:rsidP="00460188">
      <w:pPr>
        <w:ind w:left="360"/>
        <w:rPr>
          <w:sz w:val="24"/>
          <w:szCs w:val="24"/>
        </w:rPr>
      </w:pPr>
      <w:r>
        <w:rPr>
          <w:noProof/>
          <w:sz w:val="24"/>
          <w:szCs w:val="24"/>
        </w:rPr>
        <w:lastRenderedPageBreak/>
        <w:drawing>
          <wp:inline distT="0" distB="0" distL="0" distR="0" wp14:anchorId="602FFBE0" wp14:editId="6743681F">
            <wp:extent cx="5731510" cy="3223895"/>
            <wp:effectExtent l="0" t="0" r="2540" b="0"/>
            <wp:docPr id="107855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375" name="Picture 107855837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988AA5" w14:textId="3035E228" w:rsidR="00460188" w:rsidRDefault="00460188" w:rsidP="00460188">
      <w:pPr>
        <w:ind w:left="360"/>
        <w:rPr>
          <w:sz w:val="24"/>
          <w:szCs w:val="24"/>
        </w:rPr>
      </w:pPr>
      <w:r w:rsidRPr="008E1372">
        <w:rPr>
          <w:sz w:val="24"/>
          <w:szCs w:val="24"/>
        </w:rPr>
        <w:t xml:space="preserve"> </w:t>
      </w:r>
      <w:r w:rsidRPr="008E1372">
        <w:rPr>
          <w:b/>
          <w:bCs/>
          <w:sz w:val="24"/>
          <w:szCs w:val="24"/>
        </w:rPr>
        <w:t xml:space="preserve">In </w:t>
      </w:r>
      <w:proofErr w:type="spellStart"/>
      <w:proofErr w:type="gramStart"/>
      <w:r w:rsidRPr="008E1372">
        <w:rPr>
          <w:b/>
          <w:bCs/>
          <w:sz w:val="24"/>
          <w:szCs w:val="24"/>
        </w:rPr>
        <w:t>ui.apps</w:t>
      </w:r>
      <w:proofErr w:type="spellEnd"/>
      <w:proofErr w:type="gramEnd"/>
      <w:r w:rsidRPr="008E1372">
        <w:rPr>
          <w:b/>
          <w:bCs/>
          <w:sz w:val="24"/>
          <w:szCs w:val="24"/>
        </w:rPr>
        <w:t>:</w:t>
      </w:r>
      <w:r w:rsidRPr="008E1372">
        <w:rPr>
          <w:sz w:val="24"/>
          <w:szCs w:val="24"/>
        </w:rPr>
        <w:br/>
        <w:t xml:space="preserve">The presentation part (HTL script and component configuration) is in the </w:t>
      </w:r>
      <w:proofErr w:type="spellStart"/>
      <w:r w:rsidRPr="008E1372">
        <w:rPr>
          <w:sz w:val="24"/>
          <w:szCs w:val="24"/>
        </w:rPr>
        <w:t>ui.apps</w:t>
      </w:r>
      <w:proofErr w:type="spellEnd"/>
      <w:r w:rsidRPr="008E1372">
        <w:rPr>
          <w:sz w:val="24"/>
          <w:szCs w:val="24"/>
        </w:rPr>
        <w:t xml:space="preserve"> module under a component folder.</w:t>
      </w:r>
    </w:p>
    <w:p w14:paraId="4CE54E93" w14:textId="0101949D" w:rsidR="001E1BE7" w:rsidRPr="00460188" w:rsidRDefault="001E1BE7" w:rsidP="00460188">
      <w:pPr>
        <w:ind w:left="360"/>
        <w:rPr>
          <w:sz w:val="24"/>
          <w:szCs w:val="24"/>
        </w:rPr>
      </w:pPr>
      <w:r>
        <w:rPr>
          <w:noProof/>
          <w:sz w:val="24"/>
          <w:szCs w:val="24"/>
        </w:rPr>
        <w:drawing>
          <wp:inline distT="0" distB="0" distL="0" distR="0" wp14:anchorId="34AEF85E" wp14:editId="3E3A8D16">
            <wp:extent cx="5731510" cy="3223895"/>
            <wp:effectExtent l="0" t="0" r="2540" b="0"/>
            <wp:docPr id="435453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3364" name="Picture 4354533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81FE0C" w14:textId="77777777" w:rsidR="00460188" w:rsidRPr="008E1372" w:rsidRDefault="00460188" w:rsidP="00460188">
      <w:pPr>
        <w:numPr>
          <w:ilvl w:val="0"/>
          <w:numId w:val="1"/>
        </w:numPr>
        <w:rPr>
          <w:sz w:val="24"/>
          <w:szCs w:val="24"/>
        </w:rPr>
      </w:pPr>
      <w:r w:rsidRPr="00460188">
        <w:rPr>
          <w:sz w:val="24"/>
          <w:szCs w:val="24"/>
        </w:rPr>
        <w:t>Explain the Java class (in core) for the Hello World component.</w:t>
      </w:r>
    </w:p>
    <w:p w14:paraId="7C694335" w14:textId="742A6634" w:rsidR="00422F0E" w:rsidRPr="00460188" w:rsidRDefault="00422F0E" w:rsidP="00422F0E">
      <w:pPr>
        <w:ind w:left="360"/>
        <w:rPr>
          <w:sz w:val="24"/>
          <w:szCs w:val="24"/>
        </w:rPr>
      </w:pPr>
      <w:r w:rsidRPr="008E1372">
        <w:rPr>
          <w:b/>
          <w:bCs/>
          <w:sz w:val="24"/>
          <w:szCs w:val="24"/>
        </w:rPr>
        <w:t>Ans:</w:t>
      </w:r>
      <w:r w:rsidRPr="008E1372">
        <w:rPr>
          <w:sz w:val="24"/>
          <w:szCs w:val="24"/>
        </w:rPr>
        <w:t xml:space="preserve"> This class might register itself as an OSGi component. It could provide a simple method or service that returns a "Hello World" message or logs the message. The class is compiled into an OSGi bundle that AEM runs.</w:t>
      </w:r>
    </w:p>
    <w:p w14:paraId="7BFBCC47" w14:textId="77777777" w:rsidR="00460188" w:rsidRPr="008E1372" w:rsidRDefault="00460188" w:rsidP="00460188">
      <w:pPr>
        <w:numPr>
          <w:ilvl w:val="0"/>
          <w:numId w:val="1"/>
        </w:numPr>
        <w:rPr>
          <w:sz w:val="24"/>
          <w:szCs w:val="24"/>
        </w:rPr>
      </w:pPr>
      <w:r w:rsidRPr="00460188">
        <w:rPr>
          <w:sz w:val="24"/>
          <w:szCs w:val="24"/>
        </w:rPr>
        <w:t xml:space="preserve">How does the HTL script work in </w:t>
      </w:r>
      <w:proofErr w:type="spellStart"/>
      <w:proofErr w:type="gramStart"/>
      <w:r w:rsidRPr="00460188">
        <w:rPr>
          <w:sz w:val="24"/>
          <w:szCs w:val="24"/>
        </w:rPr>
        <w:t>ui.apps</w:t>
      </w:r>
      <w:proofErr w:type="spellEnd"/>
      <w:proofErr w:type="gramEnd"/>
      <w:r w:rsidRPr="00460188">
        <w:rPr>
          <w:sz w:val="24"/>
          <w:szCs w:val="24"/>
        </w:rPr>
        <w:t xml:space="preserve"> for Hello World?</w:t>
      </w:r>
    </w:p>
    <w:p w14:paraId="64C3A993" w14:textId="14ED611D" w:rsidR="00D90DFC" w:rsidRPr="00460188" w:rsidRDefault="00422F0E" w:rsidP="000719A8">
      <w:pPr>
        <w:ind w:left="360"/>
        <w:rPr>
          <w:sz w:val="24"/>
          <w:szCs w:val="24"/>
        </w:rPr>
      </w:pPr>
      <w:r w:rsidRPr="008E1372">
        <w:rPr>
          <w:b/>
          <w:bCs/>
          <w:sz w:val="24"/>
          <w:szCs w:val="24"/>
        </w:rPr>
        <w:lastRenderedPageBreak/>
        <w:t>Ans:</w:t>
      </w:r>
      <w:r w:rsidRPr="008E1372">
        <w:rPr>
          <w:sz w:val="24"/>
          <w:szCs w:val="24"/>
        </w:rPr>
        <w:t xml:space="preserve"> The HTL file (e.g., helloWorld.html) is used to render the Hello World message on a page. It typically retrieves data (if needed) from the Java class or uses static text.</w:t>
      </w:r>
    </w:p>
    <w:p w14:paraId="05D8A94C" w14:textId="77777777" w:rsidR="00460188" w:rsidRPr="008E1372" w:rsidRDefault="00460188" w:rsidP="00460188">
      <w:pPr>
        <w:numPr>
          <w:ilvl w:val="0"/>
          <w:numId w:val="1"/>
        </w:numPr>
        <w:rPr>
          <w:sz w:val="24"/>
          <w:szCs w:val="24"/>
        </w:rPr>
      </w:pPr>
      <w:r w:rsidRPr="00460188">
        <w:rPr>
          <w:sz w:val="24"/>
          <w:szCs w:val="24"/>
        </w:rPr>
        <w:t>How are properties and dialogs defined for this component?</w:t>
      </w:r>
    </w:p>
    <w:p w14:paraId="1867F215" w14:textId="77777777" w:rsidR="00422F0E" w:rsidRPr="008E1372" w:rsidRDefault="00422F0E" w:rsidP="00422F0E">
      <w:pPr>
        <w:ind w:left="360"/>
        <w:rPr>
          <w:sz w:val="24"/>
          <w:szCs w:val="24"/>
        </w:rPr>
      </w:pPr>
      <w:r w:rsidRPr="008E1372">
        <w:rPr>
          <w:b/>
          <w:bCs/>
          <w:sz w:val="24"/>
          <w:szCs w:val="24"/>
        </w:rPr>
        <w:t>Ans:</w:t>
      </w:r>
      <w:r w:rsidRPr="008E1372">
        <w:rPr>
          <w:sz w:val="24"/>
          <w:szCs w:val="24"/>
        </w:rPr>
        <w:t xml:space="preserve"> </w:t>
      </w:r>
    </w:p>
    <w:p w14:paraId="62E4A7A8" w14:textId="6CBC8C86" w:rsidR="00422F0E" w:rsidRPr="008E1372" w:rsidRDefault="00422F0E" w:rsidP="00422F0E">
      <w:pPr>
        <w:ind w:left="360"/>
        <w:rPr>
          <w:sz w:val="24"/>
          <w:szCs w:val="24"/>
        </w:rPr>
      </w:pPr>
      <w:r w:rsidRPr="008E1372">
        <w:rPr>
          <w:sz w:val="24"/>
          <w:szCs w:val="24"/>
        </w:rPr>
        <w:t>The component’s configuration is defined using XML files:</w:t>
      </w:r>
    </w:p>
    <w:p w14:paraId="7900CDAA" w14:textId="77777777" w:rsidR="00422F0E" w:rsidRPr="00422F0E" w:rsidRDefault="00422F0E" w:rsidP="00422F0E">
      <w:pPr>
        <w:numPr>
          <w:ilvl w:val="1"/>
          <w:numId w:val="3"/>
        </w:numPr>
        <w:rPr>
          <w:sz w:val="24"/>
          <w:szCs w:val="24"/>
        </w:rPr>
      </w:pPr>
      <w:r w:rsidRPr="00422F0E">
        <w:rPr>
          <w:b/>
          <w:bCs/>
          <w:sz w:val="24"/>
          <w:szCs w:val="24"/>
        </w:rPr>
        <w:t>Properties:</w:t>
      </w:r>
      <w:r w:rsidRPr="00422F0E">
        <w:rPr>
          <w:sz w:val="24"/>
          <w:szCs w:val="24"/>
        </w:rPr>
        <w:t xml:space="preserve"> Define default values and settings.</w:t>
      </w:r>
    </w:p>
    <w:p w14:paraId="2EDEF9B4" w14:textId="77777777" w:rsidR="00422F0E" w:rsidRPr="00422F0E" w:rsidRDefault="00422F0E" w:rsidP="00422F0E">
      <w:pPr>
        <w:numPr>
          <w:ilvl w:val="1"/>
          <w:numId w:val="3"/>
        </w:numPr>
        <w:rPr>
          <w:sz w:val="24"/>
          <w:szCs w:val="24"/>
        </w:rPr>
      </w:pPr>
      <w:r w:rsidRPr="00422F0E">
        <w:rPr>
          <w:b/>
          <w:bCs/>
          <w:sz w:val="24"/>
          <w:szCs w:val="24"/>
        </w:rPr>
        <w:t>Dialogs:</w:t>
      </w:r>
      <w:r w:rsidRPr="00422F0E">
        <w:rPr>
          <w:sz w:val="24"/>
          <w:szCs w:val="24"/>
        </w:rPr>
        <w:t xml:space="preserve"> Define the authoring interface (what fields an author can edit in the AEM Touch UI).</w:t>
      </w:r>
    </w:p>
    <w:p w14:paraId="3189DBA5" w14:textId="3B1E4D7A" w:rsidR="00422F0E" w:rsidRPr="00460188" w:rsidRDefault="00422F0E" w:rsidP="00422F0E">
      <w:pPr>
        <w:rPr>
          <w:sz w:val="24"/>
          <w:szCs w:val="24"/>
        </w:rPr>
      </w:pPr>
    </w:p>
    <w:p w14:paraId="63E3727E" w14:textId="1BC70D83" w:rsidR="00460188" w:rsidRPr="002A3A87" w:rsidRDefault="00422F0E" w:rsidP="00460188">
      <w:pPr>
        <w:rPr>
          <w:b/>
          <w:bCs/>
          <w:sz w:val="24"/>
          <w:szCs w:val="24"/>
        </w:rPr>
      </w:pPr>
      <w:r w:rsidRPr="002A3A87">
        <w:rPr>
          <w:b/>
          <w:bCs/>
          <w:sz w:val="24"/>
          <w:szCs w:val="24"/>
        </w:rPr>
        <w:t>5.</w:t>
      </w:r>
      <w:r w:rsidR="00460188" w:rsidRPr="00460188">
        <w:rPr>
          <w:b/>
          <w:bCs/>
          <w:sz w:val="24"/>
          <w:szCs w:val="24"/>
        </w:rPr>
        <w:t xml:space="preserve">What are the different types of AEM modules (core, </w:t>
      </w:r>
      <w:proofErr w:type="spellStart"/>
      <w:proofErr w:type="gramStart"/>
      <w:r w:rsidR="00460188" w:rsidRPr="00460188">
        <w:rPr>
          <w:b/>
          <w:bCs/>
          <w:sz w:val="24"/>
          <w:szCs w:val="24"/>
        </w:rPr>
        <w:t>ui.apps</w:t>
      </w:r>
      <w:proofErr w:type="spellEnd"/>
      <w:proofErr w:type="gramEnd"/>
      <w:r w:rsidR="00460188" w:rsidRPr="00460188">
        <w:rPr>
          <w:b/>
          <w:bCs/>
          <w:sz w:val="24"/>
          <w:szCs w:val="24"/>
        </w:rPr>
        <w:t xml:space="preserve">, </w:t>
      </w:r>
      <w:proofErr w:type="spellStart"/>
      <w:r w:rsidR="00460188" w:rsidRPr="00460188">
        <w:rPr>
          <w:b/>
          <w:bCs/>
          <w:sz w:val="24"/>
          <w:szCs w:val="24"/>
        </w:rPr>
        <w:t>ui.content</w:t>
      </w:r>
      <w:proofErr w:type="spellEnd"/>
      <w:r w:rsidR="00460188" w:rsidRPr="00460188">
        <w:rPr>
          <w:b/>
          <w:bCs/>
          <w:sz w:val="24"/>
          <w:szCs w:val="24"/>
        </w:rPr>
        <w:t>, etc.)?</w:t>
      </w:r>
    </w:p>
    <w:p w14:paraId="428AEF47" w14:textId="77777777" w:rsidR="00422F0E" w:rsidRPr="008E1372" w:rsidRDefault="00422F0E" w:rsidP="00422F0E">
      <w:pPr>
        <w:rPr>
          <w:b/>
          <w:bCs/>
          <w:sz w:val="24"/>
          <w:szCs w:val="24"/>
        </w:rPr>
      </w:pPr>
      <w:r w:rsidRPr="008E1372">
        <w:rPr>
          <w:b/>
          <w:bCs/>
          <w:sz w:val="24"/>
          <w:szCs w:val="24"/>
        </w:rPr>
        <w:t xml:space="preserve">Ans: </w:t>
      </w:r>
    </w:p>
    <w:p w14:paraId="3A0E991A" w14:textId="0C0F505E" w:rsidR="00422F0E" w:rsidRPr="008E1372" w:rsidRDefault="00422F0E" w:rsidP="00422F0E">
      <w:pPr>
        <w:numPr>
          <w:ilvl w:val="0"/>
          <w:numId w:val="4"/>
        </w:numPr>
        <w:rPr>
          <w:sz w:val="24"/>
          <w:szCs w:val="24"/>
        </w:rPr>
      </w:pPr>
      <w:r w:rsidRPr="008E1372">
        <w:rPr>
          <w:sz w:val="24"/>
          <w:szCs w:val="24"/>
        </w:rPr>
        <w:t>core: Contains backend Java code and OSGi services.</w:t>
      </w:r>
    </w:p>
    <w:p w14:paraId="5D144BE4" w14:textId="77777777" w:rsidR="00422F0E" w:rsidRPr="00422F0E" w:rsidRDefault="00422F0E" w:rsidP="00422F0E">
      <w:pPr>
        <w:numPr>
          <w:ilvl w:val="0"/>
          <w:numId w:val="4"/>
        </w:numPr>
        <w:rPr>
          <w:sz w:val="24"/>
          <w:szCs w:val="24"/>
        </w:rPr>
      </w:pPr>
      <w:proofErr w:type="spellStart"/>
      <w:proofErr w:type="gramStart"/>
      <w:r w:rsidRPr="00422F0E">
        <w:rPr>
          <w:sz w:val="24"/>
          <w:szCs w:val="24"/>
        </w:rPr>
        <w:t>ui.apps</w:t>
      </w:r>
      <w:proofErr w:type="spellEnd"/>
      <w:proofErr w:type="gramEnd"/>
      <w:r w:rsidRPr="00422F0E">
        <w:rPr>
          <w:sz w:val="24"/>
          <w:szCs w:val="24"/>
        </w:rPr>
        <w:t>: Contains front-end components, dialogs, and client libraries that are installed into the AEM repository.</w:t>
      </w:r>
    </w:p>
    <w:p w14:paraId="6EB054AC" w14:textId="77777777" w:rsidR="00422F0E" w:rsidRPr="00422F0E" w:rsidRDefault="00422F0E" w:rsidP="00422F0E">
      <w:pPr>
        <w:numPr>
          <w:ilvl w:val="0"/>
          <w:numId w:val="4"/>
        </w:numPr>
        <w:rPr>
          <w:sz w:val="24"/>
          <w:szCs w:val="24"/>
        </w:rPr>
      </w:pPr>
      <w:proofErr w:type="spellStart"/>
      <w:proofErr w:type="gramStart"/>
      <w:r w:rsidRPr="00422F0E">
        <w:rPr>
          <w:sz w:val="24"/>
          <w:szCs w:val="24"/>
        </w:rPr>
        <w:t>ui.content</w:t>
      </w:r>
      <w:proofErr w:type="spellEnd"/>
      <w:proofErr w:type="gramEnd"/>
      <w:r w:rsidRPr="00422F0E">
        <w:rPr>
          <w:sz w:val="24"/>
          <w:szCs w:val="24"/>
        </w:rPr>
        <w:t>: Often includes sample content or content configuration.</w:t>
      </w:r>
    </w:p>
    <w:p w14:paraId="399748C2" w14:textId="77777777" w:rsidR="00D90DFC" w:rsidRDefault="00422F0E" w:rsidP="00AC3683">
      <w:pPr>
        <w:numPr>
          <w:ilvl w:val="0"/>
          <w:numId w:val="4"/>
        </w:numPr>
        <w:rPr>
          <w:sz w:val="24"/>
          <w:szCs w:val="24"/>
        </w:rPr>
      </w:pPr>
      <w:proofErr w:type="spellStart"/>
      <w:r w:rsidRPr="00422F0E">
        <w:rPr>
          <w:sz w:val="24"/>
          <w:szCs w:val="24"/>
        </w:rPr>
        <w:t>ui.config</w:t>
      </w:r>
      <w:proofErr w:type="spellEnd"/>
      <w:r w:rsidRPr="00422F0E">
        <w:rPr>
          <w:sz w:val="24"/>
          <w:szCs w:val="24"/>
        </w:rPr>
        <w:t>: Holds configuration settings and design properties.</w:t>
      </w:r>
    </w:p>
    <w:p w14:paraId="45E4B300" w14:textId="63FE9B43" w:rsidR="00D90DFC" w:rsidRPr="00422F0E" w:rsidRDefault="00D90DFC" w:rsidP="00D90DFC">
      <w:pPr>
        <w:ind w:left="720"/>
        <w:rPr>
          <w:sz w:val="24"/>
          <w:szCs w:val="24"/>
        </w:rPr>
      </w:pPr>
      <w:r>
        <w:rPr>
          <w:noProof/>
          <w:sz w:val="24"/>
          <w:szCs w:val="24"/>
        </w:rPr>
        <w:drawing>
          <wp:inline distT="0" distB="0" distL="0" distR="0" wp14:anchorId="522409A4" wp14:editId="30B39155">
            <wp:extent cx="5731510" cy="3223895"/>
            <wp:effectExtent l="0" t="0" r="2540" b="0"/>
            <wp:docPr id="203505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5285" name="Picture 2035052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4F0671" w14:textId="7C33D263" w:rsidR="00422F0E" w:rsidRPr="00460188" w:rsidRDefault="00422F0E" w:rsidP="00460188">
      <w:pPr>
        <w:rPr>
          <w:b/>
          <w:bCs/>
          <w:sz w:val="24"/>
          <w:szCs w:val="24"/>
        </w:rPr>
      </w:pPr>
    </w:p>
    <w:p w14:paraId="27AC3A38" w14:textId="3BE3961A" w:rsidR="00460188" w:rsidRPr="002A3A87" w:rsidRDefault="00422F0E" w:rsidP="00460188">
      <w:pPr>
        <w:rPr>
          <w:b/>
          <w:bCs/>
          <w:sz w:val="24"/>
          <w:szCs w:val="24"/>
        </w:rPr>
      </w:pPr>
      <w:r w:rsidRPr="002A3A87">
        <w:rPr>
          <w:b/>
          <w:bCs/>
          <w:sz w:val="24"/>
          <w:szCs w:val="24"/>
        </w:rPr>
        <w:t>6.</w:t>
      </w:r>
      <w:r w:rsidR="00460188" w:rsidRPr="00460188">
        <w:rPr>
          <w:b/>
          <w:bCs/>
          <w:sz w:val="24"/>
          <w:szCs w:val="24"/>
        </w:rPr>
        <w:t>How does Maven build these modules?</w:t>
      </w:r>
    </w:p>
    <w:p w14:paraId="4A5FE363" w14:textId="77777777" w:rsidR="00422F0E" w:rsidRPr="008E1372" w:rsidRDefault="00422F0E" w:rsidP="00422F0E">
      <w:pPr>
        <w:rPr>
          <w:b/>
          <w:bCs/>
          <w:sz w:val="24"/>
          <w:szCs w:val="24"/>
        </w:rPr>
      </w:pPr>
      <w:r w:rsidRPr="008E1372">
        <w:rPr>
          <w:b/>
          <w:bCs/>
          <w:sz w:val="24"/>
          <w:szCs w:val="24"/>
        </w:rPr>
        <w:t xml:space="preserve">Ans: </w:t>
      </w:r>
    </w:p>
    <w:p w14:paraId="684B67CF" w14:textId="4B9C6873" w:rsidR="00422F0E" w:rsidRPr="008E1372" w:rsidRDefault="00422F0E" w:rsidP="00422F0E">
      <w:pPr>
        <w:rPr>
          <w:sz w:val="24"/>
          <w:szCs w:val="24"/>
        </w:rPr>
      </w:pPr>
      <w:r w:rsidRPr="008E1372">
        <w:rPr>
          <w:sz w:val="24"/>
          <w:szCs w:val="24"/>
        </w:rPr>
        <w:lastRenderedPageBreak/>
        <w:t>Maven is set up as a multi-module project where a parent POM aggregates all modules. It processes each module in order:</w:t>
      </w:r>
    </w:p>
    <w:p w14:paraId="2FDA4FA9" w14:textId="77777777" w:rsidR="00422F0E" w:rsidRPr="00422F0E" w:rsidRDefault="00422F0E" w:rsidP="00422F0E">
      <w:pPr>
        <w:numPr>
          <w:ilvl w:val="0"/>
          <w:numId w:val="5"/>
        </w:numPr>
        <w:rPr>
          <w:sz w:val="24"/>
          <w:szCs w:val="24"/>
        </w:rPr>
      </w:pPr>
      <w:r w:rsidRPr="00422F0E">
        <w:rPr>
          <w:b/>
          <w:bCs/>
          <w:sz w:val="24"/>
          <w:szCs w:val="24"/>
        </w:rPr>
        <w:t>core:</w:t>
      </w:r>
      <w:r w:rsidRPr="00422F0E">
        <w:rPr>
          <w:sz w:val="24"/>
          <w:szCs w:val="24"/>
        </w:rPr>
        <w:t xml:space="preserve"> Compiles Java code and packages it as an OSGi bundle (JAR).</w:t>
      </w:r>
    </w:p>
    <w:p w14:paraId="652EC99A" w14:textId="77777777" w:rsidR="00422F0E" w:rsidRPr="00422F0E" w:rsidRDefault="00422F0E" w:rsidP="00422F0E">
      <w:pPr>
        <w:numPr>
          <w:ilvl w:val="0"/>
          <w:numId w:val="5"/>
        </w:numPr>
        <w:rPr>
          <w:sz w:val="24"/>
          <w:szCs w:val="24"/>
        </w:rPr>
      </w:pPr>
      <w:proofErr w:type="spellStart"/>
      <w:proofErr w:type="gramStart"/>
      <w:r w:rsidRPr="00422F0E">
        <w:rPr>
          <w:b/>
          <w:bCs/>
          <w:sz w:val="24"/>
          <w:szCs w:val="24"/>
        </w:rPr>
        <w:t>ui.apps</w:t>
      </w:r>
      <w:proofErr w:type="spellEnd"/>
      <w:proofErr w:type="gramEnd"/>
      <w:r w:rsidRPr="00422F0E">
        <w:rPr>
          <w:b/>
          <w:bCs/>
          <w:sz w:val="24"/>
          <w:szCs w:val="24"/>
        </w:rPr>
        <w:t>:</w:t>
      </w:r>
      <w:r w:rsidRPr="00422F0E">
        <w:rPr>
          <w:sz w:val="24"/>
          <w:szCs w:val="24"/>
        </w:rPr>
        <w:t xml:space="preserve"> Packages the repository content as a ZIP file (content package).</w:t>
      </w:r>
    </w:p>
    <w:p w14:paraId="4EF91686" w14:textId="77777777" w:rsidR="00422F0E" w:rsidRPr="00422F0E" w:rsidRDefault="00422F0E" w:rsidP="00422F0E">
      <w:pPr>
        <w:numPr>
          <w:ilvl w:val="0"/>
          <w:numId w:val="5"/>
        </w:numPr>
        <w:rPr>
          <w:sz w:val="24"/>
          <w:szCs w:val="24"/>
        </w:rPr>
      </w:pPr>
      <w:r w:rsidRPr="00422F0E">
        <w:rPr>
          <w:b/>
          <w:bCs/>
          <w:sz w:val="24"/>
          <w:szCs w:val="24"/>
        </w:rPr>
        <w:t>Other modules</w:t>
      </w:r>
      <w:r w:rsidRPr="00422F0E">
        <w:rPr>
          <w:sz w:val="24"/>
          <w:szCs w:val="24"/>
        </w:rPr>
        <w:t xml:space="preserve"> (like </w:t>
      </w:r>
      <w:proofErr w:type="spellStart"/>
      <w:proofErr w:type="gramStart"/>
      <w:r w:rsidRPr="00422F0E">
        <w:rPr>
          <w:sz w:val="24"/>
          <w:szCs w:val="24"/>
        </w:rPr>
        <w:t>ui.content</w:t>
      </w:r>
      <w:proofErr w:type="spellEnd"/>
      <w:proofErr w:type="gramEnd"/>
      <w:r w:rsidRPr="00422F0E">
        <w:rPr>
          <w:sz w:val="24"/>
          <w:szCs w:val="24"/>
        </w:rPr>
        <w:t>) are built similarly based on their role.</w:t>
      </w:r>
    </w:p>
    <w:p w14:paraId="62D0F5D2" w14:textId="44E1FD01" w:rsidR="00422F0E" w:rsidRPr="00460188" w:rsidRDefault="00422F0E" w:rsidP="00460188">
      <w:pPr>
        <w:rPr>
          <w:b/>
          <w:bCs/>
          <w:sz w:val="24"/>
          <w:szCs w:val="24"/>
        </w:rPr>
      </w:pPr>
    </w:p>
    <w:p w14:paraId="15424625" w14:textId="6393D891" w:rsidR="00460188" w:rsidRPr="002A3A87" w:rsidRDefault="00422F0E" w:rsidP="00460188">
      <w:pPr>
        <w:rPr>
          <w:b/>
          <w:bCs/>
          <w:sz w:val="24"/>
          <w:szCs w:val="24"/>
        </w:rPr>
      </w:pPr>
      <w:r w:rsidRPr="002A3A87">
        <w:rPr>
          <w:b/>
          <w:bCs/>
          <w:sz w:val="24"/>
          <w:szCs w:val="24"/>
        </w:rPr>
        <w:t>7.</w:t>
      </w:r>
      <w:r w:rsidR="00460188" w:rsidRPr="00460188">
        <w:rPr>
          <w:b/>
          <w:bCs/>
          <w:sz w:val="24"/>
          <w:szCs w:val="24"/>
        </w:rPr>
        <w:t>Explain the build lifecycle of Maven in the context of AEM.</w:t>
      </w:r>
    </w:p>
    <w:p w14:paraId="1931933A" w14:textId="225A0053" w:rsidR="00422F0E" w:rsidRPr="008E1372" w:rsidRDefault="00422F0E" w:rsidP="00460188">
      <w:pPr>
        <w:rPr>
          <w:b/>
          <w:bCs/>
          <w:sz w:val="24"/>
          <w:szCs w:val="24"/>
        </w:rPr>
      </w:pPr>
      <w:r w:rsidRPr="008E1372">
        <w:rPr>
          <w:b/>
          <w:bCs/>
          <w:sz w:val="24"/>
          <w:szCs w:val="24"/>
        </w:rPr>
        <w:t>Ans:</w:t>
      </w:r>
    </w:p>
    <w:p w14:paraId="3860A9A9" w14:textId="77777777" w:rsidR="00422F0E" w:rsidRPr="00422F0E" w:rsidRDefault="00422F0E" w:rsidP="00422F0E">
      <w:pPr>
        <w:rPr>
          <w:sz w:val="24"/>
          <w:szCs w:val="24"/>
        </w:rPr>
      </w:pPr>
      <w:proofErr w:type="gramStart"/>
      <w:r w:rsidRPr="00422F0E">
        <w:rPr>
          <w:sz w:val="24"/>
          <w:szCs w:val="24"/>
        </w:rPr>
        <w:t xml:space="preserve">  </w:t>
      </w:r>
      <w:r w:rsidRPr="00422F0E">
        <w:rPr>
          <w:b/>
          <w:bCs/>
          <w:sz w:val="24"/>
          <w:szCs w:val="24"/>
        </w:rPr>
        <w:t>clean</w:t>
      </w:r>
      <w:proofErr w:type="gramEnd"/>
      <w:r w:rsidRPr="00422F0E">
        <w:rPr>
          <w:b/>
          <w:bCs/>
          <w:sz w:val="24"/>
          <w:szCs w:val="24"/>
        </w:rPr>
        <w:t>:</w:t>
      </w:r>
      <w:r w:rsidRPr="00422F0E">
        <w:rPr>
          <w:sz w:val="24"/>
          <w:szCs w:val="24"/>
        </w:rPr>
        <w:t xml:space="preserve"> Deletes old build files.</w:t>
      </w:r>
    </w:p>
    <w:p w14:paraId="6F5986FE" w14:textId="77777777" w:rsidR="00422F0E" w:rsidRPr="00422F0E" w:rsidRDefault="00422F0E" w:rsidP="00422F0E">
      <w:pPr>
        <w:rPr>
          <w:sz w:val="24"/>
          <w:szCs w:val="24"/>
        </w:rPr>
      </w:pPr>
      <w:proofErr w:type="gramStart"/>
      <w:r w:rsidRPr="00422F0E">
        <w:rPr>
          <w:sz w:val="24"/>
          <w:szCs w:val="24"/>
        </w:rPr>
        <w:t xml:space="preserve">  </w:t>
      </w:r>
      <w:r w:rsidRPr="00422F0E">
        <w:rPr>
          <w:b/>
          <w:bCs/>
          <w:sz w:val="24"/>
          <w:szCs w:val="24"/>
        </w:rPr>
        <w:t>compile</w:t>
      </w:r>
      <w:proofErr w:type="gramEnd"/>
      <w:r w:rsidRPr="00422F0E">
        <w:rPr>
          <w:b/>
          <w:bCs/>
          <w:sz w:val="24"/>
          <w:szCs w:val="24"/>
        </w:rPr>
        <w:t>:</w:t>
      </w:r>
      <w:r w:rsidRPr="00422F0E">
        <w:rPr>
          <w:sz w:val="24"/>
          <w:szCs w:val="24"/>
        </w:rPr>
        <w:t xml:space="preserve"> Compiles source code.</w:t>
      </w:r>
    </w:p>
    <w:p w14:paraId="589CACDE" w14:textId="77777777" w:rsidR="00422F0E" w:rsidRPr="00422F0E" w:rsidRDefault="00422F0E" w:rsidP="00422F0E">
      <w:pPr>
        <w:rPr>
          <w:sz w:val="24"/>
          <w:szCs w:val="24"/>
        </w:rPr>
      </w:pPr>
      <w:proofErr w:type="gramStart"/>
      <w:r w:rsidRPr="00422F0E">
        <w:rPr>
          <w:sz w:val="24"/>
          <w:szCs w:val="24"/>
        </w:rPr>
        <w:t xml:space="preserve">  </w:t>
      </w:r>
      <w:r w:rsidRPr="00422F0E">
        <w:rPr>
          <w:b/>
          <w:bCs/>
          <w:sz w:val="24"/>
          <w:szCs w:val="24"/>
        </w:rPr>
        <w:t>package</w:t>
      </w:r>
      <w:proofErr w:type="gramEnd"/>
      <w:r w:rsidRPr="00422F0E">
        <w:rPr>
          <w:b/>
          <w:bCs/>
          <w:sz w:val="24"/>
          <w:szCs w:val="24"/>
        </w:rPr>
        <w:t>:</w:t>
      </w:r>
      <w:r w:rsidRPr="00422F0E">
        <w:rPr>
          <w:sz w:val="24"/>
          <w:szCs w:val="24"/>
        </w:rPr>
        <w:t xml:space="preserve"> Creates artifacts (JARs, ZIPs).</w:t>
      </w:r>
    </w:p>
    <w:p w14:paraId="0DA09E63" w14:textId="77777777" w:rsidR="00422F0E" w:rsidRPr="00422F0E" w:rsidRDefault="00422F0E" w:rsidP="00422F0E">
      <w:pPr>
        <w:rPr>
          <w:sz w:val="24"/>
          <w:szCs w:val="24"/>
        </w:rPr>
      </w:pPr>
      <w:proofErr w:type="gramStart"/>
      <w:r w:rsidRPr="00422F0E">
        <w:rPr>
          <w:sz w:val="24"/>
          <w:szCs w:val="24"/>
        </w:rPr>
        <w:t xml:space="preserve">  </w:t>
      </w:r>
      <w:r w:rsidRPr="00422F0E">
        <w:rPr>
          <w:b/>
          <w:bCs/>
          <w:sz w:val="24"/>
          <w:szCs w:val="24"/>
        </w:rPr>
        <w:t>install</w:t>
      </w:r>
      <w:proofErr w:type="gramEnd"/>
      <w:r w:rsidRPr="00422F0E">
        <w:rPr>
          <w:b/>
          <w:bCs/>
          <w:sz w:val="24"/>
          <w:szCs w:val="24"/>
        </w:rPr>
        <w:t>:</w:t>
      </w:r>
      <w:r w:rsidRPr="00422F0E">
        <w:rPr>
          <w:sz w:val="24"/>
          <w:szCs w:val="24"/>
        </w:rPr>
        <w:t xml:space="preserve"> Places the artifacts into your local Maven repository.</w:t>
      </w:r>
    </w:p>
    <w:p w14:paraId="1A1F9DC8" w14:textId="65E8F85B" w:rsidR="00422F0E" w:rsidRPr="00460188" w:rsidRDefault="00422F0E" w:rsidP="00422F0E">
      <w:pPr>
        <w:rPr>
          <w:sz w:val="24"/>
          <w:szCs w:val="24"/>
        </w:rPr>
      </w:pPr>
      <w:proofErr w:type="gramStart"/>
      <w:r w:rsidRPr="008E1372">
        <w:rPr>
          <w:sz w:val="24"/>
          <w:szCs w:val="24"/>
        </w:rPr>
        <w:t xml:space="preserve">  </w:t>
      </w:r>
      <w:r w:rsidRPr="008E1372">
        <w:rPr>
          <w:b/>
          <w:bCs/>
          <w:sz w:val="24"/>
          <w:szCs w:val="24"/>
        </w:rPr>
        <w:t>deploy</w:t>
      </w:r>
      <w:proofErr w:type="gramEnd"/>
      <w:r w:rsidRPr="008E1372">
        <w:rPr>
          <w:b/>
          <w:bCs/>
          <w:sz w:val="24"/>
          <w:szCs w:val="24"/>
        </w:rPr>
        <w:t>:</w:t>
      </w:r>
      <w:r w:rsidRPr="008E1372">
        <w:rPr>
          <w:sz w:val="24"/>
          <w:szCs w:val="24"/>
        </w:rPr>
        <w:t xml:space="preserve"> With specific profiles, packages can be automatically deployed to AEM.</w:t>
      </w:r>
    </w:p>
    <w:p w14:paraId="2A89BE14" w14:textId="4143FF6F" w:rsidR="00460188" w:rsidRPr="002A3A87" w:rsidRDefault="00422F0E" w:rsidP="00460188">
      <w:pPr>
        <w:rPr>
          <w:b/>
          <w:bCs/>
          <w:sz w:val="24"/>
          <w:szCs w:val="24"/>
        </w:rPr>
      </w:pPr>
      <w:r w:rsidRPr="002A3A87">
        <w:rPr>
          <w:b/>
          <w:bCs/>
          <w:sz w:val="24"/>
          <w:szCs w:val="24"/>
        </w:rPr>
        <w:t>8.</w:t>
      </w:r>
      <w:r w:rsidR="00460188" w:rsidRPr="00460188">
        <w:rPr>
          <w:b/>
          <w:bCs/>
          <w:sz w:val="24"/>
          <w:szCs w:val="24"/>
        </w:rPr>
        <w:t>How are dependencies managed in pom.xml?</w:t>
      </w:r>
    </w:p>
    <w:p w14:paraId="081C5CD4" w14:textId="4AE2EB4E" w:rsidR="00422F0E" w:rsidRDefault="00422F0E" w:rsidP="00460188">
      <w:pPr>
        <w:rPr>
          <w:sz w:val="24"/>
          <w:szCs w:val="24"/>
        </w:rPr>
      </w:pPr>
      <w:r w:rsidRPr="008E1372">
        <w:rPr>
          <w:b/>
          <w:bCs/>
          <w:sz w:val="24"/>
          <w:szCs w:val="24"/>
        </w:rPr>
        <w:t>Ans:</w:t>
      </w:r>
      <w:r w:rsidRPr="008E1372">
        <w:rPr>
          <w:sz w:val="24"/>
          <w:szCs w:val="24"/>
        </w:rPr>
        <w:t xml:space="preserve"> The pom.xml files list all dependencies and plugins needed for the project. Maven downloads these libraries automatically from remote repositories, ensuring the project is built with the correct versions.</w:t>
      </w:r>
    </w:p>
    <w:p w14:paraId="02E4DBEF" w14:textId="6535F2D0" w:rsidR="000719A8" w:rsidRPr="00460188" w:rsidRDefault="000719A8" w:rsidP="00460188">
      <w:pPr>
        <w:rPr>
          <w:sz w:val="24"/>
          <w:szCs w:val="24"/>
        </w:rPr>
      </w:pPr>
      <w:r>
        <w:rPr>
          <w:noProof/>
          <w:sz w:val="24"/>
          <w:szCs w:val="24"/>
        </w:rPr>
        <w:drawing>
          <wp:inline distT="0" distB="0" distL="0" distR="0" wp14:anchorId="61B10E45" wp14:editId="0A183AD2">
            <wp:extent cx="5731510" cy="3223895"/>
            <wp:effectExtent l="0" t="0" r="2540" b="0"/>
            <wp:docPr id="519740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40316" name="Picture 5197403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4DC76E" w14:textId="5441659C" w:rsidR="00460188" w:rsidRPr="002A3A87" w:rsidRDefault="00422F0E" w:rsidP="00460188">
      <w:pPr>
        <w:rPr>
          <w:b/>
          <w:bCs/>
          <w:sz w:val="24"/>
          <w:szCs w:val="24"/>
        </w:rPr>
      </w:pPr>
      <w:r w:rsidRPr="002A3A87">
        <w:rPr>
          <w:b/>
          <w:bCs/>
          <w:sz w:val="24"/>
          <w:szCs w:val="24"/>
        </w:rPr>
        <w:t>9.</w:t>
      </w:r>
      <w:r w:rsidR="00460188" w:rsidRPr="00460188">
        <w:rPr>
          <w:b/>
          <w:bCs/>
          <w:sz w:val="24"/>
          <w:szCs w:val="24"/>
        </w:rPr>
        <w:t>Why is Maven used instead of other build tools?</w:t>
      </w:r>
    </w:p>
    <w:p w14:paraId="2286C9FD" w14:textId="3A25D566" w:rsidR="00422F0E" w:rsidRPr="00460188" w:rsidRDefault="00422F0E" w:rsidP="00460188">
      <w:pPr>
        <w:rPr>
          <w:sz w:val="24"/>
          <w:szCs w:val="24"/>
        </w:rPr>
      </w:pPr>
      <w:r w:rsidRPr="008E1372">
        <w:rPr>
          <w:b/>
          <w:bCs/>
          <w:sz w:val="24"/>
          <w:szCs w:val="24"/>
        </w:rPr>
        <w:lastRenderedPageBreak/>
        <w:t>Ans:</w:t>
      </w:r>
      <w:r w:rsidRPr="008E1372">
        <w:rPr>
          <w:sz w:val="24"/>
          <w:szCs w:val="24"/>
        </w:rPr>
        <w:t xml:space="preserve"> Maven is widely used because it standardizes project structure, automates builds and deployments, and manages dependencies and plugins seamlessly. It simplifies complex multi-module builds typical of AEM projects.</w:t>
      </w:r>
    </w:p>
    <w:p w14:paraId="1FE8895A" w14:textId="1B4F3382" w:rsidR="00460188" w:rsidRPr="002A3A87" w:rsidRDefault="00422F0E" w:rsidP="00460188">
      <w:pPr>
        <w:rPr>
          <w:b/>
          <w:bCs/>
          <w:sz w:val="24"/>
          <w:szCs w:val="24"/>
        </w:rPr>
      </w:pPr>
      <w:r w:rsidRPr="002A3A87">
        <w:rPr>
          <w:b/>
          <w:bCs/>
          <w:sz w:val="24"/>
          <w:szCs w:val="24"/>
        </w:rPr>
        <w:t>10.</w:t>
      </w:r>
      <w:r w:rsidR="00460188" w:rsidRPr="00460188">
        <w:rPr>
          <w:b/>
          <w:bCs/>
          <w:sz w:val="24"/>
          <w:szCs w:val="24"/>
        </w:rPr>
        <w:t>What advantages does Maven offer for AEM development?</w:t>
      </w:r>
    </w:p>
    <w:p w14:paraId="1A1DCF28" w14:textId="77777777" w:rsidR="00422F0E" w:rsidRPr="008E1372" w:rsidRDefault="00422F0E" w:rsidP="00422F0E">
      <w:pPr>
        <w:rPr>
          <w:b/>
          <w:bCs/>
          <w:sz w:val="24"/>
          <w:szCs w:val="24"/>
        </w:rPr>
      </w:pPr>
      <w:r w:rsidRPr="008E1372">
        <w:rPr>
          <w:b/>
          <w:bCs/>
          <w:sz w:val="24"/>
          <w:szCs w:val="24"/>
        </w:rPr>
        <w:t xml:space="preserve">Ans: </w:t>
      </w:r>
    </w:p>
    <w:p w14:paraId="4C409130" w14:textId="417BD5BD" w:rsidR="00422F0E" w:rsidRPr="008E1372" w:rsidRDefault="008E1372" w:rsidP="00422F0E">
      <w:pPr>
        <w:rPr>
          <w:sz w:val="24"/>
          <w:szCs w:val="24"/>
        </w:rPr>
      </w:pPr>
      <w:r w:rsidRPr="008E1372">
        <w:rPr>
          <w:sz w:val="24"/>
          <w:szCs w:val="24"/>
        </w:rPr>
        <w:t>-</w:t>
      </w:r>
      <w:proofErr w:type="gramStart"/>
      <w:r w:rsidRPr="008E1372">
        <w:rPr>
          <w:sz w:val="24"/>
          <w:szCs w:val="24"/>
        </w:rPr>
        <w:t>&gt;</w:t>
      </w:r>
      <w:r w:rsidR="00422F0E" w:rsidRPr="008E1372">
        <w:rPr>
          <w:sz w:val="24"/>
          <w:szCs w:val="24"/>
        </w:rPr>
        <w:t xml:space="preserve">  Easy</w:t>
      </w:r>
      <w:proofErr w:type="gramEnd"/>
      <w:r w:rsidR="00422F0E" w:rsidRPr="008E1372">
        <w:rPr>
          <w:sz w:val="24"/>
          <w:szCs w:val="24"/>
        </w:rPr>
        <w:t xml:space="preserve"> management of dependencies and plugins.</w:t>
      </w:r>
    </w:p>
    <w:p w14:paraId="640ECDA1" w14:textId="65611176" w:rsidR="00422F0E" w:rsidRPr="00422F0E" w:rsidRDefault="008E1372" w:rsidP="00422F0E">
      <w:pPr>
        <w:rPr>
          <w:sz w:val="24"/>
          <w:szCs w:val="24"/>
        </w:rPr>
      </w:pPr>
      <w:r w:rsidRPr="008E1372">
        <w:rPr>
          <w:sz w:val="24"/>
          <w:szCs w:val="24"/>
        </w:rPr>
        <w:t>-</w:t>
      </w:r>
      <w:proofErr w:type="gramStart"/>
      <w:r w:rsidRPr="008E1372">
        <w:rPr>
          <w:sz w:val="24"/>
          <w:szCs w:val="24"/>
        </w:rPr>
        <w:t>&gt;</w:t>
      </w:r>
      <w:r w:rsidR="00422F0E" w:rsidRPr="00422F0E">
        <w:rPr>
          <w:sz w:val="24"/>
          <w:szCs w:val="24"/>
        </w:rPr>
        <w:t xml:space="preserve">  Consistent</w:t>
      </w:r>
      <w:proofErr w:type="gramEnd"/>
      <w:r w:rsidR="00422F0E" w:rsidRPr="00422F0E">
        <w:rPr>
          <w:sz w:val="24"/>
          <w:szCs w:val="24"/>
        </w:rPr>
        <w:t xml:space="preserve"> build processes.</w:t>
      </w:r>
    </w:p>
    <w:p w14:paraId="26F3889C" w14:textId="4FDFD14D" w:rsidR="00422F0E" w:rsidRPr="00422F0E" w:rsidRDefault="008E1372" w:rsidP="00422F0E">
      <w:pPr>
        <w:rPr>
          <w:sz w:val="24"/>
          <w:szCs w:val="24"/>
        </w:rPr>
      </w:pPr>
      <w:r w:rsidRPr="008E1372">
        <w:rPr>
          <w:sz w:val="24"/>
          <w:szCs w:val="24"/>
        </w:rPr>
        <w:t>-&gt;</w:t>
      </w:r>
      <w:r w:rsidR="00422F0E" w:rsidRPr="00422F0E">
        <w:rPr>
          <w:sz w:val="24"/>
          <w:szCs w:val="24"/>
        </w:rPr>
        <w:t xml:space="preserve"> Integration with continuous integration systems.</w:t>
      </w:r>
    </w:p>
    <w:p w14:paraId="37EF191C" w14:textId="2A831CA9" w:rsidR="00422F0E" w:rsidRPr="00460188" w:rsidRDefault="008E1372" w:rsidP="00422F0E">
      <w:pPr>
        <w:rPr>
          <w:sz w:val="24"/>
          <w:szCs w:val="24"/>
        </w:rPr>
      </w:pPr>
      <w:r w:rsidRPr="008E1372">
        <w:rPr>
          <w:sz w:val="24"/>
          <w:szCs w:val="24"/>
        </w:rPr>
        <w:t>-&gt;</w:t>
      </w:r>
      <w:r w:rsidR="00422F0E" w:rsidRPr="008E1372">
        <w:rPr>
          <w:sz w:val="24"/>
          <w:szCs w:val="24"/>
        </w:rPr>
        <w:t xml:space="preserve"> Simplified deployment (using Maven profiles).</w:t>
      </w:r>
    </w:p>
    <w:p w14:paraId="36E9F2A0" w14:textId="3360680B" w:rsidR="00460188" w:rsidRPr="002A3A87" w:rsidRDefault="00422F0E" w:rsidP="00460188">
      <w:pPr>
        <w:rPr>
          <w:b/>
          <w:bCs/>
          <w:sz w:val="24"/>
          <w:szCs w:val="24"/>
        </w:rPr>
      </w:pPr>
      <w:r w:rsidRPr="002A3A87">
        <w:rPr>
          <w:b/>
          <w:bCs/>
          <w:sz w:val="24"/>
          <w:szCs w:val="24"/>
        </w:rPr>
        <w:t>11.</w:t>
      </w:r>
      <w:r w:rsidR="00460188" w:rsidRPr="00460188">
        <w:rPr>
          <w:b/>
          <w:bCs/>
          <w:sz w:val="24"/>
          <w:szCs w:val="24"/>
        </w:rPr>
        <w:t>How does Maven help in managing dependencies and plugins in AEM projects?</w:t>
      </w:r>
    </w:p>
    <w:p w14:paraId="10CD0439" w14:textId="307B5B83" w:rsidR="008E1372" w:rsidRPr="008E1372" w:rsidRDefault="008E1372" w:rsidP="00460188">
      <w:pPr>
        <w:rPr>
          <w:sz w:val="24"/>
          <w:szCs w:val="24"/>
        </w:rPr>
      </w:pPr>
      <w:r w:rsidRPr="008E1372">
        <w:rPr>
          <w:b/>
          <w:bCs/>
          <w:sz w:val="24"/>
          <w:szCs w:val="24"/>
        </w:rPr>
        <w:t>Ans:</w:t>
      </w:r>
      <w:r w:rsidRPr="008E1372">
        <w:rPr>
          <w:sz w:val="24"/>
          <w:szCs w:val="24"/>
        </w:rPr>
        <w:t xml:space="preserve"> Maven uses the pom.xml file to manage dependencies and plugins. It automatically downloads needed libraries and handles version conflicts, ensuring consistency. Plugins then standardize the build, compile, package, and deploy processes in AEM projects.</w:t>
      </w:r>
    </w:p>
    <w:p w14:paraId="2F1B6D11" w14:textId="77777777" w:rsidR="00422F0E" w:rsidRPr="00460188" w:rsidRDefault="00422F0E" w:rsidP="00460188">
      <w:pPr>
        <w:rPr>
          <w:b/>
          <w:bCs/>
          <w:sz w:val="24"/>
          <w:szCs w:val="24"/>
        </w:rPr>
      </w:pPr>
    </w:p>
    <w:p w14:paraId="480DBA8E" w14:textId="2137E341" w:rsidR="00460188" w:rsidRPr="002A3A87" w:rsidRDefault="008E1372" w:rsidP="00460188">
      <w:pPr>
        <w:rPr>
          <w:b/>
          <w:bCs/>
          <w:sz w:val="24"/>
          <w:szCs w:val="24"/>
        </w:rPr>
      </w:pPr>
      <w:r w:rsidRPr="002A3A87">
        <w:rPr>
          <w:b/>
          <w:bCs/>
          <w:sz w:val="24"/>
          <w:szCs w:val="24"/>
        </w:rPr>
        <w:t>12.</w:t>
      </w:r>
      <w:r w:rsidR="00460188" w:rsidRPr="00460188">
        <w:rPr>
          <w:b/>
          <w:bCs/>
          <w:sz w:val="24"/>
          <w:szCs w:val="24"/>
        </w:rPr>
        <w:t xml:space="preserve">What does </w:t>
      </w:r>
      <w:proofErr w:type="spellStart"/>
      <w:r w:rsidR="00460188" w:rsidRPr="00460188">
        <w:rPr>
          <w:b/>
          <w:bCs/>
          <w:sz w:val="24"/>
          <w:szCs w:val="24"/>
        </w:rPr>
        <w:t>mvn</w:t>
      </w:r>
      <w:proofErr w:type="spellEnd"/>
      <w:r w:rsidR="00460188" w:rsidRPr="00460188">
        <w:rPr>
          <w:b/>
          <w:bCs/>
          <w:sz w:val="24"/>
          <w:szCs w:val="24"/>
        </w:rPr>
        <w:t xml:space="preserve"> clean install do in an AEM project?</w:t>
      </w:r>
    </w:p>
    <w:p w14:paraId="70A3A89A" w14:textId="1590C079" w:rsidR="008E1372" w:rsidRDefault="008E1372" w:rsidP="00460188">
      <w:pPr>
        <w:rPr>
          <w:sz w:val="24"/>
          <w:szCs w:val="24"/>
        </w:rPr>
      </w:pPr>
      <w:r w:rsidRPr="008E1372">
        <w:rPr>
          <w:b/>
          <w:bCs/>
          <w:sz w:val="24"/>
          <w:szCs w:val="24"/>
        </w:rPr>
        <w:t xml:space="preserve">Ans: </w:t>
      </w:r>
      <w:r w:rsidRPr="008E1372">
        <w:rPr>
          <w:sz w:val="24"/>
          <w:szCs w:val="24"/>
        </w:rPr>
        <w:t>This command cleans previous build artifacts, compiles the code, packages the modules, and installs the artifacts in your local repository.</w:t>
      </w:r>
    </w:p>
    <w:p w14:paraId="23F31C91" w14:textId="2D6710FA" w:rsidR="00136CCC" w:rsidRPr="00460188" w:rsidRDefault="00136CCC" w:rsidP="00460188">
      <w:pPr>
        <w:rPr>
          <w:sz w:val="24"/>
          <w:szCs w:val="24"/>
        </w:rPr>
      </w:pPr>
      <w:r>
        <w:rPr>
          <w:noProof/>
          <w:sz w:val="24"/>
          <w:szCs w:val="24"/>
        </w:rPr>
        <w:drawing>
          <wp:inline distT="0" distB="0" distL="0" distR="0" wp14:anchorId="66031F4F" wp14:editId="02707E8D">
            <wp:extent cx="5731510" cy="3223895"/>
            <wp:effectExtent l="0" t="0" r="2540" b="0"/>
            <wp:docPr id="27076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8810" name="Picture 2707688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BAB440" w14:textId="6F638C66" w:rsidR="00460188" w:rsidRPr="002A3A87" w:rsidRDefault="008E1372" w:rsidP="00460188">
      <w:pPr>
        <w:rPr>
          <w:b/>
          <w:bCs/>
          <w:sz w:val="24"/>
          <w:szCs w:val="24"/>
        </w:rPr>
      </w:pPr>
      <w:r w:rsidRPr="002A3A87">
        <w:rPr>
          <w:b/>
          <w:bCs/>
          <w:sz w:val="24"/>
          <w:szCs w:val="24"/>
        </w:rPr>
        <w:t>13.</w:t>
      </w:r>
      <w:r w:rsidR="00460188" w:rsidRPr="00460188">
        <w:rPr>
          <w:b/>
          <w:bCs/>
          <w:sz w:val="24"/>
          <w:szCs w:val="24"/>
        </w:rPr>
        <w:t>How to deploy packages directly to AEM using Maven commands?</w:t>
      </w:r>
    </w:p>
    <w:p w14:paraId="79717078" w14:textId="70046B90" w:rsidR="008E1372" w:rsidRPr="00460188" w:rsidRDefault="008E1372" w:rsidP="00460188">
      <w:pPr>
        <w:rPr>
          <w:sz w:val="24"/>
          <w:szCs w:val="24"/>
        </w:rPr>
      </w:pPr>
      <w:r w:rsidRPr="008E1372">
        <w:rPr>
          <w:b/>
          <w:bCs/>
          <w:sz w:val="24"/>
          <w:szCs w:val="24"/>
        </w:rPr>
        <w:t xml:space="preserve">Ans: </w:t>
      </w:r>
      <w:r w:rsidRPr="008E1372">
        <w:rPr>
          <w:sz w:val="24"/>
          <w:szCs w:val="24"/>
        </w:rPr>
        <w:t xml:space="preserve">Maven profiles like </w:t>
      </w:r>
      <w:proofErr w:type="spellStart"/>
      <w:r w:rsidRPr="008E1372">
        <w:rPr>
          <w:sz w:val="24"/>
          <w:szCs w:val="24"/>
        </w:rPr>
        <w:t>autoInstallPackage</w:t>
      </w:r>
      <w:proofErr w:type="spellEnd"/>
      <w:r w:rsidRPr="008E1372">
        <w:rPr>
          <w:sz w:val="24"/>
          <w:szCs w:val="24"/>
        </w:rPr>
        <w:t xml:space="preserve"> or </w:t>
      </w:r>
      <w:proofErr w:type="spellStart"/>
      <w:r w:rsidRPr="008E1372">
        <w:rPr>
          <w:sz w:val="24"/>
          <w:szCs w:val="24"/>
        </w:rPr>
        <w:t>autoInstallBundle</w:t>
      </w:r>
      <w:proofErr w:type="spellEnd"/>
      <w:r w:rsidRPr="008E1372">
        <w:rPr>
          <w:sz w:val="24"/>
          <w:szCs w:val="24"/>
        </w:rPr>
        <w:t xml:space="preserve"> can be activated (e.g., with -</w:t>
      </w:r>
      <w:proofErr w:type="spellStart"/>
      <w:r w:rsidRPr="008E1372">
        <w:rPr>
          <w:sz w:val="24"/>
          <w:szCs w:val="24"/>
        </w:rPr>
        <w:t>PautoInstallPackage</w:t>
      </w:r>
      <w:proofErr w:type="spellEnd"/>
      <w:r w:rsidRPr="008E1372">
        <w:rPr>
          <w:sz w:val="24"/>
          <w:szCs w:val="24"/>
        </w:rPr>
        <w:t xml:space="preserve">) to automatically upload the content package or OSGi bundle to AEM via HTTP. </w:t>
      </w:r>
      <w:proofErr w:type="gramStart"/>
      <w:r w:rsidRPr="008E1372">
        <w:rPr>
          <w:sz w:val="24"/>
          <w:szCs w:val="24"/>
        </w:rPr>
        <w:t>This streamlines</w:t>
      </w:r>
      <w:proofErr w:type="gramEnd"/>
      <w:r w:rsidRPr="008E1372">
        <w:rPr>
          <w:sz w:val="24"/>
          <w:szCs w:val="24"/>
        </w:rPr>
        <w:t xml:space="preserve"> testing and deployment.</w:t>
      </w:r>
    </w:p>
    <w:p w14:paraId="02A1CCDA" w14:textId="1A97A8C0" w:rsidR="00460188" w:rsidRPr="002A3A87" w:rsidRDefault="008E1372" w:rsidP="00460188">
      <w:pPr>
        <w:rPr>
          <w:b/>
          <w:bCs/>
          <w:sz w:val="24"/>
          <w:szCs w:val="24"/>
        </w:rPr>
      </w:pPr>
      <w:r w:rsidRPr="002A3A87">
        <w:rPr>
          <w:b/>
          <w:bCs/>
          <w:sz w:val="24"/>
          <w:szCs w:val="24"/>
        </w:rPr>
        <w:lastRenderedPageBreak/>
        <w:t>14.</w:t>
      </w:r>
      <w:r w:rsidR="00460188" w:rsidRPr="00460188">
        <w:rPr>
          <w:b/>
          <w:bCs/>
          <w:sz w:val="24"/>
          <w:szCs w:val="24"/>
        </w:rPr>
        <w:t>Explain the purpose of different Maven profiles in AEM (</w:t>
      </w:r>
      <w:proofErr w:type="spellStart"/>
      <w:r w:rsidR="00460188" w:rsidRPr="00460188">
        <w:rPr>
          <w:b/>
          <w:bCs/>
          <w:sz w:val="24"/>
          <w:szCs w:val="24"/>
        </w:rPr>
        <w:t>autoInstallPackage</w:t>
      </w:r>
      <w:proofErr w:type="spellEnd"/>
      <w:r w:rsidR="00460188" w:rsidRPr="00460188">
        <w:rPr>
          <w:b/>
          <w:bCs/>
          <w:sz w:val="24"/>
          <w:szCs w:val="24"/>
        </w:rPr>
        <w:t xml:space="preserve">, </w:t>
      </w:r>
      <w:proofErr w:type="spellStart"/>
      <w:r w:rsidR="00460188" w:rsidRPr="00460188">
        <w:rPr>
          <w:b/>
          <w:bCs/>
          <w:sz w:val="24"/>
          <w:szCs w:val="24"/>
        </w:rPr>
        <w:t>autoInstallBundle</w:t>
      </w:r>
      <w:proofErr w:type="spellEnd"/>
      <w:r w:rsidR="00460188" w:rsidRPr="00460188">
        <w:rPr>
          <w:b/>
          <w:bCs/>
          <w:sz w:val="24"/>
          <w:szCs w:val="24"/>
        </w:rPr>
        <w:t>).</w:t>
      </w:r>
    </w:p>
    <w:p w14:paraId="1E24BB2F" w14:textId="77777777" w:rsidR="008E1372" w:rsidRPr="008E1372" w:rsidRDefault="008E1372" w:rsidP="008E1372">
      <w:pPr>
        <w:rPr>
          <w:b/>
          <w:bCs/>
          <w:sz w:val="24"/>
          <w:szCs w:val="24"/>
        </w:rPr>
      </w:pPr>
      <w:r w:rsidRPr="008E1372">
        <w:rPr>
          <w:b/>
          <w:bCs/>
          <w:sz w:val="24"/>
          <w:szCs w:val="24"/>
        </w:rPr>
        <w:t>Ans:</w:t>
      </w:r>
    </w:p>
    <w:p w14:paraId="297B7286" w14:textId="7FE5FDAD" w:rsidR="008E1372" w:rsidRPr="008E1372" w:rsidRDefault="008E1372" w:rsidP="008E1372">
      <w:pPr>
        <w:rPr>
          <w:sz w:val="24"/>
          <w:szCs w:val="24"/>
        </w:rPr>
      </w:pPr>
      <w:r w:rsidRPr="008E1372">
        <w:rPr>
          <w:sz w:val="24"/>
          <w:szCs w:val="24"/>
        </w:rPr>
        <w:t xml:space="preserve">-&gt; </w:t>
      </w:r>
      <w:proofErr w:type="spellStart"/>
      <w:r w:rsidRPr="008E1372">
        <w:rPr>
          <w:sz w:val="24"/>
          <w:szCs w:val="24"/>
        </w:rPr>
        <w:t>autoInstallPackage</w:t>
      </w:r>
      <w:proofErr w:type="spellEnd"/>
      <w:r w:rsidRPr="008E1372">
        <w:rPr>
          <w:sz w:val="24"/>
          <w:szCs w:val="24"/>
        </w:rPr>
        <w:t xml:space="preserve">: Automatically deploys the </w:t>
      </w:r>
      <w:proofErr w:type="spellStart"/>
      <w:proofErr w:type="gramStart"/>
      <w:r w:rsidRPr="008E1372">
        <w:rPr>
          <w:sz w:val="24"/>
          <w:szCs w:val="24"/>
        </w:rPr>
        <w:t>ui.apps</w:t>
      </w:r>
      <w:proofErr w:type="spellEnd"/>
      <w:proofErr w:type="gramEnd"/>
      <w:r w:rsidRPr="008E1372">
        <w:rPr>
          <w:sz w:val="24"/>
          <w:szCs w:val="24"/>
        </w:rPr>
        <w:t xml:space="preserve"> package to AEM.</w:t>
      </w:r>
    </w:p>
    <w:p w14:paraId="4E89CDBB" w14:textId="61812AC9" w:rsidR="008E1372" w:rsidRPr="00460188" w:rsidRDefault="008E1372" w:rsidP="008E1372">
      <w:pPr>
        <w:rPr>
          <w:sz w:val="24"/>
          <w:szCs w:val="24"/>
        </w:rPr>
      </w:pPr>
      <w:r w:rsidRPr="008E1372">
        <w:rPr>
          <w:sz w:val="24"/>
          <w:szCs w:val="24"/>
        </w:rPr>
        <w:t>-&gt;</w:t>
      </w:r>
      <w:proofErr w:type="spellStart"/>
      <w:r w:rsidRPr="008E1372">
        <w:rPr>
          <w:sz w:val="24"/>
          <w:szCs w:val="24"/>
        </w:rPr>
        <w:t>autoInstallBundle</w:t>
      </w:r>
      <w:proofErr w:type="spellEnd"/>
      <w:r w:rsidRPr="008E1372">
        <w:rPr>
          <w:sz w:val="24"/>
          <w:szCs w:val="24"/>
        </w:rPr>
        <w:t>: Automatically deploys the core bundle to AEM. These profiles allow you to build and deploy your changes in one command.</w:t>
      </w:r>
    </w:p>
    <w:p w14:paraId="143C7342" w14:textId="0CBFCE56" w:rsidR="00460188" w:rsidRPr="002A3A87" w:rsidRDefault="008E1372" w:rsidP="00460188">
      <w:pPr>
        <w:rPr>
          <w:b/>
          <w:bCs/>
          <w:sz w:val="24"/>
          <w:szCs w:val="24"/>
        </w:rPr>
      </w:pPr>
      <w:r w:rsidRPr="002A3A87">
        <w:rPr>
          <w:b/>
          <w:bCs/>
          <w:sz w:val="24"/>
          <w:szCs w:val="24"/>
        </w:rPr>
        <w:t>15.</w:t>
      </w:r>
      <w:r w:rsidR="00460188" w:rsidRPr="00460188">
        <w:rPr>
          <w:b/>
          <w:bCs/>
          <w:sz w:val="24"/>
          <w:szCs w:val="24"/>
        </w:rPr>
        <w:t xml:space="preserve">What is the purpose of </w:t>
      </w:r>
      <w:proofErr w:type="spellStart"/>
      <w:r w:rsidR="00460188" w:rsidRPr="00460188">
        <w:rPr>
          <w:b/>
          <w:bCs/>
          <w:sz w:val="24"/>
          <w:szCs w:val="24"/>
        </w:rPr>
        <w:t>dumplibs</w:t>
      </w:r>
      <w:proofErr w:type="spellEnd"/>
      <w:r w:rsidR="00460188" w:rsidRPr="00460188">
        <w:rPr>
          <w:b/>
          <w:bCs/>
          <w:sz w:val="24"/>
          <w:szCs w:val="24"/>
        </w:rPr>
        <w:t xml:space="preserve"> in AEM?</w:t>
      </w:r>
    </w:p>
    <w:p w14:paraId="69F092B0" w14:textId="591EBFD1" w:rsidR="008E1372" w:rsidRPr="00460188" w:rsidRDefault="008E1372" w:rsidP="00460188">
      <w:pPr>
        <w:rPr>
          <w:b/>
          <w:bCs/>
          <w:sz w:val="24"/>
          <w:szCs w:val="24"/>
        </w:rPr>
      </w:pPr>
      <w:r w:rsidRPr="008E1372">
        <w:rPr>
          <w:b/>
          <w:bCs/>
          <w:sz w:val="24"/>
          <w:szCs w:val="24"/>
        </w:rPr>
        <w:t xml:space="preserve">Ans: </w:t>
      </w:r>
      <w:r w:rsidRPr="008E1372">
        <w:rPr>
          <w:sz w:val="24"/>
          <w:szCs w:val="24"/>
        </w:rPr>
        <w:t xml:space="preserve">The </w:t>
      </w:r>
      <w:proofErr w:type="spellStart"/>
      <w:r w:rsidRPr="008E1372">
        <w:rPr>
          <w:sz w:val="24"/>
          <w:szCs w:val="24"/>
        </w:rPr>
        <w:t>dumplibs</w:t>
      </w:r>
      <w:proofErr w:type="spellEnd"/>
      <w:r w:rsidRPr="008E1372">
        <w:rPr>
          <w:sz w:val="24"/>
          <w:szCs w:val="24"/>
        </w:rPr>
        <w:t xml:space="preserve"> function is used to extract and verify the final output of client libraries (CSS/JS). It helps developers check that all client-side assets are correctly aggregated and minified.</w:t>
      </w:r>
    </w:p>
    <w:p w14:paraId="6E1E56F6" w14:textId="1DE628D7" w:rsidR="00460188" w:rsidRPr="002A3A87" w:rsidRDefault="008E1372" w:rsidP="00460188">
      <w:pPr>
        <w:rPr>
          <w:b/>
          <w:bCs/>
          <w:sz w:val="24"/>
          <w:szCs w:val="24"/>
        </w:rPr>
      </w:pPr>
      <w:r w:rsidRPr="002A3A87">
        <w:rPr>
          <w:b/>
          <w:bCs/>
          <w:sz w:val="24"/>
          <w:szCs w:val="24"/>
        </w:rPr>
        <w:t>16.</w:t>
      </w:r>
      <w:r w:rsidR="00460188" w:rsidRPr="00460188">
        <w:rPr>
          <w:b/>
          <w:bCs/>
          <w:sz w:val="24"/>
          <w:szCs w:val="24"/>
        </w:rPr>
        <w:t xml:space="preserve">How can you view client libraries using </w:t>
      </w:r>
      <w:proofErr w:type="spellStart"/>
      <w:r w:rsidR="00460188" w:rsidRPr="00460188">
        <w:rPr>
          <w:b/>
          <w:bCs/>
          <w:sz w:val="24"/>
          <w:szCs w:val="24"/>
        </w:rPr>
        <w:t>dumplibs</w:t>
      </w:r>
      <w:proofErr w:type="spellEnd"/>
      <w:r w:rsidR="00460188" w:rsidRPr="00460188">
        <w:rPr>
          <w:b/>
          <w:bCs/>
          <w:sz w:val="24"/>
          <w:szCs w:val="24"/>
        </w:rPr>
        <w:t>?</w:t>
      </w:r>
    </w:p>
    <w:p w14:paraId="0E8DF8C1" w14:textId="76D9DA01" w:rsidR="00136CCC" w:rsidRDefault="00422F0E" w:rsidP="00460188">
      <w:pPr>
        <w:rPr>
          <w:sz w:val="24"/>
          <w:szCs w:val="24"/>
        </w:rPr>
      </w:pPr>
      <w:r w:rsidRPr="008E1372">
        <w:rPr>
          <w:b/>
          <w:bCs/>
          <w:sz w:val="24"/>
          <w:szCs w:val="24"/>
        </w:rPr>
        <w:t>Ans:</w:t>
      </w:r>
      <w:r w:rsidR="00136CCC">
        <w:rPr>
          <w:b/>
          <w:bCs/>
          <w:sz w:val="24"/>
          <w:szCs w:val="24"/>
        </w:rPr>
        <w:t xml:space="preserve"> </w:t>
      </w:r>
      <w:r w:rsidR="00136CCC">
        <w:rPr>
          <w:sz w:val="24"/>
          <w:szCs w:val="24"/>
        </w:rPr>
        <w:t xml:space="preserve">By using this </w:t>
      </w:r>
      <w:proofErr w:type="spellStart"/>
      <w:proofErr w:type="gramStart"/>
      <w:r w:rsidR="00136CCC">
        <w:rPr>
          <w:sz w:val="24"/>
          <w:szCs w:val="24"/>
        </w:rPr>
        <w:t>url</w:t>
      </w:r>
      <w:proofErr w:type="spellEnd"/>
      <w:r w:rsidR="00136CCC">
        <w:rPr>
          <w:sz w:val="24"/>
          <w:szCs w:val="24"/>
        </w:rPr>
        <w:t xml:space="preserve">  </w:t>
      </w:r>
      <w:r w:rsidR="00136CCC" w:rsidRPr="00136CCC">
        <w:rPr>
          <w:sz w:val="24"/>
          <w:szCs w:val="24"/>
        </w:rPr>
        <w:t>http://localhost:4502/libs/granite/ui/content/dumplibs.html</w:t>
      </w:r>
      <w:proofErr w:type="gramEnd"/>
    </w:p>
    <w:p w14:paraId="6C7A4CE1" w14:textId="77777777" w:rsidR="00136CCC" w:rsidRDefault="00136CCC" w:rsidP="00460188">
      <w:pPr>
        <w:rPr>
          <w:sz w:val="24"/>
          <w:szCs w:val="24"/>
        </w:rPr>
      </w:pPr>
    </w:p>
    <w:p w14:paraId="4B1D2A8D" w14:textId="778CB7F6" w:rsidR="00422F0E" w:rsidRPr="00136CCC" w:rsidRDefault="00136CCC" w:rsidP="00460188">
      <w:pPr>
        <w:rPr>
          <w:sz w:val="24"/>
          <w:szCs w:val="24"/>
        </w:rPr>
      </w:pPr>
      <w:r>
        <w:rPr>
          <w:noProof/>
        </w:rPr>
        <w:drawing>
          <wp:inline distT="0" distB="0" distL="0" distR="0" wp14:anchorId="01B7F20F" wp14:editId="120EE6C6">
            <wp:extent cx="5731510" cy="3223895"/>
            <wp:effectExtent l="0" t="0" r="2540" b="0"/>
            <wp:docPr id="59713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34427" name=""/>
                    <pic:cNvPicPr/>
                  </pic:nvPicPr>
                  <pic:blipFill>
                    <a:blip r:embed="rId10"/>
                    <a:stretch>
                      <a:fillRect/>
                    </a:stretch>
                  </pic:blipFill>
                  <pic:spPr>
                    <a:xfrm>
                      <a:off x="0" y="0"/>
                      <a:ext cx="5731510" cy="3223895"/>
                    </a:xfrm>
                    <a:prstGeom prst="rect">
                      <a:avLst/>
                    </a:prstGeom>
                  </pic:spPr>
                </pic:pic>
              </a:graphicData>
            </a:graphic>
          </wp:inline>
        </w:drawing>
      </w:r>
    </w:p>
    <w:p w14:paraId="1CFAFDC0" w14:textId="6B59A63E" w:rsidR="00460188" w:rsidRPr="002A3A87" w:rsidRDefault="008E1372" w:rsidP="00460188">
      <w:pPr>
        <w:rPr>
          <w:b/>
          <w:bCs/>
          <w:sz w:val="24"/>
          <w:szCs w:val="24"/>
        </w:rPr>
      </w:pPr>
      <w:r w:rsidRPr="002A3A87">
        <w:rPr>
          <w:b/>
          <w:bCs/>
          <w:sz w:val="24"/>
          <w:szCs w:val="24"/>
        </w:rPr>
        <w:t>17.</w:t>
      </w:r>
      <w:r w:rsidR="00460188" w:rsidRPr="00460188">
        <w:rPr>
          <w:b/>
          <w:bCs/>
          <w:sz w:val="24"/>
          <w:szCs w:val="24"/>
        </w:rPr>
        <w:t>Explain how client libraries are structured in AEM.</w:t>
      </w:r>
    </w:p>
    <w:p w14:paraId="449D92B9" w14:textId="0E74E50F" w:rsidR="00422F0E" w:rsidRPr="00460188" w:rsidRDefault="00422F0E" w:rsidP="00460188">
      <w:pPr>
        <w:rPr>
          <w:b/>
          <w:bCs/>
          <w:sz w:val="24"/>
          <w:szCs w:val="24"/>
          <w:lang w:val="en-US"/>
        </w:rPr>
      </w:pPr>
      <w:r w:rsidRPr="008E1372">
        <w:rPr>
          <w:b/>
          <w:bCs/>
          <w:sz w:val="24"/>
          <w:szCs w:val="24"/>
        </w:rPr>
        <w:t>Ans:</w:t>
      </w:r>
    </w:p>
    <w:p w14:paraId="7AB3A9D7" w14:textId="77777777" w:rsidR="00422F0E" w:rsidRPr="00422F0E" w:rsidRDefault="00422F0E" w:rsidP="00422F0E">
      <w:pPr>
        <w:rPr>
          <w:sz w:val="24"/>
          <w:szCs w:val="24"/>
        </w:rPr>
      </w:pPr>
      <w:r w:rsidRPr="00422F0E">
        <w:rPr>
          <w:sz w:val="24"/>
          <w:szCs w:val="24"/>
        </w:rPr>
        <w:t>Client libraries are organized in folders (often under /apps/</w:t>
      </w:r>
      <w:proofErr w:type="spellStart"/>
      <w:r w:rsidRPr="00422F0E">
        <w:rPr>
          <w:sz w:val="24"/>
          <w:szCs w:val="24"/>
        </w:rPr>
        <w:t>yourproject</w:t>
      </w:r>
      <w:proofErr w:type="spellEnd"/>
      <w:r w:rsidRPr="00422F0E">
        <w:rPr>
          <w:sz w:val="24"/>
          <w:szCs w:val="24"/>
        </w:rPr>
        <w:t>/</w:t>
      </w:r>
      <w:proofErr w:type="spellStart"/>
      <w:r w:rsidRPr="00422F0E">
        <w:rPr>
          <w:sz w:val="24"/>
          <w:szCs w:val="24"/>
        </w:rPr>
        <w:t>clientlibs</w:t>
      </w:r>
      <w:proofErr w:type="spellEnd"/>
      <w:r w:rsidRPr="00422F0E">
        <w:rPr>
          <w:sz w:val="24"/>
          <w:szCs w:val="24"/>
        </w:rPr>
        <w:t>). Each library typically contains:</w:t>
      </w:r>
    </w:p>
    <w:p w14:paraId="59879597" w14:textId="77777777" w:rsidR="00422F0E" w:rsidRPr="00422F0E" w:rsidRDefault="00422F0E" w:rsidP="00422F0E">
      <w:pPr>
        <w:numPr>
          <w:ilvl w:val="0"/>
          <w:numId w:val="6"/>
        </w:numPr>
        <w:rPr>
          <w:sz w:val="24"/>
          <w:szCs w:val="24"/>
        </w:rPr>
      </w:pPr>
      <w:r w:rsidRPr="00422F0E">
        <w:rPr>
          <w:b/>
          <w:bCs/>
          <w:sz w:val="24"/>
          <w:szCs w:val="24"/>
        </w:rPr>
        <w:t>CSS files:</w:t>
      </w:r>
      <w:r w:rsidRPr="00422F0E">
        <w:rPr>
          <w:sz w:val="24"/>
          <w:szCs w:val="24"/>
        </w:rPr>
        <w:t xml:space="preserve"> Listed in a css.txt file.</w:t>
      </w:r>
    </w:p>
    <w:p w14:paraId="4182B5C5" w14:textId="77777777" w:rsidR="00422F0E" w:rsidRPr="00422F0E" w:rsidRDefault="00422F0E" w:rsidP="00422F0E">
      <w:pPr>
        <w:numPr>
          <w:ilvl w:val="0"/>
          <w:numId w:val="6"/>
        </w:numPr>
        <w:rPr>
          <w:sz w:val="24"/>
          <w:szCs w:val="24"/>
        </w:rPr>
      </w:pPr>
      <w:r w:rsidRPr="00422F0E">
        <w:rPr>
          <w:b/>
          <w:bCs/>
          <w:sz w:val="24"/>
          <w:szCs w:val="24"/>
        </w:rPr>
        <w:t>JavaScript files:</w:t>
      </w:r>
      <w:r w:rsidRPr="00422F0E">
        <w:rPr>
          <w:sz w:val="24"/>
          <w:szCs w:val="24"/>
        </w:rPr>
        <w:t xml:space="preserve"> Listed in a js.txt file.</w:t>
      </w:r>
    </w:p>
    <w:p w14:paraId="4E842054" w14:textId="77777777" w:rsidR="00422F0E" w:rsidRDefault="00422F0E" w:rsidP="00422F0E">
      <w:pPr>
        <w:numPr>
          <w:ilvl w:val="0"/>
          <w:numId w:val="6"/>
        </w:numPr>
        <w:rPr>
          <w:sz w:val="24"/>
          <w:szCs w:val="24"/>
        </w:rPr>
      </w:pPr>
      <w:r w:rsidRPr="00422F0E">
        <w:rPr>
          <w:b/>
          <w:bCs/>
          <w:sz w:val="24"/>
          <w:szCs w:val="24"/>
        </w:rPr>
        <w:lastRenderedPageBreak/>
        <w:t>Additional resources:</w:t>
      </w:r>
      <w:r w:rsidRPr="00422F0E">
        <w:rPr>
          <w:sz w:val="24"/>
          <w:szCs w:val="24"/>
        </w:rPr>
        <w:t xml:space="preserve"> Such as images or fonts. The text files control the order of inclusion when the client library is rendered.</w:t>
      </w:r>
    </w:p>
    <w:p w14:paraId="3C11C365" w14:textId="2F65764B" w:rsidR="00D90DFC" w:rsidRPr="00422F0E" w:rsidRDefault="000719A8" w:rsidP="000719A8">
      <w:pPr>
        <w:rPr>
          <w:sz w:val="24"/>
          <w:szCs w:val="24"/>
        </w:rPr>
      </w:pPr>
      <w:r>
        <w:rPr>
          <w:noProof/>
          <w:sz w:val="24"/>
          <w:szCs w:val="24"/>
        </w:rPr>
        <w:drawing>
          <wp:inline distT="0" distB="0" distL="0" distR="0" wp14:anchorId="6277D83C" wp14:editId="71B36435">
            <wp:extent cx="5731510" cy="3223895"/>
            <wp:effectExtent l="0" t="0" r="2540" b="0"/>
            <wp:docPr id="804305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05576" name="Picture 8043055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90DFC" w:rsidRPr="00422F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44C77"/>
    <w:multiLevelType w:val="multilevel"/>
    <w:tmpl w:val="9252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E2385E"/>
    <w:multiLevelType w:val="multilevel"/>
    <w:tmpl w:val="45EE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DB7C36"/>
    <w:multiLevelType w:val="multilevel"/>
    <w:tmpl w:val="FFA4D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9C39F4"/>
    <w:multiLevelType w:val="multilevel"/>
    <w:tmpl w:val="2C84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11500"/>
    <w:multiLevelType w:val="multilevel"/>
    <w:tmpl w:val="932C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55152F"/>
    <w:multiLevelType w:val="multilevel"/>
    <w:tmpl w:val="CF9C0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82089401">
    <w:abstractNumId w:val="5"/>
  </w:num>
  <w:num w:numId="2" w16cid:durableId="1196306148">
    <w:abstractNumId w:val="1"/>
  </w:num>
  <w:num w:numId="3" w16cid:durableId="1019814356">
    <w:abstractNumId w:val="2"/>
  </w:num>
  <w:num w:numId="4" w16cid:durableId="1440100711">
    <w:abstractNumId w:val="4"/>
  </w:num>
  <w:num w:numId="5" w16cid:durableId="1249533333">
    <w:abstractNumId w:val="0"/>
  </w:num>
  <w:num w:numId="6" w16cid:durableId="259267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188"/>
    <w:rsid w:val="000719A8"/>
    <w:rsid w:val="00136CCC"/>
    <w:rsid w:val="001E1BE7"/>
    <w:rsid w:val="002A3A87"/>
    <w:rsid w:val="00332317"/>
    <w:rsid w:val="00422F0E"/>
    <w:rsid w:val="00460188"/>
    <w:rsid w:val="0059757C"/>
    <w:rsid w:val="00754DEC"/>
    <w:rsid w:val="007F08BB"/>
    <w:rsid w:val="008E1372"/>
    <w:rsid w:val="00A85129"/>
    <w:rsid w:val="00C05BFF"/>
    <w:rsid w:val="00CA5E76"/>
    <w:rsid w:val="00D90D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7775"/>
  <w15:chartTrackingRefBased/>
  <w15:docId w15:val="{824429BE-83B6-40B8-BE38-6E1903095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1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01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01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01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01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01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1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1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1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1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01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01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01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01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01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1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1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188"/>
    <w:rPr>
      <w:rFonts w:eastAsiaTheme="majorEastAsia" w:cstheme="majorBidi"/>
      <w:color w:val="272727" w:themeColor="text1" w:themeTint="D8"/>
    </w:rPr>
  </w:style>
  <w:style w:type="paragraph" w:styleId="Title">
    <w:name w:val="Title"/>
    <w:basedOn w:val="Normal"/>
    <w:next w:val="Normal"/>
    <w:link w:val="TitleChar"/>
    <w:uiPriority w:val="10"/>
    <w:qFormat/>
    <w:rsid w:val="004601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1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1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1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188"/>
    <w:pPr>
      <w:spacing w:before="160"/>
      <w:jc w:val="center"/>
    </w:pPr>
    <w:rPr>
      <w:i/>
      <w:iCs/>
      <w:color w:val="404040" w:themeColor="text1" w:themeTint="BF"/>
    </w:rPr>
  </w:style>
  <w:style w:type="character" w:customStyle="1" w:styleId="QuoteChar">
    <w:name w:val="Quote Char"/>
    <w:basedOn w:val="DefaultParagraphFont"/>
    <w:link w:val="Quote"/>
    <w:uiPriority w:val="29"/>
    <w:rsid w:val="00460188"/>
    <w:rPr>
      <w:i/>
      <w:iCs/>
      <w:color w:val="404040" w:themeColor="text1" w:themeTint="BF"/>
    </w:rPr>
  </w:style>
  <w:style w:type="paragraph" w:styleId="ListParagraph">
    <w:name w:val="List Paragraph"/>
    <w:basedOn w:val="Normal"/>
    <w:uiPriority w:val="34"/>
    <w:qFormat/>
    <w:rsid w:val="00460188"/>
    <w:pPr>
      <w:ind w:left="720"/>
      <w:contextualSpacing/>
    </w:pPr>
  </w:style>
  <w:style w:type="character" w:styleId="IntenseEmphasis">
    <w:name w:val="Intense Emphasis"/>
    <w:basedOn w:val="DefaultParagraphFont"/>
    <w:uiPriority w:val="21"/>
    <w:qFormat/>
    <w:rsid w:val="00460188"/>
    <w:rPr>
      <w:i/>
      <w:iCs/>
      <w:color w:val="2F5496" w:themeColor="accent1" w:themeShade="BF"/>
    </w:rPr>
  </w:style>
  <w:style w:type="paragraph" w:styleId="IntenseQuote">
    <w:name w:val="Intense Quote"/>
    <w:basedOn w:val="Normal"/>
    <w:next w:val="Normal"/>
    <w:link w:val="IntenseQuoteChar"/>
    <w:uiPriority w:val="30"/>
    <w:qFormat/>
    <w:rsid w:val="004601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0188"/>
    <w:rPr>
      <w:i/>
      <w:iCs/>
      <w:color w:val="2F5496" w:themeColor="accent1" w:themeShade="BF"/>
    </w:rPr>
  </w:style>
  <w:style w:type="character" w:styleId="IntenseReference">
    <w:name w:val="Intense Reference"/>
    <w:basedOn w:val="DefaultParagraphFont"/>
    <w:uiPriority w:val="32"/>
    <w:qFormat/>
    <w:rsid w:val="00460188"/>
    <w:rPr>
      <w:b/>
      <w:bCs/>
      <w:smallCaps/>
      <w:color w:val="2F5496" w:themeColor="accent1" w:themeShade="BF"/>
      <w:spacing w:val="5"/>
    </w:rPr>
  </w:style>
  <w:style w:type="paragraph" w:styleId="NormalWeb">
    <w:name w:val="Normal (Web)"/>
    <w:basedOn w:val="Normal"/>
    <w:uiPriority w:val="99"/>
    <w:semiHidden/>
    <w:unhideWhenUsed/>
    <w:rsid w:val="00460188"/>
    <w:rPr>
      <w:rFonts w:ascii="Times New Roman" w:hAnsi="Times New Roman" w:cs="Times New Roman"/>
      <w:sz w:val="24"/>
      <w:szCs w:val="24"/>
    </w:rPr>
  </w:style>
  <w:style w:type="character" w:styleId="Hyperlink">
    <w:name w:val="Hyperlink"/>
    <w:basedOn w:val="DefaultParagraphFont"/>
    <w:uiPriority w:val="99"/>
    <w:unhideWhenUsed/>
    <w:rsid w:val="00136CCC"/>
    <w:rPr>
      <w:color w:val="0563C1" w:themeColor="hyperlink"/>
      <w:u w:val="single"/>
    </w:rPr>
  </w:style>
  <w:style w:type="character" w:styleId="UnresolvedMention">
    <w:name w:val="Unresolved Mention"/>
    <w:basedOn w:val="DefaultParagraphFont"/>
    <w:uiPriority w:val="99"/>
    <w:semiHidden/>
    <w:unhideWhenUsed/>
    <w:rsid w:val="00136C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47529">
      <w:bodyDiv w:val="1"/>
      <w:marLeft w:val="0"/>
      <w:marRight w:val="0"/>
      <w:marTop w:val="0"/>
      <w:marBottom w:val="0"/>
      <w:divBdr>
        <w:top w:val="none" w:sz="0" w:space="0" w:color="auto"/>
        <w:left w:val="none" w:sz="0" w:space="0" w:color="auto"/>
        <w:bottom w:val="none" w:sz="0" w:space="0" w:color="auto"/>
        <w:right w:val="none" w:sz="0" w:space="0" w:color="auto"/>
      </w:divBdr>
    </w:div>
    <w:div w:id="215745880">
      <w:bodyDiv w:val="1"/>
      <w:marLeft w:val="0"/>
      <w:marRight w:val="0"/>
      <w:marTop w:val="0"/>
      <w:marBottom w:val="0"/>
      <w:divBdr>
        <w:top w:val="none" w:sz="0" w:space="0" w:color="auto"/>
        <w:left w:val="none" w:sz="0" w:space="0" w:color="auto"/>
        <w:bottom w:val="none" w:sz="0" w:space="0" w:color="auto"/>
        <w:right w:val="none" w:sz="0" w:space="0" w:color="auto"/>
      </w:divBdr>
    </w:div>
    <w:div w:id="287013896">
      <w:bodyDiv w:val="1"/>
      <w:marLeft w:val="0"/>
      <w:marRight w:val="0"/>
      <w:marTop w:val="0"/>
      <w:marBottom w:val="0"/>
      <w:divBdr>
        <w:top w:val="none" w:sz="0" w:space="0" w:color="auto"/>
        <w:left w:val="none" w:sz="0" w:space="0" w:color="auto"/>
        <w:bottom w:val="none" w:sz="0" w:space="0" w:color="auto"/>
        <w:right w:val="none" w:sz="0" w:space="0" w:color="auto"/>
      </w:divBdr>
    </w:div>
    <w:div w:id="304894444">
      <w:bodyDiv w:val="1"/>
      <w:marLeft w:val="0"/>
      <w:marRight w:val="0"/>
      <w:marTop w:val="0"/>
      <w:marBottom w:val="0"/>
      <w:divBdr>
        <w:top w:val="none" w:sz="0" w:space="0" w:color="auto"/>
        <w:left w:val="none" w:sz="0" w:space="0" w:color="auto"/>
        <w:bottom w:val="none" w:sz="0" w:space="0" w:color="auto"/>
        <w:right w:val="none" w:sz="0" w:space="0" w:color="auto"/>
      </w:divBdr>
    </w:div>
    <w:div w:id="529102760">
      <w:bodyDiv w:val="1"/>
      <w:marLeft w:val="0"/>
      <w:marRight w:val="0"/>
      <w:marTop w:val="0"/>
      <w:marBottom w:val="0"/>
      <w:divBdr>
        <w:top w:val="none" w:sz="0" w:space="0" w:color="auto"/>
        <w:left w:val="none" w:sz="0" w:space="0" w:color="auto"/>
        <w:bottom w:val="none" w:sz="0" w:space="0" w:color="auto"/>
        <w:right w:val="none" w:sz="0" w:space="0" w:color="auto"/>
      </w:divBdr>
    </w:div>
    <w:div w:id="537208642">
      <w:bodyDiv w:val="1"/>
      <w:marLeft w:val="0"/>
      <w:marRight w:val="0"/>
      <w:marTop w:val="0"/>
      <w:marBottom w:val="0"/>
      <w:divBdr>
        <w:top w:val="none" w:sz="0" w:space="0" w:color="auto"/>
        <w:left w:val="none" w:sz="0" w:space="0" w:color="auto"/>
        <w:bottom w:val="none" w:sz="0" w:space="0" w:color="auto"/>
        <w:right w:val="none" w:sz="0" w:space="0" w:color="auto"/>
      </w:divBdr>
    </w:div>
    <w:div w:id="1123575491">
      <w:bodyDiv w:val="1"/>
      <w:marLeft w:val="0"/>
      <w:marRight w:val="0"/>
      <w:marTop w:val="0"/>
      <w:marBottom w:val="0"/>
      <w:divBdr>
        <w:top w:val="none" w:sz="0" w:space="0" w:color="auto"/>
        <w:left w:val="none" w:sz="0" w:space="0" w:color="auto"/>
        <w:bottom w:val="none" w:sz="0" w:space="0" w:color="auto"/>
        <w:right w:val="none" w:sz="0" w:space="0" w:color="auto"/>
      </w:divBdr>
    </w:div>
    <w:div w:id="1146705569">
      <w:bodyDiv w:val="1"/>
      <w:marLeft w:val="0"/>
      <w:marRight w:val="0"/>
      <w:marTop w:val="0"/>
      <w:marBottom w:val="0"/>
      <w:divBdr>
        <w:top w:val="none" w:sz="0" w:space="0" w:color="auto"/>
        <w:left w:val="none" w:sz="0" w:space="0" w:color="auto"/>
        <w:bottom w:val="none" w:sz="0" w:space="0" w:color="auto"/>
        <w:right w:val="none" w:sz="0" w:space="0" w:color="auto"/>
      </w:divBdr>
    </w:div>
    <w:div w:id="1265114862">
      <w:bodyDiv w:val="1"/>
      <w:marLeft w:val="0"/>
      <w:marRight w:val="0"/>
      <w:marTop w:val="0"/>
      <w:marBottom w:val="0"/>
      <w:divBdr>
        <w:top w:val="none" w:sz="0" w:space="0" w:color="auto"/>
        <w:left w:val="none" w:sz="0" w:space="0" w:color="auto"/>
        <w:bottom w:val="none" w:sz="0" w:space="0" w:color="auto"/>
        <w:right w:val="none" w:sz="0" w:space="0" w:color="auto"/>
      </w:divBdr>
    </w:div>
    <w:div w:id="1294943737">
      <w:bodyDiv w:val="1"/>
      <w:marLeft w:val="0"/>
      <w:marRight w:val="0"/>
      <w:marTop w:val="0"/>
      <w:marBottom w:val="0"/>
      <w:divBdr>
        <w:top w:val="none" w:sz="0" w:space="0" w:color="auto"/>
        <w:left w:val="none" w:sz="0" w:space="0" w:color="auto"/>
        <w:bottom w:val="none" w:sz="0" w:space="0" w:color="auto"/>
        <w:right w:val="none" w:sz="0" w:space="0" w:color="auto"/>
      </w:divBdr>
    </w:div>
    <w:div w:id="1421870141">
      <w:bodyDiv w:val="1"/>
      <w:marLeft w:val="0"/>
      <w:marRight w:val="0"/>
      <w:marTop w:val="0"/>
      <w:marBottom w:val="0"/>
      <w:divBdr>
        <w:top w:val="none" w:sz="0" w:space="0" w:color="auto"/>
        <w:left w:val="none" w:sz="0" w:space="0" w:color="auto"/>
        <w:bottom w:val="none" w:sz="0" w:space="0" w:color="auto"/>
        <w:right w:val="none" w:sz="0" w:space="0" w:color="auto"/>
      </w:divBdr>
    </w:div>
    <w:div w:id="1491173333">
      <w:bodyDiv w:val="1"/>
      <w:marLeft w:val="0"/>
      <w:marRight w:val="0"/>
      <w:marTop w:val="0"/>
      <w:marBottom w:val="0"/>
      <w:divBdr>
        <w:top w:val="none" w:sz="0" w:space="0" w:color="auto"/>
        <w:left w:val="none" w:sz="0" w:space="0" w:color="auto"/>
        <w:bottom w:val="none" w:sz="0" w:space="0" w:color="auto"/>
        <w:right w:val="none" w:sz="0" w:space="0" w:color="auto"/>
      </w:divBdr>
    </w:div>
    <w:div w:id="1536119715">
      <w:bodyDiv w:val="1"/>
      <w:marLeft w:val="0"/>
      <w:marRight w:val="0"/>
      <w:marTop w:val="0"/>
      <w:marBottom w:val="0"/>
      <w:divBdr>
        <w:top w:val="none" w:sz="0" w:space="0" w:color="auto"/>
        <w:left w:val="none" w:sz="0" w:space="0" w:color="auto"/>
        <w:bottom w:val="none" w:sz="0" w:space="0" w:color="auto"/>
        <w:right w:val="none" w:sz="0" w:space="0" w:color="auto"/>
      </w:divBdr>
    </w:div>
    <w:div w:id="1608659675">
      <w:bodyDiv w:val="1"/>
      <w:marLeft w:val="0"/>
      <w:marRight w:val="0"/>
      <w:marTop w:val="0"/>
      <w:marBottom w:val="0"/>
      <w:divBdr>
        <w:top w:val="none" w:sz="0" w:space="0" w:color="auto"/>
        <w:left w:val="none" w:sz="0" w:space="0" w:color="auto"/>
        <w:bottom w:val="none" w:sz="0" w:space="0" w:color="auto"/>
        <w:right w:val="none" w:sz="0" w:space="0" w:color="auto"/>
      </w:divBdr>
    </w:div>
    <w:div w:id="1630932306">
      <w:bodyDiv w:val="1"/>
      <w:marLeft w:val="0"/>
      <w:marRight w:val="0"/>
      <w:marTop w:val="0"/>
      <w:marBottom w:val="0"/>
      <w:divBdr>
        <w:top w:val="none" w:sz="0" w:space="0" w:color="auto"/>
        <w:left w:val="none" w:sz="0" w:space="0" w:color="auto"/>
        <w:bottom w:val="none" w:sz="0" w:space="0" w:color="auto"/>
        <w:right w:val="none" w:sz="0" w:space="0" w:color="auto"/>
      </w:divBdr>
    </w:div>
    <w:div w:id="1651325078">
      <w:bodyDiv w:val="1"/>
      <w:marLeft w:val="0"/>
      <w:marRight w:val="0"/>
      <w:marTop w:val="0"/>
      <w:marBottom w:val="0"/>
      <w:divBdr>
        <w:top w:val="none" w:sz="0" w:space="0" w:color="auto"/>
        <w:left w:val="none" w:sz="0" w:space="0" w:color="auto"/>
        <w:bottom w:val="none" w:sz="0" w:space="0" w:color="auto"/>
        <w:right w:val="none" w:sz="0" w:space="0" w:color="auto"/>
      </w:divBdr>
    </w:div>
    <w:div w:id="1807435256">
      <w:bodyDiv w:val="1"/>
      <w:marLeft w:val="0"/>
      <w:marRight w:val="0"/>
      <w:marTop w:val="0"/>
      <w:marBottom w:val="0"/>
      <w:divBdr>
        <w:top w:val="none" w:sz="0" w:space="0" w:color="auto"/>
        <w:left w:val="none" w:sz="0" w:space="0" w:color="auto"/>
        <w:bottom w:val="none" w:sz="0" w:space="0" w:color="auto"/>
        <w:right w:val="none" w:sz="0" w:space="0" w:color="auto"/>
      </w:divBdr>
    </w:div>
    <w:div w:id="1824464496">
      <w:bodyDiv w:val="1"/>
      <w:marLeft w:val="0"/>
      <w:marRight w:val="0"/>
      <w:marTop w:val="0"/>
      <w:marBottom w:val="0"/>
      <w:divBdr>
        <w:top w:val="none" w:sz="0" w:space="0" w:color="auto"/>
        <w:left w:val="none" w:sz="0" w:space="0" w:color="auto"/>
        <w:bottom w:val="none" w:sz="0" w:space="0" w:color="auto"/>
        <w:right w:val="none" w:sz="0" w:space="0" w:color="auto"/>
      </w:divBdr>
    </w:div>
    <w:div w:id="1881284633">
      <w:bodyDiv w:val="1"/>
      <w:marLeft w:val="0"/>
      <w:marRight w:val="0"/>
      <w:marTop w:val="0"/>
      <w:marBottom w:val="0"/>
      <w:divBdr>
        <w:top w:val="none" w:sz="0" w:space="0" w:color="auto"/>
        <w:left w:val="none" w:sz="0" w:space="0" w:color="auto"/>
        <w:bottom w:val="none" w:sz="0" w:space="0" w:color="auto"/>
        <w:right w:val="none" w:sz="0" w:space="0" w:color="auto"/>
      </w:divBdr>
    </w:div>
    <w:div w:id="191250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ELSIE D</dc:creator>
  <cp:keywords/>
  <dc:description/>
  <cp:lastModifiedBy>ELSIE D</cp:lastModifiedBy>
  <cp:revision>2</cp:revision>
  <dcterms:created xsi:type="dcterms:W3CDTF">2025-03-04T11:08:00Z</dcterms:created>
  <dcterms:modified xsi:type="dcterms:W3CDTF">2025-03-04T11:08:00Z</dcterms:modified>
</cp:coreProperties>
</file>