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Lerato Nxumalo</w:t>
      </w:r>
    </w:p>
    <w:p>
      <w:pPr>
        <w:spacing w:after="280"/>
      </w:pPr>
      <w:r>
        <w:rPr>
          <w:color w:val="37474F"/>
          <w:sz w:val="26"/>
        </w:rPr>
        <w:t>Actress and content creator; founder of blaHoody (clothing) and By Lovely Suites (beauty salon) · Midrand, Johannesburg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Lerato Nxumalo</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Confidential. Prepared for Lerato Nxumalo only. Prices are in South African rand (ZAR). Fluxmuse Pty Ltd is not VAT-registered, so no VAT is added to these prices.</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A WhatsApp booking and enquiry set-up for your new salon and your online hoodie brand, so DMs about appointments and orders get a quick, consistent answer.</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Lerato Nxumalo</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Wikipedia describes her as an actress, influencer, content creator and entrepreneur, with roles in Durban Gen (2020 to 2023), Scandal! (2023 to 2024) and Genesis (2025 to 2026), and says she focused on social media content creation from 2024.</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Briefly reported on 6 July 2025 that she said she was launching her 'very first business', blaHoody, the following week.</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Wikipedia says blaHoody, launched July 2025, specialises in comfort-wear hoodies and is primarily an online business.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SA Varsity Newz (29 July 2026) reports By Lovely Suites, a luxury beauty salon in Midrand, as her first-ever physical store, with construction underway.</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The same article lists luxury wigs, installations and braiding, nail bars, eyelash extensions, aesthetic treatments and VIP private suites.</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The article gives no opening date and does not say how bookings will be taken.</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Wikipedia says she founded By Lovely Suites in Midrand in July 2026, as her first physical shop.</w:t>
            </w:r>
          </w:p>
        </w:tc>
        <w:tc>
          <w:tcPr>
            <w:tcW w:type="dxa" w:w="1474"/>
            <w:vAlign w:val="center"/>
          </w:tcPr>
          <w:p>
            <w:pPr>
              <w:spacing w:after="20" w:line="252" w:lineRule="auto"/>
            </w:pPr>
            <w:r>
              <w:rPr>
                <w:sz w:val="19"/>
              </w:rPr>
              <w:t>[1]</w:t>
            </w:r>
          </w:p>
        </w:tc>
      </w:tr>
    </w:tbl>
    <w:p>
      <w:pPr>
        <w:spacing w:after="0" w:line="120" w:lineRule="exact"/>
      </w:pPr>
    </w:p>
    <w:p>
      <w:pPr>
        <w:pStyle w:val="Heading3"/>
      </w:pPr>
      <w:r>
        <w:rPr/>
        <w:t>The businesses we looked at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sinesse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Business</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What it is</w:t>
            </w:r>
          </w:p>
        </w:tc>
      </w:tr>
      <w:tr>
        <w:trPr>
          <w:cantSplit/>
        </w:trPr>
        <w:tc>
          <w:tcPr>
            <w:tcW w:type="dxa" w:w="3402"/>
            <w:vAlign w:val="center"/>
          </w:tcPr>
          <w:p>
            <w:pPr>
              <w:spacing w:after="20" w:line="252" w:lineRule="auto"/>
            </w:pPr>
            <w:r>
              <w:rPr>
                <w:b/>
                <w:sz w:val="19"/>
              </w:rPr>
              <w:t>blaHoody</w:t>
            </w:r>
          </w:p>
        </w:tc>
        <w:tc>
          <w:tcPr>
            <w:tcW w:type="dxa" w:w="6236"/>
            <w:vAlign w:val="center"/>
          </w:tcPr>
          <w:p>
            <w:pPr>
              <w:spacing w:after="20" w:line="252" w:lineRule="auto"/>
            </w:pPr>
            <w:r>
              <w:rPr>
                <w:sz w:val="19"/>
              </w:rPr>
              <w:t>Comfort-wear hoodie and loungewear brand, launched July 2025, sold through its own online store</w:t>
            </w:r>
          </w:p>
        </w:tc>
      </w:tr>
      <w:tr>
        <w:trPr>
          <w:cantSplit/>
        </w:trPr>
        <w:tc>
          <w:tcPr>
            <w:tcW w:type="dxa" w:w="3402"/>
            <w:shd w:val="clear" w:color="auto" w:fill="FAFAFB"/>
            <w:vAlign w:val="center"/>
          </w:tcPr>
          <w:p>
            <w:pPr>
              <w:spacing w:after="20" w:line="252" w:lineRule="auto"/>
            </w:pPr>
            <w:r>
              <w:rPr>
                <w:b/>
                <w:sz w:val="19"/>
              </w:rPr>
              <w:t>By Lovely Suites</w:t>
            </w:r>
          </w:p>
        </w:tc>
        <w:tc>
          <w:tcPr>
            <w:tcW w:type="dxa" w:w="6236"/>
            <w:shd w:val="clear" w:color="auto" w:fill="FAFAFB"/>
            <w:vAlign w:val="center"/>
          </w:tcPr>
          <w:p>
            <w:pPr>
              <w:spacing w:after="20" w:line="252" w:lineRule="auto"/>
            </w:pPr>
            <w:r>
              <w:rPr>
                <w:sz w:val="19"/>
              </w:rPr>
              <w:t>Luxury beauty salon in Midrand: wigs, braids, nails, lashes, aesthetics; under construction as of 29 July 2026</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Appointment requests for your new salon may arrive as DMs and comments on your personal accounts, mixed with fan messages.</w:t>
            </w:r>
          </w:p>
        </w:tc>
        <w:tc>
          <w:tcPr>
            <w:tcW w:type="dxa" w:w="3345"/>
            <w:vAlign w:val="center"/>
          </w:tcPr>
          <w:p>
            <w:pPr>
              <w:spacing w:after="20" w:line="252" w:lineRule="auto"/>
            </w:pPr>
            <w:r>
              <w:rPr>
                <w:sz w:val="18"/>
              </w:rPr>
              <w:t>Typical for this kind of business: The salon was announced through social channels (SA Varsity Newz). This is typical for creator-owned salons.</w:t>
            </w:r>
          </w:p>
        </w:tc>
        <w:tc>
          <w:tcPr>
            <w:tcW w:type="dxa" w:w="3118"/>
            <w:vAlign w:val="center"/>
          </w:tcPr>
          <w:p>
            <w:pPr>
              <w:spacing w:after="20" w:line="252" w:lineRule="auto"/>
            </w:pPr>
            <w:r>
              <w:rPr>
                <w:sz w:val="18"/>
              </w:rPr>
              <w:t>Where will clients book once the salon opens, and who will answer?</w:t>
            </w:r>
          </w:p>
        </w:tc>
      </w:tr>
      <w:tr>
        <w:trPr>
          <w:cantSplit/>
        </w:trPr>
        <w:tc>
          <w:tcPr>
            <w:tcW w:type="dxa" w:w="3175"/>
            <w:shd w:val="clear" w:color="auto" w:fill="FAFAFB"/>
            <w:vAlign w:val="center"/>
          </w:tcPr>
          <w:p>
            <w:pPr>
              <w:spacing w:after="20" w:line="252" w:lineRule="auto"/>
            </w:pPr>
            <w:r>
              <w:rPr>
                <w:b/>
                <w:sz w:val="18"/>
              </w:rPr>
              <w:t>Your salon services (wigs, braids, lashes, nails) each need different durations, deposits and prep questions.</w:t>
            </w:r>
          </w:p>
        </w:tc>
        <w:tc>
          <w:tcPr>
            <w:tcW w:type="dxa" w:w="3345"/>
            <w:shd w:val="clear" w:color="auto" w:fill="FAFAFB"/>
            <w:vAlign w:val="center"/>
          </w:tcPr>
          <w:p>
            <w:pPr>
              <w:spacing w:after="20" w:line="252" w:lineRule="auto"/>
            </w:pPr>
            <w:r>
              <w:rPr>
                <w:sz w:val="18"/>
              </w:rPr>
              <w:t>Typical for this kind of business: Your multi-service menu is listed in the SA Varsity Newz article.</w:t>
            </w:r>
          </w:p>
        </w:tc>
        <w:tc>
          <w:tcPr>
            <w:tcW w:type="dxa" w:w="3118"/>
            <w:shd w:val="clear" w:color="auto" w:fill="FAFAFB"/>
            <w:vAlign w:val="center"/>
          </w:tcPr>
          <w:p>
            <w:pPr>
              <w:spacing w:after="20" w:line="252" w:lineRule="auto"/>
            </w:pPr>
            <w:r>
              <w:rPr>
                <w:sz w:val="18"/>
              </w:rPr>
              <w:t>What do you need to know before you can confirm an appointment?</w:t>
            </w:r>
          </w:p>
        </w:tc>
      </w:tr>
      <w:tr>
        <w:trPr>
          <w:cantSplit/>
        </w:trPr>
        <w:tc>
          <w:tcPr>
            <w:tcW w:type="dxa" w:w="3175"/>
            <w:vAlign w:val="center"/>
          </w:tcPr>
          <w:p>
            <w:pPr>
              <w:spacing w:after="20" w:line="252" w:lineRule="auto"/>
            </w:pPr>
            <w:r>
              <w:rPr>
                <w:b/>
                <w:sz w:val="18"/>
              </w:rPr>
              <w:t>Hoodie customers may still ask about sizing, delivery and stock by DM, even though your store takes orders.</w:t>
            </w:r>
          </w:p>
        </w:tc>
        <w:tc>
          <w:tcPr>
            <w:tcW w:type="dxa" w:w="3345"/>
            <w:vAlign w:val="center"/>
          </w:tcPr>
          <w:p>
            <w:pPr>
              <w:spacing w:after="20" w:line="252" w:lineRule="auto"/>
            </w:pPr>
            <w:r>
              <w:rPr>
                <w:sz w:val="18"/>
              </w:rPr>
              <w:t>Typical for this kind of business: blaHoody has a full online store with checkout, so we do not think orders are the pain. Support questions are our guess.</w:t>
            </w:r>
          </w:p>
        </w:tc>
        <w:tc>
          <w:tcPr>
            <w:tcW w:type="dxa" w:w="3118"/>
            <w:vAlign w:val="center"/>
          </w:tcPr>
          <w:p>
            <w:pPr>
              <w:spacing w:after="20" w:line="252" w:lineRule="auto"/>
            </w:pPr>
            <w:r>
              <w:rPr>
                <w:sz w:val="18"/>
              </w:rPr>
              <w:t>What do blaHoody customers message you about that the store does not answer?</w:t>
            </w:r>
          </w:p>
        </w:tc>
      </w:tr>
      <w:tr>
        <w:trPr>
          <w:cantSplit/>
        </w:trPr>
        <w:tc>
          <w:tcPr>
            <w:tcW w:type="dxa" w:w="3175"/>
            <w:shd w:val="clear" w:color="auto" w:fill="FAFAFB"/>
            <w:vAlign w:val="center"/>
          </w:tcPr>
          <w:p>
            <w:pPr>
              <w:spacing w:after="20" w:line="252" w:lineRule="auto"/>
            </w:pPr>
            <w:r>
              <w:rPr>
                <w:b/>
                <w:sz w:val="18"/>
              </w:rPr>
              <w:t>Two businesses plus content work leave little time to answer messages promptly.</w:t>
            </w:r>
          </w:p>
        </w:tc>
        <w:tc>
          <w:tcPr>
            <w:tcW w:type="dxa" w:w="3345"/>
            <w:shd w:val="clear" w:color="auto" w:fill="FAFAFB"/>
            <w:vAlign w:val="center"/>
          </w:tcPr>
          <w:p>
            <w:pPr>
              <w:spacing w:after="20" w:line="252" w:lineRule="auto"/>
            </w:pPr>
            <w:r>
              <w:rPr>
                <w:sz w:val="18"/>
              </w:rPr>
              <w:t>Typical for this kind of business: You run two ventures alongside acting and content creation, per Wikipedia and SA Varsity Newz.</w:t>
            </w:r>
          </w:p>
        </w:tc>
        <w:tc>
          <w:tcPr>
            <w:tcW w:type="dxa" w:w="3118"/>
            <w:shd w:val="clear" w:color="auto" w:fill="FAFAFB"/>
            <w:vAlign w:val="center"/>
          </w:tcPr>
          <w:p>
            <w:pPr>
              <w:spacing w:after="20" w:line="252" w:lineRule="auto"/>
            </w:pPr>
            <w:r>
              <w:rPr>
                <w:sz w:val="18"/>
              </w:rPr>
              <w:t>How many messages a day do you and your team handle, and what is the slowest part?</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number, profile, templates, quick replies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salon booking number with saved replies for services, prices, prep and location.</w:t>
            </w:r>
          </w:p>
        </w:tc>
      </w:tr>
      <w:tr>
        <w:trPr>
          <w:cantSplit/>
        </w:trPr>
        <w:tc>
          <w:tcPr>
            <w:tcW w:type="dxa" w:w="2608"/>
            <w:shd w:val="clear" w:color="auto" w:fill="FAFAFB"/>
            <w:vAlign w:val="center"/>
          </w:tcPr>
          <w:p>
            <w:pPr>
              <w:spacing w:after="20" w:line="252" w:lineRule="auto"/>
            </w:pPr>
            <w:r>
              <w:rPr>
                <w:b/>
                <w:sz w:val="19"/>
              </w:rPr>
              <w:t>Answers in the customer's language</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The assistant follows the client's language when answering common questions.</w:t>
            </w:r>
          </w:p>
        </w:tc>
      </w:tr>
      <w:tr>
        <w:trPr>
          <w:cantSplit/>
        </w:trPr>
        <w:tc>
          <w:tcPr>
            <w:tcW w:type="dxa" w:w="2608"/>
            <w:vAlign w:val="center"/>
          </w:tcPr>
          <w:p>
            <w:pPr>
              <w:spacing w:after="20" w:line="252" w:lineRule="auto"/>
            </w:pPr>
            <w:r>
              <w:rPr>
                <w:b/>
                <w:sz w:val="19"/>
              </w:rPr>
              <w:t>Hosted shop link with orders arriving on WhatsApp</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public services and price page for the salon, where each request arrives as a pre-typed WhatsApp message to your number.</w:t>
            </w:r>
          </w:p>
        </w:tc>
      </w:tr>
      <w:tr>
        <w:trPr>
          <w:cantSplit/>
        </w:trPr>
        <w:tc>
          <w:tcPr>
            <w:tcW w:type="dxa" w:w="2608"/>
            <w:shd w:val="clear" w:color="auto" w:fill="FAFAFB"/>
            <w:vAlign w:val="center"/>
          </w:tcPr>
          <w:p>
            <w:pPr>
              <w:spacing w:after="20" w:line="252" w:lineRule="auto"/>
            </w:pPr>
            <w:r>
              <w:rPr>
                <w:b/>
                <w:sz w:val="19"/>
              </w:rPr>
              <w:t>WhatsApp Concierge: product photos to catalogue</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photos of salon services or price lists on WhatsApp and get catalogue entries drafted for approval. Newly launched; no merchant has run it end to end yet.</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Captions and images for the salon opening and hoodie drops, ready to forward to WhatsApp Status.</w:t>
            </w:r>
          </w:p>
        </w:tc>
      </w:tr>
      <w:tr>
        <w:trPr>
          <w:cantSplit/>
        </w:trPr>
        <w:tc>
          <w:tcPr>
            <w:tcW w:type="dxa" w:w="2608"/>
            <w:shd w:val="clear" w:color="auto" w:fill="FAFAFB"/>
            <w:vAlign w:val="center"/>
          </w:tcPr>
          <w:p>
            <w:pPr>
              <w:spacing w:after="20" w:line="252" w:lineRule="auto"/>
            </w:pPr>
            <w:r>
              <w:rPr>
                <w:b/>
                <w:sz w:val="19"/>
              </w:rPr>
              <w:t>Checkout through FluxMuse (Paystack, South African bank accounts)</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This would allow deposits or hoodie payments. It is built but not yet tested with real money, so we would not offer it yet.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A 20-minute call to walk through your current booking and order flow</w:t>
            </w:r>
          </w:p>
          <w:p>
            <w:pPr>
              <w:spacing w:after="20" w:line="252" w:lineRule="auto"/>
            </w:pPr>
            <w:r>
              <w:rPr>
                <w:sz w:val="19"/>
              </w:rPr>
              <w:t>• Decide whether to start with the salon, blaHoody or both</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Connect the WhatsApp Business number and write the profile and quick replies</w:t>
            </w:r>
          </w:p>
          <w:p>
            <w:pPr>
              <w:spacing w:after="20" w:line="252" w:lineRule="auto"/>
            </w:pPr>
            <w:r>
              <w:rPr>
                <w:sz w:val="19"/>
              </w:rPr>
              <w:t>• List the questions clients ask before booking</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Set up the salon services link and test a request end to end with your team</w:t>
            </w:r>
          </w:p>
          <w:p>
            <w:pPr>
              <w:spacing w:after="20" w:line="252" w:lineRule="auto"/>
            </w:pPr>
            <w:r>
              <w:rPr>
                <w:sz w:val="19"/>
              </w:rPr>
              <w:t>• Draft templates for appointment confirmations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real conversations and what was missed</w:t>
            </w:r>
          </w:p>
          <w:p>
            <w:pPr>
              <w:spacing w:after="20" w:line="252" w:lineRule="auto"/>
            </w:pPr>
            <w:r>
              <w:rPr>
                <w:sz w:val="19"/>
              </w:rPr>
              <w:t>• Agree what to change before opening week or the next busy period</w:t>
            </w:r>
          </w:p>
        </w:tc>
      </w:tr>
    </w:tbl>
    <w:p>
      <w:pPr>
        <w:spacing w:after="0" w:line="120" w:lineRule="exact"/>
      </w:pPr>
    </w:p>
    <w:p>
      <w:pPr>
        <w:pStyle w:val="Heading1"/>
      </w:pPr>
      <w:r>
        <w:rPr/>
        <w:t>6. What we would track together</w:t>
      </w:r>
    </w:p>
    <w:p>
      <w:pPr>
        <w:pStyle w:val="ListBullet"/>
      </w:pPr>
      <w:r>
        <w:rPr/>
        <w:t>WhatsApp conversations started per business</w:t>
      </w:r>
    </w:p>
    <w:p>
      <w:pPr>
        <w:pStyle w:val="ListBullet"/>
      </w:pPr>
      <w:r>
        <w:rPr/>
        <w:t>Appointment requests answered within an agreed time</w:t>
      </w:r>
    </w:p>
    <w:p>
      <w:pPr>
        <w:pStyle w:val="ListBullet"/>
      </w:pPr>
      <w:r>
        <w:rPr/>
        <w:t>Service requests arriving through the salon link</w:t>
      </w:r>
    </w:p>
    <w:p>
      <w:pPr>
        <w:pStyle w:val="ListBullet"/>
      </w:pPr>
      <w:r>
        <w:rPr/>
        <w:t>Questions the assistant could not answer</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The salon is the clear place to start and needs one WhatsApp number. blaHoody already has an online store.</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Growth if blaHoody also needs its own number and page.</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Payment is taken first, when you subscribe. We back this with 3 qualified leads in your first 30 days, using the lead definition set out below. If you hold up your side (share the link, post about it weekly) and fewer than 3 arrive, we keep working with you at no extra cost until you have 3.</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 Checkout through FluxMuse carries a per-order fee: card payments carry Paystack's standard fee (2.9% + R1), deducted before payout; EFT is 2%. No separate Fluxmuse fee is added on top.</w:t>
            </w:r>
          </w:p>
        </w:tc>
      </w:tr>
    </w:tbl>
    <w:p>
      <w:pPr>
        <w:spacing w:after="0" w:line="120" w:lineRule="exact"/>
      </w:pPr>
    </w:p>
    <w:p>
      <w:r>
        <w:rPr>
          <w:color w:val="5B6570"/>
          <w:sz w:val="17"/>
        </w:rPr>
        <w:t>Prices are in South African rand (ZAR). Fluxmuse Pty Ltd is not VAT-registered, so no VAT is added to these prices.</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I already take bookings on WhatsApp and Instagram.</w:t>
            </w:r>
          </w:p>
        </w:tc>
        <w:tc>
          <w:tcPr>
            <w:tcW w:type="dxa" w:w="6236"/>
            <w:vAlign w:val="center"/>
          </w:tcPr>
          <w:p>
            <w:pPr>
              <w:spacing w:after="20" w:line="252" w:lineRule="auto"/>
            </w:pPr>
            <w:r>
              <w:rPr>
                <w:sz w:val="19"/>
              </w:rPr>
              <w:t>That works at small volume. We would only add saved answers and one place to see requests. If it is already smooth, you should not switch.</w:t>
            </w:r>
          </w:p>
        </w:tc>
      </w:tr>
      <w:tr>
        <w:trPr>
          <w:cantSplit/>
        </w:trPr>
        <w:tc>
          <w:tcPr>
            <w:tcW w:type="dxa" w:w="3402"/>
            <w:shd w:val="clear" w:color="auto" w:fill="FAFAFB"/>
            <w:vAlign w:val="center"/>
          </w:tcPr>
          <w:p>
            <w:pPr>
              <w:spacing w:after="20" w:line="252" w:lineRule="auto"/>
            </w:pPr>
            <w:r>
              <w:rPr>
                <w:b/>
                <w:sz w:val="19"/>
              </w:rPr>
              <w:t>The salon isn't open yet, so it's too early.</w:t>
            </w:r>
          </w:p>
        </w:tc>
        <w:tc>
          <w:tcPr>
            <w:tcW w:type="dxa" w:w="6236"/>
            <w:shd w:val="clear" w:color="auto" w:fill="FAFAFB"/>
            <w:vAlign w:val="center"/>
          </w:tcPr>
          <w:p>
            <w:pPr>
              <w:spacing w:after="20" w:line="252" w:lineRule="auto"/>
            </w:pPr>
            <w:r>
              <w:rPr>
                <w:sz w:val="19"/>
              </w:rPr>
              <w:t>Understood. Setting up before opening is usually easier than changing habits after, but a call later is fine.</w:t>
            </w:r>
          </w:p>
        </w:tc>
      </w:tr>
      <w:tr>
        <w:trPr>
          <w:cantSplit/>
        </w:trPr>
        <w:tc>
          <w:tcPr>
            <w:tcW w:type="dxa" w:w="3402"/>
            <w:vAlign w:val="center"/>
          </w:tcPr>
          <w:p>
            <w:pPr>
              <w:spacing w:after="20" w:line="252" w:lineRule="auto"/>
            </w:pPr>
            <w:r>
              <w:rPr>
                <w:b/>
                <w:sz w:val="19"/>
              </w:rPr>
              <w:t>You're new and have no clients.</w:t>
            </w:r>
          </w:p>
        </w:tc>
        <w:tc>
          <w:tcPr>
            <w:tcW w:type="dxa" w:w="6236"/>
            <w:vAlign w:val="center"/>
          </w:tcPr>
          <w:p>
            <w:pPr>
              <w:spacing w:after="20" w:line="252" w:lineRule="auto"/>
            </w:pPr>
            <w:r>
              <w:rPr>
                <w:sz w:val="19"/>
              </w:rPr>
              <w:t>True. FluxMuse has no customers or results yet and is setting up a small first group by hand. You can judge it on a working set-up for your salon.</w:t>
            </w:r>
          </w:p>
        </w:tc>
      </w:tr>
    </w:tbl>
    <w:p>
      <w:pPr>
        <w:spacing w:after="0" w:line="120" w:lineRule="exact"/>
      </w:pPr>
    </w:p>
    <w:p>
      <w:pPr>
        <w:keepNext/>
        <w:spacing w:after="40"/>
      </w:pPr>
      <w:r>
        <w:rPr>
          <w:b/>
        </w:rPr>
        <w:t>Further reading</w:t>
      </w:r>
    </w:p>
    <w:p>
      <w:pPr>
        <w:pStyle w:val="ListBullet"/>
      </w:pPr>
      <w:r>
        <w:rPr/>
        <w:t>Answering every DM at 9pm: AI replies for a salon: https://fluxmuse.ai/blog/answering-every-dm-at-9pm-ai-replies-for-a-salon</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sz w:val="20"/>
              </w:rPr>
              <w:t>Thabo Malebadi,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sz w:val="20"/>
              </w:rPr>
              <w:t>thabo@fluxmuse.com</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https://en.wikipedia.org/wiki/Lerato_Nxumalo</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https://briefly.co.za/entertainment/celebrities/219416-former-scandal-actress-lerato-nxumalo-launches-clothing-business/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https://www.savarsitynewz.co.za/2026/07/29/from-screen-to-salon-lerato-nxumalo-launches-luxury-beauty-destination-by-lovely-suites/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https://www.blahoody.com/</w:t>
            </w:r>
          </w:p>
        </w:tc>
        <w:tc>
          <w:tcPr>
            <w:tcW w:type="dxa" w:w="1587"/>
            <w:shd w:val="clear" w:color="auto" w:fill="FAFAFB"/>
            <w:vAlign w:val="center"/>
          </w:tcPr>
          <w:p>
            <w:pPr>
              <w:spacing w:after="20" w:line="252" w:lineRule="auto"/>
            </w:pP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Lerato Nxumalo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Lerato Nxumalo</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