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9512093"/>
        <w:lock w:val="sdtContentLocked"/>
        <w:group/>
      </w:sdtPr>
      <w:sdtEndPr>
        <w:rPr>
          <w:rFonts w:asciiTheme="minorHAnsi" w:hAnsiTheme="minorHAnsi"/>
          <w:color w:val="auto"/>
          <w:sz w:val="2"/>
          <w:szCs w:val="2"/>
        </w:rPr>
      </w:sdtEndPr>
      <w:sdtContent>
        <w:p w:rsidR="00423D01" w:rsidRDefault="00BD3CE0" w:rsidP="00BD3CE0">
          <w:pPr>
            <w:pStyle w:val="PublishStatus"/>
          </w:pPr>
          <w:r>
            <w:t>此文章已于</w:t>
          </w:r>
          <w:r>
            <w:t xml:space="preserve"> 16:26:38 2017/4/17 </w:t>
          </w:r>
          <w:r>
            <w:t>重新发布到</w:t>
          </w:r>
          <w:r>
            <w:t xml:space="preserve"> MADHEX</w:t>
          </w:r>
        </w:p>
        <w:sdt>
          <w:sdtPr>
            <w:rPr>
              <w:rFonts w:hint="eastAsia"/>
            </w:rPr>
            <w:alias w:val="文章标题"/>
            <w:id w:val="89512082"/>
            <w:placeholder>
              <w:docPart w:val="89512082"/>
            </w:placeholder>
            <w:dataBinding w:xpath="/ns0:BlogPostInfo/ns0:PostTitle" w:storeItemID="{5F329CAD-B019-4FA6-9FEF-74898909AD20}"/>
            <w:text/>
          </w:sdtPr>
          <w:sdtEndPr/>
          <w:sdtContent>
            <w:p w:rsidR="000206E5" w:rsidRDefault="00997E83">
              <w:pPr>
                <w:pStyle w:val="Publishwithline"/>
              </w:pPr>
              <w:r>
                <w:rPr>
                  <w:rFonts w:hint="eastAsia"/>
                </w:rPr>
                <w:t>linux</w:t>
              </w:r>
              <w:r>
                <w:rPr>
                  <w:rFonts w:hint="eastAsia"/>
                </w:rPr>
                <w:t>上</w:t>
              </w:r>
              <w:r w:rsidR="006050FC">
                <w:rPr>
                  <w:rFonts w:hint="eastAsia"/>
                </w:rPr>
                <w:t>通过</w:t>
              </w:r>
              <w:r w:rsidR="006050FC">
                <w:rPr>
                  <w:rFonts w:hint="eastAsia"/>
                </w:rPr>
                <w:t>netns</w:t>
              </w:r>
              <w:r>
                <w:rPr>
                  <w:rFonts w:hint="eastAsia"/>
                </w:rPr>
                <w:t>创建</w:t>
              </w:r>
              <w:r>
                <w:rPr>
                  <w:rFonts w:hint="eastAsia"/>
                </w:rPr>
                <w:t>vrf</w:t>
              </w:r>
              <w:r>
                <w:rPr>
                  <w:rFonts w:hint="eastAsia"/>
                </w:rPr>
                <w:t>模拟</w:t>
              </w:r>
              <w:r>
                <w:rPr>
                  <w:rFonts w:hint="eastAsia"/>
                </w:rPr>
                <w:t>MCE</w:t>
              </w:r>
              <w:r>
                <w:rPr>
                  <w:rFonts w:hint="eastAsia"/>
                </w:rPr>
                <w:t>设备</w:t>
              </w:r>
            </w:p>
          </w:sdtContent>
        </w:sdt>
        <w:p w:rsidR="000206E5" w:rsidRDefault="000206E5">
          <w:pPr>
            <w:pStyle w:val="underline"/>
          </w:pPr>
        </w:p>
        <w:p w:rsidR="000206E5" w:rsidRDefault="007B7CFC">
          <w:pPr>
            <w:pStyle w:val="PadderBetweenControlandBody"/>
          </w:pPr>
        </w:p>
      </w:sdtContent>
    </w:sdt>
    <w:p w:rsidR="00997E83" w:rsidRDefault="00997E83" w:rsidP="00997E83">
      <w:pPr>
        <w:rPr>
          <w:rFonts w:ascii="幼圆" w:eastAsia="幼圆"/>
        </w:rPr>
      </w:pPr>
      <w:r>
        <w:rPr>
          <w:rFonts w:ascii="幼圆" w:eastAsia="幼圆" w:hint="eastAsia"/>
        </w:rPr>
        <w:t>转：</w:t>
      </w:r>
      <w:hyperlink r:id="rId7" w:history="1">
        <w:r w:rsidRPr="00E77834">
          <w:rPr>
            <w:rStyle w:val="a9"/>
            <w:rFonts w:ascii="幼圆" w:eastAsia="幼圆"/>
          </w:rPr>
          <w:t>http://blog.csdn.net/dog250/article/details/26147357</w:t>
        </w:r>
      </w:hyperlink>
    </w:p>
    <w:p w:rsidR="00997E83" w:rsidRDefault="00997E83" w:rsidP="00997E83">
      <w:pPr>
        <w:rPr>
          <w:rFonts w:ascii="幼圆" w:eastAsia="幼圆"/>
        </w:rPr>
      </w:pPr>
    </w:p>
    <w:p w:rsidR="00997E83" w:rsidRPr="00997E83" w:rsidRDefault="00997E83" w:rsidP="00997E83">
      <w:pPr>
        <w:rPr>
          <w:rFonts w:ascii="幼圆" w:eastAsia="幼圆"/>
        </w:rPr>
      </w:pPr>
      <w:r w:rsidRPr="00997E83">
        <w:rPr>
          <w:rFonts w:ascii="幼圆" w:eastAsia="幼圆" w:hint="eastAsia"/>
        </w:rPr>
        <w:t>上周有厂商到公司测试，拿了一块据说很猛的网络处理加速PCIe板卡，拎在手里沉甸甸的很有分量，最让人意淫的是那4个万兆光口，于是我迫不及待的想要一览光口转发时那种看不见的震撼。</w:t>
      </w:r>
    </w:p>
    <w:p w:rsidR="00997E83" w:rsidRPr="00997E83" w:rsidRDefault="00997E83" w:rsidP="00997E83">
      <w:pPr>
        <w:rPr>
          <w:rFonts w:ascii="幼圆" w:eastAsia="幼圆"/>
        </w:rPr>
      </w:pPr>
      <w:r w:rsidRPr="00997E83">
        <w:rPr>
          <w:rFonts w:ascii="幼圆" w:eastAsia="幼圆" w:hint="eastAsia"/>
        </w:rPr>
        <w:t xml:space="preserve">       可是，仅凭4个光口怎么测试？起码你要有个“对端”啊！任何人应该都不想扛着三台机器在客户们之间跑来跑去测试其转发性能，当然你也不能指望客户那里就一定有你需要的“对端”设备，比如我们公司就没有这种和万兆光口对接的设备，不过赶巧的是，那天还真有一台设备带有万兆光口，但是只是碰巧了。最佳的测试方式当然是不依赖任何外部设备了，显而易见的方法就是做自环。</w:t>
      </w:r>
    </w:p>
    <w:p w:rsidR="00997E83" w:rsidRPr="00997E83" w:rsidRDefault="00997E83" w:rsidP="00997E83">
      <w:pPr>
        <w:rPr>
          <w:rFonts w:ascii="幼圆" w:eastAsia="幼圆"/>
        </w:rPr>
      </w:pPr>
      <w:r w:rsidRPr="00997E83">
        <w:rPr>
          <w:rFonts w:ascii="幼圆" w:eastAsia="幼圆" w:hint="eastAsia"/>
        </w:rPr>
        <w:t xml:space="preserve">       RJ45口的双绞线可以做物理层自环，1/3，2/6短接即可，这样一台机器的一块网卡自己就可以既发又收了，但是你能对比头发略粗的光纤做什么呢？真实的做法当然是用软件解决了，在Linux上可以使用netns来解决，即net namespace。</w:t>
      </w:r>
    </w:p>
    <w:p w:rsidR="00997E83" w:rsidRPr="00997E83" w:rsidRDefault="00997E83" w:rsidP="00997E83">
      <w:pPr>
        <w:rPr>
          <w:rFonts w:ascii="幼圆" w:eastAsia="幼圆"/>
        </w:rPr>
      </w:pPr>
      <w:r w:rsidRPr="00997E83">
        <w:rPr>
          <w:rFonts w:ascii="幼圆" w:eastAsia="幼圆" w:hint="eastAsia"/>
        </w:rPr>
        <w:t xml:space="preserve">       netns是一个很好玩的东西，它可以让你在一台机器上模拟多个网络设备，这样做的意义是非同一般的：</w:t>
      </w:r>
    </w:p>
    <w:p w:rsidR="00997E83" w:rsidRPr="00997E83" w:rsidRDefault="00997E83" w:rsidP="00997E83">
      <w:pPr>
        <w:rPr>
          <w:rFonts w:ascii="幼圆" w:eastAsia="幼圆"/>
        </w:rPr>
      </w:pPr>
      <w:r w:rsidRPr="00997E83">
        <w:rPr>
          <w:rFonts w:ascii="幼圆" w:eastAsia="幼圆" w:hint="eastAsia"/>
        </w:rPr>
        <w:t>1.使用netns可以充分利用闲置的处理器资源，特别是你的多块网卡性能压不满CPU的时候；</w:t>
      </w:r>
    </w:p>
    <w:p w:rsidR="00997E83" w:rsidRPr="00997E83" w:rsidRDefault="00997E83" w:rsidP="00997E83">
      <w:pPr>
        <w:rPr>
          <w:rFonts w:ascii="幼圆" w:eastAsia="幼圆"/>
        </w:rPr>
      </w:pPr>
      <w:r w:rsidRPr="00997E83">
        <w:rPr>
          <w:rFonts w:ascii="幼圆" w:eastAsia="幼圆" w:hint="eastAsia"/>
        </w:rPr>
        <w:t>2.使用netns可以将不同类型的网络应用隔离，针对每一类实施不同的策略；</w:t>
      </w:r>
    </w:p>
    <w:p w:rsidR="00997E83" w:rsidRPr="00997E83" w:rsidRDefault="00997E83" w:rsidP="00997E83">
      <w:pPr>
        <w:rPr>
          <w:rFonts w:ascii="幼圆" w:eastAsia="幼圆"/>
        </w:rPr>
      </w:pPr>
      <w:r w:rsidRPr="00997E83">
        <w:rPr>
          <w:rFonts w:ascii="幼圆" w:eastAsia="幼圆" w:hint="eastAsia"/>
        </w:rPr>
        <w:t>3.使用netns有点玩虚拟化的意思，不过比虚拟机更灵活。</w:t>
      </w:r>
    </w:p>
    <w:p w:rsidR="00997E83" w:rsidRPr="00997E83" w:rsidRDefault="00997E83" w:rsidP="00997E83">
      <w:pPr>
        <w:rPr>
          <w:rFonts w:ascii="幼圆" w:eastAsia="幼圆"/>
        </w:rPr>
      </w:pPr>
      <w:r w:rsidRPr="00997E83">
        <w:rPr>
          <w:rFonts w:ascii="幼圆" w:eastAsia="幼圆" w:hint="eastAsia"/>
        </w:rPr>
        <w:t>一个net namespace有自己独立的路由表，iptables策略，设备管理机构，和其它的netns完全隔离，比如你将eth0加入了netns1，那么netns2中的应用程序就看不到eth0，网卡设备管理只是netns中的一个元素，还有很多，比如你在netns1中配置的iptables策略对netns2中的数据包没有任何影响。总之，如果你懂Linux内核源码，那么只要附着有net结构体字段的那些结构，比如skb，net_device，都和netns有关。</w:t>
      </w:r>
    </w:p>
    <w:p w:rsidR="00997E83" w:rsidRPr="00997E83" w:rsidRDefault="00997E83" w:rsidP="00997E83">
      <w:pPr>
        <w:rPr>
          <w:rFonts w:ascii="幼圆" w:eastAsia="幼圆"/>
        </w:rPr>
      </w:pPr>
      <w:r w:rsidRPr="00997E83">
        <w:rPr>
          <w:rFonts w:ascii="幼圆" w:eastAsia="幼圆" w:hint="eastAsia"/>
        </w:rPr>
        <w:t xml:space="preserve">       那么我应该怎么做自环呢？我的设备有4个网卡，我希望1和4之间通信，通过2和3转发，它的逻辑拓扑如下：</w:t>
      </w:r>
    </w:p>
    <w:p w:rsidR="00997E83" w:rsidRDefault="00997E83" w:rsidP="00997E83">
      <w:pPr>
        <w:rPr>
          <w:rFonts w:ascii="幼圆" w:eastAsia="幼圆"/>
        </w:rPr>
      </w:pPr>
      <w:r w:rsidRPr="00997E83">
        <w:rPr>
          <w:rFonts w:ascii="幼圆" w:eastAsia="幼圆" w:hint="eastAsia"/>
        </w:rPr>
        <w:t>PC1/eth0----PC2/eth1(forward)PC2/eth2----PC3/eth3</w:t>
      </w:r>
    </w:p>
    <w:p w:rsidR="00997E83" w:rsidRPr="00997E83" w:rsidRDefault="00BD3CE0" w:rsidP="00997E83">
      <w:pPr>
        <w:rPr>
          <w:rFonts w:ascii="幼圆" w:eastAsia="幼圆" w:hint="eastAsia"/>
        </w:rPr>
      </w:pPr>
      <w:bookmarkStart w:id="0" w:name="_GoBack"/>
      <w:r>
        <w:rPr>
          <w:rFonts w:ascii="幼圆" w:eastAsia="幼圆" w:hint="eastAsia"/>
          <w:noProof/>
        </w:rPr>
        <w:lastRenderedPageBreak/>
        <w:drawing>
          <wp:inline distT="0" distB="0" distL="0" distR="0">
            <wp:extent cx="4914286" cy="2790476"/>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4914286" cy="2790476"/>
                    </a:xfrm>
                    <a:prstGeom prst="rect">
                      <a:avLst/>
                    </a:prstGeom>
                  </pic:spPr>
                </pic:pic>
              </a:graphicData>
            </a:graphic>
          </wp:inline>
        </w:drawing>
      </w:r>
      <w:bookmarkEnd w:id="0"/>
    </w:p>
    <w:p w:rsidR="00997E83" w:rsidRPr="00997E83" w:rsidRDefault="00997E83" w:rsidP="00997E83">
      <w:pPr>
        <w:rPr>
          <w:rFonts w:ascii="幼圆" w:eastAsia="幼圆"/>
        </w:rPr>
      </w:pPr>
      <w:r w:rsidRPr="00997E83">
        <w:rPr>
          <w:rFonts w:ascii="幼圆" w:eastAsia="幼圆" w:hint="eastAsia"/>
        </w:rPr>
        <w:t>很简单，将eth0和eth3设置在两个不同的netns，然后用线缆连接eth0和eth1，同样连接eth2和eth3，最后将eth0和eth1的IP地址设置在一个网段，将eth2和eth3的IP地址设置在另一个不同的网段即可。光说不练假把式，具体应该怎么做呢？同样很简单：</w:t>
      </w:r>
    </w:p>
    <w:p w:rsidR="00997E83" w:rsidRPr="00997E83" w:rsidRDefault="00997E83" w:rsidP="00997E83">
      <w:pPr>
        <w:rPr>
          <w:rFonts w:ascii="幼圆" w:eastAsia="幼圆"/>
        </w:rPr>
      </w:pPr>
      <w:r w:rsidRPr="00997E83">
        <w:rPr>
          <w:rFonts w:ascii="幼圆" w:eastAsia="幼圆" w:hint="eastAsia"/>
        </w:rPr>
        <w:t>1.添加两个netns</w:t>
      </w:r>
    </w:p>
    <w:p w:rsidR="00997E83" w:rsidRPr="00997E83" w:rsidRDefault="00997E83" w:rsidP="00997E83">
      <w:pPr>
        <w:rPr>
          <w:rFonts w:ascii="幼圆" w:eastAsia="幼圆"/>
        </w:rPr>
      </w:pPr>
      <w:r w:rsidRPr="00997E83">
        <w:rPr>
          <w:rFonts w:ascii="幼圆" w:eastAsia="幼圆" w:hint="eastAsia"/>
        </w:rPr>
        <w:t>ip netns add t1</w:t>
      </w:r>
    </w:p>
    <w:p w:rsidR="00997E83" w:rsidRPr="00997E83" w:rsidRDefault="00997E83" w:rsidP="00997E83">
      <w:pPr>
        <w:rPr>
          <w:rFonts w:ascii="幼圆" w:eastAsia="幼圆"/>
        </w:rPr>
      </w:pPr>
      <w:r w:rsidRPr="00997E83">
        <w:rPr>
          <w:rFonts w:ascii="幼圆" w:eastAsia="幼圆" w:hint="eastAsia"/>
        </w:rPr>
        <w:t>ip netns add t2</w:t>
      </w:r>
    </w:p>
    <w:p w:rsidR="00997E83" w:rsidRPr="00997E83" w:rsidRDefault="00997E83" w:rsidP="00997E83">
      <w:pPr>
        <w:rPr>
          <w:rFonts w:ascii="幼圆" w:eastAsia="幼圆"/>
        </w:rPr>
      </w:pPr>
      <w:r w:rsidRPr="00997E83">
        <w:rPr>
          <w:rFonts w:ascii="幼圆" w:eastAsia="幼圆" w:hint="eastAsia"/>
        </w:rPr>
        <w:t>2.将eth0加入t1，并且设置IP地址</w:t>
      </w:r>
    </w:p>
    <w:p w:rsidR="00997E83" w:rsidRPr="00997E83" w:rsidRDefault="00997E83" w:rsidP="00997E83">
      <w:pPr>
        <w:rPr>
          <w:rFonts w:ascii="幼圆" w:eastAsia="幼圆"/>
        </w:rPr>
      </w:pPr>
      <w:bookmarkStart w:id="1" w:name="OLE_LINK1"/>
      <w:bookmarkStart w:id="2" w:name="OLE_LINK2"/>
      <w:r w:rsidRPr="00997E83">
        <w:rPr>
          <w:rFonts w:ascii="幼圆" w:eastAsia="幼圆" w:hint="eastAsia"/>
        </w:rPr>
        <w:t>ip link set eth0 netns</w:t>
      </w:r>
      <w:bookmarkEnd w:id="1"/>
      <w:bookmarkEnd w:id="2"/>
      <w:r w:rsidRPr="00997E83">
        <w:rPr>
          <w:rFonts w:ascii="幼圆" w:eastAsia="幼圆" w:hint="eastAsia"/>
        </w:rPr>
        <w:t xml:space="preserve"> t1</w:t>
      </w:r>
    </w:p>
    <w:p w:rsidR="00997E83" w:rsidRPr="00997E83" w:rsidRDefault="00997E83" w:rsidP="00997E83">
      <w:pPr>
        <w:rPr>
          <w:rFonts w:ascii="幼圆" w:eastAsia="幼圆"/>
        </w:rPr>
      </w:pPr>
      <w:r w:rsidRPr="00997E83">
        <w:rPr>
          <w:rFonts w:ascii="幼圆" w:eastAsia="幼圆" w:hint="eastAsia"/>
        </w:rPr>
        <w:t>此时再ifconfig就看不到eth0了，你甚至执行ls /sys/class/net也看不到eth0了，只有执行</w:t>
      </w:r>
      <w:r w:rsidRPr="00997E83">
        <w:rPr>
          <w:rFonts w:ascii="幼圆" w:eastAsia="幼圆" w:hint="eastAsia"/>
          <w:color w:val="FF0000"/>
        </w:rPr>
        <w:t>ip netns exec t1 ls /sys/class/net</w:t>
      </w:r>
      <w:r w:rsidRPr="00997E83">
        <w:rPr>
          <w:rFonts w:ascii="幼圆" w:eastAsia="幼圆" w:hint="eastAsia"/>
        </w:rPr>
        <w:t>才能看到。</w:t>
      </w:r>
    </w:p>
    <w:p w:rsidR="00997E83" w:rsidRPr="00997E83" w:rsidRDefault="00997E83" w:rsidP="00997E83">
      <w:pPr>
        <w:rPr>
          <w:rFonts w:ascii="幼圆" w:eastAsia="幼圆"/>
          <w:color w:val="FF0000"/>
        </w:rPr>
      </w:pPr>
      <w:r w:rsidRPr="00997E83">
        <w:rPr>
          <w:rFonts w:ascii="幼圆" w:eastAsia="幼圆" w:hint="eastAsia"/>
          <w:color w:val="FF0000"/>
        </w:rPr>
        <w:t>ip netns exec t1 ifconfig eth0 192.168.1.200/24</w:t>
      </w:r>
    </w:p>
    <w:p w:rsidR="00997E83" w:rsidRPr="00997E83" w:rsidRDefault="00997E83" w:rsidP="00997E83">
      <w:pPr>
        <w:rPr>
          <w:rFonts w:ascii="幼圆" w:eastAsia="幼圆"/>
        </w:rPr>
      </w:pPr>
      <w:r w:rsidRPr="00997E83">
        <w:rPr>
          <w:rFonts w:ascii="幼圆" w:eastAsia="幼圆" w:hint="eastAsia"/>
        </w:rPr>
        <w:t>3.将eth3加入t2，并且设置IP地址</w:t>
      </w:r>
    </w:p>
    <w:p w:rsidR="00997E83" w:rsidRPr="00997E83" w:rsidRDefault="00997E83" w:rsidP="00997E83">
      <w:pPr>
        <w:rPr>
          <w:rFonts w:ascii="幼圆" w:eastAsia="幼圆"/>
        </w:rPr>
      </w:pPr>
      <w:r w:rsidRPr="00997E83">
        <w:rPr>
          <w:rFonts w:ascii="幼圆" w:eastAsia="幼圆" w:hint="eastAsia"/>
        </w:rPr>
        <w:t>ip link set eth3 netns t2</w:t>
      </w:r>
    </w:p>
    <w:p w:rsidR="00997E83" w:rsidRPr="00997E83" w:rsidRDefault="00997E83" w:rsidP="00997E83">
      <w:pPr>
        <w:rPr>
          <w:rFonts w:ascii="幼圆" w:eastAsia="幼圆"/>
        </w:rPr>
      </w:pPr>
      <w:r w:rsidRPr="00997E83">
        <w:rPr>
          <w:rFonts w:ascii="幼圆" w:eastAsia="幼圆" w:hint="eastAsia"/>
        </w:rPr>
        <w:t>此时ifconfig就看不到eth3了，你甚至执行ls /sys/class/net也看不到eth3了，只有执行</w:t>
      </w:r>
      <w:bookmarkStart w:id="3" w:name="OLE_LINK5"/>
      <w:bookmarkStart w:id="4" w:name="OLE_LINK6"/>
      <w:r w:rsidRPr="00997E83">
        <w:rPr>
          <w:rFonts w:ascii="幼圆" w:eastAsia="幼圆" w:hint="eastAsia"/>
          <w:color w:val="FF0000"/>
        </w:rPr>
        <w:t>ip netns exec t2 ls /sys/class/net</w:t>
      </w:r>
      <w:bookmarkEnd w:id="3"/>
      <w:bookmarkEnd w:id="4"/>
      <w:r w:rsidRPr="00997E83">
        <w:rPr>
          <w:rFonts w:ascii="幼圆" w:eastAsia="幼圆" w:hint="eastAsia"/>
        </w:rPr>
        <w:t>才能看到。</w:t>
      </w:r>
    </w:p>
    <w:p w:rsidR="00997E83" w:rsidRPr="00997E83" w:rsidRDefault="00997E83" w:rsidP="00997E83">
      <w:pPr>
        <w:rPr>
          <w:rFonts w:ascii="幼圆" w:eastAsia="幼圆"/>
          <w:color w:val="FF0000"/>
        </w:rPr>
      </w:pPr>
      <w:bookmarkStart w:id="5" w:name="OLE_LINK3"/>
      <w:bookmarkStart w:id="6" w:name="OLE_LINK4"/>
      <w:r w:rsidRPr="00997E83">
        <w:rPr>
          <w:rFonts w:ascii="幼圆" w:eastAsia="幼圆" w:hint="eastAsia"/>
          <w:color w:val="FF0000"/>
        </w:rPr>
        <w:t>ip netns exec t1 ifconfig</w:t>
      </w:r>
      <w:bookmarkEnd w:id="5"/>
      <w:bookmarkEnd w:id="6"/>
      <w:r w:rsidRPr="00997E83">
        <w:rPr>
          <w:rFonts w:ascii="幼圆" w:eastAsia="幼圆" w:hint="eastAsia"/>
          <w:color w:val="FF0000"/>
        </w:rPr>
        <w:t xml:space="preserve"> eth3 172.16.1.200/24</w:t>
      </w:r>
    </w:p>
    <w:p w:rsidR="00997E83" w:rsidRPr="00997E83" w:rsidRDefault="00997E83" w:rsidP="00997E83">
      <w:pPr>
        <w:rPr>
          <w:rFonts w:ascii="幼圆" w:eastAsia="幼圆"/>
        </w:rPr>
      </w:pPr>
      <w:r w:rsidRPr="00997E83">
        <w:rPr>
          <w:rFonts w:ascii="幼圆" w:eastAsia="幼圆" w:hint="eastAsia"/>
        </w:rPr>
        <w:t>4.设置eth1和eth2的地址</w:t>
      </w:r>
    </w:p>
    <w:p w:rsidR="00997E83" w:rsidRPr="00997E83" w:rsidRDefault="00997E83" w:rsidP="00997E83">
      <w:pPr>
        <w:rPr>
          <w:rFonts w:ascii="幼圆" w:eastAsia="幼圆"/>
        </w:rPr>
      </w:pPr>
      <w:r w:rsidRPr="00997E83">
        <w:rPr>
          <w:rFonts w:ascii="幼圆" w:eastAsia="幼圆" w:hint="eastAsia"/>
        </w:rPr>
        <w:t>ifconfig eth1 192.168.1.1/24</w:t>
      </w:r>
    </w:p>
    <w:p w:rsidR="00997E83" w:rsidRPr="00997E83" w:rsidRDefault="00997E83" w:rsidP="00997E83">
      <w:pPr>
        <w:rPr>
          <w:rFonts w:ascii="幼圆" w:eastAsia="幼圆"/>
        </w:rPr>
      </w:pPr>
      <w:r w:rsidRPr="00997E83">
        <w:rPr>
          <w:rFonts w:ascii="幼圆" w:eastAsia="幼圆" w:hint="eastAsia"/>
        </w:rPr>
        <w:t>ifconfig eth2 172.16.1.1/24</w:t>
      </w:r>
    </w:p>
    <w:p w:rsidR="00997E83" w:rsidRPr="00997E83" w:rsidRDefault="00997E83" w:rsidP="00997E83">
      <w:pPr>
        <w:rPr>
          <w:rFonts w:ascii="幼圆" w:eastAsia="幼圆"/>
        </w:rPr>
      </w:pPr>
      <w:r w:rsidRPr="00997E83">
        <w:rPr>
          <w:rFonts w:ascii="幼圆" w:eastAsia="幼圆" w:hint="eastAsia"/>
        </w:rPr>
        <w:t>5.设置两个netns的默认路由</w:t>
      </w:r>
    </w:p>
    <w:p w:rsidR="00997E83" w:rsidRPr="00997E83" w:rsidRDefault="00997E83" w:rsidP="00997E83">
      <w:pPr>
        <w:rPr>
          <w:rFonts w:ascii="幼圆" w:eastAsia="幼圆"/>
        </w:rPr>
      </w:pPr>
      <w:r w:rsidRPr="00997E83">
        <w:rPr>
          <w:rFonts w:ascii="幼圆" w:eastAsia="幼圆" w:hint="eastAsia"/>
        </w:rPr>
        <w:t>ip netns exec t1 route add default gw 192.168.1.1</w:t>
      </w:r>
    </w:p>
    <w:p w:rsidR="00997E83" w:rsidRPr="00997E83" w:rsidRDefault="00997E83" w:rsidP="00997E83">
      <w:pPr>
        <w:rPr>
          <w:rFonts w:ascii="幼圆" w:eastAsia="幼圆"/>
        </w:rPr>
      </w:pPr>
      <w:r w:rsidRPr="00997E83">
        <w:rPr>
          <w:rFonts w:ascii="幼圆" w:eastAsia="幼圆" w:hint="eastAsia"/>
        </w:rPr>
        <w:t>ip netns exec t2 route add default gw 172.16.1.1</w:t>
      </w:r>
    </w:p>
    <w:p w:rsidR="00997E83" w:rsidRPr="00997E83" w:rsidRDefault="00997E83" w:rsidP="00997E83">
      <w:pPr>
        <w:rPr>
          <w:rFonts w:ascii="幼圆" w:eastAsia="幼圆"/>
        </w:rPr>
      </w:pPr>
      <w:r w:rsidRPr="00997E83">
        <w:rPr>
          <w:rFonts w:ascii="幼圆" w:eastAsia="幼圆" w:hint="eastAsia"/>
        </w:rPr>
        <w:t>6.测试</w:t>
      </w:r>
    </w:p>
    <w:p w:rsidR="00997E83" w:rsidRPr="00997E83" w:rsidRDefault="00997E83" w:rsidP="00997E83">
      <w:pPr>
        <w:rPr>
          <w:rFonts w:ascii="幼圆" w:eastAsia="幼圆"/>
        </w:rPr>
      </w:pPr>
      <w:r w:rsidRPr="00997E83">
        <w:rPr>
          <w:rFonts w:ascii="幼圆" w:eastAsia="幼圆" w:hint="eastAsia"/>
        </w:rPr>
        <w:t>在netns t1中ping netns t2中的eth3地址</w:t>
      </w:r>
    </w:p>
    <w:p w:rsidR="00997E83" w:rsidRPr="00997E83" w:rsidRDefault="00997E83" w:rsidP="00997E83">
      <w:pPr>
        <w:rPr>
          <w:rFonts w:ascii="幼圆" w:eastAsia="幼圆"/>
        </w:rPr>
      </w:pPr>
      <w:r w:rsidRPr="00997E83">
        <w:rPr>
          <w:rFonts w:ascii="幼圆" w:eastAsia="幼圆" w:hint="eastAsia"/>
        </w:rPr>
        <w:t>ip netns exec t1 ping 172.16.1.200</w:t>
      </w:r>
    </w:p>
    <w:p w:rsidR="00997E83" w:rsidRPr="00997E83" w:rsidRDefault="00997E83" w:rsidP="00997E83">
      <w:pPr>
        <w:rPr>
          <w:rFonts w:ascii="幼圆" w:eastAsia="幼圆"/>
        </w:rPr>
      </w:pPr>
      <w:r w:rsidRPr="00997E83">
        <w:rPr>
          <w:rFonts w:ascii="幼圆" w:eastAsia="幼圆" w:hint="eastAsia"/>
        </w:rPr>
        <w:t>上述配置之后，从eth0发出的包会通过网线到达eth1(而不是走local路由表的loopback)，然后经过eth1的forward从eth2发出。经由网线到达目的地eth3杯接收。整个过程中就一台机器，展示出的效果好像三台机器的样子。有了这个机制，是不是再也不用为搭建测试环境而发愁了呢？</w:t>
      </w:r>
    </w:p>
    <w:p w:rsidR="00997E83" w:rsidRPr="00997E83" w:rsidRDefault="00997E83" w:rsidP="00997E83">
      <w:pPr>
        <w:rPr>
          <w:rFonts w:ascii="幼圆" w:eastAsia="幼圆"/>
        </w:rPr>
      </w:pPr>
      <w:r w:rsidRPr="00997E83">
        <w:rPr>
          <w:rFonts w:ascii="幼圆" w:eastAsia="幼圆" w:hint="eastAsia"/>
        </w:rPr>
        <w:t xml:space="preserve">       除了自环测试之外，netns还可以用于设置策略路由，这种策略路由不需要ip rule。试想一种场景，你同时运行了P1和P2两个程序，本机所在的局域网有两个出口到达外网，你希望P1通过gw1和外界通信，P2通过gw2和外界通信，约束条件是你的机器只有一张网卡eth0，怎么办呢？通过iptables为P1和P2的数据包打上不同的mark，然后通过ip rule设置策略路由无疑可以解决，另外直接在P1和P2应用程序中用setsockopt也是可以设置ipmark的，这就不需要iptables了。然而这一切都过时了，2014年我需要一种不同的方式。</w:t>
      </w:r>
    </w:p>
    <w:p w:rsidR="00997E83" w:rsidRPr="00997E83" w:rsidRDefault="00997E83" w:rsidP="00997E83">
      <w:pPr>
        <w:rPr>
          <w:rFonts w:ascii="幼圆" w:eastAsia="幼圆"/>
        </w:rPr>
      </w:pPr>
      <w:r w:rsidRPr="00997E83">
        <w:rPr>
          <w:rFonts w:ascii="幼圆" w:eastAsia="幼圆" w:hint="eastAsia"/>
        </w:rPr>
        <w:t xml:space="preserve">       我不知道怎么表达我思考的过程，但是给出一个操作序列是简单的事情，因为照着这么做确实可以满足需求，然后看到这篇文章的人照着操作步骤倒推回去，就可以得到一个思考过程。首先你要明白的是Linux内核支持一种虚拟网卡类型，即veth，一般而言veth是成对的，从一个veth发出的数据包可以直接到达它的peer veth，感兴趣的可以看Linux内核的drivers/net/veth.c，和drivers/net/tun.c没什么不同，更简单些罢了。第一步要做的就是建立一对veth：</w:t>
      </w:r>
    </w:p>
    <w:p w:rsidR="00997E83" w:rsidRPr="00997E83" w:rsidRDefault="00997E83" w:rsidP="00997E83">
      <w:pPr>
        <w:rPr>
          <w:rFonts w:ascii="幼圆" w:eastAsia="幼圆"/>
        </w:rPr>
      </w:pPr>
      <w:r w:rsidRPr="00997E83">
        <w:rPr>
          <w:rFonts w:ascii="幼圆" w:eastAsia="幼圆" w:hint="eastAsia"/>
        </w:rPr>
        <w:t>ip link add veth1 type veth peer name veth2</w:t>
      </w:r>
    </w:p>
    <w:p w:rsidR="00997E83" w:rsidRPr="00997E83" w:rsidRDefault="00997E83" w:rsidP="00997E83">
      <w:pPr>
        <w:rPr>
          <w:rFonts w:ascii="幼圆" w:eastAsia="幼圆"/>
        </w:rPr>
      </w:pPr>
      <w:r w:rsidRPr="00997E83">
        <w:rPr>
          <w:rFonts w:ascii="幼圆" w:eastAsia="幼圆" w:hint="eastAsia"/>
        </w:rPr>
        <w:t>此时系统中除了eth0之外又多了两块网卡，所有的网卡为lo，eth0，veth1，veth2。中间隐含着一个事实，即veth1和veth2之间有一条虚拟的链路将两块网卡连接起来，就好像一条双绞线连接的两块物理网卡一样。我现在希望P1的数据包通过veth1发出，然后自然而然地就能发到veth2，但是随后怎么通过eth0发到物理线路呢？太简单，太简单，使用bridge吧：</w:t>
      </w:r>
    </w:p>
    <w:p w:rsidR="00997E83" w:rsidRPr="00997E83" w:rsidRDefault="00997E83" w:rsidP="00997E83">
      <w:pPr>
        <w:rPr>
          <w:rFonts w:ascii="幼圆" w:eastAsia="幼圆"/>
        </w:rPr>
      </w:pPr>
      <w:r w:rsidRPr="00997E83">
        <w:rPr>
          <w:rFonts w:ascii="幼圆" w:eastAsia="幼圆" w:hint="eastAsia"/>
        </w:rPr>
        <w:t>brctl addbr br0</w:t>
      </w:r>
    </w:p>
    <w:p w:rsidR="00997E83" w:rsidRPr="00997E83" w:rsidRDefault="00997E83" w:rsidP="00997E83">
      <w:pPr>
        <w:rPr>
          <w:rFonts w:ascii="幼圆" w:eastAsia="幼圆"/>
        </w:rPr>
      </w:pPr>
      <w:r w:rsidRPr="00997E83">
        <w:rPr>
          <w:rFonts w:ascii="幼圆" w:eastAsia="幼圆" w:hint="eastAsia"/>
        </w:rPr>
        <w:t>brctl addif br0 eth0 veth2</w:t>
      </w:r>
    </w:p>
    <w:p w:rsidR="00997E83" w:rsidRPr="00997E83" w:rsidRDefault="00997E83" w:rsidP="00997E83">
      <w:pPr>
        <w:rPr>
          <w:rFonts w:ascii="幼圆" w:eastAsia="幼圆"/>
        </w:rPr>
      </w:pPr>
      <w:r w:rsidRPr="00997E83">
        <w:rPr>
          <w:rFonts w:ascii="幼圆" w:eastAsia="幼圆" w:hint="eastAsia"/>
        </w:rPr>
        <w:t>同时，veth1和br0所在的局域网设置在一个IP网段中，这下子就全通了，该二层网络的逻辑拓扑为：</w:t>
      </w:r>
    </w:p>
    <w:p w:rsidR="00997E83" w:rsidRPr="00997E83" w:rsidRDefault="00997E83" w:rsidP="00997E83">
      <w:pPr>
        <w:rPr>
          <w:rFonts w:ascii="幼圆" w:eastAsia="幼圆"/>
        </w:rPr>
      </w:pPr>
      <w:r w:rsidRPr="00997E83">
        <w:rPr>
          <w:rFonts w:ascii="幼圆" w:eastAsia="幼圆" w:hint="eastAsia"/>
        </w:rPr>
        <w:t>veth1----veth2(bridge)eth0----gw(1,2)</w:t>
      </w:r>
    </w:p>
    <w:p w:rsidR="00997E83" w:rsidRPr="00997E83" w:rsidRDefault="00997E83" w:rsidP="00997E83">
      <w:pPr>
        <w:rPr>
          <w:rFonts w:ascii="幼圆" w:eastAsia="幼圆"/>
        </w:rPr>
      </w:pPr>
      <w:r w:rsidRPr="00997E83">
        <w:rPr>
          <w:rFonts w:ascii="幼圆" w:eastAsia="幼圆" w:hint="eastAsia"/>
        </w:rPr>
        <w:t>怎么设置netns我本来不想说了，但是由于小小暂时不跟我玩了，我还是写完吧。首先将veth1设置到netns1(具体怎么创建netns，不再赘述)并设置路由：</w:t>
      </w:r>
    </w:p>
    <w:p w:rsidR="00997E83" w:rsidRPr="00997E83" w:rsidRDefault="00997E83" w:rsidP="00997E83">
      <w:pPr>
        <w:rPr>
          <w:rFonts w:ascii="幼圆" w:eastAsia="幼圆"/>
        </w:rPr>
      </w:pPr>
      <w:r w:rsidRPr="00997E83">
        <w:rPr>
          <w:rFonts w:ascii="幼圆" w:eastAsia="幼圆" w:hint="eastAsia"/>
        </w:rPr>
        <w:t>ip link set veth1 netns netns1</w:t>
      </w:r>
    </w:p>
    <w:p w:rsidR="00997E83" w:rsidRPr="00997E83" w:rsidRDefault="00997E83" w:rsidP="00997E83">
      <w:pPr>
        <w:rPr>
          <w:rFonts w:ascii="幼圆" w:eastAsia="幼圆"/>
        </w:rPr>
      </w:pPr>
      <w:r w:rsidRPr="00997E83">
        <w:rPr>
          <w:rFonts w:ascii="幼圆" w:eastAsia="幼圆" w:hint="eastAsia"/>
        </w:rPr>
        <w:t>ip netns exec netns1 route add default gw $gw1</w:t>
      </w:r>
    </w:p>
    <w:p w:rsidR="00997E83" w:rsidRPr="00997E83" w:rsidRDefault="00997E83" w:rsidP="00997E83">
      <w:pPr>
        <w:rPr>
          <w:rFonts w:ascii="幼圆" w:eastAsia="幼圆"/>
        </w:rPr>
      </w:pPr>
      <w:r w:rsidRPr="00997E83">
        <w:rPr>
          <w:rFonts w:ascii="幼圆" w:eastAsia="幼圆" w:hint="eastAsia"/>
        </w:rPr>
        <w:t>route add default gw $gw2</w:t>
      </w:r>
    </w:p>
    <w:p w:rsidR="00997E83" w:rsidRPr="00997E83" w:rsidRDefault="00997E83" w:rsidP="00997E83">
      <w:pPr>
        <w:rPr>
          <w:rFonts w:ascii="幼圆" w:eastAsia="幼圆"/>
        </w:rPr>
      </w:pPr>
      <w:r w:rsidRPr="00997E83">
        <w:rPr>
          <w:rFonts w:ascii="幼圆" w:eastAsia="幼圆" w:hint="eastAsia"/>
        </w:rPr>
        <w:t>这就完了？是的，完事了。事实上，保留br0的默认netns即可，没有必要创建netns2了。接下来需要做的就是启动P1和P2了：</w:t>
      </w:r>
    </w:p>
    <w:p w:rsidR="00997E83" w:rsidRPr="00997E83" w:rsidRDefault="00997E83" w:rsidP="00997E83">
      <w:pPr>
        <w:rPr>
          <w:rFonts w:ascii="幼圆" w:eastAsia="幼圆"/>
        </w:rPr>
      </w:pPr>
      <w:r w:rsidRPr="00997E83">
        <w:rPr>
          <w:rFonts w:ascii="幼圆" w:eastAsia="幼圆" w:hint="eastAsia"/>
        </w:rPr>
        <w:t>ip netns exec netns1 P1</w:t>
      </w:r>
    </w:p>
    <w:p w:rsidR="00997E83" w:rsidRPr="00997E83" w:rsidRDefault="00997E83" w:rsidP="00997E83">
      <w:pPr>
        <w:rPr>
          <w:rFonts w:ascii="幼圆" w:eastAsia="幼圆"/>
        </w:rPr>
      </w:pPr>
      <w:r w:rsidRPr="00997E83">
        <w:rPr>
          <w:rFonts w:ascii="幼圆" w:eastAsia="幼圆" w:hint="eastAsia"/>
        </w:rPr>
        <w:t>P2</w:t>
      </w:r>
    </w:p>
    <w:p w:rsidR="00997E83" w:rsidRPr="00997E83" w:rsidRDefault="00997E83" w:rsidP="00997E83">
      <w:pPr>
        <w:rPr>
          <w:rFonts w:ascii="幼圆" w:eastAsia="幼圆"/>
        </w:rPr>
      </w:pPr>
      <w:r w:rsidRPr="00997E83">
        <w:rPr>
          <w:rFonts w:ascii="幼圆" w:eastAsia="幼圆" w:hint="eastAsia"/>
        </w:rPr>
        <w:t>好了，一切结束。</w:t>
      </w:r>
    </w:p>
    <w:p w:rsidR="00997E83" w:rsidRPr="00997E83" w:rsidRDefault="00997E83" w:rsidP="00997E83">
      <w:pPr>
        <w:rPr>
          <w:rFonts w:ascii="幼圆" w:eastAsia="幼圆"/>
        </w:rPr>
      </w:pPr>
      <w:r w:rsidRPr="00997E83">
        <w:rPr>
          <w:rFonts w:ascii="幼圆" w:eastAsia="幼圆" w:hint="eastAsia"/>
        </w:rPr>
        <w:t xml:space="preserve">       我始终都觉得，在Linux上一般都是不用修改源码就能解决问题，可是我还是喜欢修改代码，原因何在？很简单，源码很容易获得，并且源码很容易修改，我走火入魔般地写了大量的Netfilter扩展以及做了大量的nf_conntrack修改，甚至还添加了一些该死的socket filter...虽然这些行为都是自娱自乐型的，并没有被应用在工作中，但是这些行为说明我不是网络管理员，而是一名程序员，哈哈，自封的资深软件工程师(我还是觉得这些成果能被应用)。然而，做一名技术精湛的网络管理人员的难度却远远超过做程序员的难度。这不，又一次遇到了OpenVPN的多实例问题，我觉得，单纯的程序员搞不定它，单纯的网管也不行。</w:t>
      </w:r>
    </w:p>
    <w:p w:rsidR="00997E83" w:rsidRPr="00997E83" w:rsidRDefault="00997E83" w:rsidP="00997E83">
      <w:pPr>
        <w:rPr>
          <w:rFonts w:ascii="幼圆" w:eastAsia="幼圆"/>
        </w:rPr>
      </w:pPr>
      <w:r w:rsidRPr="00997E83">
        <w:rPr>
          <w:rFonts w:ascii="幼圆" w:eastAsia="幼圆" w:hint="eastAsia"/>
        </w:rPr>
        <w:t xml:space="preserve">       TAP模式的多实例已经被我用Linux Bridge完美蹂躏了，但是TUN模式的多实例问题仍然没有完美的方案，虽然修改tun驱动，使用broadcast mode bonding+tun filter可以解决，但是我还是觉得那是一种走火入魔的方式，因此就算在公司我也没能将整个调试测试进行下去，结果落了个不了了之，事实上，是我太不喜欢那种方式。tun的IP filter是我改出来的方案，并非标准的，能不能使用标准的方式进行寻址呢？使用netns，答案就是肯定的。</w:t>
      </w:r>
    </w:p>
    <w:p w:rsidR="00997E83" w:rsidRPr="00997E83" w:rsidRDefault="00997E83" w:rsidP="00997E83">
      <w:pPr>
        <w:rPr>
          <w:rFonts w:ascii="幼圆" w:eastAsia="幼圆"/>
        </w:rPr>
      </w:pPr>
      <w:r w:rsidRPr="00997E83">
        <w:rPr>
          <w:rFonts w:ascii="幼圆" w:eastAsia="幼圆" w:hint="eastAsia"/>
        </w:rPr>
        <w:t xml:space="preserve">       假设在GW上启动了2个OpenVPN实例ovpn1和ovpn2，虚拟网卡分别为tun1和tun2，在client-connect脚本中得知ovpn2负责N1，ovpn2负责N2。现在问题的关键是，GW后方出发的数据包如何知道是将数据包发送到tun1还是tun2，这个判断能不能自动进行？如果使用netns，那就是可以的，我可以将2个tun分别设置在不同的netns，然后每一个netns对应一个同处一个netns的veth虚拟网卡，这些veth的peer们处在另外一个netns中，这样就可以实现IP层TUN模式虚拟网卡到以太网的TAP模式虚拟网卡的适配。最后将这些peer们Bridge成一个br0，那么TUN模式的OpenVPN就能和TAP模式的OpenVPN采用同一种方式处理了。</w:t>
      </w:r>
    </w:p>
    <w:p w:rsidR="00997E83" w:rsidRPr="00997E83" w:rsidRDefault="00997E83" w:rsidP="00997E83">
      <w:pPr>
        <w:rPr>
          <w:rFonts w:ascii="幼圆" w:eastAsia="幼圆"/>
        </w:rPr>
      </w:pPr>
      <w:r w:rsidRPr="00997E83">
        <w:rPr>
          <w:rFonts w:ascii="幼圆" w:eastAsia="幼圆" w:hint="eastAsia"/>
        </w:rPr>
        <w:t xml:space="preserve">       不管怎样，当你玩弄netns的时候，你要知道你并不是在玩弄冷酷无情的虚拟化操作系统，也不是真的模拟了两台物理上相互隔离的机器，因为虽然两个程序的网络是隔离的，但是文件系统却是共享的。你要时刻准备着，使用网络隔离和使用内存，文件系统共享相结合。将一台机器既可以作为多台机器使用，又可以作为一台机器共享资源！</w:t>
      </w:r>
    </w:p>
    <w:p w:rsidR="00997E83" w:rsidRPr="00997E83" w:rsidRDefault="00997E83" w:rsidP="00997E83">
      <w:pPr>
        <w:rPr>
          <w:rFonts w:ascii="幼圆" w:eastAsia="幼圆"/>
        </w:rPr>
      </w:pPr>
    </w:p>
    <w:p w:rsidR="00997E83" w:rsidRPr="00997E83" w:rsidRDefault="00997E83" w:rsidP="00997E83">
      <w:pPr>
        <w:rPr>
          <w:rFonts w:ascii="幼圆" w:eastAsia="幼圆"/>
        </w:rPr>
      </w:pPr>
      <w:r w:rsidRPr="00997E83">
        <w:rPr>
          <w:rFonts w:ascii="幼圆" w:eastAsia="幼圆" w:hint="eastAsia"/>
        </w:rPr>
        <w:t xml:space="preserve">       不管怎样，当你玩弄netns的时候，你要知道你并不是在玩弄冷酷无情的虚拟化操作系统，也不是真的模拟了两台物理上相互隔离的机器，因为虽然两个程序的网络是隔离的，但是文件系统却是共享的。你要时刻准备着，使用网络隔离和使用内存，文件系统共享相结合。将一台机器既可以作为多台机器使用，又可以作为一台机器共享资源！</w:t>
      </w:r>
    </w:p>
    <w:p w:rsidR="00997E83" w:rsidRPr="00997E83" w:rsidRDefault="00997E83" w:rsidP="00997E83">
      <w:pPr>
        <w:rPr>
          <w:rFonts w:ascii="幼圆" w:eastAsia="幼圆"/>
        </w:rPr>
      </w:pPr>
      <w:r w:rsidRPr="00997E83">
        <w:rPr>
          <w:rFonts w:ascii="幼圆" w:eastAsia="幼圆" w:hint="eastAsia"/>
        </w:rPr>
        <w:t xml:space="preserve">       理解了上述的例子和最后的总结，那么我来发问，单网卡或者没有网卡怎么玩自环？这个需求可能就是为了测试一下协议栈而已。略去思考的过程，很简单，多加一个层次。比如你有一台机器一块网卡也没有，那么你只需要下面的命令就可以在你的机器上实现IP转发或者bridge转发了：</w:t>
      </w:r>
    </w:p>
    <w:p w:rsidR="00997E83" w:rsidRPr="00997E83" w:rsidRDefault="00997E83" w:rsidP="00997E83">
      <w:pPr>
        <w:rPr>
          <w:rFonts w:ascii="幼圆" w:eastAsia="幼圆"/>
        </w:rPr>
      </w:pPr>
      <w:r w:rsidRPr="00997E83">
        <w:rPr>
          <w:rFonts w:ascii="幼圆" w:eastAsia="幼圆" w:hint="eastAsia"/>
        </w:rPr>
        <w:t>ip link add v1 type veth peer name vp1</w:t>
      </w:r>
    </w:p>
    <w:p w:rsidR="00997E83" w:rsidRPr="00997E83" w:rsidRDefault="00997E83" w:rsidP="00997E83">
      <w:pPr>
        <w:rPr>
          <w:rFonts w:ascii="幼圆" w:eastAsia="幼圆"/>
        </w:rPr>
      </w:pPr>
      <w:r w:rsidRPr="00997E83">
        <w:rPr>
          <w:rFonts w:ascii="幼圆" w:eastAsia="幼圆" w:hint="eastAsia"/>
        </w:rPr>
        <w:t>ip link add v2 type veth peer name vp2</w:t>
      </w:r>
    </w:p>
    <w:p w:rsidR="00997E83" w:rsidRPr="00997E83" w:rsidRDefault="00997E83" w:rsidP="00997E83">
      <w:pPr>
        <w:rPr>
          <w:rFonts w:ascii="幼圆" w:eastAsia="幼圆"/>
        </w:rPr>
      </w:pPr>
      <w:r w:rsidRPr="00997E83">
        <w:rPr>
          <w:rFonts w:ascii="幼圆" w:eastAsia="幼圆" w:hint="eastAsia"/>
        </w:rPr>
        <w:t>brctl addbr br0</w:t>
      </w:r>
    </w:p>
    <w:p w:rsidR="00997E83" w:rsidRPr="00997E83" w:rsidRDefault="00997E83" w:rsidP="00997E83">
      <w:pPr>
        <w:rPr>
          <w:rFonts w:ascii="幼圆" w:eastAsia="幼圆"/>
        </w:rPr>
      </w:pPr>
      <w:r w:rsidRPr="00997E83">
        <w:rPr>
          <w:rFonts w:ascii="幼圆" w:eastAsia="幼圆" w:hint="eastAsia"/>
        </w:rPr>
        <w:t>brctl addif vp1 vp2</w:t>
      </w:r>
    </w:p>
    <w:p w:rsidR="00997E83" w:rsidRPr="00997E83" w:rsidRDefault="00997E83" w:rsidP="00997E83">
      <w:pPr>
        <w:rPr>
          <w:rFonts w:ascii="幼圆" w:eastAsia="幼圆"/>
        </w:rPr>
      </w:pPr>
      <w:r w:rsidRPr="00997E83">
        <w:rPr>
          <w:rFonts w:ascii="幼圆" w:eastAsia="幼圆" w:hint="eastAsia"/>
        </w:rPr>
        <w:t>ifconfig vp1 up</w:t>
      </w:r>
    </w:p>
    <w:p w:rsidR="00997E83" w:rsidRPr="00997E83" w:rsidRDefault="00997E83" w:rsidP="00997E83">
      <w:pPr>
        <w:rPr>
          <w:rFonts w:ascii="幼圆" w:eastAsia="幼圆"/>
        </w:rPr>
      </w:pPr>
      <w:r w:rsidRPr="00997E83">
        <w:rPr>
          <w:rFonts w:ascii="幼圆" w:eastAsia="幼圆" w:hint="eastAsia"/>
        </w:rPr>
        <w:t>ifconfig vp2 up</w:t>
      </w:r>
    </w:p>
    <w:p w:rsidR="00997E83" w:rsidRPr="00997E83" w:rsidRDefault="00997E83" w:rsidP="00997E83">
      <w:pPr>
        <w:rPr>
          <w:rFonts w:ascii="幼圆" w:eastAsia="幼圆"/>
        </w:rPr>
      </w:pPr>
      <w:r w:rsidRPr="00997E83">
        <w:rPr>
          <w:rFonts w:ascii="幼圆" w:eastAsia="幼圆" w:hint="eastAsia"/>
        </w:rPr>
        <w:t>sysctl -w net.ipv4.ip_forward=1</w:t>
      </w:r>
    </w:p>
    <w:p w:rsidR="00997E83" w:rsidRPr="00997E83" w:rsidRDefault="00997E83" w:rsidP="00997E83">
      <w:pPr>
        <w:rPr>
          <w:rFonts w:ascii="幼圆" w:eastAsia="幼圆"/>
        </w:rPr>
      </w:pPr>
      <w:r w:rsidRPr="00997E83">
        <w:rPr>
          <w:rFonts w:ascii="幼圆" w:eastAsia="幼圆" w:hint="eastAsia"/>
        </w:rPr>
        <w:t>ip netns add t1</w:t>
      </w:r>
    </w:p>
    <w:p w:rsidR="00997E83" w:rsidRPr="00997E83" w:rsidRDefault="00997E83" w:rsidP="00997E83">
      <w:pPr>
        <w:rPr>
          <w:rFonts w:ascii="幼圆" w:eastAsia="幼圆"/>
        </w:rPr>
      </w:pPr>
      <w:r w:rsidRPr="00997E83">
        <w:rPr>
          <w:rFonts w:ascii="幼圆" w:eastAsia="幼圆" w:hint="eastAsia"/>
        </w:rPr>
        <w:t>ip netns add t2</w:t>
      </w:r>
    </w:p>
    <w:p w:rsidR="00997E83" w:rsidRPr="00997E83" w:rsidRDefault="00997E83" w:rsidP="00997E83">
      <w:pPr>
        <w:rPr>
          <w:rFonts w:ascii="幼圆" w:eastAsia="幼圆"/>
        </w:rPr>
      </w:pPr>
      <w:r w:rsidRPr="00997E83">
        <w:rPr>
          <w:rFonts w:ascii="幼圆" w:eastAsia="幼圆" w:hint="eastAsia"/>
        </w:rPr>
        <w:t>ip link set v1 netns t1</w:t>
      </w:r>
    </w:p>
    <w:p w:rsidR="00997E83" w:rsidRPr="00997E83" w:rsidRDefault="00997E83" w:rsidP="00997E83">
      <w:pPr>
        <w:rPr>
          <w:rFonts w:ascii="幼圆" w:eastAsia="幼圆"/>
        </w:rPr>
      </w:pPr>
      <w:r w:rsidRPr="00997E83">
        <w:rPr>
          <w:rFonts w:ascii="幼圆" w:eastAsia="幼圆" w:hint="eastAsia"/>
        </w:rPr>
        <w:t>ip link set v2 netns t2</w:t>
      </w:r>
    </w:p>
    <w:p w:rsidR="00997E83" w:rsidRPr="00997E83" w:rsidRDefault="00997E83" w:rsidP="00997E83">
      <w:pPr>
        <w:rPr>
          <w:rFonts w:ascii="幼圆" w:eastAsia="幼圆"/>
        </w:rPr>
      </w:pPr>
      <w:r w:rsidRPr="00997E83">
        <w:rPr>
          <w:rFonts w:ascii="幼圆" w:eastAsia="幼圆" w:hint="eastAsia"/>
        </w:rPr>
        <w:t>ip netns exec t1 ifconfig v1 1.1.1.1/24</w:t>
      </w:r>
    </w:p>
    <w:p w:rsidR="00997E83" w:rsidRPr="00997E83" w:rsidRDefault="00997E83" w:rsidP="00997E83">
      <w:pPr>
        <w:rPr>
          <w:rFonts w:ascii="幼圆" w:eastAsia="幼圆"/>
        </w:rPr>
      </w:pPr>
      <w:r w:rsidRPr="00997E83">
        <w:rPr>
          <w:rFonts w:ascii="幼圆" w:eastAsia="幼圆" w:hint="eastAsia"/>
        </w:rPr>
        <w:t>ip netns exec t2 ifconfig v2 1.1.1.2/24</w:t>
      </w:r>
    </w:p>
    <w:p w:rsidR="00997E83" w:rsidRPr="00997E83" w:rsidRDefault="00997E83" w:rsidP="00997E83">
      <w:pPr>
        <w:rPr>
          <w:rFonts w:ascii="幼圆" w:eastAsia="幼圆"/>
        </w:rPr>
      </w:pPr>
      <w:r w:rsidRPr="00997E83">
        <w:rPr>
          <w:rFonts w:ascii="幼圆" w:eastAsia="幼圆" w:hint="eastAsia"/>
        </w:rPr>
        <w:t>ip netns exec t1 ping 1.1.1.2</w:t>
      </w:r>
    </w:p>
    <w:p w:rsidR="00997E83" w:rsidRPr="00997E83" w:rsidRDefault="00997E83" w:rsidP="00997E83">
      <w:pPr>
        <w:rPr>
          <w:rFonts w:ascii="幼圆" w:eastAsia="幼圆"/>
        </w:rPr>
      </w:pPr>
      <w:r w:rsidRPr="00997E83">
        <w:rPr>
          <w:rFonts w:ascii="幼圆" w:eastAsia="幼圆" w:hint="eastAsia"/>
        </w:rPr>
        <w:t>...</w:t>
      </w:r>
    </w:p>
    <w:sectPr w:rsidR="00997E83" w:rsidRPr="00997E8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3CE0" w:rsidRDefault="00BD3CE0" w:rsidP="00BD3CE0">
      <w:pPr>
        <w:spacing w:after="0"/>
      </w:pPr>
      <w:r>
        <w:separator/>
      </w:r>
    </w:p>
  </w:endnote>
  <w:endnote w:type="continuationSeparator" w:id="0">
    <w:p w:rsidR="00BD3CE0" w:rsidRDefault="00BD3CE0" w:rsidP="00BD3C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幼圆">
    <w:panose1 w:val="0201050906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3CE0" w:rsidRDefault="00BD3CE0" w:rsidP="00BD3CE0">
      <w:pPr>
        <w:spacing w:after="0"/>
      </w:pPr>
      <w:r>
        <w:separator/>
      </w:r>
    </w:p>
  </w:footnote>
  <w:footnote w:type="continuationSeparator" w:id="0">
    <w:p w:rsidR="00BD3CE0" w:rsidRDefault="00BD3CE0" w:rsidP="00BD3CE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val="bestFit" w:percent="150"/>
  <w:bordersDoNotSurroundHeader/>
  <w:bordersDoNotSurroundFooter/>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997E83"/>
    <w:rsid w:val="000206E5"/>
    <w:rsid w:val="001B26C7"/>
    <w:rsid w:val="003C1ACC"/>
    <w:rsid w:val="00423D01"/>
    <w:rsid w:val="00434BCE"/>
    <w:rsid w:val="004E1686"/>
    <w:rsid w:val="006050FC"/>
    <w:rsid w:val="007B7CFC"/>
    <w:rsid w:val="00997E83"/>
    <w:rsid w:val="00BD3CE0"/>
    <w:rsid w:val="00F07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77AB9F"/>
  <w15:docId w15:val="{50664E9D-774F-4983-8B88-43A2072B4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zh-CN" w:bidi="ar-SA"/>
      </w:rPr>
    </w:rPrDefault>
    <w:pPrDefault>
      <w:pPr>
        <w:spacing w:after="20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uiPriority w:val="1"/>
    <w:qFormat/>
  </w:style>
  <w:style w:type="paragraph" w:styleId="1">
    <w:name w:val="heading 1"/>
    <w:basedOn w:val="a"/>
    <w:next w:val="a"/>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2">
    <w:name w:val="heading 2"/>
    <w:basedOn w:val="a"/>
    <w:next w:val="a"/>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3">
    <w:name w:val="heading 3"/>
    <w:basedOn w:val="a"/>
    <w:next w:val="a"/>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4">
    <w:name w:val="heading 4"/>
    <w:basedOn w:val="a"/>
    <w:next w:val="a"/>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5">
    <w:name w:val="heading 5"/>
    <w:basedOn w:val="a"/>
    <w:next w:val="a"/>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6">
    <w:name w:val="heading 6"/>
    <w:basedOn w:val="a"/>
    <w:next w:val="a"/>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a"/>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a"/>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a3">
    <w:name w:val="Placeholder Text"/>
    <w:basedOn w:val="a0"/>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a4">
    <w:name w:val="List Paragraph"/>
    <w:basedOn w:val="a"/>
    <w:uiPriority w:val="34"/>
    <w:semiHidden/>
    <w:qFormat/>
    <w:rsid w:val="0059004B"/>
    <w:pPr>
      <w:ind w:left="720"/>
      <w:contextualSpacing/>
    </w:pPr>
  </w:style>
  <w:style w:type="paragraph" w:customStyle="1" w:styleId="PadderBetweenTitleandProperties">
    <w:name w:val="Padder Between Title and Properties"/>
    <w:basedOn w:val="a"/>
    <w:semiHidden/>
    <w:pPr>
      <w:spacing w:after="20"/>
    </w:pPr>
    <w:rPr>
      <w:sz w:val="2"/>
      <w:szCs w:val="2"/>
    </w:rPr>
  </w:style>
  <w:style w:type="paragraph" w:customStyle="1" w:styleId="PadderBetweenControlandBody">
    <w:name w:val="Padder Between Control and Body"/>
    <w:basedOn w:val="a"/>
    <w:next w:val="a"/>
    <w:semiHidden/>
    <w:pPr>
      <w:spacing w:after="120"/>
    </w:pPr>
    <w:rPr>
      <w:sz w:val="2"/>
      <w:szCs w:val="2"/>
    </w:rPr>
  </w:style>
  <w:style w:type="character" w:styleId="a5">
    <w:name w:val="Emphasis"/>
    <w:basedOn w:val="a0"/>
    <w:uiPriority w:val="22"/>
    <w:qFormat/>
    <w:rPr>
      <w:i/>
      <w:iCs/>
    </w:rPr>
  </w:style>
  <w:style w:type="character" w:styleId="a6">
    <w:name w:val="Strong"/>
    <w:basedOn w:val="a0"/>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a7">
    <w:name w:val="Quote"/>
    <w:basedOn w:val="a"/>
    <w:next w:val="a"/>
    <w:uiPriority w:val="1"/>
    <w:qFormat/>
    <w:pPr>
      <w:ind w:left="720" w:right="720"/>
    </w:pPr>
    <w:rPr>
      <w:color w:val="000000" w:themeColor="text1"/>
    </w:rPr>
  </w:style>
  <w:style w:type="paragraph" w:styleId="a8">
    <w:name w:val="Normal (Web)"/>
    <w:basedOn w:val="a"/>
    <w:uiPriority w:val="1"/>
    <w:rsid w:val="001A4199"/>
  </w:style>
  <w:style w:type="character" w:styleId="a9">
    <w:name w:val="Hyperlink"/>
    <w:basedOn w:val="a0"/>
    <w:uiPriority w:val="99"/>
    <w:unhideWhenUsed/>
    <w:rsid w:val="00997E83"/>
    <w:rPr>
      <w:color w:val="0563C1" w:themeColor="hyperlink"/>
      <w:u w:val="single"/>
    </w:rPr>
  </w:style>
  <w:style w:type="paragraph" w:styleId="aa">
    <w:name w:val="header"/>
    <w:basedOn w:val="a"/>
    <w:link w:val="ab"/>
    <w:uiPriority w:val="99"/>
    <w:unhideWhenUsed/>
    <w:rsid w:val="00BD3CE0"/>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BD3CE0"/>
    <w:rPr>
      <w:sz w:val="18"/>
      <w:szCs w:val="18"/>
    </w:rPr>
  </w:style>
  <w:style w:type="paragraph" w:styleId="ac">
    <w:name w:val="footer"/>
    <w:basedOn w:val="a"/>
    <w:link w:val="ad"/>
    <w:uiPriority w:val="99"/>
    <w:unhideWhenUsed/>
    <w:rsid w:val="00BD3CE0"/>
    <w:pPr>
      <w:tabs>
        <w:tab w:val="center" w:pos="4153"/>
        <w:tab w:val="right" w:pos="8306"/>
      </w:tabs>
      <w:snapToGrid w:val="0"/>
    </w:pPr>
    <w:rPr>
      <w:sz w:val="18"/>
      <w:szCs w:val="18"/>
    </w:rPr>
  </w:style>
  <w:style w:type="character" w:customStyle="1" w:styleId="ad">
    <w:name w:val="页脚 字符"/>
    <w:basedOn w:val="a0"/>
    <w:link w:val="ac"/>
    <w:uiPriority w:val="99"/>
    <w:rsid w:val="00BD3CE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blog.csdn.net/dog250/article/details/26147357"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2052\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512082"/>
        <w:category>
          <w:name w:val="常规"/>
          <w:gallery w:val="placeholder"/>
        </w:category>
        <w:types>
          <w:type w:val="bbPlcHdr"/>
        </w:types>
        <w:behaviors>
          <w:behavior w:val="content"/>
        </w:behaviors>
        <w:guid w:val="{95523D34-77E9-48DC-B603-F654F7525CAB}"/>
      </w:docPartPr>
      <w:docPartBody>
        <w:p w:rsidR="002C11F9" w:rsidRDefault="002C11F9">
          <w:r w:rsidRPr="00D84C54">
            <w:rPr>
              <w:rStyle w:val="a3"/>
              <w:rFonts w:hint="eastAsia"/>
            </w:rPr>
            <w:t>[在此处输入文章标题]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幼圆">
    <w:panose1 w:val="02010509060101010101"/>
    <w:charset w:val="86"/>
    <w:family w:val="modern"/>
    <w:pitch w:val="fixed"/>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6C7"/>
    <w:rsid w:val="000F66C7"/>
    <w:rsid w:val="002C11F9"/>
    <w:rsid w:val="007B6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C11F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linux上通过netns创建vrf模拟MCE设备</PostTitle>
  <PostDate>2016-08-10T07:37:50Z</PostDate>
  <PostID>881</PostID>
  <Category1/>
  <Category2/>
  <Category3/>
  <Category4/>
  <Category5/>
  <Category6/>
  <Category7/>
  <Category8/>
  <Category9/>
  <Category10/>
  <Account>9ac254c9-c916-4234-9e77-dd642aa559f0</Account>
  <Enclosure/>
  <ProviderInfo>
    <PostURL/>
    <API/>
    <Categories/>
    <Trackbacks/>
    <Enclosures/>
    <BlogName/>
    <ImagePostAddress/>
  </ProviderInfo>
  <DefaultAccountEnsured/>
  <PublishedAccount>9ac254c9-c916-4234-9e77-dd642aa559f0</PublishedAccount>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0</TotalTime>
  <Pages>1</Pages>
  <Words>743</Words>
  <Characters>4238</Characters>
  <Application>Microsoft Office Word</Application>
  <DocSecurity>0</DocSecurity>
  <Lines>35</Lines>
  <Paragraphs>9</Paragraphs>
  <ScaleCrop>false</ScaleCrop>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demonelf</dc:creator>
  <cp:keywords/>
  <dc:description/>
  <cp:lastModifiedBy>mad hex</cp:lastModifiedBy>
  <cp:revision>2</cp:revision>
  <dcterms:created xsi:type="dcterms:W3CDTF">2017-04-17T08:28:00Z</dcterms:created>
  <dcterms:modified xsi:type="dcterms:W3CDTF">2017-04-17T08:28:00Z</dcterms:modified>
</cp:coreProperties>
</file>