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spacing w:lineRule="auto" w:line="240" w:before="0" w:after="0"/>
        <w:ind w:right="-63" w:hanging="0"/>
        <w:rPr/>
      </w:pPr>
      <w:r>
        <w:rPr>
          <w:rFonts w:cs="Times New Roman" w:ascii="Times New Roman" w:hAnsi="Times New Roman"/>
          <w:b/>
          <w:i w:val="false"/>
          <w:iCs w:val="false"/>
          <w:sz w:val="28"/>
          <w:szCs w:val="28"/>
        </w:rPr>
        <w:t>Jay Singhvi</w:t>
      </w:r>
      <w:r>
        <w:rPr>
          <w:rFonts w:cs="Times New Roman" w:ascii="Times New Roman" w:hAnsi="Times New Roman"/>
          <w:b/>
          <w:i w:val="false"/>
          <w:iCs w:val="false"/>
          <w:sz w:val="36"/>
        </w:rPr>
        <w:tab/>
        <w:tab/>
        <w:tab/>
        <w:tab/>
        <w:tab/>
        <w:tab/>
        <w:tab/>
        <w:tab/>
        <w:t xml:space="preserve">                  </w:t>
      </w:r>
      <w:r>
        <w:rPr>
          <w:rFonts w:cs="Times New Roman" w:ascii="Times New Roman" w:hAnsi="Times New Roman"/>
          <w:i w:val="false"/>
          <w:iCs w:val="false"/>
          <w:spacing w:val="1"/>
          <w:sz w:val="20"/>
          <w:szCs w:val="20"/>
        </w:rPr>
        <w:t xml:space="preserve">21/22, 1 – A , Piramal Nagar, </w:t>
      </w:r>
      <w:hyperlink r:id="rId2">
        <w:r>
          <w:rPr>
            <w:rStyle w:val="InternetLink"/>
            <w:rFonts w:cs="Times New Roman" w:ascii="Times New Roman" w:hAnsi="Times New Roman"/>
            <w:i w:val="false"/>
            <w:iCs w:val="false"/>
            <w:w w:val="99"/>
            <w:sz w:val="20"/>
            <w:szCs w:val="20"/>
          </w:rPr>
          <w:t>singhvi_jay@yahoo.in</w:t>
        </w:r>
      </w:hyperlink>
      <w:r>
        <w:rPr>
          <w:rFonts w:cs="Times New Roman" w:ascii="Times New Roman" w:hAnsi="Times New Roman"/>
          <w:i w:val="false"/>
          <w:iCs w:val="false"/>
          <w:w w:val="99"/>
          <w:sz w:val="20"/>
          <w:szCs w:val="20"/>
        </w:rPr>
        <w:t xml:space="preserve">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i w:val="false"/>
          <w:iCs w:val="false"/>
          <w:spacing w:val="1"/>
          <w:sz w:val="20"/>
          <w:szCs w:val="20"/>
        </w:rPr>
        <w:t>S.V. Road, Goregaon West,</w:t>
      </w:r>
    </w:p>
    <w:p>
      <w:pPr>
        <w:pStyle w:val="Normal"/>
        <w:widowControl w:val="false"/>
        <w:spacing w:lineRule="auto" w:line="240" w:before="0" w:after="0"/>
        <w:ind w:right="117" w:hanging="0"/>
        <w:rPr>
          <w:rFonts w:ascii="Cambria" w:hAnsi="Cambria"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0"/>
          <w:szCs w:val="20"/>
        </w:rPr>
        <w:t>+ (91) 7208766414</w:t>
        <w:tab/>
        <w:tab/>
        <w:tab/>
        <w:tab/>
        <w:tab/>
        <w:tab/>
        <w:tab/>
        <w:tab/>
        <w:tab/>
        <w:tab/>
        <w:t xml:space="preserve">             Mumbai - 62</w:t>
      </w:r>
    </w:p>
    <w:p>
      <w:pPr>
        <w:pStyle w:val="Normal"/>
        <w:keepNext/>
        <w:spacing w:lineRule="auto" w:line="240" w:before="0" w:after="0"/>
        <w:jc w:val="both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18"/>
          <w:szCs w:val="18"/>
        </w:rPr>
      </w:pPr>
      <w:r>
        <w:rPr>
          <w:rFonts w:eastAsia="Cambria" w:cs="Cambria" w:ascii="Times New Roman" w:hAnsi="Times New Roman"/>
          <w:b/>
          <w:i w:val="false"/>
          <w:iCs w:val="false"/>
          <w:sz w:val="18"/>
          <w:szCs w:val="18"/>
        </w:rPr>
      </w:r>
    </w:p>
    <w:p>
      <w:pPr>
        <w:pStyle w:val="Normal"/>
        <w:keepNext/>
        <w:tabs>
          <w:tab w:val="left" w:pos="7770" w:leader="none"/>
        </w:tabs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6">
                <wp:simplePos x="0" y="0"/>
                <wp:positionH relativeFrom="page">
                  <wp:posOffset>467360</wp:posOffset>
                </wp:positionH>
                <wp:positionV relativeFrom="paragraph">
                  <wp:posOffset>145415</wp:posOffset>
                </wp:positionV>
                <wp:extent cx="6632575" cy="571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8pt,11.4pt" to="558.95pt,11.45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OBJECTIVE</w:t>
      </w:r>
    </w:p>
    <w:p>
      <w:pPr>
        <w:pStyle w:val="Normal"/>
        <w:keepNext/>
        <w:tabs>
          <w:tab w:val="left" w:pos="7770" w:leader="none"/>
        </w:tabs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ab/>
      </w:r>
    </w:p>
    <w:p>
      <w:pPr>
        <w:pStyle w:val="Normal"/>
        <w:spacing w:lineRule="auto" w:line="24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ascii="Times New Roman" w:hAnsi="Times New Roman"/>
          <w:i w:val="false"/>
          <w:iCs w:val="false"/>
          <w:sz w:val="20"/>
          <w:szCs w:val="20"/>
        </w:rPr>
        <w:t>To gain maximum knowledge and to work with utmost sincerity and hard work for success and growth of your esteemed organization.</w:t>
      </w:r>
    </w:p>
    <w:p>
      <w:pPr>
        <w:pStyle w:val="Normal"/>
        <w:keepNext/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page">
                  <wp:posOffset>461010</wp:posOffset>
                </wp:positionH>
                <wp:positionV relativeFrom="paragraph">
                  <wp:posOffset>142875</wp:posOffset>
                </wp:positionV>
                <wp:extent cx="6632575" cy="571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3pt,11.2pt" to="558.45pt,11.25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EDUCATION</w:t>
      </w:r>
    </w:p>
    <w:p>
      <w:pPr>
        <w:pStyle w:val="Normal"/>
        <w:tabs>
          <w:tab w:val="left" w:pos="720" w:leader="none"/>
        </w:tabs>
        <w:spacing w:lineRule="auto" w:line="240" w:before="0" w:after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tbl>
      <w:tblPr>
        <w:tblStyle w:val="TableGrid"/>
        <w:tblW w:w="9984" w:type="dxa"/>
        <w:jc w:val="left"/>
        <w:tblInd w:w="253" w:type="dxa"/>
        <w:tblCellMar>
          <w:top w:w="0" w:type="dxa"/>
          <w:left w:w="73" w:type="dxa"/>
          <w:bottom w:w="0" w:type="dxa"/>
          <w:right w:w="108" w:type="dxa"/>
        </w:tblCellMar>
        <w:tblLook w:val="04a0"/>
      </w:tblPr>
      <w:tblGrid>
        <w:gridCol w:w="2280"/>
        <w:gridCol w:w="3502"/>
        <w:gridCol w:w="2166"/>
        <w:gridCol w:w="2035"/>
      </w:tblGrid>
      <w:tr>
        <w:trPr>
          <w:trHeight w:val="422" w:hRule="atLeast"/>
        </w:trPr>
        <w:tc>
          <w:tcPr>
            <w:tcW w:w="2280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b/>
                <w:i w:val="false"/>
                <w:iCs w:val="false"/>
                <w:sz w:val="20"/>
                <w:szCs w:val="20"/>
              </w:rPr>
              <w:t>Qualification</w:t>
            </w:r>
          </w:p>
        </w:tc>
        <w:tc>
          <w:tcPr>
            <w:tcW w:w="3502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b/>
                <w:i w:val="false"/>
                <w:iCs w:val="false"/>
                <w:sz w:val="20"/>
                <w:szCs w:val="20"/>
              </w:rPr>
              <w:t>Institution/Board</w:t>
            </w:r>
          </w:p>
        </w:tc>
        <w:tc>
          <w:tcPr>
            <w:tcW w:w="2166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b/>
                <w:i w:val="false"/>
                <w:iCs w:val="false"/>
                <w:sz w:val="20"/>
                <w:szCs w:val="20"/>
              </w:rPr>
              <w:t>Year of Passing</w:t>
            </w:r>
          </w:p>
        </w:tc>
        <w:tc>
          <w:tcPr>
            <w:tcW w:w="2035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/>
            </w:pPr>
            <w:r>
              <w:rPr>
                <w:rFonts w:eastAsia="Calibri" w:ascii="Times New Roman" w:hAnsi="Times New Roman" w:eastAsiaTheme="minorHAnsi"/>
                <w:b/>
                <w:i w:val="false"/>
                <w:iCs w:val="false"/>
                <w:sz w:val="20"/>
                <w:szCs w:val="20"/>
              </w:rPr>
              <w:t>Percentage/CGPA</w:t>
            </w:r>
          </w:p>
        </w:tc>
      </w:tr>
      <w:tr>
        <w:trPr>
          <w:trHeight w:val="350" w:hRule="atLeast"/>
        </w:trPr>
        <w:tc>
          <w:tcPr>
            <w:tcW w:w="2280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1</w:t>
            </w: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  <w:vertAlign w:val="superscript"/>
              </w:rPr>
              <w:t>st</w:t>
            </w: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 xml:space="preserve"> Sem MSc(CA)</w:t>
            </w:r>
          </w:p>
        </w:tc>
        <w:tc>
          <w:tcPr>
            <w:tcW w:w="3502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Symbiosis International University</w:t>
            </w:r>
          </w:p>
        </w:tc>
        <w:tc>
          <w:tcPr>
            <w:tcW w:w="2166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2016</w:t>
            </w:r>
          </w:p>
        </w:tc>
        <w:tc>
          <w:tcPr>
            <w:tcW w:w="2035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eastAsia="Calibri" w:eastAsiaTheme="minorHAnsi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6.73</w:t>
            </w:r>
          </w:p>
        </w:tc>
      </w:tr>
      <w:tr>
        <w:trPr>
          <w:trHeight w:val="350" w:hRule="atLeast"/>
        </w:trPr>
        <w:tc>
          <w:tcPr>
            <w:tcW w:w="2280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BSc. IT</w:t>
            </w:r>
          </w:p>
        </w:tc>
        <w:tc>
          <w:tcPr>
            <w:tcW w:w="3502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University of Mumbai</w:t>
            </w:r>
          </w:p>
        </w:tc>
        <w:tc>
          <w:tcPr>
            <w:tcW w:w="2166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2015</w:t>
            </w:r>
          </w:p>
        </w:tc>
        <w:tc>
          <w:tcPr>
            <w:tcW w:w="2035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eastAsia="Calibri" w:eastAsiaTheme="minorHAnsi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58.82 %</w:t>
            </w:r>
          </w:p>
        </w:tc>
      </w:tr>
      <w:tr>
        <w:trPr>
          <w:trHeight w:val="350" w:hRule="atLeast"/>
        </w:trPr>
        <w:tc>
          <w:tcPr>
            <w:tcW w:w="2280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H.S.C.</w:t>
            </w:r>
          </w:p>
        </w:tc>
        <w:tc>
          <w:tcPr>
            <w:tcW w:w="3502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Maharashtra State Board</w:t>
            </w:r>
          </w:p>
        </w:tc>
        <w:tc>
          <w:tcPr>
            <w:tcW w:w="2166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2011</w:t>
            </w:r>
          </w:p>
        </w:tc>
        <w:tc>
          <w:tcPr>
            <w:tcW w:w="2035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eastAsia="Calibri" w:eastAsiaTheme="minorHAnsi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62.33 %</w:t>
            </w:r>
          </w:p>
        </w:tc>
      </w:tr>
      <w:tr>
        <w:trPr>
          <w:trHeight w:val="350" w:hRule="atLeast"/>
        </w:trPr>
        <w:tc>
          <w:tcPr>
            <w:tcW w:w="2280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S.S.C.</w:t>
            </w:r>
          </w:p>
        </w:tc>
        <w:tc>
          <w:tcPr>
            <w:tcW w:w="3502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Maharashtra State Board</w:t>
            </w:r>
          </w:p>
        </w:tc>
        <w:tc>
          <w:tcPr>
            <w:tcW w:w="2166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ascii="Times New Roman" w:hAnsi="Times New Roman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2009</w:t>
            </w:r>
          </w:p>
        </w:tc>
        <w:tc>
          <w:tcPr>
            <w:tcW w:w="2035" w:type="dxa"/>
            <w:tcBorders/>
            <w:shd w:fill="auto" w:val="clear"/>
            <w:tcMar>
              <w:left w:w="73" w:type="dxa"/>
            </w:tcMar>
          </w:tcPr>
          <w:p>
            <w:pPr>
              <w:pStyle w:val="Normal"/>
              <w:spacing w:lineRule="auto" w:line="240" w:before="0" w:after="0"/>
              <w:ind w:firstLine="29"/>
              <w:jc w:val="center"/>
              <w:rPr>
                <w:rFonts w:eastAsia="Calibri" w:eastAsiaTheme="minorHAnsi"/>
              </w:rPr>
            </w:pPr>
            <w:r>
              <w:rPr>
                <w:rFonts w:eastAsia="Calibri" w:ascii="Times New Roman" w:hAnsi="Times New Roman" w:eastAsiaTheme="minorHAnsi"/>
                <w:i w:val="false"/>
                <w:iCs w:val="false"/>
                <w:sz w:val="20"/>
                <w:szCs w:val="20"/>
              </w:rPr>
              <w:t>68.46 %</w:t>
            </w:r>
          </w:p>
        </w:tc>
      </w:tr>
    </w:tbl>
    <w:p>
      <w:pPr>
        <w:pStyle w:val="ListParagraph"/>
        <w:tabs>
          <w:tab w:val="left" w:pos="720" w:leader="none"/>
        </w:tabs>
        <w:spacing w:lineRule="auto" w:line="240" w:before="0" w:after="0"/>
        <w:ind w:left="0" w:hanging="0"/>
        <w:contextualSpacing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450" w:hanging="270"/>
        <w:contextualSpacing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Currently in the 6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  <w:vertAlign w:val="superscript"/>
        </w:rPr>
        <w:t>th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 xml:space="preserve">  Semester of GNIIT at </w: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NIIT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.</w:t>
      </w:r>
    </w:p>
    <w:p>
      <w:pPr>
        <w:pStyle w:val="ListParagraph"/>
        <w:spacing w:lineRule="auto" w:line="240" w:before="0" w:after="0"/>
        <w:ind w:left="0" w:hanging="0"/>
        <w:contextualSpacing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ListParagraph"/>
        <w:spacing w:lineRule="auto" w:line="240" w:before="0" w:after="0"/>
        <w:ind w:left="0" w:hanging="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page">
                  <wp:posOffset>461010</wp:posOffset>
                </wp:positionH>
                <wp:positionV relativeFrom="paragraph">
                  <wp:posOffset>145415</wp:posOffset>
                </wp:positionV>
                <wp:extent cx="6632575" cy="571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3pt,11.4pt" to="558.45pt,11.45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TECHNICAL SKILLS</w:t>
      </w:r>
    </w:p>
    <w:p>
      <w:pPr>
        <w:pStyle w:val="Normal"/>
        <w:keepNext/>
        <w:spacing w:lineRule="auto" w:line="240" w:before="0" w:after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Normal"/>
        <w:keepNext/>
        <w:spacing w:lineRule="auto" w:line="240" w:before="0" w:after="0"/>
        <w:rPr/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Programming languages</w:t>
        <w:tab/>
        <w:tab/>
        <w:t>:</w:t>
        <w:tab/>
        <w:t xml:space="preserve">Embedded C, C++, 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 xml:space="preserve">C#, 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 xml:space="preserve"> Java, Python, R programming, Shell Scripting, Android. </w:t>
      </w:r>
    </w:p>
    <w:p>
      <w:pPr>
        <w:pStyle w:val="Normal"/>
        <w:keepNext/>
        <w:spacing w:lineRule="auto" w:line="240" w:before="0" w:after="0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Web designing</w:t>
        <w:tab/>
        <w:tab/>
        <w:tab/>
        <w:t>:</w:t>
        <w:tab/>
        <w:t>Html, Php, Java EE, JavaScript</w:t>
      </w:r>
    </w:p>
    <w:p>
      <w:pPr>
        <w:pStyle w:val="Normal"/>
        <w:keepNext/>
        <w:spacing w:lineRule="auto" w:line="240" w:before="0" w:after="0"/>
        <w:rPr/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Applications</w:t>
        <w:tab/>
        <w:tab/>
        <w:tab/>
        <w:t>:</w:t>
        <w:tab/>
        <w:t xml:space="preserve">Visual Studio, Netbeans, Proteus, Code Vision AVR, Latex, Scilab, 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 xml:space="preserve">Cisco Packet </w:t>
        <w:tab/>
        <w:tab/>
        <w:tab/>
        <w:tab/>
        <w:tab/>
        <w:t>Tracer, QGIS</w:t>
      </w:r>
    </w:p>
    <w:p>
      <w:pPr>
        <w:pStyle w:val="Normal"/>
        <w:keepNext/>
        <w:spacing w:lineRule="auto" w:line="240" w:before="0" w:after="0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Database management system</w:t>
        <w:tab/>
        <w:t xml:space="preserve">: </w:t>
        <w:tab/>
        <w:t>MySql, Oracle.</w:t>
      </w:r>
    </w:p>
    <w:p>
      <w:pPr>
        <w:pStyle w:val="Normal"/>
        <w:keepNext/>
        <w:spacing w:lineRule="auto" w:line="240" w:before="0" w:after="0"/>
        <w:rPr/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General applications</w:t>
        <w:tab/>
        <w:tab/>
        <w:t>:</w:t>
        <w:tab/>
        <w:t>MS Office,</w:t>
      </w:r>
    </w:p>
    <w:p>
      <w:pPr>
        <w:pStyle w:val="Normal"/>
        <w:keepNext/>
        <w:spacing w:lineRule="auto" w:line="240" w:before="0" w:after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Normal"/>
        <w:keepNext/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7">
                <wp:simplePos x="0" y="0"/>
                <wp:positionH relativeFrom="page">
                  <wp:posOffset>461010</wp:posOffset>
                </wp:positionH>
                <wp:positionV relativeFrom="paragraph">
                  <wp:posOffset>158750</wp:posOffset>
                </wp:positionV>
                <wp:extent cx="6632575" cy="571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3pt,12.45pt" to="558.45pt,12.5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JAVA SCI (PROJECT)</w:t>
      </w:r>
    </w:p>
    <w:p>
      <w:pPr>
        <w:pStyle w:val="ListParagraph"/>
        <w:keepNext/>
        <w:spacing w:lineRule="auto" w:line="240" w:before="0" w:after="0"/>
        <w:ind w:left="180" w:hanging="0"/>
        <w:contextualSpacing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ListParagraph"/>
        <w:keepNext/>
        <w:spacing w:lineRule="auto" w:line="240" w:before="0" w:after="0"/>
        <w:ind w:left="180" w:hanging="0"/>
        <w:contextualSpacing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In this project we have developed a graphical user interface to integrate Scilab and Java.</w:t>
      </w:r>
    </w:p>
    <w:p>
      <w:pPr>
        <w:pStyle w:val="Normal"/>
        <w:keepNext/>
        <w:spacing w:lineRule="auto" w:line="240" w:before="0" w:after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4">
                <wp:simplePos x="0" y="0"/>
                <wp:positionH relativeFrom="page">
                  <wp:posOffset>467360</wp:posOffset>
                </wp:positionH>
                <wp:positionV relativeFrom="paragraph">
                  <wp:posOffset>153670</wp:posOffset>
                </wp:positionV>
                <wp:extent cx="6626225" cy="571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44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8pt,12.05pt" to="558.45pt,12.1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ACHIEVEMENTS</w:t>
      </w:r>
    </w:p>
    <w:p>
      <w:pPr>
        <w:pStyle w:val="ListParagraph"/>
        <w:spacing w:lineRule="auto" w:line="240" w:before="0" w:after="0"/>
        <w:ind w:left="180" w:right="2187" w:hanging="0"/>
        <w:contextualSpacing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Successfully completed Oracle Database 10g : Introduction to SQL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Successfully completed Oracle Database 10g : Administration Workshop 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Successfully completed Oracle Database 10g : Administration Workshop II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Successfully completed PHP &amp; MYSQL workshop by IIT, Bombay.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Successfully completed Latex workshop by IIT, Bombay.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Participated in several presentations at NIIT on topics such as Embedded systems and XML.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Attended workshop on Computer hardware and Networking at Patkar Varde College.</w:t>
      </w:r>
    </w:p>
    <w:p>
      <w:pPr>
        <w:pStyle w:val="Normal"/>
        <w:spacing w:lineRule="auto" w:line="240" w:before="0" w:after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5">
                <wp:simplePos x="0" y="0"/>
                <wp:positionH relativeFrom="page">
                  <wp:posOffset>452755</wp:posOffset>
                </wp:positionH>
                <wp:positionV relativeFrom="paragraph">
                  <wp:posOffset>147320</wp:posOffset>
                </wp:positionV>
                <wp:extent cx="6632575" cy="5715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65pt,11.55pt" to="557.8pt,11.6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EXTRA CURRICULARS</w:t>
      </w:r>
    </w:p>
    <w:p>
      <w:pPr>
        <w:pStyle w:val="ListParagraph"/>
        <w:suppressAutoHyphens w:val="true"/>
        <w:spacing w:lineRule="auto" w:line="240" w:before="0" w:after="0"/>
        <w:ind w:left="180" w:right="2187" w:hanging="0"/>
        <w:contextualSpacing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 xml:space="preserve">Volunteered at Patkar Varde </w:t>
      </w:r>
      <w:bookmarkStart w:id="0" w:name="_GoBack"/>
      <w:bookmarkEnd w:id="0"/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College during Research in IT 2013.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Served as a Scout in the Mahatma Gandhi unit. (200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7</w:t>
      </w: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-09)</w:t>
      </w:r>
    </w:p>
    <w:p>
      <w:pPr>
        <w:pStyle w:val="Normal"/>
        <w:suppressAutoHyphens w:val="true"/>
        <w:spacing w:lineRule="auto" w:line="240" w:before="0" w:after="0"/>
        <w:ind w:right="2187" w:hanging="0"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Normal"/>
        <w:suppressAutoHyphens w:val="true"/>
        <w:spacing w:lineRule="auto" w:line="240" w:before="0" w:after="0"/>
        <w:ind w:right="2187" w:hanging="0"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8">
                <wp:simplePos x="0" y="0"/>
                <wp:positionH relativeFrom="page">
                  <wp:posOffset>461010</wp:posOffset>
                </wp:positionH>
                <wp:positionV relativeFrom="paragraph">
                  <wp:posOffset>144145</wp:posOffset>
                </wp:positionV>
                <wp:extent cx="6632575" cy="571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3pt,11.3pt" to="558.45pt,11.35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HOBBIES</w:t>
      </w:r>
    </w:p>
    <w:p>
      <w:pPr>
        <w:pStyle w:val="Normal"/>
        <w:suppressAutoHyphens w:val="true"/>
        <w:spacing w:lineRule="auto" w:line="240" w:before="0" w:after="0"/>
        <w:ind w:right="2187" w:hanging="0"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Play Indoor and Outdoor Sports such as Badminton, Cricket, Chess and Carrom.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Online Gaming.</w:t>
      </w:r>
    </w:p>
    <w:p>
      <w:pPr>
        <w:pStyle w:val="ListParagraph"/>
        <w:suppressAutoHyphens w:val="true"/>
        <w:spacing w:lineRule="auto" w:line="240" w:before="0" w:after="0"/>
        <w:ind w:left="180" w:right="2187" w:hanging="0"/>
        <w:contextualSpacing/>
        <w:rPr>
          <w:rFonts w:ascii="Times New Roman" w:hAnsi="Times New Roman" w:eastAsia="Cambria" w:cs="Cambria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</w:r>
    </w:p>
    <w:p>
      <w:pPr>
        <w:pStyle w:val="ListParagraph"/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mc:AlternateContent>
          <mc:Choice Requires="wps">
            <w:drawing>
              <wp:anchor behindDoc="1" distT="0" distB="0" distL="114300" distR="114300" simplePos="0" locked="0" layoutInCell="1" allowOverlap="1" relativeHeight="9">
                <wp:simplePos x="0" y="0"/>
                <wp:positionH relativeFrom="page">
                  <wp:posOffset>461010</wp:posOffset>
                </wp:positionH>
                <wp:positionV relativeFrom="paragraph">
                  <wp:posOffset>147320</wp:posOffset>
                </wp:positionV>
                <wp:extent cx="6632575" cy="571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920" cy="1440"/>
                        </a:xfrm>
                        <a:prstGeom prst="line">
                          <a:avLst/>
                        </a:prstGeom>
                        <a:ln w="21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3pt,11.55pt" to="558.45pt,11.6pt" stroked="t" style="position:absolute;mso-position-horizontal-relative:page">
                <v:stroke color="black" weight="21600" joinstyle="round" endcap="flat"/>
                <v:fill o:detectmouseclick="t" on="false"/>
              </v:line>
            </w:pict>
          </mc:Fallback>
        </mc:AlternateContent>
      </w: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  <w:t>PERSONAL STRENGTH</w:t>
      </w:r>
    </w:p>
    <w:p>
      <w:pPr>
        <w:pStyle w:val="ListParagraph"/>
        <w:suppressAutoHyphens w:val="true"/>
        <w:spacing w:lineRule="auto" w:line="240" w:before="0" w:after="0"/>
        <w:ind w:left="180" w:right="2187" w:hanging="180"/>
        <w:contextualSpacing/>
        <w:rPr>
          <w:rFonts w:ascii="Times New Roman" w:hAnsi="Times New Roman" w:eastAsia="Cambria" w:cs="Cambria"/>
          <w:b/>
          <w:b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Times New Roman" w:hAnsi="Times New Roman"/>
          <w:b/>
          <w:i w:val="false"/>
          <w:iCs w:val="false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Ability to adapt fast to new environment.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Ability to work effectively in a team as well as an individual.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20"/>
          <w:szCs w:val="20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Flexible to perform a wide range of duties.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>
          <w:rFonts w:ascii="Cambria" w:hAnsi="Cambria" w:eastAsia="Cambria" w:cs="Cambria" w:asciiTheme="majorHAnsi" w:hAnsiTheme="majorHAnsi"/>
          <w:b/>
          <w:b/>
          <w:sz w:val="18"/>
          <w:szCs w:val="18"/>
        </w:rPr>
      </w:pPr>
      <w:r>
        <w:rPr>
          <w:rFonts w:eastAsia="Cambria" w:cs="Cambria" w:ascii="Times New Roman" w:hAnsi="Times New Roman"/>
          <w:i w:val="false"/>
          <w:iCs w:val="false"/>
          <w:sz w:val="20"/>
          <w:szCs w:val="20"/>
        </w:rPr>
        <w:t>Curiosity and enthusiasm to learn new</w:t>
      </w:r>
      <w:r>
        <w:rPr>
          <w:rFonts w:eastAsia="Cambria" w:cs="Cambria" w:ascii="Times New Roman" w:hAnsi="Times New Roman"/>
          <w:i w:val="false"/>
          <w:iCs w:val="false"/>
          <w:sz w:val="18"/>
          <w:szCs w:val="18"/>
        </w:rPr>
        <w:t xml:space="preserve"> skills.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240" w:before="0" w:after="0"/>
        <w:ind w:left="180" w:right="2187" w:hanging="180"/>
        <w:contextualSpacing/>
        <w:rPr/>
      </w:pPr>
      <w:r>
        <w:rPr>
          <w:rFonts w:eastAsia="Cambria" w:cs="Cambria" w:ascii="Times New Roman" w:hAnsi="Times New Roman"/>
          <w:i w:val="false"/>
          <w:iCs w:val="false"/>
          <w:sz w:val="18"/>
          <w:szCs w:val="18"/>
        </w:rPr>
        <w:t>Self-Motivated.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compat/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f6fb9"/>
    <w:pPr>
      <w:widowControl/>
      <w:bidi w:val="0"/>
      <w:spacing w:lineRule="auto" w:line="276" w:before="0" w:after="200"/>
      <w:jc w:val="left"/>
    </w:pPr>
    <w:rPr>
      <w:rFonts w:ascii="Calibri" w:hAnsi="Calibri" w:eastAsia="" w:cs="Mangal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954"/>
    <w:pPr>
      <w:keepNext/>
      <w:keepLines/>
      <w:spacing w:before="240" w:after="0"/>
      <w:outlineLvl w:val="0"/>
    </w:pPr>
    <w:rPr>
      <w:rFonts w:ascii="Cambria" w:hAnsi="Cambria" w:eastAsia="" w:cs="Mangal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23954"/>
    <w:rPr>
      <w:rFonts w:ascii="Cambria" w:hAnsi="Cambria" w:eastAsia="" w:cs="Mangal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223954"/>
    <w:rPr>
      <w:rFonts w:ascii="Cambria" w:hAnsi="Cambria" w:eastAsia="" w:cs="Mangal" w:asciiTheme="majorHAnsi" w:cstheme="majorBidi" w:eastAsiaTheme="majorEastAsia" w:hAnsiTheme="majorHAnsi"/>
      <w:spacing w:val="-10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22395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2395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13638"/>
    <w:rPr>
      <w:b/>
      <w:bCs/>
    </w:rPr>
  </w:style>
  <w:style w:type="character" w:styleId="InternetLink">
    <w:name w:val="Internet Link"/>
    <w:basedOn w:val="DefaultParagraphFont"/>
    <w:uiPriority w:val="99"/>
    <w:unhideWhenUsed/>
    <w:rsid w:val="00814a75"/>
    <w:rPr>
      <w:color w:val="0000FF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95741"/>
    <w:rPr>
      <w:rFonts w:ascii="Segoe UI" w:hAnsi="Segoe UI" w:cs="Segoe UI"/>
      <w:sz w:val="18"/>
      <w:szCs w:val="18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ascii="Cambria" w:hAnsi="Cambria" w:cs="Symbol"/>
      <w:b/>
      <w:sz w:val="20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68">
    <w:name w:val="ListLabel 68"/>
    <w:qFormat/>
    <w:rPr>
      <w:rFonts w:cs="Symbol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ascii="Cambria" w:hAnsi="Cambria" w:cs="Symbol"/>
      <w:sz w:val="20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ascii="Cambria" w:hAnsi="Cambria" w:cs="Symbol"/>
      <w:b/>
      <w:sz w:val="18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ascii="Cambria" w:hAnsi="Cambria" w:cs="Symbol"/>
      <w:b/>
      <w:sz w:val="20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95">
    <w:name w:val="ListLabel 95"/>
    <w:qFormat/>
    <w:rPr>
      <w:rFonts w:cs="Symbol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  <w:sz w:val="20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ascii="Cambria" w:hAnsi="Cambria" w:cs="Symbol"/>
      <w:b/>
      <w:sz w:val="18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Wingdings"/>
    </w:rPr>
  </w:style>
  <w:style w:type="character" w:styleId="ListLabel116">
    <w:name w:val="ListLabel 116"/>
    <w:qFormat/>
    <w:rPr>
      <w:rFonts w:ascii="Cambria" w:hAnsi="Cambria" w:cs="Symbol"/>
      <w:b/>
      <w:sz w:val="20"/>
    </w:rPr>
  </w:style>
  <w:style w:type="character" w:styleId="ListLabel117">
    <w:name w:val="ListLabel 117"/>
    <w:qFormat/>
    <w:rPr>
      <w:rFonts w:cs="Courier New"/>
    </w:rPr>
  </w:style>
  <w:style w:type="character" w:styleId="ListLabel118">
    <w:name w:val="ListLabel 118"/>
    <w:qFormat/>
    <w:rPr>
      <w:rFonts w:cs="Wingdings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cs="Courier New"/>
    </w:rPr>
  </w:style>
  <w:style w:type="character" w:styleId="ListLabel121">
    <w:name w:val="ListLabel 121"/>
    <w:qFormat/>
    <w:rPr>
      <w:rFonts w:cs="Wingdings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Wingdings"/>
    </w:rPr>
  </w:style>
  <w:style w:type="character" w:styleId="ListLabel125">
    <w:name w:val="ListLabel 125"/>
    <w:qFormat/>
    <w:rPr>
      <w:rFonts w:ascii="Times New Roman" w:hAnsi="Times New Roman" w:cs="Symbol"/>
      <w:sz w:val="20"/>
    </w:rPr>
  </w:style>
  <w:style w:type="character" w:styleId="ListLabel126">
    <w:name w:val="ListLabel 126"/>
    <w:qFormat/>
    <w:rPr>
      <w:rFonts w:cs="Courier New"/>
    </w:rPr>
  </w:style>
  <w:style w:type="character" w:styleId="ListLabel127">
    <w:name w:val="ListLabel 127"/>
    <w:qFormat/>
    <w:rPr>
      <w:rFonts w:cs="Wingdings"/>
    </w:rPr>
  </w:style>
  <w:style w:type="character" w:styleId="ListLabel128">
    <w:name w:val="ListLabel 128"/>
    <w:qFormat/>
    <w:rPr>
      <w:rFonts w:cs="Symbol"/>
    </w:rPr>
  </w:style>
  <w:style w:type="character" w:styleId="ListLabel129">
    <w:name w:val="ListLabel 129"/>
    <w:qFormat/>
    <w:rPr>
      <w:rFonts w:cs="Courier New"/>
    </w:rPr>
  </w:style>
  <w:style w:type="character" w:styleId="ListLabel130">
    <w:name w:val="ListLabel 130"/>
    <w:qFormat/>
    <w:rPr>
      <w:rFonts w:cs="Wingdings"/>
    </w:rPr>
  </w:style>
  <w:style w:type="character" w:styleId="ListLabel131">
    <w:name w:val="ListLabel 131"/>
    <w:qFormat/>
    <w:rPr>
      <w:rFonts w:cs="Symbol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ascii="Times New Roman" w:hAnsi="Times New Roman" w:cs="Symbol"/>
      <w:b/>
      <w:sz w:val="18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40">
    <w:name w:val="ListLabel 140"/>
    <w:qFormat/>
    <w:rPr>
      <w:rFonts w:cs="Symbol"/>
    </w:rPr>
  </w:style>
  <w:style w:type="character" w:styleId="ListLabel141">
    <w:name w:val="ListLabel 141"/>
    <w:qFormat/>
    <w:rPr>
      <w:rFonts w:cs="Courier New"/>
    </w:rPr>
  </w:style>
  <w:style w:type="character" w:styleId="ListLabel142">
    <w:name w:val="ListLabel 142"/>
    <w:qFormat/>
    <w:rPr>
      <w:rFonts w:cs="Wingdings"/>
    </w:rPr>
  </w:style>
  <w:style w:type="character" w:styleId="ListLabel143">
    <w:name w:val="ListLabel 143"/>
    <w:qFormat/>
    <w:rPr>
      <w:rFonts w:ascii="Cambria" w:hAnsi="Cambria" w:cs="Symbol"/>
      <w:b/>
      <w:sz w:val="20"/>
    </w:rPr>
  </w:style>
  <w:style w:type="character" w:styleId="ListLabel144">
    <w:name w:val="ListLabel 144"/>
    <w:qFormat/>
    <w:rPr>
      <w:rFonts w:cs="Courier New"/>
    </w:rPr>
  </w:style>
  <w:style w:type="character" w:styleId="ListLabel145">
    <w:name w:val="ListLabel 145"/>
    <w:qFormat/>
    <w:rPr>
      <w:rFonts w:cs="Wingdings"/>
    </w:rPr>
  </w:style>
  <w:style w:type="character" w:styleId="ListLabel146">
    <w:name w:val="ListLabel 146"/>
    <w:qFormat/>
    <w:rPr>
      <w:rFonts w:cs="Symbol"/>
    </w:rPr>
  </w:style>
  <w:style w:type="character" w:styleId="ListLabel147">
    <w:name w:val="ListLabel 147"/>
    <w:qFormat/>
    <w:rPr>
      <w:rFonts w:cs="Courier New"/>
    </w:rPr>
  </w:style>
  <w:style w:type="character" w:styleId="ListLabel148">
    <w:name w:val="ListLabel 148"/>
    <w:qFormat/>
    <w:rPr>
      <w:rFonts w:cs="Wingdings"/>
    </w:rPr>
  </w:style>
  <w:style w:type="character" w:styleId="ListLabel149">
    <w:name w:val="ListLabel 149"/>
    <w:qFormat/>
    <w:rPr>
      <w:rFonts w:cs="Symbol"/>
    </w:rPr>
  </w:style>
  <w:style w:type="character" w:styleId="ListLabel150">
    <w:name w:val="ListLabel 150"/>
    <w:qFormat/>
    <w:rPr>
      <w:rFonts w:cs="Courier New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ascii="Times New Roman" w:hAnsi="Times New Roman" w:cs="Symbol"/>
      <w:sz w:val="20"/>
    </w:rPr>
  </w:style>
  <w:style w:type="character" w:styleId="ListLabel153">
    <w:name w:val="ListLabel 153"/>
    <w:qFormat/>
    <w:rPr>
      <w:rFonts w:cs="Courier New"/>
    </w:rPr>
  </w:style>
  <w:style w:type="character" w:styleId="ListLabel154">
    <w:name w:val="ListLabel 154"/>
    <w:qFormat/>
    <w:rPr>
      <w:rFonts w:cs="Wingdings"/>
    </w:rPr>
  </w:style>
  <w:style w:type="character" w:styleId="ListLabel155">
    <w:name w:val="ListLabel 155"/>
    <w:qFormat/>
    <w:rPr>
      <w:rFonts w:cs="Symbol"/>
    </w:rPr>
  </w:style>
  <w:style w:type="character" w:styleId="ListLabel156">
    <w:name w:val="ListLabel 156"/>
    <w:qFormat/>
    <w:rPr>
      <w:rFonts w:cs="Courier New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cs="Symbol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ascii="Cambria" w:hAnsi="Cambria" w:cs="Symbol"/>
      <w:b/>
      <w:sz w:val="18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ascii="Cambria" w:hAnsi="Cambria" w:cs="Symbol"/>
      <w:b/>
      <w:sz w:val="20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Symbol"/>
    </w:rPr>
  </w:style>
  <w:style w:type="character" w:styleId="ListLabel177">
    <w:name w:val="ListLabel 177"/>
    <w:qFormat/>
    <w:rPr>
      <w:rFonts w:cs="Courier New"/>
    </w:rPr>
  </w:style>
  <w:style w:type="character" w:styleId="ListLabel178">
    <w:name w:val="ListLabel 178"/>
    <w:qFormat/>
    <w:rPr>
      <w:rFonts w:cs="Wingdings"/>
    </w:rPr>
  </w:style>
  <w:style w:type="character" w:styleId="ListLabel179">
    <w:name w:val="ListLabel 179"/>
    <w:qFormat/>
    <w:rPr>
      <w:rFonts w:ascii="Times New Roman" w:hAnsi="Times New Roman" w:cs="Symbol"/>
      <w:sz w:val="20"/>
    </w:rPr>
  </w:style>
  <w:style w:type="character" w:styleId="ListLabel180">
    <w:name w:val="ListLabel 180"/>
    <w:qFormat/>
    <w:rPr>
      <w:rFonts w:cs="Courier New"/>
    </w:rPr>
  </w:style>
  <w:style w:type="character" w:styleId="ListLabel181">
    <w:name w:val="ListLabel 181"/>
    <w:qFormat/>
    <w:rPr>
      <w:rFonts w:cs="Wingdings"/>
    </w:rPr>
  </w:style>
  <w:style w:type="character" w:styleId="ListLabel182">
    <w:name w:val="ListLabel 182"/>
    <w:qFormat/>
    <w:rPr>
      <w:rFonts w:cs="Symbol"/>
    </w:rPr>
  </w:style>
  <w:style w:type="character" w:styleId="ListLabel183">
    <w:name w:val="ListLabel 183"/>
    <w:qFormat/>
    <w:rPr>
      <w:rFonts w:cs="Courier New"/>
    </w:rPr>
  </w:style>
  <w:style w:type="character" w:styleId="ListLabel184">
    <w:name w:val="ListLabel 184"/>
    <w:qFormat/>
    <w:rPr>
      <w:rFonts w:cs="Wingdings"/>
    </w:rPr>
  </w:style>
  <w:style w:type="character" w:styleId="ListLabel185">
    <w:name w:val="ListLabel 185"/>
    <w:qFormat/>
    <w:rPr>
      <w:rFonts w:cs="Symbol"/>
    </w:rPr>
  </w:style>
  <w:style w:type="character" w:styleId="ListLabel186">
    <w:name w:val="ListLabel 186"/>
    <w:qFormat/>
    <w:rPr>
      <w:rFonts w:cs="Courier New"/>
    </w:rPr>
  </w:style>
  <w:style w:type="character" w:styleId="ListLabel187">
    <w:name w:val="ListLabel 187"/>
    <w:qFormat/>
    <w:rPr>
      <w:rFonts w:cs="Wingdings"/>
    </w:rPr>
  </w:style>
  <w:style w:type="character" w:styleId="ListLabel188">
    <w:name w:val="ListLabel 188"/>
    <w:qFormat/>
    <w:rPr>
      <w:rFonts w:ascii="Cambria" w:hAnsi="Cambria" w:cs="Symbol"/>
      <w:b/>
      <w:sz w:val="18"/>
    </w:rPr>
  </w:style>
  <w:style w:type="character" w:styleId="ListLabel189">
    <w:name w:val="ListLabel 189"/>
    <w:qFormat/>
    <w:rPr>
      <w:rFonts w:cs="Courier New"/>
    </w:rPr>
  </w:style>
  <w:style w:type="character" w:styleId="ListLabel190">
    <w:name w:val="ListLabel 190"/>
    <w:qFormat/>
    <w:rPr>
      <w:rFonts w:cs="Wingdings"/>
    </w:rPr>
  </w:style>
  <w:style w:type="character" w:styleId="ListLabel191">
    <w:name w:val="ListLabel 191"/>
    <w:qFormat/>
    <w:rPr>
      <w:rFonts w:cs="Symbol"/>
    </w:rPr>
  </w:style>
  <w:style w:type="character" w:styleId="ListLabel192">
    <w:name w:val="ListLabel 192"/>
    <w:qFormat/>
    <w:rPr>
      <w:rFonts w:cs="Courier New"/>
    </w:rPr>
  </w:style>
  <w:style w:type="character" w:styleId="ListLabel193">
    <w:name w:val="ListLabel 193"/>
    <w:qFormat/>
    <w:rPr>
      <w:rFonts w:cs="Wingdings"/>
    </w:rPr>
  </w:style>
  <w:style w:type="character" w:styleId="ListLabel194">
    <w:name w:val="ListLabel 194"/>
    <w:qFormat/>
    <w:rPr>
      <w:rFonts w:cs="Symbol"/>
    </w:rPr>
  </w:style>
  <w:style w:type="character" w:styleId="ListLabel195">
    <w:name w:val="ListLabel 195"/>
    <w:qFormat/>
    <w:rPr>
      <w:rFonts w:cs="Courier New"/>
    </w:rPr>
  </w:style>
  <w:style w:type="character" w:styleId="ListLabel196">
    <w:name w:val="ListLabel 196"/>
    <w:qFormat/>
    <w:rPr>
      <w:rFonts w:cs="Wingdings"/>
    </w:rPr>
  </w:style>
  <w:style w:type="character" w:styleId="ListLabel197">
    <w:name w:val="ListLabel 197"/>
    <w:qFormat/>
    <w:rPr>
      <w:rFonts w:ascii="Cambria" w:hAnsi="Cambria" w:cs="Symbol"/>
      <w:b/>
      <w:sz w:val="20"/>
    </w:rPr>
  </w:style>
  <w:style w:type="character" w:styleId="ListLabel198">
    <w:name w:val="ListLabel 198"/>
    <w:qFormat/>
    <w:rPr>
      <w:rFonts w:cs="Courier New"/>
    </w:rPr>
  </w:style>
  <w:style w:type="character" w:styleId="ListLabel199">
    <w:name w:val="ListLabel 199"/>
    <w:qFormat/>
    <w:rPr>
      <w:rFonts w:cs="Wingdings"/>
    </w:rPr>
  </w:style>
  <w:style w:type="character" w:styleId="ListLabel200">
    <w:name w:val="ListLabel 200"/>
    <w:qFormat/>
    <w:rPr>
      <w:rFonts w:cs="Symbol"/>
    </w:rPr>
  </w:style>
  <w:style w:type="character" w:styleId="ListLabel201">
    <w:name w:val="ListLabel 201"/>
    <w:qFormat/>
    <w:rPr>
      <w:rFonts w:cs="Courier New"/>
    </w:rPr>
  </w:style>
  <w:style w:type="character" w:styleId="ListLabel202">
    <w:name w:val="ListLabel 202"/>
    <w:qFormat/>
    <w:rPr>
      <w:rFonts w:cs="Wingdings"/>
    </w:rPr>
  </w:style>
  <w:style w:type="character" w:styleId="ListLabel203">
    <w:name w:val="ListLabel 203"/>
    <w:qFormat/>
    <w:rPr>
      <w:rFonts w:cs="Symbol"/>
    </w:rPr>
  </w:style>
  <w:style w:type="character" w:styleId="ListLabel204">
    <w:name w:val="ListLabel 204"/>
    <w:qFormat/>
    <w:rPr>
      <w:rFonts w:cs="Courier New"/>
    </w:rPr>
  </w:style>
  <w:style w:type="character" w:styleId="ListLabel205">
    <w:name w:val="ListLabel 205"/>
    <w:qFormat/>
    <w:rPr>
      <w:rFonts w:cs="Wingdings"/>
    </w:rPr>
  </w:style>
  <w:style w:type="character" w:styleId="ListLabel206">
    <w:name w:val="ListLabel 206"/>
    <w:qFormat/>
    <w:rPr>
      <w:rFonts w:ascii="Times New Roman" w:hAnsi="Times New Roman" w:cs="Symbol"/>
      <w:sz w:val="20"/>
    </w:rPr>
  </w:style>
  <w:style w:type="character" w:styleId="ListLabel207">
    <w:name w:val="ListLabel 207"/>
    <w:qFormat/>
    <w:rPr>
      <w:rFonts w:cs="Courier New"/>
    </w:rPr>
  </w:style>
  <w:style w:type="character" w:styleId="ListLabel208">
    <w:name w:val="ListLabel 208"/>
    <w:qFormat/>
    <w:rPr>
      <w:rFonts w:cs="Wingdings"/>
    </w:rPr>
  </w:style>
  <w:style w:type="character" w:styleId="ListLabel209">
    <w:name w:val="ListLabel 209"/>
    <w:qFormat/>
    <w:rPr>
      <w:rFonts w:cs="Symbol"/>
    </w:rPr>
  </w:style>
  <w:style w:type="character" w:styleId="ListLabel210">
    <w:name w:val="ListLabel 210"/>
    <w:qFormat/>
    <w:rPr>
      <w:rFonts w:cs="Courier New"/>
    </w:rPr>
  </w:style>
  <w:style w:type="character" w:styleId="ListLabel211">
    <w:name w:val="ListLabel 211"/>
    <w:qFormat/>
    <w:rPr>
      <w:rFonts w:cs="Wingdings"/>
    </w:rPr>
  </w:style>
  <w:style w:type="character" w:styleId="ListLabel212">
    <w:name w:val="ListLabel 212"/>
    <w:qFormat/>
    <w:rPr>
      <w:rFonts w:cs="Symbol"/>
    </w:rPr>
  </w:style>
  <w:style w:type="character" w:styleId="ListLabel213">
    <w:name w:val="ListLabel 213"/>
    <w:qFormat/>
    <w:rPr>
      <w:rFonts w:cs="Courier New"/>
    </w:rPr>
  </w:style>
  <w:style w:type="character" w:styleId="ListLabel214">
    <w:name w:val="ListLabel 214"/>
    <w:qFormat/>
    <w:rPr>
      <w:rFonts w:cs="Wingdings"/>
    </w:rPr>
  </w:style>
  <w:style w:type="character" w:styleId="ListLabel215">
    <w:name w:val="ListLabel 215"/>
    <w:qFormat/>
    <w:rPr>
      <w:rFonts w:ascii="Cambria" w:hAnsi="Cambria" w:cs="Symbol"/>
      <w:b/>
      <w:sz w:val="18"/>
    </w:rPr>
  </w:style>
  <w:style w:type="character" w:styleId="ListLabel216">
    <w:name w:val="ListLabel 216"/>
    <w:qFormat/>
    <w:rPr>
      <w:rFonts w:cs="Courier New"/>
    </w:rPr>
  </w:style>
  <w:style w:type="character" w:styleId="ListLabel217">
    <w:name w:val="ListLabel 217"/>
    <w:qFormat/>
    <w:rPr>
      <w:rFonts w:cs="Wingdings"/>
    </w:rPr>
  </w:style>
  <w:style w:type="character" w:styleId="ListLabel218">
    <w:name w:val="ListLabel 218"/>
    <w:qFormat/>
    <w:rPr>
      <w:rFonts w:cs="Symbol"/>
    </w:rPr>
  </w:style>
  <w:style w:type="character" w:styleId="ListLabel219">
    <w:name w:val="ListLabel 219"/>
    <w:qFormat/>
    <w:rPr>
      <w:rFonts w:cs="Courier New"/>
    </w:rPr>
  </w:style>
  <w:style w:type="character" w:styleId="ListLabel220">
    <w:name w:val="ListLabel 220"/>
    <w:qFormat/>
    <w:rPr>
      <w:rFonts w:cs="Wingdings"/>
    </w:rPr>
  </w:style>
  <w:style w:type="character" w:styleId="ListLabel221">
    <w:name w:val="ListLabel 221"/>
    <w:qFormat/>
    <w:rPr>
      <w:rFonts w:cs="Symbol"/>
    </w:rPr>
  </w:style>
  <w:style w:type="character" w:styleId="ListLabel222">
    <w:name w:val="ListLabel 222"/>
    <w:qFormat/>
    <w:rPr>
      <w:rFonts w:cs="Courier New"/>
    </w:rPr>
  </w:style>
  <w:style w:type="character" w:styleId="ListLabel223">
    <w:name w:val="ListLabel 223"/>
    <w:qFormat/>
    <w:rPr>
      <w:rFonts w:cs="Wingdings"/>
    </w:rPr>
  </w:style>
  <w:style w:type="character" w:styleId="ListLabel224">
    <w:name w:val="ListLabel 224"/>
    <w:qFormat/>
    <w:rPr>
      <w:rFonts w:ascii="Cambria" w:hAnsi="Cambria" w:cs="Symbol"/>
      <w:b/>
      <w:sz w:val="20"/>
    </w:rPr>
  </w:style>
  <w:style w:type="character" w:styleId="ListLabel225">
    <w:name w:val="ListLabel 225"/>
    <w:qFormat/>
    <w:rPr>
      <w:rFonts w:cs="Courier New"/>
    </w:rPr>
  </w:style>
  <w:style w:type="character" w:styleId="ListLabel226">
    <w:name w:val="ListLabel 226"/>
    <w:qFormat/>
    <w:rPr>
      <w:rFonts w:cs="Wingdings"/>
    </w:rPr>
  </w:style>
  <w:style w:type="character" w:styleId="ListLabel227">
    <w:name w:val="ListLabel 227"/>
    <w:qFormat/>
    <w:rPr>
      <w:rFonts w:cs="Symbol"/>
    </w:rPr>
  </w:style>
  <w:style w:type="character" w:styleId="ListLabel228">
    <w:name w:val="ListLabel 228"/>
    <w:qFormat/>
    <w:rPr>
      <w:rFonts w:cs="Courier New"/>
    </w:rPr>
  </w:style>
  <w:style w:type="character" w:styleId="ListLabel229">
    <w:name w:val="ListLabel 229"/>
    <w:qFormat/>
    <w:rPr>
      <w:rFonts w:cs="Wingdings"/>
    </w:rPr>
  </w:style>
  <w:style w:type="character" w:styleId="ListLabel230">
    <w:name w:val="ListLabel 230"/>
    <w:qFormat/>
    <w:rPr>
      <w:rFonts w:cs="Symbol"/>
    </w:rPr>
  </w:style>
  <w:style w:type="character" w:styleId="ListLabel231">
    <w:name w:val="ListLabel 231"/>
    <w:qFormat/>
    <w:rPr>
      <w:rFonts w:cs="Courier New"/>
    </w:rPr>
  </w:style>
  <w:style w:type="character" w:styleId="ListLabel232">
    <w:name w:val="ListLabel 232"/>
    <w:qFormat/>
    <w:rPr>
      <w:rFonts w:cs="Wingdings"/>
    </w:rPr>
  </w:style>
  <w:style w:type="character" w:styleId="ListLabel233">
    <w:name w:val="ListLabel 233"/>
    <w:qFormat/>
    <w:rPr>
      <w:rFonts w:ascii="Times New Roman" w:hAnsi="Times New Roman" w:cs="Symbol"/>
      <w:sz w:val="20"/>
    </w:rPr>
  </w:style>
  <w:style w:type="character" w:styleId="ListLabel234">
    <w:name w:val="ListLabel 234"/>
    <w:qFormat/>
    <w:rPr>
      <w:rFonts w:cs="Courier New"/>
    </w:rPr>
  </w:style>
  <w:style w:type="character" w:styleId="ListLabel235">
    <w:name w:val="ListLabel 235"/>
    <w:qFormat/>
    <w:rPr>
      <w:rFonts w:cs="Wingdings"/>
    </w:rPr>
  </w:style>
  <w:style w:type="character" w:styleId="ListLabel236">
    <w:name w:val="ListLabel 236"/>
    <w:qFormat/>
    <w:rPr>
      <w:rFonts w:cs="Symbol"/>
    </w:rPr>
  </w:style>
  <w:style w:type="character" w:styleId="ListLabel237">
    <w:name w:val="ListLabel 237"/>
    <w:qFormat/>
    <w:rPr>
      <w:rFonts w:cs="Courier New"/>
    </w:rPr>
  </w:style>
  <w:style w:type="character" w:styleId="ListLabel238">
    <w:name w:val="ListLabel 238"/>
    <w:qFormat/>
    <w:rPr>
      <w:rFonts w:cs="Wingdings"/>
    </w:rPr>
  </w:style>
  <w:style w:type="character" w:styleId="ListLabel239">
    <w:name w:val="ListLabel 239"/>
    <w:qFormat/>
    <w:rPr>
      <w:rFonts w:cs="Symbol"/>
    </w:rPr>
  </w:style>
  <w:style w:type="character" w:styleId="ListLabel240">
    <w:name w:val="ListLabel 240"/>
    <w:qFormat/>
    <w:rPr>
      <w:rFonts w:cs="Courier New"/>
    </w:rPr>
  </w:style>
  <w:style w:type="character" w:styleId="ListLabel241">
    <w:name w:val="ListLabel 241"/>
    <w:qFormat/>
    <w:rPr>
      <w:rFonts w:cs="Wingdings"/>
    </w:rPr>
  </w:style>
  <w:style w:type="character" w:styleId="ListLabel242">
    <w:name w:val="ListLabel 242"/>
    <w:qFormat/>
    <w:rPr>
      <w:rFonts w:ascii="Cambria" w:hAnsi="Cambria" w:cs="Symbol"/>
      <w:b/>
      <w:sz w:val="18"/>
    </w:rPr>
  </w:style>
  <w:style w:type="character" w:styleId="ListLabel243">
    <w:name w:val="ListLabel 243"/>
    <w:qFormat/>
    <w:rPr>
      <w:rFonts w:cs="Courier New"/>
    </w:rPr>
  </w:style>
  <w:style w:type="character" w:styleId="ListLabel244">
    <w:name w:val="ListLabel 244"/>
    <w:qFormat/>
    <w:rPr>
      <w:rFonts w:cs="Wingdings"/>
    </w:rPr>
  </w:style>
  <w:style w:type="character" w:styleId="ListLabel245">
    <w:name w:val="ListLabel 245"/>
    <w:qFormat/>
    <w:rPr>
      <w:rFonts w:cs="Symbol"/>
    </w:rPr>
  </w:style>
  <w:style w:type="character" w:styleId="ListLabel246">
    <w:name w:val="ListLabel 246"/>
    <w:qFormat/>
    <w:rPr>
      <w:rFonts w:cs="Courier New"/>
    </w:rPr>
  </w:style>
  <w:style w:type="character" w:styleId="ListLabel247">
    <w:name w:val="ListLabel 247"/>
    <w:qFormat/>
    <w:rPr>
      <w:rFonts w:cs="Wingdings"/>
    </w:rPr>
  </w:style>
  <w:style w:type="character" w:styleId="ListLabel248">
    <w:name w:val="ListLabel 248"/>
    <w:qFormat/>
    <w:rPr>
      <w:rFonts w:cs="Symbol"/>
    </w:rPr>
  </w:style>
  <w:style w:type="character" w:styleId="ListLabel249">
    <w:name w:val="ListLabel 249"/>
    <w:qFormat/>
    <w:rPr>
      <w:rFonts w:cs="Courier New"/>
    </w:rPr>
  </w:style>
  <w:style w:type="character" w:styleId="ListLabel250">
    <w:name w:val="ListLabel 250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23954"/>
    <w:pPr>
      <w:widowControl/>
      <w:bidi w:val="0"/>
      <w:spacing w:lineRule="auto" w:line="240" w:before="0" w:after="0"/>
      <w:jc w:val="left"/>
    </w:pPr>
    <w:rPr>
      <w:rFonts w:ascii="Calibri" w:hAnsi="Calibri" w:eastAsia="" w:cs="Mangal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223954"/>
    <w:pPr>
      <w:spacing w:lineRule="auto" w:line="240" w:before="0" w:after="0"/>
      <w:contextualSpacing/>
    </w:pPr>
    <w:rPr>
      <w:rFonts w:ascii="Cambria" w:hAnsi="Cambria" w:eastAsia="" w:cs="Mangal" w:asciiTheme="majorHAnsi" w:cstheme="majorBidi" w:eastAsiaTheme="majorEastAsia" w:hAnsiTheme="majorHAnsi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2b2cf7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9574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90875"/>
    <w:pPr>
      <w:spacing w:after="0" w:line="240" w:lineRule="auto"/>
    </w:pPr>
    <w:rPr>
      <w:rFonts w:eastAsiaTheme="minorHAnsi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nghvi_jay@yahoo.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A8F2B-2A2E-477F-BD4D-CB902CC0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Application>LibreOffice/5.1.2.2$Linux_X86_64 LibreOffice_project/10m0$Build-2</Application>
  <Pages>1</Pages>
  <Words>315</Words>
  <Characters>1719</Characters>
  <CharactersWithSpaces>2157</CharactersWithSpaces>
  <Paragraphs>55</Paragraphs>
  <Company>Lenovo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2013-08-13T13:05:00Z</dcterms:created>
  <dc:creator>Himanshu</dc:creator>
  <dc:description/>
  <dc:language>en-IN</dc:language>
  <cp:lastModifiedBy/>
  <cp:lastPrinted>2013-12-27T03:01:00Z</cp:lastPrinted>
  <dcterms:modified xsi:type="dcterms:W3CDTF">2016-05-25T11:28:41Z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Lenovo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