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1418" w:rsidRDefault="006D1418" w:rsidP="006D1418">
      <w:pPr>
        <w:jc w:val="center"/>
        <w:rPr>
          <w:rFonts w:ascii="Cambria" w:hAnsi="Cambria"/>
          <w:b/>
          <w:sz w:val="32"/>
          <w:szCs w:val="24"/>
        </w:rPr>
      </w:pPr>
      <w:r>
        <w:rPr>
          <w:rFonts w:ascii="Cambria" w:hAnsi="Cambria"/>
          <w:b/>
          <w:sz w:val="32"/>
          <w:szCs w:val="24"/>
        </w:rPr>
        <w:t>RESUME</w:t>
      </w:r>
    </w:p>
    <w:p w:rsidR="004C7FF8" w:rsidRDefault="004C7FF8" w:rsidP="006D1418">
      <w:pPr>
        <w:jc w:val="center"/>
        <w:rPr>
          <w:rFonts w:ascii="Cambria" w:hAnsi="Cambria"/>
          <w:b/>
          <w:sz w:val="32"/>
          <w:szCs w:val="24"/>
        </w:rPr>
      </w:pPr>
    </w:p>
    <w:p w:rsidR="00920F41" w:rsidRDefault="00896380" w:rsidP="004C7FF8">
      <w:pPr>
        <w:rPr>
          <w:rFonts w:ascii="Cambria" w:hAnsi="Cambria"/>
          <w:b/>
          <w:sz w:val="32"/>
          <w:szCs w:val="24"/>
        </w:rPr>
      </w:pPr>
      <w:r w:rsidRPr="002D6E95">
        <w:rPr>
          <w:rFonts w:ascii="Cambria" w:hAnsi="Cambria"/>
          <w:b/>
          <w:sz w:val="28"/>
          <w:szCs w:val="28"/>
        </w:rPr>
        <w:t>LAKSHMI NARAYANA GOLLA</w:t>
      </w:r>
      <w:r w:rsidR="00920F41">
        <w:rPr>
          <w:rFonts w:ascii="Cambria" w:hAnsi="Cambria"/>
          <w:b/>
          <w:sz w:val="32"/>
          <w:szCs w:val="24"/>
        </w:rPr>
        <w:t xml:space="preserve">          </w:t>
      </w:r>
      <w:r w:rsidR="002D6E95">
        <w:rPr>
          <w:rFonts w:ascii="Cambria" w:hAnsi="Cambria"/>
          <w:b/>
          <w:sz w:val="32"/>
          <w:szCs w:val="24"/>
        </w:rPr>
        <w:t xml:space="preserve">                   </w:t>
      </w:r>
      <w:r w:rsidR="00920F41">
        <w:rPr>
          <w:rFonts w:ascii="Cambria" w:hAnsi="Cambria"/>
          <w:b/>
          <w:sz w:val="32"/>
          <w:szCs w:val="24"/>
        </w:rPr>
        <w:t xml:space="preserve"> </w:t>
      </w:r>
      <w:r w:rsidR="002D6E95">
        <w:rPr>
          <w:rFonts w:ascii="Cambria" w:hAnsi="Cambria"/>
          <w:b/>
          <w:sz w:val="32"/>
          <w:szCs w:val="24"/>
        </w:rPr>
        <w:t xml:space="preserve"> </w:t>
      </w:r>
      <w:r w:rsidR="00920F41">
        <w:rPr>
          <w:rFonts w:ascii="Cambria" w:hAnsi="Cambria"/>
          <w:b/>
          <w:sz w:val="32"/>
          <w:szCs w:val="24"/>
        </w:rPr>
        <w:t xml:space="preserve"> </w:t>
      </w:r>
      <w:r w:rsidR="00920F41" w:rsidRPr="009857B5">
        <w:rPr>
          <w:rFonts w:ascii="Cambria" w:hAnsi="Cambria" w:cs="Arial"/>
          <w:sz w:val="21"/>
          <w:szCs w:val="21"/>
        </w:rPr>
        <w:t xml:space="preserve">Email: </w:t>
      </w:r>
      <w:r w:rsidR="00920F41" w:rsidRPr="00896380">
        <w:rPr>
          <w:rFonts w:ascii="Cambria" w:hAnsi="Cambria" w:cs="Arial"/>
          <w:b/>
          <w:sz w:val="28"/>
          <w:szCs w:val="28"/>
        </w:rPr>
        <w:t>gollaca66@gmail.com</w:t>
      </w:r>
    </w:p>
    <w:p w:rsidR="008F19AF" w:rsidRPr="009857B5" w:rsidRDefault="004C7FF8" w:rsidP="004C7FF8">
      <w:pPr>
        <w:rPr>
          <w:rFonts w:ascii="Cambria" w:hAnsi="Cambria"/>
          <w:b/>
          <w:sz w:val="24"/>
          <w:szCs w:val="24"/>
        </w:rPr>
      </w:pPr>
      <w:r>
        <w:rPr>
          <w:rFonts w:ascii="Cambria" w:hAnsi="Cambria" w:cs="Arial"/>
          <w:b/>
        </w:rPr>
        <w:t xml:space="preserve">   </w:t>
      </w:r>
      <w:r w:rsidR="008F19AF" w:rsidRPr="00F84EBB">
        <w:rPr>
          <w:rFonts w:ascii="Cambria" w:hAnsi="Cambria" w:cs="Arial"/>
          <w:b/>
        </w:rPr>
        <w:t>SAP FICO FUNCTIONAL CONSULTANT</w:t>
      </w:r>
      <w:r w:rsidR="00920F41">
        <w:rPr>
          <w:rFonts w:ascii="Cambria" w:hAnsi="Cambria" w:cs="Arial"/>
          <w:sz w:val="22"/>
          <w:szCs w:val="22"/>
        </w:rPr>
        <w:t xml:space="preserve">            </w:t>
      </w:r>
      <w:r w:rsidR="002D6E95">
        <w:rPr>
          <w:rFonts w:ascii="Cambria" w:hAnsi="Cambria" w:cs="Arial"/>
          <w:sz w:val="22"/>
          <w:szCs w:val="22"/>
        </w:rPr>
        <w:t xml:space="preserve">                </w:t>
      </w:r>
      <w:r w:rsidR="00920F41">
        <w:rPr>
          <w:rFonts w:ascii="Cambria" w:hAnsi="Cambria" w:cs="Arial"/>
          <w:sz w:val="22"/>
          <w:szCs w:val="22"/>
        </w:rPr>
        <w:t xml:space="preserve">            </w:t>
      </w:r>
      <w:r w:rsidR="002D6E95">
        <w:rPr>
          <w:rFonts w:ascii="Cambria" w:hAnsi="Cambria" w:cs="Arial"/>
          <w:sz w:val="22"/>
          <w:szCs w:val="22"/>
        </w:rPr>
        <w:t xml:space="preserve">   </w:t>
      </w:r>
      <w:r w:rsidR="00920F41">
        <w:rPr>
          <w:rFonts w:ascii="Cambria" w:hAnsi="Cambria" w:cs="Arial"/>
          <w:sz w:val="22"/>
          <w:szCs w:val="22"/>
        </w:rPr>
        <w:t xml:space="preserve"> </w:t>
      </w:r>
      <w:r>
        <w:rPr>
          <w:rFonts w:ascii="Cambria" w:hAnsi="Cambria" w:cs="Arial"/>
          <w:sz w:val="22"/>
          <w:szCs w:val="22"/>
        </w:rPr>
        <w:t xml:space="preserve">     </w:t>
      </w:r>
      <w:r w:rsidR="00920F41">
        <w:rPr>
          <w:rFonts w:ascii="Cambria" w:hAnsi="Cambria" w:cs="Arial"/>
          <w:sz w:val="22"/>
          <w:szCs w:val="22"/>
        </w:rPr>
        <w:t xml:space="preserve"> </w:t>
      </w:r>
      <w:r w:rsidR="00920F41" w:rsidRPr="009857B5">
        <w:rPr>
          <w:rFonts w:ascii="Cambria" w:hAnsi="Cambria" w:cs="Arial"/>
          <w:sz w:val="21"/>
          <w:szCs w:val="21"/>
        </w:rPr>
        <w:t xml:space="preserve">Mobile: </w:t>
      </w:r>
      <w:r w:rsidR="00920F41" w:rsidRPr="00896380">
        <w:rPr>
          <w:rFonts w:ascii="Cambria" w:hAnsi="Cambria" w:cs="Arial"/>
          <w:b/>
          <w:sz w:val="28"/>
          <w:szCs w:val="28"/>
        </w:rPr>
        <w:t>9701598976</w:t>
      </w:r>
    </w:p>
    <w:p w:rsidR="00070A41" w:rsidRPr="00070A41" w:rsidRDefault="00070A41" w:rsidP="008F19AF">
      <w:pPr>
        <w:ind w:firstLine="720"/>
        <w:jc w:val="both"/>
        <w:rPr>
          <w:rStyle w:val="Emphasis"/>
          <w:rFonts w:ascii="Cambria" w:hAnsi="Cambria" w:cs="Shruti"/>
          <w:b/>
          <w:i w:val="0"/>
          <w:iCs w:val="0"/>
          <w:sz w:val="22"/>
          <w:szCs w:val="22"/>
        </w:rPr>
      </w:pPr>
    </w:p>
    <w:p w:rsidR="000573F9" w:rsidRPr="000C5FE0" w:rsidRDefault="005F2481" w:rsidP="005F2481">
      <w:pPr>
        <w:pBdr>
          <w:top w:val="double" w:sz="4" w:space="1" w:color="auto"/>
          <w:bottom w:val="double" w:sz="4" w:space="1" w:color="auto"/>
        </w:pBdr>
        <w:jc w:val="both"/>
        <w:rPr>
          <w:rFonts w:ascii="Cambria" w:hAnsi="Cambria"/>
          <w:b/>
          <w:sz w:val="24"/>
          <w:szCs w:val="24"/>
        </w:rPr>
      </w:pPr>
      <w:r w:rsidRPr="000C5FE0">
        <w:rPr>
          <w:rFonts w:ascii="Cambria" w:hAnsi="Cambria"/>
          <w:b/>
          <w:sz w:val="24"/>
          <w:szCs w:val="24"/>
        </w:rPr>
        <w:t>Summary</w:t>
      </w:r>
    </w:p>
    <w:p w:rsidR="008F19AF" w:rsidRPr="005F2481" w:rsidRDefault="008F19AF" w:rsidP="008F19AF">
      <w:pPr>
        <w:ind w:left="360"/>
        <w:jc w:val="both"/>
        <w:rPr>
          <w:rFonts w:asciiTheme="majorHAnsi" w:hAnsiTheme="majorHAnsi" w:cs="Verdana"/>
          <w:sz w:val="22"/>
          <w:szCs w:val="22"/>
        </w:rPr>
      </w:pPr>
    </w:p>
    <w:p w:rsidR="005F2481" w:rsidRPr="005F6853" w:rsidRDefault="005F2481" w:rsidP="005F2481">
      <w:pPr>
        <w:pStyle w:val="ListParagraph"/>
        <w:numPr>
          <w:ilvl w:val="0"/>
          <w:numId w:val="18"/>
        </w:numPr>
        <w:suppressAutoHyphens/>
        <w:jc w:val="both"/>
        <w:rPr>
          <w:rFonts w:asciiTheme="majorHAnsi" w:hAnsiTheme="majorHAnsi" w:cs="Arial"/>
          <w:sz w:val="22"/>
          <w:szCs w:val="22"/>
        </w:rPr>
      </w:pPr>
      <w:r w:rsidRPr="005F6853">
        <w:rPr>
          <w:rFonts w:asciiTheme="majorHAnsi" w:hAnsiTheme="majorHAnsi" w:cs="Arial"/>
          <w:sz w:val="22"/>
          <w:szCs w:val="22"/>
        </w:rPr>
        <w:t>Having 7 years of total experience  in which around 3</w:t>
      </w:r>
      <w:r w:rsidR="00B41121">
        <w:rPr>
          <w:rFonts w:asciiTheme="majorHAnsi" w:hAnsiTheme="majorHAnsi" w:cs="Arial"/>
          <w:sz w:val="22"/>
          <w:szCs w:val="22"/>
        </w:rPr>
        <w:t>+</w:t>
      </w:r>
      <w:r w:rsidRPr="005F6853">
        <w:rPr>
          <w:rFonts w:asciiTheme="majorHAnsi" w:hAnsiTheme="majorHAnsi" w:cs="Arial"/>
          <w:sz w:val="22"/>
          <w:szCs w:val="22"/>
        </w:rPr>
        <w:t xml:space="preserve"> years SAP FI/CO consulting experience </w:t>
      </w:r>
    </w:p>
    <w:p w:rsidR="005F2481" w:rsidRPr="005F6853" w:rsidRDefault="005F2481" w:rsidP="005F2481">
      <w:pPr>
        <w:pStyle w:val="ListParagraph"/>
        <w:numPr>
          <w:ilvl w:val="0"/>
          <w:numId w:val="18"/>
        </w:numPr>
        <w:suppressAutoHyphens/>
        <w:jc w:val="both"/>
        <w:rPr>
          <w:rFonts w:asciiTheme="majorHAnsi" w:hAnsiTheme="majorHAnsi" w:cs="Arial"/>
          <w:sz w:val="22"/>
          <w:szCs w:val="22"/>
        </w:rPr>
      </w:pPr>
      <w:r w:rsidRPr="005F6853">
        <w:rPr>
          <w:rFonts w:asciiTheme="majorHAnsi" w:hAnsiTheme="majorHAnsi" w:cs="Arial"/>
          <w:sz w:val="22"/>
          <w:szCs w:val="22"/>
        </w:rPr>
        <w:t>Expertise in SAP functional modules of Financial Accounting (FI) and Controlling (CO); the skill set includes the General Ledger, Accounts Receivable, Accounts Payable Asset accounting sub ledgers.</w:t>
      </w:r>
    </w:p>
    <w:p w:rsidR="005F2481" w:rsidRPr="005F6853" w:rsidRDefault="005F2481" w:rsidP="005F2481">
      <w:pPr>
        <w:pStyle w:val="ListParagraph"/>
        <w:numPr>
          <w:ilvl w:val="0"/>
          <w:numId w:val="18"/>
        </w:numPr>
        <w:suppressAutoHyphens/>
        <w:jc w:val="both"/>
        <w:rPr>
          <w:rFonts w:asciiTheme="majorHAnsi" w:hAnsiTheme="majorHAnsi" w:cs="Arial"/>
          <w:sz w:val="22"/>
          <w:szCs w:val="22"/>
        </w:rPr>
      </w:pPr>
      <w:r w:rsidRPr="005F6853">
        <w:rPr>
          <w:rFonts w:asciiTheme="majorHAnsi" w:hAnsiTheme="majorHAnsi" w:cs="Arial"/>
          <w:sz w:val="22"/>
          <w:szCs w:val="22"/>
        </w:rPr>
        <w:t>Experienced in one end-to-end Implementation and Two Support projects in FI/CO module</w:t>
      </w:r>
    </w:p>
    <w:p w:rsidR="005F2481" w:rsidRPr="005F6853" w:rsidRDefault="005F2481" w:rsidP="005F2481">
      <w:pPr>
        <w:pStyle w:val="ListParagraph"/>
        <w:numPr>
          <w:ilvl w:val="0"/>
          <w:numId w:val="18"/>
        </w:numPr>
        <w:suppressAutoHyphens/>
        <w:jc w:val="both"/>
        <w:rPr>
          <w:rFonts w:asciiTheme="majorHAnsi" w:hAnsiTheme="majorHAnsi" w:cs="Arial"/>
          <w:sz w:val="22"/>
          <w:szCs w:val="22"/>
        </w:rPr>
      </w:pPr>
      <w:r w:rsidRPr="005F6853">
        <w:rPr>
          <w:rFonts w:asciiTheme="majorHAnsi" w:hAnsiTheme="majorHAnsi" w:cs="Arial"/>
          <w:sz w:val="22"/>
          <w:szCs w:val="22"/>
        </w:rPr>
        <w:t>Onsite offshore Support experience in FI Module</w:t>
      </w:r>
    </w:p>
    <w:p w:rsidR="005F2481" w:rsidRPr="005F6853" w:rsidRDefault="005F2481" w:rsidP="005F2481">
      <w:pPr>
        <w:pStyle w:val="ListParagraph"/>
        <w:numPr>
          <w:ilvl w:val="0"/>
          <w:numId w:val="18"/>
        </w:numPr>
        <w:suppressAutoHyphens/>
        <w:jc w:val="both"/>
        <w:rPr>
          <w:rFonts w:asciiTheme="majorHAnsi" w:hAnsiTheme="majorHAnsi" w:cs="Arial"/>
          <w:sz w:val="22"/>
          <w:szCs w:val="22"/>
        </w:rPr>
      </w:pPr>
      <w:r w:rsidRPr="005F6853">
        <w:rPr>
          <w:rFonts w:asciiTheme="majorHAnsi" w:hAnsiTheme="majorHAnsi" w:cs="Arial"/>
          <w:sz w:val="22"/>
          <w:szCs w:val="22"/>
        </w:rPr>
        <w:t>Ability to integrate and harmonize successfully in a team.</w:t>
      </w:r>
    </w:p>
    <w:p w:rsidR="005F2481" w:rsidRPr="005F6853" w:rsidRDefault="005F2481" w:rsidP="005F2481">
      <w:pPr>
        <w:pStyle w:val="ListParagraph"/>
        <w:numPr>
          <w:ilvl w:val="0"/>
          <w:numId w:val="18"/>
        </w:numPr>
        <w:suppressAutoHyphens/>
        <w:jc w:val="both"/>
        <w:rPr>
          <w:rFonts w:asciiTheme="majorHAnsi" w:hAnsiTheme="majorHAnsi" w:cs="Arial"/>
          <w:sz w:val="22"/>
          <w:szCs w:val="22"/>
        </w:rPr>
      </w:pPr>
      <w:r w:rsidRPr="005F6853">
        <w:rPr>
          <w:rFonts w:asciiTheme="majorHAnsi" w:hAnsiTheme="majorHAnsi" w:cs="Arial"/>
          <w:sz w:val="22"/>
          <w:szCs w:val="22"/>
        </w:rPr>
        <w:t>Team player with good Interpersonal, Communication and Presentation skills.</w:t>
      </w:r>
    </w:p>
    <w:p w:rsidR="005F2481" w:rsidRPr="005F6853" w:rsidRDefault="005F2481" w:rsidP="005F2481">
      <w:pPr>
        <w:numPr>
          <w:ilvl w:val="0"/>
          <w:numId w:val="18"/>
        </w:numPr>
        <w:rPr>
          <w:rFonts w:asciiTheme="majorHAnsi" w:hAnsiTheme="majorHAnsi" w:cs="Arial"/>
          <w:sz w:val="22"/>
          <w:szCs w:val="22"/>
        </w:rPr>
      </w:pPr>
      <w:r w:rsidRPr="005F6853">
        <w:rPr>
          <w:rFonts w:asciiTheme="majorHAnsi" w:hAnsiTheme="majorHAnsi" w:cs="Arial"/>
          <w:sz w:val="22"/>
          <w:szCs w:val="22"/>
        </w:rPr>
        <w:t>Professional expertise in independently customizing in all sub-modules</w:t>
      </w:r>
    </w:p>
    <w:p w:rsidR="005F2481" w:rsidRPr="005F6853" w:rsidRDefault="005F2481" w:rsidP="005F2481">
      <w:pPr>
        <w:numPr>
          <w:ilvl w:val="0"/>
          <w:numId w:val="18"/>
        </w:numPr>
        <w:rPr>
          <w:rFonts w:asciiTheme="majorHAnsi" w:hAnsiTheme="majorHAnsi" w:cs="Arial"/>
          <w:sz w:val="22"/>
          <w:szCs w:val="22"/>
        </w:rPr>
      </w:pPr>
      <w:r w:rsidRPr="005F6853">
        <w:rPr>
          <w:rFonts w:asciiTheme="majorHAnsi" w:hAnsiTheme="majorHAnsi" w:cs="Arial"/>
          <w:sz w:val="22"/>
          <w:szCs w:val="22"/>
        </w:rPr>
        <w:t>Expertise in all FI Business Processes in Finance Module and experience in configuration, troubleshooting.</w:t>
      </w:r>
    </w:p>
    <w:p w:rsidR="005F2481" w:rsidRPr="005F6853" w:rsidRDefault="005F2481" w:rsidP="005F2481">
      <w:pPr>
        <w:numPr>
          <w:ilvl w:val="0"/>
          <w:numId w:val="18"/>
        </w:numPr>
        <w:rPr>
          <w:rFonts w:asciiTheme="majorHAnsi" w:hAnsiTheme="majorHAnsi" w:cs="Arial"/>
          <w:sz w:val="22"/>
          <w:szCs w:val="22"/>
        </w:rPr>
      </w:pPr>
      <w:r w:rsidRPr="005F6853">
        <w:rPr>
          <w:rFonts w:asciiTheme="majorHAnsi" w:hAnsiTheme="majorHAnsi" w:cs="Arial"/>
          <w:sz w:val="22"/>
          <w:szCs w:val="22"/>
        </w:rPr>
        <w:t>Systematic Approach, quick adaptability to new technologies.</w:t>
      </w:r>
    </w:p>
    <w:p w:rsidR="005F2481" w:rsidRPr="005F6853" w:rsidRDefault="005F2481" w:rsidP="005F2481">
      <w:pPr>
        <w:numPr>
          <w:ilvl w:val="0"/>
          <w:numId w:val="18"/>
        </w:numPr>
        <w:rPr>
          <w:rFonts w:asciiTheme="majorHAnsi" w:hAnsiTheme="majorHAnsi" w:cs="Arial"/>
          <w:sz w:val="22"/>
          <w:szCs w:val="22"/>
          <w:u w:val="single"/>
        </w:rPr>
      </w:pPr>
      <w:r w:rsidRPr="005F6853">
        <w:rPr>
          <w:rFonts w:asciiTheme="majorHAnsi" w:hAnsiTheme="majorHAnsi" w:cs="Arial"/>
          <w:sz w:val="22"/>
          <w:szCs w:val="22"/>
        </w:rPr>
        <w:t xml:space="preserve">Ability to work </w:t>
      </w:r>
      <w:r w:rsidR="00390A7E" w:rsidRPr="005F6853">
        <w:rPr>
          <w:rFonts w:asciiTheme="majorHAnsi" w:hAnsiTheme="majorHAnsi" w:cs="Arial"/>
          <w:sz w:val="22"/>
          <w:szCs w:val="22"/>
        </w:rPr>
        <w:t>within</w:t>
      </w:r>
      <w:r w:rsidRPr="005F6853">
        <w:rPr>
          <w:rFonts w:asciiTheme="majorHAnsi" w:hAnsiTheme="majorHAnsi" w:cs="Arial"/>
          <w:sz w:val="22"/>
          <w:szCs w:val="22"/>
        </w:rPr>
        <w:t xml:space="preserve"> the team.</w:t>
      </w:r>
    </w:p>
    <w:p w:rsidR="005F2481" w:rsidRPr="005F6853" w:rsidRDefault="005F2481" w:rsidP="005F2481">
      <w:pPr>
        <w:pStyle w:val="ListParagraph"/>
        <w:numPr>
          <w:ilvl w:val="0"/>
          <w:numId w:val="18"/>
        </w:numPr>
        <w:suppressAutoHyphens/>
        <w:jc w:val="both"/>
        <w:rPr>
          <w:rFonts w:asciiTheme="majorHAnsi" w:hAnsiTheme="majorHAnsi" w:cs="Arial"/>
          <w:sz w:val="22"/>
          <w:szCs w:val="22"/>
        </w:rPr>
      </w:pPr>
      <w:r w:rsidRPr="005F6853">
        <w:rPr>
          <w:rFonts w:asciiTheme="majorHAnsi" w:hAnsiTheme="majorHAnsi" w:cs="Arial"/>
          <w:sz w:val="22"/>
          <w:szCs w:val="22"/>
        </w:rPr>
        <w:t>Excellent analytical mind with the ability to think beyond the immediate problem in terms of impact elsewhere</w:t>
      </w:r>
    </w:p>
    <w:p w:rsidR="005F2481" w:rsidRPr="005F6853" w:rsidRDefault="005F2481" w:rsidP="005F2481">
      <w:pPr>
        <w:numPr>
          <w:ilvl w:val="0"/>
          <w:numId w:val="18"/>
        </w:numPr>
        <w:jc w:val="both"/>
        <w:rPr>
          <w:rFonts w:asciiTheme="majorHAnsi" w:hAnsiTheme="majorHAnsi" w:cs="Arial"/>
          <w:sz w:val="22"/>
          <w:szCs w:val="22"/>
        </w:rPr>
      </w:pPr>
      <w:r w:rsidRPr="005F6853">
        <w:rPr>
          <w:rFonts w:asciiTheme="majorHAnsi" w:hAnsiTheme="majorHAnsi" w:cs="Arial"/>
          <w:sz w:val="22"/>
          <w:szCs w:val="22"/>
        </w:rPr>
        <w:t>Expertise in FI Integration with other functional modules i.e FI- MM &amp; FI - SD</w:t>
      </w:r>
    </w:p>
    <w:p w:rsidR="005F2481" w:rsidRPr="005F6853" w:rsidRDefault="005F2481" w:rsidP="005F2481">
      <w:pPr>
        <w:numPr>
          <w:ilvl w:val="0"/>
          <w:numId w:val="18"/>
        </w:numPr>
        <w:jc w:val="both"/>
        <w:rPr>
          <w:rFonts w:asciiTheme="majorHAnsi" w:hAnsiTheme="majorHAnsi" w:cs="Arial"/>
          <w:sz w:val="22"/>
          <w:szCs w:val="22"/>
        </w:rPr>
      </w:pPr>
      <w:r w:rsidRPr="005F6853">
        <w:rPr>
          <w:rFonts w:asciiTheme="majorHAnsi" w:hAnsiTheme="majorHAnsi" w:cs="Arial"/>
          <w:sz w:val="22"/>
          <w:szCs w:val="22"/>
        </w:rPr>
        <w:t>Good Experience in SAP FI with PS Module SAP FI.PS.</w:t>
      </w:r>
    </w:p>
    <w:p w:rsidR="005F2481" w:rsidRPr="005F6853" w:rsidRDefault="005F2481" w:rsidP="005F2481">
      <w:pPr>
        <w:numPr>
          <w:ilvl w:val="0"/>
          <w:numId w:val="18"/>
        </w:numPr>
        <w:jc w:val="both"/>
        <w:rPr>
          <w:rFonts w:asciiTheme="majorHAnsi" w:hAnsiTheme="majorHAnsi" w:cs="Arial"/>
          <w:sz w:val="22"/>
          <w:szCs w:val="22"/>
        </w:rPr>
      </w:pPr>
      <w:r w:rsidRPr="005F6853">
        <w:rPr>
          <w:rFonts w:asciiTheme="majorHAnsi" w:hAnsiTheme="majorHAnsi" w:cs="Arial"/>
          <w:sz w:val="22"/>
          <w:szCs w:val="22"/>
        </w:rPr>
        <w:t>Provided User trainings and created user manuals.</w:t>
      </w:r>
    </w:p>
    <w:p w:rsidR="005F2481" w:rsidRPr="005F6853" w:rsidRDefault="005F2481" w:rsidP="008F19AF">
      <w:pPr>
        <w:ind w:left="360"/>
        <w:jc w:val="both"/>
        <w:rPr>
          <w:rFonts w:asciiTheme="majorHAnsi" w:hAnsiTheme="majorHAnsi" w:cs="Verdana"/>
          <w:sz w:val="18"/>
          <w:szCs w:val="22"/>
        </w:rPr>
      </w:pPr>
    </w:p>
    <w:p w:rsidR="00896380" w:rsidRPr="000C5FE0" w:rsidRDefault="002D06D1" w:rsidP="00896380">
      <w:pPr>
        <w:pBdr>
          <w:top w:val="double" w:sz="4" w:space="1" w:color="auto"/>
          <w:bottom w:val="double" w:sz="4" w:space="1" w:color="auto"/>
        </w:pBdr>
        <w:jc w:val="both"/>
        <w:rPr>
          <w:rFonts w:ascii="Cambria" w:hAnsi="Cambria" w:cs="Arial"/>
          <w:sz w:val="24"/>
          <w:szCs w:val="24"/>
        </w:rPr>
      </w:pPr>
      <w:r w:rsidRPr="000C5FE0">
        <w:rPr>
          <w:rFonts w:ascii="Cambria" w:hAnsi="Cambria"/>
          <w:b/>
          <w:sz w:val="24"/>
          <w:szCs w:val="24"/>
        </w:rPr>
        <w:t>Educational Qualification:</w:t>
      </w:r>
    </w:p>
    <w:p w:rsidR="00896380" w:rsidRPr="00896380" w:rsidRDefault="00896380" w:rsidP="002D06D1">
      <w:pPr>
        <w:pStyle w:val="BodyText"/>
        <w:numPr>
          <w:ilvl w:val="0"/>
          <w:numId w:val="1"/>
        </w:numPr>
        <w:spacing w:after="0"/>
        <w:jc w:val="both"/>
        <w:rPr>
          <w:rFonts w:ascii="Cambria" w:hAnsi="Cambria" w:cs="Arial"/>
          <w:b/>
          <w:sz w:val="22"/>
          <w:szCs w:val="22"/>
        </w:rPr>
      </w:pPr>
      <w:r>
        <w:rPr>
          <w:rFonts w:ascii="Cambria" w:hAnsi="Cambria" w:cs="Arial"/>
          <w:b/>
          <w:sz w:val="22"/>
          <w:szCs w:val="22"/>
        </w:rPr>
        <w:t xml:space="preserve">CA – </w:t>
      </w:r>
      <w:r w:rsidRPr="006040F1">
        <w:rPr>
          <w:rFonts w:ascii="Cambria" w:hAnsi="Cambria" w:cs="Arial"/>
          <w:sz w:val="22"/>
          <w:szCs w:val="22"/>
        </w:rPr>
        <w:t>Semi Qualified</w:t>
      </w:r>
      <w:r>
        <w:rPr>
          <w:rFonts w:ascii="Cambria" w:hAnsi="Cambria" w:cs="Arial"/>
          <w:b/>
          <w:sz w:val="22"/>
          <w:szCs w:val="22"/>
        </w:rPr>
        <w:t>.</w:t>
      </w:r>
    </w:p>
    <w:p w:rsidR="002D06D1" w:rsidRPr="002D06D1" w:rsidRDefault="00896380" w:rsidP="002D06D1">
      <w:pPr>
        <w:pStyle w:val="BodyText"/>
        <w:numPr>
          <w:ilvl w:val="0"/>
          <w:numId w:val="1"/>
        </w:numPr>
        <w:spacing w:after="0"/>
        <w:jc w:val="both"/>
        <w:rPr>
          <w:rFonts w:ascii="Cambria" w:hAnsi="Cambria" w:cs="Arial"/>
          <w:b/>
          <w:sz w:val="22"/>
          <w:szCs w:val="22"/>
        </w:rPr>
      </w:pPr>
      <w:r w:rsidRPr="00896380">
        <w:rPr>
          <w:rFonts w:ascii="Cambria" w:hAnsi="Cambria" w:cs="Arial"/>
          <w:b/>
          <w:sz w:val="22"/>
          <w:szCs w:val="22"/>
        </w:rPr>
        <w:t>M.Com</w:t>
      </w:r>
      <w:r>
        <w:rPr>
          <w:rFonts w:ascii="Cambria" w:hAnsi="Cambria" w:cs="Arial"/>
          <w:sz w:val="22"/>
          <w:szCs w:val="22"/>
        </w:rPr>
        <w:t xml:space="preserve"> from Alagappa University.</w:t>
      </w:r>
    </w:p>
    <w:p w:rsidR="002D06D1" w:rsidRPr="002040E0" w:rsidRDefault="002D06D1" w:rsidP="002D06D1">
      <w:pPr>
        <w:pStyle w:val="BodyText"/>
        <w:spacing w:after="0"/>
        <w:jc w:val="both"/>
        <w:rPr>
          <w:rFonts w:ascii="Cambria" w:hAnsi="Cambria" w:cs="Arial"/>
          <w:b/>
          <w:sz w:val="18"/>
          <w:szCs w:val="22"/>
        </w:rPr>
      </w:pPr>
    </w:p>
    <w:p w:rsidR="008F19AF" w:rsidRPr="000C5FE0" w:rsidRDefault="008F19AF" w:rsidP="008F19AF">
      <w:pPr>
        <w:pBdr>
          <w:top w:val="double" w:sz="4" w:space="1" w:color="auto"/>
          <w:bottom w:val="double" w:sz="4" w:space="1" w:color="auto"/>
        </w:pBdr>
        <w:jc w:val="both"/>
        <w:rPr>
          <w:rFonts w:ascii="Cambria" w:hAnsi="Cambria"/>
          <w:b/>
          <w:sz w:val="24"/>
          <w:szCs w:val="24"/>
        </w:rPr>
      </w:pPr>
      <w:r w:rsidRPr="000C5FE0">
        <w:rPr>
          <w:rFonts w:ascii="Cambria" w:hAnsi="Cambria"/>
          <w:b/>
          <w:sz w:val="24"/>
          <w:szCs w:val="24"/>
        </w:rPr>
        <w:t>Employment Summary:</w:t>
      </w:r>
    </w:p>
    <w:p w:rsidR="005B1EC9" w:rsidRPr="005B1EC9" w:rsidRDefault="005B1EC9" w:rsidP="002242FC">
      <w:pPr>
        <w:pStyle w:val="BodyText"/>
        <w:jc w:val="both"/>
        <w:rPr>
          <w:rFonts w:ascii="Cambria" w:hAnsi="Cambria"/>
          <w:sz w:val="22"/>
          <w:szCs w:val="22"/>
        </w:rPr>
      </w:pPr>
      <w:r>
        <w:rPr>
          <w:rFonts w:ascii="Cambria" w:hAnsi="Cambria"/>
          <w:sz w:val="22"/>
          <w:szCs w:val="22"/>
        </w:rPr>
        <w:tab/>
      </w:r>
      <w:r w:rsidR="00070200" w:rsidRPr="005B1EC9">
        <w:rPr>
          <w:rFonts w:ascii="Cambria" w:hAnsi="Cambria"/>
          <w:sz w:val="24"/>
          <w:szCs w:val="24"/>
        </w:rPr>
        <w:t>Working as SAP FI</w:t>
      </w:r>
      <w:r w:rsidRPr="005B1EC9">
        <w:rPr>
          <w:rFonts w:ascii="Cambria" w:hAnsi="Cambria"/>
          <w:sz w:val="24"/>
          <w:szCs w:val="24"/>
        </w:rPr>
        <w:t>CO Consultant for TCS, Hyderabad, India from September, 2012 to till date</w:t>
      </w:r>
    </w:p>
    <w:p w:rsidR="008F19AF" w:rsidRPr="000C5FE0" w:rsidRDefault="008F19AF" w:rsidP="008F19AF">
      <w:pPr>
        <w:pBdr>
          <w:top w:val="double" w:sz="4" w:space="1" w:color="auto"/>
          <w:bottom w:val="double" w:sz="4" w:space="1" w:color="auto"/>
        </w:pBdr>
        <w:jc w:val="both"/>
        <w:rPr>
          <w:rFonts w:ascii="Cambria" w:hAnsi="Cambria"/>
          <w:b/>
          <w:sz w:val="24"/>
          <w:szCs w:val="24"/>
        </w:rPr>
      </w:pPr>
      <w:r w:rsidRPr="000C5FE0">
        <w:rPr>
          <w:rFonts w:ascii="Cambria" w:hAnsi="Cambria"/>
          <w:b/>
          <w:sz w:val="24"/>
          <w:szCs w:val="24"/>
        </w:rPr>
        <w:t>SAP FICO Experience:</w:t>
      </w:r>
    </w:p>
    <w:p w:rsidR="008F19AF" w:rsidRPr="000C5FE0" w:rsidRDefault="00E83317" w:rsidP="008F19AF">
      <w:pPr>
        <w:shd w:val="clear" w:color="auto" w:fill="D9D9D9"/>
        <w:jc w:val="both"/>
        <w:rPr>
          <w:rFonts w:ascii="Cambria" w:hAnsi="Cambria" w:cs="Arial"/>
          <w:b/>
          <w:bCs/>
          <w:sz w:val="24"/>
          <w:szCs w:val="24"/>
          <w:shd w:val="pct15" w:color="auto" w:fill="auto"/>
          <w:lang w:val="en-US"/>
        </w:rPr>
      </w:pPr>
      <w:r w:rsidRPr="000C5FE0">
        <w:rPr>
          <w:rFonts w:ascii="Cambria" w:hAnsi="Cambria" w:cs="Arial"/>
          <w:b/>
          <w:bCs/>
          <w:sz w:val="24"/>
          <w:szCs w:val="24"/>
          <w:shd w:val="pct15" w:color="auto" w:fill="auto"/>
        </w:rPr>
        <w:t>Project-1</w:t>
      </w:r>
      <w:r w:rsidR="008F19AF" w:rsidRPr="000C5FE0">
        <w:rPr>
          <w:rFonts w:ascii="Cambria" w:hAnsi="Cambria" w:cs="Arial"/>
          <w:b/>
          <w:bCs/>
          <w:sz w:val="24"/>
          <w:szCs w:val="24"/>
          <w:shd w:val="pct15" w:color="auto" w:fill="auto"/>
        </w:rPr>
        <w:t xml:space="preserve">: </w:t>
      </w:r>
      <w:r w:rsidR="007E741B" w:rsidRPr="000C5FE0">
        <w:rPr>
          <w:rFonts w:ascii="Cambria" w:hAnsi="Cambria" w:cs="Arial"/>
          <w:b/>
          <w:bCs/>
          <w:sz w:val="24"/>
          <w:szCs w:val="24"/>
          <w:shd w:val="pct15" w:color="auto" w:fill="auto"/>
          <w:lang w:val="en-US"/>
        </w:rPr>
        <w:t>-</w:t>
      </w:r>
      <w:r w:rsidR="00DB3749" w:rsidRPr="000C5FE0">
        <w:rPr>
          <w:rFonts w:ascii="Cambria" w:hAnsi="Cambria" w:cs="Arial"/>
          <w:b/>
          <w:bCs/>
          <w:sz w:val="24"/>
          <w:szCs w:val="24"/>
          <w:shd w:val="pct15" w:color="auto" w:fill="auto"/>
          <w:lang w:val="en-US"/>
        </w:rPr>
        <w:t xml:space="preserve"> </w:t>
      </w:r>
      <w:r w:rsidR="000876ED" w:rsidRPr="000C5FE0">
        <w:rPr>
          <w:rFonts w:ascii="Cambria" w:hAnsi="Cambria" w:cs="Arial"/>
          <w:b/>
          <w:bCs/>
          <w:sz w:val="24"/>
          <w:szCs w:val="24"/>
          <w:shd w:val="pct15" w:color="auto" w:fill="auto"/>
          <w:lang w:val="en-US"/>
        </w:rPr>
        <w:t xml:space="preserve"> </w:t>
      </w:r>
      <w:r w:rsidR="008F19AF" w:rsidRPr="000C5FE0">
        <w:rPr>
          <w:rFonts w:ascii="Cambria" w:hAnsi="Cambria" w:cs="Arial"/>
          <w:b/>
          <w:bCs/>
          <w:sz w:val="24"/>
          <w:szCs w:val="24"/>
          <w:shd w:val="pct15" w:color="auto" w:fill="auto"/>
          <w:lang w:val="en-US"/>
        </w:rPr>
        <w:t>Support</w:t>
      </w:r>
      <w:r w:rsidR="007E741B" w:rsidRPr="000C5FE0">
        <w:rPr>
          <w:rFonts w:ascii="Cambria" w:hAnsi="Cambria" w:cs="Arial"/>
          <w:b/>
          <w:bCs/>
          <w:sz w:val="24"/>
          <w:szCs w:val="24"/>
          <w:shd w:val="pct15" w:color="auto" w:fill="auto"/>
          <w:lang w:val="en-US"/>
        </w:rPr>
        <w:t xml:space="preserve"> (</w:t>
      </w:r>
      <w:r w:rsidR="006B68F9">
        <w:rPr>
          <w:rFonts w:ascii="Cambria" w:hAnsi="Cambria" w:cs="Arial"/>
          <w:b/>
          <w:bCs/>
          <w:sz w:val="24"/>
          <w:szCs w:val="24"/>
          <w:shd w:val="pct15" w:color="auto" w:fill="auto"/>
          <w:lang w:val="en-US"/>
        </w:rPr>
        <w:t>Sep</w:t>
      </w:r>
      <w:r w:rsidR="007B0AAC" w:rsidRPr="000C5FE0">
        <w:rPr>
          <w:rFonts w:ascii="Cambria" w:hAnsi="Cambria" w:cs="Arial"/>
          <w:b/>
          <w:bCs/>
          <w:sz w:val="24"/>
          <w:szCs w:val="24"/>
          <w:shd w:val="pct15" w:color="auto" w:fill="auto"/>
          <w:lang w:val="en-US"/>
        </w:rPr>
        <w:t>,</w:t>
      </w:r>
      <w:r w:rsidR="007E741B" w:rsidRPr="000C5FE0">
        <w:rPr>
          <w:rFonts w:ascii="Cambria" w:hAnsi="Cambria" w:cs="Arial"/>
          <w:b/>
          <w:bCs/>
          <w:sz w:val="24"/>
          <w:szCs w:val="24"/>
          <w:shd w:val="pct15" w:color="auto" w:fill="auto"/>
        </w:rPr>
        <w:t xml:space="preserve"> 201</w:t>
      </w:r>
      <w:r w:rsidR="0023000D">
        <w:rPr>
          <w:rFonts w:ascii="Cambria" w:hAnsi="Cambria" w:cs="Arial"/>
          <w:b/>
          <w:bCs/>
          <w:sz w:val="24"/>
          <w:szCs w:val="24"/>
          <w:shd w:val="pct15" w:color="auto" w:fill="auto"/>
        </w:rPr>
        <w:t>4</w:t>
      </w:r>
      <w:r w:rsidR="007B0AAC" w:rsidRPr="000C5FE0">
        <w:rPr>
          <w:rFonts w:ascii="Cambria" w:hAnsi="Cambria" w:cs="Arial"/>
          <w:b/>
          <w:bCs/>
          <w:sz w:val="24"/>
          <w:szCs w:val="24"/>
          <w:shd w:val="pct15" w:color="auto" w:fill="auto"/>
        </w:rPr>
        <w:t xml:space="preserve"> – </w:t>
      </w:r>
      <w:r w:rsidR="00222B89" w:rsidRPr="000C5FE0">
        <w:rPr>
          <w:rFonts w:ascii="Cambria" w:hAnsi="Cambria"/>
          <w:sz w:val="24"/>
          <w:szCs w:val="24"/>
        </w:rPr>
        <w:t>C</w:t>
      </w:r>
      <w:r w:rsidR="00222B89" w:rsidRPr="000C5FE0">
        <w:rPr>
          <w:rFonts w:ascii="Cambria" w:hAnsi="Cambria" w:cs="Arial"/>
          <w:b/>
          <w:bCs/>
          <w:sz w:val="24"/>
          <w:szCs w:val="24"/>
          <w:shd w:val="pct15" w:color="auto" w:fill="auto"/>
        </w:rPr>
        <w:t>urrent</w:t>
      </w:r>
      <w:r w:rsidR="007E741B" w:rsidRPr="000C5FE0">
        <w:rPr>
          <w:rFonts w:ascii="Cambria" w:hAnsi="Cambria" w:cs="Arial"/>
          <w:b/>
          <w:bCs/>
          <w:sz w:val="24"/>
          <w:szCs w:val="24"/>
          <w:shd w:val="pct15" w:color="auto" w:fill="auto"/>
          <w:lang w:val="en-US"/>
        </w:rPr>
        <w:t>)</w:t>
      </w:r>
    </w:p>
    <w:p w:rsidR="008F19AF" w:rsidRPr="009857B5" w:rsidRDefault="008F19AF" w:rsidP="008F19AF">
      <w:pPr>
        <w:ind w:left="720"/>
        <w:jc w:val="both"/>
        <w:rPr>
          <w:rFonts w:ascii="Cambria" w:hAnsi="Cambria"/>
          <w:sz w:val="22"/>
          <w:szCs w:val="22"/>
        </w:rPr>
      </w:pPr>
      <w:r w:rsidRPr="009857B5">
        <w:rPr>
          <w:rFonts w:ascii="Cambria" w:hAnsi="Cambria"/>
          <w:sz w:val="22"/>
          <w:szCs w:val="22"/>
        </w:rPr>
        <w:t>Client</w:t>
      </w:r>
      <w:r>
        <w:rPr>
          <w:rFonts w:ascii="Cambria" w:hAnsi="Cambria"/>
          <w:sz w:val="22"/>
          <w:szCs w:val="22"/>
        </w:rPr>
        <w:tab/>
      </w:r>
      <w:r>
        <w:rPr>
          <w:rFonts w:ascii="Cambria" w:hAnsi="Cambria"/>
          <w:sz w:val="22"/>
          <w:szCs w:val="22"/>
        </w:rPr>
        <w:tab/>
      </w:r>
      <w:r>
        <w:rPr>
          <w:rFonts w:ascii="Cambria" w:hAnsi="Cambria"/>
          <w:sz w:val="22"/>
          <w:szCs w:val="22"/>
        </w:rPr>
        <w:tab/>
        <w:t xml:space="preserve">: </w:t>
      </w:r>
      <w:r w:rsidR="00093ADB">
        <w:rPr>
          <w:rFonts w:ascii="Cambria" w:hAnsi="Cambria"/>
          <w:sz w:val="22"/>
          <w:szCs w:val="22"/>
        </w:rPr>
        <w:t>Eskom</w:t>
      </w:r>
    </w:p>
    <w:p w:rsidR="008F19AF" w:rsidRPr="009857B5" w:rsidRDefault="008F19AF" w:rsidP="008F19AF">
      <w:pPr>
        <w:ind w:left="720"/>
        <w:jc w:val="both"/>
        <w:rPr>
          <w:rFonts w:ascii="Cambria" w:hAnsi="Cambria"/>
          <w:sz w:val="22"/>
          <w:szCs w:val="22"/>
        </w:rPr>
      </w:pPr>
      <w:r w:rsidRPr="009857B5">
        <w:rPr>
          <w:rFonts w:ascii="Cambria" w:hAnsi="Cambria"/>
          <w:sz w:val="22"/>
          <w:szCs w:val="22"/>
        </w:rPr>
        <w:t xml:space="preserve">Type of project </w:t>
      </w:r>
      <w:r w:rsidRPr="009857B5">
        <w:rPr>
          <w:rFonts w:ascii="Cambria" w:hAnsi="Cambria"/>
          <w:sz w:val="22"/>
          <w:szCs w:val="22"/>
        </w:rPr>
        <w:tab/>
        <w:t xml:space="preserve">: </w:t>
      </w:r>
      <w:r>
        <w:rPr>
          <w:rFonts w:ascii="Cambria" w:hAnsi="Cambria"/>
          <w:sz w:val="22"/>
          <w:szCs w:val="22"/>
        </w:rPr>
        <w:t>Support</w:t>
      </w:r>
    </w:p>
    <w:p w:rsidR="00681886" w:rsidRDefault="006134BA" w:rsidP="00161889">
      <w:pPr>
        <w:ind w:left="2160" w:right="-360" w:hanging="1440"/>
        <w:jc w:val="both"/>
        <w:rPr>
          <w:rFonts w:ascii="Cambria" w:hAnsi="Cambria" w:cs="Arial"/>
          <w:bCs/>
          <w:sz w:val="22"/>
          <w:szCs w:val="22"/>
        </w:rPr>
      </w:pPr>
      <w:r>
        <w:rPr>
          <w:rFonts w:ascii="Cambria" w:hAnsi="Cambria" w:cs="Arial"/>
          <w:bCs/>
          <w:sz w:val="22"/>
          <w:szCs w:val="22"/>
        </w:rPr>
        <w:t>Scope</w:t>
      </w:r>
      <w:r w:rsidR="008F19AF" w:rsidRPr="009857B5">
        <w:rPr>
          <w:rFonts w:ascii="Cambria" w:hAnsi="Cambria" w:cs="Arial"/>
          <w:bCs/>
          <w:sz w:val="22"/>
          <w:szCs w:val="22"/>
        </w:rPr>
        <w:tab/>
      </w:r>
      <w:r w:rsidR="008F19AF" w:rsidRPr="009857B5">
        <w:rPr>
          <w:rFonts w:ascii="Cambria" w:hAnsi="Cambria" w:cs="Arial"/>
          <w:bCs/>
          <w:sz w:val="22"/>
          <w:szCs w:val="22"/>
        </w:rPr>
        <w:tab/>
        <w:t>: SAP R/3 6.0 ECC</w:t>
      </w:r>
      <w:r w:rsidR="005A77E1">
        <w:rPr>
          <w:rFonts w:ascii="Cambria" w:hAnsi="Cambria" w:cs="Arial"/>
          <w:bCs/>
          <w:sz w:val="22"/>
          <w:szCs w:val="22"/>
        </w:rPr>
        <w:t>,  SD,MM,FICO,ABAP,PP, Etc.</w:t>
      </w:r>
    </w:p>
    <w:p w:rsidR="00161889" w:rsidRPr="00161889" w:rsidRDefault="00161889" w:rsidP="00161889">
      <w:pPr>
        <w:ind w:left="2160" w:right="-360" w:hanging="1440"/>
        <w:jc w:val="both"/>
        <w:rPr>
          <w:rFonts w:ascii="Cambria" w:hAnsi="Cambria" w:cs="Arial"/>
          <w:bCs/>
          <w:sz w:val="22"/>
          <w:szCs w:val="22"/>
        </w:rPr>
      </w:pPr>
      <w:r>
        <w:rPr>
          <w:rFonts w:ascii="Cambria" w:hAnsi="Cambria" w:cs="Arial"/>
          <w:bCs/>
          <w:sz w:val="22"/>
          <w:szCs w:val="22"/>
        </w:rPr>
        <w:t>Team Size                         :</w:t>
      </w:r>
      <w:r w:rsidR="00103860">
        <w:rPr>
          <w:rFonts w:ascii="Cambria" w:hAnsi="Cambria" w:cs="Arial"/>
          <w:bCs/>
          <w:sz w:val="22"/>
          <w:szCs w:val="22"/>
        </w:rPr>
        <w:t xml:space="preserve"> </w:t>
      </w:r>
      <w:r w:rsidR="00392886">
        <w:rPr>
          <w:rFonts w:ascii="Cambria" w:hAnsi="Cambria" w:cs="Arial"/>
          <w:bCs/>
          <w:sz w:val="22"/>
          <w:szCs w:val="22"/>
        </w:rPr>
        <w:t>50</w:t>
      </w:r>
    </w:p>
    <w:p w:rsidR="006134BA" w:rsidRDefault="006134BA" w:rsidP="005A1E35">
      <w:pPr>
        <w:tabs>
          <w:tab w:val="left" w:pos="360"/>
        </w:tabs>
        <w:jc w:val="both"/>
        <w:rPr>
          <w:rFonts w:ascii="Cambria" w:hAnsi="Cambria"/>
          <w:sz w:val="22"/>
          <w:szCs w:val="22"/>
        </w:rPr>
      </w:pPr>
      <w:r>
        <w:rPr>
          <w:rFonts w:ascii="Cambria" w:hAnsi="Cambria"/>
          <w:sz w:val="22"/>
          <w:szCs w:val="22"/>
        </w:rPr>
        <w:t xml:space="preserve">               Durat</w:t>
      </w:r>
      <w:r w:rsidR="00392886">
        <w:rPr>
          <w:rFonts w:ascii="Cambria" w:hAnsi="Cambria"/>
          <w:sz w:val="22"/>
          <w:szCs w:val="22"/>
        </w:rPr>
        <w:t xml:space="preserve">ion        </w:t>
      </w:r>
      <w:r w:rsidR="00392886">
        <w:rPr>
          <w:rFonts w:ascii="Cambria" w:hAnsi="Cambria"/>
          <w:sz w:val="22"/>
          <w:szCs w:val="22"/>
        </w:rPr>
        <w:tab/>
      </w:r>
      <w:r w:rsidR="00392886">
        <w:rPr>
          <w:rFonts w:ascii="Cambria" w:hAnsi="Cambria"/>
          <w:sz w:val="22"/>
          <w:szCs w:val="22"/>
        </w:rPr>
        <w:tab/>
        <w:t>:</w:t>
      </w:r>
      <w:r w:rsidR="00103860">
        <w:rPr>
          <w:rFonts w:ascii="Cambria" w:hAnsi="Cambria"/>
          <w:sz w:val="22"/>
          <w:szCs w:val="22"/>
        </w:rPr>
        <w:t xml:space="preserve"> One Year</w:t>
      </w:r>
      <w:r w:rsidR="00392886">
        <w:rPr>
          <w:rFonts w:ascii="Cambria" w:hAnsi="Cambria"/>
          <w:sz w:val="22"/>
          <w:szCs w:val="22"/>
        </w:rPr>
        <w:tab/>
      </w:r>
    </w:p>
    <w:p w:rsidR="00D558AA" w:rsidRDefault="00D558AA" w:rsidP="00D558AA">
      <w:pPr>
        <w:jc w:val="both"/>
        <w:rPr>
          <w:rFonts w:asciiTheme="majorHAnsi" w:hAnsiTheme="majorHAnsi" w:cs="Arial"/>
          <w:b/>
          <w:bCs/>
          <w:color w:val="897966"/>
        </w:rPr>
      </w:pPr>
    </w:p>
    <w:p w:rsidR="00D558AA" w:rsidRPr="00392886" w:rsidRDefault="00D558AA" w:rsidP="005A1E35">
      <w:pPr>
        <w:tabs>
          <w:tab w:val="left" w:pos="720"/>
          <w:tab w:val="left" w:pos="810"/>
        </w:tabs>
        <w:jc w:val="both"/>
        <w:rPr>
          <w:rFonts w:ascii="Cambria" w:hAnsi="Cambria" w:cstheme="minorBidi"/>
        </w:rPr>
      </w:pPr>
      <w:r w:rsidRPr="00093ADB">
        <w:rPr>
          <w:rFonts w:asciiTheme="majorHAnsi" w:hAnsiTheme="majorHAnsi" w:cs="Arial"/>
          <w:b/>
          <w:bCs/>
          <w:color w:val="897966"/>
          <w:lang w:val="en-US"/>
        </w:rPr>
        <w:t> </w:t>
      </w:r>
      <w:r w:rsidR="005A1E35">
        <w:rPr>
          <w:rFonts w:asciiTheme="majorHAnsi" w:hAnsiTheme="majorHAnsi" w:cs="Arial"/>
          <w:b/>
          <w:bCs/>
          <w:color w:val="897966"/>
          <w:lang w:val="en-US"/>
        </w:rPr>
        <w:t xml:space="preserve">   </w:t>
      </w:r>
      <w:r w:rsidRPr="00093ADB">
        <w:rPr>
          <w:rFonts w:asciiTheme="majorHAnsi" w:hAnsiTheme="majorHAnsi" w:cs="Arial"/>
          <w:b/>
          <w:bCs/>
          <w:color w:val="897966"/>
          <w:lang w:val="en-US"/>
        </w:rPr>
        <w:t>​</w:t>
      </w:r>
      <w:r w:rsidRPr="0031164B">
        <w:rPr>
          <w:rFonts w:ascii="Cambria" w:hAnsi="Cambria"/>
          <w:b/>
          <w:sz w:val="24"/>
          <w:szCs w:val="24"/>
          <w:u w:val="single"/>
        </w:rPr>
        <w:t>Clinet Profile</w:t>
      </w:r>
    </w:p>
    <w:p w:rsidR="005A1E35" w:rsidRPr="00E22A81" w:rsidRDefault="005A1E35" w:rsidP="005A1E35">
      <w:pPr>
        <w:ind w:left="720" w:hanging="360"/>
        <w:jc w:val="both"/>
        <w:rPr>
          <w:rFonts w:asciiTheme="majorHAnsi" w:hAnsiTheme="majorHAnsi" w:cs="Aparajita"/>
        </w:rPr>
      </w:pPr>
      <w:r w:rsidRPr="00392886">
        <w:rPr>
          <w:rFonts w:asciiTheme="majorHAnsi" w:hAnsiTheme="majorHAnsi"/>
        </w:rPr>
        <w:tab/>
      </w:r>
      <w:r w:rsidRPr="00E22A81">
        <w:rPr>
          <w:rFonts w:asciiTheme="majorHAnsi" w:hAnsiTheme="majorHAnsi"/>
        </w:rPr>
        <w:tab/>
      </w:r>
      <w:r w:rsidRPr="00E22A81">
        <w:rPr>
          <w:rFonts w:asciiTheme="majorHAnsi" w:hAnsiTheme="majorHAnsi" w:cs="Aparajita"/>
        </w:rPr>
        <w:t xml:space="preserve">Eskom generates approximately  95% of  the electricity used in South Africa and approximately 45% of the electricity used in Africa.  Eskom generates, transmits and distributes  electricity to industrial, mining, commercial, agricultural and residential customers and </w:t>
      </w:r>
      <w:r w:rsidRPr="00E22A81">
        <w:rPr>
          <w:rFonts w:asciiTheme="majorHAnsi" w:hAnsiTheme="majorHAnsi" w:cs="Aparajita"/>
        </w:rPr>
        <w:lastRenderedPageBreak/>
        <w:t>redistributors.  Additional power stations and major power lines are being built to meet rising electricity demand in South Africa.  Eskom will continue to focus on improving and strengthening its core business of electricity generation, transmission, trading and distribution.</w:t>
      </w:r>
    </w:p>
    <w:p w:rsidR="00D558AA" w:rsidRPr="00E22A81" w:rsidRDefault="005A1E35" w:rsidP="005A1E35">
      <w:pPr>
        <w:ind w:left="720" w:hanging="360"/>
        <w:jc w:val="both"/>
        <w:rPr>
          <w:rFonts w:asciiTheme="majorHAnsi" w:hAnsiTheme="majorHAnsi"/>
          <w:sz w:val="22"/>
          <w:szCs w:val="22"/>
        </w:rPr>
      </w:pPr>
      <w:r w:rsidRPr="00E22A81">
        <w:rPr>
          <w:rFonts w:asciiTheme="majorHAnsi" w:hAnsiTheme="majorHAnsi" w:cs="Aparajita"/>
          <w:sz w:val="22"/>
          <w:szCs w:val="22"/>
        </w:rPr>
        <w:tab/>
      </w:r>
    </w:p>
    <w:p w:rsidR="00A30051" w:rsidRPr="0031164B" w:rsidRDefault="005A77E1" w:rsidP="008F19AF">
      <w:pPr>
        <w:jc w:val="both"/>
        <w:rPr>
          <w:rFonts w:ascii="Cambria" w:hAnsi="Cambria" w:cs="Arial"/>
          <w:b/>
          <w:bCs/>
          <w:sz w:val="24"/>
          <w:szCs w:val="24"/>
        </w:rPr>
      </w:pPr>
      <w:r w:rsidRPr="005A77E1">
        <w:rPr>
          <w:rFonts w:ascii="Cambria" w:hAnsi="Cambria" w:cs="Arial"/>
          <w:bCs/>
          <w:sz w:val="22"/>
          <w:szCs w:val="22"/>
        </w:rPr>
        <w:t xml:space="preserve">       </w:t>
      </w:r>
      <w:r>
        <w:rPr>
          <w:rFonts w:ascii="Cambria" w:hAnsi="Cambria" w:cs="Arial"/>
          <w:bCs/>
          <w:sz w:val="22"/>
          <w:szCs w:val="22"/>
        </w:rPr>
        <w:t xml:space="preserve"> </w:t>
      </w:r>
      <w:r w:rsidRPr="0031164B">
        <w:rPr>
          <w:rFonts w:ascii="Cambria" w:hAnsi="Cambria" w:cs="Arial"/>
          <w:b/>
          <w:bCs/>
          <w:sz w:val="24"/>
          <w:szCs w:val="24"/>
          <w:u w:val="single"/>
        </w:rPr>
        <w:t xml:space="preserve">Roles and </w:t>
      </w:r>
      <w:r w:rsidR="008F19AF" w:rsidRPr="0031164B">
        <w:rPr>
          <w:rFonts w:ascii="Cambria" w:hAnsi="Cambria" w:cs="Arial"/>
          <w:b/>
          <w:bCs/>
          <w:sz w:val="24"/>
          <w:szCs w:val="24"/>
          <w:u w:val="single"/>
        </w:rPr>
        <w:t>Responsibilities</w:t>
      </w:r>
      <w:r w:rsidR="008F19AF" w:rsidRPr="0031164B">
        <w:rPr>
          <w:rFonts w:ascii="Cambria" w:hAnsi="Cambria" w:cs="Arial"/>
          <w:b/>
          <w:bCs/>
          <w:sz w:val="24"/>
          <w:szCs w:val="24"/>
        </w:rPr>
        <w:t>:-</w:t>
      </w:r>
    </w:p>
    <w:p w:rsidR="00A30051" w:rsidRPr="00681886" w:rsidRDefault="00A30051" w:rsidP="00A30051">
      <w:pPr>
        <w:numPr>
          <w:ilvl w:val="0"/>
          <w:numId w:val="9"/>
        </w:numPr>
        <w:jc w:val="both"/>
        <w:rPr>
          <w:rFonts w:ascii="Cambria" w:hAnsi="Cambria" w:cs="Calibri"/>
          <w:sz w:val="22"/>
          <w:szCs w:val="22"/>
        </w:rPr>
      </w:pPr>
      <w:r w:rsidRPr="00681886">
        <w:rPr>
          <w:rFonts w:ascii="Cambria" w:hAnsi="Cambria" w:cs="Calibri"/>
          <w:sz w:val="22"/>
          <w:szCs w:val="22"/>
        </w:rPr>
        <w:t>Understand the issues faced by end users on day to day basis and provide solution to their satisfaction</w:t>
      </w:r>
    </w:p>
    <w:p w:rsidR="00A30051" w:rsidRPr="00681886" w:rsidRDefault="00A30051" w:rsidP="00A30051">
      <w:pPr>
        <w:numPr>
          <w:ilvl w:val="0"/>
          <w:numId w:val="9"/>
        </w:numPr>
        <w:jc w:val="both"/>
        <w:rPr>
          <w:rFonts w:ascii="Cambria" w:hAnsi="Cambria" w:cs="Calibri"/>
          <w:sz w:val="22"/>
          <w:szCs w:val="22"/>
        </w:rPr>
      </w:pPr>
      <w:r w:rsidRPr="00681886">
        <w:rPr>
          <w:rFonts w:ascii="Cambria" w:hAnsi="Cambria" w:cs="Calibri"/>
          <w:bCs/>
          <w:sz w:val="22"/>
          <w:szCs w:val="22"/>
          <w:lang w:val="en-AU"/>
        </w:rPr>
        <w:t>Solving FI-CO related issues as per Service Level Agreement</w:t>
      </w:r>
    </w:p>
    <w:p w:rsidR="00AD5EB0" w:rsidRDefault="00A30051" w:rsidP="00AD5EB0">
      <w:pPr>
        <w:numPr>
          <w:ilvl w:val="0"/>
          <w:numId w:val="9"/>
        </w:numPr>
        <w:jc w:val="both"/>
        <w:rPr>
          <w:rFonts w:ascii="Cambria" w:hAnsi="Cambria" w:cs="Calibri"/>
          <w:sz w:val="22"/>
          <w:szCs w:val="22"/>
        </w:rPr>
      </w:pPr>
      <w:r w:rsidRPr="00681886">
        <w:rPr>
          <w:rFonts w:ascii="Cambria" w:hAnsi="Cambria" w:cs="Calibri"/>
          <w:sz w:val="22"/>
          <w:szCs w:val="22"/>
        </w:rPr>
        <w:t>Handling various categories &amp; levels of Tickets.</w:t>
      </w:r>
      <w:r w:rsidR="00AD5EB0">
        <w:rPr>
          <w:rFonts w:ascii="Cambria" w:hAnsi="Cambria" w:cs="Calibri"/>
          <w:sz w:val="22"/>
          <w:szCs w:val="22"/>
        </w:rPr>
        <w:t xml:space="preserve"> </w:t>
      </w:r>
    </w:p>
    <w:p w:rsidR="00AD5EB0" w:rsidRPr="00AD5EB0" w:rsidRDefault="005E2AF5" w:rsidP="00AD5EB0">
      <w:pPr>
        <w:numPr>
          <w:ilvl w:val="0"/>
          <w:numId w:val="9"/>
        </w:numPr>
        <w:jc w:val="both"/>
        <w:rPr>
          <w:rFonts w:ascii="Cambria" w:hAnsi="Cambria" w:cs="Calibri"/>
          <w:sz w:val="22"/>
          <w:szCs w:val="22"/>
        </w:rPr>
      </w:pPr>
      <w:r>
        <w:rPr>
          <w:rFonts w:ascii="Cambria" w:hAnsi="Cambria" w:cs="Calibri"/>
          <w:sz w:val="22"/>
          <w:szCs w:val="22"/>
        </w:rPr>
        <w:t>Major ticketing tool used TSRM.</w:t>
      </w:r>
    </w:p>
    <w:p w:rsidR="00A30051" w:rsidRPr="00681886" w:rsidRDefault="00A30051" w:rsidP="00A30051">
      <w:pPr>
        <w:numPr>
          <w:ilvl w:val="0"/>
          <w:numId w:val="9"/>
        </w:numPr>
        <w:jc w:val="both"/>
        <w:rPr>
          <w:rFonts w:ascii="Cambria" w:hAnsi="Cambria" w:cs="Calibri"/>
          <w:sz w:val="22"/>
          <w:szCs w:val="22"/>
        </w:rPr>
      </w:pPr>
      <w:r w:rsidRPr="00681886">
        <w:rPr>
          <w:rFonts w:ascii="Cambria" w:hAnsi="Cambria" w:cs="Calibri"/>
          <w:sz w:val="22"/>
          <w:szCs w:val="22"/>
        </w:rPr>
        <w:t>Support with various modules CO, MM, SD, in relation to FI.</w:t>
      </w:r>
    </w:p>
    <w:p w:rsidR="00A30051" w:rsidRPr="00681886" w:rsidRDefault="00A30051" w:rsidP="00A30051">
      <w:pPr>
        <w:numPr>
          <w:ilvl w:val="0"/>
          <w:numId w:val="9"/>
        </w:numPr>
        <w:rPr>
          <w:rFonts w:ascii="Cambria" w:hAnsi="Cambria" w:cs="Calibri"/>
          <w:sz w:val="22"/>
          <w:szCs w:val="22"/>
        </w:rPr>
      </w:pPr>
      <w:r w:rsidRPr="00681886">
        <w:rPr>
          <w:rFonts w:ascii="Cambria" w:hAnsi="Cambria" w:cs="Calibri"/>
          <w:sz w:val="22"/>
          <w:szCs w:val="22"/>
        </w:rPr>
        <w:t>Handling the new requirements</w:t>
      </w:r>
      <w:r w:rsidRPr="00681886">
        <w:rPr>
          <w:rFonts w:ascii="Cambria" w:hAnsi="Cambria" w:cs="Calibri"/>
          <w:sz w:val="22"/>
          <w:szCs w:val="22"/>
          <w:shd w:val="clear" w:color="auto" w:fill="FFFFFF"/>
        </w:rPr>
        <w:t xml:space="preserve"> and Freezing Client requirement, FS preparation, and Provide solution</w:t>
      </w:r>
      <w:r w:rsidRPr="00681886">
        <w:rPr>
          <w:rFonts w:ascii="Cambria" w:hAnsi="Cambria" w:cs="Calibri"/>
          <w:sz w:val="22"/>
          <w:szCs w:val="22"/>
        </w:rPr>
        <w:t xml:space="preserve"> in FI right from configuring the system in Development client, testing in Quality Assurance and transporting it to Production. </w:t>
      </w:r>
    </w:p>
    <w:p w:rsidR="00A30051" w:rsidRPr="00681886" w:rsidRDefault="00A30051" w:rsidP="00A30051">
      <w:pPr>
        <w:numPr>
          <w:ilvl w:val="0"/>
          <w:numId w:val="9"/>
        </w:numPr>
        <w:rPr>
          <w:rFonts w:ascii="Cambria" w:hAnsi="Cambria" w:cs="Calibri"/>
          <w:sz w:val="22"/>
          <w:szCs w:val="22"/>
        </w:rPr>
      </w:pPr>
      <w:r w:rsidRPr="00681886">
        <w:rPr>
          <w:rFonts w:ascii="Cambria" w:hAnsi="Cambria" w:cs="Calibri"/>
          <w:sz w:val="22"/>
          <w:szCs w:val="22"/>
        </w:rPr>
        <w:t>Acknowledge/accept escalated tickets from level1.</w:t>
      </w:r>
    </w:p>
    <w:p w:rsidR="00A30051" w:rsidRPr="00681886" w:rsidRDefault="00A30051" w:rsidP="00A30051">
      <w:pPr>
        <w:numPr>
          <w:ilvl w:val="0"/>
          <w:numId w:val="9"/>
        </w:numPr>
        <w:rPr>
          <w:rFonts w:ascii="Cambria" w:hAnsi="Cambria" w:cs="Calibri"/>
          <w:sz w:val="22"/>
          <w:szCs w:val="22"/>
        </w:rPr>
      </w:pPr>
      <w:r w:rsidRPr="00681886">
        <w:rPr>
          <w:rFonts w:ascii="Cambria" w:hAnsi="Cambria" w:cs="Calibri"/>
          <w:sz w:val="22"/>
          <w:szCs w:val="22"/>
        </w:rPr>
        <w:t>Created Change Requests as per the user requirements.</w:t>
      </w:r>
    </w:p>
    <w:p w:rsidR="00A30051" w:rsidRPr="00681886" w:rsidRDefault="00A30051" w:rsidP="00A30051">
      <w:pPr>
        <w:numPr>
          <w:ilvl w:val="0"/>
          <w:numId w:val="9"/>
        </w:numPr>
        <w:rPr>
          <w:rFonts w:ascii="Cambria" w:hAnsi="Cambria"/>
          <w:sz w:val="22"/>
          <w:szCs w:val="22"/>
        </w:rPr>
      </w:pPr>
      <w:r w:rsidRPr="00681886">
        <w:rPr>
          <w:rFonts w:ascii="Cambria" w:hAnsi="Cambria" w:cs="Calibri"/>
          <w:sz w:val="22"/>
          <w:szCs w:val="22"/>
        </w:rPr>
        <w:t>Capturing all type of Call Tickets on daily basis which relates to FI &amp; CO.</w:t>
      </w:r>
    </w:p>
    <w:p w:rsidR="00A30051" w:rsidRPr="00681886" w:rsidRDefault="00A30051" w:rsidP="00A30051">
      <w:pPr>
        <w:numPr>
          <w:ilvl w:val="0"/>
          <w:numId w:val="9"/>
        </w:numPr>
        <w:jc w:val="both"/>
        <w:rPr>
          <w:rFonts w:ascii="Cambria" w:hAnsi="Cambria" w:cs="Calibri"/>
          <w:sz w:val="22"/>
          <w:szCs w:val="22"/>
        </w:rPr>
      </w:pPr>
      <w:r w:rsidRPr="00681886">
        <w:rPr>
          <w:rFonts w:ascii="Cambria" w:hAnsi="Cambria" w:cs="Calibri"/>
          <w:sz w:val="22"/>
          <w:szCs w:val="22"/>
        </w:rPr>
        <w:t>Worked round in Solution as situation demands.</w:t>
      </w:r>
    </w:p>
    <w:p w:rsidR="00A30051" w:rsidRPr="00A30051" w:rsidRDefault="00A30051" w:rsidP="00A30051">
      <w:pPr>
        <w:numPr>
          <w:ilvl w:val="0"/>
          <w:numId w:val="9"/>
        </w:numPr>
        <w:jc w:val="both"/>
        <w:rPr>
          <w:rFonts w:ascii="Cambria" w:hAnsi="Cambria" w:cs="Calibri"/>
          <w:sz w:val="22"/>
          <w:szCs w:val="22"/>
        </w:rPr>
      </w:pPr>
      <w:r w:rsidRPr="00A30051">
        <w:rPr>
          <w:rFonts w:ascii="Cambria" w:hAnsi="Cambria" w:cs="Calibri"/>
          <w:sz w:val="22"/>
          <w:szCs w:val="22"/>
          <w:lang w:val="en-AU"/>
        </w:rPr>
        <w:t>Interacting with end users (if required) for more information through Net Meeting / Phones / Mails for requirements gathering.</w:t>
      </w:r>
    </w:p>
    <w:p w:rsidR="00A30051" w:rsidRPr="00A30051" w:rsidRDefault="00A30051" w:rsidP="00A30051">
      <w:pPr>
        <w:numPr>
          <w:ilvl w:val="0"/>
          <w:numId w:val="9"/>
        </w:numPr>
        <w:jc w:val="both"/>
        <w:rPr>
          <w:rFonts w:ascii="Cambria" w:hAnsi="Cambria" w:cs="Calibri"/>
          <w:sz w:val="22"/>
          <w:szCs w:val="22"/>
        </w:rPr>
      </w:pPr>
      <w:r w:rsidRPr="00A30051">
        <w:rPr>
          <w:rFonts w:ascii="Cambria" w:hAnsi="Cambria" w:cs="Calibri"/>
          <w:sz w:val="22"/>
          <w:szCs w:val="22"/>
          <w:lang w:val="en-AU"/>
        </w:rPr>
        <w:t>Proactively participated in discussing critical issues with other functional consultants for timely resolution.</w:t>
      </w:r>
    </w:p>
    <w:p w:rsidR="00A30051" w:rsidRPr="00A30051" w:rsidRDefault="00A30051" w:rsidP="00A30051">
      <w:pPr>
        <w:widowControl w:val="0"/>
        <w:numPr>
          <w:ilvl w:val="0"/>
          <w:numId w:val="9"/>
        </w:numPr>
        <w:autoSpaceDE w:val="0"/>
        <w:autoSpaceDN w:val="0"/>
        <w:adjustRightInd w:val="0"/>
        <w:jc w:val="both"/>
        <w:rPr>
          <w:rFonts w:ascii="Cambria" w:hAnsi="Cambria" w:cs="Calibri"/>
          <w:sz w:val="22"/>
          <w:szCs w:val="22"/>
        </w:rPr>
      </w:pPr>
      <w:r w:rsidRPr="00A30051">
        <w:rPr>
          <w:rFonts w:ascii="Cambria" w:hAnsi="Cambria" w:cs="Calibri"/>
          <w:sz w:val="22"/>
          <w:szCs w:val="22"/>
        </w:rPr>
        <w:t>Preparing weekly status report for management.</w:t>
      </w:r>
    </w:p>
    <w:p w:rsidR="00AD5EB0" w:rsidRPr="00AD5EB0" w:rsidRDefault="00A30051" w:rsidP="00AD5EB0">
      <w:pPr>
        <w:numPr>
          <w:ilvl w:val="0"/>
          <w:numId w:val="9"/>
        </w:numPr>
        <w:jc w:val="both"/>
        <w:rPr>
          <w:rFonts w:ascii="Cambria" w:hAnsi="Cambria" w:cs="Calibri"/>
          <w:sz w:val="22"/>
          <w:szCs w:val="22"/>
        </w:rPr>
      </w:pPr>
      <w:r w:rsidRPr="00A30051">
        <w:rPr>
          <w:rFonts w:ascii="Cambria" w:hAnsi="Cambria" w:cs="Calibri"/>
          <w:sz w:val="22"/>
          <w:szCs w:val="22"/>
        </w:rPr>
        <w:t>Preparing documents on critical issues for future references.</w:t>
      </w:r>
    </w:p>
    <w:p w:rsidR="00A30051" w:rsidRDefault="00A30051" w:rsidP="00A30051">
      <w:pPr>
        <w:numPr>
          <w:ilvl w:val="0"/>
          <w:numId w:val="9"/>
        </w:numPr>
        <w:jc w:val="both"/>
        <w:rPr>
          <w:rFonts w:ascii="Cambria" w:hAnsi="Cambria" w:cs="Calibri"/>
          <w:sz w:val="22"/>
          <w:szCs w:val="22"/>
        </w:rPr>
      </w:pPr>
      <w:r w:rsidRPr="00A30051">
        <w:rPr>
          <w:rFonts w:ascii="Cambria" w:hAnsi="Cambria" w:cs="Calibri"/>
          <w:sz w:val="22"/>
          <w:szCs w:val="22"/>
        </w:rPr>
        <w:t>Worked on Rotational Shifts flexibly.</w:t>
      </w:r>
    </w:p>
    <w:p w:rsidR="00AD5EB0" w:rsidRPr="00A30051" w:rsidRDefault="00AD5EB0" w:rsidP="007A2664">
      <w:pPr>
        <w:ind w:left="720"/>
        <w:jc w:val="both"/>
        <w:rPr>
          <w:rFonts w:ascii="Cambria" w:hAnsi="Cambria" w:cs="Calibri"/>
          <w:sz w:val="22"/>
          <w:szCs w:val="22"/>
        </w:rPr>
      </w:pPr>
    </w:p>
    <w:p w:rsidR="00A30051" w:rsidRDefault="00A30051" w:rsidP="00A30051">
      <w:pPr>
        <w:ind w:left="720"/>
        <w:jc w:val="both"/>
        <w:rPr>
          <w:rFonts w:ascii="Calibri" w:hAnsi="Calibri" w:cs="Calibri"/>
          <w:b/>
          <w:sz w:val="22"/>
          <w:szCs w:val="22"/>
        </w:rPr>
      </w:pPr>
    </w:p>
    <w:p w:rsidR="008F19AF" w:rsidRPr="0031164B" w:rsidRDefault="008F19AF" w:rsidP="008F19AF">
      <w:pPr>
        <w:shd w:val="clear" w:color="auto" w:fill="D9D9D9"/>
        <w:jc w:val="both"/>
        <w:rPr>
          <w:rFonts w:ascii="Cambria" w:hAnsi="Cambria" w:cs="Arial"/>
          <w:b/>
          <w:bCs/>
          <w:sz w:val="24"/>
          <w:szCs w:val="24"/>
          <w:shd w:val="pct15" w:color="auto" w:fill="auto"/>
        </w:rPr>
      </w:pPr>
      <w:r w:rsidRPr="0031164B">
        <w:rPr>
          <w:rFonts w:ascii="Cambria" w:hAnsi="Cambria" w:cs="Arial"/>
          <w:b/>
          <w:bCs/>
          <w:sz w:val="24"/>
          <w:szCs w:val="24"/>
          <w:shd w:val="pct15" w:color="auto" w:fill="auto"/>
        </w:rPr>
        <w:t xml:space="preserve">Project-2: </w:t>
      </w:r>
      <w:r w:rsidRPr="0031164B">
        <w:rPr>
          <w:rFonts w:ascii="Cambria" w:hAnsi="Cambria" w:cs="Arial"/>
          <w:b/>
          <w:bCs/>
          <w:sz w:val="24"/>
          <w:szCs w:val="24"/>
          <w:shd w:val="pct15" w:color="auto" w:fill="auto"/>
          <w:lang w:val="en-US"/>
        </w:rPr>
        <w:t xml:space="preserve">- </w:t>
      </w:r>
      <w:r w:rsidR="007B0AAC" w:rsidRPr="0031164B">
        <w:rPr>
          <w:rFonts w:ascii="Cambria" w:hAnsi="Cambria" w:cs="Arial"/>
          <w:b/>
          <w:bCs/>
          <w:sz w:val="24"/>
          <w:szCs w:val="24"/>
          <w:shd w:val="pct15" w:color="auto" w:fill="auto"/>
          <w:lang w:val="en-US"/>
        </w:rPr>
        <w:t xml:space="preserve"> </w:t>
      </w:r>
      <w:r w:rsidR="007079F3" w:rsidRPr="0031164B">
        <w:rPr>
          <w:rFonts w:ascii="Cambria" w:hAnsi="Cambria" w:cs="Arial"/>
          <w:b/>
          <w:bCs/>
          <w:sz w:val="24"/>
          <w:szCs w:val="24"/>
          <w:shd w:val="pct15" w:color="auto" w:fill="auto"/>
          <w:lang w:val="en-US"/>
        </w:rPr>
        <w:t xml:space="preserve"> Implementation </w:t>
      </w:r>
      <w:r w:rsidR="004B4D19" w:rsidRPr="0031164B">
        <w:rPr>
          <w:rFonts w:ascii="Cambria" w:hAnsi="Cambria" w:cs="Arial"/>
          <w:b/>
          <w:bCs/>
          <w:sz w:val="24"/>
          <w:szCs w:val="24"/>
          <w:shd w:val="pct15" w:color="auto" w:fill="auto"/>
          <w:lang w:val="en-US"/>
        </w:rPr>
        <w:t xml:space="preserve"> </w:t>
      </w:r>
      <w:r w:rsidR="00AB5C37" w:rsidRPr="0031164B">
        <w:rPr>
          <w:rFonts w:ascii="Cambria" w:hAnsi="Cambria" w:cs="Arial"/>
          <w:b/>
          <w:bCs/>
          <w:sz w:val="24"/>
          <w:szCs w:val="24"/>
          <w:shd w:val="pct15" w:color="auto" w:fill="auto"/>
          <w:lang w:val="en-US"/>
        </w:rPr>
        <w:t xml:space="preserve"> (</w:t>
      </w:r>
      <w:r w:rsidR="006B68F9">
        <w:rPr>
          <w:rFonts w:ascii="Cambria" w:hAnsi="Cambria" w:cs="Arial"/>
          <w:b/>
          <w:bCs/>
          <w:sz w:val="24"/>
          <w:szCs w:val="24"/>
          <w:shd w:val="pct15" w:color="auto" w:fill="auto"/>
        </w:rPr>
        <w:t>June</w:t>
      </w:r>
      <w:r w:rsidR="00074DE8" w:rsidRPr="0031164B">
        <w:rPr>
          <w:rFonts w:ascii="Cambria" w:hAnsi="Cambria" w:cs="Arial"/>
          <w:b/>
          <w:bCs/>
          <w:sz w:val="24"/>
          <w:szCs w:val="24"/>
          <w:shd w:val="pct15" w:color="auto" w:fill="auto"/>
        </w:rPr>
        <w:t>,</w:t>
      </w:r>
      <w:r w:rsidR="00607C15" w:rsidRPr="0031164B">
        <w:rPr>
          <w:rFonts w:ascii="Cambria" w:hAnsi="Cambria" w:cs="Arial"/>
          <w:b/>
          <w:bCs/>
          <w:sz w:val="24"/>
          <w:szCs w:val="24"/>
          <w:shd w:val="pct15" w:color="auto" w:fill="auto"/>
        </w:rPr>
        <w:t xml:space="preserve"> 201</w:t>
      </w:r>
      <w:r w:rsidR="00074DE8" w:rsidRPr="0031164B">
        <w:rPr>
          <w:rFonts w:ascii="Cambria" w:hAnsi="Cambria" w:cs="Arial"/>
          <w:b/>
          <w:bCs/>
          <w:sz w:val="24"/>
          <w:szCs w:val="24"/>
          <w:shd w:val="pct15" w:color="auto" w:fill="auto"/>
        </w:rPr>
        <w:t xml:space="preserve">3 </w:t>
      </w:r>
      <w:r w:rsidR="00AB5C37" w:rsidRPr="0031164B">
        <w:rPr>
          <w:rFonts w:ascii="Cambria" w:hAnsi="Cambria" w:cs="Arial"/>
          <w:b/>
          <w:bCs/>
          <w:sz w:val="24"/>
          <w:szCs w:val="24"/>
          <w:shd w:val="pct15" w:color="auto" w:fill="auto"/>
        </w:rPr>
        <w:t>-</w:t>
      </w:r>
      <w:r w:rsidR="006B68F9">
        <w:rPr>
          <w:rFonts w:ascii="Cambria" w:hAnsi="Cambria" w:cs="Arial"/>
          <w:b/>
          <w:bCs/>
          <w:sz w:val="24"/>
          <w:szCs w:val="24"/>
          <w:shd w:val="pct15" w:color="auto" w:fill="auto"/>
        </w:rPr>
        <w:t xml:space="preserve"> Sep</w:t>
      </w:r>
      <w:r w:rsidR="001D7335">
        <w:rPr>
          <w:rFonts w:ascii="Cambria" w:hAnsi="Cambria" w:cs="Arial"/>
          <w:b/>
          <w:bCs/>
          <w:sz w:val="24"/>
          <w:szCs w:val="24"/>
          <w:shd w:val="pct15" w:color="auto" w:fill="auto"/>
        </w:rPr>
        <w:t>, 2014</w:t>
      </w:r>
      <w:r w:rsidR="00AB5C37" w:rsidRPr="0031164B">
        <w:rPr>
          <w:rFonts w:ascii="Cambria" w:hAnsi="Cambria" w:cs="Arial"/>
          <w:b/>
          <w:bCs/>
          <w:sz w:val="24"/>
          <w:szCs w:val="24"/>
          <w:shd w:val="pct15" w:color="auto" w:fill="auto"/>
          <w:lang w:val="en-US"/>
        </w:rPr>
        <w:t>)</w:t>
      </w:r>
    </w:p>
    <w:p w:rsidR="008F19AF" w:rsidRDefault="008F19AF" w:rsidP="008F19AF">
      <w:pPr>
        <w:ind w:firstLine="720"/>
        <w:jc w:val="both"/>
        <w:rPr>
          <w:rFonts w:ascii="Cambria" w:hAnsi="Cambria"/>
          <w:sz w:val="22"/>
          <w:szCs w:val="22"/>
        </w:rPr>
      </w:pPr>
      <w:r w:rsidRPr="009857B5">
        <w:rPr>
          <w:rFonts w:ascii="Cambria" w:hAnsi="Cambria"/>
          <w:sz w:val="22"/>
          <w:szCs w:val="22"/>
        </w:rPr>
        <w:t>Client</w:t>
      </w:r>
      <w:r w:rsidRPr="009857B5">
        <w:rPr>
          <w:rFonts w:ascii="Cambria" w:hAnsi="Cambria"/>
          <w:sz w:val="22"/>
          <w:szCs w:val="22"/>
        </w:rPr>
        <w:tab/>
      </w:r>
      <w:r w:rsidRPr="009857B5">
        <w:rPr>
          <w:rFonts w:ascii="Cambria" w:hAnsi="Cambria"/>
          <w:sz w:val="22"/>
          <w:szCs w:val="22"/>
        </w:rPr>
        <w:tab/>
      </w:r>
      <w:r w:rsidRPr="009857B5">
        <w:rPr>
          <w:rFonts w:ascii="Cambria" w:hAnsi="Cambria"/>
          <w:sz w:val="22"/>
          <w:szCs w:val="22"/>
        </w:rPr>
        <w:tab/>
        <w:t>:</w:t>
      </w:r>
      <w:r>
        <w:rPr>
          <w:rFonts w:ascii="Cambria" w:hAnsi="Cambria"/>
          <w:sz w:val="22"/>
          <w:szCs w:val="22"/>
        </w:rPr>
        <w:t xml:space="preserve"> </w:t>
      </w:r>
      <w:r w:rsidR="00082744">
        <w:rPr>
          <w:rFonts w:ascii="Cambria" w:hAnsi="Cambria"/>
          <w:sz w:val="22"/>
          <w:szCs w:val="22"/>
        </w:rPr>
        <w:t>Espon</w:t>
      </w:r>
    </w:p>
    <w:p w:rsidR="008F19AF" w:rsidRPr="009857B5" w:rsidRDefault="008F19AF" w:rsidP="008F19AF">
      <w:pPr>
        <w:ind w:firstLine="720"/>
        <w:jc w:val="both"/>
        <w:rPr>
          <w:rFonts w:ascii="Cambria" w:hAnsi="Cambria"/>
          <w:sz w:val="22"/>
          <w:szCs w:val="22"/>
        </w:rPr>
      </w:pPr>
      <w:r w:rsidRPr="009857B5">
        <w:rPr>
          <w:rFonts w:ascii="Cambria" w:hAnsi="Cambria"/>
          <w:sz w:val="22"/>
          <w:szCs w:val="22"/>
        </w:rPr>
        <w:t>Type of project</w:t>
      </w:r>
      <w:r w:rsidRPr="009857B5">
        <w:rPr>
          <w:rFonts w:ascii="Cambria" w:hAnsi="Cambria"/>
          <w:sz w:val="22"/>
          <w:szCs w:val="22"/>
        </w:rPr>
        <w:tab/>
      </w:r>
      <w:r w:rsidRPr="009857B5">
        <w:rPr>
          <w:rFonts w:ascii="Cambria" w:hAnsi="Cambria"/>
          <w:sz w:val="22"/>
          <w:szCs w:val="22"/>
        </w:rPr>
        <w:tab/>
        <w:t>:</w:t>
      </w:r>
      <w:r>
        <w:rPr>
          <w:rFonts w:ascii="Cambria" w:hAnsi="Cambria"/>
          <w:sz w:val="22"/>
          <w:szCs w:val="22"/>
        </w:rPr>
        <w:t xml:space="preserve"> </w:t>
      </w:r>
      <w:r w:rsidRPr="009857B5">
        <w:rPr>
          <w:rFonts w:ascii="Cambria" w:hAnsi="Cambria"/>
          <w:sz w:val="22"/>
          <w:szCs w:val="22"/>
        </w:rPr>
        <w:t>Implementation</w:t>
      </w:r>
    </w:p>
    <w:p w:rsidR="008F19AF" w:rsidRPr="009857B5" w:rsidRDefault="001D7335" w:rsidP="008F19AF">
      <w:pPr>
        <w:ind w:left="2160" w:right="-360" w:hanging="1440"/>
        <w:jc w:val="both"/>
        <w:rPr>
          <w:rFonts w:ascii="Cambria" w:hAnsi="Cambria" w:cs="Arial"/>
          <w:bCs/>
          <w:sz w:val="22"/>
          <w:szCs w:val="22"/>
        </w:rPr>
      </w:pPr>
      <w:r>
        <w:rPr>
          <w:rFonts w:ascii="Cambria" w:hAnsi="Cambria" w:cs="Arial"/>
          <w:bCs/>
          <w:sz w:val="22"/>
          <w:szCs w:val="22"/>
        </w:rPr>
        <w:t>Environment</w:t>
      </w:r>
      <w:r>
        <w:rPr>
          <w:rFonts w:ascii="Cambria" w:hAnsi="Cambria" w:cs="Arial"/>
          <w:bCs/>
          <w:sz w:val="22"/>
          <w:szCs w:val="22"/>
        </w:rPr>
        <w:tab/>
      </w:r>
      <w:r>
        <w:rPr>
          <w:rFonts w:ascii="Cambria" w:hAnsi="Cambria" w:cs="Arial"/>
          <w:bCs/>
          <w:sz w:val="22"/>
          <w:szCs w:val="22"/>
        </w:rPr>
        <w:tab/>
        <w:t xml:space="preserve">: </w:t>
      </w:r>
      <w:r w:rsidRPr="009857B5">
        <w:rPr>
          <w:rFonts w:ascii="Cambria" w:hAnsi="Cambria" w:cs="Arial"/>
          <w:bCs/>
          <w:sz w:val="22"/>
          <w:szCs w:val="22"/>
        </w:rPr>
        <w:t>SAP R/3 6.0 ECC</w:t>
      </w:r>
      <w:r>
        <w:rPr>
          <w:rFonts w:ascii="Cambria" w:hAnsi="Cambria" w:cs="Arial"/>
          <w:bCs/>
          <w:sz w:val="22"/>
          <w:szCs w:val="22"/>
        </w:rPr>
        <w:t>,  SD,MM,FICO,ABAP,PP, Etc.</w:t>
      </w:r>
    </w:p>
    <w:p w:rsidR="009707F6" w:rsidRDefault="008F19AF" w:rsidP="00AB5C37">
      <w:pPr>
        <w:jc w:val="both"/>
        <w:rPr>
          <w:rFonts w:ascii="Cambria" w:hAnsi="Cambria"/>
          <w:sz w:val="22"/>
          <w:szCs w:val="22"/>
        </w:rPr>
      </w:pPr>
      <w:r w:rsidRPr="009857B5">
        <w:rPr>
          <w:rFonts w:ascii="Cambria" w:hAnsi="Cambria"/>
          <w:sz w:val="22"/>
          <w:szCs w:val="22"/>
        </w:rPr>
        <w:tab/>
        <w:t>Role</w:t>
      </w:r>
      <w:r w:rsidRPr="009857B5">
        <w:rPr>
          <w:rFonts w:ascii="Cambria" w:hAnsi="Cambria"/>
          <w:sz w:val="22"/>
          <w:szCs w:val="22"/>
        </w:rPr>
        <w:tab/>
      </w:r>
      <w:r w:rsidRPr="009857B5">
        <w:rPr>
          <w:rFonts w:ascii="Cambria" w:hAnsi="Cambria"/>
          <w:sz w:val="22"/>
          <w:szCs w:val="22"/>
        </w:rPr>
        <w:tab/>
      </w:r>
      <w:r w:rsidRPr="009857B5">
        <w:rPr>
          <w:rFonts w:ascii="Cambria" w:hAnsi="Cambria"/>
          <w:sz w:val="22"/>
          <w:szCs w:val="22"/>
        </w:rPr>
        <w:tab/>
        <w:t>:</w:t>
      </w:r>
      <w:r>
        <w:rPr>
          <w:rFonts w:ascii="Cambria" w:hAnsi="Cambria"/>
          <w:sz w:val="22"/>
          <w:szCs w:val="22"/>
        </w:rPr>
        <w:t xml:space="preserve"> </w:t>
      </w:r>
      <w:r w:rsidRPr="009857B5">
        <w:rPr>
          <w:rFonts w:ascii="Cambria" w:hAnsi="Cambria"/>
          <w:sz w:val="22"/>
          <w:szCs w:val="22"/>
        </w:rPr>
        <w:t>SAP FICO Consultant</w:t>
      </w:r>
    </w:p>
    <w:p w:rsidR="00CE40A3" w:rsidRPr="009857B5" w:rsidRDefault="00CE40A3" w:rsidP="00CE40A3">
      <w:pPr>
        <w:ind w:firstLine="720"/>
        <w:jc w:val="both"/>
        <w:rPr>
          <w:rFonts w:ascii="Cambria" w:hAnsi="Cambria" w:cs="Arial"/>
          <w:bCs/>
          <w:sz w:val="22"/>
          <w:szCs w:val="22"/>
        </w:rPr>
      </w:pPr>
      <w:r>
        <w:rPr>
          <w:rFonts w:ascii="Cambria" w:hAnsi="Cambria"/>
          <w:sz w:val="22"/>
          <w:szCs w:val="22"/>
        </w:rPr>
        <w:t>Duration                            :</w:t>
      </w:r>
      <w:r w:rsidR="001D7335">
        <w:rPr>
          <w:rFonts w:ascii="Cambria" w:hAnsi="Cambria"/>
          <w:sz w:val="22"/>
          <w:szCs w:val="22"/>
        </w:rPr>
        <w:t xml:space="preserve"> 14 Months</w:t>
      </w:r>
    </w:p>
    <w:p w:rsidR="00CE40A3" w:rsidRPr="0031164B" w:rsidRDefault="00CE40A3" w:rsidP="00AB5C37">
      <w:pPr>
        <w:jc w:val="both"/>
        <w:rPr>
          <w:rFonts w:ascii="Cambria" w:hAnsi="Cambria"/>
          <w:b/>
          <w:sz w:val="24"/>
          <w:szCs w:val="24"/>
          <w:u w:val="single"/>
        </w:rPr>
      </w:pPr>
    </w:p>
    <w:p w:rsidR="00082744" w:rsidRPr="0031164B" w:rsidRDefault="00082744" w:rsidP="00AB5C37">
      <w:pPr>
        <w:jc w:val="both"/>
        <w:rPr>
          <w:rFonts w:ascii="Cambria" w:hAnsi="Cambria"/>
          <w:b/>
          <w:sz w:val="24"/>
          <w:szCs w:val="24"/>
          <w:u w:val="single"/>
        </w:rPr>
      </w:pPr>
      <w:r w:rsidRPr="0031164B">
        <w:rPr>
          <w:rFonts w:ascii="Cambria" w:hAnsi="Cambria"/>
          <w:b/>
          <w:sz w:val="24"/>
          <w:szCs w:val="24"/>
          <w:u w:val="single"/>
        </w:rPr>
        <w:t>Client Profile</w:t>
      </w:r>
    </w:p>
    <w:p w:rsidR="005060FA" w:rsidRPr="005F6853" w:rsidRDefault="005060FA" w:rsidP="005060FA">
      <w:pPr>
        <w:jc w:val="both"/>
        <w:rPr>
          <w:rFonts w:asciiTheme="majorHAnsi" w:hAnsiTheme="majorHAnsi"/>
        </w:rPr>
      </w:pPr>
    </w:p>
    <w:p w:rsidR="005060FA" w:rsidRPr="005F6853" w:rsidRDefault="005060FA" w:rsidP="005060FA">
      <w:pPr>
        <w:jc w:val="both"/>
        <w:rPr>
          <w:rFonts w:asciiTheme="majorHAnsi" w:hAnsiTheme="majorHAnsi"/>
        </w:rPr>
      </w:pPr>
      <w:r w:rsidRPr="005F6853">
        <w:rPr>
          <w:rFonts w:asciiTheme="majorHAnsi" w:hAnsiTheme="majorHAnsi"/>
        </w:rPr>
        <w:tab/>
        <w:t>Epson has always been ahead of its time. Quite literally.  Founded in 1942 as a small matchmaking factory - Daiwa Kogyo Ltd. (later Seiko)- the company went on to become the official timekeeper for the 1964 Tokyo Olympics, recording and printing athletes' results.  This process inspired our printers, the first of which was launched in 1968 as the electronic printer(EP).  The EP was quickly followed by the EP - 101 (our first commercial printer, the world's</w:t>
      </w:r>
      <w:r w:rsidR="000A6987" w:rsidRPr="005F6853">
        <w:rPr>
          <w:rFonts w:asciiTheme="majorHAnsi" w:hAnsiTheme="majorHAnsi"/>
        </w:rPr>
        <w:t xml:space="preserve"> smallest, and the EP's "son").</w:t>
      </w:r>
    </w:p>
    <w:p w:rsidR="000A6987" w:rsidRPr="005F6853" w:rsidRDefault="000A6987" w:rsidP="005060FA">
      <w:pPr>
        <w:jc w:val="both"/>
        <w:rPr>
          <w:rFonts w:asciiTheme="majorHAnsi" w:hAnsiTheme="majorHAnsi"/>
        </w:rPr>
      </w:pPr>
    </w:p>
    <w:p w:rsidR="000A6987" w:rsidRPr="005F6853" w:rsidRDefault="000A6987" w:rsidP="000A6987">
      <w:pPr>
        <w:jc w:val="both"/>
        <w:rPr>
          <w:rFonts w:asciiTheme="majorHAnsi" w:hAnsiTheme="majorHAnsi"/>
        </w:rPr>
      </w:pPr>
      <w:r w:rsidRPr="005F6853">
        <w:rPr>
          <w:rFonts w:asciiTheme="majorHAnsi" w:hAnsiTheme="majorHAnsi"/>
        </w:rPr>
        <w:tab/>
        <w:t>In 1990, Epson Europe BV was established in Amsterdam, and became the European headquarters of  Japan-based Seiko Epson Corporation.  Today, we're proud to operate in 94 countries worldwide, delivering products built on our signature piezoelectric technology, while innovating to enhance the lives of every Epson Customer.</w:t>
      </w:r>
    </w:p>
    <w:p w:rsidR="00082744" w:rsidRPr="0031164B" w:rsidRDefault="00082744" w:rsidP="00AB5C37">
      <w:pPr>
        <w:jc w:val="both"/>
        <w:rPr>
          <w:rFonts w:ascii="Cambria" w:hAnsi="Cambria"/>
          <w:b/>
          <w:sz w:val="24"/>
          <w:szCs w:val="24"/>
        </w:rPr>
      </w:pPr>
    </w:p>
    <w:p w:rsidR="008F19AF" w:rsidRPr="0031164B" w:rsidRDefault="00BF5C28" w:rsidP="008F19AF">
      <w:pPr>
        <w:spacing w:before="20"/>
        <w:jc w:val="both"/>
        <w:rPr>
          <w:rFonts w:ascii="Cambria" w:hAnsi="Cambria" w:cs="Arial"/>
          <w:b/>
          <w:bCs/>
          <w:sz w:val="24"/>
          <w:szCs w:val="24"/>
        </w:rPr>
      </w:pPr>
      <w:r w:rsidRPr="0031164B">
        <w:rPr>
          <w:rFonts w:ascii="Cambria" w:hAnsi="Cambria" w:cs="Arial"/>
          <w:b/>
          <w:bCs/>
          <w:sz w:val="24"/>
          <w:szCs w:val="24"/>
          <w:u w:val="single"/>
        </w:rPr>
        <w:t>Roles and Responsibilities</w:t>
      </w:r>
      <w:r w:rsidRPr="0031164B">
        <w:rPr>
          <w:rFonts w:ascii="Cambria" w:hAnsi="Cambria" w:cs="Arial"/>
          <w:b/>
          <w:bCs/>
          <w:sz w:val="24"/>
          <w:szCs w:val="24"/>
        </w:rPr>
        <w:t>:-</w:t>
      </w:r>
    </w:p>
    <w:p w:rsidR="00121681" w:rsidRPr="00AD5EB0" w:rsidRDefault="00121681" w:rsidP="00AD5EB0">
      <w:pPr>
        <w:numPr>
          <w:ilvl w:val="0"/>
          <w:numId w:val="5"/>
        </w:numPr>
        <w:jc w:val="both"/>
        <w:rPr>
          <w:rFonts w:ascii="Cambria" w:eastAsia="Batang" w:hAnsi="Cambria" w:cs="Arial"/>
          <w:sz w:val="22"/>
          <w:szCs w:val="22"/>
        </w:rPr>
      </w:pPr>
      <w:r w:rsidRPr="00681886">
        <w:rPr>
          <w:rFonts w:ascii="Cambria" w:eastAsia="Batang" w:hAnsi="Cambria" w:cs="Arial"/>
          <w:sz w:val="22"/>
          <w:szCs w:val="22"/>
          <w:lang w:val="en-US"/>
        </w:rPr>
        <w:t>ASAP methodology was used in the project-update. Involved in all phases of implementation from business development process to end-user training and go-live.</w:t>
      </w:r>
    </w:p>
    <w:p w:rsidR="008F19AF" w:rsidRPr="009857B5" w:rsidRDefault="008F19AF" w:rsidP="008F19AF">
      <w:pPr>
        <w:pStyle w:val="Achievement"/>
        <w:numPr>
          <w:ilvl w:val="0"/>
          <w:numId w:val="5"/>
        </w:numPr>
        <w:tabs>
          <w:tab w:val="left" w:pos="0"/>
        </w:tabs>
        <w:spacing w:after="0" w:line="220" w:lineRule="atLeast"/>
        <w:jc w:val="both"/>
        <w:rPr>
          <w:rFonts w:ascii="Cambria" w:hAnsi="Cambria"/>
        </w:rPr>
      </w:pPr>
      <w:r w:rsidRPr="009857B5">
        <w:rPr>
          <w:rFonts w:ascii="Cambria" w:hAnsi="Cambria"/>
        </w:rPr>
        <w:lastRenderedPageBreak/>
        <w:t>Involved in the study of business process, evaluation and preparation of business blue print and performed GAP analysis.</w:t>
      </w:r>
    </w:p>
    <w:p w:rsidR="008F19AF" w:rsidRPr="009857B5" w:rsidRDefault="008F19AF" w:rsidP="008F19AF">
      <w:pPr>
        <w:pStyle w:val="Achievement"/>
        <w:numPr>
          <w:ilvl w:val="0"/>
          <w:numId w:val="5"/>
        </w:numPr>
        <w:tabs>
          <w:tab w:val="left" w:pos="0"/>
        </w:tabs>
        <w:spacing w:after="0" w:line="220" w:lineRule="atLeast"/>
        <w:jc w:val="both"/>
        <w:rPr>
          <w:rFonts w:ascii="Cambria" w:hAnsi="Cambria"/>
        </w:rPr>
      </w:pPr>
      <w:r w:rsidRPr="009857B5">
        <w:rPr>
          <w:rFonts w:ascii="Cambria" w:hAnsi="Cambria"/>
        </w:rPr>
        <w:t>Involved in preparation of AS-IS &amp; TO-BE process documents (Business Process Mapping).</w:t>
      </w:r>
    </w:p>
    <w:p w:rsidR="008F19AF" w:rsidRPr="009857B5" w:rsidRDefault="008F19AF" w:rsidP="008F19AF">
      <w:pPr>
        <w:pStyle w:val="Achievement"/>
        <w:numPr>
          <w:ilvl w:val="0"/>
          <w:numId w:val="5"/>
        </w:numPr>
        <w:tabs>
          <w:tab w:val="left" w:pos="0"/>
        </w:tabs>
        <w:spacing w:after="0" w:line="220" w:lineRule="atLeast"/>
        <w:jc w:val="both"/>
        <w:rPr>
          <w:rFonts w:ascii="Cambria" w:hAnsi="Cambria"/>
        </w:rPr>
      </w:pPr>
      <w:r w:rsidRPr="009857B5">
        <w:rPr>
          <w:rFonts w:ascii="Cambria" w:hAnsi="Cambria"/>
        </w:rPr>
        <w:t>Defined organization structure as per client business requirement.</w:t>
      </w:r>
    </w:p>
    <w:p w:rsidR="008F19AF" w:rsidRDefault="008F19AF" w:rsidP="008F19AF">
      <w:pPr>
        <w:pStyle w:val="ListParagraph"/>
        <w:numPr>
          <w:ilvl w:val="0"/>
          <w:numId w:val="5"/>
        </w:numPr>
        <w:jc w:val="both"/>
        <w:rPr>
          <w:rFonts w:ascii="Cambria" w:hAnsi="Cambria" w:cs="Arial"/>
          <w:sz w:val="22"/>
          <w:szCs w:val="22"/>
        </w:rPr>
      </w:pPr>
      <w:r w:rsidRPr="009857B5">
        <w:rPr>
          <w:rFonts w:ascii="Cambria" w:hAnsi="Cambria" w:cs="Arial"/>
          <w:sz w:val="22"/>
          <w:szCs w:val="22"/>
        </w:rPr>
        <w:t>Prepared Chart of Acco</w:t>
      </w:r>
      <w:r w:rsidR="004E5BE7">
        <w:rPr>
          <w:rFonts w:ascii="Cambria" w:hAnsi="Cambria" w:cs="Arial"/>
          <w:sz w:val="22"/>
          <w:szCs w:val="22"/>
        </w:rPr>
        <w:t>unts.</w:t>
      </w:r>
    </w:p>
    <w:p w:rsidR="008F19AF" w:rsidRDefault="008F19AF" w:rsidP="008F19AF">
      <w:pPr>
        <w:pStyle w:val="Achievement"/>
        <w:numPr>
          <w:ilvl w:val="0"/>
          <w:numId w:val="5"/>
        </w:numPr>
        <w:tabs>
          <w:tab w:val="left" w:pos="0"/>
        </w:tabs>
        <w:spacing w:after="0" w:line="220" w:lineRule="atLeast"/>
        <w:jc w:val="both"/>
        <w:rPr>
          <w:rFonts w:ascii="Cambria" w:hAnsi="Cambria"/>
        </w:rPr>
      </w:pPr>
      <w:r w:rsidRPr="009857B5">
        <w:rPr>
          <w:rFonts w:ascii="Cambria" w:hAnsi="Cambria"/>
        </w:rPr>
        <w:t>Configured the system as per client business scenarios like</w:t>
      </w:r>
      <w:r w:rsidR="004E5BE7">
        <w:rPr>
          <w:rFonts w:ascii="Cambria" w:hAnsi="Cambria"/>
        </w:rPr>
        <w:t xml:space="preserve"> </w:t>
      </w:r>
      <w:r w:rsidR="004E5BE7" w:rsidRPr="00DC6314">
        <w:rPr>
          <w:rFonts w:ascii="Cambria" w:hAnsi="Cambria" w:cs="Arial"/>
        </w:rPr>
        <w:t>General Ledger Accounting</w:t>
      </w:r>
      <w:r w:rsidR="004E5BE7">
        <w:rPr>
          <w:rFonts w:ascii="Cambria" w:hAnsi="Cambria" w:cs="Arial"/>
        </w:rPr>
        <w:t xml:space="preserve">, </w:t>
      </w:r>
      <w:r w:rsidR="004E5BE7" w:rsidRPr="00490E60">
        <w:rPr>
          <w:rFonts w:ascii="Cambria" w:hAnsi="Cambria" w:cs="Arial"/>
        </w:rPr>
        <w:t>Accounts Payable</w:t>
      </w:r>
      <w:r w:rsidR="004E5BE7">
        <w:rPr>
          <w:rFonts w:ascii="Cambria" w:hAnsi="Cambria" w:cs="Arial"/>
        </w:rPr>
        <w:t xml:space="preserve">, </w:t>
      </w:r>
      <w:r w:rsidR="004E5BE7" w:rsidRPr="00490E60">
        <w:rPr>
          <w:rFonts w:ascii="Cambria" w:hAnsi="Cambria" w:cs="Arial"/>
        </w:rPr>
        <w:t>Accounts Receivable</w:t>
      </w:r>
      <w:r w:rsidR="004E5BE7">
        <w:rPr>
          <w:rFonts w:ascii="Cambria" w:hAnsi="Cambria" w:cs="Arial"/>
        </w:rPr>
        <w:t xml:space="preserve">, and  </w:t>
      </w:r>
      <w:r w:rsidR="004E5BE7" w:rsidRPr="00490E60">
        <w:rPr>
          <w:rFonts w:ascii="Cambria" w:hAnsi="Cambria" w:cs="Arial"/>
        </w:rPr>
        <w:t>Asset Accounting</w:t>
      </w:r>
    </w:p>
    <w:p w:rsidR="008F19AF" w:rsidRPr="009857B5" w:rsidRDefault="008F19AF" w:rsidP="008F19AF">
      <w:pPr>
        <w:pStyle w:val="Achievement"/>
        <w:numPr>
          <w:ilvl w:val="0"/>
          <w:numId w:val="5"/>
        </w:numPr>
        <w:tabs>
          <w:tab w:val="left" w:pos="0"/>
        </w:tabs>
        <w:spacing w:after="0" w:line="220" w:lineRule="atLeast"/>
        <w:jc w:val="both"/>
        <w:rPr>
          <w:rFonts w:ascii="Cambria" w:hAnsi="Cambria"/>
        </w:rPr>
      </w:pPr>
      <w:r w:rsidRPr="009857B5">
        <w:rPr>
          <w:rFonts w:ascii="Cambria" w:hAnsi="Cambria"/>
        </w:rPr>
        <w:t>FI&amp;CO Integration with MM, SD.</w:t>
      </w:r>
    </w:p>
    <w:p w:rsidR="008F19AF" w:rsidRPr="00DC6314" w:rsidRDefault="008F19AF" w:rsidP="008F19AF">
      <w:pPr>
        <w:pStyle w:val="Achievement"/>
        <w:numPr>
          <w:ilvl w:val="0"/>
          <w:numId w:val="5"/>
        </w:numPr>
        <w:tabs>
          <w:tab w:val="left" w:pos="0"/>
        </w:tabs>
        <w:spacing w:after="0" w:line="220" w:lineRule="atLeast"/>
        <w:jc w:val="both"/>
        <w:rPr>
          <w:rFonts w:ascii="Cambria" w:hAnsi="Cambria" w:cs="Arial"/>
          <w:b/>
        </w:rPr>
      </w:pPr>
      <w:r w:rsidRPr="00DC6314">
        <w:rPr>
          <w:rFonts w:ascii="Cambria" w:hAnsi="Cambria"/>
        </w:rPr>
        <w:t>Conducted Unit testing, Integration testing &amp; User training.</w:t>
      </w:r>
    </w:p>
    <w:p w:rsidR="008F19AF" w:rsidRPr="00DC6314" w:rsidRDefault="008F19AF" w:rsidP="008F19AF">
      <w:pPr>
        <w:pStyle w:val="Achievement"/>
        <w:numPr>
          <w:ilvl w:val="0"/>
          <w:numId w:val="5"/>
        </w:numPr>
        <w:tabs>
          <w:tab w:val="left" w:pos="0"/>
        </w:tabs>
        <w:spacing w:after="0" w:line="220" w:lineRule="atLeast"/>
        <w:jc w:val="both"/>
        <w:rPr>
          <w:rFonts w:ascii="Cambria" w:hAnsi="Cambria" w:cs="Arial"/>
          <w:b/>
        </w:rPr>
      </w:pPr>
      <w:r w:rsidRPr="00DC6314">
        <w:rPr>
          <w:rFonts w:ascii="Cambria" w:hAnsi="Cambria" w:cs="Arial"/>
        </w:rPr>
        <w:t>Involved in Cutover activities execution and provided special training to user if there is any change in process post implementation.</w:t>
      </w:r>
    </w:p>
    <w:p w:rsidR="008F19AF" w:rsidRPr="00681886" w:rsidRDefault="008F19AF" w:rsidP="008F19AF">
      <w:pPr>
        <w:numPr>
          <w:ilvl w:val="0"/>
          <w:numId w:val="5"/>
        </w:numPr>
        <w:jc w:val="both"/>
        <w:rPr>
          <w:rFonts w:ascii="Cambria" w:hAnsi="Cambria" w:cs="Arial"/>
          <w:b/>
          <w:sz w:val="22"/>
          <w:szCs w:val="22"/>
        </w:rPr>
      </w:pPr>
      <w:r w:rsidRPr="00681886">
        <w:rPr>
          <w:rFonts w:ascii="Cambria" w:hAnsi="Cambria" w:cs="Arial"/>
          <w:sz w:val="22"/>
          <w:szCs w:val="22"/>
        </w:rPr>
        <w:t>Involved in Role/Authorization Activities.</w:t>
      </w:r>
    </w:p>
    <w:p w:rsidR="006C7D8B" w:rsidRPr="009857B5" w:rsidRDefault="006C7D8B" w:rsidP="006C7D8B">
      <w:pPr>
        <w:ind w:left="360"/>
        <w:jc w:val="both"/>
        <w:rPr>
          <w:rFonts w:ascii="Cambria" w:eastAsia="Batang" w:hAnsi="Cambria" w:cs="Arial"/>
          <w:sz w:val="22"/>
          <w:szCs w:val="22"/>
        </w:rPr>
      </w:pPr>
    </w:p>
    <w:p w:rsidR="008F19AF" w:rsidRPr="000C5FE0" w:rsidRDefault="00E83317" w:rsidP="008F19AF">
      <w:pPr>
        <w:shd w:val="clear" w:color="auto" w:fill="D9D9D9"/>
        <w:jc w:val="both"/>
        <w:rPr>
          <w:rFonts w:ascii="Cambria" w:hAnsi="Cambria" w:cs="Arial"/>
          <w:b/>
          <w:bCs/>
          <w:sz w:val="24"/>
          <w:szCs w:val="24"/>
          <w:shd w:val="pct15" w:color="auto" w:fill="auto"/>
        </w:rPr>
      </w:pPr>
      <w:r w:rsidRPr="000C5FE0">
        <w:rPr>
          <w:rFonts w:ascii="Cambria" w:hAnsi="Cambria" w:cs="Arial"/>
          <w:b/>
          <w:bCs/>
          <w:sz w:val="24"/>
          <w:szCs w:val="24"/>
          <w:shd w:val="pct15" w:color="auto" w:fill="auto"/>
        </w:rPr>
        <w:t>Project-3</w:t>
      </w:r>
      <w:r w:rsidR="00155780" w:rsidRPr="000C5FE0">
        <w:rPr>
          <w:rFonts w:ascii="Cambria" w:hAnsi="Cambria" w:cs="Arial"/>
          <w:b/>
          <w:bCs/>
          <w:sz w:val="24"/>
          <w:szCs w:val="24"/>
          <w:shd w:val="pct15" w:color="auto" w:fill="auto"/>
        </w:rPr>
        <w:t>:</w:t>
      </w:r>
      <w:r w:rsidR="00074DE8" w:rsidRPr="000C5FE0">
        <w:rPr>
          <w:rFonts w:ascii="Cambria" w:hAnsi="Cambria" w:cs="Arial"/>
          <w:b/>
          <w:bCs/>
          <w:sz w:val="24"/>
          <w:szCs w:val="24"/>
          <w:shd w:val="pct15" w:color="auto" w:fill="auto"/>
        </w:rPr>
        <w:t xml:space="preserve">  - </w:t>
      </w:r>
      <w:r w:rsidR="009707F6" w:rsidRPr="000C5FE0">
        <w:rPr>
          <w:rFonts w:ascii="Cambria" w:hAnsi="Cambria" w:cs="Arial"/>
          <w:b/>
          <w:bCs/>
          <w:sz w:val="24"/>
          <w:szCs w:val="24"/>
          <w:shd w:val="pct15" w:color="auto" w:fill="auto"/>
        </w:rPr>
        <w:t xml:space="preserve"> Support </w:t>
      </w:r>
      <w:r w:rsidRPr="000C5FE0">
        <w:rPr>
          <w:rFonts w:ascii="Cambria" w:hAnsi="Cambria" w:cs="Arial"/>
          <w:b/>
          <w:bCs/>
          <w:sz w:val="24"/>
          <w:szCs w:val="24"/>
          <w:shd w:val="pct15" w:color="auto" w:fill="auto"/>
        </w:rPr>
        <w:t>(</w:t>
      </w:r>
      <w:r w:rsidR="001D7335">
        <w:rPr>
          <w:rFonts w:ascii="Cambria" w:hAnsi="Cambria" w:cs="Arial"/>
          <w:b/>
          <w:bCs/>
          <w:sz w:val="24"/>
          <w:szCs w:val="24"/>
          <w:shd w:val="pct15" w:color="auto" w:fill="auto"/>
        </w:rPr>
        <w:t>Sep</w:t>
      </w:r>
      <w:r w:rsidR="00074DE8" w:rsidRPr="000C5FE0">
        <w:rPr>
          <w:rFonts w:ascii="Cambria" w:hAnsi="Cambria" w:cs="Arial"/>
          <w:b/>
          <w:bCs/>
          <w:sz w:val="24"/>
          <w:szCs w:val="24"/>
          <w:shd w:val="pct15" w:color="auto" w:fill="auto"/>
        </w:rPr>
        <w:t>,</w:t>
      </w:r>
      <w:r w:rsidRPr="000C5FE0">
        <w:rPr>
          <w:rFonts w:ascii="Cambria" w:hAnsi="Cambria" w:cs="Arial"/>
          <w:b/>
          <w:bCs/>
          <w:sz w:val="24"/>
          <w:szCs w:val="24"/>
          <w:shd w:val="pct15" w:color="auto" w:fill="auto"/>
        </w:rPr>
        <w:t xml:space="preserve"> 201</w:t>
      </w:r>
      <w:r w:rsidR="00074DE8" w:rsidRPr="000C5FE0">
        <w:rPr>
          <w:rFonts w:ascii="Cambria" w:hAnsi="Cambria" w:cs="Arial"/>
          <w:b/>
          <w:bCs/>
          <w:sz w:val="24"/>
          <w:szCs w:val="24"/>
          <w:shd w:val="pct15" w:color="auto" w:fill="auto"/>
        </w:rPr>
        <w:t>2</w:t>
      </w:r>
      <w:r w:rsidRPr="000C5FE0">
        <w:rPr>
          <w:rFonts w:ascii="Cambria" w:hAnsi="Cambria" w:cs="Arial"/>
          <w:b/>
          <w:bCs/>
          <w:sz w:val="24"/>
          <w:szCs w:val="24"/>
          <w:shd w:val="pct15" w:color="auto" w:fill="auto"/>
        </w:rPr>
        <w:t xml:space="preserve">- </w:t>
      </w:r>
      <w:r w:rsidR="006B68F9">
        <w:rPr>
          <w:rFonts w:ascii="Cambria" w:hAnsi="Cambria" w:cs="Arial"/>
          <w:b/>
          <w:bCs/>
          <w:sz w:val="24"/>
          <w:szCs w:val="24"/>
          <w:shd w:val="pct15" w:color="auto" w:fill="auto"/>
        </w:rPr>
        <w:t>June</w:t>
      </w:r>
      <w:r w:rsidR="005F6853" w:rsidRPr="000C5FE0">
        <w:rPr>
          <w:rFonts w:ascii="Cambria" w:hAnsi="Cambria" w:cs="Arial"/>
          <w:b/>
          <w:bCs/>
          <w:sz w:val="24"/>
          <w:szCs w:val="24"/>
          <w:shd w:val="pct15" w:color="auto" w:fill="auto"/>
        </w:rPr>
        <w:t>,</w:t>
      </w:r>
      <w:r w:rsidRPr="000C5FE0">
        <w:rPr>
          <w:rFonts w:ascii="Cambria" w:hAnsi="Cambria" w:cs="Arial"/>
          <w:b/>
          <w:bCs/>
          <w:sz w:val="24"/>
          <w:szCs w:val="24"/>
          <w:shd w:val="pct15" w:color="auto" w:fill="auto"/>
        </w:rPr>
        <w:t xml:space="preserve"> 201</w:t>
      </w:r>
      <w:r w:rsidR="00074DE8" w:rsidRPr="000C5FE0">
        <w:rPr>
          <w:rFonts w:ascii="Cambria" w:hAnsi="Cambria" w:cs="Arial"/>
          <w:b/>
          <w:bCs/>
          <w:sz w:val="24"/>
          <w:szCs w:val="24"/>
          <w:shd w:val="pct15" w:color="auto" w:fill="auto"/>
        </w:rPr>
        <w:t>3</w:t>
      </w:r>
      <w:r w:rsidRPr="000C5FE0">
        <w:rPr>
          <w:rFonts w:ascii="Cambria" w:hAnsi="Cambria" w:cs="Arial"/>
          <w:b/>
          <w:bCs/>
          <w:sz w:val="24"/>
          <w:szCs w:val="24"/>
          <w:shd w:val="pct15" w:color="auto" w:fill="auto"/>
        </w:rPr>
        <w:t>)</w:t>
      </w:r>
    </w:p>
    <w:p w:rsidR="00DF63D2" w:rsidRPr="00CE40A3" w:rsidRDefault="008F19AF" w:rsidP="008F19AF">
      <w:pPr>
        <w:ind w:firstLine="720"/>
        <w:jc w:val="both"/>
        <w:rPr>
          <w:rFonts w:ascii="Cambria" w:hAnsi="Cambria"/>
          <w:sz w:val="22"/>
          <w:szCs w:val="22"/>
        </w:rPr>
      </w:pPr>
      <w:r w:rsidRPr="009857B5">
        <w:rPr>
          <w:rFonts w:ascii="Cambria" w:hAnsi="Cambria"/>
          <w:sz w:val="22"/>
          <w:szCs w:val="22"/>
        </w:rPr>
        <w:t>Client</w:t>
      </w:r>
      <w:r w:rsidRPr="009857B5">
        <w:rPr>
          <w:rFonts w:ascii="Cambria" w:hAnsi="Cambria"/>
          <w:sz w:val="22"/>
          <w:szCs w:val="22"/>
        </w:rPr>
        <w:tab/>
      </w:r>
      <w:r w:rsidRPr="009857B5">
        <w:rPr>
          <w:rFonts w:ascii="Cambria" w:hAnsi="Cambria"/>
          <w:sz w:val="22"/>
          <w:szCs w:val="22"/>
        </w:rPr>
        <w:tab/>
      </w:r>
      <w:r w:rsidRPr="009857B5">
        <w:rPr>
          <w:rFonts w:ascii="Cambria" w:hAnsi="Cambria"/>
          <w:sz w:val="22"/>
          <w:szCs w:val="22"/>
        </w:rPr>
        <w:tab/>
        <w:t>:</w:t>
      </w:r>
      <w:r w:rsidR="005F6853">
        <w:rPr>
          <w:rFonts w:ascii="Cambria" w:hAnsi="Cambria"/>
          <w:sz w:val="22"/>
          <w:szCs w:val="22"/>
        </w:rPr>
        <w:t xml:space="preserve"> </w:t>
      </w:r>
      <w:r w:rsidR="007079F3">
        <w:rPr>
          <w:rFonts w:ascii="Cambria" w:hAnsi="Cambria"/>
          <w:sz w:val="22"/>
          <w:szCs w:val="22"/>
        </w:rPr>
        <w:t>Albaad</w:t>
      </w:r>
    </w:p>
    <w:p w:rsidR="008F19AF" w:rsidRPr="009857B5" w:rsidRDefault="008F19AF" w:rsidP="008F19AF">
      <w:pPr>
        <w:ind w:firstLine="720"/>
        <w:jc w:val="both"/>
        <w:rPr>
          <w:rFonts w:ascii="Cambria" w:hAnsi="Cambria"/>
          <w:sz w:val="22"/>
          <w:szCs w:val="22"/>
        </w:rPr>
      </w:pPr>
      <w:r w:rsidRPr="009857B5">
        <w:rPr>
          <w:rFonts w:ascii="Cambria" w:hAnsi="Cambria"/>
          <w:sz w:val="22"/>
          <w:szCs w:val="22"/>
        </w:rPr>
        <w:t>Type of project</w:t>
      </w:r>
      <w:r w:rsidRPr="009857B5">
        <w:rPr>
          <w:rFonts w:ascii="Cambria" w:hAnsi="Cambria"/>
          <w:sz w:val="22"/>
          <w:szCs w:val="22"/>
        </w:rPr>
        <w:tab/>
      </w:r>
      <w:r>
        <w:rPr>
          <w:rFonts w:ascii="Cambria" w:hAnsi="Cambria"/>
          <w:sz w:val="22"/>
          <w:szCs w:val="22"/>
        </w:rPr>
        <w:tab/>
      </w:r>
      <w:r w:rsidRPr="009857B5">
        <w:rPr>
          <w:rFonts w:ascii="Cambria" w:hAnsi="Cambria"/>
          <w:sz w:val="22"/>
          <w:szCs w:val="22"/>
        </w:rPr>
        <w:t>:</w:t>
      </w:r>
      <w:r>
        <w:rPr>
          <w:rFonts w:ascii="Cambria" w:hAnsi="Cambria"/>
          <w:sz w:val="22"/>
          <w:szCs w:val="22"/>
        </w:rPr>
        <w:t xml:space="preserve"> </w:t>
      </w:r>
      <w:r w:rsidR="00426EED">
        <w:rPr>
          <w:rFonts w:ascii="Cambria" w:hAnsi="Cambria"/>
          <w:sz w:val="22"/>
          <w:szCs w:val="22"/>
          <w:lang w:val="en-US"/>
        </w:rPr>
        <w:t>S</w:t>
      </w:r>
      <w:r w:rsidRPr="009857B5">
        <w:rPr>
          <w:rFonts w:ascii="Cambria" w:hAnsi="Cambria"/>
          <w:sz w:val="22"/>
          <w:szCs w:val="22"/>
        </w:rPr>
        <w:t>upport</w:t>
      </w:r>
    </w:p>
    <w:p w:rsidR="008F19AF" w:rsidRPr="009857B5" w:rsidRDefault="001D7335" w:rsidP="008F19AF">
      <w:pPr>
        <w:ind w:left="2160" w:right="-360" w:hanging="1440"/>
        <w:jc w:val="both"/>
        <w:rPr>
          <w:rFonts w:ascii="Cambria" w:hAnsi="Cambria" w:cs="Arial"/>
          <w:bCs/>
          <w:sz w:val="22"/>
          <w:szCs w:val="22"/>
        </w:rPr>
      </w:pPr>
      <w:r>
        <w:rPr>
          <w:rFonts w:ascii="Cambria" w:hAnsi="Cambria" w:cs="Arial"/>
          <w:bCs/>
          <w:sz w:val="22"/>
          <w:szCs w:val="22"/>
        </w:rPr>
        <w:t>Environment</w:t>
      </w:r>
      <w:r>
        <w:rPr>
          <w:rFonts w:ascii="Cambria" w:hAnsi="Cambria" w:cs="Arial"/>
          <w:bCs/>
          <w:sz w:val="22"/>
          <w:szCs w:val="22"/>
        </w:rPr>
        <w:tab/>
      </w:r>
      <w:r>
        <w:rPr>
          <w:rFonts w:ascii="Cambria" w:hAnsi="Cambria" w:cs="Arial"/>
          <w:bCs/>
          <w:sz w:val="22"/>
          <w:szCs w:val="22"/>
        </w:rPr>
        <w:tab/>
        <w:t xml:space="preserve">: </w:t>
      </w:r>
      <w:r w:rsidRPr="009857B5">
        <w:rPr>
          <w:rFonts w:ascii="Cambria" w:hAnsi="Cambria" w:cs="Arial"/>
          <w:bCs/>
          <w:sz w:val="22"/>
          <w:szCs w:val="22"/>
        </w:rPr>
        <w:t>SAP R/3 6.0 ECC</w:t>
      </w:r>
      <w:r>
        <w:rPr>
          <w:rFonts w:ascii="Cambria" w:hAnsi="Cambria" w:cs="Arial"/>
          <w:bCs/>
          <w:sz w:val="22"/>
          <w:szCs w:val="22"/>
        </w:rPr>
        <w:t>,  SD,MM,FICO,ABAP,PP, Etc.</w:t>
      </w:r>
    </w:p>
    <w:p w:rsidR="009707F6" w:rsidRDefault="008F19AF" w:rsidP="008F19AF">
      <w:pPr>
        <w:jc w:val="both"/>
        <w:rPr>
          <w:rFonts w:ascii="Cambria" w:hAnsi="Cambria"/>
          <w:sz w:val="22"/>
          <w:szCs w:val="22"/>
        </w:rPr>
      </w:pPr>
      <w:r w:rsidRPr="009857B5">
        <w:rPr>
          <w:rFonts w:ascii="Cambria" w:hAnsi="Cambria"/>
          <w:sz w:val="22"/>
          <w:szCs w:val="22"/>
        </w:rPr>
        <w:tab/>
        <w:t>Role</w:t>
      </w:r>
      <w:r w:rsidRPr="009857B5">
        <w:rPr>
          <w:rFonts w:ascii="Cambria" w:hAnsi="Cambria"/>
          <w:sz w:val="22"/>
          <w:szCs w:val="22"/>
        </w:rPr>
        <w:tab/>
      </w:r>
      <w:r w:rsidRPr="009857B5">
        <w:rPr>
          <w:rFonts w:ascii="Cambria" w:hAnsi="Cambria"/>
          <w:sz w:val="22"/>
          <w:szCs w:val="22"/>
        </w:rPr>
        <w:tab/>
      </w:r>
      <w:r w:rsidRPr="009857B5">
        <w:rPr>
          <w:rFonts w:ascii="Cambria" w:hAnsi="Cambria"/>
          <w:sz w:val="22"/>
          <w:szCs w:val="22"/>
        </w:rPr>
        <w:tab/>
        <w:t>:</w:t>
      </w:r>
      <w:r>
        <w:rPr>
          <w:rFonts w:ascii="Cambria" w:hAnsi="Cambria"/>
          <w:sz w:val="22"/>
          <w:szCs w:val="22"/>
        </w:rPr>
        <w:t xml:space="preserve"> </w:t>
      </w:r>
      <w:r w:rsidRPr="009857B5">
        <w:rPr>
          <w:rFonts w:ascii="Cambria" w:hAnsi="Cambria"/>
          <w:sz w:val="22"/>
          <w:szCs w:val="22"/>
        </w:rPr>
        <w:t>SAP FICO Consultant</w:t>
      </w:r>
    </w:p>
    <w:p w:rsidR="00CE40A3" w:rsidRDefault="00CE40A3" w:rsidP="008F19AF">
      <w:pPr>
        <w:jc w:val="both"/>
        <w:rPr>
          <w:rFonts w:ascii="Cambria" w:hAnsi="Cambria"/>
          <w:sz w:val="22"/>
          <w:szCs w:val="22"/>
        </w:rPr>
      </w:pPr>
      <w:r>
        <w:rPr>
          <w:rFonts w:ascii="Cambria" w:hAnsi="Cambria"/>
          <w:sz w:val="22"/>
          <w:szCs w:val="22"/>
        </w:rPr>
        <w:tab/>
        <w:t>Duration                            :</w:t>
      </w:r>
      <w:r w:rsidR="006B68F9">
        <w:rPr>
          <w:rFonts w:ascii="Cambria" w:hAnsi="Cambria"/>
          <w:sz w:val="22"/>
          <w:szCs w:val="22"/>
        </w:rPr>
        <w:t xml:space="preserve"> 9</w:t>
      </w:r>
      <w:r w:rsidR="001D7335">
        <w:rPr>
          <w:rFonts w:ascii="Cambria" w:hAnsi="Cambria"/>
          <w:sz w:val="22"/>
          <w:szCs w:val="22"/>
        </w:rPr>
        <w:t xml:space="preserve"> Months</w:t>
      </w:r>
    </w:p>
    <w:p w:rsidR="007079F3" w:rsidRPr="000C5FE0" w:rsidRDefault="007079F3" w:rsidP="00392886">
      <w:pPr>
        <w:jc w:val="both"/>
        <w:rPr>
          <w:rFonts w:asciiTheme="majorHAnsi" w:hAnsiTheme="majorHAnsi"/>
          <w:b/>
          <w:sz w:val="24"/>
          <w:szCs w:val="24"/>
          <w:u w:val="single"/>
        </w:rPr>
      </w:pPr>
      <w:r w:rsidRPr="000C5FE0">
        <w:rPr>
          <w:rFonts w:asciiTheme="majorHAnsi" w:hAnsiTheme="majorHAnsi"/>
          <w:b/>
          <w:sz w:val="24"/>
          <w:szCs w:val="24"/>
          <w:u w:val="single"/>
        </w:rPr>
        <w:t>Client Profile</w:t>
      </w:r>
    </w:p>
    <w:p w:rsidR="007079F3" w:rsidRPr="00392886" w:rsidRDefault="007079F3" w:rsidP="00392886">
      <w:pPr>
        <w:jc w:val="both"/>
        <w:rPr>
          <w:rFonts w:asciiTheme="majorHAnsi" w:hAnsiTheme="majorHAnsi"/>
        </w:rPr>
      </w:pPr>
      <w:r w:rsidRPr="00392886">
        <w:rPr>
          <w:rFonts w:asciiTheme="majorHAnsi" w:hAnsiTheme="majorHAnsi"/>
        </w:rPr>
        <w:tab/>
        <w:t>Albaad was founded 30 years  in the Kibbutz Mascot Yitzhak in Israel.  At that u Albaad was among the first manufacturers to produce wet wipes for private labels sold at retail chains across the globe.  In 1994 the company went public on the Israeli Stock Exchange.  In 2002 the company established a global footprint with manufacturing plants located in Israel, Europe and the United States.  In 2010 the company expanded into the feminine hygiene market including Tampons and absorbent hygeiene.</w:t>
      </w:r>
    </w:p>
    <w:p w:rsidR="007079F3" w:rsidRPr="00392886" w:rsidRDefault="007079F3" w:rsidP="00392886">
      <w:pPr>
        <w:jc w:val="both"/>
        <w:rPr>
          <w:rFonts w:asciiTheme="majorHAnsi" w:hAnsiTheme="majorHAnsi"/>
        </w:rPr>
      </w:pPr>
    </w:p>
    <w:p w:rsidR="008F19AF" w:rsidRPr="0031164B" w:rsidRDefault="00BF5C28" w:rsidP="008F19AF">
      <w:pPr>
        <w:jc w:val="both"/>
        <w:rPr>
          <w:rFonts w:ascii="Cambria" w:hAnsi="Cambria"/>
          <w:b/>
          <w:sz w:val="24"/>
          <w:szCs w:val="24"/>
          <w:u w:val="single"/>
        </w:rPr>
      </w:pPr>
      <w:r w:rsidRPr="0031164B">
        <w:rPr>
          <w:rFonts w:ascii="Cambria" w:hAnsi="Cambria" w:cs="Arial"/>
          <w:b/>
          <w:bCs/>
          <w:sz w:val="24"/>
          <w:szCs w:val="24"/>
          <w:u w:val="single"/>
        </w:rPr>
        <w:t>Roles and Responsibilities</w:t>
      </w:r>
      <w:r w:rsidRPr="0031164B">
        <w:rPr>
          <w:rFonts w:ascii="Cambria" w:hAnsi="Cambria" w:cs="Arial"/>
          <w:b/>
          <w:bCs/>
          <w:sz w:val="24"/>
          <w:szCs w:val="24"/>
        </w:rPr>
        <w:t>:-</w:t>
      </w:r>
    </w:p>
    <w:p w:rsidR="00681886" w:rsidRDefault="008F19AF" w:rsidP="008F19AF">
      <w:pPr>
        <w:pStyle w:val="Achievement"/>
        <w:numPr>
          <w:ilvl w:val="0"/>
          <w:numId w:val="5"/>
        </w:numPr>
        <w:tabs>
          <w:tab w:val="left" w:pos="0"/>
        </w:tabs>
        <w:spacing w:after="0" w:line="220" w:lineRule="atLeast"/>
        <w:jc w:val="both"/>
        <w:rPr>
          <w:rFonts w:ascii="Cambria" w:hAnsi="Cambria" w:cs="Tahoma"/>
        </w:rPr>
      </w:pPr>
      <w:r w:rsidRPr="00681886">
        <w:rPr>
          <w:rFonts w:ascii="Cambria" w:hAnsi="Cambria" w:cs="Tahoma"/>
        </w:rPr>
        <w:t xml:space="preserve">Fulfilling client requirement by resolving end user issues </w:t>
      </w:r>
    </w:p>
    <w:p w:rsidR="008F19AF" w:rsidRPr="00681886" w:rsidRDefault="008F19AF" w:rsidP="008F19AF">
      <w:pPr>
        <w:pStyle w:val="Achievement"/>
        <w:numPr>
          <w:ilvl w:val="0"/>
          <w:numId w:val="5"/>
        </w:numPr>
        <w:tabs>
          <w:tab w:val="left" w:pos="0"/>
        </w:tabs>
        <w:spacing w:after="0" w:line="220" w:lineRule="atLeast"/>
        <w:jc w:val="both"/>
        <w:rPr>
          <w:rFonts w:ascii="Cambria" w:hAnsi="Cambria" w:cs="Tahoma"/>
        </w:rPr>
      </w:pPr>
      <w:r w:rsidRPr="00681886">
        <w:rPr>
          <w:rFonts w:ascii="Cambria" w:hAnsi="Cambria" w:cs="Tahoma"/>
        </w:rPr>
        <w:t>Solving of maintenance</w:t>
      </w:r>
      <w:r w:rsidR="00DA207B" w:rsidRPr="00681886">
        <w:rPr>
          <w:rFonts w:ascii="Cambria" w:hAnsi="Cambria" w:cs="Tahoma"/>
        </w:rPr>
        <w:t xml:space="preserve"> Issues and tickets </w:t>
      </w:r>
    </w:p>
    <w:p w:rsidR="008F19AF" w:rsidRPr="009857B5" w:rsidRDefault="008F19AF" w:rsidP="008F19AF">
      <w:pPr>
        <w:pStyle w:val="Achievement"/>
        <w:numPr>
          <w:ilvl w:val="0"/>
          <w:numId w:val="5"/>
        </w:numPr>
        <w:spacing w:after="0" w:line="220" w:lineRule="atLeast"/>
        <w:jc w:val="both"/>
        <w:rPr>
          <w:rFonts w:ascii="Cambria" w:hAnsi="Cambria" w:cs="Tahoma"/>
          <w:u w:val="single"/>
        </w:rPr>
      </w:pPr>
      <w:r w:rsidRPr="00681886">
        <w:rPr>
          <w:rFonts w:ascii="Cambria" w:hAnsi="Cambria" w:cs="Tahoma"/>
        </w:rPr>
        <w:t>Resolved issues in time line depending on priority basis</w:t>
      </w:r>
      <w:r w:rsidRPr="00681886">
        <w:rPr>
          <w:rFonts w:ascii="Cambria" w:hAnsi="Cambria" w:cs="Tahoma"/>
          <w:u w:val="single"/>
        </w:rPr>
        <w:t>.</w:t>
      </w:r>
    </w:p>
    <w:p w:rsidR="008F19AF" w:rsidRPr="009857B5" w:rsidRDefault="008F19AF" w:rsidP="008F19AF">
      <w:pPr>
        <w:pStyle w:val="Achievement"/>
        <w:numPr>
          <w:ilvl w:val="0"/>
          <w:numId w:val="5"/>
        </w:numPr>
        <w:spacing w:after="0" w:line="220" w:lineRule="atLeast"/>
        <w:jc w:val="both"/>
        <w:rPr>
          <w:rFonts w:ascii="Cambria" w:hAnsi="Cambria" w:cs="Tahoma"/>
          <w:u w:val="single"/>
        </w:rPr>
      </w:pPr>
      <w:r w:rsidRPr="009857B5">
        <w:rPr>
          <w:rFonts w:ascii="Cambria" w:hAnsi="Cambria" w:cs="Tahoma"/>
        </w:rPr>
        <w:t>Interacting with end users &amp; core team member about issues and getting information about Business Requirements.</w:t>
      </w:r>
    </w:p>
    <w:p w:rsidR="008F19AF" w:rsidRPr="00681886" w:rsidRDefault="008F19AF" w:rsidP="008F19AF">
      <w:pPr>
        <w:pStyle w:val="Achievement"/>
        <w:numPr>
          <w:ilvl w:val="0"/>
          <w:numId w:val="5"/>
        </w:numPr>
        <w:spacing w:after="0" w:line="220" w:lineRule="atLeast"/>
        <w:jc w:val="both"/>
        <w:rPr>
          <w:rFonts w:ascii="Cambria" w:hAnsi="Cambria" w:cs="Tahoma"/>
          <w:u w:val="single"/>
        </w:rPr>
      </w:pPr>
      <w:r w:rsidRPr="00681886">
        <w:rPr>
          <w:rFonts w:ascii="Cambria" w:hAnsi="Cambria" w:cs="Tahoma"/>
        </w:rPr>
        <w:t>Discussions with other team members to resolve integration issues.</w:t>
      </w:r>
    </w:p>
    <w:p w:rsidR="008F19AF" w:rsidRPr="00681886" w:rsidRDefault="008F19AF" w:rsidP="008F19AF">
      <w:pPr>
        <w:pStyle w:val="Achievement"/>
        <w:numPr>
          <w:ilvl w:val="0"/>
          <w:numId w:val="5"/>
        </w:numPr>
        <w:spacing w:after="0" w:line="220" w:lineRule="atLeast"/>
        <w:jc w:val="both"/>
        <w:rPr>
          <w:rFonts w:ascii="Cambria" w:hAnsi="Cambria" w:cs="Tahoma"/>
          <w:u w:val="single"/>
        </w:rPr>
      </w:pPr>
      <w:r w:rsidRPr="00681886">
        <w:rPr>
          <w:rFonts w:ascii="Cambria" w:hAnsi="Cambria" w:cs="Tahoma"/>
        </w:rPr>
        <w:t xml:space="preserve">Customized the system to resolve the issues and testing. </w:t>
      </w:r>
    </w:p>
    <w:p w:rsidR="008F19AF" w:rsidRPr="009857B5" w:rsidRDefault="008F19AF" w:rsidP="008F19AF">
      <w:pPr>
        <w:pStyle w:val="Achievement"/>
        <w:numPr>
          <w:ilvl w:val="0"/>
          <w:numId w:val="5"/>
        </w:numPr>
        <w:spacing w:after="0" w:line="220" w:lineRule="atLeast"/>
        <w:jc w:val="both"/>
        <w:rPr>
          <w:rFonts w:ascii="Cambria" w:hAnsi="Cambria" w:cs="Tahoma"/>
          <w:u w:val="single"/>
        </w:rPr>
      </w:pPr>
      <w:r w:rsidRPr="009857B5">
        <w:rPr>
          <w:rFonts w:ascii="Cambria" w:hAnsi="Cambria" w:cs="Tahoma"/>
        </w:rPr>
        <w:t>Training to end users in case of any new business functionality.</w:t>
      </w:r>
    </w:p>
    <w:p w:rsidR="008F19AF" w:rsidRDefault="008F19AF" w:rsidP="008F19AF">
      <w:pPr>
        <w:pStyle w:val="Achievement"/>
        <w:numPr>
          <w:ilvl w:val="0"/>
          <w:numId w:val="5"/>
        </w:numPr>
        <w:spacing w:after="0" w:line="220" w:lineRule="atLeast"/>
        <w:jc w:val="both"/>
        <w:rPr>
          <w:rFonts w:ascii="Cambria" w:hAnsi="Cambria" w:cs="Arial"/>
          <w:position w:val="6"/>
        </w:rPr>
      </w:pPr>
      <w:r w:rsidRPr="009857B5">
        <w:rPr>
          <w:rFonts w:ascii="Cambria" w:hAnsi="Cambria" w:cs="Arial"/>
          <w:position w:val="6"/>
        </w:rPr>
        <w:t xml:space="preserve">Ensuring End User </w:t>
      </w:r>
      <w:r w:rsidR="007672EC" w:rsidRPr="009857B5">
        <w:rPr>
          <w:rFonts w:ascii="Cambria" w:hAnsi="Cambria" w:cs="Arial"/>
          <w:position w:val="6"/>
        </w:rPr>
        <w:t>Utilization</w:t>
      </w:r>
      <w:r w:rsidRPr="009857B5">
        <w:rPr>
          <w:rFonts w:ascii="Cambria" w:hAnsi="Cambria" w:cs="Arial"/>
          <w:position w:val="6"/>
        </w:rPr>
        <w:t xml:space="preserve"> of configured system.</w:t>
      </w:r>
    </w:p>
    <w:p w:rsidR="002D06D1" w:rsidRDefault="002D06D1" w:rsidP="002D06D1">
      <w:pPr>
        <w:pStyle w:val="BodyText"/>
        <w:spacing w:after="0"/>
        <w:jc w:val="both"/>
        <w:rPr>
          <w:rFonts w:ascii="Cambria" w:hAnsi="Cambria"/>
          <w:b/>
          <w:sz w:val="18"/>
          <w:szCs w:val="22"/>
        </w:rPr>
      </w:pPr>
    </w:p>
    <w:p w:rsidR="006D1418" w:rsidRDefault="006D1418" w:rsidP="002D06D1">
      <w:pPr>
        <w:pStyle w:val="BodyText"/>
        <w:spacing w:after="0"/>
        <w:jc w:val="both"/>
        <w:rPr>
          <w:rFonts w:ascii="Cambria" w:hAnsi="Cambria"/>
          <w:b/>
          <w:sz w:val="18"/>
          <w:szCs w:val="22"/>
        </w:rPr>
      </w:pPr>
    </w:p>
    <w:p w:rsidR="006D1418" w:rsidRDefault="006D1418" w:rsidP="002D06D1">
      <w:pPr>
        <w:pStyle w:val="BodyText"/>
        <w:spacing w:after="0"/>
        <w:jc w:val="both"/>
        <w:rPr>
          <w:rFonts w:ascii="Cambria" w:hAnsi="Cambria"/>
          <w:b/>
          <w:sz w:val="18"/>
          <w:szCs w:val="22"/>
        </w:rPr>
      </w:pPr>
    </w:p>
    <w:p w:rsidR="006D1418" w:rsidRDefault="006D1418" w:rsidP="002D06D1">
      <w:pPr>
        <w:pStyle w:val="BodyText"/>
        <w:spacing w:after="0"/>
        <w:jc w:val="both"/>
        <w:rPr>
          <w:rFonts w:ascii="Cambria" w:hAnsi="Cambria"/>
          <w:b/>
          <w:sz w:val="18"/>
          <w:szCs w:val="22"/>
        </w:rPr>
      </w:pPr>
    </w:p>
    <w:p w:rsidR="006D1418" w:rsidRDefault="006D1418" w:rsidP="002D06D1">
      <w:pPr>
        <w:pStyle w:val="BodyText"/>
        <w:spacing w:after="0"/>
        <w:jc w:val="both"/>
        <w:rPr>
          <w:rFonts w:ascii="Cambria" w:hAnsi="Cambria"/>
          <w:b/>
          <w:sz w:val="18"/>
          <w:szCs w:val="22"/>
        </w:rPr>
      </w:pPr>
    </w:p>
    <w:p w:rsidR="006D1418" w:rsidRDefault="006D1418" w:rsidP="002D06D1">
      <w:pPr>
        <w:pStyle w:val="BodyText"/>
        <w:spacing w:after="0"/>
        <w:jc w:val="both"/>
        <w:rPr>
          <w:rFonts w:ascii="Cambria" w:hAnsi="Cambria"/>
          <w:b/>
          <w:sz w:val="18"/>
          <w:szCs w:val="22"/>
        </w:rPr>
      </w:pPr>
    </w:p>
    <w:p w:rsidR="006D1418" w:rsidRDefault="006D1418" w:rsidP="002D06D1">
      <w:pPr>
        <w:pStyle w:val="BodyText"/>
        <w:spacing w:after="0"/>
        <w:jc w:val="both"/>
        <w:rPr>
          <w:rFonts w:ascii="Cambria" w:hAnsi="Cambria"/>
          <w:b/>
          <w:sz w:val="18"/>
          <w:szCs w:val="22"/>
        </w:rPr>
      </w:pPr>
    </w:p>
    <w:p w:rsidR="00115FA6" w:rsidRPr="002040E0" w:rsidRDefault="00115FA6" w:rsidP="002D06D1">
      <w:pPr>
        <w:pStyle w:val="BodyText"/>
        <w:spacing w:after="0"/>
        <w:jc w:val="both"/>
        <w:rPr>
          <w:rFonts w:ascii="Cambria" w:hAnsi="Cambria"/>
          <w:b/>
          <w:sz w:val="18"/>
          <w:szCs w:val="22"/>
        </w:rPr>
      </w:pPr>
    </w:p>
    <w:p w:rsidR="00115FA6" w:rsidRPr="000C5FE0" w:rsidRDefault="00115FA6" w:rsidP="00115FA6">
      <w:pPr>
        <w:pBdr>
          <w:top w:val="double" w:sz="4" w:space="1" w:color="auto"/>
          <w:bottom w:val="double" w:sz="4" w:space="1" w:color="auto"/>
        </w:pBdr>
        <w:jc w:val="both"/>
        <w:rPr>
          <w:rFonts w:asciiTheme="majorHAnsi" w:hAnsiTheme="majorHAnsi"/>
          <w:b/>
          <w:sz w:val="24"/>
          <w:szCs w:val="24"/>
        </w:rPr>
      </w:pPr>
      <w:r w:rsidRPr="000C5FE0">
        <w:rPr>
          <w:rFonts w:asciiTheme="majorHAnsi" w:hAnsiTheme="majorHAnsi"/>
          <w:b/>
          <w:sz w:val="24"/>
          <w:szCs w:val="24"/>
        </w:rPr>
        <w:t xml:space="preserve">Professional Experience in CA Audit Firm [ </w:t>
      </w:r>
      <w:r w:rsidR="004D0886" w:rsidRPr="000C5FE0">
        <w:rPr>
          <w:rFonts w:asciiTheme="majorHAnsi" w:hAnsiTheme="majorHAnsi"/>
          <w:b/>
          <w:sz w:val="24"/>
          <w:szCs w:val="24"/>
        </w:rPr>
        <w:t>9</w:t>
      </w:r>
      <w:r w:rsidR="004D0886" w:rsidRPr="000C5FE0">
        <w:rPr>
          <w:rFonts w:asciiTheme="majorHAnsi" w:hAnsiTheme="majorHAnsi"/>
          <w:b/>
          <w:sz w:val="24"/>
          <w:szCs w:val="24"/>
          <w:vertAlign w:val="superscript"/>
        </w:rPr>
        <w:t>th</w:t>
      </w:r>
      <w:r w:rsidR="004D0886" w:rsidRPr="000C5FE0">
        <w:rPr>
          <w:rFonts w:asciiTheme="majorHAnsi" w:hAnsiTheme="majorHAnsi"/>
          <w:b/>
          <w:sz w:val="24"/>
          <w:szCs w:val="24"/>
        </w:rPr>
        <w:t xml:space="preserve"> Sep, 2008 –</w:t>
      </w:r>
      <w:r w:rsidR="003606E7" w:rsidRPr="000C5FE0">
        <w:rPr>
          <w:rFonts w:asciiTheme="majorHAnsi" w:hAnsiTheme="majorHAnsi"/>
          <w:b/>
          <w:sz w:val="24"/>
          <w:szCs w:val="24"/>
        </w:rPr>
        <w:t xml:space="preserve"> </w:t>
      </w:r>
      <w:r w:rsidR="004D0886" w:rsidRPr="000C5FE0">
        <w:rPr>
          <w:rFonts w:asciiTheme="majorHAnsi" w:hAnsiTheme="majorHAnsi"/>
          <w:b/>
          <w:sz w:val="24"/>
          <w:szCs w:val="24"/>
        </w:rPr>
        <w:t xml:space="preserve"> 8</w:t>
      </w:r>
      <w:r w:rsidR="004D0886" w:rsidRPr="000C5FE0">
        <w:rPr>
          <w:rFonts w:asciiTheme="majorHAnsi" w:hAnsiTheme="majorHAnsi"/>
          <w:b/>
          <w:sz w:val="24"/>
          <w:szCs w:val="24"/>
          <w:vertAlign w:val="superscript"/>
        </w:rPr>
        <w:t>th</w:t>
      </w:r>
      <w:r w:rsidR="004D0886" w:rsidRPr="000C5FE0">
        <w:rPr>
          <w:rFonts w:asciiTheme="majorHAnsi" w:hAnsiTheme="majorHAnsi"/>
          <w:b/>
          <w:sz w:val="24"/>
          <w:szCs w:val="24"/>
        </w:rPr>
        <w:t xml:space="preserve"> March, 2012]</w:t>
      </w:r>
    </w:p>
    <w:p w:rsidR="004D0886" w:rsidRPr="00807645" w:rsidRDefault="004D0886" w:rsidP="004D0886">
      <w:pPr>
        <w:pStyle w:val="ListParagraph"/>
        <w:rPr>
          <w:rFonts w:ascii="Verdana" w:hAnsi="Verdana"/>
          <w:sz w:val="22"/>
          <w:szCs w:val="22"/>
        </w:rPr>
      </w:pPr>
    </w:p>
    <w:p w:rsidR="004D0886" w:rsidRPr="004D0886" w:rsidRDefault="004D0886" w:rsidP="004D0886">
      <w:pPr>
        <w:pStyle w:val="ListParagraph"/>
        <w:numPr>
          <w:ilvl w:val="0"/>
          <w:numId w:val="11"/>
        </w:numPr>
        <w:rPr>
          <w:rFonts w:asciiTheme="majorHAnsi" w:hAnsiTheme="majorHAnsi"/>
          <w:sz w:val="22"/>
          <w:szCs w:val="22"/>
        </w:rPr>
      </w:pPr>
      <w:r w:rsidRPr="004D0886">
        <w:rPr>
          <w:rFonts w:asciiTheme="majorHAnsi" w:hAnsiTheme="majorHAnsi"/>
          <w:b/>
          <w:sz w:val="22"/>
          <w:szCs w:val="22"/>
        </w:rPr>
        <w:t xml:space="preserve">3 and ½ </w:t>
      </w:r>
      <w:r w:rsidRPr="004D0886">
        <w:rPr>
          <w:rFonts w:asciiTheme="majorHAnsi" w:hAnsiTheme="majorHAnsi"/>
          <w:sz w:val="22"/>
          <w:szCs w:val="22"/>
        </w:rPr>
        <w:t xml:space="preserve">years of fulltime </w:t>
      </w:r>
      <w:r w:rsidR="00D250E9">
        <w:rPr>
          <w:rFonts w:asciiTheme="majorHAnsi" w:hAnsiTheme="majorHAnsi"/>
          <w:b/>
          <w:sz w:val="22"/>
          <w:szCs w:val="22"/>
        </w:rPr>
        <w:t>Article</w:t>
      </w:r>
      <w:r w:rsidRPr="004D0886">
        <w:rPr>
          <w:rFonts w:asciiTheme="majorHAnsi" w:hAnsiTheme="majorHAnsi"/>
          <w:b/>
          <w:sz w:val="22"/>
          <w:szCs w:val="22"/>
        </w:rPr>
        <w:t>ship Training</w:t>
      </w:r>
      <w:r w:rsidR="00790581">
        <w:rPr>
          <w:rFonts w:asciiTheme="majorHAnsi" w:hAnsiTheme="majorHAnsi"/>
          <w:sz w:val="22"/>
          <w:szCs w:val="22"/>
        </w:rPr>
        <w:t xml:space="preserve"> </w:t>
      </w:r>
      <w:r w:rsidRPr="004D0886">
        <w:rPr>
          <w:rFonts w:asciiTheme="majorHAnsi" w:hAnsiTheme="majorHAnsi"/>
          <w:sz w:val="22"/>
          <w:szCs w:val="22"/>
        </w:rPr>
        <w:t xml:space="preserve"> </w:t>
      </w:r>
      <w:r w:rsidR="0067218C">
        <w:rPr>
          <w:rFonts w:asciiTheme="majorHAnsi" w:hAnsiTheme="majorHAnsi"/>
          <w:sz w:val="22"/>
          <w:szCs w:val="22"/>
        </w:rPr>
        <w:t xml:space="preserve">as per the </w:t>
      </w:r>
      <w:r w:rsidR="0067218C" w:rsidRPr="0067218C">
        <w:rPr>
          <w:rFonts w:asciiTheme="majorHAnsi" w:hAnsiTheme="majorHAnsi"/>
          <w:b/>
          <w:sz w:val="22"/>
          <w:szCs w:val="22"/>
        </w:rPr>
        <w:t>I</w:t>
      </w:r>
      <w:r w:rsidR="0067218C">
        <w:rPr>
          <w:rFonts w:asciiTheme="majorHAnsi" w:hAnsiTheme="majorHAnsi"/>
          <w:sz w:val="22"/>
          <w:szCs w:val="22"/>
        </w:rPr>
        <w:t xml:space="preserve">nstitute of </w:t>
      </w:r>
      <w:r w:rsidR="0067218C" w:rsidRPr="0067218C">
        <w:rPr>
          <w:rFonts w:asciiTheme="majorHAnsi" w:hAnsiTheme="majorHAnsi"/>
          <w:b/>
          <w:sz w:val="22"/>
          <w:szCs w:val="22"/>
        </w:rPr>
        <w:t>C</w:t>
      </w:r>
      <w:r w:rsidR="0067218C">
        <w:rPr>
          <w:rFonts w:asciiTheme="majorHAnsi" w:hAnsiTheme="majorHAnsi"/>
          <w:sz w:val="22"/>
          <w:szCs w:val="22"/>
        </w:rPr>
        <w:t xml:space="preserve">hartered </w:t>
      </w:r>
      <w:r w:rsidR="0067218C" w:rsidRPr="0067218C">
        <w:rPr>
          <w:rFonts w:asciiTheme="majorHAnsi" w:hAnsiTheme="majorHAnsi"/>
          <w:b/>
          <w:sz w:val="22"/>
          <w:szCs w:val="22"/>
        </w:rPr>
        <w:t>A</w:t>
      </w:r>
      <w:r w:rsidR="0067218C">
        <w:rPr>
          <w:rFonts w:asciiTheme="majorHAnsi" w:hAnsiTheme="majorHAnsi"/>
          <w:sz w:val="22"/>
          <w:szCs w:val="22"/>
        </w:rPr>
        <w:t xml:space="preserve">ccountants of </w:t>
      </w:r>
      <w:r w:rsidR="0067218C" w:rsidRPr="0067218C">
        <w:rPr>
          <w:rFonts w:asciiTheme="majorHAnsi" w:hAnsiTheme="majorHAnsi"/>
          <w:b/>
          <w:sz w:val="22"/>
          <w:szCs w:val="22"/>
        </w:rPr>
        <w:t>I</w:t>
      </w:r>
      <w:r w:rsidR="0067218C">
        <w:rPr>
          <w:rFonts w:asciiTheme="majorHAnsi" w:hAnsiTheme="majorHAnsi"/>
          <w:sz w:val="22"/>
          <w:szCs w:val="22"/>
        </w:rPr>
        <w:t xml:space="preserve">ndia, under </w:t>
      </w:r>
      <w:r w:rsidRPr="004D0886">
        <w:rPr>
          <w:rFonts w:asciiTheme="majorHAnsi" w:hAnsiTheme="majorHAnsi"/>
          <w:b/>
          <w:sz w:val="22"/>
          <w:szCs w:val="22"/>
        </w:rPr>
        <w:t xml:space="preserve">M/s Chandi Prasad  &amp; CO </w:t>
      </w:r>
      <w:r w:rsidRPr="00790581">
        <w:rPr>
          <w:rFonts w:asciiTheme="majorHAnsi" w:hAnsiTheme="majorHAnsi"/>
          <w:b/>
          <w:sz w:val="22"/>
          <w:szCs w:val="22"/>
        </w:rPr>
        <w:t>C</w:t>
      </w:r>
      <w:r w:rsidRPr="004D0886">
        <w:rPr>
          <w:rFonts w:asciiTheme="majorHAnsi" w:hAnsiTheme="majorHAnsi"/>
          <w:sz w:val="22"/>
          <w:szCs w:val="22"/>
        </w:rPr>
        <w:t xml:space="preserve">hartered </w:t>
      </w:r>
      <w:r w:rsidRPr="00790581">
        <w:rPr>
          <w:rFonts w:asciiTheme="majorHAnsi" w:hAnsiTheme="majorHAnsi"/>
          <w:b/>
          <w:sz w:val="22"/>
          <w:szCs w:val="22"/>
        </w:rPr>
        <w:t>A</w:t>
      </w:r>
      <w:r w:rsidRPr="004D0886">
        <w:rPr>
          <w:rFonts w:asciiTheme="majorHAnsi" w:hAnsiTheme="majorHAnsi"/>
          <w:sz w:val="22"/>
          <w:szCs w:val="22"/>
        </w:rPr>
        <w:t>ccountants</w:t>
      </w:r>
      <w:r w:rsidR="00790581">
        <w:rPr>
          <w:rFonts w:asciiTheme="majorHAnsi" w:hAnsiTheme="majorHAnsi"/>
          <w:sz w:val="22"/>
          <w:szCs w:val="22"/>
        </w:rPr>
        <w:t xml:space="preserve">  </w:t>
      </w:r>
      <w:r w:rsidRPr="004D0886">
        <w:rPr>
          <w:rFonts w:asciiTheme="majorHAnsi" w:hAnsiTheme="majorHAnsi"/>
          <w:sz w:val="22"/>
          <w:szCs w:val="22"/>
        </w:rPr>
        <w:t xml:space="preserve">Guntur, Andhra Pradesh, India. </w:t>
      </w:r>
    </w:p>
    <w:p w:rsidR="004D0886" w:rsidRPr="004D0886" w:rsidRDefault="004D0886" w:rsidP="004D0886">
      <w:pPr>
        <w:pStyle w:val="ListParagraph"/>
        <w:numPr>
          <w:ilvl w:val="0"/>
          <w:numId w:val="11"/>
        </w:numPr>
        <w:rPr>
          <w:rFonts w:asciiTheme="majorHAnsi" w:hAnsiTheme="majorHAnsi"/>
          <w:sz w:val="22"/>
          <w:szCs w:val="22"/>
        </w:rPr>
      </w:pPr>
      <w:r w:rsidRPr="004D0886">
        <w:rPr>
          <w:rFonts w:asciiTheme="majorHAnsi" w:hAnsiTheme="majorHAnsi"/>
          <w:sz w:val="22"/>
          <w:szCs w:val="22"/>
        </w:rPr>
        <w:t>Preparation of Final Statements i.e. Balance Sheet, Profit &amp; Loss Account and</w:t>
      </w:r>
      <w:r w:rsidRPr="004D0886">
        <w:rPr>
          <w:rFonts w:asciiTheme="majorHAnsi" w:hAnsiTheme="majorHAnsi"/>
          <w:sz w:val="22"/>
          <w:szCs w:val="22"/>
        </w:rPr>
        <w:br/>
        <w:t>the accompanying Schedules.</w:t>
      </w:r>
    </w:p>
    <w:p w:rsidR="004D0886" w:rsidRPr="004D0886" w:rsidRDefault="004D0886" w:rsidP="004D0886">
      <w:pPr>
        <w:pStyle w:val="ListParagraph"/>
        <w:numPr>
          <w:ilvl w:val="0"/>
          <w:numId w:val="11"/>
        </w:numPr>
        <w:rPr>
          <w:rFonts w:asciiTheme="majorHAnsi" w:hAnsiTheme="majorHAnsi"/>
          <w:sz w:val="22"/>
          <w:szCs w:val="22"/>
        </w:rPr>
      </w:pPr>
      <w:r w:rsidRPr="004D0886">
        <w:rPr>
          <w:rFonts w:asciiTheme="majorHAnsi" w:hAnsiTheme="majorHAnsi"/>
          <w:sz w:val="22"/>
          <w:szCs w:val="22"/>
        </w:rPr>
        <w:lastRenderedPageBreak/>
        <w:t>Scrutiny of various ledgers i.e. Cash Book, Bank Book, Journal and BRS.</w:t>
      </w:r>
    </w:p>
    <w:p w:rsidR="004D0886" w:rsidRPr="004D0886" w:rsidRDefault="004D0886" w:rsidP="004D0886">
      <w:pPr>
        <w:pStyle w:val="ListParagraph"/>
        <w:numPr>
          <w:ilvl w:val="0"/>
          <w:numId w:val="11"/>
        </w:numPr>
        <w:rPr>
          <w:rFonts w:asciiTheme="majorHAnsi" w:hAnsiTheme="majorHAnsi"/>
          <w:sz w:val="22"/>
          <w:szCs w:val="22"/>
        </w:rPr>
      </w:pPr>
      <w:r w:rsidRPr="004D0886">
        <w:rPr>
          <w:rFonts w:asciiTheme="majorHAnsi" w:hAnsiTheme="majorHAnsi"/>
          <w:sz w:val="22"/>
          <w:szCs w:val="22"/>
        </w:rPr>
        <w:t>Cash and bank vouching, purchase and sales ledgers.</w:t>
      </w:r>
    </w:p>
    <w:p w:rsidR="004D0886" w:rsidRPr="004D0886" w:rsidRDefault="004D0886" w:rsidP="004D0886">
      <w:pPr>
        <w:pStyle w:val="ListParagraph"/>
        <w:numPr>
          <w:ilvl w:val="0"/>
          <w:numId w:val="11"/>
        </w:numPr>
        <w:rPr>
          <w:rFonts w:asciiTheme="majorHAnsi" w:hAnsiTheme="majorHAnsi"/>
          <w:sz w:val="22"/>
          <w:szCs w:val="22"/>
        </w:rPr>
      </w:pPr>
      <w:r w:rsidRPr="004D0886">
        <w:rPr>
          <w:rFonts w:asciiTheme="majorHAnsi" w:hAnsiTheme="majorHAnsi"/>
          <w:sz w:val="22"/>
          <w:szCs w:val="22"/>
        </w:rPr>
        <w:t>Checking of fixed Assets registers and depreciation there on.</w:t>
      </w:r>
    </w:p>
    <w:p w:rsidR="004D0886" w:rsidRPr="004D0886" w:rsidRDefault="004D0886" w:rsidP="004D0886">
      <w:pPr>
        <w:pStyle w:val="ListParagraph"/>
        <w:numPr>
          <w:ilvl w:val="0"/>
          <w:numId w:val="11"/>
        </w:numPr>
        <w:rPr>
          <w:rFonts w:asciiTheme="majorHAnsi" w:hAnsiTheme="majorHAnsi"/>
          <w:sz w:val="22"/>
          <w:szCs w:val="22"/>
        </w:rPr>
      </w:pPr>
      <w:r w:rsidRPr="004D0886">
        <w:rPr>
          <w:rFonts w:asciiTheme="majorHAnsi" w:hAnsiTheme="majorHAnsi"/>
          <w:sz w:val="22"/>
          <w:szCs w:val="22"/>
        </w:rPr>
        <w:t>Checking the applicability of the accounting standards and companies act</w:t>
      </w:r>
      <w:r w:rsidRPr="004D0886">
        <w:rPr>
          <w:rFonts w:asciiTheme="majorHAnsi" w:hAnsiTheme="majorHAnsi"/>
          <w:sz w:val="22"/>
          <w:szCs w:val="22"/>
        </w:rPr>
        <w:br/>
        <w:t>provisions.</w:t>
      </w:r>
    </w:p>
    <w:p w:rsidR="004D0886" w:rsidRPr="004D0886" w:rsidRDefault="004D0886" w:rsidP="004D0886">
      <w:pPr>
        <w:pStyle w:val="ListParagraph"/>
        <w:numPr>
          <w:ilvl w:val="0"/>
          <w:numId w:val="11"/>
        </w:numPr>
        <w:rPr>
          <w:rFonts w:asciiTheme="majorHAnsi" w:hAnsiTheme="majorHAnsi"/>
          <w:sz w:val="22"/>
          <w:szCs w:val="22"/>
        </w:rPr>
      </w:pPr>
      <w:r w:rsidRPr="004D0886">
        <w:rPr>
          <w:rFonts w:asciiTheme="majorHAnsi" w:hAnsiTheme="majorHAnsi"/>
          <w:sz w:val="22"/>
          <w:szCs w:val="22"/>
        </w:rPr>
        <w:t>Physical verification of cash, security items, stock and related records.</w:t>
      </w:r>
    </w:p>
    <w:p w:rsidR="004D0886" w:rsidRPr="004D0886" w:rsidRDefault="004D0886" w:rsidP="004D0886">
      <w:pPr>
        <w:pStyle w:val="ListParagraph"/>
        <w:numPr>
          <w:ilvl w:val="0"/>
          <w:numId w:val="11"/>
        </w:numPr>
        <w:rPr>
          <w:rFonts w:asciiTheme="majorHAnsi" w:hAnsiTheme="majorHAnsi"/>
          <w:sz w:val="22"/>
          <w:szCs w:val="22"/>
        </w:rPr>
      </w:pPr>
      <w:r w:rsidRPr="004D0886">
        <w:rPr>
          <w:rFonts w:asciiTheme="majorHAnsi" w:hAnsiTheme="majorHAnsi"/>
          <w:sz w:val="22"/>
          <w:szCs w:val="22"/>
        </w:rPr>
        <w:t xml:space="preserve">Making and filing of returns for Corporates, Trusts and Non-Corporate clients. </w:t>
      </w:r>
    </w:p>
    <w:p w:rsidR="004D0886" w:rsidRPr="004D0886" w:rsidRDefault="004D0886" w:rsidP="004D0886">
      <w:pPr>
        <w:pStyle w:val="ListParagraph"/>
        <w:numPr>
          <w:ilvl w:val="0"/>
          <w:numId w:val="11"/>
        </w:numPr>
        <w:rPr>
          <w:rFonts w:asciiTheme="majorHAnsi" w:hAnsiTheme="majorHAnsi"/>
          <w:sz w:val="22"/>
          <w:szCs w:val="22"/>
        </w:rPr>
      </w:pPr>
      <w:r w:rsidRPr="004D0886">
        <w:rPr>
          <w:rFonts w:asciiTheme="majorHAnsi" w:hAnsiTheme="majorHAnsi"/>
          <w:sz w:val="22"/>
          <w:szCs w:val="22"/>
        </w:rPr>
        <w:t>E-filing of Corporate returns.</w:t>
      </w:r>
    </w:p>
    <w:p w:rsidR="004D0886" w:rsidRPr="004D0886" w:rsidRDefault="004D0886" w:rsidP="004D0886">
      <w:pPr>
        <w:pStyle w:val="ListParagraph"/>
        <w:numPr>
          <w:ilvl w:val="0"/>
          <w:numId w:val="11"/>
        </w:numPr>
        <w:rPr>
          <w:rFonts w:asciiTheme="majorHAnsi" w:hAnsiTheme="majorHAnsi"/>
          <w:sz w:val="22"/>
          <w:szCs w:val="22"/>
        </w:rPr>
      </w:pPr>
      <w:r w:rsidRPr="004D0886">
        <w:rPr>
          <w:rFonts w:asciiTheme="majorHAnsi" w:hAnsiTheme="majorHAnsi"/>
          <w:sz w:val="22"/>
          <w:szCs w:val="22"/>
        </w:rPr>
        <w:t>Checking the Internal Control Procedures.</w:t>
      </w:r>
    </w:p>
    <w:p w:rsidR="004D0886" w:rsidRDefault="004D0886" w:rsidP="004D0886">
      <w:pPr>
        <w:pStyle w:val="ListParagraph"/>
        <w:numPr>
          <w:ilvl w:val="0"/>
          <w:numId w:val="11"/>
        </w:numPr>
        <w:rPr>
          <w:rFonts w:asciiTheme="majorHAnsi" w:hAnsiTheme="majorHAnsi"/>
          <w:sz w:val="22"/>
          <w:szCs w:val="22"/>
        </w:rPr>
      </w:pPr>
      <w:r w:rsidRPr="004D0886">
        <w:rPr>
          <w:rFonts w:asciiTheme="majorHAnsi" w:hAnsiTheme="majorHAnsi"/>
          <w:sz w:val="22"/>
          <w:szCs w:val="22"/>
        </w:rPr>
        <w:t>Responsibilities included Assisting, Coordinating and Execution of the various</w:t>
      </w:r>
      <w:r w:rsidRPr="004D0886">
        <w:rPr>
          <w:rFonts w:asciiTheme="majorHAnsi" w:hAnsiTheme="majorHAnsi"/>
          <w:sz w:val="22"/>
          <w:szCs w:val="22"/>
        </w:rPr>
        <w:br/>
        <w:t>assignments.</w:t>
      </w:r>
    </w:p>
    <w:p w:rsidR="004D0886" w:rsidRPr="00807645" w:rsidRDefault="004D0886" w:rsidP="004D0886"/>
    <w:p w:rsidR="007E62D6" w:rsidRPr="00E83A35" w:rsidRDefault="007E62D6" w:rsidP="00E83A35">
      <w:pPr>
        <w:jc w:val="both"/>
        <w:rPr>
          <w:rFonts w:ascii="Cambria" w:hAnsi="Cambria"/>
          <w:sz w:val="22"/>
          <w:szCs w:val="22"/>
        </w:rPr>
      </w:pPr>
    </w:p>
    <w:p w:rsidR="00E401C7" w:rsidRPr="002040E0" w:rsidRDefault="00E401C7" w:rsidP="00E401C7">
      <w:pPr>
        <w:jc w:val="both"/>
        <w:rPr>
          <w:rFonts w:ascii="Cambria" w:hAnsi="Cambria"/>
          <w:sz w:val="18"/>
          <w:szCs w:val="22"/>
        </w:rPr>
      </w:pPr>
    </w:p>
    <w:p w:rsidR="009670CF" w:rsidRPr="000C5FE0" w:rsidRDefault="009670CF" w:rsidP="009670CF">
      <w:pPr>
        <w:pBdr>
          <w:top w:val="double" w:sz="4" w:space="1" w:color="auto"/>
          <w:bottom w:val="double" w:sz="4" w:space="1" w:color="auto"/>
        </w:pBdr>
        <w:jc w:val="both"/>
        <w:rPr>
          <w:rFonts w:ascii="Cambria" w:hAnsi="Cambria"/>
          <w:b/>
          <w:sz w:val="24"/>
          <w:szCs w:val="24"/>
        </w:rPr>
      </w:pPr>
      <w:r w:rsidRPr="000C5FE0">
        <w:rPr>
          <w:rFonts w:ascii="Cambria" w:hAnsi="Cambria"/>
          <w:b/>
          <w:sz w:val="24"/>
          <w:szCs w:val="24"/>
        </w:rPr>
        <w:t>Technical skills</w:t>
      </w:r>
    </w:p>
    <w:p w:rsidR="009670CF" w:rsidRPr="00B41121" w:rsidRDefault="009670CF" w:rsidP="00B41121">
      <w:pPr>
        <w:pStyle w:val="ListParagraph"/>
        <w:numPr>
          <w:ilvl w:val="0"/>
          <w:numId w:val="20"/>
        </w:numPr>
        <w:tabs>
          <w:tab w:val="left" w:pos="90"/>
          <w:tab w:val="left" w:pos="180"/>
        </w:tabs>
        <w:rPr>
          <w:rFonts w:asciiTheme="majorHAnsi" w:hAnsiTheme="majorHAnsi"/>
          <w:sz w:val="22"/>
          <w:szCs w:val="22"/>
        </w:rPr>
      </w:pPr>
      <w:r w:rsidRPr="00B41121">
        <w:rPr>
          <w:rFonts w:asciiTheme="majorHAnsi" w:hAnsiTheme="majorHAnsi"/>
          <w:sz w:val="22"/>
          <w:szCs w:val="22"/>
        </w:rPr>
        <w:t xml:space="preserve">Completed 100 hrs. </w:t>
      </w:r>
      <w:r w:rsidRPr="00B41121">
        <w:rPr>
          <w:rFonts w:asciiTheme="majorHAnsi" w:hAnsiTheme="majorHAnsi"/>
          <w:b/>
          <w:sz w:val="22"/>
          <w:szCs w:val="22"/>
        </w:rPr>
        <w:t>ITT</w:t>
      </w:r>
      <w:r w:rsidRPr="00B41121">
        <w:rPr>
          <w:rFonts w:asciiTheme="majorHAnsi" w:hAnsiTheme="majorHAnsi"/>
          <w:sz w:val="22"/>
          <w:szCs w:val="22"/>
        </w:rPr>
        <w:t xml:space="preserve"> program from The </w:t>
      </w:r>
      <w:r w:rsidRPr="00B41121">
        <w:rPr>
          <w:rFonts w:asciiTheme="majorHAnsi" w:hAnsiTheme="majorHAnsi"/>
          <w:b/>
          <w:sz w:val="22"/>
          <w:szCs w:val="22"/>
        </w:rPr>
        <w:t>I</w:t>
      </w:r>
      <w:r w:rsidRPr="00B41121">
        <w:rPr>
          <w:rFonts w:asciiTheme="majorHAnsi" w:hAnsiTheme="majorHAnsi"/>
          <w:sz w:val="22"/>
          <w:szCs w:val="22"/>
        </w:rPr>
        <w:t xml:space="preserve">nstitute of </w:t>
      </w:r>
      <w:r w:rsidRPr="00B41121">
        <w:rPr>
          <w:rFonts w:asciiTheme="majorHAnsi" w:hAnsiTheme="majorHAnsi"/>
          <w:b/>
          <w:sz w:val="22"/>
          <w:szCs w:val="22"/>
        </w:rPr>
        <w:t>C</w:t>
      </w:r>
      <w:r w:rsidRPr="00B41121">
        <w:rPr>
          <w:rFonts w:asciiTheme="majorHAnsi" w:hAnsiTheme="majorHAnsi"/>
          <w:sz w:val="22"/>
          <w:szCs w:val="22"/>
        </w:rPr>
        <w:t xml:space="preserve">hartered </w:t>
      </w:r>
      <w:r w:rsidRPr="00B41121">
        <w:rPr>
          <w:rFonts w:asciiTheme="majorHAnsi" w:hAnsiTheme="majorHAnsi"/>
          <w:b/>
          <w:sz w:val="22"/>
          <w:szCs w:val="22"/>
        </w:rPr>
        <w:t>A</w:t>
      </w:r>
      <w:r w:rsidRPr="00B41121">
        <w:rPr>
          <w:rFonts w:asciiTheme="majorHAnsi" w:hAnsiTheme="majorHAnsi"/>
          <w:sz w:val="22"/>
          <w:szCs w:val="22"/>
        </w:rPr>
        <w:t xml:space="preserve">ccountants of </w:t>
      </w:r>
      <w:r w:rsidRPr="00B41121">
        <w:rPr>
          <w:rFonts w:asciiTheme="majorHAnsi" w:hAnsiTheme="majorHAnsi"/>
          <w:b/>
          <w:sz w:val="22"/>
          <w:szCs w:val="22"/>
        </w:rPr>
        <w:t>I</w:t>
      </w:r>
      <w:r w:rsidRPr="00B41121">
        <w:rPr>
          <w:rFonts w:asciiTheme="majorHAnsi" w:hAnsiTheme="majorHAnsi"/>
          <w:sz w:val="22"/>
          <w:szCs w:val="22"/>
        </w:rPr>
        <w:t>ndia.</w:t>
      </w:r>
    </w:p>
    <w:p w:rsidR="009670CF" w:rsidRPr="00B41121" w:rsidRDefault="009670CF" w:rsidP="00B41121">
      <w:pPr>
        <w:pStyle w:val="ListParagraph"/>
        <w:numPr>
          <w:ilvl w:val="0"/>
          <w:numId w:val="20"/>
        </w:numPr>
        <w:rPr>
          <w:rFonts w:asciiTheme="majorHAnsi" w:hAnsiTheme="majorHAnsi"/>
          <w:sz w:val="22"/>
          <w:szCs w:val="22"/>
        </w:rPr>
      </w:pPr>
      <w:r w:rsidRPr="00B41121">
        <w:rPr>
          <w:rFonts w:asciiTheme="majorHAnsi" w:hAnsiTheme="majorHAnsi"/>
          <w:b/>
          <w:sz w:val="22"/>
          <w:szCs w:val="22"/>
        </w:rPr>
        <w:t>T</w:t>
      </w:r>
      <w:r w:rsidRPr="00B41121">
        <w:rPr>
          <w:rFonts w:asciiTheme="majorHAnsi" w:hAnsiTheme="majorHAnsi"/>
          <w:sz w:val="22"/>
          <w:szCs w:val="22"/>
        </w:rPr>
        <w:t xml:space="preserve">ypewriting  </w:t>
      </w:r>
      <w:r w:rsidRPr="00B41121">
        <w:rPr>
          <w:rFonts w:asciiTheme="majorHAnsi" w:hAnsiTheme="majorHAnsi"/>
          <w:b/>
          <w:sz w:val="22"/>
          <w:szCs w:val="22"/>
        </w:rPr>
        <w:t>E</w:t>
      </w:r>
      <w:r w:rsidRPr="00B41121">
        <w:rPr>
          <w:rFonts w:asciiTheme="majorHAnsi" w:hAnsiTheme="majorHAnsi"/>
          <w:sz w:val="22"/>
          <w:szCs w:val="22"/>
        </w:rPr>
        <w:t xml:space="preserve">nglish </w:t>
      </w:r>
      <w:r w:rsidRPr="00B41121">
        <w:rPr>
          <w:rFonts w:asciiTheme="majorHAnsi" w:hAnsiTheme="majorHAnsi"/>
          <w:b/>
          <w:sz w:val="22"/>
          <w:szCs w:val="22"/>
        </w:rPr>
        <w:t>L</w:t>
      </w:r>
      <w:r w:rsidRPr="00B41121">
        <w:rPr>
          <w:rFonts w:asciiTheme="majorHAnsi" w:hAnsiTheme="majorHAnsi"/>
          <w:sz w:val="22"/>
          <w:szCs w:val="22"/>
        </w:rPr>
        <w:t>ower (30 WPM)  Govt Certificate.</w:t>
      </w:r>
    </w:p>
    <w:p w:rsidR="009670CF" w:rsidRDefault="009670CF" w:rsidP="009670CF">
      <w:pPr>
        <w:pStyle w:val="BodyText"/>
        <w:spacing w:after="0"/>
        <w:jc w:val="both"/>
        <w:rPr>
          <w:rFonts w:ascii="Cambria" w:eastAsia="Batang" w:hAnsi="Cambria" w:cs="Calibri"/>
          <w:sz w:val="22"/>
          <w:szCs w:val="22"/>
        </w:rPr>
      </w:pPr>
    </w:p>
    <w:p w:rsidR="00467F5C" w:rsidRDefault="00467F5C" w:rsidP="009670CF">
      <w:pPr>
        <w:pStyle w:val="BodyText"/>
        <w:spacing w:after="0"/>
        <w:jc w:val="both"/>
        <w:rPr>
          <w:rFonts w:ascii="Cambria" w:eastAsia="Batang" w:hAnsi="Cambria" w:cs="Calibri"/>
          <w:sz w:val="22"/>
          <w:szCs w:val="22"/>
        </w:rPr>
      </w:pPr>
    </w:p>
    <w:p w:rsidR="00467F5C" w:rsidRPr="00E83A35" w:rsidRDefault="00304B80" w:rsidP="00467F5C">
      <w:pPr>
        <w:jc w:val="both"/>
        <w:rPr>
          <w:rFonts w:ascii="Cambria" w:hAnsi="Cambria"/>
          <w:sz w:val="22"/>
          <w:szCs w:val="22"/>
        </w:rPr>
      </w:pPr>
      <w:r>
        <w:rPr>
          <w:rFonts w:ascii="Cambria" w:eastAsia="Batang" w:hAnsi="Cambria" w:cs="Calibri"/>
          <w:sz w:val="22"/>
          <w:szCs w:val="22"/>
        </w:rPr>
        <w:tab/>
      </w:r>
    </w:p>
    <w:p w:rsidR="00467F5C" w:rsidRPr="002040E0" w:rsidRDefault="00467F5C" w:rsidP="00467F5C">
      <w:pPr>
        <w:jc w:val="both"/>
        <w:rPr>
          <w:rFonts w:ascii="Cambria" w:hAnsi="Cambria"/>
          <w:sz w:val="18"/>
          <w:szCs w:val="22"/>
        </w:rPr>
      </w:pPr>
    </w:p>
    <w:p w:rsidR="00467F5C" w:rsidRPr="000C5FE0" w:rsidRDefault="00467F5C" w:rsidP="00467F5C">
      <w:pPr>
        <w:pBdr>
          <w:top w:val="double" w:sz="4" w:space="1" w:color="auto"/>
          <w:bottom w:val="double" w:sz="4" w:space="1" w:color="auto"/>
        </w:pBdr>
        <w:jc w:val="both"/>
        <w:rPr>
          <w:rFonts w:ascii="Cambria" w:hAnsi="Cambria"/>
          <w:b/>
          <w:sz w:val="24"/>
          <w:szCs w:val="24"/>
        </w:rPr>
      </w:pPr>
      <w:r w:rsidRPr="000C5FE0">
        <w:rPr>
          <w:rFonts w:ascii="Cambria" w:hAnsi="Cambria"/>
          <w:b/>
          <w:sz w:val="24"/>
          <w:szCs w:val="24"/>
        </w:rPr>
        <w:t>Trainings</w:t>
      </w:r>
    </w:p>
    <w:p w:rsidR="00467F5C" w:rsidRDefault="00304B80" w:rsidP="00304B80">
      <w:pPr>
        <w:pStyle w:val="BodyText"/>
        <w:spacing w:after="0"/>
        <w:jc w:val="both"/>
        <w:rPr>
          <w:rFonts w:ascii="Cambria" w:eastAsia="Batang" w:hAnsi="Cambria" w:cs="Calibri"/>
          <w:sz w:val="22"/>
          <w:szCs w:val="22"/>
        </w:rPr>
      </w:pPr>
      <w:r>
        <w:rPr>
          <w:rFonts w:ascii="Cambria" w:eastAsia="Batang" w:hAnsi="Cambria" w:cs="Calibri"/>
          <w:sz w:val="22"/>
          <w:szCs w:val="22"/>
        </w:rPr>
        <w:tab/>
      </w:r>
      <w:r>
        <w:rPr>
          <w:rFonts w:ascii="Cambria" w:eastAsia="Batang" w:hAnsi="Cambria" w:cs="Calibri"/>
          <w:sz w:val="22"/>
          <w:szCs w:val="22"/>
        </w:rPr>
        <w:tab/>
      </w:r>
    </w:p>
    <w:p w:rsidR="00DE3442" w:rsidRPr="00F42CC9" w:rsidRDefault="00467F5C" w:rsidP="00467F5C">
      <w:pPr>
        <w:pStyle w:val="BodyText"/>
        <w:numPr>
          <w:ilvl w:val="0"/>
          <w:numId w:val="13"/>
        </w:numPr>
        <w:spacing w:after="0"/>
        <w:jc w:val="both"/>
        <w:rPr>
          <w:rFonts w:ascii="Cambria" w:eastAsia="Batang" w:hAnsi="Cambria" w:cs="Calibri"/>
          <w:color w:val="FF0000"/>
          <w:sz w:val="22"/>
          <w:szCs w:val="22"/>
        </w:rPr>
      </w:pPr>
      <w:r>
        <w:rPr>
          <w:rFonts w:ascii="Cambria" w:eastAsia="Batang" w:hAnsi="Cambria" w:cs="Calibri"/>
          <w:color w:val="000000" w:themeColor="text1"/>
          <w:sz w:val="22"/>
          <w:szCs w:val="22"/>
        </w:rPr>
        <w:t xml:space="preserve">Attended training in advance topics of FI/CO in </w:t>
      </w:r>
      <w:r w:rsidR="00F42CC9">
        <w:rPr>
          <w:rFonts w:ascii="Cambria" w:eastAsia="Batang" w:hAnsi="Cambria" w:cs="Calibri"/>
          <w:color w:val="000000" w:themeColor="text1"/>
          <w:sz w:val="22"/>
          <w:szCs w:val="22"/>
        </w:rPr>
        <w:t>TCS.</w:t>
      </w:r>
    </w:p>
    <w:p w:rsidR="00F42CC9" w:rsidRPr="00F42CC9" w:rsidRDefault="00F42CC9" w:rsidP="00467F5C">
      <w:pPr>
        <w:pStyle w:val="BodyText"/>
        <w:numPr>
          <w:ilvl w:val="0"/>
          <w:numId w:val="13"/>
        </w:numPr>
        <w:spacing w:after="0"/>
        <w:jc w:val="both"/>
        <w:rPr>
          <w:rFonts w:ascii="Cambria" w:eastAsia="Batang" w:hAnsi="Cambria" w:cs="Calibri"/>
          <w:color w:val="FF0000"/>
          <w:sz w:val="22"/>
          <w:szCs w:val="22"/>
        </w:rPr>
      </w:pPr>
      <w:r>
        <w:rPr>
          <w:rFonts w:ascii="Cambria" w:eastAsia="Batang" w:hAnsi="Cambria" w:cs="Calibri"/>
          <w:color w:val="000000" w:themeColor="text1"/>
          <w:sz w:val="22"/>
          <w:szCs w:val="22"/>
        </w:rPr>
        <w:t>Attended workshops on integration process in TCS.</w:t>
      </w:r>
    </w:p>
    <w:p w:rsidR="00F42CC9" w:rsidRPr="00392886" w:rsidRDefault="00F42CC9" w:rsidP="00467F5C">
      <w:pPr>
        <w:pStyle w:val="BodyText"/>
        <w:numPr>
          <w:ilvl w:val="0"/>
          <w:numId w:val="13"/>
        </w:numPr>
        <w:spacing w:after="0"/>
        <w:jc w:val="both"/>
        <w:rPr>
          <w:rFonts w:ascii="Cambria" w:eastAsia="Batang" w:hAnsi="Cambria" w:cs="Calibri"/>
          <w:color w:val="FF0000"/>
          <w:sz w:val="22"/>
          <w:szCs w:val="22"/>
        </w:rPr>
      </w:pPr>
      <w:r>
        <w:rPr>
          <w:rFonts w:ascii="Cambria" w:eastAsia="Batang" w:hAnsi="Cambria" w:cs="Calibri"/>
          <w:color w:val="000000" w:themeColor="text1"/>
          <w:sz w:val="22"/>
          <w:szCs w:val="22"/>
        </w:rPr>
        <w:t>Attended consulting skill training in TCS.</w:t>
      </w:r>
    </w:p>
    <w:p w:rsidR="00F42CC9" w:rsidRDefault="00F42CC9" w:rsidP="005F6853">
      <w:pPr>
        <w:pStyle w:val="BodyText"/>
        <w:spacing w:after="0"/>
        <w:ind w:left="810"/>
        <w:jc w:val="both"/>
        <w:rPr>
          <w:rFonts w:ascii="Cambria" w:eastAsia="Batang" w:hAnsi="Cambria" w:cs="Calibri"/>
          <w:color w:val="FF0000"/>
          <w:sz w:val="22"/>
          <w:szCs w:val="22"/>
        </w:rPr>
      </w:pPr>
    </w:p>
    <w:p w:rsidR="005F6853" w:rsidRPr="005F6853" w:rsidRDefault="005F6853" w:rsidP="005F6853">
      <w:pPr>
        <w:pStyle w:val="BodyText"/>
        <w:spacing w:after="0"/>
        <w:ind w:left="810"/>
        <w:jc w:val="both"/>
        <w:rPr>
          <w:rFonts w:ascii="Cambria" w:eastAsia="Batang" w:hAnsi="Cambria" w:cs="Calibri"/>
          <w:color w:val="FF0000"/>
          <w:sz w:val="22"/>
          <w:szCs w:val="22"/>
        </w:rPr>
      </w:pPr>
    </w:p>
    <w:p w:rsidR="00F42CC9" w:rsidRDefault="00F42CC9" w:rsidP="00F42CC9">
      <w:pPr>
        <w:pStyle w:val="BodyText"/>
        <w:spacing w:after="0"/>
        <w:jc w:val="both"/>
        <w:rPr>
          <w:rFonts w:ascii="Cambria" w:eastAsia="Batang" w:hAnsi="Cambria" w:cs="Calibri"/>
          <w:color w:val="000000" w:themeColor="text1"/>
          <w:sz w:val="22"/>
          <w:szCs w:val="22"/>
        </w:rPr>
      </w:pPr>
    </w:p>
    <w:p w:rsidR="00F42CC9" w:rsidRPr="000C5FE0" w:rsidRDefault="00F42CC9" w:rsidP="00F42CC9">
      <w:pPr>
        <w:pBdr>
          <w:top w:val="double" w:sz="4" w:space="1" w:color="auto"/>
          <w:bottom w:val="double" w:sz="4" w:space="1" w:color="auto"/>
        </w:pBdr>
        <w:jc w:val="both"/>
        <w:rPr>
          <w:rFonts w:ascii="Cambria" w:hAnsi="Cambria"/>
          <w:b/>
          <w:sz w:val="24"/>
          <w:szCs w:val="24"/>
        </w:rPr>
      </w:pPr>
      <w:r w:rsidRPr="000C5FE0">
        <w:rPr>
          <w:rFonts w:ascii="Cambria" w:hAnsi="Cambria"/>
          <w:b/>
          <w:sz w:val="24"/>
          <w:szCs w:val="24"/>
        </w:rPr>
        <w:t>Achievements</w:t>
      </w:r>
    </w:p>
    <w:p w:rsidR="00F42CC9" w:rsidRDefault="00F42CC9" w:rsidP="00F42CC9">
      <w:pPr>
        <w:pStyle w:val="BodyText"/>
        <w:spacing w:after="0"/>
        <w:jc w:val="both"/>
        <w:rPr>
          <w:rFonts w:ascii="Cambria" w:eastAsia="Batang" w:hAnsi="Cambria" w:cs="Calibri"/>
          <w:color w:val="FF0000"/>
          <w:sz w:val="22"/>
          <w:szCs w:val="22"/>
        </w:rPr>
      </w:pPr>
    </w:p>
    <w:p w:rsidR="00F42CC9" w:rsidRDefault="008C7172" w:rsidP="00F42CC9">
      <w:pPr>
        <w:pStyle w:val="BodyText"/>
        <w:numPr>
          <w:ilvl w:val="0"/>
          <w:numId w:val="13"/>
        </w:numPr>
        <w:spacing w:after="0"/>
        <w:jc w:val="both"/>
        <w:rPr>
          <w:rFonts w:ascii="Cambria" w:eastAsia="Batang" w:hAnsi="Cambria" w:cs="Calibri"/>
          <w:sz w:val="22"/>
          <w:szCs w:val="22"/>
        </w:rPr>
      </w:pPr>
      <w:r>
        <w:rPr>
          <w:rFonts w:ascii="Cambria" w:eastAsia="Batang" w:hAnsi="Cambria" w:cs="Calibri"/>
          <w:sz w:val="22"/>
          <w:szCs w:val="22"/>
        </w:rPr>
        <w:t>Best consultant award in the year Quarter IV, 2015 in TCS.</w:t>
      </w:r>
    </w:p>
    <w:p w:rsidR="008C7172" w:rsidRDefault="008C7172" w:rsidP="00F42CC9">
      <w:pPr>
        <w:pStyle w:val="BodyText"/>
        <w:numPr>
          <w:ilvl w:val="0"/>
          <w:numId w:val="13"/>
        </w:numPr>
        <w:spacing w:after="0"/>
        <w:jc w:val="both"/>
        <w:rPr>
          <w:rFonts w:ascii="Cambria" w:eastAsia="Batang" w:hAnsi="Cambria" w:cs="Calibri"/>
          <w:sz w:val="22"/>
          <w:szCs w:val="22"/>
        </w:rPr>
      </w:pPr>
      <w:r>
        <w:rPr>
          <w:rFonts w:ascii="Cambria" w:eastAsia="Batang" w:hAnsi="Cambria" w:cs="Calibri"/>
          <w:sz w:val="22"/>
          <w:szCs w:val="22"/>
        </w:rPr>
        <w:t>Received spark award for achieved 99% SLA for the Quarter II, 2014.</w:t>
      </w:r>
    </w:p>
    <w:p w:rsidR="008C7172" w:rsidRPr="008C7172" w:rsidRDefault="008C7172" w:rsidP="005F6853">
      <w:pPr>
        <w:pStyle w:val="BodyText"/>
        <w:spacing w:after="0"/>
        <w:ind w:left="810"/>
        <w:jc w:val="both"/>
        <w:rPr>
          <w:rFonts w:ascii="Cambria" w:eastAsia="Batang" w:hAnsi="Cambria" w:cs="Calibri"/>
          <w:sz w:val="22"/>
          <w:szCs w:val="22"/>
        </w:rPr>
      </w:pPr>
    </w:p>
    <w:p w:rsidR="00F42CC9" w:rsidRPr="008C7172" w:rsidRDefault="00F42CC9" w:rsidP="00F42CC9">
      <w:pPr>
        <w:pStyle w:val="BodyText"/>
        <w:spacing w:after="0"/>
        <w:jc w:val="both"/>
        <w:rPr>
          <w:rFonts w:ascii="Cambria" w:eastAsia="Batang" w:hAnsi="Cambria" w:cs="Calibri"/>
          <w:sz w:val="22"/>
          <w:szCs w:val="22"/>
        </w:rPr>
      </w:pPr>
    </w:p>
    <w:p w:rsidR="00F42CC9" w:rsidRPr="008C7172" w:rsidRDefault="00F42CC9" w:rsidP="00F42CC9">
      <w:pPr>
        <w:pStyle w:val="BodyText"/>
        <w:spacing w:after="0"/>
        <w:jc w:val="both"/>
        <w:rPr>
          <w:rFonts w:ascii="Cambria" w:eastAsia="Batang" w:hAnsi="Cambria" w:cs="Calibri"/>
          <w:sz w:val="22"/>
          <w:szCs w:val="22"/>
        </w:rPr>
      </w:pPr>
    </w:p>
    <w:p w:rsidR="007367BD" w:rsidRPr="008C7172" w:rsidRDefault="007367BD" w:rsidP="007367BD">
      <w:pPr>
        <w:pStyle w:val="BodyText"/>
        <w:spacing w:after="0"/>
        <w:jc w:val="both"/>
        <w:rPr>
          <w:rFonts w:ascii="Cambria" w:eastAsia="Batang" w:hAnsi="Cambria" w:cs="Calibri"/>
          <w:sz w:val="22"/>
          <w:szCs w:val="22"/>
        </w:rPr>
      </w:pPr>
    </w:p>
    <w:p w:rsidR="007367BD" w:rsidRPr="008C7172" w:rsidRDefault="007367BD" w:rsidP="007367BD">
      <w:pPr>
        <w:pStyle w:val="BodyText"/>
        <w:spacing w:after="0"/>
        <w:jc w:val="both"/>
        <w:rPr>
          <w:rFonts w:ascii="Cambria" w:eastAsia="Batang" w:hAnsi="Cambria" w:cs="Calibri"/>
          <w:sz w:val="22"/>
          <w:szCs w:val="22"/>
        </w:rPr>
      </w:pPr>
    </w:p>
    <w:p w:rsidR="007367BD" w:rsidRPr="008C7172" w:rsidRDefault="007367BD" w:rsidP="007367BD">
      <w:pPr>
        <w:pStyle w:val="BodyText"/>
        <w:spacing w:after="0"/>
        <w:jc w:val="both"/>
        <w:rPr>
          <w:rFonts w:ascii="Cambria" w:eastAsia="Batang" w:hAnsi="Cambria" w:cs="Calibri"/>
          <w:sz w:val="22"/>
          <w:szCs w:val="22"/>
        </w:rPr>
      </w:pPr>
    </w:p>
    <w:p w:rsidR="00467F5C" w:rsidRPr="008C7172" w:rsidRDefault="00467F5C" w:rsidP="00467F5C">
      <w:pPr>
        <w:pStyle w:val="BodyText"/>
        <w:spacing w:after="0"/>
        <w:jc w:val="both"/>
        <w:rPr>
          <w:rFonts w:ascii="Cambria" w:eastAsia="Batang" w:hAnsi="Cambria" w:cs="Calibri"/>
          <w:sz w:val="22"/>
          <w:szCs w:val="22"/>
        </w:rPr>
      </w:pPr>
    </w:p>
    <w:p w:rsidR="00467F5C" w:rsidRPr="008C7172" w:rsidRDefault="00467F5C" w:rsidP="00467F5C">
      <w:pPr>
        <w:pStyle w:val="BodyText"/>
        <w:spacing w:after="0"/>
        <w:jc w:val="both"/>
        <w:rPr>
          <w:rFonts w:ascii="Cambria" w:eastAsia="Batang" w:hAnsi="Cambria" w:cs="Calibri"/>
          <w:sz w:val="22"/>
          <w:szCs w:val="22"/>
        </w:rPr>
      </w:pPr>
    </w:p>
    <w:p w:rsidR="00467F5C" w:rsidRPr="008C7172" w:rsidRDefault="00467F5C" w:rsidP="00467F5C">
      <w:pPr>
        <w:pStyle w:val="BodyText"/>
        <w:spacing w:after="0"/>
        <w:jc w:val="both"/>
        <w:rPr>
          <w:rFonts w:ascii="Cambria" w:eastAsia="Batang" w:hAnsi="Cambria" w:cs="Calibri"/>
          <w:sz w:val="22"/>
          <w:szCs w:val="22"/>
        </w:rPr>
      </w:pPr>
    </w:p>
    <w:p w:rsidR="00467F5C" w:rsidRPr="008C7172" w:rsidRDefault="00467F5C" w:rsidP="00467F5C">
      <w:pPr>
        <w:pStyle w:val="BodyText"/>
        <w:spacing w:after="0"/>
        <w:jc w:val="both"/>
        <w:rPr>
          <w:rFonts w:ascii="Cambria" w:eastAsia="Batang" w:hAnsi="Cambria" w:cs="Calibri"/>
          <w:sz w:val="22"/>
          <w:szCs w:val="22"/>
        </w:rPr>
      </w:pPr>
    </w:p>
    <w:p w:rsidR="00467F5C" w:rsidRPr="008C7172" w:rsidRDefault="00467F5C" w:rsidP="00467F5C">
      <w:pPr>
        <w:pStyle w:val="BodyText"/>
        <w:spacing w:after="0"/>
        <w:jc w:val="both"/>
        <w:rPr>
          <w:rFonts w:ascii="Cambria" w:eastAsia="Batang" w:hAnsi="Cambria" w:cs="Calibri"/>
          <w:sz w:val="22"/>
          <w:szCs w:val="22"/>
        </w:rPr>
      </w:pPr>
    </w:p>
    <w:p w:rsidR="004F524C" w:rsidRPr="008C7172" w:rsidRDefault="004F524C" w:rsidP="007367BD">
      <w:pPr>
        <w:pStyle w:val="BodyText"/>
        <w:spacing w:after="0"/>
        <w:jc w:val="both"/>
        <w:rPr>
          <w:rFonts w:ascii="Cambria" w:eastAsia="Batang" w:hAnsi="Cambria" w:cs="Calibri"/>
          <w:sz w:val="22"/>
          <w:szCs w:val="22"/>
        </w:rPr>
      </w:pPr>
    </w:p>
    <w:p w:rsidR="007367BD" w:rsidRPr="008C7172" w:rsidRDefault="007367BD" w:rsidP="007367BD">
      <w:pPr>
        <w:pStyle w:val="BodyText"/>
        <w:spacing w:after="0"/>
        <w:jc w:val="both"/>
        <w:rPr>
          <w:rFonts w:ascii="Cambria" w:eastAsia="Batang" w:hAnsi="Cambria" w:cs="Calibri"/>
          <w:sz w:val="22"/>
          <w:szCs w:val="22"/>
        </w:rPr>
      </w:pPr>
    </w:p>
    <w:p w:rsidR="007367BD" w:rsidRPr="008C7172" w:rsidRDefault="007367BD" w:rsidP="007367BD">
      <w:pPr>
        <w:pStyle w:val="BodyText"/>
        <w:spacing w:after="0"/>
        <w:jc w:val="both"/>
        <w:rPr>
          <w:rFonts w:ascii="Cambria" w:eastAsia="Batang" w:hAnsi="Cambria" w:cs="Calibri"/>
          <w:sz w:val="22"/>
          <w:szCs w:val="22"/>
        </w:rPr>
      </w:pPr>
    </w:p>
    <w:p w:rsidR="007367BD" w:rsidRPr="008C7172" w:rsidRDefault="007367BD" w:rsidP="007367BD">
      <w:pPr>
        <w:pStyle w:val="BodyText"/>
        <w:spacing w:after="0"/>
        <w:jc w:val="both"/>
        <w:rPr>
          <w:rFonts w:ascii="Cambria" w:eastAsia="Batang" w:hAnsi="Cambria" w:cs="Calibri"/>
          <w:sz w:val="22"/>
          <w:szCs w:val="22"/>
        </w:rPr>
      </w:pPr>
    </w:p>
    <w:p w:rsidR="007367BD" w:rsidRPr="008C7172" w:rsidRDefault="007367BD" w:rsidP="007367BD">
      <w:pPr>
        <w:pStyle w:val="BodyText"/>
        <w:spacing w:after="0"/>
        <w:jc w:val="both"/>
        <w:rPr>
          <w:rFonts w:ascii="Cambria" w:eastAsia="Batang" w:hAnsi="Cambria" w:cs="Calibri"/>
          <w:sz w:val="22"/>
          <w:szCs w:val="22"/>
        </w:rPr>
      </w:pPr>
    </w:p>
    <w:p w:rsidR="007367BD" w:rsidRPr="008C7172" w:rsidRDefault="007367BD" w:rsidP="007367BD">
      <w:pPr>
        <w:pStyle w:val="BodyText"/>
        <w:spacing w:after="0"/>
        <w:jc w:val="both"/>
        <w:rPr>
          <w:rFonts w:ascii="Cambria" w:eastAsia="Batang" w:hAnsi="Cambria" w:cs="Calibri"/>
          <w:sz w:val="22"/>
          <w:szCs w:val="22"/>
        </w:rPr>
      </w:pPr>
    </w:p>
    <w:sectPr w:rsidR="007367BD" w:rsidRPr="008C7172" w:rsidSect="001578F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00E" w:rsidRDefault="0055000E" w:rsidP="00F84EBB">
      <w:r>
        <w:separator/>
      </w:r>
    </w:p>
  </w:endnote>
  <w:endnote w:type="continuationSeparator" w:id="1">
    <w:p w:rsidR="0055000E" w:rsidRDefault="0055000E" w:rsidP="00F84EB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roman"/>
    <w:notTrueType/>
    <w:pitch w:val="variable"/>
    <w:sig w:usb0="00000000" w:usb1="00000000" w:usb2="00000000" w:usb3="00000000" w:csb0="00000000" w:csb1="00000000"/>
  </w:font>
  <w:font w:name="Aparajita">
    <w:panose1 w:val="020B0604020202020204"/>
    <w:charset w:val="00"/>
    <w:family w:val="swiss"/>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00E" w:rsidRDefault="0055000E" w:rsidP="00F84EBB">
      <w:r>
        <w:separator/>
      </w:r>
    </w:p>
  </w:footnote>
  <w:footnote w:type="continuationSeparator" w:id="1">
    <w:p w:rsidR="0055000E" w:rsidRDefault="0055000E" w:rsidP="00F84EB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352DE3"/>
    <w:multiLevelType w:val="hybridMultilevel"/>
    <w:tmpl w:val="63D45C70"/>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nsid w:val="18C87745"/>
    <w:multiLevelType w:val="hybridMultilevel"/>
    <w:tmpl w:val="C49E8E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9B79EF"/>
    <w:multiLevelType w:val="hybridMultilevel"/>
    <w:tmpl w:val="1C846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B749DE"/>
    <w:multiLevelType w:val="hybridMultilevel"/>
    <w:tmpl w:val="3ED24FA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nsid w:val="32900917"/>
    <w:multiLevelType w:val="hybridMultilevel"/>
    <w:tmpl w:val="C74A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777F9C"/>
    <w:multiLevelType w:val="hybridMultilevel"/>
    <w:tmpl w:val="94587BA0"/>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6">
    <w:nsid w:val="44D0218C"/>
    <w:multiLevelType w:val="hybridMultilevel"/>
    <w:tmpl w:val="7D84BA2A"/>
    <w:lvl w:ilvl="0" w:tplc="9118DFF0">
      <w:start w:val="1"/>
      <w:numFmt w:val="bullet"/>
      <w:lvlText w:val=""/>
      <w:lvlJc w:val="left"/>
      <w:pPr>
        <w:tabs>
          <w:tab w:val="num" w:pos="360"/>
        </w:tabs>
        <w:ind w:left="360" w:hanging="360"/>
      </w:pPr>
      <w:rPr>
        <w:rFonts w:ascii="Wingdings" w:hAnsi="Wingdings" w:hint="default"/>
        <w:color w:val="auto"/>
        <w:sz w:val="18"/>
        <w:szCs w:val="18"/>
      </w:rPr>
    </w:lvl>
    <w:lvl w:ilvl="1" w:tplc="04090009">
      <w:start w:val="1"/>
      <w:numFmt w:val="bullet"/>
      <w:lvlText w:val=""/>
      <w:lvlJc w:val="left"/>
      <w:pPr>
        <w:tabs>
          <w:tab w:val="num" w:pos="450"/>
        </w:tabs>
        <w:ind w:left="45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5DB17D7"/>
    <w:multiLevelType w:val="hybridMultilevel"/>
    <w:tmpl w:val="AD3AF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27E6B93"/>
    <w:multiLevelType w:val="hybridMultilevel"/>
    <w:tmpl w:val="39387F02"/>
    <w:lvl w:ilvl="0" w:tplc="0409000B">
      <w:start w:val="1"/>
      <w:numFmt w:val="bullet"/>
      <w:lvlText w:val=""/>
      <w:lvlJc w:val="left"/>
      <w:pPr>
        <w:tabs>
          <w:tab w:val="num" w:pos="360"/>
        </w:tabs>
        <w:ind w:left="360" w:hanging="360"/>
      </w:pPr>
      <w:rPr>
        <w:rFonts w:ascii="Wingdings" w:hAnsi="Wingdings"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31F1149"/>
    <w:multiLevelType w:val="hybridMultilevel"/>
    <w:tmpl w:val="7BB65F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B12126F"/>
    <w:multiLevelType w:val="hybridMultilevel"/>
    <w:tmpl w:val="D4A8E74C"/>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nsid w:val="5D781361"/>
    <w:multiLevelType w:val="hybridMultilevel"/>
    <w:tmpl w:val="5566A2B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02C4973"/>
    <w:multiLevelType w:val="hybridMultilevel"/>
    <w:tmpl w:val="087857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66B75600"/>
    <w:multiLevelType w:val="singleLevel"/>
    <w:tmpl w:val="546C19FE"/>
    <w:lvl w:ilvl="0">
      <w:start w:val="1"/>
      <w:numFmt w:val="bullet"/>
      <w:pStyle w:val="Achievement"/>
      <w:lvlText w:val=""/>
      <w:lvlJc w:val="left"/>
      <w:pPr>
        <w:tabs>
          <w:tab w:val="num" w:pos="1080"/>
        </w:tabs>
        <w:ind w:left="965" w:hanging="245"/>
      </w:pPr>
      <w:rPr>
        <w:rFonts w:ascii="Wingdings" w:hAnsi="Wingdings" w:hint="default"/>
        <w:sz w:val="24"/>
        <w:szCs w:val="24"/>
      </w:rPr>
    </w:lvl>
  </w:abstractNum>
  <w:abstractNum w:abstractNumId="14">
    <w:nsid w:val="6A476B33"/>
    <w:multiLevelType w:val="hybridMultilevel"/>
    <w:tmpl w:val="BC1E80B2"/>
    <w:lvl w:ilvl="0" w:tplc="0409000B">
      <w:start w:val="1"/>
      <w:numFmt w:val="bullet"/>
      <w:lvlText w:val=""/>
      <w:lvlJc w:val="left"/>
      <w:pPr>
        <w:ind w:left="900" w:hanging="360"/>
      </w:pPr>
      <w:rPr>
        <w:rFonts w:ascii="Wingdings" w:hAnsi="Wingdings" w:hint="default"/>
        <w:color w:val="auto"/>
        <w:sz w:val="18"/>
        <w:szCs w:val="18"/>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nsid w:val="70D60D4D"/>
    <w:multiLevelType w:val="hybridMultilevel"/>
    <w:tmpl w:val="AC3C113E"/>
    <w:lvl w:ilvl="0" w:tplc="9118DFF0">
      <w:start w:val="1"/>
      <w:numFmt w:val="bullet"/>
      <w:lvlText w:val=""/>
      <w:lvlJc w:val="left"/>
      <w:pPr>
        <w:ind w:left="720" w:hanging="360"/>
      </w:pPr>
      <w:rPr>
        <w:rFonts w:ascii="Wingdings" w:hAnsi="Wingdings" w:hint="default"/>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1397072"/>
    <w:multiLevelType w:val="hybridMultilevel"/>
    <w:tmpl w:val="17905EA8"/>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7">
    <w:nsid w:val="73B7016E"/>
    <w:multiLevelType w:val="hybridMultilevel"/>
    <w:tmpl w:val="5AF00ECC"/>
    <w:lvl w:ilvl="0" w:tplc="9118DFF0">
      <w:start w:val="1"/>
      <w:numFmt w:val="bullet"/>
      <w:lvlText w:val=""/>
      <w:lvlJc w:val="left"/>
      <w:pPr>
        <w:ind w:left="720" w:hanging="360"/>
      </w:pPr>
      <w:rPr>
        <w:rFonts w:ascii="Wingdings" w:hAnsi="Wingdings" w:hint="default"/>
        <w:color w:val="auto"/>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B7D3917"/>
    <w:multiLevelType w:val="hybridMultilevel"/>
    <w:tmpl w:val="D042F1DE"/>
    <w:lvl w:ilvl="0" w:tplc="0409000B">
      <w:start w:val="1"/>
      <w:numFmt w:val="bullet"/>
      <w:lvlText w:val=""/>
      <w:lvlJc w:val="left"/>
      <w:pPr>
        <w:ind w:left="1800" w:hanging="360"/>
      </w:pPr>
      <w:rPr>
        <w:rFonts w:ascii="Wingdings" w:hAnsi="Wingdings" w:hint="default"/>
        <w:color w:val="auto"/>
        <w:sz w:val="18"/>
        <w:szCs w:val="18"/>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7DD813CB"/>
    <w:multiLevelType w:val="hybridMultilevel"/>
    <w:tmpl w:val="D8801DB6"/>
    <w:lvl w:ilvl="0" w:tplc="0409000B">
      <w:start w:val="1"/>
      <w:numFmt w:val="bullet"/>
      <w:lvlText w:val=""/>
      <w:lvlJc w:val="left"/>
      <w:pPr>
        <w:ind w:left="810" w:hanging="360"/>
      </w:pPr>
      <w:rPr>
        <w:rFonts w:ascii="Wingdings" w:hAnsi="Wingdings" w:hint="default"/>
        <w:color w:val="auto"/>
        <w:sz w:val="18"/>
        <w:szCs w:val="18"/>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8"/>
  </w:num>
  <w:num w:numId="2">
    <w:abstractNumId w:val="13"/>
  </w:num>
  <w:num w:numId="3">
    <w:abstractNumId w:val="12"/>
  </w:num>
  <w:num w:numId="4">
    <w:abstractNumId w:val="17"/>
  </w:num>
  <w:num w:numId="5">
    <w:abstractNumId w:val="6"/>
  </w:num>
  <w:num w:numId="6">
    <w:abstractNumId w:val="4"/>
  </w:num>
  <w:num w:numId="7">
    <w:abstractNumId w:val="10"/>
  </w:num>
  <w:num w:numId="8">
    <w:abstractNumId w:val="2"/>
  </w:num>
  <w:num w:numId="9">
    <w:abstractNumId w:val="15"/>
  </w:num>
  <w:num w:numId="10">
    <w:abstractNumId w:val="11"/>
  </w:num>
  <w:num w:numId="11">
    <w:abstractNumId w:val="1"/>
  </w:num>
  <w:num w:numId="12">
    <w:abstractNumId w:val="18"/>
  </w:num>
  <w:num w:numId="13">
    <w:abstractNumId w:val="19"/>
  </w:num>
  <w:num w:numId="14">
    <w:abstractNumId w:val="14"/>
  </w:num>
  <w:num w:numId="15">
    <w:abstractNumId w:val="7"/>
  </w:num>
  <w:num w:numId="16">
    <w:abstractNumId w:val="5"/>
  </w:num>
  <w:num w:numId="17">
    <w:abstractNumId w:val="16"/>
  </w:num>
  <w:num w:numId="18">
    <w:abstractNumId w:val="9"/>
  </w:num>
  <w:num w:numId="19">
    <w:abstractNumId w:val="3"/>
  </w:num>
  <w:num w:numId="2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8F19AF"/>
    <w:rsid w:val="00007370"/>
    <w:rsid w:val="00020CC2"/>
    <w:rsid w:val="000573F9"/>
    <w:rsid w:val="00070200"/>
    <w:rsid w:val="00070A41"/>
    <w:rsid w:val="0007353A"/>
    <w:rsid w:val="00074DE8"/>
    <w:rsid w:val="00082744"/>
    <w:rsid w:val="000876ED"/>
    <w:rsid w:val="00093ADB"/>
    <w:rsid w:val="000A5D89"/>
    <w:rsid w:val="000A6987"/>
    <w:rsid w:val="000C5FE0"/>
    <w:rsid w:val="00103860"/>
    <w:rsid w:val="00115FA6"/>
    <w:rsid w:val="00121681"/>
    <w:rsid w:val="0012306D"/>
    <w:rsid w:val="00130AE1"/>
    <w:rsid w:val="00147AF1"/>
    <w:rsid w:val="00155780"/>
    <w:rsid w:val="001578FF"/>
    <w:rsid w:val="00161889"/>
    <w:rsid w:val="001677AC"/>
    <w:rsid w:val="001D7335"/>
    <w:rsid w:val="001F0B48"/>
    <w:rsid w:val="002040E0"/>
    <w:rsid w:val="002042FC"/>
    <w:rsid w:val="002061F3"/>
    <w:rsid w:val="002205E1"/>
    <w:rsid w:val="00222B89"/>
    <w:rsid w:val="002242FC"/>
    <w:rsid w:val="0023000D"/>
    <w:rsid w:val="002731C0"/>
    <w:rsid w:val="002B5E7C"/>
    <w:rsid w:val="002C339E"/>
    <w:rsid w:val="002D06D1"/>
    <w:rsid w:val="002D4842"/>
    <w:rsid w:val="002D6E95"/>
    <w:rsid w:val="002E725F"/>
    <w:rsid w:val="003039AF"/>
    <w:rsid w:val="00304278"/>
    <w:rsid w:val="00304B80"/>
    <w:rsid w:val="0031164B"/>
    <w:rsid w:val="00317E9C"/>
    <w:rsid w:val="003531D0"/>
    <w:rsid w:val="003606E7"/>
    <w:rsid w:val="00390A7E"/>
    <w:rsid w:val="00392886"/>
    <w:rsid w:val="003E6E48"/>
    <w:rsid w:val="003F3ABC"/>
    <w:rsid w:val="00426EED"/>
    <w:rsid w:val="00454265"/>
    <w:rsid w:val="00454800"/>
    <w:rsid w:val="00467F5C"/>
    <w:rsid w:val="004B4D19"/>
    <w:rsid w:val="004C7FF8"/>
    <w:rsid w:val="004D0886"/>
    <w:rsid w:val="004D43BF"/>
    <w:rsid w:val="004E1BE9"/>
    <w:rsid w:val="004E5BE7"/>
    <w:rsid w:val="004F524C"/>
    <w:rsid w:val="005060FA"/>
    <w:rsid w:val="00513E34"/>
    <w:rsid w:val="0055000E"/>
    <w:rsid w:val="00551FA7"/>
    <w:rsid w:val="00593841"/>
    <w:rsid w:val="005A09C9"/>
    <w:rsid w:val="005A1E35"/>
    <w:rsid w:val="005A77E1"/>
    <w:rsid w:val="005B1EC9"/>
    <w:rsid w:val="005E2AF5"/>
    <w:rsid w:val="005F0F53"/>
    <w:rsid w:val="005F10EE"/>
    <w:rsid w:val="005F2481"/>
    <w:rsid w:val="005F6853"/>
    <w:rsid w:val="006040F1"/>
    <w:rsid w:val="00607C15"/>
    <w:rsid w:val="006134BA"/>
    <w:rsid w:val="0063448D"/>
    <w:rsid w:val="00656CDD"/>
    <w:rsid w:val="00663333"/>
    <w:rsid w:val="0067218C"/>
    <w:rsid w:val="00681886"/>
    <w:rsid w:val="006927F0"/>
    <w:rsid w:val="006A29D8"/>
    <w:rsid w:val="006B4853"/>
    <w:rsid w:val="006B68F9"/>
    <w:rsid w:val="006C7D8B"/>
    <w:rsid w:val="006D1418"/>
    <w:rsid w:val="006E12BF"/>
    <w:rsid w:val="006E3728"/>
    <w:rsid w:val="007079F3"/>
    <w:rsid w:val="007137CA"/>
    <w:rsid w:val="00713DCE"/>
    <w:rsid w:val="007367BD"/>
    <w:rsid w:val="00743295"/>
    <w:rsid w:val="007672EC"/>
    <w:rsid w:val="0077768B"/>
    <w:rsid w:val="00790581"/>
    <w:rsid w:val="007A2664"/>
    <w:rsid w:val="007A31FC"/>
    <w:rsid w:val="007B0AAC"/>
    <w:rsid w:val="007B701E"/>
    <w:rsid w:val="007D5F9B"/>
    <w:rsid w:val="007E62D6"/>
    <w:rsid w:val="007E741B"/>
    <w:rsid w:val="00827408"/>
    <w:rsid w:val="00827EDB"/>
    <w:rsid w:val="00847639"/>
    <w:rsid w:val="008501CE"/>
    <w:rsid w:val="00892A48"/>
    <w:rsid w:val="00896380"/>
    <w:rsid w:val="008B06CF"/>
    <w:rsid w:val="008C7172"/>
    <w:rsid w:val="008D5207"/>
    <w:rsid w:val="008F18BE"/>
    <w:rsid w:val="008F19AF"/>
    <w:rsid w:val="00911A00"/>
    <w:rsid w:val="00920F41"/>
    <w:rsid w:val="00921D1F"/>
    <w:rsid w:val="0092203D"/>
    <w:rsid w:val="0094057B"/>
    <w:rsid w:val="00941454"/>
    <w:rsid w:val="009531F9"/>
    <w:rsid w:val="00962024"/>
    <w:rsid w:val="009670CF"/>
    <w:rsid w:val="009707F6"/>
    <w:rsid w:val="009834BC"/>
    <w:rsid w:val="009925AA"/>
    <w:rsid w:val="00997508"/>
    <w:rsid w:val="009B18C1"/>
    <w:rsid w:val="009C37A3"/>
    <w:rsid w:val="009E4FFE"/>
    <w:rsid w:val="00A15593"/>
    <w:rsid w:val="00A23895"/>
    <w:rsid w:val="00A259C1"/>
    <w:rsid w:val="00A30051"/>
    <w:rsid w:val="00A35E69"/>
    <w:rsid w:val="00A36F55"/>
    <w:rsid w:val="00AB143D"/>
    <w:rsid w:val="00AB5C37"/>
    <w:rsid w:val="00AD0EEE"/>
    <w:rsid w:val="00AD5EB0"/>
    <w:rsid w:val="00AF5B3A"/>
    <w:rsid w:val="00B039AA"/>
    <w:rsid w:val="00B11CB5"/>
    <w:rsid w:val="00B231B3"/>
    <w:rsid w:val="00B41121"/>
    <w:rsid w:val="00B46BF8"/>
    <w:rsid w:val="00B9494C"/>
    <w:rsid w:val="00BC09B7"/>
    <w:rsid w:val="00BF5C28"/>
    <w:rsid w:val="00C01E06"/>
    <w:rsid w:val="00C315ED"/>
    <w:rsid w:val="00C5605C"/>
    <w:rsid w:val="00CE40A3"/>
    <w:rsid w:val="00CF6F0F"/>
    <w:rsid w:val="00D163B0"/>
    <w:rsid w:val="00D250E9"/>
    <w:rsid w:val="00D437D4"/>
    <w:rsid w:val="00D50181"/>
    <w:rsid w:val="00D558AA"/>
    <w:rsid w:val="00D56B4B"/>
    <w:rsid w:val="00D65C2B"/>
    <w:rsid w:val="00DA207B"/>
    <w:rsid w:val="00DB3749"/>
    <w:rsid w:val="00DC721A"/>
    <w:rsid w:val="00DE3442"/>
    <w:rsid w:val="00DE7B85"/>
    <w:rsid w:val="00DF63D2"/>
    <w:rsid w:val="00E03854"/>
    <w:rsid w:val="00E07B1C"/>
    <w:rsid w:val="00E22A81"/>
    <w:rsid w:val="00E27903"/>
    <w:rsid w:val="00E33FB4"/>
    <w:rsid w:val="00E401C7"/>
    <w:rsid w:val="00E64F83"/>
    <w:rsid w:val="00E66DE7"/>
    <w:rsid w:val="00E83317"/>
    <w:rsid w:val="00E83A35"/>
    <w:rsid w:val="00EA02C3"/>
    <w:rsid w:val="00EA2FE2"/>
    <w:rsid w:val="00ED4220"/>
    <w:rsid w:val="00EE4372"/>
    <w:rsid w:val="00F05350"/>
    <w:rsid w:val="00F0599E"/>
    <w:rsid w:val="00F14DBC"/>
    <w:rsid w:val="00F42CC9"/>
    <w:rsid w:val="00F53D1A"/>
    <w:rsid w:val="00F57367"/>
    <w:rsid w:val="00F652C3"/>
    <w:rsid w:val="00F7021B"/>
    <w:rsid w:val="00F80464"/>
    <w:rsid w:val="00F8227E"/>
    <w:rsid w:val="00F84EBB"/>
    <w:rsid w:val="00FA4554"/>
    <w:rsid w:val="00FA5A5D"/>
    <w:rsid w:val="00FB75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19AF"/>
    <w:pPr>
      <w:spacing w:after="0" w:line="240" w:lineRule="auto"/>
    </w:pPr>
    <w:rPr>
      <w:rFonts w:ascii="Verdana" w:eastAsia="Times New Roman" w:hAnsi="Verdana" w:cs="Mangal"/>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F19AF"/>
    <w:rPr>
      <w:color w:val="0000FF"/>
      <w:u w:val="single"/>
    </w:rPr>
  </w:style>
  <w:style w:type="character" w:styleId="Emphasis">
    <w:name w:val="Emphasis"/>
    <w:qFormat/>
    <w:rsid w:val="008F19AF"/>
    <w:rPr>
      <w:i/>
      <w:iCs/>
    </w:rPr>
  </w:style>
  <w:style w:type="paragraph" w:customStyle="1" w:styleId="Achievement">
    <w:name w:val="Achievement"/>
    <w:next w:val="BodyText"/>
    <w:rsid w:val="008F19AF"/>
    <w:pPr>
      <w:numPr>
        <w:numId w:val="2"/>
      </w:numPr>
      <w:tabs>
        <w:tab w:val="clear" w:pos="1080"/>
      </w:tabs>
      <w:ind w:left="0" w:firstLine="0"/>
    </w:pPr>
  </w:style>
  <w:style w:type="paragraph" w:styleId="BodyText">
    <w:name w:val="Body Text"/>
    <w:basedOn w:val="Normal"/>
    <w:link w:val="BodyTextChar"/>
    <w:unhideWhenUsed/>
    <w:rsid w:val="008F19AF"/>
    <w:pPr>
      <w:spacing w:after="120"/>
    </w:pPr>
  </w:style>
  <w:style w:type="character" w:customStyle="1" w:styleId="BodyTextChar">
    <w:name w:val="Body Text Char"/>
    <w:basedOn w:val="DefaultParagraphFont"/>
    <w:link w:val="BodyText"/>
    <w:rsid w:val="008F19AF"/>
    <w:rPr>
      <w:rFonts w:ascii="Verdana" w:eastAsia="Times New Roman" w:hAnsi="Verdana" w:cs="Mangal"/>
      <w:sz w:val="20"/>
      <w:szCs w:val="20"/>
      <w:lang w:val="en-GB"/>
    </w:rPr>
  </w:style>
  <w:style w:type="paragraph" w:styleId="ListParagraph">
    <w:name w:val="List Paragraph"/>
    <w:basedOn w:val="Normal"/>
    <w:uiPriority w:val="34"/>
    <w:qFormat/>
    <w:rsid w:val="008F19AF"/>
    <w:pPr>
      <w:ind w:left="720"/>
      <w:contextualSpacing/>
    </w:pPr>
    <w:rPr>
      <w:rFonts w:ascii="Times New Roman" w:hAnsi="Times New Roman"/>
      <w:sz w:val="24"/>
      <w:szCs w:val="24"/>
      <w:lang w:val="en-US"/>
    </w:rPr>
  </w:style>
  <w:style w:type="character" w:customStyle="1" w:styleId="normaltext">
    <w:name w:val="normaltext"/>
    <w:basedOn w:val="DefaultParagraphFont"/>
    <w:rsid w:val="008F19AF"/>
  </w:style>
  <w:style w:type="table" w:styleId="TableGrid">
    <w:name w:val="Table Grid"/>
    <w:basedOn w:val="TableNormal"/>
    <w:uiPriority w:val="59"/>
    <w:rsid w:val="008F19A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F84EBB"/>
    <w:pPr>
      <w:tabs>
        <w:tab w:val="center" w:pos="4680"/>
        <w:tab w:val="right" w:pos="9360"/>
      </w:tabs>
    </w:pPr>
  </w:style>
  <w:style w:type="character" w:customStyle="1" w:styleId="HeaderChar">
    <w:name w:val="Header Char"/>
    <w:basedOn w:val="DefaultParagraphFont"/>
    <w:link w:val="Header"/>
    <w:uiPriority w:val="99"/>
    <w:semiHidden/>
    <w:rsid w:val="00F84EBB"/>
    <w:rPr>
      <w:rFonts w:ascii="Verdana" w:eastAsia="Times New Roman" w:hAnsi="Verdana" w:cs="Mangal"/>
      <w:sz w:val="20"/>
      <w:szCs w:val="20"/>
      <w:lang w:val="en-GB"/>
    </w:rPr>
  </w:style>
  <w:style w:type="paragraph" w:styleId="Footer">
    <w:name w:val="footer"/>
    <w:basedOn w:val="Normal"/>
    <w:link w:val="FooterChar"/>
    <w:uiPriority w:val="99"/>
    <w:semiHidden/>
    <w:unhideWhenUsed/>
    <w:rsid w:val="00F84EBB"/>
    <w:pPr>
      <w:tabs>
        <w:tab w:val="center" w:pos="4680"/>
        <w:tab w:val="right" w:pos="9360"/>
      </w:tabs>
    </w:pPr>
  </w:style>
  <w:style w:type="character" w:customStyle="1" w:styleId="FooterChar">
    <w:name w:val="Footer Char"/>
    <w:basedOn w:val="DefaultParagraphFont"/>
    <w:link w:val="Footer"/>
    <w:uiPriority w:val="99"/>
    <w:semiHidden/>
    <w:rsid w:val="00F84EBB"/>
    <w:rPr>
      <w:rFonts w:ascii="Verdana" w:eastAsia="Times New Roman" w:hAnsi="Verdana" w:cs="Mangal"/>
      <w:sz w:val="20"/>
      <w:szCs w:val="20"/>
      <w:lang w:val="en-GB"/>
    </w:rPr>
  </w:style>
  <w:style w:type="paragraph" w:styleId="NormalWeb">
    <w:name w:val="Normal (Web)"/>
    <w:basedOn w:val="Normal"/>
    <w:uiPriority w:val="99"/>
    <w:unhideWhenUsed/>
    <w:rsid w:val="00093ADB"/>
    <w:pPr>
      <w:spacing w:before="100" w:beforeAutospacing="1" w:after="100" w:afterAutospacing="1"/>
    </w:pPr>
    <w:rPr>
      <w:rFonts w:ascii="Times New Roman" w:hAnsi="Times New Roman" w:cs="Times New Roman"/>
      <w:sz w:val="24"/>
      <w:szCs w:val="24"/>
      <w:lang w:val="en-US"/>
    </w:rPr>
  </w:style>
  <w:style w:type="character" w:customStyle="1" w:styleId="apple-converted-space">
    <w:name w:val="apple-converted-space"/>
    <w:basedOn w:val="DefaultParagraphFont"/>
    <w:rsid w:val="00093ADB"/>
  </w:style>
</w:styles>
</file>

<file path=word/webSettings.xml><?xml version="1.0" encoding="utf-8"?>
<w:webSettings xmlns:r="http://schemas.openxmlformats.org/officeDocument/2006/relationships" xmlns:w="http://schemas.openxmlformats.org/wordprocessingml/2006/main">
  <w:divs>
    <w:div w:id="242303902">
      <w:bodyDiv w:val="1"/>
      <w:marLeft w:val="0"/>
      <w:marRight w:val="0"/>
      <w:marTop w:val="0"/>
      <w:marBottom w:val="0"/>
      <w:divBdr>
        <w:top w:val="none" w:sz="0" w:space="0" w:color="auto"/>
        <w:left w:val="none" w:sz="0" w:space="0" w:color="auto"/>
        <w:bottom w:val="none" w:sz="0" w:space="0" w:color="auto"/>
        <w:right w:val="none" w:sz="0" w:space="0" w:color="auto"/>
      </w:divBdr>
    </w:div>
    <w:div w:id="1022782633">
      <w:bodyDiv w:val="1"/>
      <w:marLeft w:val="0"/>
      <w:marRight w:val="0"/>
      <w:marTop w:val="0"/>
      <w:marBottom w:val="0"/>
      <w:divBdr>
        <w:top w:val="none" w:sz="0" w:space="0" w:color="auto"/>
        <w:left w:val="none" w:sz="0" w:space="0" w:color="auto"/>
        <w:bottom w:val="none" w:sz="0" w:space="0" w:color="auto"/>
        <w:right w:val="none" w:sz="0" w:space="0" w:color="auto"/>
      </w:divBdr>
    </w:div>
    <w:div w:id="1912812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628</TotalTime>
  <Pages>1</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BISWAJITA</dc:creator>
  <cp:lastModifiedBy>yhome</cp:lastModifiedBy>
  <cp:revision>180</cp:revision>
  <dcterms:created xsi:type="dcterms:W3CDTF">2015-02-02T13:08:00Z</dcterms:created>
  <dcterms:modified xsi:type="dcterms:W3CDTF">2016-07-06T06:56:00Z</dcterms:modified>
</cp:coreProperties>
</file>