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5DFE7" w14:textId="77777777" w:rsidR="00220073" w:rsidRDefault="00220073" w:rsidP="00220073">
      <w:pPr>
        <w:pStyle w:val="TituloTP"/>
      </w:pPr>
      <w:bookmarkStart w:id="0" w:name="_GoBack"/>
      <w:bookmarkEnd w:id="0"/>
    </w:p>
    <w:p w14:paraId="02341921" w14:textId="23B4A93C" w:rsidR="00220073" w:rsidRPr="00220073" w:rsidRDefault="00220073" w:rsidP="00220073">
      <w:pPr>
        <w:pStyle w:val="TituloTP"/>
      </w:pPr>
      <w:r>
        <w:t>PROYECTO</w:t>
      </w:r>
    </w:p>
    <w:p w14:paraId="2FC22EE8" w14:textId="01220AF2" w:rsidR="00220073" w:rsidRPr="00220073" w:rsidRDefault="00220073" w:rsidP="00220073">
      <w:pPr>
        <w:pStyle w:val="TituloTP"/>
        <w:rPr>
          <w:rStyle w:val="Ttulodellibro"/>
          <w:b/>
          <w:szCs w:val="22"/>
        </w:rPr>
      </w:pPr>
      <w:r>
        <w:rPr>
          <w:rStyle w:val="Ttulodellibro"/>
          <w:b/>
          <w:szCs w:val="22"/>
        </w:rPr>
        <w:t>Habilitación Profesional</w:t>
      </w:r>
    </w:p>
    <w:p w14:paraId="478E5312" w14:textId="7B8B1CAF" w:rsidR="00220073" w:rsidRPr="00220073" w:rsidRDefault="00220073" w:rsidP="00220073">
      <w:pPr>
        <w:pStyle w:val="TituloTP"/>
        <w:rPr>
          <w:rStyle w:val="Ttulodellibro"/>
          <w:b/>
          <w:szCs w:val="22"/>
        </w:rPr>
      </w:pPr>
      <w:r>
        <w:rPr>
          <w:rStyle w:val="Ttulodellibro"/>
          <w:b/>
          <w:szCs w:val="22"/>
        </w:rPr>
        <w:t>Informe</w:t>
      </w:r>
    </w:p>
    <w:p w14:paraId="3A15BCBF" w14:textId="77777777" w:rsidR="00220073" w:rsidRDefault="00220073" w:rsidP="00220073">
      <w:pPr>
        <w:ind w:left="180"/>
      </w:pPr>
    </w:p>
    <w:p w14:paraId="6EF6B1BE" w14:textId="77777777" w:rsidR="00220073" w:rsidRDefault="00220073" w:rsidP="00220073">
      <w:pPr>
        <w:ind w:left="180"/>
      </w:pPr>
    </w:p>
    <w:p w14:paraId="400101B9" w14:textId="77777777" w:rsidR="00220073" w:rsidRDefault="00220073" w:rsidP="00220073">
      <w:pPr>
        <w:ind w:left="180"/>
      </w:pPr>
    </w:p>
    <w:p w14:paraId="01ABF25F" w14:textId="77777777" w:rsidR="00220073" w:rsidRDefault="00220073" w:rsidP="00220073">
      <w:pPr>
        <w:ind w:left="180"/>
      </w:pPr>
    </w:p>
    <w:p w14:paraId="3C7DEA06" w14:textId="77777777" w:rsidR="00220073" w:rsidRDefault="00220073" w:rsidP="00220073">
      <w:pPr>
        <w:ind w:left="180"/>
      </w:pPr>
    </w:p>
    <w:p w14:paraId="090DB55F" w14:textId="77777777" w:rsidR="00220073" w:rsidRDefault="00220073" w:rsidP="00220073">
      <w:pPr>
        <w:ind w:left="180"/>
      </w:pPr>
    </w:p>
    <w:p w14:paraId="59F02E1C" w14:textId="3CB0AC60" w:rsidR="00220073" w:rsidRDefault="00220073" w:rsidP="00220073">
      <w:pPr>
        <w:ind w:left="0" w:firstLine="0"/>
        <w:rPr>
          <w:sz w:val="32"/>
          <w:szCs w:val="32"/>
        </w:rPr>
      </w:pPr>
      <w:r>
        <w:rPr>
          <w:b/>
          <w:sz w:val="32"/>
          <w:szCs w:val="32"/>
          <w:u w:val="single"/>
        </w:rPr>
        <w:t>Alumnos:</w:t>
      </w:r>
    </w:p>
    <w:p w14:paraId="3866B0C1" w14:textId="5853E07B" w:rsidR="00220073" w:rsidRPr="00220073" w:rsidRDefault="00220073" w:rsidP="00220073">
      <w:pPr>
        <w:pStyle w:val="Prrafodelista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Gioria, Emiliano</w:t>
      </w:r>
    </w:p>
    <w:p w14:paraId="5697C10A" w14:textId="3BEBDFCB" w:rsidR="00220073" w:rsidRPr="00220073" w:rsidRDefault="00220073" w:rsidP="00220073">
      <w:pPr>
        <w:pStyle w:val="Prrafodelista"/>
        <w:numPr>
          <w:ilvl w:val="0"/>
          <w:numId w:val="45"/>
        </w:numPr>
        <w:rPr>
          <w:sz w:val="32"/>
          <w:szCs w:val="32"/>
        </w:rPr>
      </w:pPr>
      <w:proofErr w:type="spellStart"/>
      <w:r w:rsidRPr="00220073">
        <w:rPr>
          <w:sz w:val="32"/>
          <w:szCs w:val="32"/>
        </w:rPr>
        <w:t>L</w:t>
      </w:r>
      <w:r>
        <w:rPr>
          <w:sz w:val="32"/>
          <w:szCs w:val="32"/>
        </w:rPr>
        <w:t>udi</w:t>
      </w:r>
      <w:proofErr w:type="spellEnd"/>
      <w:r w:rsidRPr="00220073">
        <w:rPr>
          <w:sz w:val="32"/>
          <w:szCs w:val="32"/>
        </w:rPr>
        <w:t xml:space="preserve">, </w:t>
      </w:r>
      <w:r>
        <w:rPr>
          <w:sz w:val="32"/>
          <w:szCs w:val="32"/>
        </w:rPr>
        <w:t>Marina</w:t>
      </w:r>
      <w:r w:rsidRPr="00220073">
        <w:rPr>
          <w:sz w:val="32"/>
          <w:szCs w:val="32"/>
        </w:rPr>
        <w:t xml:space="preserve"> </w:t>
      </w:r>
    </w:p>
    <w:p w14:paraId="16D5902D" w14:textId="3F9E39D8" w:rsidR="00220073" w:rsidRPr="00220073" w:rsidRDefault="00220073" w:rsidP="00220073">
      <w:pPr>
        <w:pStyle w:val="Prrafodelista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Rico</w:t>
      </w:r>
      <w:r w:rsidRPr="00220073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Andr</w:t>
      </w:r>
      <w:r>
        <w:rPr>
          <w:sz w:val="32"/>
          <w:szCs w:val="32"/>
          <w:lang w:val="es-ES"/>
        </w:rPr>
        <w:t>és</w:t>
      </w:r>
      <w:proofErr w:type="spellEnd"/>
    </w:p>
    <w:p w14:paraId="701A0E78" w14:textId="77777777" w:rsidR="00220073" w:rsidRDefault="00220073" w:rsidP="00220073">
      <w:pPr>
        <w:ind w:left="0" w:firstLine="0"/>
        <w:rPr>
          <w:sz w:val="32"/>
          <w:szCs w:val="32"/>
        </w:rPr>
      </w:pPr>
    </w:p>
    <w:p w14:paraId="32AA07FB" w14:textId="77777777" w:rsidR="00220073" w:rsidRDefault="00220073" w:rsidP="00220073">
      <w:pPr>
        <w:ind w:left="0" w:firstLine="0"/>
        <w:rPr>
          <w:sz w:val="32"/>
          <w:szCs w:val="32"/>
        </w:rPr>
      </w:pPr>
    </w:p>
    <w:p w14:paraId="4587B4E9" w14:textId="77777777" w:rsidR="00220073" w:rsidRDefault="00220073" w:rsidP="00220073">
      <w:pPr>
        <w:ind w:left="0" w:firstLine="0"/>
        <w:rPr>
          <w:b/>
          <w:sz w:val="32"/>
          <w:szCs w:val="32"/>
          <w:u w:val="single"/>
        </w:rPr>
      </w:pPr>
    </w:p>
    <w:p w14:paraId="49E18983" w14:textId="23E2F675" w:rsidR="00220073" w:rsidRDefault="008507A0" w:rsidP="00220073">
      <w:pPr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Docente</w:t>
      </w:r>
      <w:r w:rsidR="00220073">
        <w:rPr>
          <w:b/>
          <w:sz w:val="32"/>
          <w:szCs w:val="32"/>
          <w:u w:val="single"/>
        </w:rPr>
        <w:t>:</w:t>
      </w:r>
    </w:p>
    <w:p w14:paraId="6C65460C" w14:textId="3E010A54" w:rsidR="00220073" w:rsidRPr="00D71746" w:rsidRDefault="00220073" w:rsidP="008507A0">
      <w:pPr>
        <w:pStyle w:val="Prrafodelista2"/>
        <w:numPr>
          <w:ilvl w:val="0"/>
          <w:numId w:val="45"/>
        </w:numPr>
      </w:pPr>
      <w:r>
        <w:t>Ing. Claudio</w:t>
      </w:r>
      <w:r w:rsidRPr="00D71746">
        <w:t xml:space="preserve"> </w:t>
      </w:r>
      <w:proofErr w:type="spellStart"/>
      <w:r>
        <w:t>Bracalenti</w:t>
      </w:r>
      <w:proofErr w:type="spellEnd"/>
    </w:p>
    <w:p w14:paraId="38985F1E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1A287E11" w14:textId="77777777" w:rsidR="004776B5" w:rsidRDefault="004776B5" w:rsidP="00220073">
      <w:pPr>
        <w:ind w:left="180" w:firstLine="1440"/>
        <w:rPr>
          <w:sz w:val="32"/>
          <w:szCs w:val="32"/>
        </w:rPr>
      </w:pPr>
    </w:p>
    <w:p w14:paraId="43AE8B72" w14:textId="46A95AA5" w:rsidR="004776B5" w:rsidRDefault="004776B5" w:rsidP="004776B5">
      <w:pPr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Repositorio del proyecto:</w:t>
      </w:r>
    </w:p>
    <w:p w14:paraId="05D838E7" w14:textId="5901EC80" w:rsidR="00220073" w:rsidRPr="004776B5" w:rsidRDefault="004776B5" w:rsidP="004776B5">
      <w:pPr>
        <w:pStyle w:val="Prrafodelista"/>
        <w:numPr>
          <w:ilvl w:val="0"/>
          <w:numId w:val="45"/>
        </w:numPr>
        <w:rPr>
          <w:sz w:val="32"/>
          <w:szCs w:val="32"/>
        </w:rPr>
      </w:pPr>
      <w:r w:rsidRPr="004776B5">
        <w:rPr>
          <w:sz w:val="32"/>
          <w:szCs w:val="32"/>
        </w:rPr>
        <w:t>http</w:t>
      </w:r>
      <w:r>
        <w:rPr>
          <w:sz w:val="32"/>
          <w:szCs w:val="32"/>
        </w:rPr>
        <w:t>s</w:t>
      </w:r>
      <w:r w:rsidRPr="004776B5">
        <w:rPr>
          <w:sz w:val="32"/>
          <w:szCs w:val="32"/>
        </w:rPr>
        <w:t>://github.com/emigioria/habilitacion</w:t>
      </w:r>
    </w:p>
    <w:p w14:paraId="530B9670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A23D42F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1B8FBC09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742D5825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A9B6A19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741EEDE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7756D74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3EF4B476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60329066" w14:textId="77777777" w:rsidR="00220073" w:rsidRDefault="00220073" w:rsidP="00220073">
      <w:pPr>
        <w:ind w:left="180" w:firstLine="1440"/>
        <w:rPr>
          <w:sz w:val="32"/>
          <w:szCs w:val="32"/>
        </w:rPr>
      </w:pPr>
    </w:p>
    <w:p w14:paraId="0B4A811F" w14:textId="0D9EE796" w:rsidR="00F03F10" w:rsidRPr="00220073" w:rsidRDefault="00ED3FAE" w:rsidP="00220073">
      <w:pPr>
        <w:ind w:left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Año 2017</w:t>
      </w:r>
      <w:r w:rsidR="00F03F10">
        <w:br w:type="page"/>
      </w:r>
    </w:p>
    <w:p w14:paraId="61F127E8" w14:textId="753B9EDD" w:rsidR="006E17A6" w:rsidRPr="006E17A6" w:rsidRDefault="006E17A6" w:rsidP="00F03F10">
      <w:pPr>
        <w:pStyle w:val="Puesto"/>
      </w:pPr>
      <w:r w:rsidRPr="006E17A6">
        <w:lastRenderedPageBreak/>
        <w:t>Índice</w:t>
      </w:r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DA5EE" w14:textId="1A152040" w:rsidR="002E3087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40233" w:history="1">
            <w:r w:rsidR="002E3087" w:rsidRPr="00465AED">
              <w:rPr>
                <w:rStyle w:val="Hipervnculo"/>
                <w:rFonts w:eastAsia="Verdana"/>
                <w:noProof/>
              </w:rPr>
              <w:t>Escenarios de casos de uso</w:t>
            </w:r>
            <w:r w:rsidR="002E3087">
              <w:rPr>
                <w:noProof/>
                <w:webHidden/>
              </w:rPr>
              <w:tab/>
            </w:r>
            <w:r w:rsidR="002E3087">
              <w:rPr>
                <w:noProof/>
                <w:webHidden/>
              </w:rPr>
              <w:fldChar w:fldCharType="begin"/>
            </w:r>
            <w:r w:rsidR="002E3087">
              <w:rPr>
                <w:noProof/>
                <w:webHidden/>
              </w:rPr>
              <w:instrText xml:space="preserve"> PAGEREF _Toc478440233 \h </w:instrText>
            </w:r>
            <w:r w:rsidR="002E3087">
              <w:rPr>
                <w:noProof/>
                <w:webHidden/>
              </w:rPr>
            </w:r>
            <w:r w:rsidR="002E3087"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3</w:t>
            </w:r>
            <w:r w:rsidR="002E3087">
              <w:rPr>
                <w:noProof/>
                <w:webHidden/>
              </w:rPr>
              <w:fldChar w:fldCharType="end"/>
            </w:r>
          </w:hyperlink>
        </w:p>
        <w:p w14:paraId="5303796C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4" w:history="1">
            <w:r w:rsidRPr="00465AED">
              <w:rPr>
                <w:rStyle w:val="Hipervnculo"/>
                <w:rFonts w:eastAsia="Verdana"/>
                <w:noProof/>
              </w:rPr>
              <w:t>CU001 – Ver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F588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5" w:history="1">
            <w:r w:rsidRPr="00465AED">
              <w:rPr>
                <w:rStyle w:val="Hipervnculo"/>
                <w:rFonts w:eastAsia="Verdana"/>
                <w:noProof/>
              </w:rPr>
              <w:t>CU002 – Dar de Alta 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93F51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6" w:history="1">
            <w:r w:rsidRPr="00465AED">
              <w:rPr>
                <w:rStyle w:val="Hipervnculo"/>
                <w:rFonts w:eastAsia="Verdana"/>
                <w:noProof/>
              </w:rPr>
              <w:t>CU003 – Listar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E942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7" w:history="1">
            <w:r w:rsidRPr="00465AED">
              <w:rPr>
                <w:rStyle w:val="Hipervnculo"/>
                <w:rFonts w:eastAsia="Verdana"/>
                <w:noProof/>
              </w:rPr>
              <w:t>CU004 – Listar Máquinas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52DB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8" w:history="1">
            <w:r w:rsidRPr="00465AED">
              <w:rPr>
                <w:rStyle w:val="Hipervnculo"/>
                <w:rFonts w:eastAsia="Verdana"/>
                <w:noProof/>
              </w:rPr>
              <w:t>CU005 – Dar de Alta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7926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39" w:history="1">
            <w:r w:rsidRPr="00465AED">
              <w:rPr>
                <w:rStyle w:val="Hipervnculo"/>
                <w:rFonts w:eastAsia="Verdana"/>
                <w:noProof/>
              </w:rPr>
              <w:t>CU006 – Modificar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E5542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0" w:history="1">
            <w:r w:rsidRPr="00465AED">
              <w:rPr>
                <w:rStyle w:val="Hipervnculo"/>
                <w:rFonts w:eastAsia="Verdana"/>
                <w:noProof/>
              </w:rPr>
              <w:t>CU007 – Dar de Baja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B67E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1" w:history="1">
            <w:r w:rsidRPr="00465AED">
              <w:rPr>
                <w:rStyle w:val="Hipervnculo"/>
                <w:rFonts w:eastAsia="Verdana"/>
                <w:noProof/>
              </w:rPr>
              <w:t>CU008 – Dar de Alta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E0BB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2" w:history="1">
            <w:r w:rsidRPr="00465AED">
              <w:rPr>
                <w:rStyle w:val="Hipervnculo"/>
                <w:rFonts w:eastAsia="Verdana"/>
                <w:noProof/>
              </w:rPr>
              <w:t>CU009 – Modificar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416C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3" w:history="1">
            <w:r w:rsidRPr="00465AED">
              <w:rPr>
                <w:rStyle w:val="Hipervnculo"/>
                <w:rFonts w:eastAsia="Verdana"/>
                <w:noProof/>
              </w:rPr>
              <w:t>CU010 – Dar de Baja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9DC1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4" w:history="1">
            <w:r w:rsidRPr="00465AED">
              <w:rPr>
                <w:rStyle w:val="Hipervnculo"/>
                <w:rFonts w:eastAsia="Verdana"/>
                <w:noProof/>
              </w:rPr>
              <w:t>CU011 – Dar de Alta Pieza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E6EE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5" w:history="1">
            <w:r w:rsidRPr="00465AED">
              <w:rPr>
                <w:rStyle w:val="Hipervnculo"/>
                <w:rFonts w:eastAsia="Verdana"/>
                <w:noProof/>
              </w:rPr>
              <w:t>CU012 – Dar de Baja Pieza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0EEE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6" w:history="1">
            <w:r w:rsidRPr="00465AED">
              <w:rPr>
                <w:rStyle w:val="Hipervnculo"/>
                <w:rFonts w:eastAsia="Verdana"/>
                <w:noProof/>
              </w:rPr>
              <w:t>CU013 – Listar Operarios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F8B76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7" w:history="1">
            <w:r w:rsidRPr="00465AED">
              <w:rPr>
                <w:rStyle w:val="Hipervnculo"/>
                <w:rFonts w:eastAsia="Verdana"/>
                <w:noProof/>
              </w:rPr>
              <w:t>CU014 – Dar de Alta Operario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2741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8" w:history="1">
            <w:r w:rsidRPr="00465AED">
              <w:rPr>
                <w:rStyle w:val="Hipervnculo"/>
                <w:rFonts w:eastAsia="Verdana"/>
                <w:noProof/>
              </w:rPr>
              <w:t>CU015 – Dar de Baja Operario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A5FA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49" w:history="1">
            <w:r w:rsidRPr="00465AED">
              <w:rPr>
                <w:rStyle w:val="Hipervnculo"/>
                <w:rFonts w:eastAsia="Verdana"/>
                <w:noProof/>
              </w:rPr>
              <w:t>CU016 – Listar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85EF5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0" w:history="1">
            <w:r w:rsidRPr="00465AED">
              <w:rPr>
                <w:rStyle w:val="Hipervnculo"/>
                <w:rFonts w:eastAsia="Verdana"/>
                <w:noProof/>
              </w:rPr>
              <w:t>CU017 – Dar de Alta Herramienta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AF80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1" w:history="1">
            <w:r w:rsidRPr="00465AED">
              <w:rPr>
                <w:rStyle w:val="Hipervnculo"/>
                <w:rFonts w:eastAsia="Verdana"/>
                <w:noProof/>
              </w:rPr>
              <w:t>CU018 – Dar de Baja Herramienta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9AD1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2" w:history="1">
            <w:r w:rsidRPr="00465AED">
              <w:rPr>
                <w:rStyle w:val="Hipervnculo"/>
                <w:rFonts w:eastAsia="Verdana"/>
                <w:noProof/>
              </w:rPr>
              <w:t>CU019 – Listar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0B2F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3" w:history="1">
            <w:r w:rsidRPr="00465AED">
              <w:rPr>
                <w:rStyle w:val="Hipervnculo"/>
                <w:rFonts w:eastAsia="Verdana"/>
                <w:noProof/>
              </w:rPr>
              <w:t>CU020 – Dar de Alta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D9F3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4" w:history="1">
            <w:r w:rsidRPr="00465AED">
              <w:rPr>
                <w:rStyle w:val="Hipervnculo"/>
                <w:rFonts w:eastAsia="Verdana"/>
                <w:noProof/>
              </w:rPr>
              <w:t>CU021 – Dar de Baja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70AE2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5" w:history="1">
            <w:r w:rsidRPr="00465AED">
              <w:rPr>
                <w:rStyle w:val="Hipervnculo"/>
                <w:rFonts w:eastAsia="Verdana"/>
                <w:noProof/>
              </w:rPr>
              <w:t>CU022 – Listar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93E25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6" w:history="1">
            <w:r w:rsidRPr="00465AED">
              <w:rPr>
                <w:rStyle w:val="Hipervnculo"/>
                <w:rFonts w:eastAsia="Verdana"/>
                <w:noProof/>
              </w:rPr>
              <w:t>CU023 – Dar de Alta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D435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7" w:history="1">
            <w:r w:rsidRPr="00465AED">
              <w:rPr>
                <w:rStyle w:val="Hipervnculo"/>
                <w:rFonts w:eastAsia="Verdana"/>
                <w:noProof/>
              </w:rPr>
              <w:t>CU024 – Modificar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A2AA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8" w:history="1">
            <w:r w:rsidRPr="00465AED">
              <w:rPr>
                <w:rStyle w:val="Hipervnculo"/>
                <w:rFonts w:eastAsia="Verdana"/>
                <w:noProof/>
              </w:rPr>
              <w:t>CU025 – Dar de Baja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0A14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59" w:history="1">
            <w:r w:rsidRPr="00465AED">
              <w:rPr>
                <w:rStyle w:val="Hipervnculo"/>
                <w:rFonts w:eastAsia="Verdana"/>
                <w:noProof/>
              </w:rPr>
              <w:t>CU026 – Listar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AC8F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0" w:history="1">
            <w:r w:rsidRPr="00465AED">
              <w:rPr>
                <w:rStyle w:val="Hipervnculo"/>
                <w:rFonts w:eastAsia="Verdana"/>
                <w:noProof/>
              </w:rPr>
              <w:t>CU027 – Dar de Alta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B734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1" w:history="1">
            <w:r w:rsidRPr="00465AED">
              <w:rPr>
                <w:rStyle w:val="Hipervnculo"/>
                <w:rFonts w:eastAsia="Verdana"/>
                <w:noProof/>
              </w:rPr>
              <w:t>CU028 – Modificar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03C8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2" w:history="1">
            <w:r w:rsidRPr="00465AED">
              <w:rPr>
                <w:rStyle w:val="Hipervnculo"/>
                <w:rFonts w:eastAsia="Verdana"/>
                <w:noProof/>
              </w:rPr>
              <w:t>CU029 – Dar de Baja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EAD7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3" w:history="1">
            <w:r w:rsidRPr="00465AED">
              <w:rPr>
                <w:rStyle w:val="Hipervnculo"/>
                <w:rFonts w:eastAsia="Verdana"/>
                <w:noProof/>
              </w:rPr>
              <w:t>CU030 – Ver Historial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3C7B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4" w:history="1">
            <w:r w:rsidRPr="00465AED">
              <w:rPr>
                <w:rStyle w:val="Hipervnculo"/>
                <w:rFonts w:eastAsia="Verdana"/>
                <w:noProof/>
              </w:rPr>
              <w:t>CU031 – Comenzar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B16A0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5" w:history="1">
            <w:r w:rsidRPr="00465AED">
              <w:rPr>
                <w:rStyle w:val="Hipervnculo"/>
                <w:rFonts w:eastAsia="Verdana"/>
                <w:noProof/>
              </w:rPr>
              <w:t>CU032 – Pausar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A6BB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6" w:history="1">
            <w:r w:rsidRPr="00465AED">
              <w:rPr>
                <w:rStyle w:val="Hipervnculo"/>
                <w:rFonts w:eastAsia="Verdana"/>
                <w:noProof/>
              </w:rPr>
              <w:t>CU033 – Reanudar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2D07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7" w:history="1">
            <w:r w:rsidRPr="00465AED">
              <w:rPr>
                <w:rStyle w:val="Hipervnculo"/>
                <w:rFonts w:eastAsia="Verdana"/>
                <w:noProof/>
              </w:rPr>
              <w:t>CU034 – Terminar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17E6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8" w:history="1">
            <w:r w:rsidRPr="00465AED">
              <w:rPr>
                <w:rStyle w:val="Hipervnculo"/>
                <w:rFonts w:eastAsia="Verdana"/>
                <w:noProof/>
              </w:rPr>
              <w:t>CU035 – Cancelar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886F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69" w:history="1">
            <w:r w:rsidRPr="00465AED">
              <w:rPr>
                <w:rStyle w:val="Hipervnculo"/>
                <w:rFonts w:eastAsia="Verdana"/>
                <w:noProof/>
              </w:rPr>
              <w:t>CU036 – Autenticar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AE72" w14:textId="77777777" w:rsidR="002E3087" w:rsidRDefault="002E308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8440270" w:history="1">
            <w:r w:rsidRPr="00465AED">
              <w:rPr>
                <w:rStyle w:val="Hipervnculo"/>
                <w:rFonts w:eastAsia="Verdana"/>
                <w:noProof/>
              </w:rPr>
              <w:t>CU037 – Ver 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8DFE" w14:textId="693E657A" w:rsidR="00BD651C" w:rsidRDefault="002E3087" w:rsidP="00F03F10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78440271" w:history="1">
            <w:r w:rsidRPr="00465AED">
              <w:rPr>
                <w:rStyle w:val="Hipervnculo"/>
                <w:rFonts w:eastAsia="Verdana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E4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6DC90A17" w14:textId="77777777" w:rsidR="002E3087" w:rsidRDefault="002E3087" w:rsidP="002E3087">
      <w:pPr>
        <w:pStyle w:val="TDC1"/>
        <w:tabs>
          <w:tab w:val="right" w:leader="dot" w:pos="8494"/>
        </w:tabs>
        <w:ind w:firstLine="0"/>
        <w:rPr>
          <w:b/>
          <w:bCs/>
          <w:lang w:val="es-ES"/>
        </w:rPr>
        <w:sectPr w:rsidR="002E3087" w:rsidSect="002E3087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D3FDCEA" w14:textId="1B4C15EF" w:rsidR="00F03F10" w:rsidRDefault="00F03F10" w:rsidP="001A0E53">
      <w:pPr>
        <w:pStyle w:val="Ttulo1"/>
      </w:pPr>
      <w:bookmarkStart w:id="1" w:name="_Toc478440233"/>
      <w:r>
        <w:lastRenderedPageBreak/>
        <w:t>Escenarios de casos de uso</w:t>
      </w:r>
      <w:bookmarkEnd w:id="1"/>
    </w:p>
    <w:p w14:paraId="4AC87A79" w14:textId="173FC02A" w:rsidR="001A0E53" w:rsidRDefault="001A0E53" w:rsidP="001A0E53">
      <w:pPr>
        <w:pStyle w:val="Ttulo1"/>
      </w:pPr>
      <w:bookmarkStart w:id="2" w:name="_Toc478440234"/>
      <w:r>
        <w:t>CU001 – Ver Tareas</w:t>
      </w:r>
      <w:bookmarkEnd w:id="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40E65210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</w:t>
            </w:r>
            <w:r w:rsidR="00726A6F">
              <w:t xml:space="preserve">los datos más relevantes </w:t>
            </w:r>
            <w:r w:rsidR="00E63D21">
              <w:t>de las mismas</w:t>
            </w:r>
            <w:r w:rsidR="00726A6F">
              <w:t>, entre ellos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lastRenderedPageBreak/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E7E08E0" w14:textId="323DB7BF" w:rsidR="00EE4E62" w:rsidRPr="00EE4E62" w:rsidRDefault="00984C7D" w:rsidP="00726A6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3" w:name="_CU002_–_Dar"/>
      <w:bookmarkStart w:id="4" w:name="_Toc478440235"/>
      <w:bookmarkEnd w:id="3"/>
      <w:r>
        <w:lastRenderedPageBreak/>
        <w:t xml:space="preserve">CU002 – </w:t>
      </w:r>
      <w:r w:rsidRPr="003D73D5">
        <w:t>Dar de Alta Comentario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6836E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5" w:name="_Toc478440236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6836E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6" w:name="_Toc478440237"/>
      <w:r>
        <w:lastRenderedPageBreak/>
        <w:t>CU004</w:t>
      </w:r>
      <w:r w:rsidRPr="003D73D5">
        <w:t xml:space="preserve"> – Listar Máquinas</w:t>
      </w:r>
      <w:bookmarkEnd w:id="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6836EE">
            <w:pPr>
              <w:pStyle w:val="Flujoprincipal"/>
              <w:numPr>
                <w:ilvl w:val="0"/>
                <w:numId w:val="1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57EB5B8F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7B245643" w14:textId="2D5EEC60" w:rsidR="005973AC" w:rsidRPr="00624E5C" w:rsidRDefault="005973AC" w:rsidP="005973AC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ver sus estadísticas:</w:t>
            </w:r>
          </w:p>
          <w:p w14:paraId="3C0E35F6" w14:textId="0A4FA964" w:rsidR="005973AC" w:rsidRDefault="005973AC" w:rsidP="005973AC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7_–_Ve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7 – </w:t>
              </w:r>
              <w:r>
                <w:rPr>
                  <w:rStyle w:val="Hipervnculo"/>
                  <w:rFonts w:eastAsia="Verdana"/>
                </w:rPr>
                <w:t>Ver Estadísticas</w:t>
              </w:r>
            </w:hyperlink>
            <w:r>
              <w:rPr>
                <w:rFonts w:eastAsia="Verdana"/>
              </w:rPr>
              <w:t>.</w:t>
            </w:r>
          </w:p>
          <w:p w14:paraId="7241D745" w14:textId="0838EE52" w:rsidR="005973AC" w:rsidRPr="0099418F" w:rsidRDefault="005973AC" w:rsidP="005973AC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D221F38" w14:textId="77777777" w:rsidR="007355A2" w:rsidRDefault="007355A2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  <w:p w14:paraId="223735C2" w14:textId="4D721357" w:rsidR="005973AC" w:rsidRPr="00DF5817" w:rsidRDefault="005973AC" w:rsidP="005973AC">
            <w:pPr>
              <w:tabs>
                <w:tab w:val="left" w:pos="3823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CU037 – Ver Estadísticas</w:t>
            </w:r>
            <w:r>
              <w:rPr>
                <w:rFonts w:ascii="Arial" w:eastAsia="Verdana" w:hAnsi="Arial" w:cs="Arial"/>
              </w:rPr>
              <w:tab/>
              <w:t>El actor selecciona ver estadísticas de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7" w:name="_CU005_–_Dar"/>
      <w:bookmarkStart w:id="8" w:name="_Toc478440238"/>
      <w:bookmarkEnd w:id="7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6836EE">
            <w:pPr>
              <w:pStyle w:val="Flujoprincipal"/>
              <w:numPr>
                <w:ilvl w:val="0"/>
                <w:numId w:val="1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6836EE">
            <w:pPr>
              <w:pStyle w:val="Flujoalternativo"/>
              <w:numPr>
                <w:ilvl w:val="3"/>
                <w:numId w:val="5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9" w:name="_CU006_–_Modificar"/>
      <w:bookmarkStart w:id="10" w:name="_Toc478440239"/>
      <w:bookmarkEnd w:id="9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1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6836EE">
            <w:pPr>
              <w:pStyle w:val="Flujoprincipal"/>
              <w:numPr>
                <w:ilvl w:val="0"/>
                <w:numId w:val="1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1" w:name="_CU007_–_Dar"/>
      <w:bookmarkStart w:id="12" w:name="_Toc478440240"/>
      <w:bookmarkEnd w:id="11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6836EE">
            <w:pPr>
              <w:pStyle w:val="Flujoprincipal"/>
              <w:numPr>
                <w:ilvl w:val="0"/>
                <w:numId w:val="1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3" w:name="_CU008_–_Dar"/>
      <w:bookmarkStart w:id="14" w:name="_Toc478440241"/>
      <w:bookmarkEnd w:id="13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6836EE">
            <w:pPr>
              <w:pStyle w:val="Flujoprincipal"/>
              <w:numPr>
                <w:ilvl w:val="0"/>
                <w:numId w:val="1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5" w:name="_CU009_–_Modificar"/>
      <w:bookmarkStart w:id="16" w:name="_Toc478440242"/>
      <w:bookmarkEnd w:id="15"/>
      <w:r>
        <w:lastRenderedPageBreak/>
        <w:t xml:space="preserve">CU009 – </w:t>
      </w:r>
      <w:r>
        <w:rPr>
          <w:rFonts w:eastAsia="Verdana"/>
        </w:rPr>
        <w:t>Modificar Parte</w:t>
      </w:r>
      <w:bookmarkEnd w:id="1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6836E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7" w:name="_CU010_–_Dar"/>
      <w:bookmarkStart w:id="18" w:name="_Toc478440243"/>
      <w:bookmarkEnd w:id="17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6836E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1D76E41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9" w:name="_CU011_–_Dar"/>
      <w:bookmarkStart w:id="20" w:name="_Toc478440244"/>
      <w:bookmarkEnd w:id="19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2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6836EE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1" w:name="_CU012_–_Dar"/>
      <w:bookmarkStart w:id="22" w:name="_Toc478440245"/>
      <w:bookmarkEnd w:id="21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6836EE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5C93B6C3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</w:t>
            </w:r>
            <w:r w:rsidRPr="009C63D7">
              <w:rPr>
                <w:rFonts w:eastAsia="Arial"/>
              </w:rPr>
              <w:t>la</w:t>
            </w:r>
            <w:r>
              <w:t xml:space="preserve">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6836EE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3" w:name="_Toc478440246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6836EE">
            <w:pPr>
              <w:pStyle w:val="Flujoprincipal"/>
              <w:numPr>
                <w:ilvl w:val="0"/>
                <w:numId w:val="20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4" w:name="_CU014_–_Dar"/>
      <w:bookmarkStart w:id="25" w:name="_Toc478440247"/>
      <w:bookmarkEnd w:id="24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6836EE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6" w:name="_CU015_–_Dar"/>
      <w:bookmarkStart w:id="27" w:name="_Toc478440248"/>
      <w:bookmarkEnd w:id="26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6836EE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63AB8DE8" w:rsidR="007355A2" w:rsidRPr="00624E5C" w:rsidRDefault="007355A2" w:rsidP="000B645F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715F5A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E2944" w:rsidRPr="00624E5C" w14:paraId="4D298625" w14:textId="77777777" w:rsidTr="00FE2944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856" w14:textId="18FBC5AF" w:rsidR="00FE2944" w:rsidRPr="00624E5C" w:rsidRDefault="00FE2944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</w:t>
            </w:r>
            <w:r w:rsidR="000B645F">
              <w:rPr>
                <w:rFonts w:eastAsia="Verdana"/>
              </w:rPr>
              <w:t>el operario</w:t>
            </w:r>
            <w:r>
              <w:rPr>
                <w:rFonts w:eastAsia="Verdana"/>
              </w:rPr>
              <w:t xml:space="preserve">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00E1" w14:textId="7A4CF28B" w:rsidR="00FE2944" w:rsidRDefault="000B645F" w:rsidP="00FE2944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>El</w:t>
            </w:r>
            <w:r w:rsidR="00FE2944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operario</w:t>
            </w:r>
            <w:r w:rsidR="00FE2944">
              <w:rPr>
                <w:rFonts w:eastAsia="Verdana"/>
              </w:rPr>
              <w:t xml:space="preserve"> a eliminar tiene </w:t>
            </w:r>
            <w:r w:rsidR="00FE2944">
              <w:rPr>
                <w:rFonts w:eastAsia="Arial"/>
              </w:rPr>
              <w:t>tareas no terminadas</w:t>
            </w:r>
            <w:r w:rsidR="00FE2944" w:rsidRPr="0028333D">
              <w:rPr>
                <w:rFonts w:eastAsia="Arial"/>
                <w:vertAlign w:val="superscript"/>
              </w:rPr>
              <w:t>1</w:t>
            </w:r>
            <w:r w:rsidR="00FE2944">
              <w:rPr>
                <w:rFonts w:eastAsia="Arial"/>
              </w:rPr>
              <w:t xml:space="preserve"> asociadas.</w:t>
            </w:r>
          </w:p>
          <w:p w14:paraId="06919879" w14:textId="77777777" w:rsidR="00FE2944" w:rsidRDefault="00FE2944" w:rsidP="00FE2944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1A93208B" w14:textId="5FCCA176" w:rsidR="00FE2944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</w:t>
            </w:r>
            <w:r w:rsidR="000B645F">
              <w:t>aso de uso continúa en el paso 4</w:t>
            </w:r>
            <w:r>
              <w:t>.</w:t>
            </w:r>
          </w:p>
          <w:p w14:paraId="19542C05" w14:textId="77777777" w:rsidR="00FE2944" w:rsidRPr="00624E5C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7355A2" w:rsidRPr="00624E5C" w14:paraId="12F02312" w14:textId="77777777" w:rsidTr="000B645F">
        <w:trPr>
          <w:trHeight w:val="128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0BC8BFD9" w:rsidR="007355A2" w:rsidRPr="00624E5C" w:rsidRDefault="007355A2" w:rsidP="000B645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</w:t>
            </w:r>
            <w:r>
              <w:t xml:space="preserve">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8" w:name="_Toc478440249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6836EE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9" w:name="_CU017_–_Dar"/>
      <w:bookmarkStart w:id="30" w:name="_Toc478440250"/>
      <w:bookmarkEnd w:id="29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3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6836EE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1" w:name="_CU018_–_Dar"/>
      <w:bookmarkStart w:id="32" w:name="_Toc478440251"/>
      <w:bookmarkEnd w:id="31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6836EE">
            <w:pPr>
              <w:pStyle w:val="Flujoprincipal"/>
              <w:numPr>
                <w:ilvl w:val="0"/>
                <w:numId w:val="2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41507F6A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</w:t>
            </w:r>
            <w:r w:rsidRPr="009C63D7">
              <w:rPr>
                <w:rFonts w:eastAsia="Arial"/>
              </w:rPr>
              <w:t>actor</w:t>
            </w:r>
            <w:r>
              <w:t xml:space="preserve">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3" w:name="_Toc478440252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6836EE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4" w:name="_CU020_–_Dar"/>
      <w:bookmarkStart w:id="35" w:name="_Toc478440253"/>
      <w:bookmarkEnd w:id="34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6836EE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6" w:name="_CU021_–_Dar"/>
      <w:bookmarkStart w:id="37" w:name="_Toc478440254"/>
      <w:bookmarkEnd w:id="36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6836EE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304F20A9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57E7308F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8" w:name="_Toc478440255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6836EE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9" w:name="_CU023_–_Dar"/>
      <w:bookmarkStart w:id="40" w:name="_Toc478440256"/>
      <w:bookmarkEnd w:id="39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4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6836EE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999008D" w:rsidR="00E47836" w:rsidRPr="006922FF" w:rsidRDefault="000D4630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E47836">
              <w:rPr>
                <w:rFonts w:eastAsia="Verdana"/>
              </w:rPr>
              <w:t xml:space="preserve"> vuelve al punto 2</w:t>
            </w:r>
            <w:r w:rsidR="00E47836" w:rsidRPr="006922FF">
              <w:rPr>
                <w:rFonts w:eastAsia="Verdana"/>
              </w:rPr>
              <w:t xml:space="preserve"> del</w:t>
            </w:r>
            <w:r w:rsidR="00E47836">
              <w:rPr>
                <w:rFonts w:eastAsia="Verdana"/>
              </w:rPr>
              <w:t xml:space="preserve"> flujo </w:t>
            </w:r>
            <w:r w:rsidR="00E47836"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1" w:name="_CU024_–_Modificar"/>
      <w:bookmarkStart w:id="42" w:name="_Toc478440257"/>
      <w:bookmarkEnd w:id="41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6836E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5CF213D" w:rsidR="00DC25FF" w:rsidRPr="006922FF" w:rsidRDefault="000D4630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DC25FF">
              <w:rPr>
                <w:rFonts w:eastAsia="Verdana"/>
              </w:rPr>
              <w:t xml:space="preserve"> vuelve al punto 2</w:t>
            </w:r>
            <w:r w:rsidR="00DC25FF" w:rsidRPr="006922FF">
              <w:rPr>
                <w:rFonts w:eastAsia="Verdana"/>
              </w:rPr>
              <w:t xml:space="preserve"> del</w:t>
            </w:r>
            <w:r w:rsidR="00DC25FF">
              <w:rPr>
                <w:rFonts w:eastAsia="Verdana"/>
              </w:rPr>
              <w:t xml:space="preserve"> flujo </w:t>
            </w:r>
            <w:r w:rsidR="00DC25FF"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4325D96F" w:rsidR="000A12E4" w:rsidRPr="008C3F2D" w:rsidRDefault="000D4630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>El caso de uso</w:t>
            </w:r>
            <w:r w:rsidR="000A12E4">
              <w:rPr>
                <w:rFonts w:eastAsia="Verdana"/>
              </w:rPr>
              <w:t xml:space="preserve"> continúa en el punto </w:t>
            </w:r>
            <w:r w:rsidR="005A6276">
              <w:rPr>
                <w:rFonts w:eastAsia="Verdana"/>
              </w:rPr>
              <w:t>6</w:t>
            </w:r>
            <w:r w:rsidR="000A12E4" w:rsidRPr="006922FF">
              <w:rPr>
                <w:rFonts w:eastAsia="Verdana"/>
              </w:rPr>
              <w:t xml:space="preserve"> del</w:t>
            </w:r>
            <w:r w:rsidR="000A12E4">
              <w:rPr>
                <w:rFonts w:eastAsia="Verdana"/>
              </w:rPr>
              <w:t xml:space="preserve"> flujo </w:t>
            </w:r>
            <w:r w:rsidR="000A12E4"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540C975B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3479FD">
              <w:rPr>
                <w:rFonts w:eastAsia="Verdana"/>
              </w:rPr>
              <w:t>las</w:t>
            </w:r>
            <w:r w:rsidR="000B645F">
              <w:rPr>
                <w:rFonts w:eastAsia="Verdana"/>
              </w:rPr>
              <w:t xml:space="preserve"> tareas no </w:t>
            </w:r>
            <w:r w:rsidR="000B645F">
              <w:t>terminadas</w:t>
            </w:r>
            <w:r w:rsidR="000B645F" w:rsidRPr="0028333D">
              <w:rPr>
                <w:vertAlign w:val="superscript"/>
              </w:rPr>
              <w:t>1</w:t>
            </w:r>
            <w:r w:rsidR="000B645F">
              <w:t xml:space="preserve"> </w:t>
            </w:r>
            <w:r w:rsidR="003479FD">
              <w:t xml:space="preserve">del proceso </w:t>
            </w:r>
            <w:r w:rsidR="000B645F">
              <w:rPr>
                <w:rFonts w:eastAsia="Verdana"/>
              </w:rPr>
              <w:t>de forma física</w:t>
            </w:r>
            <w:r>
              <w:rPr>
                <w:rFonts w:eastAsia="Verdana"/>
              </w:rPr>
              <w:t>.</w:t>
            </w:r>
          </w:p>
          <w:p w14:paraId="5B529316" w14:textId="02176CE2" w:rsidR="0041519A" w:rsidRDefault="0041519A" w:rsidP="0041519A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da de baja lógica</w:t>
            </w:r>
            <w:r w:rsidR="003479FD" w:rsidRPr="003479FD">
              <w:rPr>
                <w:rFonts w:eastAsia="Verdana"/>
                <w:vertAlign w:val="superscript"/>
              </w:rPr>
              <w:t>2</w:t>
            </w:r>
            <w:r>
              <w:rPr>
                <w:rFonts w:eastAsia="Verdana"/>
              </w:rPr>
              <w:t xml:space="preserve"> el proceso guardado previamente.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11C6FEEB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F704798" w14:textId="77777777" w:rsidR="000B645F" w:rsidRDefault="000B645F" w:rsidP="000B645F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6511C5E1" w14:textId="0DD04B19" w:rsidR="003479FD" w:rsidRPr="0028333D" w:rsidRDefault="003479FD" w:rsidP="000B645F">
            <w:pPr>
              <w:pStyle w:val="Item"/>
            </w:pPr>
            <w:r w:rsidRPr="003479FD">
              <w:rPr>
                <w:vertAlign w:val="superscript"/>
              </w:rPr>
              <w:t>2</w:t>
            </w:r>
            <w:r>
              <w:t xml:space="preserve"> Si el proceso no tiene tareas en estado “Finalizada”, se dará de baja física.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3" w:name="_CU025_–_Dar"/>
      <w:bookmarkStart w:id="44" w:name="_Toc478440258"/>
      <w:bookmarkEnd w:id="43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6836E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0B645F" w:rsidRPr="00624E5C" w14:paraId="6811033B" w14:textId="77777777" w:rsidTr="00DC574F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8279" w14:textId="44EA56D2" w:rsidR="000B645F" w:rsidRPr="00624E5C" w:rsidRDefault="000B645F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el proceso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120E" w14:textId="491227A7" w:rsidR="000B645F" w:rsidRDefault="000B645F" w:rsidP="00DC574F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El proceso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4FA8278" w14:textId="77777777" w:rsidR="000B645F" w:rsidRDefault="000B645F" w:rsidP="00DC574F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96C1833" w14:textId="77777777" w:rsidR="000B645F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4.</w:t>
            </w:r>
          </w:p>
          <w:p w14:paraId="22E937DE" w14:textId="77777777" w:rsidR="000B645F" w:rsidRPr="00624E5C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5" w:name="_Toc478440259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6836E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6" w:name="_CU027_–_Dar"/>
      <w:bookmarkStart w:id="47" w:name="_Toc478440260"/>
      <w:bookmarkEnd w:id="46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6836E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584EFBB" w:rsidR="0085649E" w:rsidRPr="00624E5C" w:rsidRDefault="00285820" w:rsidP="008E0DB6">
            <w:pPr>
              <w:pStyle w:val="Flujoprincipal"/>
            </w:pPr>
            <w:r>
              <w:t xml:space="preserve">El sistema </w:t>
            </w:r>
            <w:r w:rsidR="008E0DB6">
              <w:rPr>
                <w:color w:val="auto"/>
              </w:rPr>
              <w:t xml:space="preserve">establece el estado de la tarea a “Planificada” y </w:t>
            </w:r>
            <w:r>
              <w:t>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8" w:name="_CU028_–_Modificar"/>
      <w:bookmarkStart w:id="49" w:name="_Toc478440261"/>
      <w:bookmarkEnd w:id="48"/>
      <w:r>
        <w:lastRenderedPageBreak/>
        <w:t xml:space="preserve">CU028 – </w:t>
      </w:r>
      <w:r>
        <w:rPr>
          <w:rFonts w:eastAsia="Verdana"/>
        </w:rPr>
        <w:t>Modificar Tarea</w:t>
      </w:r>
      <w:bookmarkEnd w:id="4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0036D391" w14:textId="77777777" w:rsidR="00BE56AF" w:rsidRDefault="00BE56AF" w:rsidP="007C788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E811A3E" w14:textId="769689D6" w:rsidR="00C43B4F" w:rsidRPr="00BE56AF" w:rsidRDefault="00C43B4F" w:rsidP="007C788F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28A49FC8" w:rsidR="0085649E" w:rsidRPr="00624E5C" w:rsidRDefault="0085649E" w:rsidP="00841B28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="00841B28">
              <w:rPr>
                <w:rFonts w:eastAsia="Verdana"/>
              </w:rPr>
              <w:t xml:space="preserve"> “Planificada”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7C788F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3433EA35" w:rsidR="007C788F" w:rsidRPr="00624E5C" w:rsidRDefault="007C788F" w:rsidP="008E0DB6">
            <w:pPr>
              <w:pStyle w:val="Flujoprincipal"/>
            </w:pPr>
            <w:r>
              <w:t xml:space="preserve">El sistema verifica que la tarea a guardar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2FF1" w14:textId="20087236" w:rsidR="007C788F" w:rsidRDefault="007C788F" w:rsidP="007C788F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66DB1A46" w14:textId="77777777" w:rsidR="007C788F" w:rsidRDefault="007C788F" w:rsidP="007C788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>
              <w:rPr>
                <w:rFonts w:eastAsia="Verdana"/>
              </w:rPr>
              <w:t xml:space="preserve"> presentando el problema.</w:t>
            </w:r>
          </w:p>
          <w:p w14:paraId="773A3F2F" w14:textId="7E8BD4A8" w:rsidR="007C788F" w:rsidRPr="00624E5C" w:rsidRDefault="007C788F" w:rsidP="007C788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C788F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7C788F" w:rsidRPr="00624E5C" w:rsidRDefault="007C788F" w:rsidP="007C788F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C788F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7C788F" w:rsidRDefault="007C788F" w:rsidP="007C788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7C788F" w:rsidRPr="00DF5817" w:rsidRDefault="007C788F" w:rsidP="007C788F">
            <w:pPr>
              <w:pStyle w:val="Item"/>
            </w:pPr>
            <w:r>
              <w:t>No posee</w:t>
            </w:r>
          </w:p>
        </w:tc>
      </w:tr>
      <w:tr w:rsidR="007C788F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7C788F" w:rsidRPr="00571D68" w:rsidRDefault="007C788F" w:rsidP="007C788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C788F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7C788F" w:rsidRPr="00DF5817" w:rsidRDefault="007C788F" w:rsidP="007C788F">
            <w:pPr>
              <w:pStyle w:val="Item"/>
            </w:pPr>
            <w:r>
              <w:t>No posee.</w:t>
            </w:r>
          </w:p>
        </w:tc>
      </w:tr>
      <w:tr w:rsidR="007C788F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7C788F" w:rsidRPr="00DF5817" w:rsidRDefault="007C788F" w:rsidP="007C788F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lastRenderedPageBreak/>
        <w:br w:type="page"/>
      </w:r>
    </w:p>
    <w:p w14:paraId="718396C6" w14:textId="2C704887" w:rsidR="003D73D5" w:rsidRDefault="003D73D5" w:rsidP="003D73D5">
      <w:pPr>
        <w:pStyle w:val="Ttulo1"/>
      </w:pPr>
      <w:bookmarkStart w:id="50" w:name="_CU029_–_Dar"/>
      <w:bookmarkStart w:id="51" w:name="_Toc478440262"/>
      <w:bookmarkEnd w:id="50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7D335810" w14:textId="77777777" w:rsidR="00427FDE" w:rsidRDefault="00427FDE" w:rsidP="00E27A6B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 w:rsidR="00E27A6B">
              <w:rPr>
                <w:szCs w:val="20"/>
              </w:rPr>
              <w:t>.</w:t>
            </w:r>
          </w:p>
          <w:p w14:paraId="10DFEE4B" w14:textId="4FB55DE9" w:rsidR="00C43B4F" w:rsidRPr="00E27A6B" w:rsidRDefault="00C43B4F" w:rsidP="00E27A6B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130A0DB6" w:rsidR="0085649E" w:rsidRPr="00624E5C" w:rsidRDefault="0085649E" w:rsidP="006836E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</w:t>
            </w:r>
            <w:r w:rsidR="00841B28">
              <w:t xml:space="preserve"> </w:t>
            </w:r>
            <w:r w:rsidR="00841B28">
              <w:rPr>
                <w:rFonts w:eastAsia="Verdana"/>
              </w:rPr>
              <w:t>“Planificada”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E27A6B">
        <w:trPr>
          <w:trHeight w:val="27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06118763" w:rsidR="0085649E" w:rsidRPr="00624E5C" w:rsidRDefault="0085649E" w:rsidP="00E27A6B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5DA9CD6" w:rsidR="000D4630" w:rsidRPr="008C3F2D" w:rsidRDefault="0085649E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27A6B" w:rsidRPr="00624E5C" w14:paraId="3567655C" w14:textId="77777777" w:rsidTr="00E27A6B">
        <w:trPr>
          <w:trHeight w:val="87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2515" w14:textId="3E0E9DAA" w:rsidR="00E27A6B" w:rsidRPr="00624E5C" w:rsidRDefault="00E27A6B" w:rsidP="008E0DB6">
            <w:pPr>
              <w:pStyle w:val="Flujoprincipal"/>
            </w:pPr>
            <w:r>
              <w:t xml:space="preserve">El sistema verifica que la tarea a eliminar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>, la elimina y presenta un mensaje indicando: “Los datos de la tarea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83B" w14:textId="21627457" w:rsidR="00E27A6B" w:rsidRDefault="00E27A6B" w:rsidP="00E27A6B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52F29842" w14:textId="17059733" w:rsidR="00E27A6B" w:rsidRDefault="00E27A6B" w:rsidP="00E27A6B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 w:rsidR="00A16EAC">
              <w:rPr>
                <w:rFonts w:eastAsia="Verdana"/>
              </w:rPr>
              <w:t xml:space="preserve"> presentando el problema</w:t>
            </w:r>
            <w:r>
              <w:rPr>
                <w:rFonts w:eastAsia="Verdana"/>
              </w:rPr>
              <w:t>.</w:t>
            </w:r>
          </w:p>
          <w:p w14:paraId="1B37593E" w14:textId="3FC7FA50" w:rsidR="00E27A6B" w:rsidRDefault="00E27A6B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30359A96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78440263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6836EE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2DABDB4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</w:t>
            </w:r>
            <w:r w:rsidR="00726A6F">
              <w:t xml:space="preserve">más relevantes </w:t>
            </w:r>
            <w:r>
              <w:t>de las tareas finalizadas</w:t>
            </w:r>
            <w:r w:rsidR="005822B9">
              <w:t xml:space="preserve"> ordenados por fecha de finalización</w:t>
            </w:r>
            <w:r w:rsidR="00DC574F">
              <w:t xml:space="preserve"> (más nuevas primeras)</w:t>
            </w:r>
            <w:r w:rsidR="00726A6F">
              <w:t>, entre ellos: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1021B0F1" w:rsidR="005822B9" w:rsidRDefault="005822B9" w:rsidP="005822B9">
            <w:pPr>
              <w:pStyle w:val="Item"/>
            </w:pPr>
            <w:r>
              <w:t xml:space="preserve">Fecha </w:t>
            </w:r>
            <w:r w:rsidR="00726A6F">
              <w:t xml:space="preserve">y hora </w:t>
            </w:r>
            <w:r>
              <w:t>iniciada</w:t>
            </w:r>
          </w:p>
          <w:p w14:paraId="4598F133" w14:textId="778DD913" w:rsidR="005822B9" w:rsidRDefault="005822B9" w:rsidP="005822B9">
            <w:pPr>
              <w:pStyle w:val="Item"/>
            </w:pPr>
            <w:r>
              <w:t xml:space="preserve">Fecha </w:t>
            </w:r>
            <w:r w:rsidR="00726A6F">
              <w:t xml:space="preserve">y hora </w:t>
            </w:r>
            <w:r>
              <w:t>finalizada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6AA101BA" w14:textId="77777777" w:rsidR="005822B9" w:rsidRDefault="005822B9" w:rsidP="005822B9">
            <w:pPr>
              <w:pStyle w:val="Item"/>
            </w:pPr>
            <w:r>
              <w:t>Tiempo real de proceso</w:t>
            </w:r>
          </w:p>
          <w:p w14:paraId="3DCC3AC0" w14:textId="77777777" w:rsidR="00726A6F" w:rsidRDefault="00726A6F" w:rsidP="00726A6F">
            <w:pPr>
              <w:pStyle w:val="Item"/>
            </w:pPr>
            <w:r>
              <w:t>Observaciones</w:t>
            </w:r>
          </w:p>
          <w:p w14:paraId="16C55B31" w14:textId="20CB06BB" w:rsidR="00726A6F" w:rsidRPr="001D2506" w:rsidRDefault="00726A6F" w:rsidP="00726A6F">
            <w:pPr>
              <w:pStyle w:val="Item"/>
            </w:pPr>
            <w:r>
              <w:t>Lista de pausas de la tarea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78440264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841B28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841B28" w:rsidRPr="00624E5C" w:rsidRDefault="00841B28" w:rsidP="00841B28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AB2C" w14:textId="77777777" w:rsidR="00841B28" w:rsidRPr="00984C7D" w:rsidRDefault="00841B28" w:rsidP="00841B28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3ECC403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cambia su estado a “Ejecutando”.</w:t>
            </w:r>
          </w:p>
        </w:tc>
      </w:tr>
      <w:tr w:rsidR="00841B28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841B28" w:rsidRPr="00624E5C" w:rsidRDefault="00841B28" w:rsidP="00841B28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5F0" w14:textId="77777777" w:rsidR="00841B28" w:rsidRPr="00984C7D" w:rsidRDefault="00841B28" w:rsidP="00841B28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CB7CDC7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no cambia su estado a “Ejecutando”.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6836EE">
            <w:pPr>
              <w:pStyle w:val="Flujoprincipal"/>
              <w:numPr>
                <w:ilvl w:val="0"/>
                <w:numId w:val="6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391CCFA2" w:rsidR="00AA779A" w:rsidRPr="00984C7D" w:rsidRDefault="00AA779A" w:rsidP="008E0DB6">
            <w:pPr>
              <w:pStyle w:val="Flujoprincipal"/>
            </w:pPr>
            <w:r>
              <w:t xml:space="preserve">El sistema cambia el estado de la tarea a </w:t>
            </w:r>
            <w:r w:rsidR="008E0DB6">
              <w:t>“Ejecutando”</w:t>
            </w:r>
            <w:r w:rsidR="00311114">
              <w:t>, establece la fecha y hora de comienzo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78440265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0F6882FF" w:rsidR="00AA779A" w:rsidRPr="00765244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06A5EE8D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“Pausada”</w:t>
            </w:r>
            <w:r>
              <w:t>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5B29162A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“Pausada”</w:t>
            </w:r>
            <w:r>
              <w:t>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6836EE">
            <w:pPr>
              <w:pStyle w:val="Flujoprincipal"/>
              <w:numPr>
                <w:ilvl w:val="0"/>
                <w:numId w:val="7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BE10A65" w:rsidR="00AA779A" w:rsidRPr="00765244" w:rsidRDefault="00AA779A" w:rsidP="00E17E83">
            <w:pPr>
              <w:pStyle w:val="Flujoprincipal"/>
            </w:pPr>
            <w:r>
              <w:t>El sistema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32876500" w:rsidR="00AA779A" w:rsidRDefault="00AA779A" w:rsidP="008E0DB6">
            <w:pPr>
              <w:pStyle w:val="Flujoprincipal"/>
            </w:pPr>
            <w:r>
              <w:t xml:space="preserve">El sistema guarda la pausa con la causa ingresada y la fecha y hora </w:t>
            </w:r>
            <w:r w:rsidR="00311114">
              <w:t>de inicio,</w:t>
            </w:r>
            <w:r w:rsidR="00E17E83">
              <w:t xml:space="preserve"> cambia el estado de la tarea a </w:t>
            </w:r>
            <w:r w:rsidR="008E0DB6">
              <w:t>“P</w:t>
            </w:r>
            <w:r w:rsidR="00E17E83">
              <w:t>ausada</w:t>
            </w:r>
            <w:r w:rsidR="008E0DB6">
              <w:t>”</w:t>
            </w:r>
            <w:r w:rsidR="00311114">
              <w:t xml:space="preserve">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15D26FFE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78440266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48AF7D58" w:rsidR="00AA779A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0A95556D" w:rsidR="00AA779A" w:rsidRPr="00984C7D" w:rsidRDefault="00AA779A" w:rsidP="0085649E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3F76C69E" w:rsidR="00AA779A" w:rsidRPr="00984C7D" w:rsidRDefault="00AA779A" w:rsidP="0085649E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6836EE">
            <w:pPr>
              <w:pStyle w:val="Flujoprincipal"/>
              <w:numPr>
                <w:ilvl w:val="0"/>
                <w:numId w:val="8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53E90893" w:rsidR="00AA779A" w:rsidRPr="00765244" w:rsidRDefault="00AA779A" w:rsidP="008E0DB6">
            <w:pPr>
              <w:pStyle w:val="Flujoprincipal"/>
            </w:pPr>
            <w:r>
              <w:t>El sistema</w:t>
            </w:r>
            <w:r w:rsidR="00311114">
              <w:t xml:space="preserve"> guarda la fecha y hora de finalización de la pausa,</w:t>
            </w:r>
            <w:r>
              <w:t xml:space="preserve"> cambia el estado de la tarea a </w:t>
            </w:r>
            <w:r w:rsidR="008E0DB6">
              <w:t>“Ejecutando”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57817559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78440267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2D21EB81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0CB7CF32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6836EE">
            <w:pPr>
              <w:pStyle w:val="Flujoprincipal"/>
              <w:numPr>
                <w:ilvl w:val="0"/>
                <w:numId w:val="9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4E3ED1D0" w:rsidR="00AA779A" w:rsidRPr="00820949" w:rsidRDefault="00AA779A" w:rsidP="008E0DB6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311114">
              <w:rPr>
                <w:lang w:val="es-ES"/>
              </w:rPr>
              <w:t xml:space="preserve">establece la fecha de finalización de la tarea, cambia su estado a </w:t>
            </w:r>
            <w:r w:rsidR="008E0DB6">
              <w:rPr>
                <w:lang w:val="es-ES"/>
              </w:rPr>
              <w:t>“F</w:t>
            </w:r>
            <w:r w:rsidR="00311114">
              <w:rPr>
                <w:lang w:val="es-ES"/>
              </w:rPr>
              <w:t>inalizada</w:t>
            </w:r>
            <w:r w:rsidR="008E0DB6">
              <w:rPr>
                <w:lang w:val="es-ES"/>
              </w:rPr>
              <w:t>”</w:t>
            </w:r>
            <w:r w:rsidR="00311114">
              <w:rPr>
                <w:lang w:val="es-ES"/>
              </w:rPr>
              <w:t xml:space="preserve"> y </w:t>
            </w:r>
            <w:r>
              <w:rPr>
                <w:lang w:val="es-ES"/>
              </w:rPr>
              <w:t xml:space="preserve">guarda </w:t>
            </w:r>
            <w:r w:rsidR="00311114">
              <w:rPr>
                <w:lang w:val="es-ES"/>
              </w:rPr>
              <w:t>los cambios</w:t>
            </w:r>
            <w:r>
              <w:rPr>
                <w:lang w:val="es-ES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6BBC5FA2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D4630">
              <w:rPr>
                <w:lang w:val="es-ES"/>
              </w:rPr>
              <w:t>caso de uso fi</w:t>
            </w:r>
            <w:r>
              <w:rPr>
                <w:lang w:val="es-ES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78440268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444FECC" w:rsidR="00AA779A" w:rsidRPr="00984C7D" w:rsidRDefault="00AA779A" w:rsidP="00841B28">
            <w:pPr>
              <w:pStyle w:val="Item"/>
            </w:pPr>
            <w:r>
              <w:t xml:space="preserve">La tarea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3C217600" w:rsidR="00AA779A" w:rsidRPr="00984C7D" w:rsidRDefault="00AA779A" w:rsidP="00841B28">
            <w:pPr>
              <w:pStyle w:val="Item"/>
            </w:pPr>
            <w:r>
              <w:t xml:space="preserve">La tarea no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6836EE">
            <w:pPr>
              <w:pStyle w:val="Flujoprincipal"/>
              <w:numPr>
                <w:ilvl w:val="0"/>
                <w:numId w:val="10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0969D5A1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36AB98DD" w:rsidR="00AA779A" w:rsidRPr="00765244" w:rsidRDefault="00AA779A" w:rsidP="008E0DB6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</w:t>
            </w:r>
            <w:r w:rsidR="00311114">
              <w:rPr>
                <w:color w:val="auto"/>
              </w:rPr>
              <w:t xml:space="preserve">tado de la tarea a </w:t>
            </w:r>
            <w:r w:rsidR="008E0DB6">
              <w:rPr>
                <w:color w:val="auto"/>
              </w:rPr>
              <w:t>“P</w:t>
            </w:r>
            <w:r w:rsidR="00311114">
              <w:rPr>
                <w:color w:val="auto"/>
              </w:rPr>
              <w:t>lanificada</w:t>
            </w:r>
            <w:r w:rsidR="008E0DB6">
              <w:rPr>
                <w:color w:val="auto"/>
              </w:rPr>
              <w:t>”</w:t>
            </w:r>
            <w:r w:rsidR="00311114">
              <w:rPr>
                <w:color w:val="auto"/>
              </w:rPr>
              <w:t>,</w:t>
            </w:r>
            <w:r>
              <w:rPr>
                <w:color w:val="auto"/>
              </w:rPr>
              <w:t xml:space="preserve">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</w:t>
            </w:r>
            <w:r w:rsidR="00311114">
              <w:rPr>
                <w:color w:val="auto"/>
              </w:rPr>
              <w:t xml:space="preserve"> y guarda los cambios</w:t>
            </w:r>
            <w:r>
              <w:rPr>
                <w:color w:val="auto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62F839F9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78440269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6836EE">
            <w:pPr>
              <w:pStyle w:val="Flujoprincipal"/>
              <w:numPr>
                <w:ilvl w:val="0"/>
                <w:numId w:val="41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53C44A13" w:rsidR="00E63D21" w:rsidRPr="00624E5C" w:rsidRDefault="00E63D21" w:rsidP="000D4630">
            <w:pPr>
              <w:pStyle w:val="Flujoalternativo2"/>
            </w:pPr>
            <w:r w:rsidRPr="00E749C8">
              <w:t xml:space="preserve">El </w:t>
            </w:r>
            <w:r w:rsidR="000D4630">
              <w:t>caso de uso</w:t>
            </w:r>
            <w:r w:rsidRPr="00E749C8">
              <w:t xml:space="preserve">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6F3CBDB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="003254E1">
              <w:t xml:space="preserve"> que puede ejecutar directamente el actor </w:t>
            </w:r>
            <w:r w:rsidR="003254E1" w:rsidRPr="003254E1">
              <w:rPr>
                <w:i/>
              </w:rPr>
              <w:t>Administrador</w:t>
            </w:r>
            <w:r w:rsidRPr="00EE4E62">
              <w:t xml:space="preserve"> debe percibirse como una extensión de este CU. Por razones de practicidad tal situación no ha sido consignada en el diagrama</w:t>
            </w:r>
            <w:r w:rsidR="003254E1">
              <w:t xml:space="preserve"> ni en este escenario</w:t>
            </w:r>
            <w:r w:rsidRPr="00EE4E62">
              <w:t>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CU037_–_Ver"/>
      <w:bookmarkStart w:id="68" w:name="_Toc478440270"/>
      <w:bookmarkEnd w:id="67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69EECBEA" w:rsidR="008D0529" w:rsidRPr="00624E5C" w:rsidRDefault="008D0529" w:rsidP="00FD20D6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Ver estadísticas de </w:t>
            </w:r>
            <w:r w:rsidR="00FD20D6">
              <w:t>una</w:t>
            </w:r>
            <w:r>
              <w:t xml:space="preserve"> </w:t>
            </w:r>
            <w:r w:rsidR="00FD20D6">
              <w:t>máquina</w:t>
            </w:r>
            <w:r>
              <w:t>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59469E65" w:rsidR="008D0529" w:rsidRPr="00984C7D" w:rsidRDefault="008D0529" w:rsidP="00FD20D6">
            <w:pPr>
              <w:pStyle w:val="Item"/>
            </w:pPr>
            <w:r>
              <w:t>Se muestran las estadísticas de la</w:t>
            </w:r>
            <w:r w:rsidR="00FD20D6">
              <w:t xml:space="preserve"> máquina</w:t>
            </w:r>
            <w:r>
              <w:t>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942C9FA" w:rsidR="008D0529" w:rsidRPr="00624E5C" w:rsidRDefault="008D0529" w:rsidP="00FD20D6">
            <w:pPr>
              <w:pStyle w:val="Flujoprincipal"/>
              <w:numPr>
                <w:ilvl w:val="0"/>
                <w:numId w:val="40"/>
              </w:numPr>
            </w:pPr>
            <w:r>
              <w:t xml:space="preserve">El actor desea ver las estadísticas de </w:t>
            </w:r>
            <w:r w:rsidR="00FD20D6">
              <w:t xml:space="preserve">una </w:t>
            </w:r>
            <w:r>
              <w:t>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19D5DB2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3903661A" w:rsidR="00F03F10" w:rsidRDefault="00F03F10" w:rsidP="002F2D52">
      <w:pPr>
        <w:spacing w:after="160" w:line="259" w:lineRule="auto"/>
        <w:ind w:left="708" w:right="0" w:hanging="708"/>
        <w:jc w:val="left"/>
      </w:pPr>
    </w:p>
    <w:p w14:paraId="5270D35A" w14:textId="77777777" w:rsidR="00F03F10" w:rsidRDefault="00F03F10">
      <w:pPr>
        <w:spacing w:after="160" w:line="259" w:lineRule="auto"/>
        <w:ind w:left="0" w:right="0" w:firstLine="0"/>
        <w:jc w:val="left"/>
      </w:pPr>
      <w:r>
        <w:br w:type="page"/>
      </w:r>
    </w:p>
    <w:p w14:paraId="0F886B30" w14:textId="2943D321" w:rsidR="00F03F10" w:rsidRDefault="00F03F10" w:rsidP="00F03F10">
      <w:pPr>
        <w:pStyle w:val="Ttulo1"/>
      </w:pPr>
      <w:bookmarkStart w:id="69" w:name="_Toc478440271"/>
      <w:r>
        <w:lastRenderedPageBreak/>
        <w:t>Diagramas</w:t>
      </w:r>
      <w:bookmarkEnd w:id="69"/>
    </w:p>
    <w:p w14:paraId="1D0DE47E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2E3087">
      <w:headerReference w:type="default" r:id="rId10"/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589B0" w14:textId="77777777" w:rsidR="00A77AB7" w:rsidRDefault="00A77AB7" w:rsidP="00B04677">
      <w:pPr>
        <w:spacing w:after="0" w:line="240" w:lineRule="auto"/>
      </w:pPr>
      <w:r>
        <w:separator/>
      </w:r>
    </w:p>
  </w:endnote>
  <w:endnote w:type="continuationSeparator" w:id="0">
    <w:p w14:paraId="7225866A" w14:textId="77777777" w:rsidR="00A77AB7" w:rsidRDefault="00A77AB7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2005841"/>
      <w:docPartObj>
        <w:docPartGallery w:val="Page Numbers (Bottom of Page)"/>
        <w:docPartUnique/>
      </w:docPartObj>
    </w:sdtPr>
    <w:sdtEndPr/>
    <w:sdtContent>
      <w:p w14:paraId="503CC23B" w14:textId="77777777" w:rsidR="00FD20D6" w:rsidRDefault="00FD20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E41" w:rsidRPr="00001E41">
          <w:rPr>
            <w:noProof/>
            <w:lang w:val="es-ES"/>
          </w:rPr>
          <w:t>3</w:t>
        </w:r>
        <w:r>
          <w:fldChar w:fldCharType="end"/>
        </w:r>
      </w:p>
    </w:sdtContent>
  </w:sdt>
  <w:p w14:paraId="64A2A1D2" w14:textId="77777777" w:rsidR="00FD20D6" w:rsidRDefault="00FD20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33A8B" w14:textId="77777777" w:rsidR="00A77AB7" w:rsidRDefault="00A77AB7" w:rsidP="00B04677">
      <w:pPr>
        <w:spacing w:after="0" w:line="240" w:lineRule="auto"/>
      </w:pPr>
      <w:r>
        <w:separator/>
      </w:r>
    </w:p>
  </w:footnote>
  <w:footnote w:type="continuationSeparator" w:id="0">
    <w:p w14:paraId="58BB5AD3" w14:textId="77777777" w:rsidR="00A77AB7" w:rsidRDefault="00A77AB7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E3C98EF" w:rsidR="00FD20D6" w:rsidRPr="00B04677" w:rsidRDefault="002E3087">
    <w:pPr>
      <w:pStyle w:val="Encabezado"/>
      <w:rPr>
        <w:lang w:val="es-ES"/>
      </w:rPr>
    </w:pPr>
    <w:r>
      <w:rPr>
        <w:lang w:val="es-ES"/>
      </w:rPr>
      <w:t>Índice</w:t>
    </w:r>
    <w:r w:rsidR="00F03F10">
      <w:rPr>
        <w:lang w:val="es-ES"/>
      </w:rPr>
      <w:tab/>
    </w:r>
    <w:r w:rsidR="00F03F10">
      <w:rPr>
        <w:lang w:val="es-ES"/>
      </w:rPr>
      <w:tab/>
      <w:t>Habilitación Profesional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E0419" w14:textId="77777777" w:rsidR="002E3087" w:rsidRPr="00B04677" w:rsidRDefault="002E3087">
    <w:pPr>
      <w:pStyle w:val="Encabezado"/>
      <w:rPr>
        <w:lang w:val="es-ES"/>
      </w:rPr>
    </w:pPr>
    <w:r>
      <w:rPr>
        <w:lang w:val="es-ES"/>
      </w:rPr>
      <w:t>Escenarios de Casos de Uso</w:t>
    </w:r>
    <w:r>
      <w:rPr>
        <w:lang w:val="es-ES"/>
      </w:rPr>
      <w:tab/>
    </w:r>
    <w:r>
      <w:rPr>
        <w:lang w:val="es-ES"/>
      </w:rPr>
      <w:tab/>
      <w:t>Habilitación Profesional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415A9"/>
    <w:multiLevelType w:val="hybridMultilevel"/>
    <w:tmpl w:val="3962DC1C"/>
    <w:lvl w:ilvl="0" w:tplc="B218CB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30A28"/>
    <w:multiLevelType w:val="hybridMultilevel"/>
    <w:tmpl w:val="2B4AFFD2"/>
    <w:lvl w:ilvl="0" w:tplc="E39C528C">
      <w:start w:val="1"/>
      <w:numFmt w:val="bullet"/>
      <w:pStyle w:val="Prrafode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4"/>
  </w:num>
  <w:num w:numId="44">
    <w:abstractNumId w:val="5"/>
  </w:num>
  <w:num w:numId="45">
    <w:abstractNumId w:val="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01E41"/>
    <w:rsid w:val="000263E1"/>
    <w:rsid w:val="00027D6F"/>
    <w:rsid w:val="00036E5D"/>
    <w:rsid w:val="00037054"/>
    <w:rsid w:val="00051EE7"/>
    <w:rsid w:val="0009324E"/>
    <w:rsid w:val="00095303"/>
    <w:rsid w:val="000A12E4"/>
    <w:rsid w:val="000A29C4"/>
    <w:rsid w:val="000B13F3"/>
    <w:rsid w:val="000B3F21"/>
    <w:rsid w:val="000B645F"/>
    <w:rsid w:val="000D4630"/>
    <w:rsid w:val="000D6284"/>
    <w:rsid w:val="00146B41"/>
    <w:rsid w:val="00154C16"/>
    <w:rsid w:val="00156188"/>
    <w:rsid w:val="001700DC"/>
    <w:rsid w:val="0017293F"/>
    <w:rsid w:val="001860B5"/>
    <w:rsid w:val="001A0E53"/>
    <w:rsid w:val="001A4A22"/>
    <w:rsid w:val="001C0BFA"/>
    <w:rsid w:val="001D2506"/>
    <w:rsid w:val="001D64AE"/>
    <w:rsid w:val="001E194F"/>
    <w:rsid w:val="001E21C9"/>
    <w:rsid w:val="001E3715"/>
    <w:rsid w:val="001F4512"/>
    <w:rsid w:val="001F6561"/>
    <w:rsid w:val="001F7CA7"/>
    <w:rsid w:val="00203B81"/>
    <w:rsid w:val="0021079D"/>
    <w:rsid w:val="00214421"/>
    <w:rsid w:val="00220073"/>
    <w:rsid w:val="00230C04"/>
    <w:rsid w:val="00235D3E"/>
    <w:rsid w:val="0024315A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E3087"/>
    <w:rsid w:val="002F2D52"/>
    <w:rsid w:val="002F302E"/>
    <w:rsid w:val="002F47D9"/>
    <w:rsid w:val="00311114"/>
    <w:rsid w:val="00311D44"/>
    <w:rsid w:val="0031272F"/>
    <w:rsid w:val="00320A7D"/>
    <w:rsid w:val="00323D40"/>
    <w:rsid w:val="003254E1"/>
    <w:rsid w:val="00344CEA"/>
    <w:rsid w:val="003479FD"/>
    <w:rsid w:val="003746BB"/>
    <w:rsid w:val="00381294"/>
    <w:rsid w:val="00396C27"/>
    <w:rsid w:val="003A382C"/>
    <w:rsid w:val="003C7C18"/>
    <w:rsid w:val="003D5CDB"/>
    <w:rsid w:val="003D73D5"/>
    <w:rsid w:val="003E484C"/>
    <w:rsid w:val="003E50B2"/>
    <w:rsid w:val="0041519A"/>
    <w:rsid w:val="0042102A"/>
    <w:rsid w:val="00427FDE"/>
    <w:rsid w:val="00440E84"/>
    <w:rsid w:val="00444D59"/>
    <w:rsid w:val="00451AAD"/>
    <w:rsid w:val="004631A2"/>
    <w:rsid w:val="00463598"/>
    <w:rsid w:val="00467308"/>
    <w:rsid w:val="004776B5"/>
    <w:rsid w:val="004A1A7A"/>
    <w:rsid w:val="004A438E"/>
    <w:rsid w:val="004B7134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973AC"/>
    <w:rsid w:val="005A21E8"/>
    <w:rsid w:val="005A6276"/>
    <w:rsid w:val="005B327B"/>
    <w:rsid w:val="005E64C7"/>
    <w:rsid w:val="005F2EAD"/>
    <w:rsid w:val="0061676B"/>
    <w:rsid w:val="00624E5C"/>
    <w:rsid w:val="00660CEC"/>
    <w:rsid w:val="006836EE"/>
    <w:rsid w:val="006922FF"/>
    <w:rsid w:val="006959CF"/>
    <w:rsid w:val="006A57E0"/>
    <w:rsid w:val="006C04C7"/>
    <w:rsid w:val="006C470A"/>
    <w:rsid w:val="006C6293"/>
    <w:rsid w:val="006E17A6"/>
    <w:rsid w:val="006E2A98"/>
    <w:rsid w:val="0071330D"/>
    <w:rsid w:val="00715F5A"/>
    <w:rsid w:val="00726A6F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C788F"/>
    <w:rsid w:val="007D5E08"/>
    <w:rsid w:val="007D7620"/>
    <w:rsid w:val="007E08EE"/>
    <w:rsid w:val="007E2B80"/>
    <w:rsid w:val="007F2820"/>
    <w:rsid w:val="007F62BE"/>
    <w:rsid w:val="008130B2"/>
    <w:rsid w:val="00820949"/>
    <w:rsid w:val="00823F8A"/>
    <w:rsid w:val="008306E1"/>
    <w:rsid w:val="00835EBD"/>
    <w:rsid w:val="00841B28"/>
    <w:rsid w:val="00844AB0"/>
    <w:rsid w:val="008507A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8E0DB6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C63D7"/>
    <w:rsid w:val="009F40BA"/>
    <w:rsid w:val="00A0498B"/>
    <w:rsid w:val="00A07BEE"/>
    <w:rsid w:val="00A156D5"/>
    <w:rsid w:val="00A16EAC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77AB7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846B9"/>
    <w:rsid w:val="00B96218"/>
    <w:rsid w:val="00B9799A"/>
    <w:rsid w:val="00BA685C"/>
    <w:rsid w:val="00BB1C80"/>
    <w:rsid w:val="00BD651C"/>
    <w:rsid w:val="00BE06BE"/>
    <w:rsid w:val="00BE56AF"/>
    <w:rsid w:val="00BF4479"/>
    <w:rsid w:val="00BF557B"/>
    <w:rsid w:val="00C03FF9"/>
    <w:rsid w:val="00C05063"/>
    <w:rsid w:val="00C12E3D"/>
    <w:rsid w:val="00C3096E"/>
    <w:rsid w:val="00C43B4F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574F"/>
    <w:rsid w:val="00DC70F4"/>
    <w:rsid w:val="00DD599E"/>
    <w:rsid w:val="00DE3AB7"/>
    <w:rsid w:val="00DE4CCA"/>
    <w:rsid w:val="00DF5817"/>
    <w:rsid w:val="00E046B7"/>
    <w:rsid w:val="00E12B1E"/>
    <w:rsid w:val="00E13D6B"/>
    <w:rsid w:val="00E17E83"/>
    <w:rsid w:val="00E27A6B"/>
    <w:rsid w:val="00E32185"/>
    <w:rsid w:val="00E47836"/>
    <w:rsid w:val="00E51F90"/>
    <w:rsid w:val="00E56F3D"/>
    <w:rsid w:val="00E60C84"/>
    <w:rsid w:val="00E6170A"/>
    <w:rsid w:val="00E63666"/>
    <w:rsid w:val="00E63D21"/>
    <w:rsid w:val="00E70D2C"/>
    <w:rsid w:val="00E749C8"/>
    <w:rsid w:val="00EB7872"/>
    <w:rsid w:val="00ED055D"/>
    <w:rsid w:val="00ED3189"/>
    <w:rsid w:val="00ED3FAE"/>
    <w:rsid w:val="00EE4E62"/>
    <w:rsid w:val="00EF00E7"/>
    <w:rsid w:val="00EF34FB"/>
    <w:rsid w:val="00F003E6"/>
    <w:rsid w:val="00F01A91"/>
    <w:rsid w:val="00F03F10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1DA"/>
    <w:rsid w:val="00FB7A02"/>
    <w:rsid w:val="00FD20D6"/>
    <w:rsid w:val="00FD7FBB"/>
    <w:rsid w:val="00FE2944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5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2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5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  <w:numId w:val="0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F03F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03F10"/>
    <w:rPr>
      <w:rFonts w:asciiTheme="majorHAnsi" w:eastAsiaTheme="majorEastAsia" w:hAnsiTheme="majorHAnsi" w:cstheme="majorBidi"/>
      <w:spacing w:val="-10"/>
      <w:kern w:val="28"/>
      <w:sz w:val="56"/>
      <w:szCs w:val="56"/>
      <w:lang w:eastAsia="es-AR"/>
    </w:rPr>
  </w:style>
  <w:style w:type="paragraph" w:customStyle="1" w:styleId="Prrafodelista2">
    <w:name w:val="Párrafo de lista 2"/>
    <w:basedOn w:val="Prrafodelista"/>
    <w:link w:val="Prrafodelista2Car"/>
    <w:qFormat/>
    <w:rsid w:val="00220073"/>
    <w:pPr>
      <w:numPr>
        <w:numId w:val="44"/>
      </w:numPr>
      <w:spacing w:after="160" w:line="259" w:lineRule="auto"/>
      <w:ind w:left="1985" w:right="0"/>
    </w:pPr>
    <w:rPr>
      <w:sz w:val="32"/>
      <w:szCs w:val="32"/>
    </w:rPr>
  </w:style>
  <w:style w:type="character" w:customStyle="1" w:styleId="Prrafodelista2Car">
    <w:name w:val="Párrafo de lista 2 Car"/>
    <w:basedOn w:val="PrrafodelistaCar"/>
    <w:link w:val="Prrafodelista2"/>
    <w:rsid w:val="00220073"/>
    <w:rPr>
      <w:rFonts w:ascii="Times New Roman" w:eastAsia="Times New Roman" w:hAnsi="Times New Roman" w:cs="Times New Roman"/>
      <w:color w:val="000000"/>
      <w:sz w:val="32"/>
      <w:szCs w:val="32"/>
      <w:lang w:eastAsia="es-AR"/>
    </w:rPr>
  </w:style>
  <w:style w:type="character" w:styleId="Ttulodellibro">
    <w:name w:val="Book Title"/>
    <w:uiPriority w:val="33"/>
    <w:qFormat/>
    <w:rsid w:val="00220073"/>
    <w:rPr>
      <w:b/>
      <w:sz w:val="52"/>
      <w:szCs w:val="52"/>
    </w:rPr>
  </w:style>
  <w:style w:type="paragraph" w:customStyle="1" w:styleId="TituloTP">
    <w:name w:val="Titulo TP"/>
    <w:link w:val="TituloTPCar"/>
    <w:autoRedefine/>
    <w:qFormat/>
    <w:rsid w:val="00220073"/>
    <w:pPr>
      <w:ind w:firstLine="2"/>
      <w:jc w:val="center"/>
    </w:pPr>
    <w:rPr>
      <w:b/>
      <w:sz w:val="52"/>
    </w:rPr>
  </w:style>
  <w:style w:type="character" w:customStyle="1" w:styleId="TituloTPCar">
    <w:name w:val="Titulo TP Car"/>
    <w:basedOn w:val="Fuentedeprrafopredeter"/>
    <w:link w:val="TituloTP"/>
    <w:rsid w:val="00220073"/>
    <w:rPr>
      <w:b/>
      <w:sz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B80"/>
    <w:rPr>
      <w:rFonts w:ascii="Segoe UI" w:eastAsia="Times New Roman" w:hAnsi="Segoe UI" w:cs="Segoe UI"/>
      <w:color w:val="000000"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2CA82-E8FC-4EF4-B305-31570538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4035</TotalTime>
  <Pages>1</Pages>
  <Words>9677</Words>
  <Characters>53224</Characters>
  <Application>Microsoft Office Word</Application>
  <DocSecurity>0</DocSecurity>
  <Lines>443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133</cp:revision>
  <cp:lastPrinted>2017-03-28T07:59:00Z</cp:lastPrinted>
  <dcterms:created xsi:type="dcterms:W3CDTF">2016-06-03T13:07:00Z</dcterms:created>
  <dcterms:modified xsi:type="dcterms:W3CDTF">2017-03-28T07:59:00Z</dcterms:modified>
</cp:coreProperties>
</file>