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C56" w:rsidRDefault="00D82C56" w:rsidP="00D82C56">
      <w:pPr>
        <w:rPr>
          <w:sz w:val="24"/>
          <w:szCs w:val="24"/>
        </w:rPr>
      </w:pPr>
      <w:r>
        <w:rPr>
          <w:sz w:val="24"/>
          <w:szCs w:val="24"/>
        </w:rPr>
        <w:t>Emina Dzaferovic</w:t>
      </w:r>
    </w:p>
    <w:p w:rsidR="00D82C56" w:rsidRDefault="00D82C56" w:rsidP="00D82C56">
      <w:pPr>
        <w:rPr>
          <w:sz w:val="24"/>
          <w:szCs w:val="24"/>
        </w:rPr>
      </w:pPr>
      <w:r>
        <w:rPr>
          <w:sz w:val="24"/>
          <w:szCs w:val="24"/>
        </w:rPr>
        <w:t>140302100</w:t>
      </w:r>
    </w:p>
    <w:p w:rsidR="00D82C56" w:rsidRDefault="00D82C56" w:rsidP="00D82C56">
      <w:pPr>
        <w:rPr>
          <w:sz w:val="24"/>
          <w:szCs w:val="24"/>
        </w:rPr>
      </w:pPr>
      <w:r>
        <w:rPr>
          <w:sz w:val="24"/>
          <w:szCs w:val="24"/>
        </w:rPr>
        <w:t>Programming for Engineers</w:t>
      </w:r>
    </w:p>
    <w:p w:rsidR="00D82C56" w:rsidRPr="00D82C56" w:rsidRDefault="00D82C56" w:rsidP="00D82C56">
      <w:pPr>
        <w:rPr>
          <w:sz w:val="24"/>
          <w:szCs w:val="24"/>
        </w:rPr>
      </w:pPr>
      <w:r>
        <w:rPr>
          <w:sz w:val="24"/>
          <w:szCs w:val="24"/>
        </w:rPr>
        <w:t>January 12, 2017</w:t>
      </w:r>
    </w:p>
    <w:p w:rsidR="00D82C56" w:rsidRDefault="00D82C56" w:rsidP="00D82C56">
      <w:pPr>
        <w:jc w:val="center"/>
        <w:rPr>
          <w:sz w:val="32"/>
          <w:szCs w:val="32"/>
        </w:rPr>
      </w:pPr>
    </w:p>
    <w:p w:rsidR="002F4E8D" w:rsidRDefault="002F4E8D" w:rsidP="00D82C56">
      <w:pPr>
        <w:jc w:val="center"/>
        <w:rPr>
          <w:sz w:val="32"/>
          <w:szCs w:val="32"/>
        </w:rPr>
      </w:pPr>
    </w:p>
    <w:p w:rsidR="002F4E8D" w:rsidRDefault="002F4E8D" w:rsidP="00D82C56">
      <w:pPr>
        <w:jc w:val="center"/>
        <w:rPr>
          <w:sz w:val="32"/>
          <w:szCs w:val="32"/>
        </w:rPr>
      </w:pPr>
    </w:p>
    <w:p w:rsidR="00312431" w:rsidRDefault="00D82C56" w:rsidP="00D82C56">
      <w:pPr>
        <w:jc w:val="center"/>
        <w:rPr>
          <w:b/>
          <w:sz w:val="32"/>
          <w:szCs w:val="32"/>
        </w:rPr>
      </w:pPr>
      <w:r w:rsidRPr="00AD7985">
        <w:rPr>
          <w:b/>
          <w:sz w:val="32"/>
          <w:szCs w:val="32"/>
        </w:rPr>
        <w:t>Converter</w:t>
      </w:r>
    </w:p>
    <w:p w:rsidR="002F4E8D" w:rsidRDefault="002F4E8D" w:rsidP="00D82C56">
      <w:pPr>
        <w:jc w:val="center"/>
        <w:rPr>
          <w:b/>
          <w:sz w:val="32"/>
          <w:szCs w:val="32"/>
        </w:rPr>
      </w:pPr>
    </w:p>
    <w:p w:rsidR="002F4E8D" w:rsidRPr="00AD7985" w:rsidRDefault="002F4E8D" w:rsidP="00D82C56">
      <w:pPr>
        <w:jc w:val="center"/>
        <w:rPr>
          <w:b/>
          <w:sz w:val="32"/>
          <w:szCs w:val="32"/>
        </w:rPr>
      </w:pPr>
      <w:bookmarkStart w:id="0" w:name="_GoBack"/>
      <w:bookmarkEnd w:id="0"/>
    </w:p>
    <w:p w:rsidR="00D82C56" w:rsidRDefault="00D82C56" w:rsidP="00D82C56">
      <w:pPr>
        <w:jc w:val="center"/>
        <w:rPr>
          <w:sz w:val="32"/>
          <w:szCs w:val="32"/>
        </w:rPr>
      </w:pPr>
    </w:p>
    <w:p w:rsidR="00D82C56" w:rsidRDefault="00D82C56" w:rsidP="00D82C56">
      <w:pPr>
        <w:jc w:val="both"/>
        <w:rPr>
          <w:sz w:val="24"/>
          <w:szCs w:val="24"/>
        </w:rPr>
      </w:pPr>
      <w:r>
        <w:rPr>
          <w:sz w:val="24"/>
          <w:szCs w:val="24"/>
        </w:rPr>
        <w:tab/>
        <w:t xml:space="preserve">Application is done in MATLAB and has a function to convert numbers from either binary to decimal or from decimal to binary based on the choice of the user. GUI is made by using built in tool called GUIDE. </w:t>
      </w:r>
    </w:p>
    <w:p w:rsidR="00D82C56" w:rsidRDefault="00D82C56" w:rsidP="00D82C56">
      <w:pPr>
        <w:jc w:val="both"/>
        <w:rPr>
          <w:sz w:val="24"/>
          <w:szCs w:val="24"/>
        </w:rPr>
      </w:pPr>
      <w:r>
        <w:rPr>
          <w:sz w:val="24"/>
          <w:szCs w:val="24"/>
        </w:rPr>
        <w:tab/>
        <w:t>Field under the “number” tag has been made for user to input the data or in this case either a decimal or binary number whic</w:t>
      </w:r>
      <w:r w:rsidR="00C71BEE">
        <w:rPr>
          <w:sz w:val="24"/>
          <w:szCs w:val="24"/>
        </w:rPr>
        <w:t>h is later going to be converted</w:t>
      </w:r>
      <w:r>
        <w:rPr>
          <w:sz w:val="24"/>
          <w:szCs w:val="24"/>
        </w:rPr>
        <w:t xml:space="preserve">. Another field under the “result” tag is returning the result of a given operation, either a binary or a decimal number. </w:t>
      </w:r>
    </w:p>
    <w:p w:rsidR="00C71BEE" w:rsidRDefault="00C71BEE" w:rsidP="00D82C56">
      <w:pPr>
        <w:jc w:val="both"/>
        <w:rPr>
          <w:sz w:val="24"/>
          <w:szCs w:val="24"/>
        </w:rPr>
      </w:pPr>
      <w:r>
        <w:rPr>
          <w:sz w:val="24"/>
          <w:szCs w:val="24"/>
        </w:rPr>
        <w:tab/>
        <w:t>Both operations are performed using MATLAB built in functions. Function “bin2dec” has been used to perform operation of converting binary number to decimal and “dec2bin” has been used to perform operation of converting decimal number to binary.</w:t>
      </w:r>
    </w:p>
    <w:p w:rsidR="00D82C56" w:rsidRDefault="00D82C56" w:rsidP="00D82C56">
      <w:pPr>
        <w:jc w:val="both"/>
        <w:rPr>
          <w:sz w:val="24"/>
          <w:szCs w:val="24"/>
        </w:rPr>
      </w:pPr>
      <w:r>
        <w:rPr>
          <w:sz w:val="24"/>
          <w:szCs w:val="24"/>
        </w:rPr>
        <w:tab/>
        <w:t xml:space="preserve">According to the preference, user can use button under the name “Decimal to Binary” to perform the operation of converting a number entered in the “number” field from decimal to binary or using a button under the name “Binary to Decimal” to do vice versa. </w:t>
      </w:r>
    </w:p>
    <w:p w:rsidR="00D82C56" w:rsidRPr="00D82C56" w:rsidRDefault="00D82C56" w:rsidP="00D82C56">
      <w:pPr>
        <w:jc w:val="both"/>
        <w:rPr>
          <w:sz w:val="24"/>
          <w:szCs w:val="24"/>
        </w:rPr>
      </w:pPr>
      <w:r>
        <w:rPr>
          <w:sz w:val="24"/>
          <w:szCs w:val="24"/>
        </w:rPr>
        <w:tab/>
        <w:t>To make multiple conversions easier, “Clear” button allows the user to automatically clear both “number” and “result” fields of any data.</w:t>
      </w:r>
    </w:p>
    <w:sectPr w:rsidR="00D82C56" w:rsidRPr="00D82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C56"/>
    <w:rsid w:val="002F4E8D"/>
    <w:rsid w:val="00312431"/>
    <w:rsid w:val="00AD7985"/>
    <w:rsid w:val="00C71BEE"/>
    <w:rsid w:val="00D82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F449C-6F33-4315-BE4C-B31539537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0431C-A89C-4AA3-BC64-981254FB6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Emina Dzaferovic</dc:creator>
  <cp:keywords/>
  <dc:description/>
  <cp:lastModifiedBy>Emina Dzaferovic</cp:lastModifiedBy>
  <cp:revision>4</cp:revision>
  <dcterms:created xsi:type="dcterms:W3CDTF">2017-01-06T14:12:00Z</dcterms:created>
  <dcterms:modified xsi:type="dcterms:W3CDTF">2017-01-11T19:47:00Z</dcterms:modified>
</cp:coreProperties>
</file>