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D0DDB" w14:textId="77777777" w:rsidR="00A36042" w:rsidRPr="0084496C" w:rsidRDefault="00A36042" w:rsidP="00A36042">
      <w:pPr>
        <w:spacing w:after="200" w:line="276" w:lineRule="auto"/>
        <w:rPr>
          <w:rFonts w:asciiTheme="minorHAnsi" w:eastAsiaTheme="minorHAnsi" w:hAnsiTheme="minorHAnsi" w:cstheme="minorHAnsi"/>
          <w:b/>
          <w:sz w:val="28"/>
          <w:szCs w:val="22"/>
          <w:lang w:eastAsia="en-US"/>
        </w:rPr>
      </w:pPr>
      <w:r>
        <w:rPr>
          <w:rFonts w:asciiTheme="minorHAnsi" w:eastAsiaTheme="minorHAnsi" w:hAnsiTheme="minorHAnsi" w:cstheme="minorHAnsi"/>
          <w:b/>
          <w:sz w:val="28"/>
          <w:szCs w:val="22"/>
          <w:lang w:eastAsia="en-US"/>
        </w:rPr>
        <w:t xml:space="preserve"> </w:t>
      </w:r>
      <w:r w:rsidR="00E97840">
        <w:rPr>
          <w:rFonts w:asciiTheme="minorHAnsi" w:eastAsiaTheme="minorHAnsi" w:hAnsiTheme="minorHAnsi" w:cstheme="minorHAnsi"/>
          <w:b/>
          <w:sz w:val="28"/>
          <w:szCs w:val="22"/>
          <w:lang w:eastAsia="en-US"/>
        </w:rPr>
        <w:t xml:space="preserve">                            </w:t>
      </w:r>
      <w:r>
        <w:rPr>
          <w:rFonts w:asciiTheme="minorHAnsi" w:eastAsiaTheme="minorHAnsi" w:hAnsiTheme="minorHAnsi" w:cstheme="minorHAnsi"/>
          <w:b/>
          <w:sz w:val="28"/>
          <w:szCs w:val="22"/>
          <w:lang w:eastAsia="en-US"/>
        </w:rPr>
        <w:t xml:space="preserve">Participant Information Sheet </w:t>
      </w:r>
    </w:p>
    <w:p w14:paraId="72C97CAC" w14:textId="77777777" w:rsidR="00A36042" w:rsidRPr="00466EBE" w:rsidRDefault="00A36042" w:rsidP="00A36042">
      <w:pPr>
        <w:spacing w:line="276" w:lineRule="auto"/>
        <w:rPr>
          <w:rFonts w:asciiTheme="minorHAnsi" w:eastAsiaTheme="minorHAnsi" w:hAnsiTheme="minorHAnsi" w:cstheme="minorHAnsi"/>
          <w:b/>
          <w:sz w:val="24"/>
          <w:szCs w:val="22"/>
          <w:lang w:eastAsia="en-US"/>
        </w:rPr>
      </w:pPr>
      <w:r w:rsidRPr="00466EBE">
        <w:rPr>
          <w:rFonts w:asciiTheme="minorHAnsi" w:eastAsiaTheme="minorHAnsi" w:hAnsiTheme="minorHAnsi" w:cstheme="minorHAnsi"/>
          <w:b/>
          <w:sz w:val="24"/>
          <w:szCs w:val="22"/>
          <w:lang w:eastAsia="en-US"/>
        </w:rPr>
        <w:t>The title of the research project</w:t>
      </w:r>
    </w:p>
    <w:p w14:paraId="36C0C4D3" w14:textId="77777777" w:rsidR="00A36042" w:rsidRPr="00466EBE" w:rsidRDefault="00A36042" w:rsidP="00A36042">
      <w:pPr>
        <w:spacing w:line="276" w:lineRule="auto"/>
        <w:rPr>
          <w:rFonts w:asciiTheme="minorHAnsi" w:eastAsiaTheme="minorHAnsi" w:hAnsiTheme="minorHAnsi" w:cstheme="minorHAnsi"/>
          <w:sz w:val="10"/>
          <w:szCs w:val="10"/>
          <w:lang w:eastAsia="en-US"/>
        </w:rPr>
      </w:pPr>
    </w:p>
    <w:p w14:paraId="1C4BB3B0" w14:textId="2453F10F" w:rsidR="00A36042" w:rsidRDefault="00414095" w:rsidP="00A36042">
      <w:pPr>
        <w:spacing w:line="276" w:lineRule="auto"/>
        <w:rPr>
          <w:rFonts w:asciiTheme="minorHAnsi" w:eastAsiaTheme="minorHAnsi" w:hAnsiTheme="minorHAnsi" w:cstheme="minorHAnsi"/>
          <w:szCs w:val="22"/>
          <w:lang w:eastAsia="en-US"/>
        </w:rPr>
      </w:pPr>
      <w:r w:rsidRPr="00414095">
        <w:rPr>
          <w:rFonts w:asciiTheme="minorHAnsi" w:eastAsiaTheme="minorHAnsi" w:hAnsiTheme="minorHAnsi" w:cstheme="minorHAnsi"/>
          <w:szCs w:val="22"/>
          <w:lang w:eastAsia="en-US"/>
        </w:rPr>
        <w:t>The potential ability prediction of a football player</w:t>
      </w:r>
    </w:p>
    <w:p w14:paraId="1F392308" w14:textId="77777777" w:rsidR="00910EA3" w:rsidRPr="00466EBE" w:rsidRDefault="00910EA3" w:rsidP="00A36042">
      <w:pPr>
        <w:spacing w:line="276" w:lineRule="auto"/>
        <w:rPr>
          <w:rFonts w:asciiTheme="minorHAnsi" w:eastAsiaTheme="minorHAnsi" w:hAnsiTheme="minorHAnsi" w:cstheme="minorHAnsi"/>
          <w:szCs w:val="22"/>
          <w:lang w:eastAsia="en-US"/>
        </w:rPr>
      </w:pPr>
    </w:p>
    <w:p w14:paraId="6E01B74E" w14:textId="77777777" w:rsidR="00A36042" w:rsidRPr="00910EA3" w:rsidRDefault="00A36042" w:rsidP="00A36042">
      <w:pPr>
        <w:spacing w:line="276" w:lineRule="auto"/>
        <w:rPr>
          <w:rFonts w:asciiTheme="minorHAnsi" w:eastAsiaTheme="minorHAnsi" w:hAnsiTheme="minorHAnsi" w:cstheme="minorHAnsi"/>
          <w:b/>
          <w:sz w:val="24"/>
          <w:szCs w:val="22"/>
          <w:lang w:eastAsia="en-US"/>
        </w:rPr>
      </w:pPr>
      <w:r w:rsidRPr="00910EA3">
        <w:rPr>
          <w:rFonts w:asciiTheme="minorHAnsi" w:eastAsiaTheme="minorHAnsi" w:hAnsiTheme="minorHAnsi" w:cstheme="minorHAnsi"/>
          <w:b/>
          <w:sz w:val="24"/>
          <w:szCs w:val="22"/>
          <w:lang w:eastAsia="en-US"/>
        </w:rPr>
        <w:t xml:space="preserve">What is the purpose of the </w:t>
      </w:r>
      <w:r w:rsidR="000B1423">
        <w:rPr>
          <w:rFonts w:asciiTheme="minorHAnsi" w:eastAsiaTheme="minorHAnsi" w:hAnsiTheme="minorHAnsi" w:cstheme="minorHAnsi"/>
          <w:b/>
          <w:sz w:val="24"/>
          <w:szCs w:val="22"/>
          <w:lang w:eastAsia="en-US"/>
        </w:rPr>
        <w:t>research/questionnaire</w:t>
      </w:r>
      <w:r w:rsidR="00700B5F">
        <w:rPr>
          <w:rFonts w:asciiTheme="minorHAnsi" w:eastAsiaTheme="minorHAnsi" w:hAnsiTheme="minorHAnsi" w:cstheme="minorHAnsi"/>
          <w:b/>
          <w:sz w:val="24"/>
          <w:szCs w:val="22"/>
          <w:lang w:eastAsia="en-US"/>
        </w:rPr>
        <w:t>?</w:t>
      </w:r>
    </w:p>
    <w:p w14:paraId="52E21D87" w14:textId="77777777" w:rsidR="00A36042" w:rsidRPr="00466EBE" w:rsidRDefault="00A36042" w:rsidP="00A36042">
      <w:pPr>
        <w:spacing w:line="276" w:lineRule="auto"/>
        <w:rPr>
          <w:rFonts w:asciiTheme="minorHAnsi" w:eastAsiaTheme="minorHAnsi" w:hAnsiTheme="minorHAnsi" w:cstheme="minorHAnsi"/>
          <w:sz w:val="10"/>
          <w:szCs w:val="10"/>
          <w:lang w:eastAsia="en-US"/>
        </w:rPr>
      </w:pPr>
    </w:p>
    <w:p w14:paraId="79112E38" w14:textId="190C8769" w:rsidR="00414095" w:rsidRPr="00414095" w:rsidRDefault="00414095"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xml:space="preserve">My name is </w:t>
      </w:r>
      <w:r w:rsidRPr="00414095">
        <w:rPr>
          <w:rFonts w:asciiTheme="minorHAnsi" w:eastAsiaTheme="minorHAnsi" w:hAnsiTheme="minorHAnsi" w:cstheme="minorHAnsi"/>
          <w:szCs w:val="22"/>
          <w:lang w:eastAsia="en-US"/>
        </w:rPr>
        <w:t>Emre Çam</w:t>
      </w:r>
      <w:r>
        <w:rPr>
          <w:rFonts w:asciiTheme="minorHAnsi" w:eastAsiaTheme="minorHAnsi" w:hAnsiTheme="minorHAnsi" w:cstheme="minorHAnsi"/>
          <w:szCs w:val="22"/>
          <w:lang w:eastAsia="en-US"/>
        </w:rPr>
        <w:t xml:space="preserve">, I am an MSc Data Science and Artificial Intelligence student under the </w:t>
      </w:r>
      <w:r w:rsidRPr="00414095">
        <w:rPr>
          <w:rFonts w:asciiTheme="minorHAnsi" w:eastAsiaTheme="minorHAnsi" w:hAnsiTheme="minorHAnsi" w:cstheme="minorHAnsi"/>
          <w:szCs w:val="22"/>
          <w:lang w:eastAsia="en-US"/>
        </w:rPr>
        <w:t>Faculty of Science and Technology</w:t>
      </w:r>
      <w:r>
        <w:rPr>
          <w:rFonts w:asciiTheme="minorHAnsi" w:eastAsiaTheme="minorHAnsi" w:hAnsiTheme="minorHAnsi" w:cstheme="minorHAnsi"/>
          <w:szCs w:val="22"/>
          <w:lang w:eastAsia="en-US"/>
        </w:rPr>
        <w:t xml:space="preserve">. After creating the artefact which will be a web application containing what I </w:t>
      </w:r>
      <w:r w:rsidR="00740A36">
        <w:rPr>
          <w:rFonts w:asciiTheme="minorHAnsi" w:eastAsiaTheme="minorHAnsi" w:hAnsiTheme="minorHAnsi" w:cstheme="minorHAnsi"/>
          <w:szCs w:val="22"/>
          <w:lang w:eastAsia="en-US"/>
        </w:rPr>
        <w:t xml:space="preserve">analyse and developed using Python, there will be a survey </w:t>
      </w:r>
      <w:r w:rsidR="0012279C">
        <w:rPr>
          <w:rFonts w:asciiTheme="minorHAnsi" w:eastAsiaTheme="minorHAnsi" w:hAnsiTheme="minorHAnsi" w:cstheme="minorHAnsi"/>
          <w:szCs w:val="22"/>
          <w:lang w:eastAsia="en-US"/>
        </w:rPr>
        <w:t xml:space="preserve">with </w:t>
      </w:r>
      <w:r w:rsidR="00385CF9">
        <w:rPr>
          <w:rFonts w:asciiTheme="minorHAnsi" w:eastAsiaTheme="minorHAnsi" w:hAnsiTheme="minorHAnsi" w:cstheme="minorHAnsi"/>
          <w:szCs w:val="22"/>
          <w:lang w:eastAsia="en-US"/>
        </w:rPr>
        <w:t>20</w:t>
      </w:r>
      <w:r w:rsidR="0012279C">
        <w:rPr>
          <w:rFonts w:asciiTheme="minorHAnsi" w:eastAsiaTheme="minorHAnsi" w:hAnsiTheme="minorHAnsi" w:cstheme="minorHAnsi"/>
          <w:szCs w:val="22"/>
          <w:lang w:eastAsia="en-US"/>
        </w:rPr>
        <w:t xml:space="preserve"> people </w:t>
      </w:r>
      <w:r w:rsidR="00740A36">
        <w:rPr>
          <w:rFonts w:asciiTheme="minorHAnsi" w:eastAsiaTheme="minorHAnsi" w:hAnsiTheme="minorHAnsi" w:cstheme="minorHAnsi"/>
          <w:szCs w:val="22"/>
          <w:lang w:eastAsia="en-US"/>
        </w:rPr>
        <w:t xml:space="preserve">to </w:t>
      </w:r>
      <w:r w:rsidR="0012279C">
        <w:rPr>
          <w:rFonts w:asciiTheme="minorHAnsi" w:eastAsiaTheme="minorHAnsi" w:hAnsiTheme="minorHAnsi" w:cstheme="minorHAnsi"/>
          <w:szCs w:val="22"/>
          <w:lang w:eastAsia="en-US"/>
        </w:rPr>
        <w:t>review the usability of the artefact. For the reliability of the survey, I plan to apply Cronbach’s Alpha test.</w:t>
      </w:r>
    </w:p>
    <w:p w14:paraId="189B4F62" w14:textId="7409B541" w:rsidR="00A36042" w:rsidRDefault="00A36042" w:rsidP="00A36042">
      <w:pPr>
        <w:spacing w:line="276" w:lineRule="auto"/>
        <w:rPr>
          <w:rFonts w:asciiTheme="minorHAnsi" w:eastAsiaTheme="minorHAnsi" w:hAnsiTheme="minorHAnsi" w:cstheme="minorHAnsi"/>
          <w:szCs w:val="22"/>
          <w:lang w:eastAsia="en-US"/>
        </w:rPr>
      </w:pPr>
    </w:p>
    <w:p w14:paraId="56E22A08" w14:textId="2DEE428C" w:rsidR="00A70035" w:rsidRDefault="00A70035" w:rsidP="00A70035">
      <w:pPr>
        <w:spacing w:line="276" w:lineRule="auto"/>
        <w:rPr>
          <w:rFonts w:asciiTheme="minorHAnsi" w:eastAsiaTheme="minorHAnsi" w:hAnsiTheme="minorHAnsi" w:cstheme="minorHAnsi"/>
          <w:szCs w:val="22"/>
          <w:lang w:eastAsia="en-US"/>
        </w:rPr>
      </w:pPr>
      <w:r w:rsidRPr="00A70035">
        <w:rPr>
          <w:rFonts w:asciiTheme="minorHAnsi" w:eastAsiaTheme="minorHAnsi" w:hAnsiTheme="minorHAnsi" w:cstheme="minorHAnsi"/>
          <w:szCs w:val="22"/>
          <w:lang w:eastAsia="en-US"/>
        </w:rPr>
        <w:t>In football scouting and team management, accurately forecasting a player’s potential is essential. Recognizing a player’s future capabilities enables clubs to make strategic decisions regarding recruitment, development, and overall team planning. Currently, this assessment relies heavily on human scouts, whose judgments can be subjective and influenced by personal biases. Leveraging a data-driven approach powered by AI could transform the prediction of player potential, offering more precise and objective insights into a player’s future performance.</w:t>
      </w:r>
    </w:p>
    <w:p w14:paraId="2F1D4D11" w14:textId="77777777" w:rsidR="00A70035" w:rsidRDefault="00A70035" w:rsidP="00A70035">
      <w:pPr>
        <w:spacing w:line="276" w:lineRule="auto"/>
        <w:rPr>
          <w:rFonts w:asciiTheme="minorHAnsi" w:eastAsiaTheme="minorHAnsi" w:hAnsiTheme="minorHAnsi" w:cstheme="minorHAnsi"/>
          <w:szCs w:val="22"/>
          <w:lang w:eastAsia="en-US"/>
        </w:rPr>
      </w:pPr>
    </w:p>
    <w:p w14:paraId="3690F40F" w14:textId="18CBA0BD" w:rsidR="00A70035" w:rsidRDefault="00A70035" w:rsidP="00A70035">
      <w:pPr>
        <w:spacing w:line="276" w:lineRule="auto"/>
        <w:rPr>
          <w:rFonts w:asciiTheme="minorHAnsi" w:eastAsiaTheme="minorHAnsi" w:hAnsiTheme="minorHAnsi" w:cstheme="minorHAnsi"/>
          <w:szCs w:val="22"/>
          <w:lang w:eastAsia="en-US"/>
        </w:rPr>
      </w:pPr>
      <w:r w:rsidRPr="00A70035">
        <w:rPr>
          <w:rFonts w:asciiTheme="minorHAnsi" w:eastAsiaTheme="minorHAnsi" w:hAnsiTheme="minorHAnsi" w:cstheme="minorHAnsi"/>
          <w:szCs w:val="22"/>
          <w:lang w:eastAsia="en-US"/>
        </w:rPr>
        <w:t>The important target of this project is to build a reliable AI model that can forecast the potential of football players in the future. This model seeks to support football clubs and scouts in making wise choices about player hiring, improvement, and general team structure.</w:t>
      </w:r>
    </w:p>
    <w:p w14:paraId="2DEE9597" w14:textId="77777777" w:rsidR="00A70035" w:rsidRDefault="00A70035" w:rsidP="00A70035">
      <w:pPr>
        <w:spacing w:line="276" w:lineRule="auto"/>
        <w:rPr>
          <w:rFonts w:asciiTheme="minorHAnsi" w:eastAsiaTheme="minorHAnsi" w:hAnsiTheme="minorHAnsi" w:cstheme="minorHAnsi"/>
          <w:szCs w:val="22"/>
          <w:lang w:eastAsia="en-US"/>
        </w:rPr>
      </w:pPr>
    </w:p>
    <w:p w14:paraId="068589A6" w14:textId="027751FC" w:rsidR="006E0B9E" w:rsidRDefault="006E0B9E"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The project is going to start on 3</w:t>
      </w:r>
      <w:r w:rsidRPr="006E0B9E">
        <w:rPr>
          <w:rFonts w:asciiTheme="minorHAnsi" w:eastAsiaTheme="minorHAnsi" w:hAnsiTheme="minorHAnsi" w:cstheme="minorHAnsi"/>
          <w:szCs w:val="22"/>
          <w:vertAlign w:val="superscript"/>
          <w:lang w:eastAsia="en-US"/>
        </w:rPr>
        <w:t>rd</w:t>
      </w:r>
      <w:r>
        <w:rPr>
          <w:rFonts w:asciiTheme="minorHAnsi" w:eastAsiaTheme="minorHAnsi" w:hAnsiTheme="minorHAnsi" w:cstheme="minorHAnsi"/>
          <w:szCs w:val="22"/>
          <w:lang w:eastAsia="en-US"/>
        </w:rPr>
        <w:t xml:space="preserve"> of February 2025 and is going to end on 16</w:t>
      </w:r>
      <w:r w:rsidRPr="006E0B9E">
        <w:rPr>
          <w:rFonts w:asciiTheme="minorHAnsi" w:eastAsiaTheme="minorHAnsi" w:hAnsiTheme="minorHAnsi" w:cstheme="minorHAnsi"/>
          <w:szCs w:val="22"/>
          <w:vertAlign w:val="superscript"/>
          <w:lang w:eastAsia="en-US"/>
        </w:rPr>
        <w:t>th</w:t>
      </w:r>
      <w:r>
        <w:rPr>
          <w:rFonts w:asciiTheme="minorHAnsi" w:eastAsiaTheme="minorHAnsi" w:hAnsiTheme="minorHAnsi" w:cstheme="minorHAnsi"/>
          <w:szCs w:val="22"/>
          <w:lang w:eastAsia="en-US"/>
        </w:rPr>
        <w:t xml:space="preserve"> of May 2025.</w:t>
      </w:r>
    </w:p>
    <w:p w14:paraId="19410E5D" w14:textId="77777777" w:rsidR="00A36042" w:rsidRPr="00466EBE" w:rsidRDefault="00A36042" w:rsidP="00A36042">
      <w:pPr>
        <w:spacing w:line="276" w:lineRule="auto"/>
        <w:rPr>
          <w:rFonts w:asciiTheme="minorHAnsi" w:eastAsiaTheme="minorHAnsi" w:hAnsiTheme="minorHAnsi" w:cstheme="minorHAnsi"/>
          <w:szCs w:val="22"/>
          <w:lang w:eastAsia="en-US"/>
        </w:rPr>
      </w:pPr>
    </w:p>
    <w:p w14:paraId="6FD0BC41" w14:textId="77777777" w:rsidR="00A36042" w:rsidRPr="00910EA3" w:rsidRDefault="00A36042" w:rsidP="00A36042">
      <w:pPr>
        <w:spacing w:line="276" w:lineRule="auto"/>
        <w:rPr>
          <w:rFonts w:asciiTheme="minorHAnsi" w:eastAsiaTheme="minorHAnsi" w:hAnsiTheme="minorHAnsi" w:cstheme="minorHAnsi"/>
          <w:b/>
          <w:sz w:val="24"/>
          <w:szCs w:val="22"/>
          <w:lang w:eastAsia="en-US"/>
        </w:rPr>
      </w:pPr>
      <w:r w:rsidRPr="00910EA3">
        <w:rPr>
          <w:rFonts w:asciiTheme="minorHAnsi" w:eastAsiaTheme="minorHAnsi" w:hAnsiTheme="minorHAnsi" w:cstheme="minorHAnsi"/>
          <w:b/>
          <w:sz w:val="24"/>
          <w:szCs w:val="22"/>
          <w:lang w:eastAsia="en-US"/>
        </w:rPr>
        <w:t>Why have I been chosen?</w:t>
      </w:r>
    </w:p>
    <w:p w14:paraId="35D30BD7" w14:textId="77777777" w:rsidR="00A36042" w:rsidRPr="00466EBE" w:rsidRDefault="00A36042" w:rsidP="00A36042">
      <w:pPr>
        <w:spacing w:line="276" w:lineRule="auto"/>
        <w:rPr>
          <w:rFonts w:asciiTheme="minorHAnsi" w:eastAsiaTheme="minorHAnsi" w:hAnsiTheme="minorHAnsi" w:cstheme="minorHAnsi"/>
          <w:sz w:val="10"/>
          <w:szCs w:val="10"/>
          <w:lang w:eastAsia="en-US"/>
        </w:rPr>
      </w:pPr>
    </w:p>
    <w:p w14:paraId="5173A50E" w14:textId="51492CE6" w:rsidR="006E0B9E" w:rsidRPr="00466EBE" w:rsidRDefault="006E0B9E"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xml:space="preserve">I plan to include </w:t>
      </w:r>
      <w:r w:rsidR="00CB3549">
        <w:rPr>
          <w:rFonts w:asciiTheme="minorHAnsi" w:eastAsiaTheme="minorHAnsi" w:hAnsiTheme="minorHAnsi" w:cstheme="minorHAnsi"/>
          <w:szCs w:val="22"/>
          <w:lang w:eastAsia="en-US"/>
        </w:rPr>
        <w:t>20</w:t>
      </w:r>
      <w:r>
        <w:rPr>
          <w:rFonts w:asciiTheme="minorHAnsi" w:eastAsiaTheme="minorHAnsi" w:hAnsiTheme="minorHAnsi" w:cstheme="minorHAnsi"/>
          <w:szCs w:val="22"/>
          <w:lang w:eastAsia="en-US"/>
        </w:rPr>
        <w:t xml:space="preserve"> participants to take the survey. The people who will take the survey are playing the FC2</w:t>
      </w:r>
      <w:r w:rsidR="00CB3549">
        <w:rPr>
          <w:rFonts w:asciiTheme="minorHAnsi" w:eastAsiaTheme="minorHAnsi" w:hAnsiTheme="minorHAnsi" w:cstheme="minorHAnsi"/>
          <w:szCs w:val="22"/>
          <w:lang w:eastAsia="en-US"/>
        </w:rPr>
        <w:t>4</w:t>
      </w:r>
      <w:r>
        <w:rPr>
          <w:rFonts w:asciiTheme="minorHAnsi" w:eastAsiaTheme="minorHAnsi" w:hAnsiTheme="minorHAnsi" w:cstheme="minorHAnsi"/>
          <w:szCs w:val="22"/>
          <w:lang w:eastAsia="en-US"/>
        </w:rPr>
        <w:t xml:space="preserve"> game regularly. Therefore, it would be more logical to use this as a criterion.</w:t>
      </w:r>
    </w:p>
    <w:p w14:paraId="702879C2" w14:textId="77777777" w:rsidR="00910EA3" w:rsidRDefault="00910EA3" w:rsidP="00A36042">
      <w:pPr>
        <w:spacing w:line="276" w:lineRule="auto"/>
        <w:rPr>
          <w:rFonts w:asciiTheme="minorHAnsi" w:eastAsiaTheme="minorHAnsi" w:hAnsiTheme="minorHAnsi" w:cstheme="minorHAnsi"/>
          <w:b/>
          <w:sz w:val="24"/>
          <w:szCs w:val="22"/>
          <w:lang w:eastAsia="en-US"/>
        </w:rPr>
      </w:pPr>
    </w:p>
    <w:p w14:paraId="5BD3FE16" w14:textId="77777777" w:rsidR="00A36042" w:rsidRPr="00910EA3" w:rsidRDefault="00A36042" w:rsidP="00A36042">
      <w:pPr>
        <w:spacing w:line="276" w:lineRule="auto"/>
        <w:rPr>
          <w:rFonts w:asciiTheme="minorHAnsi" w:eastAsiaTheme="minorHAnsi" w:hAnsiTheme="minorHAnsi" w:cstheme="minorHAnsi"/>
          <w:b/>
          <w:sz w:val="24"/>
          <w:szCs w:val="22"/>
          <w:lang w:eastAsia="en-US"/>
        </w:rPr>
      </w:pPr>
      <w:r w:rsidRPr="00910EA3">
        <w:rPr>
          <w:rFonts w:asciiTheme="minorHAnsi" w:eastAsiaTheme="minorHAnsi" w:hAnsiTheme="minorHAnsi" w:cstheme="minorHAnsi"/>
          <w:b/>
          <w:sz w:val="24"/>
          <w:szCs w:val="22"/>
          <w:lang w:eastAsia="en-US"/>
        </w:rPr>
        <w:t>Do I have to take part?</w:t>
      </w:r>
    </w:p>
    <w:p w14:paraId="6EC78082" w14:textId="77777777" w:rsidR="00A36042" w:rsidRPr="00466EBE" w:rsidRDefault="00A36042" w:rsidP="00A36042">
      <w:pPr>
        <w:spacing w:line="276" w:lineRule="auto"/>
        <w:rPr>
          <w:rFonts w:asciiTheme="minorHAnsi" w:eastAsiaTheme="minorHAnsi" w:hAnsiTheme="minorHAnsi" w:cstheme="minorHAnsi"/>
          <w:sz w:val="10"/>
          <w:szCs w:val="10"/>
          <w:lang w:eastAsia="en-US"/>
        </w:rPr>
      </w:pPr>
    </w:p>
    <w:p w14:paraId="0BD9A217" w14:textId="77777777" w:rsidR="00A36042" w:rsidRPr="00466EBE" w:rsidRDefault="00A36042" w:rsidP="00A36042">
      <w:pPr>
        <w:spacing w:line="276" w:lineRule="auto"/>
        <w:rPr>
          <w:rFonts w:asciiTheme="minorHAnsi" w:eastAsiaTheme="minorHAnsi" w:hAnsiTheme="minorHAnsi" w:cstheme="minorHAnsi"/>
          <w:sz w:val="10"/>
          <w:szCs w:val="10"/>
          <w:lang w:eastAsia="en-US"/>
        </w:rPr>
      </w:pPr>
    </w:p>
    <w:p w14:paraId="372BF68A" w14:textId="67E5A9AE" w:rsidR="00406FF2" w:rsidRDefault="000B1423"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xml:space="preserve">It is up to you to decide </w:t>
      </w:r>
      <w:proofErr w:type="gramStart"/>
      <w:r>
        <w:rPr>
          <w:rFonts w:asciiTheme="minorHAnsi" w:eastAsiaTheme="minorHAnsi" w:hAnsiTheme="minorHAnsi" w:cstheme="minorHAnsi"/>
          <w:szCs w:val="22"/>
          <w:lang w:eastAsia="en-US"/>
        </w:rPr>
        <w:t>whether or not</w:t>
      </w:r>
      <w:proofErr w:type="gramEnd"/>
      <w:r>
        <w:rPr>
          <w:rFonts w:asciiTheme="minorHAnsi" w:eastAsiaTheme="minorHAnsi" w:hAnsiTheme="minorHAnsi" w:cstheme="minorHAnsi"/>
          <w:szCs w:val="22"/>
          <w:lang w:eastAsia="en-US"/>
        </w:rPr>
        <w:t xml:space="preserve"> to take part.  If you do decide to take part, you will be </w:t>
      </w:r>
      <w:r w:rsidRPr="00583B12">
        <w:rPr>
          <w:rFonts w:asciiTheme="minorHAnsi" w:eastAsiaTheme="minorHAnsi" w:hAnsiTheme="minorHAnsi" w:cstheme="minorHAnsi"/>
          <w:szCs w:val="22"/>
          <w:lang w:eastAsia="en-US"/>
        </w:rPr>
        <w:t>given</w:t>
      </w:r>
      <w:r w:rsidR="00583B12">
        <w:rPr>
          <w:rFonts w:asciiTheme="minorHAnsi" w:eastAsiaTheme="minorHAnsi" w:hAnsiTheme="minorHAnsi" w:cstheme="minorHAnsi"/>
          <w:szCs w:val="22"/>
          <w:lang w:eastAsia="en-US"/>
        </w:rPr>
        <w:t xml:space="preserve"> </w:t>
      </w:r>
      <w:r>
        <w:rPr>
          <w:rFonts w:asciiTheme="minorHAnsi" w:eastAsiaTheme="minorHAnsi" w:hAnsiTheme="minorHAnsi" w:cstheme="minorHAnsi"/>
          <w:szCs w:val="22"/>
          <w:lang w:eastAsia="en-US"/>
        </w:rPr>
        <w:t xml:space="preserve">this information sheet to read.  You can withdraw from participation at any time and without giving a reason, simply by </w:t>
      </w:r>
      <w:r w:rsidRPr="00583B12">
        <w:rPr>
          <w:rFonts w:asciiTheme="minorHAnsi" w:eastAsiaTheme="minorHAnsi" w:hAnsiTheme="minorHAnsi" w:cstheme="minorHAnsi"/>
          <w:szCs w:val="22"/>
          <w:lang w:eastAsia="en-US"/>
        </w:rPr>
        <w:t>closing the browser page</w:t>
      </w:r>
      <w:r>
        <w:rPr>
          <w:rFonts w:asciiTheme="minorHAnsi" w:eastAsiaTheme="minorHAnsi" w:hAnsiTheme="minorHAnsi" w:cstheme="minorHAnsi"/>
          <w:szCs w:val="22"/>
          <w:lang w:eastAsia="en-US"/>
        </w:rPr>
        <w:t>. Please note that once you have completed and submitted your survey responses, we are unable to remove your anonymised responses from the study.  Deciding to take part or not will not impact upon you</w:t>
      </w:r>
      <w:r w:rsidR="006110DC">
        <w:rPr>
          <w:rFonts w:asciiTheme="minorHAnsi" w:eastAsiaTheme="minorHAnsi" w:hAnsiTheme="minorHAnsi" w:cstheme="minorHAnsi"/>
          <w:szCs w:val="22"/>
          <w:lang w:eastAsia="en-US"/>
        </w:rPr>
        <w:t>,</w:t>
      </w:r>
      <w:r>
        <w:rPr>
          <w:rFonts w:asciiTheme="minorHAnsi" w:eastAsiaTheme="minorHAnsi" w:hAnsiTheme="minorHAnsi" w:cstheme="minorHAnsi"/>
          <w:szCs w:val="22"/>
          <w:lang w:eastAsia="en-US"/>
        </w:rPr>
        <w:t xml:space="preserve"> </w:t>
      </w:r>
      <w:r w:rsidRPr="006110DC">
        <w:rPr>
          <w:rFonts w:asciiTheme="minorHAnsi" w:eastAsiaTheme="minorHAnsi" w:hAnsiTheme="minorHAnsi" w:cstheme="minorHAnsi"/>
          <w:szCs w:val="22"/>
          <w:lang w:eastAsia="en-US"/>
        </w:rPr>
        <w:t>your education or studies at BU</w:t>
      </w:r>
      <w:r>
        <w:rPr>
          <w:rFonts w:asciiTheme="minorHAnsi" w:eastAsiaTheme="minorHAnsi" w:hAnsiTheme="minorHAnsi" w:cstheme="minorHAnsi"/>
          <w:szCs w:val="22"/>
          <w:lang w:eastAsia="en-US"/>
        </w:rPr>
        <w:t>.</w:t>
      </w:r>
    </w:p>
    <w:p w14:paraId="2C9DF017" w14:textId="77777777" w:rsidR="000B1423" w:rsidRDefault="000B1423" w:rsidP="00A36042">
      <w:pPr>
        <w:spacing w:line="276" w:lineRule="auto"/>
        <w:rPr>
          <w:rFonts w:asciiTheme="minorHAnsi" w:eastAsiaTheme="minorHAnsi" w:hAnsiTheme="minorHAnsi" w:cstheme="minorHAnsi"/>
          <w:szCs w:val="22"/>
          <w:lang w:eastAsia="en-US"/>
        </w:rPr>
      </w:pPr>
    </w:p>
    <w:p w14:paraId="421061AC" w14:textId="77777777" w:rsidR="00A36042" w:rsidRPr="00910EA3" w:rsidRDefault="00393B33" w:rsidP="00A36042">
      <w:pPr>
        <w:spacing w:line="276" w:lineRule="auto"/>
        <w:rPr>
          <w:rFonts w:asciiTheme="minorHAnsi" w:eastAsiaTheme="minorHAnsi" w:hAnsiTheme="minorHAnsi" w:cstheme="minorHAnsi"/>
          <w:b/>
          <w:sz w:val="24"/>
          <w:szCs w:val="22"/>
          <w:lang w:eastAsia="en-US"/>
        </w:rPr>
      </w:pPr>
      <w:r>
        <w:rPr>
          <w:rFonts w:asciiTheme="minorHAnsi" w:eastAsiaTheme="minorHAnsi" w:hAnsiTheme="minorHAnsi" w:cstheme="minorHAnsi"/>
          <w:b/>
          <w:sz w:val="24"/>
          <w:szCs w:val="22"/>
          <w:lang w:eastAsia="en-US"/>
        </w:rPr>
        <w:t>How long will the questionnaire/online survey take to complete?</w:t>
      </w:r>
    </w:p>
    <w:p w14:paraId="097FC99F" w14:textId="77777777" w:rsidR="00A36042" w:rsidRPr="00466EBE" w:rsidRDefault="00A36042" w:rsidP="00A36042">
      <w:pPr>
        <w:spacing w:line="276" w:lineRule="auto"/>
        <w:rPr>
          <w:rFonts w:asciiTheme="minorHAnsi" w:eastAsiaTheme="minorHAnsi" w:hAnsiTheme="minorHAnsi" w:cstheme="minorHAnsi"/>
          <w:sz w:val="10"/>
          <w:szCs w:val="10"/>
          <w:lang w:eastAsia="en-US"/>
        </w:rPr>
      </w:pPr>
    </w:p>
    <w:p w14:paraId="06668CD7" w14:textId="1EC3D6FC" w:rsidR="00A36042" w:rsidRPr="00152AEB" w:rsidRDefault="006E0B9E"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The survey will take 5 to 10 minutes to complete.</w:t>
      </w:r>
    </w:p>
    <w:p w14:paraId="2735D0CD" w14:textId="77777777" w:rsidR="00A36042" w:rsidRPr="00152AEB" w:rsidRDefault="00A36042" w:rsidP="00A36042">
      <w:pPr>
        <w:spacing w:line="276" w:lineRule="auto"/>
        <w:rPr>
          <w:rFonts w:asciiTheme="minorHAnsi" w:eastAsiaTheme="minorHAnsi" w:hAnsiTheme="minorHAnsi" w:cstheme="minorHAnsi"/>
          <w:sz w:val="10"/>
          <w:szCs w:val="10"/>
          <w:lang w:eastAsia="en-US"/>
        </w:rPr>
      </w:pPr>
    </w:p>
    <w:p w14:paraId="569800E5" w14:textId="77777777" w:rsidR="00A36042" w:rsidRPr="00466EBE" w:rsidRDefault="00A36042" w:rsidP="00A36042">
      <w:pPr>
        <w:spacing w:line="276" w:lineRule="auto"/>
        <w:rPr>
          <w:rFonts w:asciiTheme="minorHAnsi" w:eastAsiaTheme="minorHAnsi" w:hAnsiTheme="minorHAnsi" w:cstheme="minorHAnsi"/>
          <w:szCs w:val="22"/>
          <w:lang w:eastAsia="en-US"/>
        </w:rPr>
      </w:pPr>
    </w:p>
    <w:p w14:paraId="2067226A" w14:textId="77777777" w:rsidR="00A36042" w:rsidRPr="00910EA3" w:rsidRDefault="00A36042" w:rsidP="00A36042">
      <w:pPr>
        <w:spacing w:line="276" w:lineRule="auto"/>
        <w:rPr>
          <w:rFonts w:asciiTheme="minorHAnsi" w:eastAsiaTheme="minorHAnsi" w:hAnsiTheme="minorHAnsi" w:cstheme="minorHAnsi"/>
          <w:b/>
          <w:sz w:val="24"/>
          <w:szCs w:val="22"/>
          <w:lang w:eastAsia="en-US"/>
        </w:rPr>
      </w:pPr>
      <w:r w:rsidRPr="00910EA3">
        <w:rPr>
          <w:rFonts w:asciiTheme="minorHAnsi" w:eastAsiaTheme="minorHAnsi" w:hAnsiTheme="minorHAnsi" w:cstheme="minorHAnsi"/>
          <w:b/>
          <w:sz w:val="24"/>
          <w:szCs w:val="22"/>
          <w:lang w:eastAsia="en-US"/>
        </w:rPr>
        <w:t>What are the advantages and possible disadvantages or risks of taking part?</w:t>
      </w:r>
    </w:p>
    <w:p w14:paraId="2FA01274" w14:textId="77777777" w:rsidR="00A36042" w:rsidRPr="00E97840" w:rsidRDefault="00A36042" w:rsidP="00A36042">
      <w:pPr>
        <w:spacing w:line="276" w:lineRule="auto"/>
        <w:rPr>
          <w:rFonts w:asciiTheme="minorHAnsi" w:eastAsiaTheme="minorHAnsi" w:hAnsiTheme="minorHAnsi" w:cstheme="minorHAnsi"/>
          <w:color w:val="0070C0"/>
          <w:szCs w:val="22"/>
          <w:lang w:eastAsia="en-US"/>
        </w:rPr>
      </w:pPr>
    </w:p>
    <w:p w14:paraId="785496BE" w14:textId="34660A67" w:rsidR="00D515B8" w:rsidRPr="008C1422" w:rsidRDefault="00D515B8" w:rsidP="00D515B8">
      <w:pPr>
        <w:spacing w:line="276" w:lineRule="auto"/>
        <w:rPr>
          <w:rFonts w:asciiTheme="minorHAnsi" w:eastAsiaTheme="minorHAnsi" w:hAnsiTheme="minorHAnsi" w:cstheme="minorHAnsi"/>
          <w:szCs w:val="22"/>
          <w:lang w:eastAsia="en-US"/>
        </w:rPr>
      </w:pPr>
      <w:r w:rsidRPr="008C1422">
        <w:rPr>
          <w:rFonts w:asciiTheme="minorHAnsi" w:eastAsiaTheme="minorHAnsi" w:hAnsiTheme="minorHAnsi" w:cstheme="minorHAnsi"/>
          <w:szCs w:val="22"/>
          <w:lang w:eastAsia="en-US"/>
        </w:rPr>
        <w:lastRenderedPageBreak/>
        <w:t xml:space="preserve">Whilst there are no immediate benefits for those people participating in the project, it is hoped that this work will </w:t>
      </w:r>
      <w:r>
        <w:rPr>
          <w:rFonts w:asciiTheme="minorHAnsi" w:eastAsiaTheme="minorHAnsi" w:hAnsiTheme="minorHAnsi" w:cstheme="minorHAnsi"/>
          <w:szCs w:val="22"/>
          <w:lang w:eastAsia="en-US"/>
        </w:rPr>
        <w:t xml:space="preserve">give </w:t>
      </w:r>
      <w:r w:rsidR="00B66E0D">
        <w:rPr>
          <w:rFonts w:asciiTheme="minorHAnsi" w:eastAsiaTheme="minorHAnsi" w:hAnsiTheme="minorHAnsi" w:cstheme="minorHAnsi"/>
          <w:szCs w:val="22"/>
          <w:lang w:eastAsia="en-US"/>
        </w:rPr>
        <w:t xml:space="preserve">another perspective </w:t>
      </w:r>
      <w:r>
        <w:rPr>
          <w:rFonts w:asciiTheme="minorHAnsi" w:eastAsiaTheme="minorHAnsi" w:hAnsiTheme="minorHAnsi" w:cstheme="minorHAnsi"/>
          <w:szCs w:val="22"/>
          <w:lang w:eastAsia="en-US"/>
        </w:rPr>
        <w:t>and insights to the people who are keen to both Football and Scouting.</w:t>
      </w:r>
      <w:r w:rsidR="00B66E0D">
        <w:rPr>
          <w:rFonts w:asciiTheme="minorHAnsi" w:eastAsiaTheme="minorHAnsi" w:hAnsiTheme="minorHAnsi" w:cstheme="minorHAnsi"/>
          <w:szCs w:val="22"/>
          <w:lang w:eastAsia="en-US"/>
        </w:rPr>
        <w:t xml:space="preserve"> There are no possible disadvantages or risks of taking part of this survey.</w:t>
      </w:r>
    </w:p>
    <w:p w14:paraId="61F89D2B" w14:textId="77777777" w:rsidR="00A36042" w:rsidRDefault="00A36042" w:rsidP="00A36042">
      <w:pPr>
        <w:spacing w:line="276" w:lineRule="auto"/>
        <w:rPr>
          <w:rFonts w:asciiTheme="minorHAnsi" w:eastAsiaTheme="minorHAnsi" w:hAnsiTheme="minorHAnsi" w:cstheme="minorHAnsi"/>
          <w:szCs w:val="22"/>
          <w:lang w:eastAsia="en-US"/>
        </w:rPr>
      </w:pPr>
    </w:p>
    <w:p w14:paraId="19B26A44" w14:textId="77777777" w:rsidR="008C1422" w:rsidRPr="00910EA3" w:rsidRDefault="008C1422" w:rsidP="008C1422">
      <w:pPr>
        <w:spacing w:line="276" w:lineRule="auto"/>
        <w:rPr>
          <w:rFonts w:asciiTheme="minorHAnsi" w:eastAsiaTheme="minorHAnsi" w:hAnsiTheme="minorHAnsi" w:cstheme="minorHAnsi"/>
          <w:b/>
          <w:sz w:val="24"/>
          <w:szCs w:val="22"/>
          <w:lang w:eastAsia="en-US"/>
        </w:rPr>
      </w:pPr>
      <w:r w:rsidRPr="00910EA3">
        <w:rPr>
          <w:rFonts w:asciiTheme="minorHAnsi" w:eastAsiaTheme="minorHAnsi" w:hAnsiTheme="minorHAnsi" w:cstheme="minorHAnsi"/>
          <w:b/>
          <w:sz w:val="24"/>
          <w:szCs w:val="22"/>
          <w:lang w:eastAsia="en-US"/>
        </w:rPr>
        <w:t>What type of information will be sought from me and why is the collection of this information relevant for achieving the research project’s objectives?</w:t>
      </w:r>
    </w:p>
    <w:p w14:paraId="6CA37EE7" w14:textId="77777777" w:rsidR="008C1422" w:rsidRPr="00466EBE" w:rsidRDefault="008C1422" w:rsidP="008C1422">
      <w:pPr>
        <w:spacing w:line="276" w:lineRule="auto"/>
        <w:rPr>
          <w:rFonts w:asciiTheme="minorHAnsi" w:eastAsiaTheme="minorHAnsi" w:hAnsiTheme="minorHAnsi" w:cstheme="minorHAnsi"/>
          <w:sz w:val="10"/>
          <w:szCs w:val="10"/>
          <w:lang w:eastAsia="en-US"/>
        </w:rPr>
      </w:pPr>
    </w:p>
    <w:p w14:paraId="0DA63CEA" w14:textId="13B7C8E2" w:rsidR="008C1422" w:rsidRDefault="00D515B8" w:rsidP="00A36042">
      <w:pPr>
        <w:spacing w:line="276" w:lineRule="auto"/>
        <w:rPr>
          <w:rFonts w:asciiTheme="minorHAnsi" w:eastAsiaTheme="minorHAnsi" w:hAnsiTheme="minorHAnsi" w:cstheme="minorHAnsi"/>
          <w:szCs w:val="22"/>
          <w:lang w:eastAsia="en-US"/>
        </w:rPr>
      </w:pPr>
      <w:r w:rsidRPr="00D515B8">
        <w:rPr>
          <w:rFonts w:asciiTheme="minorHAnsi" w:eastAsiaTheme="minorHAnsi" w:hAnsiTheme="minorHAnsi" w:cstheme="minorHAnsi"/>
          <w:szCs w:val="22"/>
          <w:lang w:eastAsia="en-US"/>
        </w:rPr>
        <w:t>For achieving the research project’s objectives, the survey participants</w:t>
      </w:r>
      <w:r w:rsidR="00245E0E">
        <w:rPr>
          <w:rFonts w:asciiTheme="minorHAnsi" w:eastAsiaTheme="minorHAnsi" w:hAnsiTheme="minorHAnsi" w:cstheme="minorHAnsi"/>
          <w:szCs w:val="22"/>
          <w:lang w:eastAsia="en-US"/>
        </w:rPr>
        <w:t xml:space="preserve"> required to play the FC25 game regularly</w:t>
      </w:r>
      <w:r w:rsidR="0038372F">
        <w:rPr>
          <w:rFonts w:asciiTheme="minorHAnsi" w:eastAsiaTheme="minorHAnsi" w:hAnsiTheme="minorHAnsi" w:cstheme="minorHAnsi"/>
          <w:szCs w:val="22"/>
          <w:lang w:eastAsia="en-US"/>
        </w:rPr>
        <w:t xml:space="preserve">, have an interest on both Football and Scouting. </w:t>
      </w:r>
      <w:r w:rsidR="00380012">
        <w:rPr>
          <w:rFonts w:asciiTheme="minorHAnsi" w:eastAsiaTheme="minorHAnsi" w:hAnsiTheme="minorHAnsi" w:cstheme="minorHAnsi"/>
          <w:szCs w:val="22"/>
          <w:lang w:eastAsia="en-US"/>
        </w:rPr>
        <w:t>This information</w:t>
      </w:r>
      <w:r w:rsidR="0038372F">
        <w:rPr>
          <w:rFonts w:asciiTheme="minorHAnsi" w:eastAsiaTheme="minorHAnsi" w:hAnsiTheme="minorHAnsi" w:cstheme="minorHAnsi"/>
          <w:szCs w:val="22"/>
          <w:lang w:eastAsia="en-US"/>
        </w:rPr>
        <w:t xml:space="preserve"> will make the survey answers more reliable and relevant.</w:t>
      </w:r>
    </w:p>
    <w:p w14:paraId="17F2FA66" w14:textId="77777777" w:rsidR="00D515B8" w:rsidRDefault="00D515B8" w:rsidP="00A36042">
      <w:pPr>
        <w:spacing w:line="276" w:lineRule="auto"/>
        <w:rPr>
          <w:rFonts w:asciiTheme="minorHAnsi" w:eastAsiaTheme="minorHAnsi" w:hAnsiTheme="minorHAnsi" w:cstheme="minorHAnsi"/>
          <w:b/>
          <w:sz w:val="24"/>
          <w:szCs w:val="22"/>
          <w:lang w:eastAsia="en-US"/>
        </w:rPr>
      </w:pPr>
    </w:p>
    <w:p w14:paraId="3D7B8D69" w14:textId="77777777" w:rsidR="00A36042" w:rsidRDefault="00393B33" w:rsidP="00A36042">
      <w:pPr>
        <w:spacing w:line="276" w:lineRule="auto"/>
        <w:rPr>
          <w:rFonts w:asciiTheme="minorHAnsi" w:eastAsiaTheme="minorHAnsi" w:hAnsiTheme="minorHAnsi" w:cstheme="minorHAnsi"/>
          <w:b/>
          <w:sz w:val="24"/>
          <w:szCs w:val="22"/>
          <w:lang w:eastAsia="en-US"/>
        </w:rPr>
      </w:pPr>
      <w:r>
        <w:rPr>
          <w:rFonts w:asciiTheme="minorHAnsi" w:eastAsiaTheme="minorHAnsi" w:hAnsiTheme="minorHAnsi" w:cstheme="minorHAnsi"/>
          <w:b/>
          <w:sz w:val="24"/>
          <w:szCs w:val="22"/>
          <w:lang w:eastAsia="en-US"/>
        </w:rPr>
        <w:t>Use of my information</w:t>
      </w:r>
    </w:p>
    <w:p w14:paraId="47ECDC05" w14:textId="77777777" w:rsidR="00393B33" w:rsidRDefault="00393B33" w:rsidP="00A36042">
      <w:pPr>
        <w:spacing w:line="276" w:lineRule="auto"/>
        <w:rPr>
          <w:rFonts w:asciiTheme="minorHAnsi" w:eastAsiaTheme="minorHAnsi" w:hAnsiTheme="minorHAnsi" w:cstheme="minorHAnsi"/>
          <w:b/>
          <w:sz w:val="24"/>
          <w:szCs w:val="22"/>
          <w:lang w:eastAsia="en-US"/>
        </w:rPr>
      </w:pPr>
    </w:p>
    <w:p w14:paraId="64C194B7" w14:textId="77777777" w:rsidR="00683B4C" w:rsidRPr="00683B4C" w:rsidRDefault="00683B4C" w:rsidP="00683B4C">
      <w:pPr>
        <w:rPr>
          <w:rFonts w:asciiTheme="minorHAnsi" w:eastAsiaTheme="minorHAnsi" w:hAnsiTheme="minorHAnsi" w:cstheme="minorHAnsi"/>
          <w:sz w:val="24"/>
          <w:szCs w:val="22"/>
          <w:lang w:eastAsia="en-US"/>
        </w:rPr>
      </w:pPr>
      <w:r w:rsidRPr="00683B4C">
        <w:rPr>
          <w:rFonts w:asciiTheme="minorHAnsi" w:eastAsiaTheme="minorHAnsi" w:hAnsiTheme="minorHAnsi" w:cstheme="minorHAnsi"/>
          <w:sz w:val="24"/>
          <w:szCs w:val="22"/>
          <w:lang w:eastAsia="en-US"/>
        </w:rPr>
        <w:t xml:space="preserve">Participation in this study is </w:t>
      </w:r>
      <w:proofErr w:type="gramStart"/>
      <w:r w:rsidRPr="00683B4C">
        <w:rPr>
          <w:rFonts w:asciiTheme="minorHAnsi" w:eastAsiaTheme="minorHAnsi" w:hAnsiTheme="minorHAnsi" w:cstheme="minorHAnsi"/>
          <w:sz w:val="24"/>
          <w:szCs w:val="22"/>
          <w:lang w:eastAsia="en-US"/>
        </w:rPr>
        <w:t>on the basis of</w:t>
      </w:r>
      <w:proofErr w:type="gramEnd"/>
      <w:r w:rsidRPr="00683B4C">
        <w:rPr>
          <w:rFonts w:asciiTheme="minorHAnsi" w:eastAsiaTheme="minorHAnsi" w:hAnsiTheme="minorHAnsi" w:cstheme="minorHAnsi"/>
          <w:sz w:val="24"/>
          <w:szCs w:val="22"/>
          <w:lang w:eastAsia="en-US"/>
        </w:rPr>
        <w:t xml:space="preserve"> consent: you do not have to complete the survey, and you can change your mind at any point before submitting the survey responses.   We will use your data on the basis that it is necessary for the conduct of research, which is an activity in the public interest. We put safeguards in place to ensure that your responses are kept secure and only used as necessary for this research study and associated activities such as</w:t>
      </w:r>
      <w:r>
        <w:rPr>
          <w:rFonts w:asciiTheme="minorHAnsi" w:eastAsiaTheme="minorHAnsi" w:hAnsiTheme="minorHAnsi" w:cstheme="minorHAnsi"/>
          <w:sz w:val="24"/>
          <w:szCs w:val="22"/>
          <w:lang w:eastAsia="en-US"/>
        </w:rPr>
        <w:t xml:space="preserve"> a</w:t>
      </w:r>
      <w:r w:rsidRPr="00683B4C">
        <w:rPr>
          <w:rFonts w:asciiTheme="minorHAnsi" w:eastAsiaTheme="minorHAnsi" w:hAnsiTheme="minorHAnsi" w:cstheme="minorHAnsi"/>
          <w:sz w:val="24"/>
          <w:szCs w:val="22"/>
          <w:lang w:eastAsia="en-US"/>
        </w:rPr>
        <w:t xml:space="preserve"> research audit.   Once you have submitted your survey response it will not be possible for us to remove it from the study analysis because you will not be identifiable.</w:t>
      </w:r>
    </w:p>
    <w:p w14:paraId="717315B5" w14:textId="77777777" w:rsidR="00683B4C" w:rsidRPr="00683B4C" w:rsidRDefault="00683B4C" w:rsidP="00683B4C">
      <w:pPr>
        <w:rPr>
          <w:rFonts w:asciiTheme="minorHAnsi" w:eastAsiaTheme="minorHAnsi" w:hAnsiTheme="minorHAnsi" w:cstheme="minorHAnsi"/>
          <w:sz w:val="24"/>
          <w:szCs w:val="22"/>
          <w:lang w:eastAsia="en-US"/>
        </w:rPr>
      </w:pPr>
    </w:p>
    <w:p w14:paraId="6714A9CD" w14:textId="7B25B72A" w:rsidR="00A36042" w:rsidRPr="00683B4C" w:rsidRDefault="00A36042" w:rsidP="00683B4C">
      <w:pPr>
        <w:rPr>
          <w:rFonts w:asciiTheme="minorHAnsi" w:eastAsiaTheme="minorHAnsi" w:hAnsiTheme="minorHAnsi" w:cstheme="minorHAnsi"/>
          <w:sz w:val="24"/>
          <w:szCs w:val="22"/>
          <w:lang w:eastAsia="en-US"/>
        </w:rPr>
      </w:pPr>
      <w:r w:rsidRPr="00683B4C">
        <w:rPr>
          <w:rFonts w:asciiTheme="minorHAnsi" w:eastAsiaTheme="minorHAnsi" w:hAnsiTheme="minorHAnsi" w:cstheme="minorHAnsi"/>
          <w:sz w:val="24"/>
          <w:szCs w:val="22"/>
          <w:lang w:eastAsia="en-US"/>
        </w:rPr>
        <w:t>The</w:t>
      </w:r>
      <w:r w:rsidR="00EE42B2">
        <w:rPr>
          <w:rFonts w:asciiTheme="minorHAnsi" w:eastAsiaTheme="minorHAnsi" w:hAnsiTheme="minorHAnsi" w:cstheme="minorHAnsi"/>
          <w:sz w:val="24"/>
          <w:szCs w:val="22"/>
          <w:lang w:eastAsia="en-US"/>
        </w:rPr>
        <w:t xml:space="preserve"> anonymous</w:t>
      </w:r>
      <w:r w:rsidRPr="00683B4C">
        <w:rPr>
          <w:rFonts w:asciiTheme="minorHAnsi" w:eastAsiaTheme="minorHAnsi" w:hAnsiTheme="minorHAnsi" w:cstheme="minorHAnsi"/>
          <w:sz w:val="24"/>
          <w:szCs w:val="22"/>
          <w:lang w:eastAsia="en-US"/>
        </w:rPr>
        <w:t xml:space="preserve"> information collected may be used to support other </w:t>
      </w:r>
      <w:r w:rsidR="007D433E">
        <w:rPr>
          <w:rFonts w:asciiTheme="minorHAnsi" w:eastAsiaTheme="minorHAnsi" w:hAnsiTheme="minorHAnsi" w:cstheme="minorHAnsi"/>
          <w:sz w:val="24"/>
          <w:szCs w:val="22"/>
          <w:lang w:eastAsia="en-US"/>
        </w:rPr>
        <w:t xml:space="preserve">ethically reviewed </w:t>
      </w:r>
      <w:r w:rsidRPr="00683B4C">
        <w:rPr>
          <w:rFonts w:asciiTheme="minorHAnsi" w:eastAsiaTheme="minorHAnsi" w:hAnsiTheme="minorHAnsi" w:cstheme="minorHAnsi"/>
          <w:sz w:val="24"/>
          <w:szCs w:val="22"/>
          <w:lang w:eastAsia="en-US"/>
        </w:rPr>
        <w:t xml:space="preserve">research projects in the future and access to it in this form will not be restricted.  It will not be possible for you to be identified from this data.  </w:t>
      </w:r>
    </w:p>
    <w:p w14:paraId="1EC310CA" w14:textId="77777777" w:rsidR="00F85989" w:rsidRDefault="00F85989" w:rsidP="00A36042">
      <w:pPr>
        <w:spacing w:line="276" w:lineRule="auto"/>
        <w:rPr>
          <w:rFonts w:asciiTheme="minorHAnsi" w:eastAsiaTheme="minorHAnsi" w:hAnsiTheme="minorHAnsi" w:cstheme="minorHAnsi"/>
          <w:szCs w:val="22"/>
          <w:lang w:eastAsia="en-US"/>
        </w:rPr>
      </w:pPr>
    </w:p>
    <w:p w14:paraId="3C67DDC4" w14:textId="77777777" w:rsidR="00A36042" w:rsidRPr="00910EA3" w:rsidRDefault="00A36042" w:rsidP="00A36042">
      <w:pPr>
        <w:spacing w:line="276" w:lineRule="auto"/>
        <w:rPr>
          <w:rFonts w:asciiTheme="minorHAnsi" w:eastAsiaTheme="minorHAnsi" w:hAnsiTheme="minorHAnsi" w:cstheme="minorHAnsi"/>
          <w:b/>
          <w:sz w:val="24"/>
          <w:szCs w:val="22"/>
          <w:lang w:eastAsia="en-US"/>
        </w:rPr>
      </w:pPr>
      <w:r w:rsidRPr="00910EA3">
        <w:rPr>
          <w:rFonts w:asciiTheme="minorHAnsi" w:eastAsiaTheme="minorHAnsi" w:hAnsiTheme="minorHAnsi" w:cstheme="minorHAnsi"/>
          <w:b/>
          <w:sz w:val="24"/>
          <w:szCs w:val="22"/>
          <w:lang w:eastAsia="en-US"/>
        </w:rPr>
        <w:t>Contact for further information</w:t>
      </w:r>
      <w:r w:rsidR="00E76DF8">
        <w:rPr>
          <w:rFonts w:asciiTheme="minorHAnsi" w:eastAsiaTheme="minorHAnsi" w:hAnsiTheme="minorHAnsi" w:cstheme="minorHAnsi"/>
          <w:b/>
          <w:sz w:val="24"/>
          <w:szCs w:val="22"/>
          <w:lang w:eastAsia="en-US"/>
        </w:rPr>
        <w:t xml:space="preserve"> </w:t>
      </w:r>
    </w:p>
    <w:p w14:paraId="77B36D82" w14:textId="77777777" w:rsidR="00A36042" w:rsidRPr="00466EBE" w:rsidRDefault="00A36042" w:rsidP="00A36042">
      <w:pPr>
        <w:spacing w:line="276" w:lineRule="auto"/>
        <w:rPr>
          <w:rFonts w:asciiTheme="minorHAnsi" w:eastAsiaTheme="minorHAnsi" w:hAnsiTheme="minorHAnsi" w:cstheme="minorHAnsi"/>
          <w:sz w:val="10"/>
          <w:szCs w:val="10"/>
          <w:lang w:eastAsia="en-US"/>
        </w:rPr>
      </w:pPr>
    </w:p>
    <w:p w14:paraId="79C82567" w14:textId="77777777" w:rsidR="00C7119C" w:rsidRDefault="00E76DF8"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If you have any questions or would like further information, please contact</w:t>
      </w:r>
    </w:p>
    <w:p w14:paraId="397D151B" w14:textId="6E276E87" w:rsidR="00E76DF8" w:rsidRDefault="00C7119C"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xml:space="preserve">Emre Çam: </w:t>
      </w:r>
      <w:hyperlink r:id="rId11" w:history="1">
        <w:r w:rsidRPr="007B4B8C">
          <w:rPr>
            <w:rStyle w:val="Hyperlink"/>
            <w:rFonts w:asciiTheme="minorHAnsi" w:eastAsiaTheme="minorHAnsi" w:hAnsiTheme="minorHAnsi" w:cstheme="minorHAnsi"/>
            <w:szCs w:val="22"/>
            <w:lang w:eastAsia="en-US"/>
          </w:rPr>
          <w:t>s5628809@bournemouth.ac.uk</w:t>
        </w:r>
      </w:hyperlink>
      <w:r>
        <w:rPr>
          <w:rFonts w:asciiTheme="minorHAnsi" w:eastAsiaTheme="minorHAnsi" w:hAnsiTheme="minorHAnsi" w:cstheme="minorHAnsi"/>
          <w:szCs w:val="22"/>
          <w:lang w:eastAsia="en-US"/>
        </w:rPr>
        <w:t xml:space="preserve"> </w:t>
      </w:r>
    </w:p>
    <w:p w14:paraId="29ED3F90" w14:textId="609AE644" w:rsidR="00C7119C" w:rsidRDefault="00C7119C"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xml:space="preserve">Dr. </w:t>
      </w:r>
      <w:proofErr w:type="spellStart"/>
      <w:r>
        <w:rPr>
          <w:rFonts w:asciiTheme="minorHAnsi" w:eastAsiaTheme="minorHAnsi" w:hAnsiTheme="minorHAnsi" w:cstheme="minorHAnsi"/>
          <w:szCs w:val="22"/>
          <w:lang w:eastAsia="en-US"/>
        </w:rPr>
        <w:t>Sermet</w:t>
      </w:r>
      <w:proofErr w:type="spellEnd"/>
      <w:r>
        <w:rPr>
          <w:rFonts w:asciiTheme="minorHAnsi" w:eastAsiaTheme="minorHAnsi" w:hAnsiTheme="minorHAnsi" w:cstheme="minorHAnsi"/>
          <w:szCs w:val="22"/>
          <w:lang w:eastAsia="en-US"/>
        </w:rPr>
        <w:t xml:space="preserve"> Mir: </w:t>
      </w:r>
      <w:hyperlink r:id="rId12" w:history="1">
        <w:r w:rsidRPr="007B4B8C">
          <w:rPr>
            <w:rStyle w:val="Hyperlink"/>
            <w:rFonts w:asciiTheme="minorHAnsi" w:eastAsiaTheme="minorHAnsi" w:hAnsiTheme="minorHAnsi" w:cstheme="minorHAnsi"/>
            <w:szCs w:val="22"/>
            <w:lang w:eastAsia="en-US"/>
          </w:rPr>
          <w:t>smir@bournemouth.ac.uk</w:t>
        </w:r>
      </w:hyperlink>
      <w:r>
        <w:rPr>
          <w:rFonts w:asciiTheme="minorHAnsi" w:eastAsiaTheme="minorHAnsi" w:hAnsiTheme="minorHAnsi" w:cstheme="minorHAnsi"/>
          <w:szCs w:val="22"/>
          <w:lang w:eastAsia="en-US"/>
        </w:rPr>
        <w:t xml:space="preserve"> </w:t>
      </w:r>
    </w:p>
    <w:p w14:paraId="0E9F7079" w14:textId="77777777" w:rsidR="00D777C7" w:rsidRDefault="00D777C7" w:rsidP="00A36042">
      <w:pPr>
        <w:spacing w:line="276" w:lineRule="auto"/>
        <w:rPr>
          <w:rFonts w:asciiTheme="minorHAnsi" w:eastAsiaTheme="minorHAnsi" w:hAnsiTheme="minorHAnsi" w:cstheme="minorHAnsi"/>
          <w:szCs w:val="22"/>
          <w:lang w:eastAsia="en-US"/>
        </w:rPr>
      </w:pPr>
    </w:p>
    <w:p w14:paraId="15AA8643" w14:textId="77777777" w:rsidR="00A36042" w:rsidRPr="00910EA3" w:rsidRDefault="00A36042" w:rsidP="00A36042">
      <w:pPr>
        <w:spacing w:line="276" w:lineRule="auto"/>
        <w:rPr>
          <w:rFonts w:asciiTheme="minorHAnsi" w:eastAsiaTheme="minorHAnsi" w:hAnsiTheme="minorHAnsi" w:cstheme="minorHAnsi"/>
          <w:i/>
          <w:szCs w:val="22"/>
          <w:lang w:eastAsia="en-US"/>
        </w:rPr>
      </w:pPr>
      <w:r w:rsidRPr="00910EA3">
        <w:rPr>
          <w:rFonts w:asciiTheme="minorHAnsi" w:eastAsiaTheme="minorHAnsi" w:hAnsiTheme="minorHAnsi" w:cstheme="minorHAnsi"/>
          <w:i/>
          <w:szCs w:val="22"/>
          <w:lang w:eastAsia="en-US"/>
        </w:rPr>
        <w:t>In case of complaints</w:t>
      </w:r>
    </w:p>
    <w:p w14:paraId="49ED6393" w14:textId="01C2B03F" w:rsidR="00A36042" w:rsidRDefault="00E76DF8" w:rsidP="00A3604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 xml:space="preserve">Any concerns about the study should be directed to </w:t>
      </w:r>
      <w:r w:rsidR="00FC6666" w:rsidRPr="00FC6666">
        <w:rPr>
          <w:rFonts w:asciiTheme="minorHAnsi" w:eastAsiaTheme="minorHAnsi" w:hAnsiTheme="minorHAnsi" w:cstheme="minorHAnsi"/>
          <w:szCs w:val="22"/>
          <w:lang w:eastAsia="en-US"/>
        </w:rPr>
        <w:t>Professor Tiantian Zhang</w:t>
      </w:r>
      <w:r w:rsidR="00FC6666">
        <w:rPr>
          <w:rFonts w:asciiTheme="minorHAnsi" w:eastAsiaTheme="minorHAnsi" w:hAnsiTheme="minorHAnsi" w:cstheme="minorHAnsi"/>
          <w:szCs w:val="22"/>
          <w:lang w:eastAsia="en-US"/>
        </w:rPr>
        <w:t>,</w:t>
      </w:r>
      <w:r w:rsidR="00FC6666" w:rsidRPr="00FC6666">
        <w:rPr>
          <w:rFonts w:asciiTheme="minorHAnsi" w:eastAsiaTheme="minorHAnsi" w:hAnsiTheme="minorHAnsi" w:cstheme="minorHAnsi"/>
          <w:szCs w:val="22"/>
          <w:lang w:eastAsia="en-US"/>
        </w:rPr>
        <w:t xml:space="preserve"> </w:t>
      </w:r>
      <w:r w:rsidRPr="00FC6666">
        <w:rPr>
          <w:rFonts w:asciiTheme="minorHAnsi" w:eastAsiaTheme="minorHAnsi" w:hAnsiTheme="minorHAnsi" w:cstheme="minorHAnsi"/>
          <w:szCs w:val="22"/>
          <w:lang w:eastAsia="en-US"/>
        </w:rPr>
        <w:t>D</w:t>
      </w:r>
      <w:r w:rsidR="00A52E01" w:rsidRPr="00FC6666">
        <w:rPr>
          <w:rFonts w:asciiTheme="minorHAnsi" w:eastAsiaTheme="minorHAnsi" w:hAnsiTheme="minorHAnsi" w:cstheme="minorHAnsi"/>
          <w:szCs w:val="22"/>
          <w:lang w:eastAsia="en-US"/>
        </w:rPr>
        <w:t>eputy Dean for Research &amp; Professional Practice</w:t>
      </w:r>
      <w:r w:rsidR="00FC6666">
        <w:rPr>
          <w:rFonts w:asciiTheme="minorHAnsi" w:eastAsiaTheme="minorHAnsi" w:hAnsiTheme="minorHAnsi" w:cstheme="minorHAnsi"/>
          <w:szCs w:val="22"/>
          <w:lang w:eastAsia="en-US"/>
        </w:rPr>
        <w:t xml:space="preserve">, </w:t>
      </w:r>
      <w:hyperlink r:id="rId13" w:history="1">
        <w:r w:rsidR="00FC6666" w:rsidRPr="007B4B8C">
          <w:rPr>
            <w:rStyle w:val="Hyperlink"/>
            <w:rFonts w:asciiTheme="minorHAnsi" w:eastAsiaTheme="minorHAnsi" w:hAnsiTheme="minorHAnsi" w:cstheme="minorHAnsi"/>
            <w:szCs w:val="22"/>
            <w:lang w:eastAsia="en-US"/>
          </w:rPr>
          <w:t>tzhang@bournemouth.ac.uk</w:t>
        </w:r>
      </w:hyperlink>
      <w:r w:rsidR="00FC6666">
        <w:rPr>
          <w:rFonts w:asciiTheme="minorHAnsi" w:eastAsiaTheme="minorHAnsi" w:hAnsiTheme="minorHAnsi" w:cstheme="minorHAnsi"/>
          <w:szCs w:val="22"/>
          <w:lang w:eastAsia="en-US"/>
        </w:rPr>
        <w:t xml:space="preserve">, </w:t>
      </w:r>
      <w:r>
        <w:rPr>
          <w:rFonts w:asciiTheme="minorHAnsi" w:eastAsiaTheme="minorHAnsi" w:hAnsiTheme="minorHAnsi" w:cstheme="minorHAnsi"/>
          <w:szCs w:val="22"/>
          <w:lang w:eastAsia="en-US"/>
        </w:rPr>
        <w:t xml:space="preserve">Bournemouth </w:t>
      </w:r>
      <w:r w:rsidR="009977BD">
        <w:rPr>
          <w:rFonts w:asciiTheme="minorHAnsi" w:eastAsiaTheme="minorHAnsi" w:hAnsiTheme="minorHAnsi" w:cstheme="minorHAnsi"/>
          <w:szCs w:val="22"/>
          <w:lang w:eastAsia="en-US"/>
        </w:rPr>
        <w:t>University</w:t>
      </w:r>
      <w:r>
        <w:rPr>
          <w:rFonts w:asciiTheme="minorHAnsi" w:eastAsiaTheme="minorHAnsi" w:hAnsiTheme="minorHAnsi" w:cstheme="minorHAnsi"/>
          <w:szCs w:val="22"/>
          <w:lang w:eastAsia="en-US"/>
        </w:rPr>
        <w:t xml:space="preserve"> by email to </w:t>
      </w:r>
      <w:hyperlink r:id="rId14" w:history="1">
        <w:r w:rsidRPr="00F75EF3">
          <w:rPr>
            <w:rStyle w:val="Hyperlink"/>
            <w:rFonts w:asciiTheme="minorHAnsi" w:eastAsiaTheme="minorHAnsi" w:hAnsiTheme="minorHAnsi" w:cstheme="minorHAnsi"/>
            <w:szCs w:val="22"/>
            <w:lang w:eastAsia="en-US"/>
          </w:rPr>
          <w:t>researchgovernance@bournemouth.ac.uk</w:t>
        </w:r>
      </w:hyperlink>
      <w:r>
        <w:rPr>
          <w:rFonts w:asciiTheme="minorHAnsi" w:eastAsiaTheme="minorHAnsi" w:hAnsiTheme="minorHAnsi" w:cstheme="minorHAnsi"/>
          <w:szCs w:val="22"/>
          <w:lang w:eastAsia="en-US"/>
        </w:rPr>
        <w:t xml:space="preserve">. </w:t>
      </w:r>
    </w:p>
    <w:p w14:paraId="3311D0D3" w14:textId="77777777" w:rsidR="00A36042" w:rsidRDefault="00A36042" w:rsidP="00A36042">
      <w:pPr>
        <w:spacing w:line="276" w:lineRule="auto"/>
        <w:rPr>
          <w:rFonts w:asciiTheme="minorHAnsi" w:eastAsiaTheme="minorHAnsi" w:hAnsiTheme="minorHAnsi" w:cstheme="minorHAnsi"/>
          <w:szCs w:val="22"/>
          <w:lang w:eastAsia="en-US"/>
        </w:rPr>
      </w:pPr>
    </w:p>
    <w:p w14:paraId="4D8500FF" w14:textId="77777777" w:rsidR="00A83482" w:rsidRPr="00A83482" w:rsidRDefault="00A83482" w:rsidP="00A83482">
      <w:pPr>
        <w:spacing w:line="276" w:lineRule="auto"/>
        <w:rPr>
          <w:rFonts w:asciiTheme="minorHAnsi" w:eastAsiaTheme="minorHAnsi" w:hAnsiTheme="minorHAnsi" w:cstheme="minorHAnsi"/>
          <w:b/>
          <w:color w:val="FF0000"/>
          <w:szCs w:val="22"/>
          <w:lang w:eastAsia="en-US"/>
        </w:rPr>
      </w:pPr>
      <w:r w:rsidRPr="00A83482">
        <w:rPr>
          <w:rFonts w:asciiTheme="minorHAnsi" w:eastAsiaTheme="minorHAnsi" w:hAnsiTheme="minorHAnsi" w:cstheme="minorHAnsi"/>
          <w:b/>
          <w:color w:val="FF0000"/>
          <w:szCs w:val="22"/>
          <w:lang w:eastAsia="en-US"/>
        </w:rPr>
        <w:t xml:space="preserve">Consent to </w:t>
      </w:r>
      <w:r w:rsidR="00995A25">
        <w:rPr>
          <w:rFonts w:asciiTheme="minorHAnsi" w:eastAsiaTheme="minorHAnsi" w:hAnsiTheme="minorHAnsi" w:cstheme="minorHAnsi"/>
          <w:b/>
          <w:color w:val="FF0000"/>
          <w:szCs w:val="22"/>
          <w:lang w:eastAsia="en-US"/>
        </w:rPr>
        <w:t>Participate (to be included as a consent statement as part of the online questionnaire):</w:t>
      </w:r>
    </w:p>
    <w:p w14:paraId="02842862" w14:textId="77777777" w:rsidR="00995A25" w:rsidRDefault="00995A25" w:rsidP="00A83482">
      <w:pPr>
        <w:spacing w:line="276" w:lineRule="auto"/>
        <w:rPr>
          <w:rFonts w:asciiTheme="minorHAnsi" w:eastAsiaTheme="minorHAnsi" w:hAnsiTheme="minorHAnsi" w:cstheme="minorHAnsi"/>
          <w:szCs w:val="22"/>
          <w:lang w:eastAsia="en-US"/>
        </w:rPr>
      </w:pPr>
    </w:p>
    <w:p w14:paraId="230DE0BD" w14:textId="77777777" w:rsidR="00995A25" w:rsidRDefault="00995A25" w:rsidP="00A8348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Please indicate that you have read and understood the Participant Information Sheet for this research project and that you consent to take part in this questionnaire before continuing:</w:t>
      </w:r>
    </w:p>
    <w:p w14:paraId="667381C9" w14:textId="77777777" w:rsidR="00995A25" w:rsidRDefault="00995A25" w:rsidP="00A83482">
      <w:pPr>
        <w:spacing w:line="276" w:lineRule="auto"/>
        <w:rPr>
          <w:rFonts w:asciiTheme="minorHAnsi" w:eastAsiaTheme="minorHAnsi" w:hAnsiTheme="minorHAnsi" w:cstheme="minorHAnsi"/>
          <w:szCs w:val="22"/>
          <w:lang w:eastAsia="en-US"/>
        </w:rPr>
      </w:pPr>
    </w:p>
    <w:p w14:paraId="7846E5AA" w14:textId="088287CA" w:rsidR="00995A25" w:rsidRDefault="00000000" w:rsidP="00A83482">
      <w:pPr>
        <w:spacing w:line="276" w:lineRule="auto"/>
        <w:rPr>
          <w:rFonts w:asciiTheme="minorHAnsi" w:eastAsiaTheme="minorHAnsi" w:hAnsiTheme="minorHAnsi" w:cstheme="minorHAnsi"/>
          <w:szCs w:val="22"/>
          <w:lang w:eastAsia="en-US"/>
        </w:rPr>
      </w:pPr>
      <w:sdt>
        <w:sdtPr>
          <w:rPr>
            <w:rFonts w:asciiTheme="minorHAnsi" w:eastAsiaTheme="minorHAnsi" w:hAnsiTheme="minorHAnsi" w:cstheme="minorHAnsi"/>
            <w:szCs w:val="22"/>
            <w:lang w:eastAsia="en-US"/>
          </w:rPr>
          <w:id w:val="1460600689"/>
          <w14:checkbox>
            <w14:checked w14:val="0"/>
            <w14:checkedState w14:val="2612" w14:font="MS Gothic"/>
            <w14:uncheckedState w14:val="2610" w14:font="MS Gothic"/>
          </w14:checkbox>
        </w:sdtPr>
        <w:sdtContent>
          <w:r w:rsidR="00000A46">
            <w:rPr>
              <w:rFonts w:ascii="MS Gothic" w:eastAsia="MS Gothic" w:hAnsi="MS Gothic" w:cstheme="minorHAnsi" w:hint="eastAsia"/>
              <w:szCs w:val="22"/>
              <w:lang w:eastAsia="en-US"/>
            </w:rPr>
            <w:t>☐</w:t>
          </w:r>
        </w:sdtContent>
      </w:sdt>
      <w:r w:rsidR="00995A25">
        <w:rPr>
          <w:rFonts w:asciiTheme="minorHAnsi" w:eastAsiaTheme="minorHAnsi" w:hAnsiTheme="minorHAnsi" w:cstheme="minorHAnsi"/>
          <w:szCs w:val="22"/>
          <w:lang w:eastAsia="en-US"/>
        </w:rPr>
        <w:t xml:space="preserve"> I have read and understood the Participant Information Sheet and consent to take part in this questionnaire</w:t>
      </w:r>
    </w:p>
    <w:p w14:paraId="52E5AF4E" w14:textId="77777777" w:rsidR="00995A25" w:rsidRDefault="00995A25" w:rsidP="00A83482">
      <w:pPr>
        <w:spacing w:line="276" w:lineRule="auto"/>
        <w:rPr>
          <w:rFonts w:asciiTheme="minorHAnsi" w:eastAsiaTheme="minorHAnsi" w:hAnsiTheme="minorHAnsi" w:cstheme="minorHAnsi"/>
          <w:szCs w:val="22"/>
          <w:lang w:eastAsia="en-US"/>
        </w:rPr>
      </w:pPr>
    </w:p>
    <w:p w14:paraId="5083299D" w14:textId="77777777" w:rsidR="00995A25" w:rsidRDefault="00000000" w:rsidP="00A83482">
      <w:pPr>
        <w:spacing w:line="276" w:lineRule="auto"/>
        <w:rPr>
          <w:rFonts w:asciiTheme="minorHAnsi" w:eastAsiaTheme="minorHAnsi" w:hAnsiTheme="minorHAnsi" w:cstheme="minorHAnsi"/>
          <w:szCs w:val="22"/>
          <w:lang w:eastAsia="en-US"/>
        </w:rPr>
      </w:pPr>
      <w:sdt>
        <w:sdtPr>
          <w:rPr>
            <w:rFonts w:asciiTheme="minorHAnsi" w:eastAsiaTheme="minorHAnsi" w:hAnsiTheme="minorHAnsi" w:cstheme="minorHAnsi"/>
            <w:szCs w:val="22"/>
            <w:lang w:eastAsia="en-US"/>
          </w:rPr>
          <w:id w:val="-15696679"/>
          <w14:checkbox>
            <w14:checked w14:val="0"/>
            <w14:checkedState w14:val="2612" w14:font="MS Gothic"/>
            <w14:uncheckedState w14:val="2610" w14:font="MS Gothic"/>
          </w14:checkbox>
        </w:sdtPr>
        <w:sdtContent>
          <w:r w:rsidR="00995A25">
            <w:rPr>
              <w:rFonts w:ascii="MS Gothic" w:eastAsia="MS Gothic" w:hAnsi="MS Gothic" w:cstheme="minorHAnsi" w:hint="eastAsia"/>
              <w:szCs w:val="22"/>
              <w:lang w:eastAsia="en-US"/>
            </w:rPr>
            <w:t>☐</w:t>
          </w:r>
        </w:sdtContent>
      </w:sdt>
      <w:r w:rsidR="00995A25">
        <w:rPr>
          <w:rFonts w:asciiTheme="minorHAnsi" w:eastAsiaTheme="minorHAnsi" w:hAnsiTheme="minorHAnsi" w:cstheme="minorHAnsi"/>
          <w:szCs w:val="22"/>
          <w:lang w:eastAsia="en-US"/>
        </w:rPr>
        <w:t xml:space="preserve"> I do not consent to take part in this questionnaire [exit at this point]</w:t>
      </w:r>
    </w:p>
    <w:p w14:paraId="52E0438D" w14:textId="77777777" w:rsidR="00995A25" w:rsidRDefault="00995A25" w:rsidP="00A83482">
      <w:pPr>
        <w:pBdr>
          <w:bottom w:val="single" w:sz="6" w:space="1" w:color="auto"/>
        </w:pBdr>
        <w:spacing w:line="276" w:lineRule="auto"/>
        <w:rPr>
          <w:rFonts w:asciiTheme="minorHAnsi" w:eastAsiaTheme="minorHAnsi" w:hAnsiTheme="minorHAnsi" w:cstheme="minorHAnsi"/>
          <w:szCs w:val="22"/>
          <w:lang w:eastAsia="en-US"/>
        </w:rPr>
      </w:pPr>
    </w:p>
    <w:p w14:paraId="008C580F" w14:textId="77777777" w:rsidR="00995A25" w:rsidRDefault="00995A25" w:rsidP="00A83482">
      <w:pPr>
        <w:spacing w:line="276" w:lineRule="auto"/>
        <w:rPr>
          <w:rFonts w:asciiTheme="minorHAnsi" w:eastAsiaTheme="minorHAnsi" w:hAnsiTheme="minorHAnsi" w:cstheme="minorHAnsi"/>
          <w:szCs w:val="22"/>
          <w:lang w:eastAsia="en-US"/>
        </w:rPr>
      </w:pPr>
    </w:p>
    <w:p w14:paraId="231AF724" w14:textId="77777777" w:rsidR="00995A25" w:rsidRDefault="00995A25" w:rsidP="00A83482">
      <w:pPr>
        <w:spacing w:line="276" w:lineRule="auto"/>
        <w:rPr>
          <w:rFonts w:asciiTheme="minorHAnsi" w:eastAsiaTheme="minorHAnsi" w:hAnsiTheme="minorHAnsi" w:cstheme="minorHAnsi"/>
          <w:szCs w:val="22"/>
          <w:lang w:eastAsia="en-US"/>
        </w:rPr>
      </w:pPr>
      <w:r>
        <w:rPr>
          <w:rFonts w:asciiTheme="minorHAnsi" w:eastAsiaTheme="minorHAnsi" w:hAnsiTheme="minorHAnsi" w:cstheme="minorHAnsi"/>
          <w:szCs w:val="22"/>
          <w:lang w:eastAsia="en-US"/>
        </w:rPr>
        <w:t>Please indicate your agreement for the Research Team to access and use your recorded responses to this questionnaire before continuing:</w:t>
      </w:r>
    </w:p>
    <w:p w14:paraId="5C87E2B0" w14:textId="77777777" w:rsidR="00995A25" w:rsidRDefault="00995A25" w:rsidP="00A83482">
      <w:pPr>
        <w:spacing w:line="276" w:lineRule="auto"/>
        <w:rPr>
          <w:rFonts w:asciiTheme="minorHAnsi" w:eastAsiaTheme="minorHAnsi" w:hAnsiTheme="minorHAnsi" w:cstheme="minorHAnsi"/>
          <w:szCs w:val="22"/>
          <w:lang w:eastAsia="en-US"/>
        </w:rPr>
      </w:pPr>
    </w:p>
    <w:p w14:paraId="641071A2" w14:textId="77777777" w:rsidR="00995A25" w:rsidRDefault="00000000" w:rsidP="00A83482">
      <w:pPr>
        <w:spacing w:line="276" w:lineRule="auto"/>
        <w:rPr>
          <w:rFonts w:asciiTheme="minorHAnsi" w:eastAsiaTheme="minorHAnsi" w:hAnsiTheme="minorHAnsi" w:cstheme="minorHAnsi"/>
          <w:szCs w:val="22"/>
          <w:lang w:eastAsia="en-US"/>
        </w:rPr>
      </w:pPr>
      <w:sdt>
        <w:sdtPr>
          <w:rPr>
            <w:rFonts w:asciiTheme="minorHAnsi" w:eastAsiaTheme="minorHAnsi" w:hAnsiTheme="minorHAnsi" w:cstheme="minorHAnsi"/>
            <w:szCs w:val="22"/>
            <w:lang w:eastAsia="en-US"/>
          </w:rPr>
          <w:id w:val="-73052919"/>
          <w14:checkbox>
            <w14:checked w14:val="0"/>
            <w14:checkedState w14:val="2612" w14:font="MS Gothic"/>
            <w14:uncheckedState w14:val="2610" w14:font="MS Gothic"/>
          </w14:checkbox>
        </w:sdtPr>
        <w:sdtContent>
          <w:r w:rsidR="00D777C7">
            <w:rPr>
              <w:rFonts w:ascii="MS Gothic" w:eastAsia="MS Gothic" w:hAnsi="MS Gothic" w:cstheme="minorHAnsi" w:hint="eastAsia"/>
              <w:szCs w:val="22"/>
              <w:lang w:eastAsia="en-US"/>
            </w:rPr>
            <w:t>☐</w:t>
          </w:r>
        </w:sdtContent>
      </w:sdt>
      <w:r w:rsidR="00995A25">
        <w:rPr>
          <w:rFonts w:asciiTheme="minorHAnsi" w:eastAsiaTheme="minorHAnsi" w:hAnsiTheme="minorHAnsi" w:cstheme="minorHAnsi"/>
          <w:szCs w:val="22"/>
          <w:lang w:eastAsia="en-US"/>
        </w:rPr>
        <w:t xml:space="preserve"> I give permission for members of the Research Team to have access to my anonymised responses.  I understand that my anonymised responses may be reproduced in reports, academic publications and presentations but I will not be identified or identifiable. </w:t>
      </w:r>
    </w:p>
    <w:p w14:paraId="65E44764" w14:textId="77777777" w:rsidR="00D777C7" w:rsidRDefault="00D777C7" w:rsidP="00A83482">
      <w:pPr>
        <w:spacing w:line="276" w:lineRule="auto"/>
        <w:rPr>
          <w:rFonts w:asciiTheme="minorHAnsi" w:eastAsiaTheme="minorHAnsi" w:hAnsiTheme="minorHAnsi" w:cstheme="minorHAnsi"/>
          <w:szCs w:val="22"/>
          <w:lang w:eastAsia="en-US"/>
        </w:rPr>
      </w:pPr>
    </w:p>
    <w:sectPr w:rsidR="00D777C7" w:rsidSect="00BA1592">
      <w:headerReference w:type="default" r:id="rId15"/>
      <w:footerReference w:type="even" r:id="rId16"/>
      <w:footerReference w:type="default" r:id="rId17"/>
      <w:pgSz w:w="11906" w:h="16838"/>
      <w:pgMar w:top="1440" w:right="1418" w:bottom="1440"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31576" w14:textId="77777777" w:rsidR="00042708" w:rsidRDefault="00042708" w:rsidP="00A36042">
      <w:r>
        <w:separator/>
      </w:r>
    </w:p>
  </w:endnote>
  <w:endnote w:type="continuationSeparator" w:id="0">
    <w:p w14:paraId="21AFE4F8" w14:textId="77777777" w:rsidR="00042708" w:rsidRDefault="00042708" w:rsidP="00A36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FF41" w14:textId="77777777" w:rsidR="00DD404F" w:rsidRDefault="00DD404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C7E30FF" w14:textId="77777777" w:rsidR="00DD404F" w:rsidRDefault="00DD40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0E38" w14:textId="77777777" w:rsidR="00DD404F" w:rsidRDefault="00DD404F" w:rsidP="00DD404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68F4D" w14:textId="77777777" w:rsidR="00042708" w:rsidRDefault="00042708" w:rsidP="00A36042">
      <w:r>
        <w:separator/>
      </w:r>
    </w:p>
  </w:footnote>
  <w:footnote w:type="continuationSeparator" w:id="0">
    <w:p w14:paraId="6F6734F8" w14:textId="77777777" w:rsidR="00042708" w:rsidRDefault="00042708" w:rsidP="00A360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1A5B4" w14:textId="6F56643C" w:rsidR="008B633C" w:rsidRPr="00B6553C" w:rsidRDefault="008B633C" w:rsidP="008B633C">
    <w:pPr>
      <w:jc w:val="right"/>
      <w:rPr>
        <w:color w:val="000000" w:themeColor="text1"/>
      </w:rPr>
    </w:pPr>
    <w:r w:rsidRPr="00B6553C">
      <w:rPr>
        <w:noProof/>
        <w:color w:val="000000" w:themeColor="text1"/>
      </w:rPr>
      <w:drawing>
        <wp:anchor distT="0" distB="0" distL="114300" distR="114300" simplePos="0" relativeHeight="251658240" behindDoc="0" locked="0" layoutInCell="1" allowOverlap="1" wp14:anchorId="14338890" wp14:editId="180AC9DE">
          <wp:simplePos x="0" y="0"/>
          <wp:positionH relativeFrom="column">
            <wp:posOffset>4445</wp:posOffset>
          </wp:positionH>
          <wp:positionV relativeFrom="paragraph">
            <wp:posOffset>-31115</wp:posOffset>
          </wp:positionV>
          <wp:extent cx="609600" cy="63309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9600" cy="633095"/>
                  </a:xfrm>
                  <a:prstGeom prst="rect">
                    <a:avLst/>
                  </a:prstGeom>
                </pic:spPr>
              </pic:pic>
            </a:graphicData>
          </a:graphic>
          <wp14:sizeRelH relativeFrom="margin">
            <wp14:pctWidth>0</wp14:pctWidth>
          </wp14:sizeRelH>
          <wp14:sizeRelV relativeFrom="margin">
            <wp14:pctHeight>0</wp14:pctHeight>
          </wp14:sizeRelV>
        </wp:anchor>
      </w:drawing>
    </w:r>
    <w:r w:rsidRPr="00B6553C">
      <w:rPr>
        <w:color w:val="000000" w:themeColor="text1"/>
      </w:rPr>
      <w:t>Ref &amp; Version:</w:t>
    </w:r>
    <w:r w:rsidR="00B6553C" w:rsidRPr="00B6553C">
      <w:rPr>
        <w:color w:val="000000" w:themeColor="text1"/>
      </w:rPr>
      <w:t xml:space="preserve"> App v1</w:t>
    </w:r>
  </w:p>
  <w:p w14:paraId="1D5EC488" w14:textId="354346BD" w:rsidR="008B633C" w:rsidRPr="00B6553C" w:rsidRDefault="008B633C" w:rsidP="008B633C">
    <w:pPr>
      <w:jc w:val="right"/>
      <w:rPr>
        <w:color w:val="000000" w:themeColor="text1"/>
      </w:rPr>
    </w:pPr>
    <w:r w:rsidRPr="00B6553C">
      <w:rPr>
        <w:color w:val="000000" w:themeColor="text1"/>
      </w:rPr>
      <w:t>Ethics ID:</w:t>
    </w:r>
    <w:r w:rsidR="00B6553C" w:rsidRPr="00B6553C">
      <w:rPr>
        <w:color w:val="000000" w:themeColor="text1"/>
      </w:rPr>
      <w:t xml:space="preserve"> </w:t>
    </w:r>
    <w:r w:rsidR="00B6553C" w:rsidRPr="00B6553C">
      <w:rPr>
        <w:color w:val="000000" w:themeColor="text1"/>
      </w:rPr>
      <w:t>61401</w:t>
    </w:r>
  </w:p>
  <w:p w14:paraId="57A65C96" w14:textId="6CECBB57" w:rsidR="008B633C" w:rsidRPr="00B6553C" w:rsidRDefault="008B633C" w:rsidP="008B633C">
    <w:pPr>
      <w:jc w:val="right"/>
      <w:rPr>
        <w:color w:val="000000" w:themeColor="text1"/>
      </w:rPr>
    </w:pPr>
    <w:r w:rsidRPr="00B6553C">
      <w:rPr>
        <w:color w:val="000000" w:themeColor="text1"/>
      </w:rPr>
      <w:t>Date:</w:t>
    </w:r>
    <w:r w:rsidR="00B6553C" w:rsidRPr="00B6553C">
      <w:rPr>
        <w:color w:val="000000" w:themeColor="text1"/>
      </w:rPr>
      <w:t xml:space="preserve"> 20/02/2025</w:t>
    </w:r>
  </w:p>
  <w:p w14:paraId="243AD5C3" w14:textId="77777777" w:rsidR="008B633C" w:rsidRDefault="008B633C" w:rsidP="008B633C">
    <w:pPr>
      <w:pStyle w:val="Header"/>
      <w:jc w:val="right"/>
    </w:pPr>
  </w:p>
  <w:p w14:paraId="00276991" w14:textId="77777777" w:rsidR="00DD404F" w:rsidRDefault="00DD404F">
    <w:pPr>
      <w:pStyle w:val="Header"/>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A331D"/>
    <w:multiLevelType w:val="hybridMultilevel"/>
    <w:tmpl w:val="49A006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8463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042"/>
    <w:rsid w:val="00000A46"/>
    <w:rsid w:val="00042708"/>
    <w:rsid w:val="0006140D"/>
    <w:rsid w:val="000B1423"/>
    <w:rsid w:val="000B194C"/>
    <w:rsid w:val="0012279C"/>
    <w:rsid w:val="00137E24"/>
    <w:rsid w:val="00137E4D"/>
    <w:rsid w:val="00166312"/>
    <w:rsid w:val="00190222"/>
    <w:rsid w:val="00193DE3"/>
    <w:rsid w:val="001B27E7"/>
    <w:rsid w:val="002106A1"/>
    <w:rsid w:val="00245E0E"/>
    <w:rsid w:val="00247E82"/>
    <w:rsid w:val="00263E6B"/>
    <w:rsid w:val="002728AD"/>
    <w:rsid w:val="00283ABF"/>
    <w:rsid w:val="002C1639"/>
    <w:rsid w:val="00342062"/>
    <w:rsid w:val="00380012"/>
    <w:rsid w:val="00380F05"/>
    <w:rsid w:val="0038372F"/>
    <w:rsid w:val="00385CF9"/>
    <w:rsid w:val="00393B33"/>
    <w:rsid w:val="00406FF2"/>
    <w:rsid w:val="00414095"/>
    <w:rsid w:val="004C349A"/>
    <w:rsid w:val="004D71CA"/>
    <w:rsid w:val="0050038B"/>
    <w:rsid w:val="00574D5B"/>
    <w:rsid w:val="00583B12"/>
    <w:rsid w:val="006110DC"/>
    <w:rsid w:val="00613DFB"/>
    <w:rsid w:val="00683B4C"/>
    <w:rsid w:val="006E0B9E"/>
    <w:rsid w:val="00700B5F"/>
    <w:rsid w:val="00740A36"/>
    <w:rsid w:val="00773538"/>
    <w:rsid w:val="007D433E"/>
    <w:rsid w:val="007E28F6"/>
    <w:rsid w:val="00804639"/>
    <w:rsid w:val="00894CDC"/>
    <w:rsid w:val="008B633C"/>
    <w:rsid w:val="008C1422"/>
    <w:rsid w:val="008E3FEB"/>
    <w:rsid w:val="008E4385"/>
    <w:rsid w:val="00910EA3"/>
    <w:rsid w:val="0093144B"/>
    <w:rsid w:val="009535A0"/>
    <w:rsid w:val="00954391"/>
    <w:rsid w:val="00970737"/>
    <w:rsid w:val="00995A25"/>
    <w:rsid w:val="009977BD"/>
    <w:rsid w:val="00A36042"/>
    <w:rsid w:val="00A52E01"/>
    <w:rsid w:val="00A70035"/>
    <w:rsid w:val="00A83482"/>
    <w:rsid w:val="00B5156E"/>
    <w:rsid w:val="00B6553C"/>
    <w:rsid w:val="00B66E0D"/>
    <w:rsid w:val="00BA1592"/>
    <w:rsid w:val="00C7119C"/>
    <w:rsid w:val="00C7371C"/>
    <w:rsid w:val="00C82E11"/>
    <w:rsid w:val="00CA3821"/>
    <w:rsid w:val="00CB3549"/>
    <w:rsid w:val="00D515B8"/>
    <w:rsid w:val="00D777C7"/>
    <w:rsid w:val="00D82AD4"/>
    <w:rsid w:val="00DD404F"/>
    <w:rsid w:val="00DE1DF2"/>
    <w:rsid w:val="00DF1D30"/>
    <w:rsid w:val="00E225E0"/>
    <w:rsid w:val="00E33C20"/>
    <w:rsid w:val="00E46097"/>
    <w:rsid w:val="00E76DF8"/>
    <w:rsid w:val="00E97840"/>
    <w:rsid w:val="00EB1914"/>
    <w:rsid w:val="00EE42B2"/>
    <w:rsid w:val="00F0207D"/>
    <w:rsid w:val="00F26F6E"/>
    <w:rsid w:val="00F51DF5"/>
    <w:rsid w:val="00F85989"/>
    <w:rsid w:val="00FB783D"/>
    <w:rsid w:val="00FC2EFB"/>
    <w:rsid w:val="00FC6666"/>
    <w:rsid w:val="00FD1BCF"/>
    <w:rsid w:val="00FE00B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EA66E"/>
  <w15:docId w15:val="{44F32E15-CCA5-44CD-8D80-3F12BFDEA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042"/>
    <w:pPr>
      <w:spacing w:after="0" w:line="240" w:lineRule="auto"/>
    </w:pPr>
    <w:rPr>
      <w:rFonts w:ascii="Calibri" w:eastAsia="Times New Roman" w:hAnsi="Calibri" w:cs="Times New Roman"/>
      <w:szCs w:val="20"/>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A36042"/>
    <w:rPr>
      <w:color w:val="0000FF"/>
      <w:u w:val="single"/>
    </w:rPr>
  </w:style>
  <w:style w:type="paragraph" w:styleId="Header">
    <w:name w:val="header"/>
    <w:basedOn w:val="Normal"/>
    <w:link w:val="HeaderChar"/>
    <w:uiPriority w:val="99"/>
    <w:rsid w:val="00A36042"/>
    <w:pPr>
      <w:tabs>
        <w:tab w:val="center" w:pos="4153"/>
        <w:tab w:val="right" w:pos="8306"/>
      </w:tabs>
    </w:pPr>
  </w:style>
  <w:style w:type="character" w:customStyle="1" w:styleId="HeaderChar">
    <w:name w:val="Header Char"/>
    <w:basedOn w:val="DefaultParagraphFont"/>
    <w:link w:val="Header"/>
    <w:uiPriority w:val="99"/>
    <w:rsid w:val="00A36042"/>
    <w:rPr>
      <w:rFonts w:ascii="Calibri" w:eastAsia="Times New Roman" w:hAnsi="Calibri" w:cs="Times New Roman"/>
      <w:szCs w:val="20"/>
      <w:lang w:eastAsia="en-GB"/>
    </w:rPr>
  </w:style>
  <w:style w:type="paragraph" w:styleId="Footer">
    <w:name w:val="footer"/>
    <w:basedOn w:val="Normal"/>
    <w:link w:val="FooterChar"/>
    <w:uiPriority w:val="99"/>
    <w:rsid w:val="00A36042"/>
    <w:pPr>
      <w:tabs>
        <w:tab w:val="center" w:pos="4153"/>
        <w:tab w:val="right" w:pos="8306"/>
      </w:tabs>
    </w:pPr>
  </w:style>
  <w:style w:type="character" w:customStyle="1" w:styleId="FooterChar">
    <w:name w:val="Footer Char"/>
    <w:basedOn w:val="DefaultParagraphFont"/>
    <w:link w:val="Footer"/>
    <w:uiPriority w:val="99"/>
    <w:rsid w:val="00A36042"/>
    <w:rPr>
      <w:rFonts w:ascii="Calibri" w:eastAsia="Times New Roman" w:hAnsi="Calibri" w:cs="Times New Roman"/>
      <w:szCs w:val="20"/>
      <w:lang w:eastAsia="en-GB"/>
    </w:rPr>
  </w:style>
  <w:style w:type="character" w:styleId="PageNumber">
    <w:name w:val="page number"/>
    <w:basedOn w:val="DefaultParagraphFont"/>
    <w:rsid w:val="00A36042"/>
  </w:style>
  <w:style w:type="paragraph" w:styleId="ListParagraph">
    <w:name w:val="List Paragraph"/>
    <w:basedOn w:val="Normal"/>
    <w:uiPriority w:val="34"/>
    <w:qFormat/>
    <w:rsid w:val="00A36042"/>
    <w:pPr>
      <w:ind w:left="720"/>
      <w:contextualSpacing/>
    </w:pPr>
  </w:style>
  <w:style w:type="paragraph" w:styleId="BalloonText">
    <w:name w:val="Balloon Text"/>
    <w:basedOn w:val="Normal"/>
    <w:link w:val="BalloonTextChar"/>
    <w:uiPriority w:val="99"/>
    <w:semiHidden/>
    <w:unhideWhenUsed/>
    <w:rsid w:val="00A36042"/>
    <w:rPr>
      <w:rFonts w:ascii="Tahoma" w:hAnsi="Tahoma" w:cs="Tahoma"/>
      <w:sz w:val="16"/>
      <w:szCs w:val="16"/>
    </w:rPr>
  </w:style>
  <w:style w:type="character" w:customStyle="1" w:styleId="BalloonTextChar">
    <w:name w:val="Balloon Text Char"/>
    <w:basedOn w:val="DefaultParagraphFont"/>
    <w:link w:val="BalloonText"/>
    <w:uiPriority w:val="99"/>
    <w:semiHidden/>
    <w:rsid w:val="00A36042"/>
    <w:rPr>
      <w:rFonts w:ascii="Tahoma" w:eastAsia="Times New Roman" w:hAnsi="Tahoma" w:cs="Tahoma"/>
      <w:sz w:val="16"/>
      <w:szCs w:val="16"/>
      <w:lang w:eastAsia="en-GB"/>
    </w:rPr>
  </w:style>
  <w:style w:type="character" w:styleId="UnresolvedMention">
    <w:name w:val="Unresolved Mention"/>
    <w:basedOn w:val="DefaultParagraphFont"/>
    <w:uiPriority w:val="99"/>
    <w:semiHidden/>
    <w:unhideWhenUsed/>
    <w:rsid w:val="00C711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9840">
      <w:bodyDiv w:val="1"/>
      <w:marLeft w:val="0"/>
      <w:marRight w:val="0"/>
      <w:marTop w:val="0"/>
      <w:marBottom w:val="0"/>
      <w:divBdr>
        <w:top w:val="none" w:sz="0" w:space="0" w:color="auto"/>
        <w:left w:val="none" w:sz="0" w:space="0" w:color="auto"/>
        <w:bottom w:val="none" w:sz="0" w:space="0" w:color="auto"/>
        <w:right w:val="none" w:sz="0" w:space="0" w:color="auto"/>
      </w:divBdr>
    </w:div>
    <w:div w:id="87115127">
      <w:bodyDiv w:val="1"/>
      <w:marLeft w:val="0"/>
      <w:marRight w:val="0"/>
      <w:marTop w:val="0"/>
      <w:marBottom w:val="0"/>
      <w:divBdr>
        <w:top w:val="none" w:sz="0" w:space="0" w:color="auto"/>
        <w:left w:val="none" w:sz="0" w:space="0" w:color="auto"/>
        <w:bottom w:val="none" w:sz="0" w:space="0" w:color="auto"/>
        <w:right w:val="none" w:sz="0" w:space="0" w:color="auto"/>
      </w:divBdr>
    </w:div>
    <w:div w:id="381947347">
      <w:bodyDiv w:val="1"/>
      <w:marLeft w:val="0"/>
      <w:marRight w:val="0"/>
      <w:marTop w:val="0"/>
      <w:marBottom w:val="0"/>
      <w:divBdr>
        <w:top w:val="none" w:sz="0" w:space="0" w:color="auto"/>
        <w:left w:val="none" w:sz="0" w:space="0" w:color="auto"/>
        <w:bottom w:val="none" w:sz="0" w:space="0" w:color="auto"/>
        <w:right w:val="none" w:sz="0" w:space="0" w:color="auto"/>
      </w:divBdr>
    </w:div>
    <w:div w:id="574053042">
      <w:bodyDiv w:val="1"/>
      <w:marLeft w:val="0"/>
      <w:marRight w:val="0"/>
      <w:marTop w:val="0"/>
      <w:marBottom w:val="0"/>
      <w:divBdr>
        <w:top w:val="none" w:sz="0" w:space="0" w:color="auto"/>
        <w:left w:val="none" w:sz="0" w:space="0" w:color="auto"/>
        <w:bottom w:val="none" w:sz="0" w:space="0" w:color="auto"/>
        <w:right w:val="none" w:sz="0" w:space="0" w:color="auto"/>
      </w:divBdr>
    </w:div>
    <w:div w:id="903301192">
      <w:bodyDiv w:val="1"/>
      <w:marLeft w:val="0"/>
      <w:marRight w:val="0"/>
      <w:marTop w:val="0"/>
      <w:marBottom w:val="0"/>
      <w:divBdr>
        <w:top w:val="none" w:sz="0" w:space="0" w:color="auto"/>
        <w:left w:val="none" w:sz="0" w:space="0" w:color="auto"/>
        <w:bottom w:val="none" w:sz="0" w:space="0" w:color="auto"/>
        <w:right w:val="none" w:sz="0" w:space="0" w:color="auto"/>
      </w:divBdr>
    </w:div>
    <w:div w:id="1579092123">
      <w:bodyDiv w:val="1"/>
      <w:marLeft w:val="0"/>
      <w:marRight w:val="0"/>
      <w:marTop w:val="0"/>
      <w:marBottom w:val="0"/>
      <w:divBdr>
        <w:top w:val="none" w:sz="0" w:space="0" w:color="auto"/>
        <w:left w:val="none" w:sz="0" w:space="0" w:color="auto"/>
        <w:bottom w:val="none" w:sz="0" w:space="0" w:color="auto"/>
        <w:right w:val="none" w:sz="0" w:space="0" w:color="auto"/>
      </w:divBdr>
    </w:div>
    <w:div w:id="1729498339">
      <w:bodyDiv w:val="1"/>
      <w:marLeft w:val="0"/>
      <w:marRight w:val="0"/>
      <w:marTop w:val="0"/>
      <w:marBottom w:val="0"/>
      <w:divBdr>
        <w:top w:val="none" w:sz="0" w:space="0" w:color="auto"/>
        <w:left w:val="none" w:sz="0" w:space="0" w:color="auto"/>
        <w:bottom w:val="none" w:sz="0" w:space="0" w:color="auto"/>
        <w:right w:val="none" w:sz="0" w:space="0" w:color="auto"/>
      </w:divBdr>
    </w:div>
    <w:div w:id="206552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tzhang@bournemouth.ac.u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mir@bournemouth.ac.uk"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5628809@bournemouth.ac.uk"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esearchgovernance@bournemouth.ac.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28360ED93C755F488F32D05466641CC6" ma:contentTypeVersion="55" ma:contentTypeDescription="Create a new document." ma:contentTypeScope="" ma:versionID="d03950dafd16a065b1d089c556fb5f11">
  <xsd:schema xmlns:xsd="http://www.w3.org/2001/XMLSchema" xmlns:xs="http://www.w3.org/2001/XMLSchema" xmlns:p="http://schemas.microsoft.com/office/2006/metadata/properties" xmlns:ns2="7845b4e5-581f-4554-8843-a411c9829904" xmlns:ns3="http://schemas.microsoft.com/sharepoint/v3/fields" xmlns:ns4="AFB31927-0CC8-49C6-8009-AE11F3AE29D1" targetNamespace="http://schemas.microsoft.com/office/2006/metadata/properties" ma:root="true" ma:fieldsID="cf7b15be7535f7bf2861cff62ac6261c" ns2:_="" ns3:_="" ns4:_="">
    <xsd:import namespace="7845b4e5-581f-4554-8843-a411c9829904"/>
    <xsd:import namespace="http://schemas.microsoft.com/sharepoint/v3/fields"/>
    <xsd:import namespace="AFB31927-0CC8-49C6-8009-AE11F3AE29D1"/>
    <xsd:element name="properties">
      <xsd:complexType>
        <xsd:sequence>
          <xsd:element name="documentManagement">
            <xsd:complexType>
              <xsd:all>
                <xsd:element ref="ns2:_dlc_DocId" minOccurs="0"/>
                <xsd:element ref="ns2:_dlc_DocIdUrl" minOccurs="0"/>
                <xsd:element ref="ns2:_dlc_DocIdPersistId" minOccurs="0"/>
                <xsd:element ref="ns4:Description0" minOccurs="0"/>
                <xsd:element ref="ns4:Publish_x0020_Date"/>
                <xsd:element ref="ns4:Review_x0020_Date" minOccurs="0"/>
                <xsd:element ref="ns4:Expiry_x0020_Date" minOccurs="0"/>
                <xsd:element ref="ns4:Author0" minOccurs="0"/>
                <xsd:element ref="ns4:School_x002f_PS_x0020_Owner"/>
                <xsd:element ref="ns4:Target_x0020_Audiences" minOccurs="0"/>
                <xsd:element ref="ns3:_Status"/>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45b4e5-581f-4554-8843-a411c982990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19" ma:displayName="Category" ma:format="Dropdown" ma:internalName="_Status" ma:readOnly="false">
      <xsd:simpleType>
        <xsd:restriction base="dms:Choice">
          <xsd:enumeration value="Academic Services"/>
          <xsd:enumeration value="Centre for Excellence in Learning"/>
          <xsd:enumeration value="Committee Resources"/>
          <xsd:enumeration value="Digital Enablers"/>
          <xsd:enumeration value="Doctoral College"/>
          <xsd:enumeration value="Documents for news pages"/>
          <xsd:enumeration value="Estates"/>
          <xsd:enumeration value="Finance and Performance"/>
          <xsd:enumeration value="Fusion Documents"/>
          <xsd:enumeration value="Global Engagement"/>
          <xsd:enumeration value="HR-OD documents"/>
          <xsd:enumeration value="Leadership Conference and Masterclasses"/>
          <xsd:enumeration value="Leadership Programmes Resources"/>
          <xsd:enumeration value="Legal cat"/>
          <xsd:enumeration value="M&amp;C"/>
          <xsd:enumeration value="Org Charts"/>
          <xsd:enumeration value="OVC and Public Affairs"/>
          <xsd:enumeration value="PRIME"/>
          <xsd:enumeration value="RKEO"/>
          <xsd:enumeration value="Service Excellence"/>
          <xsd:enumeration value="SITS"/>
          <xsd:enumeration value="Staff Intranet"/>
          <xsd:enumeration value="Staff Survey"/>
          <xsd:enumeration value="TeachBU"/>
          <xsd:enumeration value="TEL Toolkit"/>
        </xsd:restriction>
      </xsd:simpleType>
    </xsd:element>
  </xsd:schema>
  <xsd:schema xmlns:xsd="http://www.w3.org/2001/XMLSchema" xmlns:xs="http://www.w3.org/2001/XMLSchema" xmlns:dms="http://schemas.microsoft.com/office/2006/documentManagement/types" xmlns:pc="http://schemas.microsoft.com/office/infopath/2007/PartnerControls" targetNamespace="AFB31927-0CC8-49C6-8009-AE11F3AE29D1" elementFormDefault="qualified">
    <xsd:import namespace="http://schemas.microsoft.com/office/2006/documentManagement/types"/>
    <xsd:import namespace="http://schemas.microsoft.com/office/infopath/2007/PartnerControls"/>
    <xsd:element name="Description0" ma:index="12" nillable="true" ma:displayName="Description" ma:internalName="Description0" ma:readOnly="false">
      <xsd:simpleType>
        <xsd:restriction base="dms:Text"/>
      </xsd:simpleType>
    </xsd:element>
    <xsd:element name="Publish_x0020_Date" ma:index="13" ma:displayName="Publish Date" ma:default="[today]" ma:format="DateOnly" ma:internalName="Publish_x0020_Date" ma:readOnly="false">
      <xsd:simpleType>
        <xsd:restriction base="dms:DateTime"/>
      </xsd:simpleType>
    </xsd:element>
    <xsd:element name="Review_x0020_Date" ma:index="14" nillable="true" ma:displayName="Review Date" ma:format="DateOnly" ma:internalName="Review_x0020_Date" ma:readOnly="false">
      <xsd:simpleType>
        <xsd:restriction base="dms:DateTime"/>
      </xsd:simpleType>
    </xsd:element>
    <xsd:element name="Expiry_x0020_Date" ma:index="15" nillable="true" ma:displayName="Expiry Date" ma:format="DateOnly" ma:internalName="Expiry_x0020_Date" ma:readOnly="false">
      <xsd:simpleType>
        <xsd:restriction base="dms:DateTime"/>
      </xsd:simpleType>
    </xsd:element>
    <xsd:element name="Author0" ma:index="16" nillable="true" ma:displayName="Author" ma:list="UserInfo" ma:SharePointGroup="0" ma:internalName="Author0"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chool_x002f_PS_x0020_Owner" ma:index="17" ma:displayName="Faculty/PS Owner" ma:list="{EAC109AF-6888-4703-91C4-EBDD892487A8}" ma:internalName="School_x002f_PS_x0020_Owner" ma:readOnly="false" ma:showField="Title">
      <xsd:simpleType>
        <xsd:restriction base="dms:Lookup"/>
      </xsd:simpleType>
    </xsd:element>
    <xsd:element name="Target_x0020_Audiences" ma:index="18" nillable="true" ma:displayName="Target Audiences" ma:internalName="Target_x0020_Audiences"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11"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axOccurs="1" ma:displayName="Category">
          <xsd:simpleType xmlns:xs="http://www.w3.org/2001/XMLSchema">
            <xsd:restriction base="xsd:string">
              <xsd:minLength value="1"/>
            </xsd:restriction>
          </xsd:simpleType>
        </xsd:element>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chool_x002f_PS_x0020_Owner xmlns="AFB31927-0CC8-49C6-8009-AE11F3AE29D1">14</School_x002f_PS_x0020_Owner>
    <Description0 xmlns="AFB31927-0CC8-49C6-8009-AE11F3AE29D1">PI Sheet Template for anonymised questionnaires (students)</Description0>
    <Author0 xmlns="AFB31927-0CC8-49C6-8009-AE11F3AE29D1">
      <UserInfo>
        <DisplayName>i:0#.w|staff\bells</DisplayName>
        <AccountId>62</AccountId>
        <AccountType/>
      </UserInfo>
    </Author0>
    <Target_x0020_Audiences xmlns="AFB31927-0CC8-49C6-8009-AE11F3AE29D1">;;;;Student Readers</Target_x0020_Audiences>
    <_dlc_DocId xmlns="7845b4e5-581f-4554-8843-a411c9829904">ZXDD766ENQDJ-1636582589-9076</_dlc_DocId>
    <Expiry_x0020_Date xmlns="AFB31927-0CC8-49C6-8009-AE11F3AE29D1" xsi:nil="true"/>
    <Publish_x0020_Date xmlns="AFB31927-0CC8-49C6-8009-AE11F3AE29D1">2024-11-27T00:00:00+00:00</Publish_x0020_Date>
    <_dlc_DocIdUrl xmlns="7845b4e5-581f-4554-8843-a411c9829904">
      <Url>https://intranetsp.bournemouth.ac.uk/_layouts/15/DocIdRedir.aspx?ID=ZXDD766ENQDJ-1636582589-9076</Url>
      <Description>ZXDD766ENQDJ-1636582589-9076</Description>
    </_dlc_DocIdUrl>
    <Review_x0020_Date xmlns="AFB31927-0CC8-49C6-8009-AE11F3AE29D1" xsi:nil="true"/>
    <_Status xmlns="http://schemas.microsoft.com/sharepoint/v3/field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D7BD10-9FA7-40DF-8758-77D0B332F307}">
  <ds:schemaRefs>
    <ds:schemaRef ds:uri="http://schemas.microsoft.com/sharepoint/events"/>
  </ds:schemaRefs>
</ds:datastoreItem>
</file>

<file path=customXml/itemProps2.xml><?xml version="1.0" encoding="utf-8"?>
<ds:datastoreItem xmlns:ds="http://schemas.openxmlformats.org/officeDocument/2006/customXml" ds:itemID="{52B87D7C-DC53-4B10-9A8D-92F6ECCF7F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45b4e5-581f-4554-8843-a411c9829904"/>
    <ds:schemaRef ds:uri="http://schemas.microsoft.com/sharepoint/v3/fields"/>
    <ds:schemaRef ds:uri="AFB31927-0CC8-49C6-8009-AE11F3AE29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C2D129-9E67-4DE4-A999-F979D5AC0E21}">
  <ds:schemaRefs>
    <ds:schemaRef ds:uri="http://schemas.microsoft.com/office/2006/metadata/properties"/>
    <ds:schemaRef ds:uri="http://schemas.microsoft.com/office/infopath/2007/PartnerControls"/>
    <ds:schemaRef ds:uri="AFB31927-0CC8-49C6-8009-AE11F3AE29D1"/>
    <ds:schemaRef ds:uri="7845b4e5-581f-4554-8843-a411c9829904"/>
    <ds:schemaRef ds:uri="http://schemas.microsoft.com/sharepoint/v3/fields"/>
  </ds:schemaRefs>
</ds:datastoreItem>
</file>

<file path=customXml/itemProps4.xml><?xml version="1.0" encoding="utf-8"?>
<ds:datastoreItem xmlns:ds="http://schemas.openxmlformats.org/officeDocument/2006/customXml" ds:itemID="{E731EA59-9E23-4F64-9F71-B7D10E0ACD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827</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19 PI Sheet Template for anonymised questionnaires</vt:lpstr>
    </vt:vector>
  </TitlesOfParts>
  <Company>Bournemouth University</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PI Sheet Template for anonymised questionnaires</dc:title>
  <dc:creator>Sarah Bell</dc:creator>
  <cp:keywords/>
  <cp:lastModifiedBy>Emre Cam (s5628809)</cp:lastModifiedBy>
  <cp:revision>2</cp:revision>
  <dcterms:created xsi:type="dcterms:W3CDTF">2025-05-07T17:39:00Z</dcterms:created>
  <dcterms:modified xsi:type="dcterms:W3CDTF">2025-05-07T17:39:00Z</dcterms:modified>
  <cp:contentStatus>RKEO</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4370f9fd-3aa5-4660-a836-3a524518c8f3</vt:lpwstr>
  </property>
  <property fmtid="{D5CDD505-2E9C-101B-9397-08002B2CF9AE}" pid="3" name="ContentTypeId">
    <vt:lpwstr>0x01010028360ED93C755F488F32D05466641CC6</vt:lpwstr>
  </property>
</Properties>
</file>