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CLUSTAL W (1.83) multiple sequence alignment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bookmarkStart w:id="0" w:name="_GoBack"/>
      <w:bookmarkEnd w:id="0"/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MRVKEKYQHLWRWGWRWGTMLLGMLMICSATEKLWVTVYYGVPVWKEATT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MRVKEKYQHLWRWGWKWGTMLLGILMICSATEKLWVTVYYGVPVWKEATT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***************:*******:**************************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TLFCASDAKAYDTEVHNVWATHACVPTDPNPQEVVLVNVTENFNMWKNDM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TLFCASDAKAYDTEVHNVWATHACVPTDPNPQEVVLVNVTENFNMWKNDM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VEQMHEDIISLWDQSLKPCVKLTPLCVSLKCTDLKNDTNTNSSSGRMIME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VEQMHEDIISLWDQSLKPCVKLTPLCVSLKCTDLKNDTNTNSSSGRMIME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KGEIKNCSFNISTSIRGKVQKEYAFFYKLDIIPIDNDTTSYKLTSCNTSV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KGEIKNCSFNISTSIRDKVQKEYAFFYKLDIVPIDN--TSYRLISCNTSV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****************.**************:****  ***:* 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ITQACPKVSFEPIPIHYCAPAGFAILKCNNKTFNGTGPCTNVSTVQCTHG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ITQACPKVSFEPIPIHYCAPAGFAILKCNNKTFNGTGPCTNVSTVQCTHG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IRPVVSTQLLLNGSLAEEEVVIRSVNFTDNAKTIIVQLNTSVEINCTRPN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IRPVVSTQLLLNGSLAEEDVVIRSANFTDNAKTIIVQLNTSVEINCTRPN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******************:*****.*************************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NNTRKRIRIQRGPGRAFVTIGKIGNMRQAHCNISRAKWNNTLKQIASKLR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NNTRKSIRIQRGPGRAFVTIGKIGNMRQAHCNISRAKWNATLKQIASKLR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 ********************************* 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EQFGNNKTIIFKQSSGGDPEIVTHSFNCGGEFFYCNSTQLFNSTWFNSTW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EQFGNNKTIIFKQSSGGDPEIVTHSFNCGGEFFYCNSTQLFNSTWFNSTW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STEGSNNTEGSDTITLPCRIKQIINMWQKVGKAMYAPPISGQIRCSSNIT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STEGSNNTEGSDTITLPCRIKQFINMWQEVGKAMYAPPISGQIRCSSNIT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**********************:*****:*********************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GLLLTRDGGNSNNESEIFRPGGGDMRDNWRSELYKYKVVKIEPLGVAPTK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GLLLTRDGGNNNNGSEIFRPGGGDMRDNWRSELYKYKVVKIEPLGVAPTK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**********.** 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AKRRVVQREKRAVGIGALFLGFLGAAGSTMGAASMTLTVQARQLLSGIVQ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AKRRVVQREKRAVGIGALFLGFLGAAGSTMGAASMTLTVQARQLLSDIVQ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**********************************************.***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QQNNLLRAIEAQQHLLQLTVWGIKQLQARILAVERYLKDQQLLGIWGCSG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QQNNLLRAIEAQQHLLQLTVWGIKQLQARILAVERYLKDQQLLGIWGCSG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KLICTTAVPWNASWSNKSLEQIWNHTTWMEWDREINNYTSLIHSLIEESQ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KLICTTAVPWNASWSNKSLEQIWNNMTWMEWDREINNYTSLIHSLIEESQ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************************: 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NQQEKNEQELLELDKWASLWNWFNITNWLWYIKLFIMIVGGLVGLRIVFA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NQQEKNEQELLELDKWASLWNWFNITNWLWYIKLFIMIVGGLVGLRIVFA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VLSIVNRVRQGYSPLSFQTHLPTPRGPDRPEGIEEEGGERDRDRSIRLVN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VLSIVNRVRQGYSPLSFQTHLPIPRGPDRPEGIEEEGGERDRDRSIRLVN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 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lastRenderedPageBreak/>
        <w:t>gi|9629363|ref|NP_057856.1|      GSLALIWDDLRSLCLFSYHRLRDLLLIVTRIVELLGRRGWEALKYWWNLL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GSLALIWDDLRSLCLFSYHRLRDLLLIVTRIVELLGRRGWEALKYWWNLL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**************************************************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QYWSQELKNSAVSLLNATAIAVAEGTDRVIEVVQGACRAIRHIPRRIRQG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QYWSQELKNSAVNLLNATAIAVAEGTDRVIEVLQAAYRAIRHIPRRIRQG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************.*******************:*.* *************</w:t>
      </w:r>
    </w:p>
    <w:p w:rsidR="00341839" w:rsidRPr="00341839" w:rsidRDefault="00341839" w:rsidP="00341839">
      <w:pPr>
        <w:pStyle w:val="HTMLPreformatted"/>
        <w:rPr>
          <w:sz w:val="18"/>
        </w:rPr>
      </w:pP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gi|9629363|ref|NP_057856.1|      LERILL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>gi|54312020|dbj|BAD66665.1|      LERILL</w:t>
      </w:r>
    </w:p>
    <w:p w:rsidR="00341839" w:rsidRPr="00341839" w:rsidRDefault="00341839" w:rsidP="00341839">
      <w:pPr>
        <w:pStyle w:val="HTMLPreformatted"/>
        <w:rPr>
          <w:sz w:val="18"/>
        </w:rPr>
      </w:pPr>
      <w:r w:rsidRPr="00341839">
        <w:rPr>
          <w:sz w:val="18"/>
        </w:rPr>
        <w:t xml:space="preserve">                                 ******</w:t>
      </w:r>
    </w:p>
    <w:p w:rsidR="00F85EC8" w:rsidRPr="00341839" w:rsidRDefault="00F85EC8" w:rsidP="00341839">
      <w:pPr>
        <w:rPr>
          <w:sz w:val="22"/>
        </w:rPr>
      </w:pPr>
    </w:p>
    <w:sectPr w:rsidR="00F85EC8" w:rsidRPr="0034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39"/>
    <w:rsid w:val="00341839"/>
    <w:rsid w:val="00E158A1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8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2013-05-02T02:16:00Z</dcterms:created>
  <dcterms:modified xsi:type="dcterms:W3CDTF">2013-05-02T02:18:00Z</dcterms:modified>
</cp:coreProperties>
</file>