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C7" w:rsidRPr="005739C7" w:rsidRDefault="005739C7" w:rsidP="005739C7">
      <w:pPr>
        <w:jc w:val="center"/>
        <w:rPr>
          <w:b/>
          <w:u w:val="single"/>
        </w:rPr>
      </w:pPr>
      <w:r>
        <w:rPr>
          <w:b/>
          <w:u w:val="single"/>
        </w:rP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739C7" w:rsidTr="005739C7">
        <w:tc>
          <w:tcPr>
            <w:tcW w:w="1848" w:type="dxa"/>
          </w:tcPr>
          <w:p w:rsidR="005739C7" w:rsidRPr="005739C7" w:rsidRDefault="005739C7">
            <w:pPr>
              <w:rPr>
                <w:b/>
              </w:rPr>
            </w:pPr>
            <w:r>
              <w:rPr>
                <w:b/>
              </w:rPr>
              <w:t>User Guess</w:t>
            </w:r>
          </w:p>
        </w:tc>
        <w:tc>
          <w:tcPr>
            <w:tcW w:w="1848" w:type="dxa"/>
          </w:tcPr>
          <w:p w:rsidR="005739C7" w:rsidRPr="005739C7" w:rsidRDefault="005739C7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848" w:type="dxa"/>
          </w:tcPr>
          <w:p w:rsidR="005739C7" w:rsidRPr="005739C7" w:rsidRDefault="005739C7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849" w:type="dxa"/>
          </w:tcPr>
          <w:p w:rsidR="005739C7" w:rsidRPr="005739C7" w:rsidRDefault="005739C7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49" w:type="dxa"/>
          </w:tcPr>
          <w:p w:rsidR="005739C7" w:rsidRPr="005739C7" w:rsidRDefault="005739C7">
            <w:pPr>
              <w:rPr>
                <w:b/>
              </w:rPr>
            </w:pPr>
            <w:r>
              <w:rPr>
                <w:b/>
              </w:rPr>
              <w:t>Reason for Inclusion</w:t>
            </w:r>
          </w:p>
        </w:tc>
      </w:tr>
      <w:tr w:rsidR="005739C7" w:rsidTr="005739C7">
        <w:tc>
          <w:tcPr>
            <w:tcW w:w="1848" w:type="dxa"/>
          </w:tcPr>
          <w:p w:rsidR="005739C7" w:rsidRDefault="00622FF4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</w:p>
        </w:tc>
        <w:tc>
          <w:tcPr>
            <w:tcW w:w="1848" w:type="dxa"/>
          </w:tcPr>
          <w:p w:rsidR="005739C7" w:rsidRDefault="00622FF4">
            <w:r>
              <w:t>r g b p</w:t>
            </w:r>
          </w:p>
        </w:tc>
        <w:tc>
          <w:tcPr>
            <w:tcW w:w="1848" w:type="dxa"/>
          </w:tcPr>
          <w:p w:rsidR="005739C7" w:rsidRDefault="005739C7" w:rsidP="00ED557D"/>
        </w:tc>
        <w:tc>
          <w:tcPr>
            <w:tcW w:w="1849" w:type="dxa"/>
          </w:tcPr>
          <w:p w:rsidR="005739C7" w:rsidRDefault="005739C7" w:rsidP="00ED557D"/>
        </w:tc>
        <w:tc>
          <w:tcPr>
            <w:tcW w:w="1849" w:type="dxa"/>
          </w:tcPr>
          <w:p w:rsidR="005739C7" w:rsidRDefault="00ED557D">
            <w:r>
              <w:t>Testing if the user inputs no correct colours</w:t>
            </w:r>
          </w:p>
        </w:tc>
      </w:tr>
      <w:tr w:rsidR="002642E6" w:rsidTr="005739C7">
        <w:tc>
          <w:tcPr>
            <w:tcW w:w="1848" w:type="dxa"/>
          </w:tcPr>
          <w:p w:rsidR="002642E6" w:rsidRDefault="00F11128" w:rsidP="002642E6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</w:p>
        </w:tc>
        <w:tc>
          <w:tcPr>
            <w:tcW w:w="1848" w:type="dxa"/>
          </w:tcPr>
          <w:p w:rsidR="002642E6" w:rsidRDefault="00622FF4">
            <w:r>
              <w:t>y p b g</w:t>
            </w:r>
          </w:p>
        </w:tc>
        <w:tc>
          <w:tcPr>
            <w:tcW w:w="1848" w:type="dxa"/>
          </w:tcPr>
          <w:p w:rsidR="002642E6" w:rsidRDefault="002642E6" w:rsidP="00ED557D"/>
        </w:tc>
        <w:tc>
          <w:tcPr>
            <w:tcW w:w="1849" w:type="dxa"/>
          </w:tcPr>
          <w:p w:rsidR="002642E6" w:rsidRDefault="002642E6" w:rsidP="00ED557D"/>
        </w:tc>
        <w:tc>
          <w:tcPr>
            <w:tcW w:w="1849" w:type="dxa"/>
          </w:tcPr>
          <w:p w:rsidR="002642E6" w:rsidRDefault="002642E6"/>
        </w:tc>
      </w:tr>
      <w:tr w:rsidR="002642E6" w:rsidTr="005739C7">
        <w:tc>
          <w:tcPr>
            <w:tcW w:w="1848" w:type="dxa"/>
          </w:tcPr>
          <w:p w:rsidR="002642E6" w:rsidRDefault="00F11128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8" w:type="dxa"/>
          </w:tcPr>
          <w:p w:rsidR="002642E6" w:rsidRDefault="00622FF4">
            <w:r>
              <w:t>p g y r</w:t>
            </w:r>
          </w:p>
        </w:tc>
        <w:tc>
          <w:tcPr>
            <w:tcW w:w="1848" w:type="dxa"/>
          </w:tcPr>
          <w:p w:rsidR="002642E6" w:rsidRDefault="002642E6" w:rsidP="00ED557D"/>
        </w:tc>
        <w:tc>
          <w:tcPr>
            <w:tcW w:w="1849" w:type="dxa"/>
          </w:tcPr>
          <w:p w:rsidR="002642E6" w:rsidRDefault="002642E6" w:rsidP="00ED557D"/>
        </w:tc>
        <w:tc>
          <w:tcPr>
            <w:tcW w:w="1849" w:type="dxa"/>
          </w:tcPr>
          <w:p w:rsidR="002642E6" w:rsidRDefault="002642E6"/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622FF4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1D7A74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857105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>
            <w:r>
              <w:t>Testing if the user inputs one correct colour, wrong place</w:t>
            </w:r>
          </w:p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F11128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y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857105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857105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/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F11128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857105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857105">
            <w:r>
              <w:t>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/>
        </w:tc>
      </w:tr>
      <w:tr w:rsidR="00622FF4" w:rsidTr="005739C7">
        <w:tc>
          <w:tcPr>
            <w:tcW w:w="1848" w:type="dxa"/>
          </w:tcPr>
          <w:p w:rsidR="00622FF4" w:rsidRDefault="00622FF4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r g</w:t>
            </w:r>
          </w:p>
        </w:tc>
        <w:tc>
          <w:tcPr>
            <w:tcW w:w="1848" w:type="dxa"/>
          </w:tcPr>
          <w:p w:rsidR="00622FF4" w:rsidRDefault="00622FF4" w:rsidP="0071716B">
            <w:r>
              <w:t>r g b p</w:t>
            </w:r>
          </w:p>
        </w:tc>
        <w:tc>
          <w:tcPr>
            <w:tcW w:w="1848" w:type="dxa"/>
          </w:tcPr>
          <w:p w:rsidR="00622FF4" w:rsidRDefault="001D7A74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622FF4">
            <w:r>
              <w:t>Testing if the user inputs two correct colours, wrong place</w:t>
            </w:r>
          </w:p>
        </w:tc>
      </w:tr>
      <w:tr w:rsidR="00622FF4" w:rsidTr="005739C7">
        <w:tc>
          <w:tcPr>
            <w:tcW w:w="1848" w:type="dxa"/>
          </w:tcPr>
          <w:p w:rsidR="00622FF4" w:rsidRDefault="002C654E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p y</w:t>
            </w:r>
          </w:p>
        </w:tc>
        <w:tc>
          <w:tcPr>
            <w:tcW w:w="1848" w:type="dxa"/>
          </w:tcPr>
          <w:p w:rsidR="00622FF4" w:rsidRDefault="00622FF4" w:rsidP="0071716B">
            <w:r>
              <w:t>y p b g</w:t>
            </w:r>
          </w:p>
        </w:tc>
        <w:tc>
          <w:tcPr>
            <w:tcW w:w="1848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622FF4"/>
        </w:tc>
      </w:tr>
      <w:tr w:rsidR="00622FF4" w:rsidTr="005739C7">
        <w:tc>
          <w:tcPr>
            <w:tcW w:w="1848" w:type="dxa"/>
          </w:tcPr>
          <w:p w:rsidR="00622FF4" w:rsidRDefault="002C654E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g p</w:t>
            </w:r>
          </w:p>
        </w:tc>
        <w:tc>
          <w:tcPr>
            <w:tcW w:w="1848" w:type="dxa"/>
          </w:tcPr>
          <w:p w:rsidR="00622FF4" w:rsidRDefault="00622FF4" w:rsidP="0071716B">
            <w:r>
              <w:t>p g y r</w:t>
            </w:r>
          </w:p>
        </w:tc>
        <w:tc>
          <w:tcPr>
            <w:tcW w:w="1848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622FF4"/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622FF4">
            <w:r>
              <w:t>y p g b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1D7A74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/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>
            <w:r>
              <w:t>Testing if the user inputs three correct colours, wrong place</w:t>
            </w:r>
          </w:p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B826D4">
            <w:r>
              <w:t>r g p y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/>
        </w:tc>
      </w:tr>
      <w:tr w:rsidR="00622FF4" w:rsidTr="006E1D5D">
        <w:tc>
          <w:tcPr>
            <w:tcW w:w="1848" w:type="dxa"/>
            <w:shd w:val="clear" w:color="auto" w:fill="BFBFBF" w:themeFill="background1" w:themeFillShade="BF"/>
          </w:tcPr>
          <w:p w:rsidR="00622FF4" w:rsidRDefault="00B826D4">
            <w:r>
              <w:t>b r g y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622FF4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622FF4" w:rsidRDefault="00622FF4"/>
        </w:tc>
      </w:tr>
      <w:tr w:rsidR="00622FF4" w:rsidTr="005739C7">
        <w:tc>
          <w:tcPr>
            <w:tcW w:w="1848" w:type="dxa"/>
          </w:tcPr>
          <w:p w:rsidR="00622FF4" w:rsidRDefault="00622FF4">
            <w:r>
              <w:t>p b g r</w:t>
            </w:r>
          </w:p>
        </w:tc>
        <w:tc>
          <w:tcPr>
            <w:tcW w:w="1848" w:type="dxa"/>
          </w:tcPr>
          <w:p w:rsidR="00622FF4" w:rsidRDefault="00622FF4" w:rsidP="0071716B">
            <w:r>
              <w:t>r g b p</w:t>
            </w:r>
          </w:p>
        </w:tc>
        <w:tc>
          <w:tcPr>
            <w:tcW w:w="1848" w:type="dxa"/>
          </w:tcPr>
          <w:p w:rsidR="00622FF4" w:rsidRDefault="001D7A74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857105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622FF4" w:rsidRDefault="00622FF4">
            <w:r>
              <w:t>Testing if the user inputs four correct colours, wrong place</w:t>
            </w:r>
          </w:p>
        </w:tc>
      </w:tr>
      <w:tr w:rsidR="00857105" w:rsidTr="005739C7">
        <w:tc>
          <w:tcPr>
            <w:tcW w:w="1848" w:type="dxa"/>
          </w:tcPr>
          <w:p w:rsidR="00857105" w:rsidRDefault="00B826D4">
            <w:r>
              <w:t>g b p y</w:t>
            </w:r>
          </w:p>
        </w:tc>
        <w:tc>
          <w:tcPr>
            <w:tcW w:w="1848" w:type="dxa"/>
          </w:tcPr>
          <w:p w:rsidR="00857105" w:rsidRDefault="00857105" w:rsidP="0071716B">
            <w:r>
              <w:t>y p b g</w:t>
            </w:r>
          </w:p>
        </w:tc>
        <w:tc>
          <w:tcPr>
            <w:tcW w:w="1848" w:type="dxa"/>
          </w:tcPr>
          <w:p w:rsidR="00857105" w:rsidRDefault="00857105" w:rsidP="0071716B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57105" w:rsidRDefault="00857105" w:rsidP="0071716B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57105" w:rsidRDefault="00857105"/>
        </w:tc>
      </w:tr>
      <w:tr w:rsidR="00857105" w:rsidTr="005739C7">
        <w:tc>
          <w:tcPr>
            <w:tcW w:w="1848" w:type="dxa"/>
          </w:tcPr>
          <w:p w:rsidR="00857105" w:rsidRDefault="00B826D4">
            <w:r>
              <w:t>r y g p</w:t>
            </w:r>
          </w:p>
        </w:tc>
        <w:tc>
          <w:tcPr>
            <w:tcW w:w="1848" w:type="dxa"/>
          </w:tcPr>
          <w:p w:rsidR="00857105" w:rsidRDefault="00857105" w:rsidP="0071716B">
            <w:r>
              <w:t>p g y r</w:t>
            </w:r>
          </w:p>
        </w:tc>
        <w:tc>
          <w:tcPr>
            <w:tcW w:w="1848" w:type="dxa"/>
          </w:tcPr>
          <w:p w:rsidR="00857105" w:rsidRDefault="00857105" w:rsidP="0071716B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57105" w:rsidRDefault="00857105" w:rsidP="0071716B"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57105" w:rsidRDefault="00857105"/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>
            <w:r>
              <w:t>Testing if the user inputs one correct colour, right place</w:t>
            </w:r>
          </w:p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 w:rsidP="0071716B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/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 w:rsidP="0071716B">
            <w:r>
              <w:t>B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/>
        </w:tc>
      </w:tr>
      <w:tr w:rsidR="00857105" w:rsidTr="005739C7">
        <w:tc>
          <w:tcPr>
            <w:tcW w:w="1848" w:type="dxa"/>
          </w:tcPr>
          <w:p w:rsidR="00857105" w:rsidRDefault="00CD5E1C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b p</w:t>
            </w:r>
          </w:p>
        </w:tc>
        <w:tc>
          <w:tcPr>
            <w:tcW w:w="1848" w:type="dxa"/>
          </w:tcPr>
          <w:p w:rsidR="00857105" w:rsidRDefault="00857105" w:rsidP="0071716B">
            <w:r>
              <w:t>r g b p</w:t>
            </w:r>
          </w:p>
        </w:tc>
        <w:tc>
          <w:tcPr>
            <w:tcW w:w="1848" w:type="dxa"/>
          </w:tcPr>
          <w:p w:rsidR="00857105" w:rsidRDefault="00857105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>
            <w:r>
              <w:t>Testing if the user inputs two correct colours, right place</w:t>
            </w:r>
          </w:p>
        </w:tc>
      </w:tr>
      <w:tr w:rsidR="00857105" w:rsidTr="005739C7">
        <w:tc>
          <w:tcPr>
            <w:tcW w:w="1848" w:type="dxa"/>
          </w:tcPr>
          <w:p w:rsidR="00857105" w:rsidRDefault="00CD5E1C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b g</w:t>
            </w:r>
          </w:p>
        </w:tc>
        <w:tc>
          <w:tcPr>
            <w:tcW w:w="1848" w:type="dxa"/>
          </w:tcPr>
          <w:p w:rsidR="00857105" w:rsidRDefault="00857105" w:rsidP="0071716B">
            <w:r>
              <w:t>y p b g</w:t>
            </w:r>
          </w:p>
        </w:tc>
        <w:tc>
          <w:tcPr>
            <w:tcW w:w="1848" w:type="dxa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/>
        </w:tc>
      </w:tr>
      <w:tr w:rsidR="00857105" w:rsidTr="005739C7">
        <w:tc>
          <w:tcPr>
            <w:tcW w:w="1848" w:type="dxa"/>
          </w:tcPr>
          <w:p w:rsidR="00857105" w:rsidRDefault="00CD5E1C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y r</w:t>
            </w:r>
          </w:p>
        </w:tc>
        <w:tc>
          <w:tcPr>
            <w:tcW w:w="1848" w:type="dxa"/>
          </w:tcPr>
          <w:p w:rsidR="00857105" w:rsidRDefault="00857105" w:rsidP="0071716B">
            <w:r>
              <w:t>p g y r</w:t>
            </w:r>
          </w:p>
        </w:tc>
        <w:tc>
          <w:tcPr>
            <w:tcW w:w="1848" w:type="dxa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</w:tcPr>
          <w:p w:rsidR="00857105" w:rsidRDefault="00857105"/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>y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>
            <w:r>
              <w:t>Testing if the user inputs three correct colours, right place</w:t>
            </w:r>
          </w:p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>r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/>
        </w:tc>
      </w:tr>
      <w:tr w:rsidR="00857105" w:rsidTr="006E1D5D">
        <w:tc>
          <w:tcPr>
            <w:tcW w:w="1848" w:type="dxa"/>
            <w:shd w:val="clear" w:color="auto" w:fill="BFBFBF" w:themeFill="background1" w:themeFillShade="BF"/>
          </w:tcPr>
          <w:p w:rsidR="00857105" w:rsidRDefault="00CD5E1C">
            <w:r>
              <w:t>b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57105" w:rsidRDefault="00857105"/>
        </w:tc>
      </w:tr>
      <w:tr w:rsidR="00857105" w:rsidTr="005739C7">
        <w:tc>
          <w:tcPr>
            <w:tcW w:w="1848" w:type="dxa"/>
          </w:tcPr>
          <w:p w:rsidR="00857105" w:rsidRDefault="00C94E95">
            <w:r>
              <w:lastRenderedPageBreak/>
              <w:t>r g b p</w:t>
            </w:r>
          </w:p>
        </w:tc>
        <w:tc>
          <w:tcPr>
            <w:tcW w:w="1848" w:type="dxa"/>
          </w:tcPr>
          <w:p w:rsidR="00857105" w:rsidRDefault="00857105" w:rsidP="0071716B">
            <w:r>
              <w:t>r g b p</w:t>
            </w:r>
          </w:p>
        </w:tc>
        <w:tc>
          <w:tcPr>
            <w:tcW w:w="1848" w:type="dxa"/>
          </w:tcPr>
          <w:p w:rsidR="00857105" w:rsidRDefault="00857105">
            <w:r>
              <w:t>WIN</w:t>
            </w:r>
          </w:p>
        </w:tc>
        <w:tc>
          <w:tcPr>
            <w:tcW w:w="1849" w:type="dxa"/>
          </w:tcPr>
          <w:p w:rsidR="00857105" w:rsidRDefault="00857105">
            <w:r>
              <w:t>WIN</w:t>
            </w:r>
          </w:p>
        </w:tc>
        <w:tc>
          <w:tcPr>
            <w:tcW w:w="1849" w:type="dxa"/>
          </w:tcPr>
          <w:p w:rsidR="00857105" w:rsidRDefault="00857105">
            <w:r>
              <w:t>Testing if the user successfully guesses the combination</w:t>
            </w:r>
          </w:p>
        </w:tc>
      </w:tr>
      <w:tr w:rsidR="00857105" w:rsidTr="005739C7">
        <w:tc>
          <w:tcPr>
            <w:tcW w:w="1848" w:type="dxa"/>
          </w:tcPr>
          <w:p w:rsidR="00857105" w:rsidRDefault="00C94E95">
            <w:r>
              <w:t>y p b g</w:t>
            </w:r>
          </w:p>
        </w:tc>
        <w:tc>
          <w:tcPr>
            <w:tcW w:w="1848" w:type="dxa"/>
          </w:tcPr>
          <w:p w:rsidR="00857105" w:rsidRDefault="00857105" w:rsidP="0071716B">
            <w:r>
              <w:t>y p b g</w:t>
            </w:r>
          </w:p>
        </w:tc>
        <w:tc>
          <w:tcPr>
            <w:tcW w:w="1848" w:type="dxa"/>
          </w:tcPr>
          <w:p w:rsidR="00857105" w:rsidRDefault="00857105" w:rsidP="0071716B">
            <w:r>
              <w:t>WIN</w:t>
            </w:r>
          </w:p>
        </w:tc>
        <w:tc>
          <w:tcPr>
            <w:tcW w:w="1849" w:type="dxa"/>
          </w:tcPr>
          <w:p w:rsidR="00857105" w:rsidRDefault="00857105" w:rsidP="0071716B">
            <w:r>
              <w:t>WIN</w:t>
            </w:r>
          </w:p>
        </w:tc>
        <w:tc>
          <w:tcPr>
            <w:tcW w:w="1849" w:type="dxa"/>
          </w:tcPr>
          <w:p w:rsidR="00857105" w:rsidRDefault="00857105"/>
        </w:tc>
      </w:tr>
      <w:tr w:rsidR="00857105" w:rsidTr="005739C7">
        <w:tc>
          <w:tcPr>
            <w:tcW w:w="1848" w:type="dxa"/>
          </w:tcPr>
          <w:p w:rsidR="00857105" w:rsidRDefault="00C94E95">
            <w:r>
              <w:t>p g y r</w:t>
            </w:r>
          </w:p>
        </w:tc>
        <w:tc>
          <w:tcPr>
            <w:tcW w:w="1848" w:type="dxa"/>
          </w:tcPr>
          <w:p w:rsidR="00857105" w:rsidRDefault="00857105" w:rsidP="0071716B">
            <w:r>
              <w:t>p g y r</w:t>
            </w:r>
          </w:p>
        </w:tc>
        <w:tc>
          <w:tcPr>
            <w:tcW w:w="1848" w:type="dxa"/>
          </w:tcPr>
          <w:p w:rsidR="00857105" w:rsidRDefault="00857105" w:rsidP="0071716B">
            <w:r>
              <w:t>WIN</w:t>
            </w:r>
          </w:p>
        </w:tc>
        <w:tc>
          <w:tcPr>
            <w:tcW w:w="1849" w:type="dxa"/>
          </w:tcPr>
          <w:p w:rsidR="00857105" w:rsidRDefault="00857105" w:rsidP="0071716B">
            <w:r>
              <w:t>WIN</w:t>
            </w:r>
          </w:p>
        </w:tc>
        <w:tc>
          <w:tcPr>
            <w:tcW w:w="1849" w:type="dxa"/>
          </w:tcPr>
          <w:p w:rsidR="00857105" w:rsidRDefault="00857105"/>
        </w:tc>
      </w:tr>
      <w:tr w:rsidR="00205B2F" w:rsidTr="006F17AA">
        <w:tc>
          <w:tcPr>
            <w:tcW w:w="1848" w:type="dxa"/>
            <w:shd w:val="clear" w:color="auto" w:fill="BFBFBF" w:themeFill="background1" w:themeFillShade="BF"/>
          </w:tcPr>
          <w:p w:rsidR="00205B2F" w:rsidRDefault="00545A80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g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>
            <w:r>
              <w:t>Testing if the user inputs one correct colour, right place and one correct colour, wrong place</w:t>
            </w:r>
          </w:p>
        </w:tc>
      </w:tr>
      <w:tr w:rsidR="00205B2F" w:rsidTr="006F17AA">
        <w:tc>
          <w:tcPr>
            <w:tcW w:w="1848" w:type="dxa"/>
            <w:shd w:val="clear" w:color="auto" w:fill="BFBFBF" w:themeFill="background1" w:themeFillShade="BF"/>
          </w:tcPr>
          <w:p w:rsidR="00205B2F" w:rsidRDefault="00545A80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p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/>
        </w:tc>
      </w:tr>
      <w:tr w:rsidR="00205B2F" w:rsidTr="006F17AA">
        <w:tc>
          <w:tcPr>
            <w:tcW w:w="1848" w:type="dxa"/>
            <w:shd w:val="clear" w:color="auto" w:fill="BFBFBF" w:themeFill="background1" w:themeFillShade="BF"/>
          </w:tcPr>
          <w:p w:rsidR="00205B2F" w:rsidRDefault="00545A80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g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 w:rsidP="0071716B">
            <w:r>
              <w:t>B W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05B2F" w:rsidRDefault="00205B2F"/>
        </w:tc>
      </w:tr>
      <w:tr w:rsidR="008E01CE" w:rsidTr="005739C7">
        <w:tc>
          <w:tcPr>
            <w:tcW w:w="1848" w:type="dxa"/>
          </w:tcPr>
          <w:p w:rsidR="008E01CE" w:rsidRDefault="00D35FEE">
            <w:r>
              <w:t>y r g p</w:t>
            </w:r>
          </w:p>
        </w:tc>
        <w:tc>
          <w:tcPr>
            <w:tcW w:w="1848" w:type="dxa"/>
          </w:tcPr>
          <w:p w:rsidR="008E01CE" w:rsidRDefault="008E01CE" w:rsidP="0071716B">
            <w:r>
              <w:t>r g b p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>
            <w:r>
              <w:t>Testing if the user inputs one correct colour, right place and two correct colours, wrong place</w:t>
            </w:r>
          </w:p>
        </w:tc>
      </w:tr>
      <w:tr w:rsidR="008E01CE" w:rsidTr="005739C7">
        <w:tc>
          <w:tcPr>
            <w:tcW w:w="1848" w:type="dxa"/>
          </w:tcPr>
          <w:p w:rsidR="008E01CE" w:rsidRDefault="00D35FEE">
            <w:r>
              <w:t>r y p g</w:t>
            </w:r>
          </w:p>
        </w:tc>
        <w:tc>
          <w:tcPr>
            <w:tcW w:w="1848" w:type="dxa"/>
          </w:tcPr>
          <w:p w:rsidR="008E01CE" w:rsidRDefault="008E01CE" w:rsidP="0071716B">
            <w:r>
              <w:t>y p b g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/>
        </w:tc>
      </w:tr>
      <w:tr w:rsidR="008E01CE" w:rsidTr="005739C7">
        <w:tc>
          <w:tcPr>
            <w:tcW w:w="1848" w:type="dxa"/>
          </w:tcPr>
          <w:p w:rsidR="008E01CE" w:rsidRDefault="00D35FEE">
            <w:r>
              <w:t>b p g r</w:t>
            </w:r>
          </w:p>
        </w:tc>
        <w:tc>
          <w:tcPr>
            <w:tcW w:w="1848" w:type="dxa"/>
          </w:tcPr>
          <w:p w:rsidR="008E01CE" w:rsidRDefault="008E01CE" w:rsidP="0071716B">
            <w:r>
              <w:t>p g y r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</w:tcPr>
          <w:p w:rsidR="008E01CE" w:rsidRDefault="008E01CE"/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D35FEE">
            <w:r>
              <w:t>r b p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>
            <w:r>
              <w:t>Testing if the user inputs one correct colour, right place and three correct colours, wrong place</w:t>
            </w:r>
          </w:p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350F73">
            <w:r>
              <w:t>y b g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/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206F14">
            <w:r>
              <w:t>p y r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/>
        </w:tc>
      </w:tr>
      <w:tr w:rsidR="008E01CE" w:rsidTr="005739C7">
        <w:tc>
          <w:tcPr>
            <w:tcW w:w="1848" w:type="dxa"/>
          </w:tcPr>
          <w:p w:rsidR="008E01CE" w:rsidRDefault="004F6381">
            <w:r>
              <w:t>r g y b</w:t>
            </w:r>
          </w:p>
        </w:tc>
        <w:tc>
          <w:tcPr>
            <w:tcW w:w="1848" w:type="dxa"/>
          </w:tcPr>
          <w:p w:rsidR="008E01CE" w:rsidRDefault="008E01CE" w:rsidP="0071716B">
            <w:r>
              <w:t>r g b p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>
            <w:r>
              <w:t>Testing if the user inputs two correct colours, right place and one  correct colour, wrong place</w:t>
            </w:r>
          </w:p>
        </w:tc>
      </w:tr>
      <w:tr w:rsidR="008E01CE" w:rsidTr="005739C7">
        <w:tc>
          <w:tcPr>
            <w:tcW w:w="1848" w:type="dxa"/>
          </w:tcPr>
          <w:p w:rsidR="008E01CE" w:rsidRDefault="004F6381">
            <w:r>
              <w:t>y p r b</w:t>
            </w:r>
          </w:p>
        </w:tc>
        <w:tc>
          <w:tcPr>
            <w:tcW w:w="1848" w:type="dxa"/>
          </w:tcPr>
          <w:p w:rsidR="008E01CE" w:rsidRDefault="008E01CE" w:rsidP="0071716B">
            <w:r>
              <w:t>y p b g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/>
        </w:tc>
      </w:tr>
      <w:tr w:rsidR="008E01CE" w:rsidTr="005739C7">
        <w:tc>
          <w:tcPr>
            <w:tcW w:w="1848" w:type="dxa"/>
          </w:tcPr>
          <w:p w:rsidR="008E01CE" w:rsidRDefault="00D5541C">
            <w:r>
              <w:t>p g b y</w:t>
            </w:r>
          </w:p>
        </w:tc>
        <w:tc>
          <w:tcPr>
            <w:tcW w:w="1848" w:type="dxa"/>
          </w:tcPr>
          <w:p w:rsidR="008E01CE" w:rsidRDefault="008E01CE" w:rsidP="0071716B">
            <w:r>
              <w:t>p g y r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/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7C4777">
            <w:r>
              <w:t>r g p b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>
            <w:r>
              <w:t>Testing if the user inputs two colour colours, right place and two correct colours, wrong place</w:t>
            </w:r>
          </w:p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9D055A">
            <w:r>
              <w:t>y p g b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/>
        </w:tc>
      </w:tr>
      <w:tr w:rsidR="008E01CE" w:rsidTr="006F17AA">
        <w:tc>
          <w:tcPr>
            <w:tcW w:w="1848" w:type="dxa"/>
            <w:shd w:val="clear" w:color="auto" w:fill="BFBFBF" w:themeFill="background1" w:themeFillShade="BF"/>
          </w:tcPr>
          <w:p w:rsidR="008E01CE" w:rsidRDefault="000E0352">
            <w:r>
              <w:t>p g r y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W </w:t>
            </w:r>
            <w:proofErr w:type="spellStart"/>
            <w:r>
              <w:t>W</w:t>
            </w:r>
            <w:proofErr w:type="spellEnd"/>
          </w:p>
        </w:tc>
        <w:tc>
          <w:tcPr>
            <w:tcW w:w="1849" w:type="dxa"/>
            <w:shd w:val="clear" w:color="auto" w:fill="BFBFBF" w:themeFill="background1" w:themeFillShade="BF"/>
          </w:tcPr>
          <w:p w:rsidR="008E01CE" w:rsidRDefault="008E01CE"/>
        </w:tc>
      </w:tr>
      <w:tr w:rsidR="008E01CE" w:rsidTr="005739C7">
        <w:tc>
          <w:tcPr>
            <w:tcW w:w="1848" w:type="dxa"/>
          </w:tcPr>
          <w:p w:rsidR="008E01CE" w:rsidRDefault="000E0352">
            <w:r>
              <w:t>r g p b</w:t>
            </w:r>
          </w:p>
        </w:tc>
        <w:tc>
          <w:tcPr>
            <w:tcW w:w="1848" w:type="dxa"/>
          </w:tcPr>
          <w:p w:rsidR="008E01CE" w:rsidRDefault="008E01CE" w:rsidP="0071716B">
            <w:r>
              <w:t>r g b p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>
            <w:r>
              <w:t xml:space="preserve">Testing if the user </w:t>
            </w:r>
            <w:r>
              <w:lastRenderedPageBreak/>
              <w:t>inputs three correct colours, right place and one correct colours, wrong place</w:t>
            </w:r>
          </w:p>
        </w:tc>
      </w:tr>
      <w:tr w:rsidR="008E01CE" w:rsidTr="005739C7">
        <w:tc>
          <w:tcPr>
            <w:tcW w:w="1848" w:type="dxa"/>
          </w:tcPr>
          <w:p w:rsidR="008E01CE" w:rsidRDefault="00EF2D68">
            <w:r>
              <w:lastRenderedPageBreak/>
              <w:t>y p g b</w:t>
            </w:r>
          </w:p>
        </w:tc>
        <w:tc>
          <w:tcPr>
            <w:tcW w:w="1848" w:type="dxa"/>
          </w:tcPr>
          <w:p w:rsidR="008E01CE" w:rsidRDefault="008E01CE" w:rsidP="0071716B">
            <w:r>
              <w:t>y p b g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/>
        </w:tc>
      </w:tr>
      <w:tr w:rsidR="008E01CE" w:rsidTr="005739C7">
        <w:tc>
          <w:tcPr>
            <w:tcW w:w="1848" w:type="dxa"/>
          </w:tcPr>
          <w:p w:rsidR="008E01CE" w:rsidRDefault="0058076D">
            <w:r>
              <w:t>p g r y</w:t>
            </w:r>
          </w:p>
        </w:tc>
        <w:tc>
          <w:tcPr>
            <w:tcW w:w="1848" w:type="dxa"/>
          </w:tcPr>
          <w:p w:rsidR="008E01CE" w:rsidRDefault="008E01CE" w:rsidP="0071716B">
            <w:r>
              <w:t>p g y r</w:t>
            </w:r>
          </w:p>
        </w:tc>
        <w:tc>
          <w:tcPr>
            <w:tcW w:w="1848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 w:rsidP="0071716B">
            <w:r>
              <w:t xml:space="preserve">B </w:t>
            </w:r>
            <w:proofErr w:type="spellStart"/>
            <w:r>
              <w:t>B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W</w:t>
            </w:r>
          </w:p>
        </w:tc>
        <w:tc>
          <w:tcPr>
            <w:tcW w:w="1849" w:type="dxa"/>
          </w:tcPr>
          <w:p w:rsidR="008E01CE" w:rsidRDefault="008E01CE"/>
        </w:tc>
      </w:tr>
      <w:tr w:rsidR="00A42522" w:rsidTr="0029007C">
        <w:tc>
          <w:tcPr>
            <w:tcW w:w="1848" w:type="dxa"/>
            <w:shd w:val="clear" w:color="auto" w:fill="BFBFBF" w:themeFill="background1" w:themeFillShade="BF"/>
          </w:tcPr>
          <w:p w:rsidR="00A42522" w:rsidRDefault="000E1B1C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A42522" w:rsidRDefault="00A42522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A42522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A42522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A42522" w:rsidRPr="00A42522" w:rsidRDefault="00A42522">
            <w:r>
              <w:t xml:space="preserve">Testing </w:t>
            </w:r>
            <w:r w:rsidR="00FD251E">
              <w:t xml:space="preserve">if the user inputs five </w:t>
            </w:r>
            <w:r w:rsidR="000E1B1C">
              <w:t>colours</w:t>
            </w:r>
          </w:p>
        </w:tc>
      </w:tr>
      <w:tr w:rsidR="000E1B1C" w:rsidTr="0029007C">
        <w:tc>
          <w:tcPr>
            <w:tcW w:w="1848" w:type="dxa"/>
            <w:shd w:val="clear" w:color="auto" w:fill="BFBFBF" w:themeFill="background1" w:themeFillShade="BF"/>
          </w:tcPr>
          <w:p w:rsidR="000E1B1C" w:rsidRDefault="000E1B1C">
            <w:r>
              <w:t xml:space="preserve">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0E1B1C" w:rsidRDefault="000E1B1C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0E1B1C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E1B1C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E1B1C" w:rsidRDefault="000E1B1C"/>
        </w:tc>
      </w:tr>
      <w:tr w:rsidR="000E1B1C" w:rsidTr="0029007C">
        <w:tc>
          <w:tcPr>
            <w:tcW w:w="1848" w:type="dxa"/>
            <w:shd w:val="clear" w:color="auto" w:fill="BFBFBF" w:themeFill="background1" w:themeFillShade="BF"/>
          </w:tcPr>
          <w:p w:rsidR="000E1B1C" w:rsidRDefault="000E1B1C">
            <w:r>
              <w:t xml:space="preserve">p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0E1B1C" w:rsidRDefault="000E1B1C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0E1B1C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E1B1C" w:rsidRDefault="000E1B1C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0E1B1C" w:rsidRDefault="000E1B1C"/>
        </w:tc>
      </w:tr>
      <w:tr w:rsidR="00397B28" w:rsidTr="005739C7">
        <w:tc>
          <w:tcPr>
            <w:tcW w:w="1848" w:type="dxa"/>
          </w:tcPr>
          <w:p w:rsidR="00397B28" w:rsidRDefault="00397B28"/>
        </w:tc>
        <w:tc>
          <w:tcPr>
            <w:tcW w:w="1848" w:type="dxa"/>
          </w:tcPr>
          <w:p w:rsidR="00397B28" w:rsidRDefault="00397B28" w:rsidP="0071716B">
            <w:r>
              <w:t>r g b p</w:t>
            </w:r>
          </w:p>
        </w:tc>
        <w:tc>
          <w:tcPr>
            <w:tcW w:w="1848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>
            <w:r>
              <w:t>Testing if the user doesn’t input anything</w:t>
            </w:r>
          </w:p>
        </w:tc>
      </w:tr>
      <w:tr w:rsidR="00397B28" w:rsidTr="005739C7">
        <w:tc>
          <w:tcPr>
            <w:tcW w:w="1848" w:type="dxa"/>
          </w:tcPr>
          <w:p w:rsidR="00397B28" w:rsidRDefault="00397B28"/>
        </w:tc>
        <w:tc>
          <w:tcPr>
            <w:tcW w:w="1848" w:type="dxa"/>
          </w:tcPr>
          <w:p w:rsidR="00397B28" w:rsidRDefault="00397B28" w:rsidP="0071716B">
            <w:r>
              <w:t>y p b g</w:t>
            </w:r>
          </w:p>
        </w:tc>
        <w:tc>
          <w:tcPr>
            <w:tcW w:w="1848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/>
        </w:tc>
      </w:tr>
      <w:tr w:rsidR="00397B28" w:rsidTr="005739C7">
        <w:tc>
          <w:tcPr>
            <w:tcW w:w="1848" w:type="dxa"/>
          </w:tcPr>
          <w:p w:rsidR="00397B28" w:rsidRDefault="00397B28"/>
        </w:tc>
        <w:tc>
          <w:tcPr>
            <w:tcW w:w="1848" w:type="dxa"/>
          </w:tcPr>
          <w:p w:rsidR="00397B28" w:rsidRDefault="00397B28" w:rsidP="0071716B">
            <w:r>
              <w:t>p g y r</w:t>
            </w:r>
          </w:p>
        </w:tc>
        <w:tc>
          <w:tcPr>
            <w:tcW w:w="1848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 w:rsidP="0071716B">
            <w:r>
              <w:t>Unknown Command Entered</w:t>
            </w:r>
          </w:p>
        </w:tc>
        <w:tc>
          <w:tcPr>
            <w:tcW w:w="1849" w:type="dxa"/>
          </w:tcPr>
          <w:p w:rsidR="00397B28" w:rsidRDefault="00397B28"/>
        </w:tc>
      </w:tr>
      <w:tr w:rsidR="006F62DE" w:rsidTr="0029007C">
        <w:tc>
          <w:tcPr>
            <w:tcW w:w="1848" w:type="dxa"/>
            <w:shd w:val="clear" w:color="auto" w:fill="BFBFBF" w:themeFill="background1" w:themeFillShade="BF"/>
          </w:tcPr>
          <w:p w:rsidR="006F62DE" w:rsidRDefault="006F62DE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r g b p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F62DE" w:rsidRDefault="006F62DE">
            <w:r>
              <w:t>Testing if the user inputs non-colours</w:t>
            </w:r>
          </w:p>
        </w:tc>
      </w:tr>
      <w:tr w:rsidR="006F62DE" w:rsidTr="0029007C">
        <w:tc>
          <w:tcPr>
            <w:tcW w:w="1848" w:type="dxa"/>
            <w:shd w:val="clear" w:color="auto" w:fill="BFBFBF" w:themeFill="background1" w:themeFillShade="BF"/>
          </w:tcPr>
          <w:p w:rsidR="006F62DE" w:rsidRDefault="006F62DE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y p b g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F62DE" w:rsidRDefault="006F62DE"/>
        </w:tc>
      </w:tr>
      <w:tr w:rsidR="006F62DE" w:rsidTr="0029007C">
        <w:tc>
          <w:tcPr>
            <w:tcW w:w="1848" w:type="dxa"/>
            <w:shd w:val="clear" w:color="auto" w:fill="BFBFBF" w:themeFill="background1" w:themeFillShade="BF"/>
          </w:tcPr>
          <w:p w:rsidR="006F62DE" w:rsidRDefault="006F62DE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p g y r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6F62DE" w:rsidRDefault="006F62DE" w:rsidP="0071716B">
            <w:r>
              <w:t>Unknown Command Entered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29007C" w:rsidRDefault="0029007C"/>
        </w:tc>
      </w:tr>
      <w:tr w:rsidR="0029007C" w:rsidTr="0029007C">
        <w:tc>
          <w:tcPr>
            <w:tcW w:w="1848" w:type="dxa"/>
            <w:shd w:val="clear" w:color="auto" w:fill="auto"/>
          </w:tcPr>
          <w:p w:rsidR="0029007C" w:rsidRDefault="0029007C">
            <w:bookmarkStart w:id="0" w:name="_GoBack" w:colFirst="0" w:colLast="4"/>
            <w:proofErr w:type="spellStart"/>
            <w:r>
              <w:t>bbbb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:rsidR="0029007C" w:rsidRDefault="0029007C" w:rsidP="0071716B">
            <w:r>
              <w:t>r g b p</w:t>
            </w:r>
          </w:p>
        </w:tc>
        <w:tc>
          <w:tcPr>
            <w:tcW w:w="1848" w:type="dxa"/>
            <w:shd w:val="clear" w:color="auto" w:fill="auto"/>
          </w:tcPr>
          <w:p w:rsidR="0029007C" w:rsidRDefault="0029007C" w:rsidP="0071716B">
            <w:r>
              <w:t>B</w:t>
            </w:r>
          </w:p>
        </w:tc>
        <w:tc>
          <w:tcPr>
            <w:tcW w:w="1849" w:type="dxa"/>
            <w:shd w:val="clear" w:color="auto" w:fill="auto"/>
          </w:tcPr>
          <w:p w:rsidR="0029007C" w:rsidRDefault="0029007C" w:rsidP="0071716B">
            <w:r>
              <w:t>B</w:t>
            </w:r>
          </w:p>
        </w:tc>
        <w:tc>
          <w:tcPr>
            <w:tcW w:w="1849" w:type="dxa"/>
            <w:shd w:val="clear" w:color="auto" w:fill="auto"/>
          </w:tcPr>
          <w:p w:rsidR="0029007C" w:rsidRDefault="0029007C">
            <w:r>
              <w:t>Testing if the user inputs no spaces</w:t>
            </w:r>
          </w:p>
        </w:tc>
      </w:tr>
      <w:tr w:rsidR="0029007C" w:rsidTr="0029007C">
        <w:tc>
          <w:tcPr>
            <w:tcW w:w="1848" w:type="dxa"/>
            <w:shd w:val="clear" w:color="auto" w:fill="auto"/>
          </w:tcPr>
          <w:p w:rsidR="0029007C" w:rsidRDefault="0029007C">
            <w:proofErr w:type="spellStart"/>
            <w:r>
              <w:t>bbbb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:rsidR="0029007C" w:rsidRDefault="0029007C" w:rsidP="0071716B">
            <w:r>
              <w:t>y p b g</w:t>
            </w:r>
          </w:p>
        </w:tc>
        <w:tc>
          <w:tcPr>
            <w:tcW w:w="1848" w:type="dxa"/>
            <w:shd w:val="clear" w:color="auto" w:fill="auto"/>
          </w:tcPr>
          <w:p w:rsidR="0029007C" w:rsidRDefault="0029007C" w:rsidP="0071716B">
            <w:r>
              <w:t>B</w:t>
            </w:r>
          </w:p>
        </w:tc>
        <w:tc>
          <w:tcPr>
            <w:tcW w:w="1849" w:type="dxa"/>
            <w:shd w:val="clear" w:color="auto" w:fill="auto"/>
          </w:tcPr>
          <w:p w:rsidR="0029007C" w:rsidRDefault="0029007C" w:rsidP="0071716B">
            <w:r>
              <w:t>B</w:t>
            </w:r>
          </w:p>
        </w:tc>
        <w:tc>
          <w:tcPr>
            <w:tcW w:w="1849" w:type="dxa"/>
            <w:shd w:val="clear" w:color="auto" w:fill="auto"/>
          </w:tcPr>
          <w:p w:rsidR="0029007C" w:rsidRDefault="0029007C"/>
        </w:tc>
      </w:tr>
      <w:tr w:rsidR="0029007C" w:rsidTr="0029007C">
        <w:tc>
          <w:tcPr>
            <w:tcW w:w="1848" w:type="dxa"/>
            <w:shd w:val="clear" w:color="auto" w:fill="auto"/>
          </w:tcPr>
          <w:p w:rsidR="0029007C" w:rsidRDefault="0029007C">
            <w:proofErr w:type="spellStart"/>
            <w:r>
              <w:t>bbbb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:rsidR="0029007C" w:rsidRDefault="0029007C" w:rsidP="0071716B">
            <w:r>
              <w:t>p g y r</w:t>
            </w:r>
          </w:p>
        </w:tc>
        <w:tc>
          <w:tcPr>
            <w:tcW w:w="1848" w:type="dxa"/>
            <w:shd w:val="clear" w:color="auto" w:fill="auto"/>
          </w:tcPr>
          <w:p w:rsidR="0029007C" w:rsidRDefault="0029007C" w:rsidP="0071716B"/>
        </w:tc>
        <w:tc>
          <w:tcPr>
            <w:tcW w:w="1849" w:type="dxa"/>
            <w:shd w:val="clear" w:color="auto" w:fill="auto"/>
          </w:tcPr>
          <w:p w:rsidR="0029007C" w:rsidRDefault="0029007C" w:rsidP="0071716B"/>
        </w:tc>
        <w:tc>
          <w:tcPr>
            <w:tcW w:w="1849" w:type="dxa"/>
            <w:shd w:val="clear" w:color="auto" w:fill="auto"/>
          </w:tcPr>
          <w:p w:rsidR="0029007C" w:rsidRDefault="0029007C"/>
        </w:tc>
      </w:tr>
      <w:bookmarkEnd w:id="0"/>
    </w:tbl>
    <w:p w:rsidR="005739C7" w:rsidRDefault="005739C7"/>
    <w:sectPr w:rsidR="005739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BF" w:rsidRDefault="008B52BF" w:rsidP="005739C7">
      <w:pPr>
        <w:spacing w:after="0" w:line="240" w:lineRule="auto"/>
      </w:pPr>
      <w:r>
        <w:separator/>
      </w:r>
    </w:p>
  </w:endnote>
  <w:endnote w:type="continuationSeparator" w:id="0">
    <w:p w:rsidR="008B52BF" w:rsidRDefault="008B52BF" w:rsidP="0057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BF" w:rsidRDefault="008B52BF" w:rsidP="005739C7">
      <w:pPr>
        <w:spacing w:after="0" w:line="240" w:lineRule="auto"/>
      </w:pPr>
      <w:r>
        <w:separator/>
      </w:r>
    </w:p>
  </w:footnote>
  <w:footnote w:type="continuationSeparator" w:id="0">
    <w:p w:rsidR="008B52BF" w:rsidRDefault="008B52BF" w:rsidP="0057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9C7" w:rsidRDefault="005739C7">
    <w:pPr>
      <w:pStyle w:val="Header"/>
    </w:pPr>
    <w:r>
      <w:t>Luke English</w:t>
    </w:r>
    <w:r>
      <w:tab/>
    </w:r>
    <w:r>
      <w:tab/>
      <w:t>31/5/16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F1"/>
    <w:rsid w:val="0002534B"/>
    <w:rsid w:val="000E0352"/>
    <w:rsid w:val="000E1B1C"/>
    <w:rsid w:val="00117AF1"/>
    <w:rsid w:val="001D7A74"/>
    <w:rsid w:val="00205B2F"/>
    <w:rsid w:val="00206F14"/>
    <w:rsid w:val="00213249"/>
    <w:rsid w:val="002642E6"/>
    <w:rsid w:val="0029007C"/>
    <w:rsid w:val="002C654E"/>
    <w:rsid w:val="00350F73"/>
    <w:rsid w:val="003848BA"/>
    <w:rsid w:val="00397B28"/>
    <w:rsid w:val="003F4CA8"/>
    <w:rsid w:val="004D0DF7"/>
    <w:rsid w:val="004F6381"/>
    <w:rsid w:val="00523F04"/>
    <w:rsid w:val="00531CB3"/>
    <w:rsid w:val="00545A80"/>
    <w:rsid w:val="005739C7"/>
    <w:rsid w:val="00577CD8"/>
    <w:rsid w:val="0058076D"/>
    <w:rsid w:val="006054C7"/>
    <w:rsid w:val="00622FF4"/>
    <w:rsid w:val="006B3EA5"/>
    <w:rsid w:val="006E1D5D"/>
    <w:rsid w:val="006F17AA"/>
    <w:rsid w:val="006F62DE"/>
    <w:rsid w:val="00706D5D"/>
    <w:rsid w:val="007421B5"/>
    <w:rsid w:val="007C4777"/>
    <w:rsid w:val="007D3BDB"/>
    <w:rsid w:val="00857105"/>
    <w:rsid w:val="008B52BF"/>
    <w:rsid w:val="008E01CE"/>
    <w:rsid w:val="00993822"/>
    <w:rsid w:val="009D055A"/>
    <w:rsid w:val="00A07E54"/>
    <w:rsid w:val="00A42522"/>
    <w:rsid w:val="00AB504B"/>
    <w:rsid w:val="00AD18E7"/>
    <w:rsid w:val="00B14735"/>
    <w:rsid w:val="00B826D4"/>
    <w:rsid w:val="00BB7844"/>
    <w:rsid w:val="00C32D62"/>
    <w:rsid w:val="00C5249C"/>
    <w:rsid w:val="00C61413"/>
    <w:rsid w:val="00C8178A"/>
    <w:rsid w:val="00C94E95"/>
    <w:rsid w:val="00CB5371"/>
    <w:rsid w:val="00CD3FB2"/>
    <w:rsid w:val="00CD5E1C"/>
    <w:rsid w:val="00CE1F79"/>
    <w:rsid w:val="00D1543D"/>
    <w:rsid w:val="00D34068"/>
    <w:rsid w:val="00D35FEE"/>
    <w:rsid w:val="00D42D1D"/>
    <w:rsid w:val="00D5541C"/>
    <w:rsid w:val="00D84034"/>
    <w:rsid w:val="00DE1010"/>
    <w:rsid w:val="00E0021E"/>
    <w:rsid w:val="00E216D1"/>
    <w:rsid w:val="00ED557D"/>
    <w:rsid w:val="00EF2D68"/>
    <w:rsid w:val="00EF4C40"/>
    <w:rsid w:val="00F1024F"/>
    <w:rsid w:val="00F11128"/>
    <w:rsid w:val="00F65E4E"/>
    <w:rsid w:val="00F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C7"/>
  </w:style>
  <w:style w:type="paragraph" w:styleId="Footer">
    <w:name w:val="footer"/>
    <w:basedOn w:val="Normal"/>
    <w:link w:val="FooterChar"/>
    <w:uiPriority w:val="99"/>
    <w:unhideWhenUsed/>
    <w:rsid w:val="0057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C7"/>
  </w:style>
  <w:style w:type="paragraph" w:styleId="Footer">
    <w:name w:val="footer"/>
    <w:basedOn w:val="Normal"/>
    <w:link w:val="FooterChar"/>
    <w:uiPriority w:val="99"/>
    <w:unhideWhenUsed/>
    <w:rsid w:val="0057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English</dc:creator>
  <cp:keywords/>
  <dc:description/>
  <cp:lastModifiedBy>Luke English</cp:lastModifiedBy>
  <cp:revision>79</cp:revision>
  <dcterms:created xsi:type="dcterms:W3CDTF">2016-04-30T11:11:00Z</dcterms:created>
  <dcterms:modified xsi:type="dcterms:W3CDTF">2016-05-03T23:12:00Z</dcterms:modified>
</cp:coreProperties>
</file>