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Consultas de base de datos y programación de  base de datos, me gusta que a pesar de que es difícil una vez que lo entiendes se hace todo mas sencillo y hasta entretenido, me gustaría dedicar a trabajar en bases de datos cuando termine la carrera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Creo que el valor que se tiene de las certificaciones es sentirme como alguien que sabe del tema ya que en el futuro no creo que me sirva algo mas que el titulo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Pr>
              <w:drawing>
                <wp:inline distB="0" distT="0" distL="0" distR="0">
                  <wp:extent cx="3943900" cy="1305107"/>
                  <wp:effectExtent b="0" l="0" r="0" t="0"/>
                  <wp:docPr id="1758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3900" cy="130510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4201795</wp:posOffset>
                  </wp:positionH>
                  <wp:positionV relativeFrom="paragraph">
                    <wp:posOffset>30480</wp:posOffset>
                  </wp:positionV>
                  <wp:extent cx="1828800" cy="1228725"/>
                  <wp:effectExtent b="0" l="0" r="0" t="0"/>
                  <wp:wrapNone/>
                  <wp:docPr id="1758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28800" cy="1228725"/>
                          </a:xfrm>
                          <a:prstGeom prst="rect"/>
                          <a:ln/>
                        </pic:spPr>
                      </pic:pic>
                    </a:graphicData>
                  </a:graphic>
                </wp:anchor>
              </w:drawing>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95250</wp:posOffset>
                  </wp:positionV>
                  <wp:extent cx="2143125" cy="1562100"/>
                  <wp:effectExtent b="0" l="0" r="0" t="0"/>
                  <wp:wrapSquare wrapText="bothSides" distB="0" distT="0" distL="114300" distR="114300"/>
                  <wp:docPr id="1758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43125" cy="1562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95250</wp:posOffset>
                  </wp:positionV>
                  <wp:extent cx="2009775" cy="1709420"/>
                  <wp:effectExtent b="0" l="0" r="0" t="0"/>
                  <wp:wrapNone/>
                  <wp:docPr id="1758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09775" cy="1709420"/>
                          </a:xfrm>
                          <a:prstGeom prst="rect"/>
                          <a:ln/>
                        </pic:spPr>
                      </pic:pic>
                    </a:graphicData>
                  </a:graphic>
                </wp:anchor>
              </w:drawing>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Me interesa tener un trabajo estable en alguna empresa por lo que estoy mas interesado en aprender sobre bases de datos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me interesa (PROGRAMAR CONSULTAS O RUTINAS PARA MANIPULAR INFORMACIÓN DE UNA BASE</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DE DATOS DE ACUERDO A LOS REQUERIMIENTOS DE LA ORGANIZACIÓN.</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 para poder dedicarme a trabajar de las bases de datos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En 5 años me gustaria tener un trabajo estable trabajando para alguna empresa que administre grandes volúmenes de datos como un banco o un aeropuerto </w:t>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Ambos proyectos se relacionan con mis intereses aunque diria que se relaciona un poco mas el caso trabajado antes ya que uno de mis intereses es aprender mas sobre aplicaciones móviles</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1">
            <w:pPr>
              <w:rPr>
                <w:color w:val="767171"/>
                <w:sz w:val="24"/>
                <w:szCs w:val="24"/>
              </w:rPr>
            </w:pP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sectPr>
      <w:headerReference r:id="rId12" w:type="default"/>
      <w:headerReference r:id="rId13" w:type="first"/>
      <w:footerReference r:id="rId14"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UV6L8tftG+Eb9xRnntZ/hf5PTA==">CgMxLjA4AHIhMWJvc2Q0UXlTTXJuRU9OSEFlbzN1b1FBY095VUtibThk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