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Table of Contents</w:t>
          </w:r>
        </w:p>
        <w:p w:rsidR="00000000" w:rsidDel="00000000" w:rsidP="00000000" w:rsidRDefault="00000000" w:rsidRPr="00000000" w14:paraId="00000003">
          <w:pPr>
            <w:widowControl w:val="0"/>
            <w:tabs>
              <w:tab w:val="right" w:leader="none" w:pos="12000"/>
            </w:tabs>
            <w:spacing w:before="60" w:line="240" w:lineRule="auto"/>
            <w:rPr>
              <w:b w:val="1"/>
            </w:rPr>
          </w:pPr>
          <w:hyperlink w:anchor="_unkbr0e6bvgv">
            <w:r w:rsidDel="00000000" w:rsidR="00000000" w:rsidRPr="00000000">
              <w:rPr>
                <w:b w:val="1"/>
                <w:color w:val="000000"/>
                <w:u w:val="no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4">
      <w:pPr>
        <w:pStyle w:val="Heading2"/>
        <w:rPr/>
      </w:pPr>
      <w:bookmarkStart w:colFirst="0" w:colLast="0" w:name="_unkbr0e6bvgv" w:id="0"/>
      <w:bookmarkEnd w:id="0"/>
      <w:r w:rsidDel="00000000" w:rsidR="00000000" w:rsidRPr="00000000">
        <w:rPr>
          <w:rtl w:val="0"/>
        </w:rPr>
        <w:t xml:space="preserve">Introduction and Executive Summary ………</w:t>
        <w:tab/>
        <w:tab/>
        <w:tab/>
        <w:t xml:space="preserve">2 </w:t>
      </w:r>
    </w:p>
    <w:p w:rsidR="00000000" w:rsidDel="00000000" w:rsidP="00000000" w:rsidRDefault="00000000" w:rsidRPr="00000000" w14:paraId="00000005">
      <w:pPr>
        <w:pStyle w:val="Heading2"/>
        <w:rPr/>
      </w:pPr>
      <w:bookmarkStart w:colFirst="0" w:colLast="0" w:name="_ntmzlpslzb3c" w:id="1"/>
      <w:bookmarkEnd w:id="1"/>
      <w:r w:rsidDel="00000000" w:rsidR="00000000" w:rsidRPr="00000000">
        <w:rPr>
          <w:rtl w:val="0"/>
        </w:rPr>
        <w:t xml:space="preserve">Network Devices Information </w:t>
        <w:tab/>
        <w:tab/>
        <w:t xml:space="preserve">   ………</w:t>
        <w:tab/>
        <w:tab/>
        <w:tab/>
        <w:t xml:space="preserve">3</w:t>
      </w:r>
    </w:p>
    <w:p w:rsidR="00000000" w:rsidDel="00000000" w:rsidP="00000000" w:rsidRDefault="00000000" w:rsidRPr="00000000" w14:paraId="00000006">
      <w:pPr>
        <w:pStyle w:val="Heading2"/>
        <w:rPr/>
      </w:pPr>
      <w:bookmarkStart w:colFirst="0" w:colLast="0" w:name="_mvc1tr4gnddi" w:id="2"/>
      <w:bookmarkEnd w:id="2"/>
      <w:r w:rsidDel="00000000" w:rsidR="00000000" w:rsidRPr="00000000">
        <w:rPr>
          <w:rtl w:val="0"/>
        </w:rPr>
        <w:t xml:space="preserve">Information Collection Methodology    ………</w:t>
        <w:tab/>
        <w:tab/>
        <w:tab/>
        <w:t xml:space="preserve">4</w:t>
      </w:r>
    </w:p>
    <w:p w:rsidR="00000000" w:rsidDel="00000000" w:rsidP="00000000" w:rsidRDefault="00000000" w:rsidRPr="00000000" w14:paraId="00000007">
      <w:pPr>
        <w:pStyle w:val="Heading2"/>
        <w:rPr/>
      </w:pPr>
      <w:bookmarkStart w:colFirst="0" w:colLast="0" w:name="_v0i2uh621tki" w:id="3"/>
      <w:bookmarkEnd w:id="3"/>
      <w:r w:rsidDel="00000000" w:rsidR="00000000" w:rsidRPr="00000000">
        <w:rPr>
          <w:rtl w:val="0"/>
        </w:rPr>
        <w:t xml:space="preserve">References </w:t>
        <w:tab/>
        <w:tab/>
        <w:tab/>
        <w:tab/>
        <w:tab/>
        <w:t xml:space="preserve">    ………</w:t>
        <w:tab/>
        <w:tab/>
        <w:tab/>
        <w:t xml:space="preserve">6</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27">
      <w:pPr>
        <w:rPr>
          <w:b w:val="1"/>
        </w:rPr>
      </w:pPr>
      <w:r w:rsidDel="00000000" w:rsidR="00000000" w:rsidRPr="00000000">
        <w:rPr>
          <w:b w:val="1"/>
          <w:rtl w:val="0"/>
        </w:rPr>
        <w:t xml:space="preserve">What is Network Administration?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Network administration seeks to manage, monitor, secure, and service an organization's network. </w:t>
      </w:r>
    </w:p>
    <w:p w:rsidR="00000000" w:rsidDel="00000000" w:rsidP="00000000" w:rsidRDefault="00000000" w:rsidRPr="00000000" w14:paraId="0000002A">
      <w:pPr>
        <w:rPr/>
      </w:pPr>
      <w:r w:rsidDel="00000000" w:rsidR="00000000" w:rsidRPr="00000000">
        <w:rPr>
          <w:rtl w:val="0"/>
        </w:rPr>
        <w:t xml:space="preserve">This definition has four major elements;</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Managing the network: this involves identifying devices that are connected to the organization's network. </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Monitor the network: monitoring the network involves inspecting connected devices or any devices that attempt to connect to the network.</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Securing the network: involves protecting the network from unwanted or malicious attacks.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Servicing the network: involves offering reparatory services in the event of an attack.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This definition highlights the importance of network administration which is the day-to-day management of networks. </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Executive Summary</w:t>
      </w:r>
    </w:p>
    <w:p w:rsidR="00000000" w:rsidDel="00000000" w:rsidP="00000000" w:rsidRDefault="00000000" w:rsidRPr="00000000" w14:paraId="00000033">
      <w:pPr>
        <w:ind w:left="0" w:firstLine="0"/>
        <w:rPr>
          <w:b w:val="1"/>
        </w:rPr>
      </w:pPr>
      <w:r w:rsidDel="00000000" w:rsidR="00000000" w:rsidRPr="00000000">
        <w:rPr>
          <w:b w:val="1"/>
          <w:rtl w:val="0"/>
        </w:rPr>
        <w:t xml:space="preserve">Key Findings</w:t>
      </w:r>
    </w:p>
    <w:p w:rsidR="00000000" w:rsidDel="00000000" w:rsidP="00000000" w:rsidRDefault="00000000" w:rsidRPr="00000000" w14:paraId="00000034">
      <w:pPr>
        <w:ind w:left="0" w:firstLine="0"/>
        <w:rPr/>
      </w:pPr>
      <w:r w:rsidDel="00000000" w:rsidR="00000000" w:rsidRPr="00000000">
        <w:rPr>
          <w:rtl w:val="0"/>
        </w:rPr>
        <w:t xml:space="preserve">Preliminary findings revealed that the environment was not secure and was at risk of attack by external entities. </w:t>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Monitoring Summary</w:t>
      </w:r>
    </w:p>
    <w:p w:rsidR="00000000" w:rsidDel="00000000" w:rsidP="00000000" w:rsidRDefault="00000000" w:rsidRPr="00000000" w14:paraId="00000037">
      <w:pPr>
        <w:ind w:left="0" w:firstLine="0"/>
        <w:rPr/>
      </w:pPr>
      <w:r w:rsidDel="00000000" w:rsidR="00000000" w:rsidRPr="00000000">
        <w:rPr>
          <w:rtl w:val="0"/>
        </w:rPr>
        <w:t xml:space="preserve">This report sought to monitor three VMs, Linux Server, KaliOpenVas, and Windows 11. A preliminary check was successful for all three VMs and there were anomalies due to network cessation.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Incident Summary</w:t>
      </w:r>
    </w:p>
    <w:p w:rsidR="00000000" w:rsidDel="00000000" w:rsidP="00000000" w:rsidRDefault="00000000" w:rsidRPr="00000000" w14:paraId="0000003A">
      <w:pPr>
        <w:ind w:left="0" w:firstLine="0"/>
        <w:rPr/>
      </w:pPr>
      <w:r w:rsidDel="00000000" w:rsidR="00000000" w:rsidRPr="00000000">
        <w:rPr>
          <w:rtl w:val="0"/>
        </w:rPr>
        <w:t xml:space="preserve">This project revealed the inadequacy of the set-up. </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Recommendations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Firewall Configuration: this is essential in protecting the environment and having a firewall will block unnecessary traffic between VLANs and other potential threats. </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Access Control Lists: these are recommended to restrict access and to ensure that only authorized devices have access to communicate through VLANs. </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Regular Reviews: Regular audits such as this ensure that the environment is secure and make adjustments when needed. </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Network Monitoring: Enabling network monitoring tools to keep track of traffic and detect suspicious activity. </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tl w:val="0"/>
        </w:rPr>
        <w:t xml:space="preserve">Network Devices Information </w:t>
      </w:r>
    </w:p>
    <w:p w:rsidR="00000000" w:rsidDel="00000000" w:rsidP="00000000" w:rsidRDefault="00000000" w:rsidRPr="00000000" w14:paraId="00000047">
      <w:pPr>
        <w:ind w:left="0" w:firstLine="0"/>
        <w:rPr>
          <w:b w:val="1"/>
        </w:rPr>
      </w:pPr>
      <w:r w:rsidDel="00000000" w:rsidR="00000000" w:rsidRPr="00000000">
        <w:rPr>
          <w:b w:val="1"/>
          <w:rtl w:val="0"/>
        </w:rPr>
        <w:t xml:space="preserve">Linux Server</w:t>
      </w:r>
    </w:p>
    <w:p w:rsidR="00000000" w:rsidDel="00000000" w:rsidP="00000000" w:rsidRDefault="00000000" w:rsidRPr="00000000" w14:paraId="00000048">
      <w:pPr>
        <w:rPr/>
      </w:pPr>
      <w:r w:rsidDel="00000000" w:rsidR="00000000" w:rsidRPr="00000000">
        <w:rPr>
          <w:rtl w:val="0"/>
        </w:rPr>
      </w:r>
    </w:p>
    <w:tbl>
      <w:tblPr>
        <w:tblStyle w:val="Table1"/>
        <w:tblpPr w:leftFromText="180" w:rightFromText="180" w:topFromText="180" w:bottomFromText="180" w:vertAnchor="text" w:horzAnchor="text" w:tblpX="915" w:tblpY="0"/>
        <w:tblW w:w="6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340"/>
        <w:gridCol w:w="1920"/>
        <w:tblGridChange w:id="0">
          <w:tblGrid>
            <w:gridCol w:w="1980"/>
            <w:gridCol w:w="2340"/>
            <w:gridCol w:w="1920"/>
          </w:tblGrid>
        </w:tblGridChange>
      </w:tblGrid>
      <w:tr>
        <w:trPr>
          <w:cantSplit w:val="0"/>
          <w:tblHeader w:val="0"/>
        </w:trPr>
        <w:tc>
          <w:tcPr/>
          <w:p w:rsidR="00000000" w:rsidDel="00000000" w:rsidP="00000000" w:rsidRDefault="00000000" w:rsidRPr="00000000" w14:paraId="00000049">
            <w:pPr>
              <w:widowControl w:val="0"/>
              <w:spacing w:line="240" w:lineRule="auto"/>
              <w:rPr/>
            </w:pPr>
            <w:r w:rsidDel="00000000" w:rsidR="00000000" w:rsidRPr="00000000">
              <w:rPr>
                <w:rtl w:val="0"/>
              </w:rPr>
              <w:t xml:space="preserve">Machine Designation</w:t>
            </w:r>
          </w:p>
        </w:tc>
        <w:tc>
          <w:tcPr/>
          <w:p w:rsidR="00000000" w:rsidDel="00000000" w:rsidP="00000000" w:rsidRDefault="00000000" w:rsidRPr="00000000" w14:paraId="0000004A">
            <w:pPr>
              <w:widowControl w:val="0"/>
              <w:spacing w:line="240" w:lineRule="auto"/>
              <w:rPr/>
            </w:pPr>
            <w:r w:rsidDel="00000000" w:rsidR="00000000" w:rsidRPr="00000000">
              <w:rPr>
                <w:rtl w:val="0"/>
              </w:rPr>
              <w:t xml:space="preserve"> Server</w:t>
            </w:r>
          </w:p>
        </w:tc>
        <w:tc>
          <w:tcPr/>
          <w:p w:rsidR="00000000" w:rsidDel="00000000" w:rsidP="00000000" w:rsidRDefault="00000000" w:rsidRPr="00000000" w14:paraId="0000004B">
            <w:pPr>
              <w:widowControl w:val="0"/>
              <w:spacing w:line="240" w:lineRule="auto"/>
              <w:rPr/>
            </w:pPr>
            <w:r w:rsidDel="00000000" w:rsidR="00000000" w:rsidRPr="00000000">
              <w:rPr>
                <w:rtl w:val="0"/>
              </w:rPr>
              <w:t xml:space="preserve">OSI Layer </w:t>
            </w:r>
          </w:p>
        </w:tc>
      </w:tr>
      <w:tr>
        <w:trPr>
          <w:cantSplit w:val="0"/>
          <w:tblHeader w:val="0"/>
        </w:trPr>
        <w:tc>
          <w:tcPr/>
          <w:p w:rsidR="00000000" w:rsidDel="00000000" w:rsidP="00000000" w:rsidRDefault="00000000" w:rsidRPr="00000000" w14:paraId="0000004C">
            <w:pPr>
              <w:widowControl w:val="0"/>
              <w:spacing w:line="240" w:lineRule="auto"/>
              <w:rPr/>
            </w:pPr>
            <w:r w:rsidDel="00000000" w:rsidR="00000000" w:rsidRPr="00000000">
              <w:rPr>
                <w:rtl w:val="0"/>
              </w:rPr>
              <w:t xml:space="preserve">Device Host Name </w:t>
            </w:r>
          </w:p>
        </w:tc>
        <w:tc>
          <w:tcPr/>
          <w:p w:rsidR="00000000" w:rsidDel="00000000" w:rsidP="00000000" w:rsidRDefault="00000000" w:rsidRPr="00000000" w14:paraId="0000004D">
            <w:pPr>
              <w:widowControl w:val="0"/>
              <w:spacing w:line="240" w:lineRule="auto"/>
              <w:rPr/>
            </w:pPr>
            <w:r w:rsidDel="00000000" w:rsidR="00000000" w:rsidRPr="00000000">
              <w:rPr>
                <w:rtl w:val="0"/>
              </w:rPr>
              <w:t xml:space="preserve">Linux 4.15-5.6</w:t>
            </w:r>
          </w:p>
        </w:tc>
        <w:tc>
          <w:tcPr/>
          <w:p w:rsidR="00000000" w:rsidDel="00000000" w:rsidP="00000000" w:rsidRDefault="00000000" w:rsidRPr="00000000" w14:paraId="0000004E">
            <w:pPr>
              <w:widowControl w:val="0"/>
              <w:spacing w:line="240" w:lineRule="auto"/>
              <w:rPr/>
            </w:pPr>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04F">
            <w:pPr>
              <w:widowControl w:val="0"/>
              <w:spacing w:line="240" w:lineRule="auto"/>
              <w:rPr/>
            </w:pPr>
            <w:r w:rsidDel="00000000" w:rsidR="00000000" w:rsidRPr="00000000">
              <w:rPr>
                <w:rtl w:val="0"/>
              </w:rPr>
              <w:t xml:space="preserve">IP Address </w:t>
            </w:r>
          </w:p>
        </w:tc>
        <w:tc>
          <w:tcPr/>
          <w:p w:rsidR="00000000" w:rsidDel="00000000" w:rsidP="00000000" w:rsidRDefault="00000000" w:rsidRPr="00000000" w14:paraId="00000050">
            <w:pPr>
              <w:widowControl w:val="0"/>
              <w:spacing w:line="240" w:lineRule="auto"/>
              <w:rPr/>
            </w:pPr>
            <w:r w:rsidDel="00000000" w:rsidR="00000000" w:rsidRPr="00000000">
              <w:rPr>
                <w:rtl w:val="0"/>
              </w:rPr>
              <w:t xml:space="preserve">10.0.2.4</w:t>
            </w:r>
          </w:p>
        </w:tc>
        <w:tc>
          <w:tcPr/>
          <w:p w:rsidR="00000000" w:rsidDel="00000000" w:rsidP="00000000" w:rsidRDefault="00000000" w:rsidRPr="00000000" w14:paraId="00000051">
            <w:pPr>
              <w:widowControl w:val="0"/>
              <w:spacing w:line="240" w:lineRule="auto"/>
              <w:rPr/>
            </w:pPr>
            <w:r w:rsidDel="00000000" w:rsidR="00000000" w:rsidRPr="00000000">
              <w:rPr>
                <w:rtl w:val="0"/>
              </w:rPr>
              <w:t xml:space="preserve">Layer 3-Network Layer </w:t>
            </w:r>
          </w:p>
        </w:tc>
      </w:tr>
      <w:tr>
        <w:trPr>
          <w:cantSplit w:val="0"/>
          <w:trHeight w:val="447.978515625" w:hRule="atLeast"/>
          <w:tblHeader w:val="0"/>
        </w:trPr>
        <w:tc>
          <w:tcPr/>
          <w:p w:rsidR="00000000" w:rsidDel="00000000" w:rsidP="00000000" w:rsidRDefault="00000000" w:rsidRPr="00000000" w14:paraId="00000052">
            <w:pPr>
              <w:widowControl w:val="0"/>
              <w:spacing w:line="240" w:lineRule="auto"/>
              <w:rPr/>
            </w:pPr>
            <w:r w:rsidDel="00000000" w:rsidR="00000000" w:rsidRPr="00000000">
              <w:rPr>
                <w:rtl w:val="0"/>
              </w:rPr>
              <w:t xml:space="preserve">MAC Address </w:t>
            </w:r>
          </w:p>
        </w:tc>
        <w:tc>
          <w:tcPr/>
          <w:p w:rsidR="00000000" w:rsidDel="00000000" w:rsidP="00000000" w:rsidRDefault="00000000" w:rsidRPr="00000000" w14:paraId="00000053">
            <w:pPr>
              <w:widowControl w:val="0"/>
              <w:spacing w:line="240" w:lineRule="auto"/>
              <w:rPr/>
            </w:pPr>
            <w:r w:rsidDel="00000000" w:rsidR="00000000" w:rsidRPr="00000000">
              <w:rPr>
                <w:rtl w:val="0"/>
              </w:rPr>
              <w:t xml:space="preserve">08:00:27:DD:D8:F8</w:t>
            </w:r>
          </w:p>
        </w:tc>
        <w:tc>
          <w:tcPr/>
          <w:p w:rsidR="00000000" w:rsidDel="00000000" w:rsidP="00000000" w:rsidRDefault="00000000" w:rsidRPr="00000000" w14:paraId="00000054">
            <w:pPr>
              <w:widowControl w:val="0"/>
              <w:spacing w:line="240" w:lineRule="auto"/>
              <w:rPr/>
            </w:pPr>
            <w:r w:rsidDel="00000000" w:rsidR="00000000" w:rsidRPr="00000000">
              <w:rPr>
                <w:rtl w:val="0"/>
              </w:rPr>
              <w:t xml:space="preserve">Layer 2-Data link Layer </w:t>
            </w:r>
          </w:p>
        </w:tc>
      </w:tr>
      <w:tr>
        <w:trPr>
          <w:cantSplit w:val="0"/>
          <w:tblHeader w:val="0"/>
        </w:trPr>
        <w:tc>
          <w:tcPr/>
          <w:p w:rsidR="00000000" w:rsidDel="00000000" w:rsidP="00000000" w:rsidRDefault="00000000" w:rsidRPr="00000000" w14:paraId="00000055">
            <w:pPr>
              <w:widowControl w:val="0"/>
              <w:spacing w:line="240" w:lineRule="auto"/>
              <w:rPr/>
            </w:pPr>
            <w:r w:rsidDel="00000000" w:rsidR="00000000" w:rsidRPr="00000000">
              <w:rPr>
                <w:rtl w:val="0"/>
              </w:rPr>
              <w:t xml:space="preserve">Operating System and Version </w:t>
            </w:r>
          </w:p>
        </w:tc>
        <w:tc>
          <w:tcPr/>
          <w:p w:rsidR="00000000" w:rsidDel="00000000" w:rsidP="00000000" w:rsidRDefault="00000000" w:rsidRPr="00000000" w14:paraId="00000056">
            <w:pPr>
              <w:widowControl w:val="0"/>
              <w:spacing w:line="240" w:lineRule="auto"/>
              <w:rPr/>
            </w:pPr>
            <w:r w:rsidDel="00000000" w:rsidR="00000000" w:rsidRPr="00000000">
              <w:rPr>
                <w:rtl w:val="0"/>
              </w:rPr>
              <w:t xml:space="preserve">Ubuntu 2.4.52</w:t>
            </w:r>
          </w:p>
        </w:tc>
        <w:tc>
          <w:tcPr/>
          <w:p w:rsidR="00000000" w:rsidDel="00000000" w:rsidP="00000000" w:rsidRDefault="00000000" w:rsidRPr="00000000" w14:paraId="00000057">
            <w:pPr>
              <w:widowControl w:val="0"/>
              <w:spacing w:line="240" w:lineRule="auto"/>
              <w:rPr/>
            </w:pPr>
            <w:r w:rsidDel="00000000" w:rsidR="00000000" w:rsidRPr="00000000">
              <w:rPr>
                <w:rtl w:val="0"/>
              </w:rPr>
              <w:t xml:space="preserve">Layer 6- Processes </w:t>
            </w:r>
          </w:p>
        </w:tc>
      </w:tr>
      <w:tr>
        <w:trPr>
          <w:cantSplit w:val="0"/>
          <w:trHeight w:val="387.978515625" w:hRule="atLeast"/>
          <w:tblHeader w:val="0"/>
        </w:trPr>
        <w:tc>
          <w:tcPr/>
          <w:p w:rsidR="00000000" w:rsidDel="00000000" w:rsidP="00000000" w:rsidRDefault="00000000" w:rsidRPr="00000000" w14:paraId="00000058">
            <w:pPr>
              <w:widowControl w:val="0"/>
              <w:spacing w:line="240" w:lineRule="auto"/>
              <w:rPr/>
            </w:pPr>
            <w:r w:rsidDel="00000000" w:rsidR="00000000" w:rsidRPr="00000000">
              <w:rPr>
                <w:rtl w:val="0"/>
              </w:rPr>
              <w:t xml:space="preserve">Open ports</w:t>
            </w:r>
          </w:p>
        </w:tc>
        <w:tc>
          <w:tcPr/>
          <w:p w:rsidR="00000000" w:rsidDel="00000000" w:rsidP="00000000" w:rsidRDefault="00000000" w:rsidRPr="00000000" w14:paraId="00000059">
            <w:pPr>
              <w:widowControl w:val="0"/>
              <w:spacing w:line="240" w:lineRule="auto"/>
              <w:rPr/>
            </w:pPr>
            <w:r w:rsidDel="00000000" w:rsidR="00000000" w:rsidRPr="00000000">
              <w:rPr>
                <w:rtl w:val="0"/>
              </w:rPr>
              <w:t xml:space="preserve">80</w:t>
            </w:r>
          </w:p>
        </w:tc>
        <w:tc>
          <w:tcPr/>
          <w:p w:rsidR="00000000" w:rsidDel="00000000" w:rsidP="00000000" w:rsidRDefault="00000000" w:rsidRPr="00000000" w14:paraId="0000005A">
            <w:pPr>
              <w:widowControl w:val="0"/>
              <w:spacing w:line="240" w:lineRule="auto"/>
              <w:rPr/>
            </w:pPr>
            <w:r w:rsidDel="00000000" w:rsidR="00000000" w:rsidRPr="00000000">
              <w:rPr>
                <w:rtl w:val="0"/>
              </w:rPr>
              <w:t xml:space="preserve">Layer 4-Transport </w:t>
            </w:r>
          </w:p>
        </w:tc>
      </w:tr>
      <w:tr>
        <w:trPr>
          <w:cantSplit w:val="0"/>
          <w:trHeight w:val="295.95703125" w:hRule="atLeast"/>
          <w:tblHeader w:val="0"/>
        </w:trPr>
        <w:tc>
          <w:tcPr/>
          <w:p w:rsidR="00000000" w:rsidDel="00000000" w:rsidP="00000000" w:rsidRDefault="00000000" w:rsidRPr="00000000" w14:paraId="0000005B">
            <w:pPr>
              <w:widowControl w:val="0"/>
              <w:spacing w:line="240" w:lineRule="auto"/>
              <w:rPr/>
            </w:pPr>
            <w:r w:rsidDel="00000000" w:rsidR="00000000" w:rsidRPr="00000000">
              <w:rPr>
                <w:rtl w:val="0"/>
              </w:rPr>
              <w:t xml:space="preserve">ARP Ping Scan Elapsed Time </w:t>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0.066673400ms</w:t>
            </w:r>
          </w:p>
        </w:tc>
        <w:tc>
          <w:tcPr/>
          <w:p w:rsidR="00000000" w:rsidDel="00000000" w:rsidP="00000000" w:rsidRDefault="00000000" w:rsidRPr="00000000" w14:paraId="0000005D">
            <w:pPr>
              <w:widowControl w:val="0"/>
              <w:spacing w:line="240" w:lineRule="auto"/>
              <w:rPr/>
            </w:pPr>
            <w:r w:rsidDel="00000000" w:rsidR="00000000" w:rsidRPr="00000000">
              <w:rPr>
                <w:rtl w:val="0"/>
              </w:rPr>
              <w:t xml:space="preserve">Layer 3-Network Protocol</w:t>
            </w:r>
          </w:p>
        </w:tc>
      </w:tr>
    </w:tbl>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ab/>
        <w:tab/>
        <w:tab/>
        <w:tab/>
        <w:tab/>
        <w:tab/>
        <w:tab/>
        <w:tab/>
        <w:tab/>
        <w:tab/>
        <w:tab/>
        <w:tab/>
        <w:tab/>
      </w:r>
    </w:p>
    <w:p w:rsidR="00000000" w:rsidDel="00000000" w:rsidP="00000000" w:rsidRDefault="00000000" w:rsidRPr="00000000" w14:paraId="00000070">
      <w:pPr>
        <w:ind w:left="720" w:firstLine="0"/>
        <w:rPr>
          <w:b w:val="1"/>
        </w:rPr>
      </w:pPr>
      <w:r w:rsidDel="00000000" w:rsidR="00000000" w:rsidRPr="00000000">
        <w:rPr>
          <w:b w:val="1"/>
          <w:rtl w:val="0"/>
        </w:rPr>
        <w:t xml:space="preserve">Windows </w:t>
        <w:tab/>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ind w:left="720" w:firstLine="0"/>
        <w:rPr>
          <w:b w:val="1"/>
        </w:rPr>
      </w:pPr>
      <w:r w:rsidDel="00000000" w:rsidR="00000000" w:rsidRPr="00000000">
        <w:rPr>
          <w:rtl w:val="0"/>
        </w:rPr>
      </w:r>
    </w:p>
    <w:tbl>
      <w:tblPr>
        <w:tblStyle w:val="Table2"/>
        <w:tblpPr w:leftFromText="180" w:rightFromText="180" w:topFromText="180" w:bottomFromText="180" w:vertAnchor="text" w:horzAnchor="text" w:tblpX="870" w:tblpY="0"/>
        <w:tblW w:w="6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340"/>
        <w:gridCol w:w="1905"/>
        <w:tblGridChange w:id="0">
          <w:tblGrid>
            <w:gridCol w:w="2175"/>
            <w:gridCol w:w="2340"/>
            <w:gridCol w:w="1905"/>
          </w:tblGrid>
        </w:tblGridChange>
      </w:tblGrid>
      <w:tr>
        <w:trPr>
          <w:cantSplit w:val="0"/>
          <w:trHeight w:val="600" w:hRule="atLeast"/>
          <w:tblHeader w:val="0"/>
        </w:trPr>
        <w:tc>
          <w:tcPr/>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Machine Designation</w:t>
            </w:r>
          </w:p>
        </w:tc>
        <w:tc>
          <w:tcPr/>
          <w:p w:rsidR="00000000" w:rsidDel="00000000" w:rsidP="00000000" w:rsidRDefault="00000000" w:rsidRPr="00000000" w14:paraId="00000074">
            <w:pPr>
              <w:widowControl w:val="0"/>
              <w:spacing w:line="240" w:lineRule="auto"/>
              <w:rPr>
                <w:b w:val="1"/>
              </w:rPr>
            </w:pPr>
            <w:r w:rsidDel="00000000" w:rsidR="00000000" w:rsidRPr="00000000">
              <w:rPr>
                <w:b w:val="1"/>
                <w:rtl w:val="0"/>
              </w:rPr>
              <w:t xml:space="preserve">Windows 11</w:t>
            </w:r>
          </w:p>
        </w:tc>
        <w:tc>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OSI Layer </w:t>
            </w:r>
          </w:p>
        </w:tc>
      </w:tr>
      <w:tr>
        <w:trPr>
          <w:cantSplit w:val="0"/>
          <w:tblHeader w:val="0"/>
        </w:trPr>
        <w:tc>
          <w:tcPr/>
          <w:p w:rsidR="00000000" w:rsidDel="00000000" w:rsidP="00000000" w:rsidRDefault="00000000" w:rsidRPr="00000000" w14:paraId="00000076">
            <w:pPr>
              <w:widowControl w:val="0"/>
              <w:spacing w:line="240" w:lineRule="auto"/>
              <w:rPr/>
            </w:pPr>
            <w:r w:rsidDel="00000000" w:rsidR="00000000" w:rsidRPr="00000000">
              <w:rPr>
                <w:rtl w:val="0"/>
              </w:rPr>
              <w:t xml:space="preserve">Device Host Name </w:t>
            </w:r>
          </w:p>
        </w:tc>
        <w:tc>
          <w:tcPr/>
          <w:p w:rsidR="00000000" w:rsidDel="00000000" w:rsidP="00000000" w:rsidRDefault="00000000" w:rsidRPr="00000000" w14:paraId="00000077">
            <w:pPr>
              <w:widowControl w:val="0"/>
              <w:spacing w:line="240" w:lineRule="auto"/>
              <w:rPr/>
            </w:pPr>
            <w:r w:rsidDel="00000000" w:rsidR="00000000" w:rsidRPr="00000000">
              <w:rPr>
                <w:rtl w:val="0"/>
              </w:rPr>
              <w:t xml:space="preserve">Microsoft Windows 11Desk</w:t>
            </w:r>
          </w:p>
        </w:tc>
        <w:tc>
          <w:tcPr/>
          <w:p w:rsidR="00000000" w:rsidDel="00000000" w:rsidP="00000000" w:rsidRDefault="00000000" w:rsidRPr="00000000" w14:paraId="00000078">
            <w:pPr>
              <w:widowControl w:val="0"/>
              <w:spacing w:line="240" w:lineRule="auto"/>
              <w:rPr/>
            </w:pPr>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079">
            <w:pPr>
              <w:widowControl w:val="0"/>
              <w:spacing w:line="240" w:lineRule="auto"/>
              <w:rPr/>
            </w:pPr>
            <w:r w:rsidDel="00000000" w:rsidR="00000000" w:rsidRPr="00000000">
              <w:rPr>
                <w:rtl w:val="0"/>
              </w:rPr>
              <w:t xml:space="preserve">IP Address </w:t>
            </w:r>
          </w:p>
        </w:tc>
        <w:tc>
          <w:tcPr/>
          <w:p w:rsidR="00000000" w:rsidDel="00000000" w:rsidP="00000000" w:rsidRDefault="00000000" w:rsidRPr="00000000" w14:paraId="0000007A">
            <w:pPr>
              <w:widowControl w:val="0"/>
              <w:spacing w:line="240" w:lineRule="auto"/>
              <w:rPr/>
            </w:pPr>
            <w:r w:rsidDel="00000000" w:rsidR="00000000" w:rsidRPr="00000000">
              <w:rPr>
                <w:rtl w:val="0"/>
              </w:rPr>
              <w:t xml:space="preserve">10.0.2.6</w:t>
            </w:r>
          </w:p>
        </w:tc>
        <w:tc>
          <w:tcPr/>
          <w:p w:rsidR="00000000" w:rsidDel="00000000" w:rsidP="00000000" w:rsidRDefault="00000000" w:rsidRPr="00000000" w14:paraId="0000007B">
            <w:pPr>
              <w:widowControl w:val="0"/>
              <w:spacing w:line="240" w:lineRule="auto"/>
              <w:rPr/>
            </w:pPr>
            <w:r w:rsidDel="00000000" w:rsidR="00000000" w:rsidRPr="00000000">
              <w:rPr>
                <w:rtl w:val="0"/>
              </w:rPr>
              <w:t xml:space="preserve">Layer 3-Network Layer </w:t>
            </w:r>
          </w:p>
        </w:tc>
      </w:tr>
      <w:tr>
        <w:trPr>
          <w:cantSplit w:val="0"/>
          <w:trHeight w:val="447.978515625" w:hRule="atLeast"/>
          <w:tblHeader w:val="0"/>
        </w:trPr>
        <w:tc>
          <w:tcPr/>
          <w:p w:rsidR="00000000" w:rsidDel="00000000" w:rsidP="00000000" w:rsidRDefault="00000000" w:rsidRPr="00000000" w14:paraId="0000007C">
            <w:pPr>
              <w:widowControl w:val="0"/>
              <w:spacing w:line="240" w:lineRule="auto"/>
              <w:rPr/>
            </w:pPr>
            <w:r w:rsidDel="00000000" w:rsidR="00000000" w:rsidRPr="00000000">
              <w:rPr>
                <w:rtl w:val="0"/>
              </w:rPr>
              <w:t xml:space="preserve">MAC Address </w:t>
            </w:r>
          </w:p>
        </w:tc>
        <w:tc>
          <w:tcPr/>
          <w:p w:rsidR="00000000" w:rsidDel="00000000" w:rsidP="00000000" w:rsidRDefault="00000000" w:rsidRPr="00000000" w14:paraId="0000007D">
            <w:pPr>
              <w:widowControl w:val="0"/>
              <w:spacing w:line="240" w:lineRule="auto"/>
              <w:rPr/>
            </w:pPr>
            <w:r w:rsidDel="00000000" w:rsidR="00000000" w:rsidRPr="00000000">
              <w:rPr>
                <w:rtl w:val="0"/>
              </w:rPr>
              <w:t xml:space="preserve">08:00:27:CB:20:4A</w:t>
            </w:r>
          </w:p>
        </w:tc>
        <w:tc>
          <w:tcPr/>
          <w:p w:rsidR="00000000" w:rsidDel="00000000" w:rsidP="00000000" w:rsidRDefault="00000000" w:rsidRPr="00000000" w14:paraId="0000007E">
            <w:pPr>
              <w:widowControl w:val="0"/>
              <w:spacing w:line="240" w:lineRule="auto"/>
              <w:rPr/>
            </w:pPr>
            <w:r w:rsidDel="00000000" w:rsidR="00000000" w:rsidRPr="00000000">
              <w:rPr>
                <w:rtl w:val="0"/>
              </w:rPr>
              <w:t xml:space="preserve">Layer 2-Data link Layer </w:t>
            </w:r>
          </w:p>
        </w:tc>
      </w:tr>
      <w:tr>
        <w:trPr>
          <w:cantSplit w:val="0"/>
          <w:tblHeader w:val="0"/>
        </w:trPr>
        <w:tc>
          <w:tcPr/>
          <w:p w:rsidR="00000000" w:rsidDel="00000000" w:rsidP="00000000" w:rsidRDefault="00000000" w:rsidRPr="00000000" w14:paraId="0000007F">
            <w:pPr>
              <w:widowControl w:val="0"/>
              <w:spacing w:line="240" w:lineRule="auto"/>
              <w:rPr/>
            </w:pPr>
            <w:r w:rsidDel="00000000" w:rsidR="00000000" w:rsidRPr="00000000">
              <w:rPr>
                <w:rtl w:val="0"/>
              </w:rPr>
              <w:t xml:space="preserve">Operating System and Version </w:t>
            </w:r>
          </w:p>
        </w:tc>
        <w:tc>
          <w:tcPr/>
          <w:p w:rsidR="00000000" w:rsidDel="00000000" w:rsidP="00000000" w:rsidRDefault="00000000" w:rsidRPr="00000000" w14:paraId="00000080">
            <w:pPr>
              <w:widowControl w:val="0"/>
              <w:spacing w:line="240" w:lineRule="auto"/>
              <w:rPr/>
            </w:pPr>
            <w:r w:rsidDel="00000000" w:rsidR="00000000" w:rsidRPr="00000000">
              <w:rPr>
                <w:rtl w:val="0"/>
              </w:rPr>
              <w:t xml:space="preserve">Microsoft Windows 10, 82540EM</w:t>
            </w:r>
          </w:p>
        </w:tc>
        <w:tc>
          <w:tcPr/>
          <w:p w:rsidR="00000000" w:rsidDel="00000000" w:rsidP="00000000" w:rsidRDefault="00000000" w:rsidRPr="00000000" w14:paraId="00000081">
            <w:pPr>
              <w:widowControl w:val="0"/>
              <w:spacing w:line="240" w:lineRule="auto"/>
              <w:rPr/>
            </w:pPr>
            <w:r w:rsidDel="00000000" w:rsidR="00000000" w:rsidRPr="00000000">
              <w:rPr>
                <w:rtl w:val="0"/>
              </w:rPr>
              <w:t xml:space="preserve">Layer 6- Processes </w:t>
            </w:r>
          </w:p>
        </w:tc>
      </w:tr>
      <w:tr>
        <w:trPr>
          <w:cantSplit w:val="0"/>
          <w:tblHeader w:val="0"/>
        </w:trPr>
        <w:tc>
          <w:tcPr/>
          <w:p w:rsidR="00000000" w:rsidDel="00000000" w:rsidP="00000000" w:rsidRDefault="00000000" w:rsidRPr="00000000" w14:paraId="00000082">
            <w:pPr>
              <w:widowControl w:val="0"/>
              <w:spacing w:line="240" w:lineRule="auto"/>
              <w:rPr/>
            </w:pPr>
            <w:r w:rsidDel="00000000" w:rsidR="00000000" w:rsidRPr="00000000">
              <w:rPr>
                <w:rtl w:val="0"/>
              </w:rPr>
              <w:t xml:space="preserve">Open ports</w:t>
            </w:r>
          </w:p>
        </w:tc>
        <w:tc>
          <w:tcPr/>
          <w:p w:rsidR="00000000" w:rsidDel="00000000" w:rsidP="00000000" w:rsidRDefault="00000000" w:rsidRPr="00000000" w14:paraId="00000083">
            <w:pPr>
              <w:widowControl w:val="0"/>
              <w:spacing w:line="240" w:lineRule="auto"/>
              <w:rPr/>
            </w:pPr>
            <w:r w:rsidDel="00000000" w:rsidR="00000000" w:rsidRPr="00000000">
              <w:rPr>
                <w:rtl w:val="0"/>
              </w:rPr>
              <w:t xml:space="preserve">80/TCP</w:t>
            </w:r>
          </w:p>
        </w:tc>
        <w:tc>
          <w:tcPr/>
          <w:p w:rsidR="00000000" w:rsidDel="00000000" w:rsidP="00000000" w:rsidRDefault="00000000" w:rsidRPr="00000000" w14:paraId="00000084">
            <w:pPr>
              <w:widowControl w:val="0"/>
              <w:spacing w:line="240" w:lineRule="auto"/>
              <w:rPr/>
            </w:pPr>
            <w:r w:rsidDel="00000000" w:rsidR="00000000" w:rsidRPr="00000000">
              <w:rPr>
                <w:rtl w:val="0"/>
              </w:rPr>
              <w:t xml:space="preserve">Layer 4-Transport </w:t>
            </w:r>
          </w:p>
        </w:tc>
      </w:tr>
      <w:tr>
        <w:trPr>
          <w:cantSplit w:val="0"/>
          <w:tblHeader w:val="0"/>
        </w:trPr>
        <w:tc>
          <w:tcPr/>
          <w:p w:rsidR="00000000" w:rsidDel="00000000" w:rsidP="00000000" w:rsidRDefault="00000000" w:rsidRPr="00000000" w14:paraId="00000085">
            <w:pPr>
              <w:widowControl w:val="0"/>
              <w:spacing w:line="240" w:lineRule="auto"/>
              <w:rPr/>
            </w:pPr>
            <w:r w:rsidDel="00000000" w:rsidR="00000000" w:rsidRPr="00000000">
              <w:rPr>
                <w:rtl w:val="0"/>
              </w:rPr>
              <w:t xml:space="preserve">ARP Ping Scan Elapsed Time </w:t>
            </w:r>
          </w:p>
        </w:tc>
        <w:tc>
          <w:tcPr/>
          <w:p w:rsidR="00000000" w:rsidDel="00000000" w:rsidP="00000000" w:rsidRDefault="00000000" w:rsidRPr="00000000" w14:paraId="00000086">
            <w:pPr>
              <w:widowControl w:val="0"/>
              <w:spacing w:line="240" w:lineRule="auto"/>
              <w:rPr/>
            </w:pPr>
            <w:r w:rsidDel="00000000" w:rsidR="00000000" w:rsidRPr="00000000">
              <w:rPr>
                <w:rtl w:val="0"/>
              </w:rPr>
              <w:t xml:space="preserve">0.006822716ms</w:t>
            </w:r>
          </w:p>
        </w:tc>
        <w:tc>
          <w:tcPr/>
          <w:p w:rsidR="00000000" w:rsidDel="00000000" w:rsidP="00000000" w:rsidRDefault="00000000" w:rsidRPr="00000000" w14:paraId="00000087">
            <w:pPr>
              <w:widowControl w:val="0"/>
              <w:spacing w:line="240" w:lineRule="auto"/>
              <w:rPr/>
            </w:pPr>
            <w:r w:rsidDel="00000000" w:rsidR="00000000" w:rsidRPr="00000000">
              <w:rPr>
                <w:rtl w:val="0"/>
              </w:rPr>
              <w:t xml:space="preserve">Layer 3-Network Protocol</w:t>
            </w:r>
          </w:p>
        </w:tc>
      </w:tr>
    </w:tbl>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KaliOpenVas </w:t>
      </w:r>
    </w:p>
    <w:p w:rsidR="00000000" w:rsidDel="00000000" w:rsidP="00000000" w:rsidRDefault="00000000" w:rsidRPr="00000000" w14:paraId="0000009B">
      <w:pPr>
        <w:rPr/>
      </w:pPr>
      <w:r w:rsidDel="00000000" w:rsidR="00000000" w:rsidRPr="00000000">
        <w:rPr>
          <w:rtl w:val="0"/>
        </w:rPr>
      </w:r>
    </w:p>
    <w:tbl>
      <w:tblPr>
        <w:tblStyle w:val="Table3"/>
        <w:tblpPr w:leftFromText="180" w:rightFromText="180" w:topFromText="180" w:bottomFromText="180" w:vertAnchor="text" w:horzAnchor="text" w:tblpX="795" w:tblpY="0"/>
        <w:tblW w:w="7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340"/>
        <w:gridCol w:w="2325"/>
        <w:tblGridChange w:id="0">
          <w:tblGrid>
            <w:gridCol w:w="2610"/>
            <w:gridCol w:w="2340"/>
            <w:gridCol w:w="2325"/>
          </w:tblGrid>
        </w:tblGridChange>
      </w:tblGrid>
      <w:tr>
        <w:trPr>
          <w:cantSplit w:val="0"/>
          <w:tblHeader w:val="0"/>
        </w:trPr>
        <w:tc>
          <w:tcPr/>
          <w:p w:rsidR="00000000" w:rsidDel="00000000" w:rsidP="00000000" w:rsidRDefault="00000000" w:rsidRPr="00000000" w14:paraId="0000009C">
            <w:pPr>
              <w:widowControl w:val="0"/>
              <w:spacing w:line="240" w:lineRule="auto"/>
              <w:rPr/>
            </w:pPr>
            <w:r w:rsidDel="00000000" w:rsidR="00000000" w:rsidRPr="00000000">
              <w:rPr>
                <w:rtl w:val="0"/>
              </w:rPr>
              <w:t xml:space="preserve">Machine Designation</w:t>
            </w:r>
          </w:p>
        </w:tc>
        <w:tc>
          <w:tcPr/>
          <w:p w:rsidR="00000000" w:rsidDel="00000000" w:rsidP="00000000" w:rsidRDefault="00000000" w:rsidRPr="00000000" w14:paraId="0000009D">
            <w:pPr>
              <w:widowControl w:val="0"/>
              <w:spacing w:line="240" w:lineRule="auto"/>
              <w:rPr/>
            </w:pPr>
            <w:r w:rsidDel="00000000" w:rsidR="00000000" w:rsidRPr="00000000">
              <w:rPr>
                <w:rtl w:val="0"/>
              </w:rPr>
              <w:t xml:space="preserve"> Server</w:t>
            </w:r>
          </w:p>
        </w:tc>
        <w:tc>
          <w:tcPr/>
          <w:p w:rsidR="00000000" w:rsidDel="00000000" w:rsidP="00000000" w:rsidRDefault="00000000" w:rsidRPr="00000000" w14:paraId="0000009E">
            <w:pPr>
              <w:widowControl w:val="0"/>
              <w:spacing w:line="240" w:lineRule="auto"/>
              <w:rPr/>
            </w:pPr>
            <w:r w:rsidDel="00000000" w:rsidR="00000000" w:rsidRPr="00000000">
              <w:rPr>
                <w:rtl w:val="0"/>
              </w:rPr>
              <w:t xml:space="preserve">OSI Layer </w:t>
            </w:r>
          </w:p>
        </w:tc>
      </w:tr>
      <w:tr>
        <w:trPr>
          <w:cantSplit w:val="0"/>
          <w:tblHeader w:val="0"/>
        </w:trPr>
        <w:tc>
          <w:tcPr/>
          <w:p w:rsidR="00000000" w:rsidDel="00000000" w:rsidP="00000000" w:rsidRDefault="00000000" w:rsidRPr="00000000" w14:paraId="0000009F">
            <w:pPr>
              <w:widowControl w:val="0"/>
              <w:spacing w:line="240" w:lineRule="auto"/>
              <w:rPr/>
            </w:pPr>
            <w:r w:rsidDel="00000000" w:rsidR="00000000" w:rsidRPr="00000000">
              <w:rPr>
                <w:rtl w:val="0"/>
              </w:rPr>
              <w:t xml:space="preserve">Device Host Name </w:t>
            </w:r>
          </w:p>
        </w:tc>
        <w:tc>
          <w:tcPr/>
          <w:p w:rsidR="00000000" w:rsidDel="00000000" w:rsidP="00000000" w:rsidRDefault="00000000" w:rsidRPr="00000000" w14:paraId="000000A0">
            <w:pPr>
              <w:widowControl w:val="0"/>
              <w:spacing w:line="240" w:lineRule="auto"/>
              <w:rPr/>
            </w:pPr>
            <w:r w:rsidDel="00000000" w:rsidR="00000000" w:rsidRPr="00000000">
              <w:rPr>
                <w:rtl w:val="0"/>
              </w:rPr>
              <w:t xml:space="preserve">Oracle VirtualBox virtual NIC</w:t>
            </w:r>
          </w:p>
        </w:tc>
        <w:tc>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rHeight w:val="447.978515625" w:hRule="atLeast"/>
          <w:tblHeader w:val="0"/>
        </w:trPr>
        <w:tc>
          <w:tcPr/>
          <w:p w:rsidR="00000000" w:rsidDel="00000000" w:rsidP="00000000" w:rsidRDefault="00000000" w:rsidRPr="00000000" w14:paraId="000000A2">
            <w:pPr>
              <w:widowControl w:val="0"/>
              <w:spacing w:line="240" w:lineRule="auto"/>
              <w:rPr/>
            </w:pPr>
            <w:r w:rsidDel="00000000" w:rsidR="00000000" w:rsidRPr="00000000">
              <w:rPr>
                <w:rtl w:val="0"/>
              </w:rPr>
              <w:t xml:space="preserve">IP Address </w:t>
            </w:r>
          </w:p>
        </w:tc>
        <w:tc>
          <w:tcPr/>
          <w:p w:rsidR="00000000" w:rsidDel="00000000" w:rsidP="00000000" w:rsidRDefault="00000000" w:rsidRPr="00000000" w14:paraId="000000A3">
            <w:pPr>
              <w:widowControl w:val="0"/>
              <w:spacing w:line="240" w:lineRule="auto"/>
              <w:rPr/>
            </w:pPr>
            <w:r w:rsidDel="00000000" w:rsidR="00000000" w:rsidRPr="00000000">
              <w:rPr>
                <w:rtl w:val="0"/>
              </w:rPr>
              <w:t xml:space="preserve">10.0.2.15</w:t>
            </w:r>
          </w:p>
        </w:tc>
        <w:tc>
          <w:tcPr/>
          <w:p w:rsidR="00000000" w:rsidDel="00000000" w:rsidP="00000000" w:rsidRDefault="00000000" w:rsidRPr="00000000" w14:paraId="000000A4">
            <w:pPr>
              <w:widowControl w:val="0"/>
              <w:spacing w:line="240" w:lineRule="auto"/>
              <w:rPr/>
            </w:pPr>
            <w:r w:rsidDel="00000000" w:rsidR="00000000" w:rsidRPr="00000000">
              <w:rPr>
                <w:rtl w:val="0"/>
              </w:rPr>
              <w:t xml:space="preserve">Layer 3-Network Layer </w:t>
            </w:r>
          </w:p>
        </w:tc>
      </w:tr>
      <w:tr>
        <w:trPr>
          <w:cantSplit w:val="0"/>
          <w:trHeight w:val="447.978515625" w:hRule="atLeast"/>
          <w:tblHeader w:val="0"/>
        </w:trPr>
        <w:tc>
          <w:tcPr/>
          <w:p w:rsidR="00000000" w:rsidDel="00000000" w:rsidP="00000000" w:rsidRDefault="00000000" w:rsidRPr="00000000" w14:paraId="000000A5">
            <w:pPr>
              <w:widowControl w:val="0"/>
              <w:spacing w:line="240" w:lineRule="auto"/>
              <w:rPr/>
            </w:pPr>
            <w:r w:rsidDel="00000000" w:rsidR="00000000" w:rsidRPr="00000000">
              <w:rPr>
                <w:rtl w:val="0"/>
              </w:rPr>
              <w:t xml:space="preserve">MAC Address </w:t>
            </w:r>
          </w:p>
        </w:tc>
        <w:tc>
          <w:tcPr/>
          <w:p w:rsidR="00000000" w:rsidDel="00000000" w:rsidP="00000000" w:rsidRDefault="00000000" w:rsidRPr="00000000" w14:paraId="000000A6">
            <w:pPr>
              <w:widowControl w:val="0"/>
              <w:spacing w:line="240" w:lineRule="auto"/>
              <w:rPr/>
            </w:pPr>
            <w:r w:rsidDel="00000000" w:rsidR="00000000" w:rsidRPr="00000000">
              <w:rPr>
                <w:rtl w:val="0"/>
              </w:rPr>
              <w:t xml:space="preserve">08:00:27:6F;E7:ED</w:t>
            </w:r>
          </w:p>
        </w:tc>
        <w:tc>
          <w:tcPr/>
          <w:p w:rsidR="00000000" w:rsidDel="00000000" w:rsidP="00000000" w:rsidRDefault="00000000" w:rsidRPr="00000000" w14:paraId="000000A7">
            <w:pPr>
              <w:widowControl w:val="0"/>
              <w:spacing w:line="240" w:lineRule="auto"/>
              <w:rPr/>
            </w:pPr>
            <w:r w:rsidDel="00000000" w:rsidR="00000000" w:rsidRPr="00000000">
              <w:rPr>
                <w:rtl w:val="0"/>
              </w:rPr>
              <w:t xml:space="preserve">Layer 2-Data link Layer </w:t>
            </w:r>
          </w:p>
        </w:tc>
      </w:tr>
      <w:tr>
        <w:trPr>
          <w:cantSplit w:val="0"/>
          <w:tblHeader w:val="0"/>
        </w:trPr>
        <w:tc>
          <w:tcPr/>
          <w:p w:rsidR="00000000" w:rsidDel="00000000" w:rsidP="00000000" w:rsidRDefault="00000000" w:rsidRPr="00000000" w14:paraId="000000A8">
            <w:pPr>
              <w:widowControl w:val="0"/>
              <w:spacing w:line="240" w:lineRule="auto"/>
              <w:rPr/>
            </w:pPr>
            <w:r w:rsidDel="00000000" w:rsidR="00000000" w:rsidRPr="00000000">
              <w:rPr>
                <w:rtl w:val="0"/>
              </w:rPr>
              <w:t xml:space="preserve">Operating System and Version </w:t>
            </w:r>
          </w:p>
        </w:tc>
        <w:tc>
          <w:tcPr/>
          <w:p w:rsidR="00000000" w:rsidDel="00000000" w:rsidP="00000000" w:rsidRDefault="00000000" w:rsidRPr="00000000" w14:paraId="000000A9">
            <w:pPr>
              <w:widowControl w:val="0"/>
              <w:spacing w:line="240" w:lineRule="auto"/>
              <w:rPr/>
            </w:pPr>
            <w:r w:rsidDel="00000000" w:rsidR="00000000" w:rsidRPr="00000000">
              <w:rPr>
                <w:rtl w:val="0"/>
              </w:rPr>
              <w:t xml:space="preserve">Not provided </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Layer 6- Processes </w:t>
            </w:r>
          </w:p>
        </w:tc>
      </w:tr>
      <w:tr>
        <w:trPr>
          <w:cantSplit w:val="0"/>
          <w:trHeight w:val="387.978515625" w:hRule="atLeast"/>
          <w:tblHeader w:val="0"/>
        </w:trPr>
        <w:tc>
          <w:tcPr/>
          <w:p w:rsidR="00000000" w:rsidDel="00000000" w:rsidP="00000000" w:rsidRDefault="00000000" w:rsidRPr="00000000" w14:paraId="000000AB">
            <w:pPr>
              <w:widowControl w:val="0"/>
              <w:spacing w:line="240" w:lineRule="auto"/>
              <w:rPr/>
            </w:pPr>
            <w:r w:rsidDel="00000000" w:rsidR="00000000" w:rsidRPr="00000000">
              <w:rPr>
                <w:rtl w:val="0"/>
              </w:rPr>
              <w:t xml:space="preserve">Open ports</w:t>
            </w:r>
          </w:p>
        </w:tc>
        <w:tc>
          <w:tcPr/>
          <w:p w:rsidR="00000000" w:rsidDel="00000000" w:rsidP="00000000" w:rsidRDefault="00000000" w:rsidRPr="00000000" w14:paraId="000000AC">
            <w:pPr>
              <w:widowControl w:val="0"/>
              <w:spacing w:line="240" w:lineRule="auto"/>
              <w:rPr/>
            </w:pPr>
            <w:r w:rsidDel="00000000" w:rsidR="00000000" w:rsidRPr="00000000">
              <w:rPr>
                <w:rtl w:val="0"/>
              </w:rPr>
              <w:t xml:space="preserve">00</w:t>
            </w:r>
          </w:p>
        </w:tc>
        <w:tc>
          <w:tcPr/>
          <w:p w:rsidR="00000000" w:rsidDel="00000000" w:rsidP="00000000" w:rsidRDefault="00000000" w:rsidRPr="00000000" w14:paraId="000000AD">
            <w:pPr>
              <w:widowControl w:val="0"/>
              <w:spacing w:line="240" w:lineRule="auto"/>
              <w:rPr/>
            </w:pPr>
            <w:r w:rsidDel="00000000" w:rsidR="00000000" w:rsidRPr="00000000">
              <w:rPr>
                <w:rtl w:val="0"/>
              </w:rPr>
              <w:t xml:space="preserve">Layer 4-Transport </w:t>
            </w:r>
          </w:p>
        </w:tc>
      </w:tr>
      <w:tr>
        <w:trPr>
          <w:cantSplit w:val="0"/>
          <w:tblHeader w:val="0"/>
        </w:trPr>
        <w:tc>
          <w:tcPr/>
          <w:p w:rsidR="00000000" w:rsidDel="00000000" w:rsidP="00000000" w:rsidRDefault="00000000" w:rsidRPr="00000000" w14:paraId="000000AE">
            <w:pPr>
              <w:widowControl w:val="0"/>
              <w:spacing w:line="240" w:lineRule="auto"/>
              <w:rPr/>
            </w:pPr>
            <w:r w:rsidDel="00000000" w:rsidR="00000000" w:rsidRPr="00000000">
              <w:rPr>
                <w:rtl w:val="0"/>
              </w:rPr>
              <w:t xml:space="preserve">ARP Ping Scan Elapsed Time </w:t>
            </w:r>
          </w:p>
        </w:tc>
        <w:tc>
          <w:tcPr/>
          <w:p w:rsidR="00000000" w:rsidDel="00000000" w:rsidP="00000000" w:rsidRDefault="00000000" w:rsidRPr="00000000" w14:paraId="000000AF">
            <w:pPr>
              <w:widowControl w:val="0"/>
              <w:spacing w:line="240" w:lineRule="auto"/>
              <w:rPr/>
            </w:pPr>
            <w:r w:rsidDel="00000000" w:rsidR="00000000" w:rsidRPr="00000000">
              <w:rPr>
                <w:rtl w:val="0"/>
              </w:rPr>
              <w:t xml:space="preserve">0.11s</w:t>
            </w:r>
          </w:p>
        </w:tc>
        <w:tc>
          <w:tcPr/>
          <w:p w:rsidR="00000000" w:rsidDel="00000000" w:rsidP="00000000" w:rsidRDefault="00000000" w:rsidRPr="00000000" w14:paraId="000000B0">
            <w:pPr>
              <w:widowControl w:val="0"/>
              <w:spacing w:line="240" w:lineRule="auto"/>
              <w:rPr/>
            </w:pPr>
            <w:r w:rsidDel="00000000" w:rsidR="00000000" w:rsidRPr="00000000">
              <w:rPr>
                <w:rtl w:val="0"/>
              </w:rPr>
              <w:t xml:space="preserve">Layer 3-Network Protocol</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rtl w:val="0"/>
        </w:rPr>
      </w:r>
    </w:p>
    <w:p w:rsidR="00000000" w:rsidDel="00000000" w:rsidP="00000000" w:rsidRDefault="00000000" w:rsidRPr="00000000" w14:paraId="000000BA">
      <w:pPr>
        <w:ind w:left="0" w:firstLine="0"/>
        <w:rPr>
          <w:b w:val="1"/>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left="0" w:firstLine="0"/>
        <w:rPr>
          <w:b w:val="1"/>
        </w:rPr>
      </w:pPr>
      <w:r w:rsidDel="00000000" w:rsidR="00000000" w:rsidRPr="00000000">
        <w:rPr>
          <w:rtl w:val="0"/>
        </w:rPr>
      </w:r>
    </w:p>
    <w:p w:rsidR="00000000" w:rsidDel="00000000" w:rsidP="00000000" w:rsidRDefault="00000000" w:rsidRPr="00000000" w14:paraId="000000BF">
      <w:pPr>
        <w:ind w:left="0" w:firstLine="0"/>
        <w:rPr>
          <w:b w:val="1"/>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b w:val="1"/>
          <w:rtl w:val="0"/>
        </w:rPr>
        <w:t xml:space="preserve">Information Collection Methodology</w:t>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rtl w:val="0"/>
        </w:rPr>
        <w:t xml:space="preserve">For this research, the method of information collection was network mapping. Network mapping, commonly called Nmap, is a command-based tool used to scan IP addresses, ports, and detect installed applications (Shivanandhan, 2020).</w:t>
      </w: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Commands such as nmap “-sS”, “-a”, “-A”, and “-T4” perform specific scans. This research utilized the ‘Nmap -T4 -A -v -O’ command to perform an aggressive scan of the network environment. This scan revealed information such as the device name, IP address, MAC address, and open ports, as required. </w:t>
      </w:r>
    </w:p>
    <w:p w:rsidR="00000000" w:rsidDel="00000000" w:rsidP="00000000" w:rsidRDefault="00000000" w:rsidRPr="00000000" w14:paraId="000000C7">
      <w:pPr>
        <w:ind w:left="0" w:firstLine="0"/>
        <w:rPr/>
      </w:pPr>
      <w:r w:rsidDel="00000000" w:rsidR="00000000" w:rsidRPr="00000000">
        <w:rPr>
          <w:rtl w:val="0"/>
        </w:rPr>
        <w:t xml:space="preserve">I also utilized Wireshark; a network packet analyzer which captures live packets for observation. In some cases, Wireshark is used to troubleshoot network problems, examine security problems, and in this case, it was used to get familiar with the network environment. </w:t>
      </w:r>
    </w:p>
    <w:p w:rsidR="00000000" w:rsidDel="00000000" w:rsidP="00000000" w:rsidRDefault="00000000" w:rsidRPr="00000000" w14:paraId="000000C8">
      <w:pPr>
        <w:ind w:left="0" w:firstLine="0"/>
        <w:rPr/>
      </w:pPr>
      <w:r w:rsidDel="00000000" w:rsidR="00000000" w:rsidRPr="00000000">
        <w:rPr>
          <w:rtl w:val="0"/>
        </w:rPr>
        <w:t xml:space="preserve">The images below were captured during the scans of the environment </w:t>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b w:val="1"/>
          <w:rtl w:val="0"/>
        </w:rPr>
        <w:t xml:space="preserve">Linux</w:t>
      </w:r>
    </w:p>
    <w:p w:rsidR="00000000" w:rsidDel="00000000" w:rsidP="00000000" w:rsidRDefault="00000000" w:rsidRPr="00000000" w14:paraId="000000D7">
      <w:pPr>
        <w:ind w:left="0" w:firstLine="0"/>
        <w:rPr>
          <w:b w:val="1"/>
        </w:rPr>
      </w:pPr>
      <w:r w:rsidDel="00000000" w:rsidR="00000000" w:rsidRPr="00000000">
        <w:rPr>
          <w:b w:val="1"/>
        </w:rPr>
        <w:drawing>
          <wp:inline distB="114300" distT="114300" distL="114300" distR="114300">
            <wp:extent cx="2547938" cy="14859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47938" cy="1485900"/>
                    </a:xfrm>
                    <a:prstGeom prst="rect"/>
                    <a:ln/>
                  </pic:spPr>
                </pic:pic>
              </a:graphicData>
            </a:graphic>
          </wp:inline>
        </w:drawing>
      </w:r>
      <w:r w:rsidDel="00000000" w:rsidR="00000000" w:rsidRPr="00000000">
        <w:rPr>
          <w:b w:val="1"/>
        </w:rPr>
        <w:drawing>
          <wp:inline distB="114300" distT="114300" distL="114300" distR="114300">
            <wp:extent cx="2281238" cy="183902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81238" cy="183902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b w:val="1"/>
          <w:rtl w:val="0"/>
        </w:rPr>
        <w:t xml:space="preserve">1.1 </w:t>
      </w:r>
      <w:r w:rsidDel="00000000" w:rsidR="00000000" w:rsidRPr="00000000">
        <w:rPr>
          <w:rtl w:val="0"/>
        </w:rPr>
        <w:t xml:space="preserve">Wireshark Capture</w:t>
      </w:r>
      <w:r w:rsidDel="00000000" w:rsidR="00000000" w:rsidRPr="00000000">
        <w:rPr>
          <w:b w:val="1"/>
          <w:rtl w:val="0"/>
        </w:rPr>
        <w:tab/>
        <w:tab/>
        <w:tab/>
        <w:t xml:space="preserve">1.2 </w:t>
      </w:r>
      <w:r w:rsidDel="00000000" w:rsidR="00000000" w:rsidRPr="00000000">
        <w:rPr>
          <w:rtl w:val="0"/>
        </w:rPr>
        <w:t xml:space="preserve">Linux Nmap Capture</w:t>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Windows </w:t>
      </w:r>
    </w:p>
    <w:p w:rsidR="00000000" w:rsidDel="00000000" w:rsidP="00000000" w:rsidRDefault="00000000" w:rsidRPr="00000000" w14:paraId="000000DB">
      <w:pPr>
        <w:rPr/>
      </w:pPr>
      <w:r w:rsidDel="00000000" w:rsidR="00000000" w:rsidRPr="00000000">
        <w:rPr/>
        <w:drawing>
          <wp:inline distB="114300" distT="114300" distL="114300" distR="114300">
            <wp:extent cx="1928813" cy="129641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28813" cy="1296415"/>
                    </a:xfrm>
                    <a:prstGeom prst="rect"/>
                    <a:ln/>
                  </pic:spPr>
                </pic:pic>
              </a:graphicData>
            </a:graphic>
          </wp:inline>
        </w:drawing>
      </w:r>
      <w:r w:rsidDel="00000000" w:rsidR="00000000" w:rsidRPr="00000000">
        <w:rPr/>
        <w:drawing>
          <wp:inline distB="114300" distT="114300" distL="114300" distR="114300">
            <wp:extent cx="1553224" cy="136683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553224"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2.1 Nmap Screen Capture</w:t>
        <w:tab/>
        <w:tab/>
        <w:tab/>
        <w:t xml:space="preserve">2.2 Wireshark Screen Capture </w:t>
      </w:r>
    </w:p>
    <w:p w:rsidR="00000000" w:rsidDel="00000000" w:rsidP="00000000" w:rsidRDefault="00000000" w:rsidRPr="00000000" w14:paraId="000000DE">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251413</wp:posOffset>
            </wp:positionV>
            <wp:extent cx="1728788" cy="1754981"/>
            <wp:effectExtent b="0" l="0" r="0" t="0"/>
            <wp:wrapNone/>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728788" cy="1754981"/>
                    </a:xfrm>
                    <a:prstGeom prst="rect"/>
                    <a:ln/>
                  </pic:spPr>
                </pic:pic>
              </a:graphicData>
            </a:graphic>
          </wp:anchor>
        </w:drawing>
      </w:r>
    </w:p>
    <w:p w:rsidR="00000000" w:rsidDel="00000000" w:rsidP="00000000" w:rsidRDefault="00000000" w:rsidRPr="00000000" w14:paraId="000000DF">
      <w:pPr>
        <w:rPr>
          <w:b w:val="1"/>
        </w:rPr>
      </w:pPr>
      <w:r w:rsidDel="00000000" w:rsidR="00000000" w:rsidRPr="00000000">
        <w:rPr>
          <w:b w:val="1"/>
          <w:rtl w:val="0"/>
        </w:rPr>
        <w:t xml:space="preserve">KaliOpenVas</w:t>
      </w:r>
    </w:p>
    <w:p w:rsidR="00000000" w:rsidDel="00000000" w:rsidP="00000000" w:rsidRDefault="00000000" w:rsidRPr="00000000" w14:paraId="000000E0">
      <w:pPr>
        <w:rPr/>
      </w:pPr>
      <w:r w:rsidDel="00000000" w:rsidR="00000000" w:rsidRPr="00000000">
        <w:rPr/>
        <w:drawing>
          <wp:inline distB="114300" distT="114300" distL="114300" distR="114300">
            <wp:extent cx="2076183" cy="1763837"/>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76183" cy="176383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3.1 Wireshark Kali Capture</w:t>
        <w:tab/>
        <w:tab/>
        <w:tab/>
        <w:tab/>
        <w:t xml:space="preserve">3.2 Nmap Screenshot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1957388" cy="217690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57388" cy="21769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4. Topology Diagram </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References</w:t>
      </w: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Lyon, G. (2009). </w:t>
      </w:r>
      <w:r w:rsidDel="00000000" w:rsidR="00000000" w:rsidRPr="00000000">
        <w:rPr>
          <w:i w:val="1"/>
          <w:rtl w:val="0"/>
        </w:rPr>
        <w:t xml:space="preserve">Nmap Network Scanning The Official Nmap Project Guide to Network Discovery and Security Scanning</w:t>
      </w:r>
      <w:r w:rsidDel="00000000" w:rsidR="00000000" w:rsidRPr="00000000">
        <w:rPr>
          <w:rtl w:val="0"/>
        </w:rPr>
        <w:t xml:space="preserve">. </w:t>
      </w:r>
      <w:hyperlink r:id="rId13">
        <w:r w:rsidDel="00000000" w:rsidR="00000000" w:rsidRPr="00000000">
          <w:rPr>
            <w:color w:val="1155cc"/>
            <w:u w:val="single"/>
            <w:rtl w:val="0"/>
          </w:rPr>
          <w:t xml:space="preserve">https://nmap.org/book/</w:t>
        </w:r>
      </w:hyperlink>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t xml:space="preserve">NA, N. (2024). </w:t>
      </w:r>
      <w:r w:rsidDel="00000000" w:rsidR="00000000" w:rsidRPr="00000000">
        <w:rPr>
          <w:i w:val="1"/>
          <w:rtl w:val="0"/>
        </w:rPr>
        <w:t xml:space="preserve">Screenshot of Nmap Capture</w:t>
      </w:r>
      <w:r w:rsidDel="00000000" w:rsidR="00000000" w:rsidRPr="00000000">
        <w:rPr>
          <w:rtl w:val="0"/>
        </w:rPr>
        <w:t xml:space="preserve"> [Photograph]. Nmap. </w:t>
      </w:r>
      <w:hyperlink r:id="rId14">
        <w:r w:rsidDel="00000000" w:rsidR="00000000" w:rsidRPr="00000000">
          <w:rPr>
            <w:color w:val="1155cc"/>
            <w:u w:val="single"/>
            <w:rtl w:val="0"/>
          </w:rPr>
          <w:t xml:space="preserve">https://nmap.org</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Sharpe, R., Warnicke, E., &amp; Lamping, U. </w:t>
      </w:r>
      <w:r w:rsidDel="00000000" w:rsidR="00000000" w:rsidRPr="00000000">
        <w:rPr>
          <w:i w:val="1"/>
          <w:rtl w:val="0"/>
        </w:rPr>
        <w:t xml:space="preserve">Wireshark User's Guide</w:t>
      </w:r>
      <w:r w:rsidDel="00000000" w:rsidR="00000000" w:rsidRPr="00000000">
        <w:rPr>
          <w:rtl w:val="0"/>
        </w:rPr>
        <w:t xml:space="preserve"> (4th ed.). </w:t>
      </w:r>
      <w:hyperlink r:id="rId15">
        <w:r w:rsidDel="00000000" w:rsidR="00000000" w:rsidRPr="00000000">
          <w:rPr>
            <w:color w:val="1155cc"/>
            <w:u w:val="single"/>
            <w:rtl w:val="0"/>
          </w:rPr>
          <w:t xml:space="preserve">https://www.wireshark.org/docs/wsug_html_chunked/PreAbout.html</w:t>
        </w:r>
      </w:hyperlink>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Shivanandhan, M. (2020, October 2). </w:t>
      </w:r>
      <w:r w:rsidDel="00000000" w:rsidR="00000000" w:rsidRPr="00000000">
        <w:rPr>
          <w:i w:val="1"/>
          <w:rtl w:val="0"/>
        </w:rPr>
        <w:t xml:space="preserve">What is Nmap and How to Use it – A Tutorial for the Greatest Scanning Tool of All Time</w:t>
      </w:r>
      <w:r w:rsidDel="00000000" w:rsidR="00000000" w:rsidRPr="00000000">
        <w:rPr>
          <w:rtl w:val="0"/>
        </w:rPr>
        <w:t xml:space="preserve">. Retrieved October 5, 2024, from </w:t>
      </w:r>
      <w:hyperlink r:id="rId16">
        <w:r w:rsidDel="00000000" w:rsidR="00000000" w:rsidRPr="00000000">
          <w:rPr>
            <w:color w:val="1155cc"/>
            <w:u w:val="single"/>
            <w:rtl w:val="0"/>
          </w:rPr>
          <w:t xml:space="preserve">https://www.freecodecamp.org/news/what-is-nmap-and-how-to-use-it-a-tutorial-for-the-greatest-scanning-tool-of-all-time/</w:t>
        </w:r>
      </w:hyperlink>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SolarWinds (2024). </w:t>
      </w:r>
      <w:r w:rsidDel="00000000" w:rsidR="00000000" w:rsidRPr="00000000">
        <w:rPr>
          <w:i w:val="1"/>
          <w:rtl w:val="0"/>
        </w:rPr>
        <w:t xml:space="preserve">What is Network Administration?</w:t>
      </w:r>
      <w:r w:rsidDel="00000000" w:rsidR="00000000" w:rsidRPr="00000000">
        <w:rPr>
          <w:rtl w:val="0"/>
        </w:rPr>
        <w:t xml:space="preserve"> Retrieved October 2, 2024, from </w:t>
      </w:r>
      <w:hyperlink r:id="rId17">
        <w:r w:rsidDel="00000000" w:rsidR="00000000" w:rsidRPr="00000000">
          <w:rPr>
            <w:color w:val="1155cc"/>
            <w:u w:val="single"/>
            <w:rtl w:val="0"/>
          </w:rPr>
          <w:t xml:space="preserve">https://www.solarwinds.com/resources/it-glossary/network-administration</w:t>
        </w:r>
      </w:hyperlink>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r>
    </w:p>
    <w:sectPr>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nmap.org/book/"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wireshark.org/docs/wsug_html_chunked/PreAbout.html" TargetMode="External"/><Relationship Id="rId14" Type="http://schemas.openxmlformats.org/officeDocument/2006/relationships/hyperlink" Target="https://nmap.org" TargetMode="External"/><Relationship Id="rId17" Type="http://schemas.openxmlformats.org/officeDocument/2006/relationships/hyperlink" Target="https://www.solarwinds.com/resources/it-glossary/network-administration" TargetMode="External"/><Relationship Id="rId16" Type="http://schemas.openxmlformats.org/officeDocument/2006/relationships/hyperlink" Target="https://www.freecodecamp.org/news/what-is-nmap-and-how-to-use-it-a-tutorial-for-the-greatest-scanning-tool-of-all-time/"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