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Pr="00215A5D" w:rsidR="005210AA" w:rsidP="2962F293" w:rsidRDefault="005210AA" w14:paraId="4FD3D26C" w14:textId="76A08130" w14:noSpellErr="1">
      <w:pPr>
        <w:spacing w:after="0" w:line="240" w:lineRule="auto"/>
        <w:jc w:val="left"/>
        <w:rPr>
          <w:rFonts w:ascii="Times New Roman" w:hAnsi="Times New Roman" w:eastAsia="Times New Roman"/>
          <w:b w:val="1"/>
          <w:bCs w:val="1"/>
          <w:sz w:val="24"/>
          <w:szCs w:val="24"/>
          <w:lang w:eastAsia="ru-RU"/>
        </w:rPr>
      </w:pPr>
      <w:r w:rsidRPr="2962F293" w:rsidR="005210AA">
        <w:rPr>
          <w:rFonts w:ascii="Times New Roman" w:hAnsi="Times New Roman" w:eastAsia="Times New Roman"/>
          <w:b w:val="1"/>
          <w:bCs w:val="1"/>
          <w:sz w:val="24"/>
          <w:szCs w:val="24"/>
          <w:lang w:eastAsia="ru-RU"/>
        </w:rPr>
        <w:t xml:space="preserve">Лабораторная </w:t>
      </w:r>
      <w:r w:rsidRPr="2962F293" w:rsidR="00332CBB">
        <w:rPr>
          <w:rFonts w:ascii="Times New Roman" w:hAnsi="Times New Roman" w:eastAsia="Times New Roman"/>
          <w:b w:val="1"/>
          <w:bCs w:val="1"/>
          <w:sz w:val="24"/>
          <w:szCs w:val="24"/>
          <w:lang w:eastAsia="ru-RU"/>
        </w:rPr>
        <w:t xml:space="preserve">№ </w:t>
      </w:r>
      <w:r w:rsidRPr="2962F293" w:rsidR="00F44799">
        <w:rPr>
          <w:rFonts w:ascii="Times New Roman" w:hAnsi="Times New Roman" w:eastAsia="Times New Roman"/>
          <w:b w:val="1"/>
          <w:bCs w:val="1"/>
          <w:sz w:val="24"/>
          <w:szCs w:val="24"/>
          <w:lang w:eastAsia="ru-RU"/>
        </w:rPr>
        <w:t>10</w:t>
      </w:r>
    </w:p>
    <w:p w:rsidR="005210AA" w:rsidP="005210AA" w:rsidRDefault="005210AA" w14:paraId="4FD3D26D" w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Цель работы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:</w:t>
      </w:r>
    </w:p>
    <w:p w:rsidRPr="00215A5D" w:rsidR="005210AA" w:rsidP="005210AA" w:rsidRDefault="005210AA" w14:paraId="4FD3D26E" w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усвоить методы решения </w:t>
      </w:r>
      <w:r w:rsidRPr="00215A5D"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 xml:space="preserve">линейного дифференциального уравнения </w:t>
      </w:r>
      <w:r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2</w:t>
      </w:r>
      <w:r w:rsidRPr="00215A5D"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 xml:space="preserve">-го порядка </w:t>
      </w:r>
      <w:r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эллиптического типа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 w:rsidRPr="00A536BC" w:rsidR="005210AA" w:rsidP="005210AA" w:rsidRDefault="005210AA" w14:paraId="4FD3D26F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U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eastAsia="ru-RU"/>
        </w:rPr>
        <w:t>i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искомой функции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U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(</w:t>
      </w:r>
      <w:proofErr w:type="gramStart"/>
      <w:r w:rsidRPr="00A536BC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x</w:t>
      </w:r>
      <w:r w:rsidRPr="00215A5D">
        <w:rPr>
          <w:rFonts w:ascii="Times New Roman" w:hAnsi="Times New Roman" w:eastAsia="Times New Roman"/>
          <w:i/>
          <w:sz w:val="24"/>
          <w:szCs w:val="24"/>
          <w:lang w:eastAsia="ru-RU"/>
        </w:rPr>
        <w:t>,</w:t>
      </w:r>
      <w:r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y</w:t>
      </w:r>
      <w:proofErr w:type="gramEnd"/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)</w:t>
      </w:r>
      <w:r w:rsidRPr="00215A5D">
        <w:rPr>
          <w:rFonts w:ascii="Times New Roman" w:hAnsi="Times New Roman" w:eastAsia="Times New Roman"/>
          <w:iCs/>
          <w:sz w:val="24"/>
          <w:szCs w:val="24"/>
          <w:lang w:eastAsia="ru-RU"/>
        </w:rPr>
        <w:t xml:space="preserve"> с заданной точностью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для некоторых значений аргументов</w:t>
      </w:r>
    </w:p>
    <w:p w:rsidRPr="00215A5D" w:rsidR="005210AA" w:rsidP="005210AA" w:rsidRDefault="005210AA" w14:paraId="4FD3D270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Symbol" w:hAnsi="Symbol" w:eastAsia="Symbol" w:cs="Symbol"/>
          <w:i/>
          <w:iCs/>
          <w:sz w:val="24"/>
          <w:szCs w:val="24"/>
          <w:lang w:eastAsia="ru-RU"/>
        </w:rPr>
        <w:t>Î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[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a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,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b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],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y</w:t>
      </w:r>
      <w:r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j</w:t>
      </w:r>
      <w:proofErr w:type="spellEnd"/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Symbol" w:hAnsi="Symbol" w:eastAsia="Symbol" w:cs="Symbol"/>
          <w:i/>
          <w:iCs/>
          <w:sz w:val="24"/>
          <w:szCs w:val="24"/>
          <w:lang w:eastAsia="ru-RU"/>
        </w:rPr>
        <w:t>Î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[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c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,</w:t>
      </w:r>
      <w:r w:rsidRPr="00215A5D"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d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]</w:t>
      </w:r>
    </w:p>
    <w:p w:rsidRPr="00215A5D" w:rsidR="005210AA" w:rsidP="005210AA" w:rsidRDefault="005210AA" w14:paraId="4FD3D271" w14:textId="77777777">
      <w:pPr>
        <w:spacing w:after="0" w:line="240" w:lineRule="auto"/>
        <w:ind w:firstLine="400"/>
        <w:jc w:val="both"/>
        <w:rPr>
          <w:rFonts w:ascii="Times New Roman" w:hAnsi="Times New Roman" w:eastAsia="Times New Roman"/>
          <w:b/>
          <w:i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b/>
          <w:i/>
          <w:color w:val="333333"/>
          <w:sz w:val="24"/>
          <w:szCs w:val="24"/>
          <w:lang w:eastAsia="ru-RU"/>
        </w:rPr>
        <w:t>Задание.</w:t>
      </w:r>
    </w:p>
    <w:p w:rsidRPr="00215A5D" w:rsidR="005210AA" w:rsidP="005210AA" w:rsidRDefault="005210AA" w14:paraId="4FD3D272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Решить 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эллиптическое 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уравнение</w:t>
      </w:r>
    </w:p>
    <w:p w:rsidRPr="00215A5D" w:rsidR="005210AA" w:rsidP="00270104" w:rsidRDefault="005E5466" w14:paraId="4FD3D273" w14:textId="18D929F1">
      <w:pPr>
        <w:spacing w:after="0" w:line="240" w:lineRule="auto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/>
                  <w:sz w:val="26"/>
                  <w:szCs w:val="26"/>
                </w:rPr>
                <m:t>U</m:t>
              </m:r>
            </m:num>
            <m:den>
              <m:r>
                <w:rPr>
                  <w:rFonts w:ascii="Cambria Math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/>
                  <w:sz w:val="26"/>
                  <w:szCs w:val="26"/>
                </w:rPr>
                <m:t>U</m:t>
              </m:r>
            </m:num>
            <m:den>
              <m:r>
                <w:rPr>
                  <w:rFonts w:ascii="Cambria Math"/>
                  <w:sz w:val="26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6"/>
              <w:szCs w:val="26"/>
            </w:rPr>
            <m:t>=f(x,y)</m:t>
          </m:r>
        </m:oMath>
      </m:oMathPara>
    </w:p>
    <w:p w:rsidR="005210AA" w:rsidP="005210AA" w:rsidRDefault="005210AA" w14:paraId="4FD3D274" w14:textId="10F07065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м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етод</w:t>
      </w:r>
      <w:r w:rsidR="00745E95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ами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2-го порядка точности.</w:t>
      </w:r>
    </w:p>
    <w:p w:rsidRPr="00727941" w:rsidR="005210AA" w:rsidP="005210AA" w:rsidRDefault="005210AA" w14:paraId="4FD3D275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Сетки по </w:t>
      </w:r>
      <w:r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x</w:t>
      </w:r>
      <w:r w:rsidRPr="00727941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и по </w:t>
      </w:r>
      <w:r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y</w:t>
      </w:r>
      <w:r w:rsidRPr="00727941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взять равномерные.</w:t>
      </w:r>
    </w:p>
    <w:p w:rsidR="005210AA" w:rsidP="005210AA" w:rsidRDefault="005210AA" w14:paraId="4FD3D276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Шаблон для разностной схемы:</w:t>
      </w:r>
    </w:p>
    <w:p w:rsidR="005210AA" w:rsidP="005210AA" w:rsidRDefault="005210AA" w14:paraId="4FD3D277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4FD3D309" wp14:editId="4FD3D30A">
            <wp:extent cx="777240" cy="73914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A536BC" w:rsidR="005210AA" w:rsidP="005210AA" w:rsidRDefault="005210AA" w14:paraId="4FD3D278" w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A536BC">
        <w:rPr>
          <w:rFonts w:ascii="Times New Roman" w:hAnsi="Times New Roman" w:eastAsia="Times New Roman"/>
          <w:sz w:val="24"/>
          <w:szCs w:val="24"/>
          <w:lang w:eastAsia="ru-RU"/>
        </w:rPr>
        <w:t>Для решения разностных уравнений применить:</w:t>
      </w:r>
    </w:p>
    <w:p w:rsidRPr="00A536BC" w:rsidR="005210AA" w:rsidP="005210AA" w:rsidRDefault="005210AA" w14:paraId="4FD3D279" w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A536BC">
        <w:rPr>
          <w:rFonts w:ascii="Times New Roman" w:hAnsi="Times New Roman" w:eastAsia="Times New Roman"/>
          <w:sz w:val="24"/>
          <w:szCs w:val="24"/>
          <w:lang w:eastAsia="ru-RU"/>
        </w:rPr>
        <w:t>А) метод простой итерации</w:t>
      </w:r>
    </w:p>
    <w:p w:rsidRPr="00A536BC" w:rsidR="005210AA" w:rsidP="005210AA" w:rsidRDefault="005210AA" w14:paraId="4FD3D27A" w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A536BC">
        <w:rPr>
          <w:rFonts w:ascii="Times New Roman" w:hAnsi="Times New Roman" w:eastAsia="Times New Roman"/>
          <w:sz w:val="24"/>
          <w:szCs w:val="24"/>
          <w:lang w:eastAsia="ru-RU"/>
        </w:rPr>
        <w:t>Б) метод Зейделя</w:t>
      </w:r>
    </w:p>
    <w:p w:rsidR="005210AA" w:rsidP="005210AA" w:rsidRDefault="005210AA" w14:paraId="4FD3D27B" w14:textId="65558BB1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A536BC">
        <w:rPr>
          <w:rFonts w:ascii="Times New Roman" w:hAnsi="Times New Roman" w:eastAsia="Times New Roman"/>
          <w:sz w:val="24"/>
          <w:szCs w:val="24"/>
          <w:lang w:eastAsia="ru-RU"/>
        </w:rPr>
        <w:t xml:space="preserve">Оценивать погрешность </w:t>
      </w:r>
      <w:r w:rsidR="00745E95">
        <w:rPr>
          <w:rFonts w:ascii="Times New Roman" w:hAnsi="Times New Roman" w:eastAsia="Times New Roman"/>
          <w:sz w:val="24"/>
          <w:szCs w:val="24"/>
          <w:lang w:eastAsia="ru-RU"/>
        </w:rPr>
        <w:t>решения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</w:t>
      </w:r>
      <w:r w:rsidRPr="00A536BC">
        <w:rPr>
          <w:rFonts w:ascii="Times New Roman" w:hAnsi="Times New Roman" w:eastAsia="Times New Roman"/>
          <w:sz w:val="24"/>
          <w:szCs w:val="24"/>
          <w:lang w:eastAsia="ru-RU"/>
        </w:rPr>
        <w:t xml:space="preserve">с помощью сравнения двух последовательных </w:t>
      </w:r>
      <w:r w:rsidR="00745E95">
        <w:rPr>
          <w:rFonts w:ascii="Times New Roman" w:hAnsi="Times New Roman" w:eastAsia="Times New Roman"/>
          <w:sz w:val="24"/>
          <w:szCs w:val="24"/>
          <w:lang w:eastAsia="ru-RU"/>
        </w:rPr>
        <w:t>итераций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 w:rsidR="005210AA" w:rsidP="005210AA" w:rsidRDefault="005210AA" w14:paraId="4FD3D27C" w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Взять сетки размерами 5</w:t>
      </w:r>
      <w:r>
        <w:rPr>
          <w:rFonts w:ascii="Symbol" w:hAnsi="Symbol" w:eastAsia="Symbol" w:cs="Symbol"/>
          <w:sz w:val="24"/>
          <w:szCs w:val="24"/>
          <w:lang w:eastAsia="ru-RU"/>
        </w:rPr>
        <w:t>´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5 ячеек и 10</w:t>
      </w:r>
      <w:r>
        <w:rPr>
          <w:rFonts w:ascii="Symbol" w:hAnsi="Symbol" w:eastAsia="Symbol" w:cs="Symbol"/>
          <w:sz w:val="24"/>
          <w:szCs w:val="24"/>
          <w:lang w:eastAsia="ru-RU"/>
        </w:rPr>
        <w:t>´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10 ячеек и сравнить полученные решения.</w:t>
      </w:r>
    </w:p>
    <w:p w:rsidRPr="00215A5D" w:rsidR="005210AA" w:rsidP="005210AA" w:rsidRDefault="005210AA" w14:paraId="4FD3D27D" w14:textId="77777777">
      <w:pPr>
        <w:spacing w:after="0" w:line="240" w:lineRule="auto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 w:rsidR="005210AA" w:rsidP="005210AA" w:rsidRDefault="005210AA" w14:paraId="4FD3D27E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</w:p>
    <w:p w:rsidRPr="00A90CD1" w:rsidR="005210AA" w:rsidP="005210AA" w:rsidRDefault="005210AA" w14:paraId="4FD3D27F" w14:textId="77777777">
      <w:pPr>
        <w:spacing w:after="0" w:line="240" w:lineRule="auto"/>
        <w:jc w:val="both"/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</w:pPr>
      <w:r w:rsidRPr="00306A77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br w:type="page"/>
      </w:r>
      <w:r w:rsidRPr="00A90CD1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>Варианты задания</w:t>
      </w:r>
      <w:r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 xml:space="preserve"> (лабораторная № 10</w:t>
      </w:r>
      <w:r w:rsidRPr="00A90CD1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>)</w:t>
      </w:r>
    </w:p>
    <w:p w:rsidRPr="007F4C28" w:rsidR="005210AA" w:rsidP="005210AA" w:rsidRDefault="005210AA" w14:paraId="4FD3D280" w14:textId="77777777">
      <w:pPr>
        <w:spacing w:after="0" w:line="240" w:lineRule="auto"/>
        <w:outlineLvl w:val="2"/>
        <w:rPr>
          <w:rFonts w:ascii="Times New Roman" w:hAnsi="Times New Roman" w:eastAsia="Times New Roman"/>
          <w:b/>
          <w:bCs/>
          <w:sz w:val="26"/>
          <w:szCs w:val="26"/>
          <w:lang w:eastAsia="ru-RU"/>
        </w:rPr>
      </w:pPr>
    </w:p>
    <w:p w:rsidRPr="005210AA" w:rsidR="005210AA" w:rsidP="005210AA" w:rsidRDefault="005210AA" w14:paraId="4FD3D281" w14:textId="77777777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>Для всех вар</w:t>
      </w:r>
      <w:bookmarkStart w:name="_GoBack" w:id="0"/>
      <w:bookmarkEnd w:id="0"/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>иантов [</w:t>
      </w:r>
      <w:r w:rsidRPr="00EC57F5"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a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 w:rsidRPr="00EC57F5"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b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] </w:t>
      </w:r>
      <w:r>
        <w:rPr>
          <w:rFonts w:ascii="Times New Roman" w:hAnsi="Times New Roman" w:eastAsia="Times New Roman"/>
          <w:sz w:val="26"/>
          <w:szCs w:val="26"/>
          <w:lang w:eastAsia="ru-RU"/>
        </w:rPr>
        <w:t xml:space="preserve">= [0; </w:t>
      </w:r>
      <w:r w:rsidRPr="00306A77">
        <w:rPr>
          <w:rFonts w:ascii="Times New Roman" w:hAnsi="Times New Roman" w:eastAsia="Times New Roman"/>
          <w:sz w:val="26"/>
          <w:szCs w:val="26"/>
          <w:lang w:eastAsia="ru-RU"/>
        </w:rPr>
        <w:t>1</w:t>
      </w:r>
      <w:r>
        <w:rPr>
          <w:rFonts w:ascii="Times New Roman" w:hAnsi="Times New Roman" w:eastAsia="Times New Roman"/>
          <w:sz w:val="26"/>
          <w:szCs w:val="26"/>
          <w:lang w:eastAsia="ru-RU"/>
        </w:rPr>
        <w:t>0]</w:t>
      </w:r>
      <w:r w:rsidRPr="00F813A6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>[</w:t>
      </w:r>
      <w:r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c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d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] </w:t>
      </w:r>
      <w:r>
        <w:rPr>
          <w:rFonts w:ascii="Times New Roman" w:hAnsi="Times New Roman" w:eastAsia="Times New Roman"/>
          <w:sz w:val="26"/>
          <w:szCs w:val="26"/>
          <w:lang w:eastAsia="ru-RU"/>
        </w:rPr>
        <w:t xml:space="preserve">= [0; </w:t>
      </w:r>
      <w:r w:rsidRPr="00306A77">
        <w:rPr>
          <w:rFonts w:ascii="Times New Roman" w:hAnsi="Times New Roman" w:eastAsia="Times New Roman"/>
          <w:sz w:val="26"/>
          <w:szCs w:val="26"/>
          <w:lang w:eastAsia="ru-RU"/>
        </w:rPr>
        <w:t>10</w:t>
      </w:r>
      <w:r>
        <w:rPr>
          <w:rFonts w:ascii="Times New Roman" w:hAnsi="Times New Roman" w:eastAsia="Times New Roman"/>
          <w:sz w:val="26"/>
          <w:szCs w:val="26"/>
          <w:lang w:eastAsia="ru-RU"/>
        </w:rPr>
        <w:t>]</w:t>
      </w:r>
      <w:r w:rsidRPr="00F813A6">
        <w:rPr>
          <w:rFonts w:ascii="Times New Roman" w:hAnsi="Times New Roman" w:eastAsia="Times New Roman"/>
          <w:sz w:val="26"/>
          <w:szCs w:val="26"/>
          <w:lang w:eastAsia="ru-RU"/>
        </w:rPr>
        <w:t>.</w:t>
      </w:r>
      <w:r>
        <w:rPr>
          <w:rFonts w:ascii="Times New Roman" w:hAnsi="Times New Roman" w:eastAsia="Times New Roman"/>
          <w:sz w:val="26"/>
          <w:szCs w:val="26"/>
          <w:lang w:eastAsia="ru-RU"/>
        </w:rPr>
        <w:t xml:space="preserve"> Погрешность решения 0,0</w:t>
      </w:r>
      <w:r w:rsidRPr="00727941">
        <w:rPr>
          <w:rFonts w:ascii="Times New Roman" w:hAnsi="Times New Roman" w:eastAsia="Times New Roman"/>
          <w:sz w:val="26"/>
          <w:szCs w:val="26"/>
          <w:lang w:eastAsia="ru-RU"/>
        </w:rPr>
        <w:t>1</w:t>
      </w:r>
      <w:r>
        <w:rPr>
          <w:rFonts w:ascii="Times New Roman" w:hAnsi="Times New Roman" w:eastAsia="Times New Roman"/>
          <w:sz w:val="26"/>
          <w:szCs w:val="26"/>
          <w:lang w:eastAsia="ru-RU"/>
        </w:rPr>
        <w:t>.</w:t>
      </w:r>
    </w:p>
    <w:p w:rsidR="005210AA" w:rsidP="00270104" w:rsidRDefault="005210AA" w14:paraId="4FD3D282" w14:textId="0B9FD9DA">
      <w:pPr>
        <w:spacing w:after="0" w:line="240" w:lineRule="auto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всех вариантов</w:t>
      </w:r>
      <w:r w:rsidRPr="00CC75A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граничные условия</w:t>
      </w:r>
      <w:r w:rsidRPr="00CC75A3">
        <w:rPr>
          <w:rFonts w:ascii="Times New Roman" w:hAnsi="Times New Roman"/>
          <w:sz w:val="26"/>
          <w:szCs w:val="26"/>
        </w:rPr>
        <w:t xml:space="preserve">  </w:t>
      </w:r>
      <w:r w:rsidRPr="00CC75A3">
        <w:rPr>
          <w:sz w:val="26"/>
          <w:szCs w:val="26"/>
        </w:rPr>
        <w:t xml:space="preserve">     </w:t>
      </w:r>
      <m:oMath>
        <m:r>
          <w:rPr>
            <w:rFonts w:ascii="Cambria Math"/>
            <w:sz w:val="26"/>
            <w:szCs w:val="26"/>
          </w:rPr>
          <m:t>U(x,c)=x+c,</m:t>
        </m:r>
        <m:r>
          <w:rPr>
            <w:rFonts w:ascii="Cambria Math"/>
            <w:i/>
            <w:sz w:val="26"/>
            <w:szCs w:val="26"/>
          </w:rPr>
          <m:t> </m:t>
        </m:r>
        <m:r>
          <w:rPr>
            <w:rFonts w:ascii="Cambria Math"/>
            <w:sz w:val="26"/>
            <w:szCs w:val="26"/>
          </w:rPr>
          <m:t>U(x,d)=x+d,</m:t>
        </m:r>
        <m:r>
          <m:rPr>
            <m:sty m:val="p"/>
          </m:rPr>
          <w:rPr>
            <w:rFonts w:ascii="Cambria Math"/>
            <w:sz w:val="26"/>
            <w:szCs w:val="26"/>
          </w:rPr>
          <w:br/>
        </m:r>
      </m:oMath>
      <m:oMathPara>
        <m:oMath>
          <m:r>
            <w:rPr>
              <w:rFonts w:ascii="Cambria Math"/>
              <w:sz w:val="26"/>
              <w:szCs w:val="26"/>
            </w:rPr>
            <m:t>U(a,y)=a+y,</m:t>
          </m:r>
          <m:r>
            <w:rPr>
              <w:rFonts w:ascii="Cambria Math"/>
              <w:i/>
              <w:sz w:val="26"/>
              <w:szCs w:val="26"/>
            </w:rPr>
            <m:t> </m:t>
          </m:r>
          <m:r>
            <w:rPr>
              <w:rFonts w:ascii="Cambria Math"/>
              <w:sz w:val="26"/>
              <w:szCs w:val="26"/>
            </w:rPr>
            <m:t>U(b,y)=b+y</m:t>
          </m:r>
        </m:oMath>
      </m:oMathPara>
    </w:p>
    <w:p w:rsidR="005210AA" w:rsidP="005210AA" w:rsidRDefault="005210AA" w14:paraId="4FD3D283" w14:textId="77777777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  <w:sectPr w:rsidR="005210AA" w:rsidSect="005210AA">
          <w:pgSz w:w="11906" w:h="16838" w:orient="portrait" w:code="9"/>
          <w:pgMar w:top="851" w:right="851" w:bottom="851" w:left="851" w:header="709" w:footer="709" w:gutter="0"/>
          <w:cols w:space="708"/>
          <w:docGrid w:linePitch="360"/>
        </w:sectPr>
      </w:pPr>
    </w:p>
    <w:p w:rsidRPr="00CC75A3" w:rsidR="005210AA" w:rsidP="005210AA" w:rsidRDefault="005210AA" w14:paraId="4FD3D284" w14:textId="77777777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</w:p>
    <w:tbl>
      <w:tblPr>
        <w:tblW w:w="0" w:type="auto"/>
        <w:tblCellSpacing w:w="0" w:type="dxa"/>
        <w:tblInd w:w="1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972"/>
      </w:tblGrid>
      <w:tr w:rsidRPr="00EC57F5" w:rsidR="005210AA" w:rsidTr="12A920BE" w14:paraId="4FD3D287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F813A6" w:rsidR="005210AA" w:rsidP="001A6F10" w:rsidRDefault="005210AA" w14:paraId="4FD3D28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F813A6">
              <w:rPr>
                <w:rFonts w:ascii="Times New Roman" w:hAnsi="Times New Roman" w:eastAsia="Times New Roman"/>
                <w:bCs/>
                <w:sz w:val="26"/>
                <w:szCs w:val="26"/>
                <w:lang w:eastAsia="ru-RU"/>
              </w:rPr>
              <w:t>№ вар.</w:t>
            </w:r>
          </w:p>
        </w:tc>
        <w:tc>
          <w:tcPr>
            <w:tcW w:w="2972" w:type="dxa"/>
            <w:tcMar/>
            <w:vAlign w:val="center"/>
            <w:hideMark/>
          </w:tcPr>
          <w:p w:rsidRPr="00A90CD1" w:rsidR="005210AA" w:rsidP="001A6F10" w:rsidRDefault="005210AA" w14:paraId="4FD3D28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u w:val="single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eastAsia="ru-RU"/>
              </w:rPr>
              <w:t>Правая часть</w:t>
            </w:r>
          </w:p>
        </w:tc>
      </w:tr>
      <w:tr w:rsidRPr="00306A77" w:rsidR="005210AA" w:rsidTr="12A920BE" w14:paraId="4FD3D28B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897244" w:rsidRDefault="005210AA" w14:paraId="4FD3D289" w14:textId="30FBD944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1</w:t>
            </w:r>
            <w:r w:rsidR="005E5466">
              <w:rPr>
                <w:rFonts w:ascii="Times New Roman" w:hAnsi="Times New Roman" w:eastAsia="Times New Roman"/>
                <w:lang w:eastAsia="ru-RU"/>
              </w:rPr>
              <w:t xml:space="preserve"> и 33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8A" w14:textId="3378B814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f(x,y)=x+y</m:t>
              </m:r>
            </m:oMath>
          </w:p>
        </w:tc>
      </w:tr>
      <w:tr w:rsidRPr="00EC57F5" w:rsidR="005210AA" w:rsidTr="12A920BE" w14:paraId="4FD3D28F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897244" w:rsidRDefault="005210AA" w14:paraId="4FD3D28D" w14:textId="2F5AFC54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2</w:t>
            </w:r>
            <w:r w:rsidR="005E5466">
              <w:rPr>
                <w:rFonts w:ascii="Times New Roman" w:hAnsi="Times New Roman" w:eastAsia="Times New Roman"/>
                <w:lang w:eastAsia="ru-RU"/>
              </w:rPr>
              <w:t xml:space="preserve"> и 34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8E" w14:textId="79FC13AD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y</m:t>
              </m:r>
            </m:oMath>
          </w:p>
        </w:tc>
      </w:tr>
      <w:tr w:rsidRPr="00EC57F5" w:rsidR="005210AA" w:rsidTr="12A920BE" w14:paraId="4FD3D293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9548D0" w:rsidRDefault="005210AA" w14:paraId="4FD3D291" w14:textId="0B0A097C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3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92" w14:textId="45D84CB8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f(x,y)=xy</m:t>
              </m:r>
            </m:oMath>
          </w:p>
        </w:tc>
      </w:tr>
      <w:tr w:rsidRPr="00EC57F5" w:rsidR="005210AA" w:rsidTr="12A920BE" w14:paraId="4FD3D297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9548D0" w:rsidRDefault="005210AA" w14:paraId="4FD3D295" w14:textId="21F30418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4</w:t>
            </w:r>
          </w:p>
        </w:tc>
        <w:tc>
          <w:tcPr>
            <w:tcW w:w="2972" w:type="dxa"/>
            <w:tcMar/>
            <w:vAlign w:val="center"/>
            <w:hideMark/>
          </w:tcPr>
          <w:p w:rsidRPr="001F198A" w:rsidR="005210AA" w:rsidP="00270104" w:rsidRDefault="005210AA" w14:paraId="4FD3D296" w14:textId="6126AF9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f(x,y)=x+3y</m:t>
              </m:r>
            </m:oMath>
          </w:p>
        </w:tc>
      </w:tr>
      <w:tr w:rsidRPr="00EC57F5" w:rsidR="005210AA" w:rsidTr="12A920BE" w14:paraId="4FD3D29B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9548D0" w:rsidRDefault="005210AA" w14:paraId="4FD3D299" w14:textId="78A59018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5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9A" w14:textId="00D4FE70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f(x,y)=3x+y</m:t>
              </m:r>
            </m:oMath>
          </w:p>
        </w:tc>
      </w:tr>
      <w:tr w:rsidRPr="00EC57F5" w:rsidR="005210AA" w:rsidTr="12A920BE" w14:paraId="4FD3D29F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9548D0" w:rsidRDefault="005210AA" w14:paraId="4FD3D29D" w14:textId="41237514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6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9E" w14:textId="316D4978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3y</m:t>
              </m:r>
            </m:oMath>
          </w:p>
        </w:tc>
      </w:tr>
      <w:tr w:rsidRPr="00EC57F5" w:rsidR="005210AA" w:rsidTr="12A920BE" w14:paraId="4FD3D2A3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9548D0" w:rsidRDefault="005210AA" w14:paraId="4FD3D2A1" w14:textId="0B6D29A0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7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A2" w14:textId="4A0CFDCD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f(x,y)=3x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y</m:t>
              </m:r>
            </m:oMath>
          </w:p>
        </w:tc>
      </w:tr>
      <w:tr w:rsidRPr="00EC57F5" w:rsidR="005210AA" w:rsidTr="12A920BE" w14:paraId="4FD3D2A7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9548D0" w:rsidRDefault="005210AA" w14:paraId="4FD3D2A5" w14:textId="0458E59F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8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A6" w14:textId="378E5039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f(x,y)=x(10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y)</m:t>
              </m:r>
            </m:oMath>
          </w:p>
        </w:tc>
      </w:tr>
      <w:tr w:rsidRPr="00EC57F5" w:rsidR="005210AA" w:rsidTr="12A920BE" w14:paraId="4FD3D2AB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9548D0" w:rsidRDefault="005210AA" w14:paraId="4FD3D2A9" w14:textId="41245AD2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9</w:t>
            </w:r>
          </w:p>
        </w:tc>
        <w:tc>
          <w:tcPr>
            <w:tcW w:w="2972" w:type="dxa"/>
            <w:tcMar/>
            <w:vAlign w:val="center"/>
            <w:hideMark/>
          </w:tcPr>
          <w:p w:rsidRPr="001F198A" w:rsidR="005210AA" w:rsidP="00270104" w:rsidRDefault="005210AA" w14:paraId="4FD3D2AA" w14:textId="0C2EDE6E"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f(x,y)=y(10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x)</m:t>
              </m:r>
            </m:oMath>
          </w:p>
        </w:tc>
      </w:tr>
      <w:tr w:rsidRPr="00EC57F5" w:rsidR="005210AA" w:rsidTr="12A920BE" w14:paraId="4FD3D2AF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9548D0" w:rsidRDefault="005210AA" w14:paraId="4FD3D2AD" w14:textId="2F9CD3FA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10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AE" w14:textId="533F6750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oMath>
          </w:p>
        </w:tc>
      </w:tr>
      <w:tr w:rsidRPr="00EC57F5" w:rsidR="005210AA" w:rsidTr="12A920BE" w14:paraId="4FD3D2B3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9548D0" w:rsidRDefault="005210AA" w14:paraId="4FD3D2B1" w14:textId="77F33D73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11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B2" w14:textId="47FA0209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oMath>
          </w:p>
        </w:tc>
      </w:tr>
      <w:tr w:rsidRPr="00EC57F5" w:rsidR="005210AA" w:rsidTr="12A920BE" w14:paraId="4FD3D2B7" w14:textId="77777777">
        <w:trPr>
          <w:tblCellSpacing w:w="0" w:type="dxa"/>
        </w:trPr>
        <w:tc>
          <w:tcPr>
            <w:tcW w:w="1134" w:type="dxa"/>
            <w:tcMar/>
            <w:vAlign w:val="center"/>
          </w:tcPr>
          <w:p w:rsidRPr="00231F8E" w:rsidR="005210AA" w:rsidP="009548D0" w:rsidRDefault="005210AA" w14:paraId="4FD3D2B5" w14:textId="00130738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12</w:t>
            </w:r>
          </w:p>
        </w:tc>
        <w:tc>
          <w:tcPr>
            <w:tcW w:w="2972" w:type="dxa"/>
            <w:tcMar/>
            <w:vAlign w:val="center"/>
          </w:tcPr>
          <w:p w:rsidR="005210AA" w:rsidP="00270104" w:rsidRDefault="005210AA" w14:paraId="4FD3D2B6" w14:textId="3B9D347B">
            <w:pPr>
              <w:spacing w:after="0" w:line="240" w:lineRule="auto"/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f(x,y)=y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oMath>
          </w:p>
        </w:tc>
      </w:tr>
      <w:tr w:rsidRPr="00306A77" w:rsidR="005210AA" w:rsidTr="12A920BE" w14:paraId="4FD3D2BB" w14:textId="77777777">
        <w:trPr>
          <w:tblCellSpacing w:w="0" w:type="dxa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231F8E" w:rsidR="005210AA" w:rsidP="009548D0" w:rsidRDefault="005210AA" w14:paraId="4FD3D2B9" w14:textId="1CE5028B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1</w:t>
            </w:r>
            <w:r>
              <w:rPr>
                <w:rFonts w:ascii="Times New Roman" w:hAnsi="Times New Roman" w:eastAsia="Times New Roman"/>
                <w:lang w:eastAsia="ru-RU"/>
              </w:rPr>
              <w:t>3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5210AA" w:rsidR="005210AA" w:rsidP="00270104" w:rsidRDefault="005210AA" w14:paraId="4FD3D2BA" w14:textId="34D45BA9">
            <w:pPr>
              <w:spacing w:after="0" w:line="240" w:lineRule="auto"/>
              <w:rPr>
                <w:sz w:val="26"/>
                <w:szCs w:val="26"/>
              </w:rPr>
            </w:pPr>
            <w:r w:rsidRPr="005210AA"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f(x,y)=2x+y</m:t>
              </m:r>
            </m:oMath>
          </w:p>
        </w:tc>
      </w:tr>
      <w:tr w:rsidRPr="00EC57F5" w:rsidR="005210AA" w:rsidTr="12A920BE" w14:paraId="4FD3D2BF" w14:textId="77777777">
        <w:trPr>
          <w:tblCellSpacing w:w="0" w:type="dxa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231F8E" w:rsidR="005210AA" w:rsidP="009548D0" w:rsidRDefault="005210AA" w14:paraId="4FD3D2BD" w14:textId="4FF1D4B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14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5210AA" w:rsidR="005210AA" w:rsidP="00270104" w:rsidRDefault="005210AA" w14:paraId="4FD3D2BE" w14:textId="560B9288">
            <w:pPr>
              <w:spacing w:after="0" w:line="240" w:lineRule="auto"/>
              <w:rPr>
                <w:sz w:val="26"/>
                <w:szCs w:val="26"/>
              </w:rPr>
            </w:pPr>
            <w:r w:rsidRPr="005210AA"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f(x,y)=2x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y</m:t>
              </m:r>
            </m:oMath>
          </w:p>
        </w:tc>
      </w:tr>
      <w:tr w:rsidRPr="00EC57F5" w:rsidR="005210AA" w:rsidTr="12A920BE" w14:paraId="4FD3D2C3" w14:textId="77777777">
        <w:trPr>
          <w:tblCellSpacing w:w="0" w:type="dxa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231F8E" w:rsidR="005210AA" w:rsidP="009548D0" w:rsidRDefault="005210AA" w14:paraId="4FD3D2C1" w14:textId="3A8D03DB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15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5210AA" w:rsidR="005210AA" w:rsidP="00270104" w:rsidRDefault="005210AA" w14:paraId="4FD3D2C2" w14:textId="2D9C0C07">
            <w:pPr>
              <w:spacing w:after="0" w:line="240" w:lineRule="auto"/>
              <w:rPr>
                <w:sz w:val="26"/>
                <w:szCs w:val="26"/>
              </w:rPr>
            </w:pPr>
            <w:r w:rsidRPr="005210AA"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f(x,y)=2xy</m:t>
              </m:r>
            </m:oMath>
          </w:p>
        </w:tc>
      </w:tr>
      <w:tr w:rsidRPr="00EC57F5" w:rsidR="005210AA" w:rsidTr="12A920BE" w14:paraId="4FD3D2C7" w14:textId="77777777">
        <w:trPr>
          <w:tblCellSpacing w:w="0" w:type="dxa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231F8E" w:rsidR="005210AA" w:rsidP="009548D0" w:rsidRDefault="005210AA" w14:paraId="4FD3D2C5" w14:textId="6283DEC3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16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5210AA" w:rsidR="005210AA" w:rsidP="00270104" w:rsidRDefault="005210AA" w14:paraId="4FD3D2C6" w14:textId="6562AD79">
            <w:pPr>
              <w:spacing w:after="0" w:line="240" w:lineRule="auto"/>
              <w:rPr>
                <w:sz w:val="26"/>
                <w:szCs w:val="26"/>
              </w:rPr>
            </w:pPr>
            <w:r w:rsidRPr="005210AA"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f(x,y)=2x+3y</m:t>
              </m:r>
            </m:oMath>
          </w:p>
        </w:tc>
      </w:tr>
      <w:tr w:rsidRPr="00EC57F5" w:rsidR="005210AA" w:rsidTr="12A920BE" w14:paraId="4FD3D2CB" w14:textId="77777777">
        <w:trPr>
          <w:tblCellSpacing w:w="0" w:type="dxa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231F8E" w:rsidR="005210AA" w:rsidP="00C61CE9" w:rsidRDefault="005210AA" w14:paraId="4FD3D2C9" w14:textId="4EC127A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17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5210AA" w:rsidR="005210AA" w:rsidP="00270104" w:rsidRDefault="005210AA" w14:paraId="4FD3D2CA" w14:textId="17EF2B9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f(x,y)=6x+y</m:t>
              </m:r>
            </m:oMath>
          </w:p>
        </w:tc>
      </w:tr>
      <w:tr w:rsidRPr="00EC57F5" w:rsidR="005210AA" w:rsidTr="12A920BE" w14:paraId="4FD3D2CF" w14:textId="77777777">
        <w:trPr>
          <w:tblCellSpacing w:w="0" w:type="dxa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231F8E" w:rsidR="005210AA" w:rsidP="00C61CE9" w:rsidRDefault="005210AA" w14:paraId="4FD3D2CD" w14:textId="512E0A1E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18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5210AA" w:rsidR="005210AA" w:rsidP="00270104" w:rsidRDefault="005210AA" w14:paraId="4FD3D2CE" w14:textId="20A3A6F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f(x,y)=2x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3y</m:t>
              </m:r>
            </m:oMath>
          </w:p>
        </w:tc>
      </w:tr>
      <w:tr w:rsidRPr="00EC57F5" w:rsidR="005210AA" w:rsidTr="12A920BE" w14:paraId="4FD3D2D3" w14:textId="77777777">
        <w:trPr>
          <w:tblCellSpacing w:w="0" w:type="dxa"/>
          <w:trHeight w:val="345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231F8E" w:rsidR="005210AA" w:rsidP="00C61CE9" w:rsidRDefault="005210AA" w14:paraId="4FD3D2D1" w14:textId="34303A3C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19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5210AA" w:rsidR="005210AA" w:rsidP="00270104" w:rsidRDefault="005210AA" w14:paraId="4FD3D2D2" w14:textId="6E52867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f(x,y)=6x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y</m:t>
              </m:r>
            </m:oMath>
          </w:p>
        </w:tc>
      </w:tr>
      <w:tr w:rsidRPr="00EC57F5" w:rsidR="005210AA" w:rsidTr="12A920BE" w14:paraId="4FD3D2D7" w14:textId="77777777">
        <w:trPr>
          <w:tblCellSpacing w:w="0" w:type="dxa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231F8E" w:rsidR="005210AA" w:rsidP="00C61CE9" w:rsidRDefault="005210AA" w14:paraId="4FD3D2D5" w14:textId="2D40BC83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20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5210AA" w:rsidR="005210AA" w:rsidP="00270104" w:rsidRDefault="005210AA" w14:paraId="4FD3D2D6" w14:textId="44144CAC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f(x,y)=2x(10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y)</m:t>
              </m:r>
            </m:oMath>
          </w:p>
        </w:tc>
      </w:tr>
      <w:tr w:rsidRPr="00EC57F5" w:rsidR="005210AA" w:rsidTr="12A920BE" w14:paraId="4FD3D2DB" w14:textId="77777777">
        <w:trPr>
          <w:tblCellSpacing w:w="0" w:type="dxa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231F8E" w:rsidR="005210AA" w:rsidP="00C61CE9" w:rsidRDefault="005210AA" w14:paraId="4FD3D2D9" w14:textId="185E618E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21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5210AA" w:rsidR="005210AA" w:rsidP="00270104" w:rsidRDefault="005210AA" w14:paraId="4FD3D2DA" w14:textId="00041FC3">
            <w:pPr>
              <w:spacing w:after="0" w:line="240" w:lineRule="auto"/>
              <w:rPr>
                <w:sz w:val="26"/>
                <w:szCs w:val="26"/>
              </w:rPr>
            </w:pPr>
            <w:r w:rsidRPr="005210AA"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f(x,y)=y(10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2x)</m:t>
              </m:r>
            </m:oMath>
          </w:p>
        </w:tc>
      </w:tr>
      <w:tr w:rsidRPr="00EC57F5" w:rsidR="005210AA" w:rsidTr="12A920BE" w14:paraId="4FD3D2DF" w14:textId="77777777">
        <w:trPr>
          <w:tblCellSpacing w:w="0" w:type="dxa"/>
        </w:trPr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231F8E" w:rsidR="005210AA" w:rsidP="00897244" w:rsidRDefault="005210AA" w14:paraId="4FD3D2DD" w14:textId="6A693BFC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22</w:t>
            </w:r>
          </w:p>
        </w:tc>
        <w:tc>
          <w:tcPr>
            <w:tcW w:w="297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5210AA" w:rsidR="005210AA" w:rsidP="00270104" w:rsidRDefault="005210AA" w14:paraId="4FD3D2DE" w14:textId="61A0DFF8">
            <w:pPr>
              <w:spacing w:after="0" w:line="240" w:lineRule="auto"/>
              <w:rPr>
                <w:sz w:val="26"/>
                <w:szCs w:val="26"/>
              </w:rPr>
            </w:pPr>
            <w:r w:rsidRPr="005210AA"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f(x,y)=2x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2</m:t>
                  </m:r>
                </m:sup>
              </m:sSup>
            </m:oMath>
          </w:p>
        </w:tc>
      </w:tr>
      <w:tr w:rsidRPr="00306A77" w:rsidR="005210AA" w:rsidTr="12A920BE" w14:paraId="4FD3D2EA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C61CE9" w:rsidRDefault="005210AA" w14:paraId="4FD3D2E8" w14:textId="7554ED32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23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E9" w14:textId="299D2870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f(x,y)=x+2y</m:t>
              </m:r>
            </m:oMath>
          </w:p>
        </w:tc>
      </w:tr>
      <w:tr w:rsidRPr="00EC57F5" w:rsidR="005210AA" w:rsidTr="12A920BE" w14:paraId="4FD3D2EE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C61CE9" w:rsidRDefault="005210AA" w14:paraId="4FD3D2EC" w14:textId="4D1D87E8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2</w:t>
            </w:r>
            <w:r>
              <w:rPr>
                <w:rFonts w:ascii="Times New Roman" w:hAnsi="Times New Roman" w:eastAsia="Times New Roman"/>
                <w:lang w:eastAsia="ru-RU"/>
              </w:rPr>
              <w:t>4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ED" w14:textId="0AF7F3E0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2y</m:t>
              </m:r>
            </m:oMath>
          </w:p>
        </w:tc>
      </w:tr>
      <w:tr w:rsidRPr="00EC57F5" w:rsidR="005210AA" w:rsidTr="12A920BE" w14:paraId="4FD3D2F2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C61CE9" w:rsidRDefault="005210AA" w14:paraId="4FD3D2F0" w14:textId="7CE38AA0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25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F1" w14:textId="6BD48371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f(x,y)=5xy</m:t>
              </m:r>
            </m:oMath>
          </w:p>
        </w:tc>
      </w:tr>
      <w:tr w:rsidRPr="00EC57F5" w:rsidR="005210AA" w:rsidTr="12A920BE" w14:paraId="4FD3D2F6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C61CE9" w:rsidRDefault="005210AA" w14:paraId="4FD3D2F4" w14:textId="3456A6F4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26</w:t>
            </w:r>
          </w:p>
        </w:tc>
        <w:tc>
          <w:tcPr>
            <w:tcW w:w="2972" w:type="dxa"/>
            <w:tcMar/>
            <w:vAlign w:val="center"/>
            <w:hideMark/>
          </w:tcPr>
          <w:p w:rsidRPr="001F198A" w:rsidR="005210AA" w:rsidP="00270104" w:rsidRDefault="005210AA" w14:paraId="4FD3D2F5" w14:textId="5002DD2A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f(x,y)=x+6y</m:t>
              </m:r>
            </m:oMath>
          </w:p>
        </w:tc>
      </w:tr>
      <w:tr w:rsidRPr="00EC57F5" w:rsidR="005210AA" w:rsidTr="12A920BE" w14:paraId="4FD3D2FA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C61CE9" w:rsidRDefault="005210AA" w14:paraId="4FD3D2F8" w14:textId="45136C86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27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F9" w14:textId="2FE04856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f(x,y)=3x+2y</m:t>
              </m:r>
            </m:oMath>
          </w:p>
        </w:tc>
      </w:tr>
      <w:tr w:rsidRPr="00EC57F5" w:rsidR="005210AA" w:rsidTr="12A920BE" w14:paraId="4FD3D2FE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C61CE9" w:rsidRDefault="005210AA" w14:paraId="4FD3D2FC" w14:textId="2232629A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28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2FD" w14:textId="65C46D1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6y</m:t>
              </m:r>
            </m:oMath>
          </w:p>
        </w:tc>
      </w:tr>
      <w:tr w:rsidRPr="00EC57F5" w:rsidR="00F44799" w:rsidTr="12A920BE" w14:paraId="193AECBE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F44799" w:rsidP="00C61CE9" w:rsidRDefault="00F44799" w14:paraId="657ABBAF" w14:textId="7485314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29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F44799" w:rsidP="00270104" w:rsidRDefault="00F44799" w14:paraId="307F2854" w14:textId="4C8B49B3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f(x,y)=3x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2y</m:t>
              </m:r>
            </m:oMath>
          </w:p>
        </w:tc>
      </w:tr>
      <w:tr w:rsidRPr="00EC57F5" w:rsidR="00F44799" w:rsidTr="12A920BE" w14:paraId="30E347DF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F44799" w:rsidP="00C61CE9" w:rsidRDefault="00F44799" w14:paraId="7CBF9E44" w14:textId="52B5FAD3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30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F44799" w:rsidP="00270104" w:rsidRDefault="00F44799" w14:paraId="5E279DF2" w14:textId="55EADF30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f(x,y)=x(10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2y)</m:t>
              </m:r>
            </m:oMath>
          </w:p>
        </w:tc>
      </w:tr>
      <w:tr w:rsidRPr="00EC57F5" w:rsidR="005210AA" w:rsidTr="12A920BE" w14:paraId="4FD3D302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C61CE9" w:rsidRDefault="00F44799" w14:paraId="4FD3D300" w14:textId="5465A951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31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F44799" w:rsidRDefault="005210AA" w14:paraId="4FD3D301" w14:textId="4E743F4C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f(x,y)=3x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3y</m:t>
              </m:r>
            </m:oMath>
          </w:p>
        </w:tc>
      </w:tr>
      <w:tr w:rsidRPr="00EC57F5" w:rsidR="005210AA" w:rsidTr="12A920BE" w14:paraId="4FD3D306" w14:textId="77777777">
        <w:trPr>
          <w:tblCellSpacing w:w="0" w:type="dxa"/>
        </w:trPr>
        <w:tc>
          <w:tcPr>
            <w:tcW w:w="1134" w:type="dxa"/>
            <w:tcMar/>
            <w:vAlign w:val="center"/>
            <w:hideMark/>
          </w:tcPr>
          <w:p w:rsidRPr="00231F8E" w:rsidR="005210AA" w:rsidP="00C61CE9" w:rsidRDefault="005210AA" w14:paraId="4FD3D304" w14:textId="6F2972B8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3</w:t>
            </w:r>
            <w:r w:rsidR="00F44799">
              <w:rPr>
                <w:rFonts w:ascii="Times New Roman" w:hAnsi="Times New Roman" w:eastAsia="Times New Roman"/>
                <w:lang w:eastAsia="ru-RU"/>
              </w:rPr>
              <w:t>2</w:t>
            </w:r>
          </w:p>
        </w:tc>
        <w:tc>
          <w:tcPr>
            <w:tcW w:w="2972" w:type="dxa"/>
            <w:tcMar/>
            <w:vAlign w:val="center"/>
            <w:hideMark/>
          </w:tcPr>
          <w:p w:rsidRPr="00EC57F5" w:rsidR="005210AA" w:rsidP="00270104" w:rsidRDefault="005210AA" w14:paraId="4FD3D305" w14:textId="23C5749F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m:oMath>
              <m:r>
                <w:rPr>
                  <w:rFonts w:ascii="Cambria Math"/>
                  <w:sz w:val="26"/>
                  <w:szCs w:val="26"/>
                </w:rPr>
                <m:t>f(x,y)=x(10</m:t>
              </m:r>
              <m:r>
                <w:rPr>
                  <w:rFonts w:ascii="Cambria Math"/>
                  <w:sz w:val="26"/>
                  <w:szCs w:val="26"/>
                </w:rPr>
                <m:t>-</m:t>
              </m:r>
              <m:r>
                <w:rPr>
                  <w:rFonts w:ascii="Cambria Math"/>
                  <w:sz w:val="26"/>
                  <w:szCs w:val="26"/>
                </w:rPr>
                <m:t>3y)</m:t>
              </m:r>
            </m:oMath>
          </w:p>
        </w:tc>
      </w:tr>
    </w:tbl>
    <w:p w:rsidR="005210AA" w:rsidP="005210AA" w:rsidRDefault="005210AA" w14:paraId="4FD3D307" w14:textId="7777777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sectPr w:rsidR="005210AA" w:rsidSect="005210AA">
      <w:type w:val="continuous"/>
      <w:pgSz w:w="11906" w:h="16838" w:orient="portrait" w:code="9"/>
      <w:pgMar w:top="851" w:right="851" w:bottom="851" w:left="851" w:header="709" w:footer="709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210AA"/>
    <w:rsid w:val="00270104"/>
    <w:rsid w:val="00332CBB"/>
    <w:rsid w:val="00397E3C"/>
    <w:rsid w:val="005210AA"/>
    <w:rsid w:val="005E5466"/>
    <w:rsid w:val="00745E95"/>
    <w:rsid w:val="00897244"/>
    <w:rsid w:val="008B11DC"/>
    <w:rsid w:val="009548D0"/>
    <w:rsid w:val="00C61CE9"/>
    <w:rsid w:val="00CA048C"/>
    <w:rsid w:val="00F44799"/>
    <w:rsid w:val="12A920BE"/>
    <w:rsid w:val="2962F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D26C"/>
  <w15:docId w15:val="{044184D8-DBB6-407B-87A0-0A7C44CB1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eastAsia="Times New Roman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210AA"/>
    <w:rPr>
      <w:rFonts w:ascii="Calibri" w:hAnsi="Calibri"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97E3C"/>
    <w:pPr>
      <w:keepNext/>
      <w:keepLines/>
      <w:spacing w:before="240" w:after="480" w:line="360" w:lineRule="auto"/>
      <w:ind w:firstLine="680"/>
      <w:jc w:val="both"/>
      <w:outlineLvl w:val="0"/>
    </w:pPr>
    <w:rPr>
      <w:rFonts w:ascii="Times New Roman" w:hAnsi="Times New Roman" w:eastAsiaTheme="majorEastAsia" w:cstheme="majorBidi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97E3C"/>
    <w:pPr>
      <w:keepNext/>
      <w:keepLines/>
      <w:spacing w:before="360" w:after="360" w:line="360" w:lineRule="auto"/>
      <w:ind w:firstLine="680"/>
      <w:jc w:val="both"/>
      <w:outlineLvl w:val="1"/>
    </w:pPr>
    <w:rPr>
      <w:rFonts w:ascii="Times New Roman" w:hAnsi="Times New Roman" w:eastAsiaTheme="majorEastAsia" w:cstheme="majorBidi"/>
      <w:b/>
      <w:bCs/>
      <w:i/>
      <w:sz w:val="28"/>
      <w:szCs w:val="2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97E3C"/>
    <w:rPr>
      <w:rFonts w:ascii="Times New Roman" w:hAnsi="Times New Roman" w:eastAsiaTheme="majorEastAsia" w:cstheme="majorBidi"/>
      <w:b/>
      <w:bCs/>
      <w:sz w:val="32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397E3C"/>
    <w:rPr>
      <w:rFonts w:ascii="Times New Roman" w:hAnsi="Times New Roman" w:eastAsiaTheme="majorEastAsia" w:cstheme="majorBidi"/>
      <w:b/>
      <w:bCs/>
      <w:i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2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5210AA"/>
    <w:rPr>
      <w:rFonts w:ascii="Tahoma" w:hAnsi="Tahoma" w:eastAsia="Calibri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Леонид</dc:creator>
  <keywords/>
  <dc:description/>
  <lastModifiedBy>Нн Енн</lastModifiedBy>
  <revision>11</revision>
  <dcterms:created xsi:type="dcterms:W3CDTF">2017-04-03T07:57:00.0000000Z</dcterms:created>
  <dcterms:modified xsi:type="dcterms:W3CDTF">2025-05-18T11:20:57.4769381Z</dcterms:modified>
</coreProperties>
</file>