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34429" w14:textId="77777777" w:rsidR="00FB1BA4" w:rsidRDefault="00FB1BA4">
      <w:pPr>
        <w:spacing w:before="2400"/>
      </w:pPr>
    </w:p>
    <w:p w14:paraId="7C5AB2E1" w14:textId="77777777" w:rsidR="00FB1BA4" w:rsidRDefault="00000000">
      <w:pPr>
        <w:spacing w:after="100"/>
        <w:jc w:val="center"/>
      </w:pPr>
      <w:r>
        <w:rPr>
          <w:b/>
          <w:bCs/>
          <w:color w:val="7C3AED"/>
          <w:sz w:val="72"/>
          <w:szCs w:val="72"/>
        </w:rPr>
        <w:t>PARADOCS</w:t>
      </w:r>
    </w:p>
    <w:p w14:paraId="3E8D67B6" w14:textId="77777777" w:rsidR="00FB1BA4" w:rsidRDefault="00000000">
      <w:pPr>
        <w:spacing w:after="200"/>
        <w:jc w:val="center"/>
      </w:pPr>
      <w:r>
        <w:rPr>
          <w:i/>
          <w:iCs/>
          <w:color w:val="666666"/>
          <w:sz w:val="28"/>
          <w:szCs w:val="28"/>
        </w:rPr>
        <w:t>The World's Largest Paranormal Database</w:t>
      </w:r>
    </w:p>
    <w:p w14:paraId="51D08244" w14:textId="77777777" w:rsidR="00FB1BA4" w:rsidRDefault="00FB1BA4">
      <w:pPr>
        <w:pBdr>
          <w:bottom w:val="single" w:sz="6" w:space="1" w:color="7C3AED"/>
        </w:pBdr>
        <w:spacing w:before="200" w:after="200"/>
      </w:pPr>
    </w:p>
    <w:p w14:paraId="472239AD" w14:textId="77777777" w:rsidR="00FB1BA4" w:rsidRDefault="00000000">
      <w:pPr>
        <w:spacing w:after="80"/>
        <w:jc w:val="center"/>
      </w:pPr>
      <w:r>
        <w:rPr>
          <w:b/>
          <w:bCs/>
          <w:color w:val="1A1035"/>
          <w:sz w:val="36"/>
          <w:szCs w:val="36"/>
        </w:rPr>
        <w:t>COMPREHENSIVE STATUS ASSESSMENT</w:t>
      </w:r>
    </w:p>
    <w:p w14:paraId="070B8CED" w14:textId="77777777" w:rsidR="00FB1BA4" w:rsidRDefault="00000000">
      <w:pPr>
        <w:spacing w:after="80"/>
        <w:jc w:val="center"/>
      </w:pPr>
      <w:r>
        <w:rPr>
          <w:color w:val="666666"/>
          <w:sz w:val="24"/>
          <w:szCs w:val="24"/>
        </w:rPr>
        <w:t>Product Readiness &amp; Market Positioning Review</w:t>
      </w:r>
    </w:p>
    <w:p w14:paraId="612A02DD" w14:textId="77777777" w:rsidR="00FB1BA4" w:rsidRDefault="00000000">
      <w:pPr>
        <w:spacing w:after="400"/>
        <w:jc w:val="center"/>
      </w:pPr>
      <w:r>
        <w:rPr>
          <w:color w:val="999999"/>
          <w:sz w:val="22"/>
          <w:szCs w:val="22"/>
        </w:rPr>
        <w:t>February 22, 2026</w:t>
      </w:r>
    </w:p>
    <w:p w14:paraId="23BCBCEA" w14:textId="77777777" w:rsidR="00FB1BA4" w:rsidRDefault="00000000">
      <w:pPr>
        <w:pBdr>
          <w:top w:val="single" w:sz="2" w:space="1" w:color="7C3AED"/>
          <w:left w:val="single" w:sz="2" w:space="1" w:color="7C3AED"/>
          <w:bottom w:val="single" w:sz="2" w:space="1" w:color="7C3AED"/>
          <w:right w:val="single" w:sz="2" w:space="1" w:color="7C3AED"/>
        </w:pBdr>
        <w:shd w:val="clear" w:color="auto" w:fill="F5F0FF"/>
        <w:spacing w:before="200" w:after="200"/>
      </w:pPr>
      <w:r>
        <w:rPr>
          <w:b/>
          <w:bCs/>
          <w:color w:val="7C3AED"/>
        </w:rPr>
        <w:t xml:space="preserve">  EXECUTIVE SUMMARY: </w:t>
      </w:r>
      <w:proofErr w:type="spellStart"/>
      <w:r>
        <w:rPr>
          <w:color w:val="444444"/>
        </w:rPr>
        <w:t>ParaDocs</w:t>
      </w:r>
      <w:proofErr w:type="spellEnd"/>
      <w:r>
        <w:rPr>
          <w:color w:val="444444"/>
        </w:rPr>
        <w:t xml:space="preserve"> has achieved ~75% of the vision outlined in the dev-handoff and user-journey documents. The platform has a mature database (~258K reports), sophisticated analytics, 8 data source adapters, and a polished UI. However, critical gaps remain in data quality assurance at scale, content moderation tooling, mobile optimization of key flows, and SEO infrastructure needed before public launch. The competitive landscape shows a $31B+ market with no modern all-in-one paranormal database, representing a significant first-mover opportunity. This document details what's working, what needs fixing, and how to get </w:t>
      </w:r>
      <w:proofErr w:type="gramStart"/>
      <w:r>
        <w:rPr>
          <w:color w:val="444444"/>
        </w:rPr>
        <w:t>market-ready</w:t>
      </w:r>
      <w:proofErr w:type="gramEnd"/>
      <w:r>
        <w:rPr>
          <w:color w:val="444444"/>
        </w:rPr>
        <w:t>.</w:t>
      </w:r>
    </w:p>
    <w:p w14:paraId="1AA834AD" w14:textId="77777777" w:rsidR="00FB1BA4" w:rsidRDefault="00000000">
      <w:r>
        <w:br w:type="page"/>
      </w:r>
    </w:p>
    <w:p w14:paraId="41F99841" w14:textId="77777777" w:rsidR="00FB1BA4" w:rsidRDefault="00000000">
      <w:pPr>
        <w:pStyle w:val="Heading1"/>
      </w:pPr>
      <w:r>
        <w:lastRenderedPageBreak/>
        <w:t>1. WHAT'S WORKING WELL</w:t>
      </w:r>
    </w:p>
    <w:p w14:paraId="1F52D36D" w14:textId="77777777" w:rsidR="00FB1BA4" w:rsidRDefault="00000000">
      <w:pPr>
        <w:spacing w:after="120"/>
      </w:pPr>
      <w:r>
        <w:t>These are the features and systems that are aligned with the vision documents, implemented correctly, and ready for production or near-production use.</w:t>
      </w:r>
    </w:p>
    <w:p w14:paraId="4785BFF5" w14:textId="77777777" w:rsidR="00FB1BA4" w:rsidRDefault="00000000">
      <w:pPr>
        <w:pStyle w:val="Heading2"/>
      </w:pPr>
      <w:r>
        <w:t>1.1 Core Database &amp; Schema</w:t>
      </w:r>
    </w:p>
    <w:p w14:paraId="7121FF28" w14:textId="77777777" w:rsidR="00FB1BA4" w:rsidRDefault="00000000">
      <w:pPr>
        <w:spacing w:after="120"/>
      </w:pPr>
      <w:r>
        <w:rPr>
          <w:b/>
          <w:bCs/>
        </w:rPr>
        <w:t xml:space="preserve">Status: STRONG. </w:t>
      </w:r>
      <w:r>
        <w:t>The PostgreSQL/</w:t>
      </w:r>
      <w:proofErr w:type="spellStart"/>
      <w:r>
        <w:t>Supabase</w:t>
      </w:r>
      <w:proofErr w:type="spellEnd"/>
      <w:r>
        <w:t>/</w:t>
      </w:r>
      <w:proofErr w:type="spellStart"/>
      <w:r>
        <w:t>PostGIS</w:t>
      </w:r>
      <w:proofErr w:type="spellEnd"/>
      <w:r>
        <w:t xml:space="preserve"> schema is comprehensive and well-normalized. 23 migrations track clean evolution. 258,000+ reports across all phenomenon categories. Key tables (reports, phenomena, </w:t>
      </w:r>
      <w:proofErr w:type="spellStart"/>
      <w:r>
        <w:t>report_phenomena</w:t>
      </w:r>
      <w:proofErr w:type="spellEnd"/>
      <w:r>
        <w:t xml:space="preserve"> junction, </w:t>
      </w:r>
      <w:proofErr w:type="spellStart"/>
      <w:r>
        <w:t>detected_patterns</w:t>
      </w:r>
      <w:proofErr w:type="spellEnd"/>
      <w:r>
        <w:t>, profiles, subscriptions) are all properly structured with UUIDs, soft deletes, audit trails, and JSONB for flexible metadata. The 11-category taxonomy with 40+ named phenomena entries provides excellent classification depth.</w:t>
      </w:r>
    </w:p>
    <w:p w14:paraId="4046839D" w14:textId="77777777" w:rsidR="00FB1BA4" w:rsidRDefault="00000000">
      <w:pPr>
        <w:pStyle w:val="Heading2"/>
      </w:pPr>
      <w:r>
        <w:t>1.2 Multi-Source Ingestion Engine</w:t>
      </w:r>
    </w:p>
    <w:p w14:paraId="6C33EF08" w14:textId="77777777" w:rsidR="00FB1BA4" w:rsidRDefault="00000000">
      <w:pPr>
        <w:spacing w:after="120"/>
      </w:pPr>
      <w:r>
        <w:rPr>
          <w:b/>
          <w:bCs/>
        </w:rPr>
        <w:t xml:space="preserve">Status: STRONG. </w:t>
      </w:r>
      <w:r>
        <w:t>8 source adapters (NUFORC, BFRO, Wikipedia, Reddit, IANDS, NDERF, Ghosts of America, Shadowlands) with a well-designed adapter pattern. Quality filtering, AI-powered title improvement via Claude, automatic phenomenon identification, and bulk processing capabilities. The pipeline architecture (Source &gt; Adapter &gt; Quality Filter &gt; Title Improvement &gt; Phenomenon ID &gt; DB Insert) is sound and extensible.</w:t>
      </w:r>
    </w:p>
    <w:p w14:paraId="1F65ED4F" w14:textId="77777777" w:rsidR="00FB1BA4" w:rsidRDefault="00000000">
      <w:pPr>
        <w:pStyle w:val="Heading2"/>
      </w:pPr>
      <w:r>
        <w:t>1.3 User Experience &amp; Design</w:t>
      </w:r>
    </w:p>
    <w:p w14:paraId="244DBCA7" w14:textId="77777777" w:rsidR="00FB1BA4" w:rsidRDefault="00000000">
      <w:pPr>
        <w:spacing w:after="120"/>
      </w:pPr>
      <w:r>
        <w:rPr>
          <w:b/>
          <w:bCs/>
        </w:rPr>
        <w:t xml:space="preserve">Status: STRONG. </w:t>
      </w:r>
      <w:r>
        <w:t>The dark-themed, space-inspired UI is visually distinctive and on-brand. Tailwind CSS provides responsive design across breakpoints. Framer Motion animations add polish. The 4-step submission wizard, constellation research map, and gamification system (streaks, ranks, challenges) align well with the user-journey document's engagement strategy. The Explore page's dual-mode (personalized feed + advanced browse) is exactly what the dev-handoff specified.</w:t>
      </w:r>
    </w:p>
    <w:p w14:paraId="554B1B0C" w14:textId="77777777" w:rsidR="00FB1BA4" w:rsidRDefault="00000000">
      <w:pPr>
        <w:pStyle w:val="Heading2"/>
      </w:pPr>
      <w:r>
        <w:t>1.4 Pattern Detection &amp; Analytics</w:t>
      </w:r>
    </w:p>
    <w:p w14:paraId="3D598708" w14:textId="77777777" w:rsidR="00FB1BA4" w:rsidRDefault="00000000">
      <w:pPr>
        <w:spacing w:after="120"/>
      </w:pPr>
      <w:r>
        <w:rPr>
          <w:b/>
          <w:bCs/>
        </w:rPr>
        <w:t xml:space="preserve">Status: STRONG. </w:t>
      </w:r>
      <w:proofErr w:type="spellStart"/>
      <w:r>
        <w:t>PostGIS</w:t>
      </w:r>
      <w:proofErr w:type="spellEnd"/>
      <w:r>
        <w:t xml:space="preserve"> DBSCAN clustering for geographic patterns, temporal anomaly detection, seasonal pattern analysis, and flap/wave identification. The insights dashboard with AI-generated narratives, skeptic mode for alternative explanations, methodology transparency panels, and uncertainty displays shows real intellectual rigor. This is a genuine differentiator that no competitor offers.</w:t>
      </w:r>
    </w:p>
    <w:p w14:paraId="2E9E186C" w14:textId="77777777" w:rsidR="00FB1BA4" w:rsidRDefault="00000000">
      <w:pPr>
        <w:pStyle w:val="Heading2"/>
      </w:pPr>
      <w:r>
        <w:t>1.5 Constellation / Research Mapping</w:t>
      </w:r>
    </w:p>
    <w:p w14:paraId="021BAAE6" w14:textId="77777777" w:rsidR="00FB1BA4" w:rsidRDefault="00000000">
      <w:pPr>
        <w:spacing w:after="120"/>
      </w:pPr>
      <w:r>
        <w:rPr>
          <w:b/>
          <w:bCs/>
        </w:rPr>
        <w:t xml:space="preserve">Status: GOOD. </w:t>
      </w:r>
      <w:r>
        <w:t>D3/Canvas-based network visualization lets users log investigations, draw connections between cases, build theories, and track research verdicts. The 5-level explorer rank system (Stargazer to Master Archivist) and research streak gamification drive engagement. Public profile sharing enables community discovery. This maps directly to the user-journey document's 'Investigator' persona.</w:t>
      </w:r>
    </w:p>
    <w:p w14:paraId="7A77EDDA" w14:textId="77777777" w:rsidR="00FB1BA4" w:rsidRDefault="00000000">
      <w:pPr>
        <w:pStyle w:val="Heading2"/>
      </w:pPr>
      <w:r>
        <w:t>1.6 Subscription &amp; Monetization Infrastructure</w:t>
      </w:r>
    </w:p>
    <w:p w14:paraId="65ECBC28" w14:textId="77777777" w:rsidR="00FB1BA4" w:rsidRDefault="00000000">
      <w:pPr>
        <w:spacing w:after="120"/>
      </w:pPr>
      <w:r>
        <w:rPr>
          <w:b/>
          <w:bCs/>
        </w:rPr>
        <w:t xml:space="preserve">Status: GOOD. </w:t>
      </w:r>
      <w:r>
        <w:t xml:space="preserve">Stripe integration with checkout, billing portal, webhook handling, and tier-based feature gating. The </w:t>
      </w:r>
      <w:proofErr w:type="spellStart"/>
      <w:r>
        <w:t>FeatureGate</w:t>
      </w:r>
      <w:proofErr w:type="spellEnd"/>
      <w:r>
        <w:t xml:space="preserve"> component, </w:t>
      </w:r>
      <w:proofErr w:type="spellStart"/>
      <w:r>
        <w:t>PaywallGate</w:t>
      </w:r>
      <w:proofErr w:type="spellEnd"/>
      <w:r>
        <w:t xml:space="preserve">, </w:t>
      </w:r>
      <w:proofErr w:type="spellStart"/>
      <w:r>
        <w:t>UsageMeter</w:t>
      </w:r>
      <w:proofErr w:type="spellEnd"/>
      <w:r>
        <w:t xml:space="preserve">, and </w:t>
      </w:r>
      <w:proofErr w:type="spellStart"/>
      <w:r>
        <w:t>UpgradeCard</w:t>
      </w:r>
      <w:proofErr w:type="spellEnd"/>
      <w:r>
        <w:t xml:space="preserve"> components create a complete subscription UX. Cancellation flow with retention offers is implemented. This aligns with the dev-handoff's monetization goals.</w:t>
      </w:r>
    </w:p>
    <w:p w14:paraId="45FB33F5" w14:textId="77777777" w:rsidR="00FB1BA4" w:rsidRDefault="00000000">
      <w:pPr>
        <w:pStyle w:val="Heading2"/>
      </w:pPr>
      <w:r>
        <w:t>1.7 OG Images &amp; Social Sharing</w:t>
      </w:r>
    </w:p>
    <w:p w14:paraId="51050748" w14:textId="77777777" w:rsidR="00FB1BA4" w:rsidRDefault="00000000">
      <w:pPr>
        <w:spacing w:after="120"/>
      </w:pPr>
      <w:r>
        <w:rPr>
          <w:b/>
          <w:bCs/>
        </w:rPr>
        <w:t xml:space="preserve">Status: COMPLETE (just fixed). </w:t>
      </w:r>
      <w:r>
        <w:t xml:space="preserve">Dynamic OG image generation via </w:t>
      </w:r>
      <w:proofErr w:type="spellStart"/>
      <w:r>
        <w:t>Vercel</w:t>
      </w:r>
      <w:proofErr w:type="spellEnd"/>
      <w:r>
        <w:t xml:space="preserve"> Edge functions for both branded fallback images and per-report social cards. Twitter Card meta tags included. The root cause of the extended </w:t>
      </w:r>
      <w:r>
        <w:lastRenderedPageBreak/>
        <w:t>outage was 'export var config' vs 'export const config' for Edge runtime detection, which is now resolved. Both /</w:t>
      </w:r>
      <w:proofErr w:type="spellStart"/>
      <w:r>
        <w:t>api</w:t>
      </w:r>
      <w:proofErr w:type="spellEnd"/>
      <w:r>
        <w:t>/</w:t>
      </w:r>
      <w:proofErr w:type="spellStart"/>
      <w:r>
        <w:t>og</w:t>
      </w:r>
      <w:proofErr w:type="spellEnd"/>
      <w:r>
        <w:t>/fallback and /</w:t>
      </w:r>
      <w:proofErr w:type="spellStart"/>
      <w:r>
        <w:t>api</w:t>
      </w:r>
      <w:proofErr w:type="spellEnd"/>
      <w:r>
        <w:t>/</w:t>
      </w:r>
      <w:proofErr w:type="spellStart"/>
      <w:r>
        <w:t>og</w:t>
      </w:r>
      <w:proofErr w:type="spellEnd"/>
      <w:r>
        <w:t>/report endpoints are confirmed working with proper meta tags in _</w:t>
      </w:r>
      <w:proofErr w:type="spellStart"/>
      <w:r>
        <w:t>app.tsx</w:t>
      </w:r>
      <w:proofErr w:type="spellEnd"/>
      <w:r>
        <w:t xml:space="preserve"> and </w:t>
      </w:r>
      <w:proofErr w:type="spellStart"/>
      <w:r>
        <w:t>index.tsx</w:t>
      </w:r>
      <w:proofErr w:type="spellEnd"/>
      <w:r>
        <w:t>.</w:t>
      </w:r>
    </w:p>
    <w:p w14:paraId="48F547B9" w14:textId="77777777" w:rsidR="00FB1BA4" w:rsidRDefault="00000000">
      <w:r>
        <w:br w:type="page"/>
      </w:r>
    </w:p>
    <w:p w14:paraId="04CD53A3" w14:textId="77777777" w:rsidR="00FB1BA4" w:rsidRDefault="00000000">
      <w:pPr>
        <w:pStyle w:val="Heading1"/>
      </w:pPr>
      <w:r>
        <w:lastRenderedPageBreak/>
        <w:t>2. WHAT NEEDS IMPROVEMENT</w:t>
      </w:r>
    </w:p>
    <w:p w14:paraId="540E3602" w14:textId="4B51D407" w:rsidR="00FB1BA4" w:rsidRPr="008B31A1" w:rsidRDefault="00000000">
      <w:pPr>
        <w:pStyle w:val="Heading2"/>
        <w:rPr>
          <w:color w:val="EE0000"/>
        </w:rPr>
      </w:pPr>
      <w:r>
        <w:t>2.1 Data Quality at Scale (CRITICAL)</w:t>
      </w:r>
      <w:r w:rsidR="008B31A1">
        <w:rPr>
          <w:color w:val="EE0000"/>
        </w:rPr>
        <w:t xml:space="preserve"> – this has been done (need to verify)</w:t>
      </w:r>
    </w:p>
    <w:p w14:paraId="403AC17E" w14:textId="77777777" w:rsidR="00FB1BA4" w:rsidRDefault="00000000">
      <w:pPr>
        <w:spacing w:after="120"/>
      </w:pPr>
      <w:r>
        <w:rPr>
          <w:b/>
          <w:bCs/>
        </w:rPr>
        <w:t xml:space="preserve">Status: NEEDS WORK. </w:t>
      </w:r>
      <w:r>
        <w:t>This is the single biggest blocker to public launch. With 258K reports, quality variance is enormous. The dev-handoff document emphasizes the mass ingestion plan needs 'extensive filtering requirements to ensure quality.' Current gaps:</w:t>
      </w:r>
    </w:p>
    <w:p w14:paraId="291DE5A7" w14:textId="77777777" w:rsidR="00FB1BA4" w:rsidRDefault="00000000">
      <w:pPr>
        <w:pStyle w:val="ListParagraph"/>
        <w:numPr>
          <w:ilvl w:val="0"/>
          <w:numId w:val="2"/>
        </w:numPr>
        <w:spacing w:after="60"/>
      </w:pPr>
      <w:r>
        <w:t>Quality scoring is basic</w:t>
      </w:r>
      <w:r>
        <w:rPr>
          <w:color w:val="666666"/>
        </w:rPr>
        <w:t xml:space="preserve"> - the quality-</w:t>
      </w:r>
      <w:proofErr w:type="spellStart"/>
      <w:r>
        <w:rPr>
          <w:color w:val="666666"/>
        </w:rPr>
        <w:t>filter.ts</w:t>
      </w:r>
      <w:proofErr w:type="spellEnd"/>
      <w:r>
        <w:rPr>
          <w:color w:val="666666"/>
        </w:rPr>
        <w:t xml:space="preserve"> does obviousness checks, length validation, and spam detection, but doesn't handle duplicate detection across sources, hallucinated location data, or semantic quality assessment</w:t>
      </w:r>
    </w:p>
    <w:p w14:paraId="7AFFFA33" w14:textId="77777777" w:rsidR="00FB1BA4" w:rsidRDefault="00000000">
      <w:pPr>
        <w:pStyle w:val="ListParagraph"/>
        <w:numPr>
          <w:ilvl w:val="0"/>
          <w:numId w:val="2"/>
        </w:numPr>
        <w:spacing w:after="60"/>
      </w:pPr>
      <w:r>
        <w:t>No deduplication pipeline</w:t>
      </w:r>
      <w:r>
        <w:rPr>
          <w:color w:val="666666"/>
        </w:rPr>
        <w:t xml:space="preserve"> - reports from NUFORC/Reddit/other sources describing the same event aren't merged or flagged</w:t>
      </w:r>
    </w:p>
    <w:p w14:paraId="492E821E" w14:textId="77777777" w:rsidR="00FB1BA4" w:rsidRDefault="00000000">
      <w:pPr>
        <w:pStyle w:val="ListParagraph"/>
        <w:numPr>
          <w:ilvl w:val="0"/>
          <w:numId w:val="2"/>
        </w:numPr>
        <w:spacing w:after="60"/>
      </w:pPr>
      <w:r>
        <w:t>Credibility is manually assigned</w:t>
      </w:r>
      <w:r>
        <w:rPr>
          <w:color w:val="666666"/>
        </w:rPr>
        <w:t xml:space="preserve"> - no algorithmic scoring based on evidence, corroboration, witness count, or source reliability</w:t>
      </w:r>
    </w:p>
    <w:p w14:paraId="1842A207" w14:textId="77777777" w:rsidR="00FB1BA4" w:rsidRDefault="00000000">
      <w:pPr>
        <w:pStyle w:val="ListParagraph"/>
        <w:numPr>
          <w:ilvl w:val="0"/>
          <w:numId w:val="2"/>
        </w:numPr>
        <w:spacing w:after="60"/>
      </w:pPr>
      <w:r>
        <w:t>No content moderation queue</w:t>
      </w:r>
      <w:r>
        <w:rPr>
          <w:color w:val="666666"/>
        </w:rPr>
        <w:t xml:space="preserve"> - user submissions go straight to the database without human review workflow</w:t>
      </w:r>
    </w:p>
    <w:p w14:paraId="4F4E93F3" w14:textId="77777777" w:rsidR="00FB1BA4" w:rsidRDefault="00000000">
      <w:pPr>
        <w:pStyle w:val="ListParagraph"/>
        <w:numPr>
          <w:ilvl w:val="0"/>
          <w:numId w:val="2"/>
        </w:numPr>
        <w:spacing w:after="60"/>
      </w:pPr>
      <w:r>
        <w:t>Missing quality metrics dashboard</w:t>
      </w:r>
      <w:r>
        <w:rPr>
          <w:color w:val="666666"/>
        </w:rPr>
        <w:t xml:space="preserve"> - no way to visualize data quality distribution across the 258K records</w:t>
      </w:r>
    </w:p>
    <w:p w14:paraId="148EADF7" w14:textId="77777777" w:rsidR="00FB1BA4" w:rsidRDefault="00000000">
      <w:pPr>
        <w:pStyle w:val="ListParagraph"/>
        <w:numPr>
          <w:ilvl w:val="0"/>
          <w:numId w:val="2"/>
        </w:numPr>
        <w:spacing w:after="60"/>
      </w:pPr>
      <w:r>
        <w:t>Geocoding accuracy unknown</w:t>
      </w:r>
      <w:r>
        <w:rPr>
          <w:color w:val="666666"/>
        </w:rPr>
        <w:t xml:space="preserve"> - bulk-geocoded records may have imprecise or incorrect coordinates</w:t>
      </w:r>
    </w:p>
    <w:p w14:paraId="40B4AAA8" w14:textId="77777777" w:rsidR="00FB1BA4" w:rsidRDefault="00000000">
      <w:pPr>
        <w:spacing w:after="120"/>
      </w:pPr>
      <w:r>
        <w:rPr>
          <w:i/>
          <w:iCs/>
          <w:color w:val="666666"/>
        </w:rPr>
        <w:t>Recommendation: Build an automated quality scoring pipeline that evaluates each report on 8-10 dimensions (evidence strength, witness count, description detail, location specificity, temporal precision, source reliability, corroboration potential, narrative coherence). Surface a quality score alongside credibility. Implement fuzzy deduplication using title/location/date similarity matching.</w:t>
      </w:r>
    </w:p>
    <w:p w14:paraId="6E03C545" w14:textId="515A9972" w:rsidR="00FB1BA4" w:rsidRPr="008B31A1" w:rsidRDefault="00000000">
      <w:pPr>
        <w:pStyle w:val="Heading2"/>
        <w:rPr>
          <w:color w:val="EE0000"/>
        </w:rPr>
      </w:pPr>
      <w:r>
        <w:t>2.2 Filtering &amp; Search Depth (HIGH PRIORITY)</w:t>
      </w:r>
      <w:r w:rsidR="008B31A1">
        <w:rPr>
          <w:color w:val="EE0000"/>
        </w:rPr>
        <w:t xml:space="preserve"> – this is currently being done (needs verification)</w:t>
      </w:r>
    </w:p>
    <w:p w14:paraId="21B3EAE5" w14:textId="77777777" w:rsidR="00FB1BA4" w:rsidRDefault="00000000">
      <w:pPr>
        <w:spacing w:after="120"/>
      </w:pPr>
      <w:r>
        <w:rPr>
          <w:b/>
          <w:bCs/>
        </w:rPr>
        <w:t xml:space="preserve">Status: PARTIAL. </w:t>
      </w:r>
      <w:r>
        <w:t>The explore page has 10+ filter dimensions (category, phenomenon, country, state, credibility, date range, evidence type, content type, featured, sort). This is good. However, several gaps remain versus the dev-handoff spec:</w:t>
      </w:r>
    </w:p>
    <w:p w14:paraId="0E470C37" w14:textId="77777777" w:rsidR="00FB1BA4" w:rsidRDefault="00000000">
      <w:pPr>
        <w:pStyle w:val="ListParagraph"/>
        <w:numPr>
          <w:ilvl w:val="0"/>
          <w:numId w:val="2"/>
        </w:numPr>
        <w:spacing w:after="60"/>
      </w:pPr>
      <w:r>
        <w:t>No radius-based geographic search</w:t>
      </w:r>
      <w:r>
        <w:rPr>
          <w:color w:val="666666"/>
        </w:rPr>
        <w:t xml:space="preserve"> - 'show me reports within 50 miles of my location' isn't supported</w:t>
      </w:r>
    </w:p>
    <w:p w14:paraId="56AC5639" w14:textId="77777777" w:rsidR="00FB1BA4" w:rsidRDefault="00000000">
      <w:pPr>
        <w:pStyle w:val="ListParagraph"/>
        <w:numPr>
          <w:ilvl w:val="0"/>
          <w:numId w:val="2"/>
        </w:numPr>
        <w:spacing w:after="60"/>
      </w:pPr>
      <w:r>
        <w:t>No full-text search operators</w:t>
      </w:r>
      <w:r>
        <w:rPr>
          <w:color w:val="666666"/>
        </w:rPr>
        <w:t xml:space="preserve"> - users can't do phrase matching, </w:t>
      </w:r>
      <w:proofErr w:type="spellStart"/>
      <w:r>
        <w:rPr>
          <w:color w:val="666666"/>
        </w:rPr>
        <w:t>boolean</w:t>
      </w:r>
      <w:proofErr w:type="spellEnd"/>
      <w:r>
        <w:rPr>
          <w:color w:val="666666"/>
        </w:rPr>
        <w:t xml:space="preserve"> operators, or field-specific searches</w:t>
      </w:r>
    </w:p>
    <w:p w14:paraId="2C74A40C" w14:textId="77777777" w:rsidR="00FB1BA4" w:rsidRDefault="00000000">
      <w:pPr>
        <w:pStyle w:val="ListParagraph"/>
        <w:numPr>
          <w:ilvl w:val="0"/>
          <w:numId w:val="2"/>
        </w:numPr>
        <w:spacing w:after="60"/>
      </w:pPr>
      <w:r>
        <w:t>No saved searches/alerts</w:t>
      </w:r>
      <w:r>
        <w:rPr>
          <w:color w:val="666666"/>
        </w:rPr>
        <w:t xml:space="preserve"> - users can't save a filter configuration and get notified of new matches</w:t>
      </w:r>
    </w:p>
    <w:p w14:paraId="11C623F3" w14:textId="77777777" w:rsidR="00FB1BA4" w:rsidRDefault="00000000">
      <w:pPr>
        <w:pStyle w:val="ListParagraph"/>
        <w:numPr>
          <w:ilvl w:val="0"/>
          <w:numId w:val="2"/>
        </w:numPr>
        <w:spacing w:after="60"/>
      </w:pPr>
      <w:r>
        <w:t>Subcategory filter UX is cluttered</w:t>
      </w:r>
      <w:r>
        <w:rPr>
          <w:color w:val="666666"/>
        </w:rPr>
        <w:t xml:space="preserve"> - with 40+ phenomena, the multi-select needs better grouping/search</w:t>
      </w:r>
    </w:p>
    <w:p w14:paraId="795DCE9B" w14:textId="77777777" w:rsidR="00FB1BA4" w:rsidRDefault="00000000">
      <w:pPr>
        <w:pStyle w:val="ListParagraph"/>
        <w:numPr>
          <w:ilvl w:val="0"/>
          <w:numId w:val="2"/>
        </w:numPr>
        <w:spacing w:after="60"/>
      </w:pPr>
      <w:r>
        <w:t>No cross-referencing filters</w:t>
      </w:r>
      <w:r>
        <w:rPr>
          <w:color w:val="666666"/>
        </w:rPr>
        <w:t xml:space="preserve"> - can't find reports that match multiple phenomena simultaneously</w:t>
      </w:r>
    </w:p>
    <w:p w14:paraId="1ECC0C64" w14:textId="77777777" w:rsidR="00FB1BA4" w:rsidRDefault="00000000">
      <w:pPr>
        <w:pStyle w:val="ListParagraph"/>
        <w:numPr>
          <w:ilvl w:val="0"/>
          <w:numId w:val="2"/>
        </w:numPr>
        <w:spacing w:after="60"/>
      </w:pPr>
      <w:r>
        <w:t>Map filtering is limited</w:t>
      </w:r>
      <w:r>
        <w:rPr>
          <w:color w:val="666666"/>
        </w:rPr>
        <w:t xml:space="preserve"> - the map page has basic category filters but not the full filter suite</w:t>
      </w:r>
    </w:p>
    <w:p w14:paraId="15042A61" w14:textId="77777777" w:rsidR="00FB1BA4" w:rsidRDefault="00000000">
      <w:pPr>
        <w:spacing w:after="120"/>
      </w:pPr>
      <w:r>
        <w:rPr>
          <w:i/>
          <w:iCs/>
          <w:color w:val="666666"/>
        </w:rPr>
        <w:t xml:space="preserve">Recommendation: Implement </w:t>
      </w:r>
      <w:proofErr w:type="spellStart"/>
      <w:r>
        <w:rPr>
          <w:i/>
          <w:iCs/>
          <w:color w:val="666666"/>
        </w:rPr>
        <w:t>PostGIS</w:t>
      </w:r>
      <w:proofErr w:type="spellEnd"/>
      <w:r>
        <w:rPr>
          <w:i/>
          <w:iCs/>
          <w:color w:val="666666"/>
        </w:rPr>
        <w:t xml:space="preserve"> </w:t>
      </w:r>
      <w:proofErr w:type="spellStart"/>
      <w:r>
        <w:rPr>
          <w:i/>
          <w:iCs/>
          <w:color w:val="666666"/>
        </w:rPr>
        <w:t>ST_DWithin</w:t>
      </w:r>
      <w:proofErr w:type="spellEnd"/>
      <w:r>
        <w:rPr>
          <w:i/>
          <w:iCs/>
          <w:color w:val="666666"/>
        </w:rPr>
        <w:t xml:space="preserve"> for radius search. Add </w:t>
      </w:r>
      <w:proofErr w:type="spellStart"/>
      <w:r>
        <w:rPr>
          <w:i/>
          <w:iCs/>
          <w:color w:val="666666"/>
        </w:rPr>
        <w:t>Supabase</w:t>
      </w:r>
      <w:proofErr w:type="spellEnd"/>
      <w:r>
        <w:rPr>
          <w:i/>
          <w:iCs/>
          <w:color w:val="666666"/>
        </w:rPr>
        <w:t xml:space="preserve"> full-text search with </w:t>
      </w:r>
      <w:proofErr w:type="spellStart"/>
      <w:r>
        <w:rPr>
          <w:i/>
          <w:iCs/>
          <w:color w:val="666666"/>
        </w:rPr>
        <w:t>ts_vector</w:t>
      </w:r>
      <w:proofErr w:type="spellEnd"/>
      <w:r>
        <w:rPr>
          <w:i/>
          <w:iCs/>
          <w:color w:val="666666"/>
        </w:rPr>
        <w:t>/</w:t>
      </w:r>
      <w:proofErr w:type="spellStart"/>
      <w:r>
        <w:rPr>
          <w:i/>
          <w:iCs/>
          <w:color w:val="666666"/>
        </w:rPr>
        <w:t>ts_query</w:t>
      </w:r>
      <w:proofErr w:type="spellEnd"/>
      <w:r>
        <w:rPr>
          <w:i/>
          <w:iCs/>
          <w:color w:val="666666"/>
        </w:rPr>
        <w:t>. Build saved search functionality with email/push alerts. Bring the full filter suite to the map page.</w:t>
      </w:r>
    </w:p>
    <w:p w14:paraId="5BDA7ABE" w14:textId="77777777" w:rsidR="00FB1BA4" w:rsidRDefault="00000000">
      <w:pPr>
        <w:pStyle w:val="Heading2"/>
      </w:pPr>
      <w:r>
        <w:t>2.3 SEO &amp; Discoverability (HIGH PRIORITY)</w:t>
      </w:r>
    </w:p>
    <w:p w14:paraId="67A3AB01" w14:textId="77777777" w:rsidR="00FB1BA4" w:rsidRDefault="00000000">
      <w:pPr>
        <w:spacing w:after="120"/>
      </w:pPr>
      <w:r>
        <w:rPr>
          <w:b/>
          <w:bCs/>
        </w:rPr>
        <w:t xml:space="preserve">Status: NEEDS WORK. </w:t>
      </w:r>
      <w:r>
        <w:t>Currently blocked by the beta '</w:t>
      </w:r>
      <w:proofErr w:type="spellStart"/>
      <w:r>
        <w:t>noindex</w:t>
      </w:r>
      <w:proofErr w:type="spellEnd"/>
      <w:r>
        <w:t xml:space="preserve">, </w:t>
      </w:r>
      <w:proofErr w:type="spellStart"/>
      <w:r>
        <w:t>nofollow</w:t>
      </w:r>
      <w:proofErr w:type="spellEnd"/>
      <w:r>
        <w:t>' meta tag (intentional). But beyond removing that tag, the SEO infrastructure is thin:</w:t>
      </w:r>
    </w:p>
    <w:p w14:paraId="0CE4395B" w14:textId="77777777" w:rsidR="00FB1BA4" w:rsidRDefault="00000000">
      <w:pPr>
        <w:pStyle w:val="ListParagraph"/>
        <w:numPr>
          <w:ilvl w:val="0"/>
          <w:numId w:val="2"/>
        </w:numPr>
        <w:spacing w:after="60"/>
      </w:pPr>
      <w:r>
        <w:t>No JSON-LD structured data</w:t>
      </w:r>
      <w:r>
        <w:rPr>
          <w:color w:val="666666"/>
        </w:rPr>
        <w:t xml:space="preserve"> - report pages, phenomena pages, and the map should have Schema.org markup</w:t>
      </w:r>
    </w:p>
    <w:p w14:paraId="2A79126E" w14:textId="77777777" w:rsidR="00FB1BA4" w:rsidRDefault="00000000">
      <w:pPr>
        <w:pStyle w:val="ListParagraph"/>
        <w:numPr>
          <w:ilvl w:val="0"/>
          <w:numId w:val="2"/>
        </w:numPr>
        <w:spacing w:after="60"/>
      </w:pPr>
      <w:r>
        <w:t>No sitemap.xml</w:t>
      </w:r>
      <w:r>
        <w:rPr>
          <w:color w:val="666666"/>
        </w:rPr>
        <w:t xml:space="preserve"> - with 258K report pages and 40+ phenomena pages, a dynamic sitemap is essential</w:t>
      </w:r>
    </w:p>
    <w:p w14:paraId="01C4CC8C" w14:textId="77777777" w:rsidR="00FB1BA4" w:rsidRDefault="00000000">
      <w:pPr>
        <w:pStyle w:val="ListParagraph"/>
        <w:numPr>
          <w:ilvl w:val="0"/>
          <w:numId w:val="2"/>
        </w:numPr>
        <w:spacing w:after="60"/>
      </w:pPr>
      <w:r>
        <w:lastRenderedPageBreak/>
        <w:t>No robots.txt optimization</w:t>
      </w:r>
      <w:r>
        <w:rPr>
          <w:color w:val="666666"/>
        </w:rPr>
        <w:t xml:space="preserve"> - need to guide crawlers to high-value pages</w:t>
      </w:r>
    </w:p>
    <w:p w14:paraId="75E7CE61" w14:textId="77777777" w:rsidR="00FB1BA4" w:rsidRDefault="00000000">
      <w:pPr>
        <w:pStyle w:val="ListParagraph"/>
        <w:numPr>
          <w:ilvl w:val="0"/>
          <w:numId w:val="2"/>
        </w:numPr>
        <w:spacing w:after="60"/>
      </w:pPr>
      <w:r>
        <w:t>Missing canonical URLs</w:t>
      </w:r>
      <w:r>
        <w:rPr>
          <w:color w:val="666666"/>
        </w:rPr>
        <w:t xml:space="preserve"> - duplicate content risk from filter URLs</w:t>
      </w:r>
    </w:p>
    <w:p w14:paraId="58E54FEE" w14:textId="77777777" w:rsidR="00FB1BA4" w:rsidRDefault="00000000">
      <w:pPr>
        <w:pStyle w:val="ListParagraph"/>
        <w:numPr>
          <w:ilvl w:val="0"/>
          <w:numId w:val="2"/>
        </w:numPr>
        <w:spacing w:after="60"/>
      </w:pPr>
      <w:r>
        <w:t>No breadcrumb structured data</w:t>
      </w:r>
      <w:r>
        <w:rPr>
          <w:color w:val="666666"/>
        </w:rPr>
        <w:t xml:space="preserve"> - important for Google SERP rich results</w:t>
      </w:r>
    </w:p>
    <w:p w14:paraId="7038556B" w14:textId="77777777" w:rsidR="00FB1BA4" w:rsidRDefault="00000000">
      <w:pPr>
        <w:pStyle w:val="ListParagraph"/>
        <w:numPr>
          <w:ilvl w:val="0"/>
          <w:numId w:val="2"/>
        </w:numPr>
        <w:spacing w:after="60"/>
      </w:pPr>
      <w:r>
        <w:t>Page titles need optimization</w:t>
      </w:r>
      <w:r>
        <w:rPr>
          <w:color w:val="666666"/>
        </w:rPr>
        <w:t xml:space="preserve"> - should include location, category, and year for long-tail SEO</w:t>
      </w:r>
    </w:p>
    <w:p w14:paraId="3C31E2A8" w14:textId="77777777" w:rsidR="00FB1BA4" w:rsidRDefault="00000000">
      <w:pPr>
        <w:spacing w:after="120"/>
      </w:pPr>
      <w:r>
        <w:rPr>
          <w:i/>
          <w:iCs/>
          <w:color w:val="666666"/>
        </w:rPr>
        <w:t xml:space="preserve">Recommendation: This should be the #1 pre-launch priority. Implement </w:t>
      </w:r>
      <w:proofErr w:type="gramStart"/>
      <w:r>
        <w:rPr>
          <w:i/>
          <w:iCs/>
          <w:color w:val="666666"/>
        </w:rPr>
        <w:t>next-sitemap</w:t>
      </w:r>
      <w:proofErr w:type="gramEnd"/>
      <w:r>
        <w:rPr>
          <w:i/>
          <w:iCs/>
          <w:color w:val="666666"/>
        </w:rPr>
        <w:t xml:space="preserve"> for dynamic sitemap generation. Add JSON-LD for Report, Place, Article, and </w:t>
      </w:r>
      <w:proofErr w:type="spellStart"/>
      <w:r>
        <w:rPr>
          <w:i/>
          <w:iCs/>
          <w:color w:val="666666"/>
        </w:rPr>
        <w:t>BreadcrumbList</w:t>
      </w:r>
      <w:proofErr w:type="spellEnd"/>
      <w:r>
        <w:rPr>
          <w:i/>
          <w:iCs/>
          <w:color w:val="666666"/>
        </w:rPr>
        <w:t xml:space="preserve"> schemas. Optimize title/description templates for each page type. Implement canonical URLs for all filterable pages.</w:t>
      </w:r>
    </w:p>
    <w:p w14:paraId="60D11960" w14:textId="77777777" w:rsidR="00FB1BA4" w:rsidRDefault="00000000">
      <w:pPr>
        <w:pStyle w:val="Heading2"/>
      </w:pPr>
      <w:r>
        <w:t>2.4 Mobile Experience (MEDIUM PRIORITY)</w:t>
      </w:r>
    </w:p>
    <w:p w14:paraId="50C7699E" w14:textId="77777777" w:rsidR="00FB1BA4" w:rsidRDefault="00000000">
      <w:pPr>
        <w:spacing w:after="120"/>
      </w:pPr>
      <w:r>
        <w:rPr>
          <w:b/>
          <w:bCs/>
        </w:rPr>
        <w:t xml:space="preserve">Status: PARTIAL. </w:t>
      </w:r>
      <w:r>
        <w:t>Tailwind responsive classes are used throughout, and the Quick Facts mobile reorder was recently fixed. However:</w:t>
      </w:r>
    </w:p>
    <w:p w14:paraId="0D2BA1E7" w14:textId="77777777" w:rsidR="00FB1BA4" w:rsidRDefault="00000000">
      <w:pPr>
        <w:pStyle w:val="ListParagraph"/>
        <w:numPr>
          <w:ilvl w:val="0"/>
          <w:numId w:val="2"/>
        </w:numPr>
        <w:spacing w:after="60"/>
      </w:pPr>
      <w:r>
        <w:t>Map page is clunky on mobile</w:t>
      </w:r>
      <w:r>
        <w:rPr>
          <w:color w:val="666666"/>
        </w:rPr>
        <w:t xml:space="preserve"> - Leaflet on small screens needs touch-optimized controls and bottom-sheet report cards</w:t>
      </w:r>
    </w:p>
    <w:p w14:paraId="5DEEC3AD" w14:textId="77777777" w:rsidR="00FB1BA4" w:rsidRDefault="00000000">
      <w:pPr>
        <w:pStyle w:val="ListParagraph"/>
        <w:numPr>
          <w:ilvl w:val="0"/>
          <w:numId w:val="2"/>
        </w:numPr>
        <w:spacing w:after="60"/>
      </w:pPr>
      <w:r>
        <w:t>Submission wizard could be smoother</w:t>
      </w:r>
      <w:r>
        <w:rPr>
          <w:color w:val="666666"/>
        </w:rPr>
        <w:t xml:space="preserve"> - the 4-step flow needs mobile-specific UX (larger touch targets, swipe navigation)</w:t>
      </w:r>
    </w:p>
    <w:p w14:paraId="2BD5BCDC" w14:textId="77777777" w:rsidR="00FB1BA4" w:rsidRDefault="00000000">
      <w:pPr>
        <w:pStyle w:val="ListParagraph"/>
        <w:numPr>
          <w:ilvl w:val="0"/>
          <w:numId w:val="2"/>
        </w:numPr>
        <w:spacing w:after="60"/>
      </w:pPr>
      <w:r>
        <w:t>No PWA offline support</w:t>
      </w:r>
      <w:r>
        <w:rPr>
          <w:color w:val="666666"/>
        </w:rPr>
        <w:t xml:space="preserve"> - </w:t>
      </w:r>
      <w:proofErr w:type="spellStart"/>
      <w:r>
        <w:rPr>
          <w:color w:val="666666"/>
        </w:rPr>
        <w:t>manifest.json</w:t>
      </w:r>
      <w:proofErr w:type="spellEnd"/>
      <w:r>
        <w:rPr>
          <w:color w:val="666666"/>
        </w:rPr>
        <w:t xml:space="preserve"> exists but no service worker for offline reading</w:t>
      </w:r>
    </w:p>
    <w:p w14:paraId="41BB04CF" w14:textId="77777777" w:rsidR="00FB1BA4" w:rsidRDefault="00000000">
      <w:pPr>
        <w:pStyle w:val="ListParagraph"/>
        <w:numPr>
          <w:ilvl w:val="0"/>
          <w:numId w:val="2"/>
        </w:numPr>
        <w:spacing w:after="60"/>
      </w:pPr>
      <w:r>
        <w:t>Dashboard sidebar is desktop-oriented</w:t>
      </w:r>
      <w:r>
        <w:rPr>
          <w:color w:val="666666"/>
        </w:rPr>
        <w:t xml:space="preserve"> - needs a proper mobile navigation pattern</w:t>
      </w:r>
    </w:p>
    <w:p w14:paraId="3EB45E94" w14:textId="77777777" w:rsidR="00FB1BA4" w:rsidRDefault="00000000">
      <w:pPr>
        <w:pStyle w:val="ListParagraph"/>
        <w:numPr>
          <w:ilvl w:val="0"/>
          <w:numId w:val="2"/>
        </w:numPr>
        <w:spacing w:after="60"/>
      </w:pPr>
      <w:r>
        <w:t>Constellation map is desktop-only</w:t>
      </w:r>
      <w:r>
        <w:rPr>
          <w:color w:val="666666"/>
        </w:rPr>
        <w:t xml:space="preserve"> - D3/Canvas visualization doesn't scale to mobile screens</w:t>
      </w:r>
    </w:p>
    <w:p w14:paraId="289D2464" w14:textId="77777777" w:rsidR="00FB1BA4" w:rsidRDefault="00000000">
      <w:pPr>
        <w:pStyle w:val="Heading2"/>
      </w:pPr>
      <w:r>
        <w:t>2.5 Admin &amp; Moderation Tooling (MEDIUM PRIORITY)</w:t>
      </w:r>
    </w:p>
    <w:p w14:paraId="2F89D4E4" w14:textId="77777777" w:rsidR="00FB1BA4" w:rsidRDefault="00000000">
      <w:pPr>
        <w:spacing w:after="120"/>
      </w:pPr>
      <w:r>
        <w:rPr>
          <w:b/>
          <w:bCs/>
        </w:rPr>
        <w:t xml:space="preserve">Status: NEEDS WORK. </w:t>
      </w:r>
      <w:r>
        <w:t>The admin dashboard exists with stats and activity feeds, but lacks the operational tools needed for launch:</w:t>
      </w:r>
    </w:p>
    <w:p w14:paraId="55B8EA05" w14:textId="77777777" w:rsidR="00FB1BA4" w:rsidRDefault="00000000">
      <w:pPr>
        <w:pStyle w:val="ListParagraph"/>
        <w:numPr>
          <w:ilvl w:val="0"/>
          <w:numId w:val="2"/>
        </w:numPr>
        <w:spacing w:after="60"/>
      </w:pPr>
      <w:r>
        <w:t>No moderation queue</w:t>
      </w:r>
      <w:r>
        <w:rPr>
          <w:color w:val="666666"/>
        </w:rPr>
        <w:t xml:space="preserve"> - no way to review, approve, reject, or edit submitted reports in bulk</w:t>
      </w:r>
    </w:p>
    <w:p w14:paraId="31F6AEB0" w14:textId="77777777" w:rsidR="00FB1BA4" w:rsidRDefault="00000000">
      <w:pPr>
        <w:pStyle w:val="ListParagraph"/>
        <w:numPr>
          <w:ilvl w:val="0"/>
          <w:numId w:val="2"/>
        </w:numPr>
        <w:spacing w:after="60"/>
      </w:pPr>
      <w:r>
        <w:t>No user management</w:t>
      </w:r>
      <w:r>
        <w:rPr>
          <w:color w:val="666666"/>
        </w:rPr>
        <w:t xml:space="preserve"> - no ability to ban, warn, or manage user accounts</w:t>
      </w:r>
    </w:p>
    <w:p w14:paraId="5F986CDA" w14:textId="77777777" w:rsidR="00FB1BA4" w:rsidRDefault="00000000">
      <w:pPr>
        <w:pStyle w:val="ListParagraph"/>
        <w:numPr>
          <w:ilvl w:val="0"/>
          <w:numId w:val="2"/>
        </w:numPr>
        <w:spacing w:after="60"/>
      </w:pPr>
      <w:r>
        <w:t>No content flagging workflow</w:t>
      </w:r>
      <w:r>
        <w:rPr>
          <w:color w:val="666666"/>
        </w:rPr>
        <w:t xml:space="preserve"> - users can't flag reports, and there's no triage system</w:t>
      </w:r>
    </w:p>
    <w:p w14:paraId="7594DC01" w14:textId="77777777" w:rsidR="00FB1BA4" w:rsidRDefault="00000000">
      <w:pPr>
        <w:pStyle w:val="ListParagraph"/>
        <w:numPr>
          <w:ilvl w:val="0"/>
          <w:numId w:val="2"/>
        </w:numPr>
        <w:spacing w:after="60"/>
      </w:pPr>
      <w:r>
        <w:t>No automated spam detection</w:t>
      </w:r>
      <w:r>
        <w:rPr>
          <w:color w:val="666666"/>
        </w:rPr>
        <w:t xml:space="preserve"> - the quality filter works at ingestion but not on user submissions</w:t>
      </w:r>
    </w:p>
    <w:p w14:paraId="6AC91962" w14:textId="77777777" w:rsidR="00FB1BA4" w:rsidRDefault="00000000">
      <w:pPr>
        <w:pStyle w:val="ListParagraph"/>
        <w:numPr>
          <w:ilvl w:val="0"/>
          <w:numId w:val="2"/>
        </w:numPr>
        <w:spacing w:after="60"/>
      </w:pPr>
      <w:r>
        <w:t>Missing audit logs</w:t>
      </w:r>
      <w:r>
        <w:rPr>
          <w:color w:val="666666"/>
        </w:rPr>
        <w:t xml:space="preserve"> - no trail of admin actions for accountability</w:t>
      </w:r>
    </w:p>
    <w:p w14:paraId="3FDFAA94" w14:textId="77777777" w:rsidR="00FB1BA4" w:rsidRDefault="00000000">
      <w:pPr>
        <w:pStyle w:val="Heading2"/>
      </w:pPr>
      <w:r>
        <w:t>2.6 Testing &amp; Reliability (MEDIUM PRIORITY)</w:t>
      </w:r>
    </w:p>
    <w:p w14:paraId="029FD1DA" w14:textId="77777777" w:rsidR="00FB1BA4" w:rsidRDefault="00000000">
      <w:pPr>
        <w:spacing w:after="120"/>
      </w:pPr>
      <w:r>
        <w:rPr>
          <w:b/>
          <w:bCs/>
        </w:rPr>
        <w:t xml:space="preserve">Status: NOT STARTED. </w:t>
      </w:r>
      <w:r>
        <w:t>No evidence of any testing infrastructure:</w:t>
      </w:r>
    </w:p>
    <w:p w14:paraId="484242C1" w14:textId="77777777" w:rsidR="00FB1BA4" w:rsidRDefault="00000000">
      <w:pPr>
        <w:pStyle w:val="ListParagraph"/>
        <w:numPr>
          <w:ilvl w:val="0"/>
          <w:numId w:val="2"/>
        </w:numPr>
        <w:spacing w:after="60"/>
      </w:pPr>
      <w:r>
        <w:t>No unit tests</w:t>
      </w:r>
      <w:r>
        <w:rPr>
          <w:color w:val="666666"/>
        </w:rPr>
        <w:t xml:space="preserve"> - quality filter, credibility scoring, pattern detection are untested</w:t>
      </w:r>
    </w:p>
    <w:p w14:paraId="3107C68D" w14:textId="77777777" w:rsidR="00FB1BA4" w:rsidRDefault="00000000">
      <w:pPr>
        <w:pStyle w:val="ListParagraph"/>
        <w:numPr>
          <w:ilvl w:val="0"/>
          <w:numId w:val="2"/>
        </w:numPr>
        <w:spacing w:after="60"/>
      </w:pPr>
      <w:r>
        <w:t>No integration tests</w:t>
      </w:r>
      <w:r>
        <w:rPr>
          <w:color w:val="666666"/>
        </w:rPr>
        <w:t xml:space="preserve"> - API routes have no automated testing</w:t>
      </w:r>
    </w:p>
    <w:p w14:paraId="1258D0F0" w14:textId="77777777" w:rsidR="00FB1BA4" w:rsidRDefault="00000000">
      <w:pPr>
        <w:pStyle w:val="ListParagraph"/>
        <w:numPr>
          <w:ilvl w:val="0"/>
          <w:numId w:val="2"/>
        </w:numPr>
        <w:spacing w:after="60"/>
      </w:pPr>
      <w:r>
        <w:t>No E2E tests</w:t>
      </w:r>
      <w:r>
        <w:rPr>
          <w:color w:val="666666"/>
        </w:rPr>
        <w:t xml:space="preserve"> - critical flows (submit report, search, constellation) aren't tested</w:t>
      </w:r>
    </w:p>
    <w:p w14:paraId="74544620" w14:textId="77777777" w:rsidR="00FB1BA4" w:rsidRDefault="00000000">
      <w:pPr>
        <w:pStyle w:val="ListParagraph"/>
        <w:numPr>
          <w:ilvl w:val="0"/>
          <w:numId w:val="2"/>
        </w:numPr>
        <w:spacing w:after="60"/>
      </w:pPr>
      <w:r>
        <w:t>No error monitoring</w:t>
      </w:r>
      <w:r>
        <w:rPr>
          <w:color w:val="666666"/>
        </w:rPr>
        <w:t xml:space="preserve"> - no Sentry or similar for production error tracking</w:t>
      </w:r>
    </w:p>
    <w:p w14:paraId="601329A4" w14:textId="77777777" w:rsidR="00FB1BA4" w:rsidRDefault="00000000">
      <w:pPr>
        <w:pStyle w:val="ListParagraph"/>
        <w:numPr>
          <w:ilvl w:val="0"/>
          <w:numId w:val="2"/>
        </w:numPr>
        <w:spacing w:after="60"/>
      </w:pPr>
      <w:r>
        <w:t>No performance monitoring</w:t>
      </w:r>
      <w:r>
        <w:rPr>
          <w:color w:val="666666"/>
        </w:rPr>
        <w:t xml:space="preserve"> - no Core Web Vitals tracking or lighthouse CI</w:t>
      </w:r>
    </w:p>
    <w:p w14:paraId="5A3167B2" w14:textId="77777777" w:rsidR="00FB1BA4" w:rsidRDefault="00000000">
      <w:r>
        <w:br w:type="page"/>
      </w:r>
    </w:p>
    <w:p w14:paraId="3463FFD1" w14:textId="77777777" w:rsidR="00FB1BA4" w:rsidRDefault="00000000">
      <w:pPr>
        <w:pStyle w:val="Heading1"/>
      </w:pPr>
      <w:r>
        <w:lastRenderedPageBreak/>
        <w:t>3. FEATURE STATUS MATRIX</w:t>
      </w:r>
    </w:p>
    <w:p w14:paraId="7B59BAD5" w14:textId="77777777" w:rsidR="00FB1BA4" w:rsidRDefault="00000000">
      <w:pPr>
        <w:spacing w:after="120"/>
      </w:pPr>
      <w:r>
        <w:t>Comprehensive mapping of dev-handoff requirements against current implementation.</w:t>
      </w:r>
    </w:p>
    <w:p w14:paraId="3C616947" w14:textId="77777777" w:rsidR="00FB1BA4" w:rsidRDefault="00FB1BA4">
      <w:pPr>
        <w:spacing w:after="6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5240"/>
      </w:tblGrid>
      <w:tr w:rsidR="00FB1BA4" w14:paraId="164ED90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1035"/>
            <w:tcMar>
              <w:top w:w="80" w:type="dxa"/>
              <w:left w:w="120" w:type="dxa"/>
              <w:bottom w:w="80" w:type="dxa"/>
              <w:right w:w="120" w:type="dxa"/>
            </w:tcMar>
          </w:tcPr>
          <w:p w14:paraId="001091DA" w14:textId="77777777" w:rsidR="00FB1BA4" w:rsidRDefault="00000000">
            <w:r>
              <w:rPr>
                <w:b/>
                <w:bCs/>
                <w:color w:val="FFFFFF"/>
              </w:rPr>
              <w:t>FEATURE</w:t>
            </w:r>
          </w:p>
        </w:tc>
        <w:tc>
          <w:tcPr>
            <w:tcW w:w="1400" w:type="dxa"/>
            <w:tcBorders>
              <w:top w:val="single" w:sz="1" w:space="0" w:color="CCCCCC"/>
              <w:left w:val="single" w:sz="1" w:space="0" w:color="CCCCCC"/>
              <w:bottom w:val="single" w:sz="1" w:space="0" w:color="CCCCCC"/>
              <w:right w:val="single" w:sz="1" w:space="0" w:color="CCCCCC"/>
            </w:tcBorders>
            <w:shd w:val="clear" w:color="auto" w:fill="1A1035"/>
            <w:tcMar>
              <w:top w:w="80" w:type="dxa"/>
              <w:left w:w="120" w:type="dxa"/>
              <w:bottom w:w="80" w:type="dxa"/>
              <w:right w:w="120" w:type="dxa"/>
            </w:tcMar>
          </w:tcPr>
          <w:p w14:paraId="16B80F7F" w14:textId="77777777" w:rsidR="00FB1BA4" w:rsidRDefault="00000000">
            <w:r>
              <w:rPr>
                <w:b/>
                <w:bCs/>
                <w:color w:val="FFFFFF"/>
              </w:rPr>
              <w:t>STATUS</w:t>
            </w:r>
          </w:p>
        </w:tc>
        <w:tc>
          <w:tcPr>
            <w:tcW w:w="5240" w:type="dxa"/>
            <w:tcBorders>
              <w:top w:val="single" w:sz="1" w:space="0" w:color="CCCCCC"/>
              <w:left w:val="single" w:sz="1" w:space="0" w:color="CCCCCC"/>
              <w:bottom w:val="single" w:sz="1" w:space="0" w:color="CCCCCC"/>
              <w:right w:val="single" w:sz="1" w:space="0" w:color="CCCCCC"/>
            </w:tcBorders>
            <w:shd w:val="clear" w:color="auto" w:fill="1A1035"/>
            <w:tcMar>
              <w:top w:w="80" w:type="dxa"/>
              <w:left w:w="120" w:type="dxa"/>
              <w:bottom w:w="80" w:type="dxa"/>
              <w:right w:w="120" w:type="dxa"/>
            </w:tcMar>
          </w:tcPr>
          <w:p w14:paraId="2E373090" w14:textId="77777777" w:rsidR="00FB1BA4" w:rsidRDefault="00000000">
            <w:r>
              <w:rPr>
                <w:b/>
                <w:bCs/>
                <w:color w:val="FFFFFF"/>
              </w:rPr>
              <w:t>NOTES</w:t>
            </w:r>
          </w:p>
        </w:tc>
      </w:tr>
      <w:tr w:rsidR="00FB1BA4" w14:paraId="2B9C0AF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7B0BF" w14:textId="77777777" w:rsidR="00FB1BA4" w:rsidRDefault="00000000">
            <w:r>
              <w:t>Report Database (258K+)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748C7A" w14:textId="77777777" w:rsidR="00FB1BA4" w:rsidRDefault="00000000">
            <w:pPr>
              <w:jc w:val="center"/>
            </w:pPr>
            <w:r>
              <w:rPr>
                <w:b/>
                <w:bCs/>
                <w:color w:val="1B8A2D"/>
                <w:sz w:val="18"/>
                <w:szCs w:val="18"/>
              </w:rPr>
              <w:t>COMPLETE</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E1AEF" w14:textId="77777777" w:rsidR="00FB1BA4" w:rsidRDefault="00000000">
            <w:r>
              <w:t xml:space="preserve">PostgreSQL + </w:t>
            </w:r>
            <w:proofErr w:type="spellStart"/>
            <w:r>
              <w:t>PostGIS</w:t>
            </w:r>
            <w:proofErr w:type="spellEnd"/>
            <w:r>
              <w:t>, well-normalized</w:t>
            </w:r>
          </w:p>
        </w:tc>
      </w:tr>
      <w:tr w:rsidR="00FB1BA4" w14:paraId="4849906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5F4" w14:textId="77777777" w:rsidR="00FB1BA4" w:rsidRDefault="00000000">
            <w:r>
              <w:t>Multi-source Ingestion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7CF227" w14:textId="77777777" w:rsidR="00FB1BA4" w:rsidRDefault="00000000">
            <w:pPr>
              <w:jc w:val="center"/>
            </w:pPr>
            <w:r>
              <w:rPr>
                <w:b/>
                <w:bCs/>
                <w:color w:val="1B8A2D"/>
                <w:sz w:val="18"/>
                <w:szCs w:val="18"/>
              </w:rPr>
              <w:t>STRONG</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2AB12" w14:textId="77777777" w:rsidR="00FB1BA4" w:rsidRDefault="00000000">
            <w:r>
              <w:t>8 adapters, quality filter, AI titles</w:t>
            </w:r>
          </w:p>
        </w:tc>
      </w:tr>
      <w:tr w:rsidR="00FB1BA4" w14:paraId="2ADE630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5A878" w14:textId="77777777" w:rsidR="00FB1BA4" w:rsidRDefault="00000000">
            <w:r>
              <w:t>Explore Page + Filters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8CD066" w14:textId="77777777" w:rsidR="00FB1BA4" w:rsidRDefault="00000000">
            <w:pPr>
              <w:jc w:val="center"/>
            </w:pPr>
            <w:r>
              <w:rPr>
                <w:b/>
                <w:bCs/>
                <w:color w:val="2E7D32"/>
                <w:sz w:val="18"/>
                <w:szCs w:val="18"/>
              </w:rPr>
              <w:t>GOOD</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3937F" w14:textId="77777777" w:rsidR="00FB1BA4" w:rsidRDefault="00000000">
            <w:r>
              <w:t>10+ dimensions, needs radius search &amp; saved searches</w:t>
            </w:r>
          </w:p>
        </w:tc>
      </w:tr>
      <w:tr w:rsidR="00FB1BA4" w14:paraId="215B8D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AC390" w14:textId="77777777" w:rsidR="00FB1BA4" w:rsidRDefault="00000000">
            <w:r>
              <w:t>Interactive Map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7D3CFC" w14:textId="77777777" w:rsidR="00FB1BA4" w:rsidRDefault="00000000">
            <w:pPr>
              <w:jc w:val="center"/>
            </w:pPr>
            <w:r>
              <w:rPr>
                <w:b/>
                <w:bCs/>
                <w:color w:val="2E7D32"/>
                <w:sz w:val="18"/>
                <w:szCs w:val="18"/>
              </w:rPr>
              <w:t>GOOD</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968F0" w14:textId="77777777" w:rsidR="00FB1BA4" w:rsidRDefault="00000000">
            <w:r>
              <w:t>Leaflet, 500 markers, needs full filter suite</w:t>
            </w:r>
          </w:p>
        </w:tc>
      </w:tr>
      <w:tr w:rsidR="00FB1BA4" w14:paraId="7FABA83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CE742" w14:textId="77777777" w:rsidR="00FB1BA4" w:rsidRDefault="00000000">
            <w:r>
              <w:t>Report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50C151" w14:textId="77777777" w:rsidR="00FB1BA4" w:rsidRDefault="00000000">
            <w:pPr>
              <w:jc w:val="center"/>
            </w:pPr>
            <w:r>
              <w:rPr>
                <w:b/>
                <w:bCs/>
                <w:color w:val="2E7D32"/>
                <w:sz w:val="18"/>
                <w:szCs w:val="18"/>
              </w:rPr>
              <w:t>GOOD</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52150" w14:textId="77777777" w:rsidR="00FB1BA4" w:rsidRDefault="00000000">
            <w:r>
              <w:t>4-step wizard, evidence upload, anonymous option</w:t>
            </w:r>
          </w:p>
        </w:tc>
      </w:tr>
      <w:tr w:rsidR="00FB1BA4" w14:paraId="3C67A37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141FC" w14:textId="77777777" w:rsidR="00FB1BA4" w:rsidRDefault="00000000">
            <w:r>
              <w:t>Phenomena Encyclopedia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2D68FD" w14:textId="77777777" w:rsidR="00FB1BA4" w:rsidRDefault="00000000">
            <w:pPr>
              <w:jc w:val="center"/>
            </w:pPr>
            <w:r>
              <w:rPr>
                <w:b/>
                <w:bCs/>
                <w:color w:val="1B8A2D"/>
                <w:sz w:val="18"/>
                <w:szCs w:val="18"/>
              </w:rPr>
              <w:t>STRONG</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1A946" w14:textId="77777777" w:rsidR="00FB1BA4" w:rsidRDefault="00000000">
            <w:r>
              <w:t>40+ entries, AI content, report linking</w:t>
            </w:r>
          </w:p>
        </w:tc>
      </w:tr>
      <w:tr w:rsidR="00FB1BA4" w14:paraId="3EEE4E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6FF8B" w14:textId="77777777" w:rsidR="00FB1BA4" w:rsidRDefault="00000000">
            <w:r>
              <w:t>Pattern Detection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B6663E" w14:textId="77777777" w:rsidR="00FB1BA4" w:rsidRDefault="00000000">
            <w:pPr>
              <w:jc w:val="center"/>
            </w:pPr>
            <w:r>
              <w:rPr>
                <w:b/>
                <w:bCs/>
                <w:color w:val="1B8A2D"/>
                <w:sz w:val="18"/>
                <w:szCs w:val="18"/>
              </w:rPr>
              <w:t>STRONG</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D1DD5" w14:textId="77777777" w:rsidR="00FB1BA4" w:rsidRDefault="00000000">
            <w:r>
              <w:t>Geographic, temporal, seasonal, flap/wave</w:t>
            </w:r>
          </w:p>
        </w:tc>
      </w:tr>
      <w:tr w:rsidR="00FB1BA4" w14:paraId="410244B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56ADA" w14:textId="77777777" w:rsidR="00FB1BA4" w:rsidRDefault="00000000">
            <w:r>
              <w:t>Credibility Scoring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F107DD" w14:textId="77777777" w:rsidR="00FB1BA4" w:rsidRDefault="00000000">
            <w:pPr>
              <w:jc w:val="center"/>
            </w:pPr>
            <w:r>
              <w:rPr>
                <w:b/>
                <w:bCs/>
                <w:color w:val="E6A817"/>
                <w:sz w:val="18"/>
                <w:szCs w:val="18"/>
              </w:rPr>
              <w:t>PARTIAL</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75484" w14:textId="77777777" w:rsidR="00FB1BA4" w:rsidRDefault="00000000">
            <w:r>
              <w:t>5-level manual system; needs algorithmic scoring</w:t>
            </w:r>
          </w:p>
        </w:tc>
      </w:tr>
      <w:tr w:rsidR="00FB1BA4" w14:paraId="59DD27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3EFF0" w14:textId="77777777" w:rsidR="00FB1BA4" w:rsidRDefault="00000000">
            <w:r>
              <w:t>User Auth &amp; Profiles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E88589" w14:textId="77777777" w:rsidR="00FB1BA4" w:rsidRDefault="00000000">
            <w:pPr>
              <w:jc w:val="center"/>
            </w:pPr>
            <w:r>
              <w:rPr>
                <w:b/>
                <w:bCs/>
                <w:color w:val="2E7D32"/>
                <w:sz w:val="18"/>
                <w:szCs w:val="18"/>
              </w:rPr>
              <w:t>GOOD</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786DA" w14:textId="77777777" w:rsidR="00FB1BA4" w:rsidRDefault="00000000">
            <w:proofErr w:type="spellStart"/>
            <w:r>
              <w:t>Supabase</w:t>
            </w:r>
            <w:proofErr w:type="spellEnd"/>
            <w:r>
              <w:t xml:space="preserve"> auth, roles, reputation</w:t>
            </w:r>
          </w:p>
        </w:tc>
      </w:tr>
      <w:tr w:rsidR="00FB1BA4" w14:paraId="5F763E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F6537" w14:textId="77777777" w:rsidR="00FB1BA4" w:rsidRDefault="00000000">
            <w:r>
              <w:t>Constellation Research Map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EAA23B" w14:textId="77777777" w:rsidR="00FB1BA4" w:rsidRDefault="00000000">
            <w:pPr>
              <w:jc w:val="center"/>
            </w:pPr>
            <w:r>
              <w:rPr>
                <w:b/>
                <w:bCs/>
                <w:color w:val="2E7D32"/>
                <w:sz w:val="18"/>
                <w:szCs w:val="18"/>
              </w:rPr>
              <w:t>GOOD</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E9490" w14:textId="77777777" w:rsidR="00FB1BA4" w:rsidRDefault="00000000">
            <w:r>
              <w:t>D3/Canvas viz, theories, connections, ranks</w:t>
            </w:r>
          </w:p>
        </w:tc>
      </w:tr>
      <w:tr w:rsidR="00FB1BA4" w14:paraId="3C46B5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7DF47" w14:textId="77777777" w:rsidR="00FB1BA4" w:rsidRDefault="00000000">
            <w:r>
              <w:t>Subscription/Stripe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7D7D1C" w14:textId="77777777" w:rsidR="00FB1BA4" w:rsidRDefault="00000000">
            <w:pPr>
              <w:jc w:val="center"/>
            </w:pPr>
            <w:r>
              <w:rPr>
                <w:b/>
                <w:bCs/>
                <w:color w:val="2E7D32"/>
                <w:sz w:val="18"/>
                <w:szCs w:val="18"/>
              </w:rPr>
              <w:t>GOOD</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57E9A" w14:textId="77777777" w:rsidR="00FB1BA4" w:rsidRDefault="00000000">
            <w:r>
              <w:t>Checkout, portal, tiers, feature gates</w:t>
            </w:r>
          </w:p>
        </w:tc>
      </w:tr>
      <w:tr w:rsidR="00FB1BA4" w14:paraId="7BF2F0C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2953B" w14:textId="77777777" w:rsidR="00FB1BA4" w:rsidRDefault="00000000">
            <w:r>
              <w:t>Dashboard &amp; Analytics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43F69E" w14:textId="77777777" w:rsidR="00FB1BA4" w:rsidRDefault="00000000">
            <w:pPr>
              <w:jc w:val="center"/>
            </w:pPr>
            <w:r>
              <w:rPr>
                <w:b/>
                <w:bCs/>
                <w:color w:val="2E7D32"/>
                <w:sz w:val="18"/>
                <w:szCs w:val="18"/>
              </w:rPr>
              <w:t>GOOD</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8BA62" w14:textId="77777777" w:rsidR="00FB1BA4" w:rsidRDefault="00000000">
            <w:r>
              <w:t>Personal, public, admin variants</w:t>
            </w:r>
          </w:p>
        </w:tc>
      </w:tr>
      <w:tr w:rsidR="00FB1BA4" w14:paraId="133FE5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CF94F" w14:textId="77777777" w:rsidR="00FB1BA4" w:rsidRDefault="00000000">
            <w:r>
              <w:t>OG Images / Social Cards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C529E3" w14:textId="77777777" w:rsidR="00FB1BA4" w:rsidRDefault="00000000">
            <w:pPr>
              <w:jc w:val="center"/>
            </w:pPr>
            <w:r>
              <w:rPr>
                <w:b/>
                <w:bCs/>
                <w:color w:val="1B8A2D"/>
                <w:sz w:val="18"/>
                <w:szCs w:val="18"/>
              </w:rPr>
              <w:t>COMPLETE</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4A94E" w14:textId="77777777" w:rsidR="00FB1BA4" w:rsidRDefault="00000000">
            <w:r>
              <w:t>Dynamic Edge functions, branded fallback</w:t>
            </w:r>
          </w:p>
        </w:tc>
      </w:tr>
      <w:tr w:rsidR="00FB1BA4" w14:paraId="0EF95BA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2F30F" w14:textId="77777777" w:rsidR="00FB1BA4" w:rsidRDefault="00000000">
            <w:r>
              <w:t>Email Campaigns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1345C4" w14:textId="77777777" w:rsidR="00FB1BA4" w:rsidRDefault="00000000">
            <w:pPr>
              <w:jc w:val="center"/>
            </w:pPr>
            <w:r>
              <w:rPr>
                <w:b/>
                <w:bCs/>
                <w:color w:val="2E7D32"/>
                <w:sz w:val="18"/>
                <w:szCs w:val="18"/>
              </w:rPr>
              <w:t>GOOD</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83656" w14:textId="77777777" w:rsidR="00FB1BA4" w:rsidRDefault="00000000">
            <w:r>
              <w:t>Resend integration, drip campaigns, digests</w:t>
            </w:r>
          </w:p>
        </w:tc>
      </w:tr>
      <w:tr w:rsidR="00FB1BA4" w14:paraId="47B3D8C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F0545" w14:textId="77777777" w:rsidR="00FB1BA4" w:rsidRDefault="00000000">
            <w:r>
              <w:t>A/B Testing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B9E07C" w14:textId="77777777" w:rsidR="00FB1BA4" w:rsidRDefault="00000000">
            <w:pPr>
              <w:jc w:val="center"/>
            </w:pPr>
            <w:r>
              <w:rPr>
                <w:b/>
                <w:bCs/>
                <w:color w:val="2E7D32"/>
                <w:sz w:val="18"/>
                <w:szCs w:val="18"/>
              </w:rPr>
              <w:t>GOOD</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5ECA3" w14:textId="77777777" w:rsidR="00FB1BA4" w:rsidRDefault="00000000">
            <w:r>
              <w:t>Basic framework with tracking</w:t>
            </w:r>
          </w:p>
        </w:tc>
      </w:tr>
      <w:tr w:rsidR="00FB1BA4" w14:paraId="35EAF30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0CAB2" w14:textId="77777777" w:rsidR="00FB1BA4" w:rsidRDefault="00000000">
            <w:r>
              <w:t>Data Quality Pipeline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BCFE89" w14:textId="77777777" w:rsidR="00FB1BA4" w:rsidRDefault="00000000">
            <w:pPr>
              <w:jc w:val="center"/>
            </w:pPr>
            <w:r>
              <w:rPr>
                <w:b/>
                <w:bCs/>
                <w:color w:val="D84315"/>
                <w:sz w:val="18"/>
                <w:szCs w:val="18"/>
              </w:rPr>
              <w:t>NEEDS WORK</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D8883" w14:textId="77777777" w:rsidR="00FB1BA4" w:rsidRDefault="00000000">
            <w:r>
              <w:t xml:space="preserve">Basic filter exists; needs </w:t>
            </w:r>
            <w:proofErr w:type="spellStart"/>
            <w:r>
              <w:t>dedup</w:t>
            </w:r>
            <w:proofErr w:type="spellEnd"/>
            <w:r>
              <w:t>, scoring, moderation</w:t>
            </w:r>
          </w:p>
        </w:tc>
      </w:tr>
      <w:tr w:rsidR="00FB1BA4" w14:paraId="7E083A4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9A9BC" w14:textId="77777777" w:rsidR="00FB1BA4" w:rsidRDefault="00000000">
            <w:r>
              <w:t>SEO / Structured Data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715D81" w14:textId="77777777" w:rsidR="00FB1BA4" w:rsidRDefault="00000000">
            <w:pPr>
              <w:jc w:val="center"/>
            </w:pPr>
            <w:r>
              <w:rPr>
                <w:b/>
                <w:bCs/>
                <w:color w:val="D84315"/>
                <w:sz w:val="18"/>
                <w:szCs w:val="18"/>
              </w:rPr>
              <w:t>NEEDS WORK</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CC6ED" w14:textId="77777777" w:rsidR="00FB1BA4" w:rsidRDefault="00000000">
            <w:proofErr w:type="spellStart"/>
            <w:r>
              <w:t>noindex</w:t>
            </w:r>
            <w:proofErr w:type="spellEnd"/>
            <w:r>
              <w:t xml:space="preserve"> active; no sitemap, JSON-LD, canonical URLs</w:t>
            </w:r>
          </w:p>
        </w:tc>
      </w:tr>
      <w:tr w:rsidR="00FB1BA4" w14:paraId="3561528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FA662" w14:textId="77777777" w:rsidR="00FB1BA4" w:rsidRDefault="00000000">
            <w:r>
              <w:t>Content Moderation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8EBE1E" w14:textId="77777777" w:rsidR="00FB1BA4" w:rsidRDefault="00000000">
            <w:pPr>
              <w:jc w:val="center"/>
            </w:pPr>
            <w:r>
              <w:rPr>
                <w:b/>
                <w:bCs/>
                <w:color w:val="C62828"/>
                <w:sz w:val="18"/>
                <w:szCs w:val="18"/>
              </w:rPr>
              <w:t>MISSING</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04770" w14:textId="77777777" w:rsidR="00FB1BA4" w:rsidRDefault="00000000">
            <w:r>
              <w:t>No review queue, flagging, or bulk admin tools</w:t>
            </w:r>
          </w:p>
        </w:tc>
      </w:tr>
      <w:tr w:rsidR="00FB1BA4" w14:paraId="32240E0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8D445" w14:textId="77777777" w:rsidR="00FB1BA4" w:rsidRDefault="00000000">
            <w:r>
              <w:t>Testing Infrastructure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E44E3A" w14:textId="77777777" w:rsidR="00FB1BA4" w:rsidRDefault="00000000">
            <w:pPr>
              <w:jc w:val="center"/>
            </w:pPr>
            <w:r>
              <w:rPr>
                <w:b/>
                <w:bCs/>
                <w:color w:val="C62828"/>
                <w:sz w:val="18"/>
                <w:szCs w:val="18"/>
              </w:rPr>
              <w:t>NOT STARTED</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A0E50" w14:textId="77777777" w:rsidR="00FB1BA4" w:rsidRDefault="00000000">
            <w:r>
              <w:t>No unit, integration, or E2E tests</w:t>
            </w:r>
          </w:p>
        </w:tc>
      </w:tr>
      <w:tr w:rsidR="00FB1BA4" w14:paraId="3159D1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AB281" w14:textId="77777777" w:rsidR="00FB1BA4" w:rsidRDefault="00000000">
            <w:r>
              <w:t>Error Monitoring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DECCC9" w14:textId="77777777" w:rsidR="00FB1BA4" w:rsidRDefault="00000000">
            <w:pPr>
              <w:jc w:val="center"/>
            </w:pPr>
            <w:r>
              <w:rPr>
                <w:b/>
                <w:bCs/>
                <w:color w:val="C62828"/>
                <w:sz w:val="18"/>
                <w:szCs w:val="18"/>
              </w:rPr>
              <w:t>NOT STARTED</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337A1" w14:textId="77777777" w:rsidR="00FB1BA4" w:rsidRDefault="00000000">
            <w:r>
              <w:t>No Sentry, no performance tracking</w:t>
            </w:r>
          </w:p>
        </w:tc>
      </w:tr>
      <w:tr w:rsidR="00FB1BA4" w14:paraId="774919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A46E0" w14:textId="77777777" w:rsidR="00FB1BA4" w:rsidRDefault="00000000">
            <w:r>
              <w:t>API Rate Limiting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0DE1FB" w14:textId="77777777" w:rsidR="00FB1BA4" w:rsidRDefault="00000000">
            <w:pPr>
              <w:jc w:val="center"/>
            </w:pPr>
            <w:r>
              <w:rPr>
                <w:b/>
                <w:bCs/>
                <w:color w:val="C62828"/>
                <w:sz w:val="18"/>
                <w:szCs w:val="18"/>
              </w:rPr>
              <w:t>MISSING</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33586" w14:textId="77777777" w:rsidR="00FB1BA4" w:rsidRDefault="00000000">
            <w:r>
              <w:t>Public APIs unprotected</w:t>
            </w:r>
          </w:p>
        </w:tc>
      </w:tr>
      <w:tr w:rsidR="00FB1BA4" w14:paraId="5DFF2A9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B1966" w14:textId="77777777" w:rsidR="00FB1BA4" w:rsidRDefault="00000000">
            <w:r>
              <w:t>API Documentation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EA33DA" w14:textId="77777777" w:rsidR="00FB1BA4" w:rsidRDefault="00000000">
            <w:pPr>
              <w:jc w:val="center"/>
            </w:pPr>
            <w:r>
              <w:rPr>
                <w:b/>
                <w:bCs/>
                <w:color w:val="C62828"/>
                <w:sz w:val="18"/>
                <w:szCs w:val="18"/>
              </w:rPr>
              <w:t>MISSING</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3E4D8" w14:textId="77777777" w:rsidR="00FB1BA4" w:rsidRDefault="00000000">
            <w:r>
              <w:t xml:space="preserve">No </w:t>
            </w:r>
            <w:proofErr w:type="spellStart"/>
            <w:r>
              <w:t>OpenAPI</w:t>
            </w:r>
            <w:proofErr w:type="spellEnd"/>
            <w:r>
              <w:t>/Swagger spec</w:t>
            </w:r>
          </w:p>
        </w:tc>
      </w:tr>
      <w:tr w:rsidR="00FB1BA4" w14:paraId="0E01557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15033" w14:textId="77777777" w:rsidR="00FB1BA4" w:rsidRDefault="00000000">
            <w:r>
              <w:t>Advanced Search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3E859A" w14:textId="77777777" w:rsidR="00FB1BA4" w:rsidRDefault="00000000">
            <w:pPr>
              <w:jc w:val="center"/>
            </w:pPr>
            <w:r>
              <w:rPr>
                <w:b/>
                <w:bCs/>
                <w:color w:val="C62828"/>
                <w:sz w:val="18"/>
                <w:szCs w:val="18"/>
              </w:rPr>
              <w:t>MISSING</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82CF3" w14:textId="77777777" w:rsidR="00FB1BA4" w:rsidRDefault="00000000">
            <w:r>
              <w:t xml:space="preserve">No </w:t>
            </w:r>
            <w:proofErr w:type="spellStart"/>
            <w:r>
              <w:t>boolean</w:t>
            </w:r>
            <w:proofErr w:type="spellEnd"/>
            <w:r>
              <w:t xml:space="preserve"> operators, phrase matching</w:t>
            </w:r>
          </w:p>
        </w:tc>
      </w:tr>
      <w:tr w:rsidR="00FB1BA4" w14:paraId="53F57D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8CBB6" w14:textId="77777777" w:rsidR="00FB1BA4" w:rsidRDefault="00000000">
            <w:r>
              <w:t>Saved Searches / Alerts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EBED44" w14:textId="77777777" w:rsidR="00FB1BA4" w:rsidRDefault="00000000">
            <w:pPr>
              <w:jc w:val="center"/>
            </w:pPr>
            <w:r>
              <w:rPr>
                <w:b/>
                <w:bCs/>
                <w:color w:val="C62828"/>
                <w:sz w:val="18"/>
                <w:szCs w:val="18"/>
              </w:rPr>
              <w:t>MISSING</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A35FB" w14:textId="77777777" w:rsidR="00FB1BA4" w:rsidRDefault="00000000">
            <w:r>
              <w:t xml:space="preserve">Smart alerts </w:t>
            </w:r>
            <w:proofErr w:type="spellStart"/>
            <w:r>
              <w:t>cron</w:t>
            </w:r>
            <w:proofErr w:type="spellEnd"/>
            <w:r>
              <w:t xml:space="preserve"> exists but not user-facing</w:t>
            </w:r>
          </w:p>
        </w:tc>
      </w:tr>
      <w:tr w:rsidR="00FB1BA4" w14:paraId="1BD90F7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9B4FD" w14:textId="77777777" w:rsidR="00FB1BA4" w:rsidRDefault="00000000">
            <w:r>
              <w:t>Mobile Native App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011817" w14:textId="77777777" w:rsidR="00FB1BA4" w:rsidRDefault="00000000">
            <w:pPr>
              <w:jc w:val="center"/>
            </w:pPr>
            <w:r>
              <w:rPr>
                <w:b/>
                <w:bCs/>
                <w:color w:val="C62828"/>
                <w:sz w:val="18"/>
                <w:szCs w:val="18"/>
              </w:rPr>
              <w:t>NOT STARTED</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5FD73" w14:textId="77777777" w:rsidR="00FB1BA4" w:rsidRDefault="00000000">
            <w:r>
              <w:t>PWA foundation only</w:t>
            </w:r>
          </w:p>
        </w:tc>
      </w:tr>
    </w:tbl>
    <w:p w14:paraId="713387F8" w14:textId="77777777" w:rsidR="00FB1BA4" w:rsidRDefault="00000000">
      <w:r>
        <w:br w:type="page"/>
      </w:r>
    </w:p>
    <w:p w14:paraId="60F42E53" w14:textId="77777777" w:rsidR="00FB1BA4" w:rsidRDefault="00000000">
      <w:pPr>
        <w:pStyle w:val="Heading1"/>
      </w:pPr>
      <w:r>
        <w:lastRenderedPageBreak/>
        <w:t>4. MASS INGESTION PLAN &amp; QUALITY ASSURANCE</w:t>
      </w:r>
    </w:p>
    <w:p w14:paraId="12A22250" w14:textId="77777777" w:rsidR="00FB1BA4" w:rsidRDefault="00000000">
      <w:pPr>
        <w:pStyle w:val="Heading2"/>
      </w:pPr>
      <w:r>
        <w:t>4.1 Current Ingestion Status</w:t>
      </w:r>
    </w:p>
    <w:p w14:paraId="710B09B6" w14:textId="77777777" w:rsidR="00FB1BA4" w:rsidRDefault="00000000">
      <w:pPr>
        <w:spacing w:after="120"/>
      </w:pPr>
      <w:r>
        <w:t>The ingestion engine currently supports 8 sources with varying quality levels:</w:t>
      </w:r>
    </w:p>
    <w:p w14:paraId="4F80833A" w14:textId="77777777" w:rsidR="00FB1BA4" w:rsidRDefault="00FB1BA4">
      <w:pPr>
        <w:spacing w:after="6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1400"/>
        <w:gridCol w:w="3440"/>
      </w:tblGrid>
      <w:tr w:rsidR="00FB1BA4" w14:paraId="75D275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035"/>
            <w:tcMar>
              <w:top w:w="80" w:type="dxa"/>
              <w:left w:w="120" w:type="dxa"/>
              <w:bottom w:w="80" w:type="dxa"/>
              <w:right w:w="120" w:type="dxa"/>
            </w:tcMar>
          </w:tcPr>
          <w:p w14:paraId="10372882" w14:textId="77777777" w:rsidR="00FB1BA4" w:rsidRDefault="00000000">
            <w:r>
              <w:rPr>
                <w:b/>
                <w:bCs/>
                <w:color w:val="FFFFFF"/>
              </w:rPr>
              <w:t>SOURCE</w:t>
            </w:r>
          </w:p>
        </w:tc>
        <w:tc>
          <w:tcPr>
            <w:tcW w:w="1400" w:type="dxa"/>
            <w:tcBorders>
              <w:top w:val="single" w:sz="1" w:space="0" w:color="CCCCCC"/>
              <w:left w:val="single" w:sz="1" w:space="0" w:color="CCCCCC"/>
              <w:bottom w:val="single" w:sz="1" w:space="0" w:color="CCCCCC"/>
              <w:right w:val="single" w:sz="1" w:space="0" w:color="CCCCCC"/>
            </w:tcBorders>
            <w:shd w:val="clear" w:color="auto" w:fill="1A1035"/>
            <w:tcMar>
              <w:top w:w="80" w:type="dxa"/>
              <w:left w:w="120" w:type="dxa"/>
              <w:bottom w:w="80" w:type="dxa"/>
              <w:right w:w="120" w:type="dxa"/>
            </w:tcMar>
          </w:tcPr>
          <w:p w14:paraId="2F19ADF0" w14:textId="77777777" w:rsidR="00FB1BA4" w:rsidRDefault="00000000">
            <w:r>
              <w:rPr>
                <w:b/>
                <w:bCs/>
                <w:color w:val="FFFFFF"/>
              </w:rPr>
              <w:t>TYPE</w:t>
            </w:r>
          </w:p>
        </w:tc>
        <w:tc>
          <w:tcPr>
            <w:tcW w:w="1400" w:type="dxa"/>
            <w:tcBorders>
              <w:top w:val="single" w:sz="1" w:space="0" w:color="CCCCCC"/>
              <w:left w:val="single" w:sz="1" w:space="0" w:color="CCCCCC"/>
              <w:bottom w:val="single" w:sz="1" w:space="0" w:color="CCCCCC"/>
              <w:right w:val="single" w:sz="1" w:space="0" w:color="CCCCCC"/>
            </w:tcBorders>
            <w:shd w:val="clear" w:color="auto" w:fill="1A1035"/>
            <w:tcMar>
              <w:top w:w="80" w:type="dxa"/>
              <w:left w:w="120" w:type="dxa"/>
              <w:bottom w:w="80" w:type="dxa"/>
              <w:right w:w="120" w:type="dxa"/>
            </w:tcMar>
          </w:tcPr>
          <w:p w14:paraId="07329833" w14:textId="77777777" w:rsidR="00FB1BA4" w:rsidRDefault="00000000">
            <w:r>
              <w:rPr>
                <w:b/>
                <w:bCs/>
                <w:color w:val="FFFFFF"/>
              </w:rPr>
              <w:t>VOLUME</w:t>
            </w:r>
          </w:p>
        </w:tc>
        <w:tc>
          <w:tcPr>
            <w:tcW w:w="1400" w:type="dxa"/>
            <w:tcBorders>
              <w:top w:val="single" w:sz="1" w:space="0" w:color="CCCCCC"/>
              <w:left w:val="single" w:sz="1" w:space="0" w:color="CCCCCC"/>
              <w:bottom w:val="single" w:sz="1" w:space="0" w:color="CCCCCC"/>
              <w:right w:val="single" w:sz="1" w:space="0" w:color="CCCCCC"/>
            </w:tcBorders>
            <w:shd w:val="clear" w:color="auto" w:fill="1A1035"/>
            <w:tcMar>
              <w:top w:w="80" w:type="dxa"/>
              <w:left w:w="120" w:type="dxa"/>
              <w:bottom w:w="80" w:type="dxa"/>
              <w:right w:w="120" w:type="dxa"/>
            </w:tcMar>
          </w:tcPr>
          <w:p w14:paraId="3B057EFF" w14:textId="77777777" w:rsidR="00FB1BA4" w:rsidRDefault="00000000">
            <w:r>
              <w:rPr>
                <w:b/>
                <w:bCs/>
                <w:color w:val="FFFFFF"/>
              </w:rPr>
              <w:t>QUALITY</w:t>
            </w:r>
          </w:p>
        </w:tc>
        <w:tc>
          <w:tcPr>
            <w:tcW w:w="3440" w:type="dxa"/>
            <w:tcBorders>
              <w:top w:val="single" w:sz="1" w:space="0" w:color="CCCCCC"/>
              <w:left w:val="single" w:sz="1" w:space="0" w:color="CCCCCC"/>
              <w:bottom w:val="single" w:sz="1" w:space="0" w:color="CCCCCC"/>
              <w:right w:val="single" w:sz="1" w:space="0" w:color="CCCCCC"/>
            </w:tcBorders>
            <w:shd w:val="clear" w:color="auto" w:fill="1A1035"/>
            <w:tcMar>
              <w:top w:w="80" w:type="dxa"/>
              <w:left w:w="120" w:type="dxa"/>
              <w:bottom w:w="80" w:type="dxa"/>
              <w:right w:w="120" w:type="dxa"/>
            </w:tcMar>
          </w:tcPr>
          <w:p w14:paraId="5CE5C564" w14:textId="77777777" w:rsidR="00FB1BA4" w:rsidRDefault="00000000">
            <w:r>
              <w:rPr>
                <w:b/>
                <w:bCs/>
                <w:color w:val="FFFFFF"/>
              </w:rPr>
              <w:t>NOTES</w:t>
            </w:r>
          </w:p>
        </w:tc>
      </w:tr>
      <w:tr w:rsidR="00FB1BA4" w14:paraId="59A540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1B598" w14:textId="77777777" w:rsidR="00FB1BA4" w:rsidRDefault="00000000">
            <w:r>
              <w:t>NUFORC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04DD4" w14:textId="77777777" w:rsidR="00FB1BA4" w:rsidRDefault="00000000">
            <w:r>
              <w:t>UFO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68E0B" w14:textId="77777777" w:rsidR="00FB1BA4" w:rsidRDefault="00000000">
            <w:r>
              <w:t>~100K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3EF2C" w14:textId="77777777" w:rsidR="00FB1BA4" w:rsidRDefault="00000000">
            <w:r>
              <w:t>Medium</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B4726" w14:textId="77777777" w:rsidR="00FB1BA4" w:rsidRDefault="00000000">
            <w:r>
              <w:t>Structured but self-reported, no verification</w:t>
            </w:r>
          </w:p>
        </w:tc>
      </w:tr>
      <w:tr w:rsidR="00FB1BA4" w14:paraId="7CEFE0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13027" w14:textId="77777777" w:rsidR="00FB1BA4" w:rsidRDefault="00000000">
            <w:r>
              <w:t>BFRO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12202" w14:textId="77777777" w:rsidR="00FB1BA4" w:rsidRDefault="00000000">
            <w:r>
              <w:t>Cryptid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27867" w14:textId="77777777" w:rsidR="00FB1BA4" w:rsidRDefault="00000000">
            <w:r>
              <w:t>~5K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1BA72" w14:textId="77777777" w:rsidR="00FB1BA4" w:rsidRDefault="00000000">
            <w:r>
              <w:t>High</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A75A4" w14:textId="77777777" w:rsidR="00FB1BA4" w:rsidRDefault="00000000">
            <w:r>
              <w:t>Classified A/B/C, investigated by field researchers</w:t>
            </w:r>
          </w:p>
        </w:tc>
      </w:tr>
      <w:tr w:rsidR="00FB1BA4" w14:paraId="0F5223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DE8DC" w14:textId="77777777" w:rsidR="00FB1BA4" w:rsidRDefault="00000000">
            <w:r>
              <w:t>Reddit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AFA72" w14:textId="77777777" w:rsidR="00FB1BA4" w:rsidRDefault="00000000">
            <w:r>
              <w:t>Mixed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69592" w14:textId="77777777" w:rsidR="00FB1BA4" w:rsidRDefault="00000000">
            <w:r>
              <w:t>~50K+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4D7AE" w14:textId="77777777" w:rsidR="00FB1BA4" w:rsidRDefault="00000000">
            <w:r>
              <w:t>Variable</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31FA7" w14:textId="77777777" w:rsidR="00FB1BA4" w:rsidRDefault="00000000">
            <w:r>
              <w:t>Batch importer, needs heavy quality filtering</w:t>
            </w:r>
          </w:p>
        </w:tc>
      </w:tr>
      <w:tr w:rsidR="00FB1BA4" w14:paraId="6865A0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EC3A3" w14:textId="77777777" w:rsidR="00FB1BA4" w:rsidRDefault="00000000">
            <w:r>
              <w:t>Ghosts of America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43BB9" w14:textId="77777777" w:rsidR="00FB1BA4" w:rsidRDefault="00000000">
            <w:r>
              <w:t>Ghost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41D8C" w14:textId="77777777" w:rsidR="00FB1BA4" w:rsidRDefault="00000000">
            <w:r>
              <w:t>~30K+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E4892" w14:textId="77777777" w:rsidR="00FB1BA4" w:rsidRDefault="00000000">
            <w:r>
              <w:t>Low-Med</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2D22C" w14:textId="77777777" w:rsidR="00FB1BA4" w:rsidRDefault="00000000">
            <w:r>
              <w:t>User-submitted, minimal verification</w:t>
            </w:r>
          </w:p>
        </w:tc>
      </w:tr>
      <w:tr w:rsidR="00FB1BA4" w14:paraId="512897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18EEB" w14:textId="77777777" w:rsidR="00FB1BA4" w:rsidRDefault="00000000">
            <w:r>
              <w:t>Shadowlands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494C8" w14:textId="77777777" w:rsidR="00FB1BA4" w:rsidRDefault="00000000">
            <w:r>
              <w:t>Ghost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C741A" w14:textId="77777777" w:rsidR="00FB1BA4" w:rsidRDefault="00000000">
            <w:r>
              <w:t>~10K+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EF32B" w14:textId="77777777" w:rsidR="00FB1BA4" w:rsidRDefault="00000000">
            <w:r>
              <w:t>Low</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39DC6" w14:textId="77777777" w:rsidR="00FB1BA4" w:rsidRDefault="00000000">
            <w:r>
              <w:t>Folklore-heavy, historical</w:t>
            </w:r>
          </w:p>
        </w:tc>
      </w:tr>
      <w:tr w:rsidR="00FB1BA4" w14:paraId="180F7A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61F04" w14:textId="77777777" w:rsidR="00FB1BA4" w:rsidRDefault="00000000">
            <w:r>
              <w:t>Wikipedia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09686" w14:textId="77777777" w:rsidR="00FB1BA4" w:rsidRDefault="00000000">
            <w:r>
              <w:t>Mixed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B63C0" w14:textId="77777777" w:rsidR="00FB1BA4" w:rsidRDefault="00000000">
            <w:r>
              <w:t>~500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EAB1F" w14:textId="77777777" w:rsidR="00FB1BA4" w:rsidRDefault="00000000">
            <w:r>
              <w:t>High</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78D2A" w14:textId="77777777" w:rsidR="00FB1BA4" w:rsidRDefault="00000000">
            <w:r>
              <w:t>Encyclopedic, well-sourced</w:t>
            </w:r>
          </w:p>
        </w:tc>
      </w:tr>
      <w:tr w:rsidR="00FB1BA4" w14:paraId="125382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56600" w14:textId="77777777" w:rsidR="00FB1BA4" w:rsidRDefault="00000000">
            <w:r>
              <w:t>IANDS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6D449" w14:textId="77777777" w:rsidR="00FB1BA4" w:rsidRDefault="00000000">
            <w:r>
              <w:t>NDE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AB688" w14:textId="77777777" w:rsidR="00FB1BA4" w:rsidRDefault="00000000">
            <w:r>
              <w:t>~1K+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95A38" w14:textId="77777777" w:rsidR="00FB1BA4" w:rsidRDefault="00000000">
            <w:r>
              <w:t>High</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6F5E0" w14:textId="77777777" w:rsidR="00FB1BA4" w:rsidRDefault="00000000">
            <w:r>
              <w:t>Academic research org</w:t>
            </w:r>
          </w:p>
        </w:tc>
      </w:tr>
      <w:tr w:rsidR="00FB1BA4" w14:paraId="7807B8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24478" w14:textId="77777777" w:rsidR="00FB1BA4" w:rsidRDefault="00000000">
            <w:r>
              <w:t>NDERF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973EE" w14:textId="77777777" w:rsidR="00FB1BA4" w:rsidRDefault="00000000">
            <w:r>
              <w:t>NDE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13E1E" w14:textId="77777777" w:rsidR="00FB1BA4" w:rsidRDefault="00000000">
            <w:r>
              <w:t>~5K+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8B168" w14:textId="77777777" w:rsidR="00FB1BA4" w:rsidRDefault="00000000">
            <w:r>
              <w:t>Medium</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AB893" w14:textId="77777777" w:rsidR="00FB1BA4" w:rsidRDefault="00000000">
            <w:r>
              <w:t>Self-reported but structured</w:t>
            </w:r>
          </w:p>
        </w:tc>
      </w:tr>
    </w:tbl>
    <w:p w14:paraId="5B3AB29E" w14:textId="77777777" w:rsidR="00FB1BA4" w:rsidRDefault="00000000">
      <w:pPr>
        <w:pStyle w:val="Heading2"/>
      </w:pPr>
      <w:r>
        <w:t>4.2 Quality Assurance Requirements</w:t>
      </w:r>
    </w:p>
    <w:p w14:paraId="75E337D4" w14:textId="77777777" w:rsidR="00FB1BA4" w:rsidRDefault="00000000">
      <w:pPr>
        <w:spacing w:after="120"/>
      </w:pPr>
      <w:r>
        <w:t>To reach market readiness, the following quality layers must be implemented:</w:t>
      </w:r>
    </w:p>
    <w:p w14:paraId="28E1B774" w14:textId="77777777" w:rsidR="00FB1BA4" w:rsidRDefault="00FB1BA4">
      <w:pPr>
        <w:spacing w:after="60"/>
      </w:pPr>
    </w:p>
    <w:p w14:paraId="7647A525" w14:textId="77777777" w:rsidR="00FB1BA4" w:rsidRDefault="00000000">
      <w:pPr>
        <w:pStyle w:val="Heading3"/>
      </w:pPr>
      <w:r>
        <w:t>Layer 1: Automated Pre-Processing</w:t>
      </w:r>
    </w:p>
    <w:p w14:paraId="35976BA3" w14:textId="77777777" w:rsidR="00FB1BA4" w:rsidRDefault="00000000">
      <w:pPr>
        <w:pStyle w:val="ListParagraph"/>
        <w:numPr>
          <w:ilvl w:val="0"/>
          <w:numId w:val="2"/>
        </w:numPr>
        <w:spacing w:after="60"/>
      </w:pPr>
      <w:r>
        <w:t>Duplicate detection</w:t>
      </w:r>
      <w:r>
        <w:rPr>
          <w:color w:val="666666"/>
        </w:rPr>
        <w:t xml:space="preserve"> - fuzzy matching on title + location + date within 30-day windows</w:t>
      </w:r>
    </w:p>
    <w:p w14:paraId="0D0914F9" w14:textId="77777777" w:rsidR="00FB1BA4" w:rsidRDefault="00000000">
      <w:pPr>
        <w:pStyle w:val="ListParagraph"/>
        <w:numPr>
          <w:ilvl w:val="0"/>
          <w:numId w:val="2"/>
        </w:numPr>
        <w:spacing w:after="60"/>
      </w:pPr>
      <w:r>
        <w:t>Language quality check</w:t>
      </w:r>
      <w:r>
        <w:rPr>
          <w:color w:val="666666"/>
        </w:rPr>
        <w:t xml:space="preserve"> - minimum character count, coherence scoring, gibberish detection</w:t>
      </w:r>
    </w:p>
    <w:p w14:paraId="3076563F" w14:textId="77777777" w:rsidR="00FB1BA4" w:rsidRDefault="00000000">
      <w:pPr>
        <w:pStyle w:val="ListParagraph"/>
        <w:numPr>
          <w:ilvl w:val="0"/>
          <w:numId w:val="2"/>
        </w:numPr>
        <w:spacing w:after="60"/>
      </w:pPr>
      <w:r>
        <w:t>Location validation</w:t>
      </w:r>
      <w:r>
        <w:rPr>
          <w:color w:val="666666"/>
        </w:rPr>
        <w:t xml:space="preserve"> - verify geocoded coordinates fall within claimed country/state boundaries</w:t>
      </w:r>
    </w:p>
    <w:p w14:paraId="46D774CB" w14:textId="77777777" w:rsidR="00FB1BA4" w:rsidRDefault="00000000">
      <w:pPr>
        <w:pStyle w:val="ListParagraph"/>
        <w:numPr>
          <w:ilvl w:val="0"/>
          <w:numId w:val="2"/>
        </w:numPr>
        <w:spacing w:after="60"/>
      </w:pPr>
      <w:r>
        <w:t>Date plausibility</w:t>
      </w:r>
      <w:r>
        <w:rPr>
          <w:color w:val="666666"/>
        </w:rPr>
        <w:t xml:space="preserve"> - reject future dates, flag dates before 1800</w:t>
      </w:r>
    </w:p>
    <w:p w14:paraId="52A87BA4" w14:textId="77777777" w:rsidR="00FB1BA4" w:rsidRDefault="00000000">
      <w:pPr>
        <w:pStyle w:val="ListParagraph"/>
        <w:numPr>
          <w:ilvl w:val="0"/>
          <w:numId w:val="2"/>
        </w:numPr>
        <w:spacing w:after="60"/>
      </w:pPr>
      <w:r>
        <w:t>Source cross-referencing</w:t>
      </w:r>
      <w:r>
        <w:rPr>
          <w:color w:val="666666"/>
        </w:rPr>
        <w:t xml:space="preserve"> - flag when NUFORC + Reddit describe same event within 48hrs / 50mi</w:t>
      </w:r>
    </w:p>
    <w:p w14:paraId="249C3200" w14:textId="77777777" w:rsidR="00FB1BA4" w:rsidRDefault="00000000">
      <w:pPr>
        <w:pStyle w:val="Heading3"/>
      </w:pPr>
      <w:r>
        <w:t>Layer 2: AI-Powered Quality Scoring</w:t>
      </w:r>
    </w:p>
    <w:p w14:paraId="1736E14D" w14:textId="77777777" w:rsidR="00FB1BA4" w:rsidRDefault="00000000">
      <w:pPr>
        <w:pStyle w:val="ListParagraph"/>
        <w:numPr>
          <w:ilvl w:val="0"/>
          <w:numId w:val="2"/>
        </w:numPr>
        <w:spacing w:after="60"/>
      </w:pPr>
      <w:r>
        <w:t>Evidence assessment</w:t>
      </w:r>
      <w:r>
        <w:rPr>
          <w:color w:val="666666"/>
        </w:rPr>
        <w:t xml:space="preserve"> - score 0-100 based on detail level, specificity, evidence types</w:t>
      </w:r>
    </w:p>
    <w:p w14:paraId="2F6DFC66" w14:textId="77777777" w:rsidR="00FB1BA4" w:rsidRDefault="00000000">
      <w:pPr>
        <w:pStyle w:val="ListParagraph"/>
        <w:numPr>
          <w:ilvl w:val="0"/>
          <w:numId w:val="2"/>
        </w:numPr>
        <w:spacing w:after="60"/>
      </w:pPr>
      <w:r>
        <w:t>Narrative coherence</w:t>
      </w:r>
      <w:r>
        <w:rPr>
          <w:color w:val="666666"/>
        </w:rPr>
        <w:t xml:space="preserve"> - flag internally contradictory accounts</w:t>
      </w:r>
    </w:p>
    <w:p w14:paraId="29789C17" w14:textId="77777777" w:rsidR="00FB1BA4" w:rsidRDefault="00000000">
      <w:pPr>
        <w:pStyle w:val="ListParagraph"/>
        <w:numPr>
          <w:ilvl w:val="0"/>
          <w:numId w:val="2"/>
        </w:numPr>
        <w:spacing w:after="60"/>
      </w:pPr>
      <w:r>
        <w:t>Credibility indicators</w:t>
      </w:r>
      <w:r>
        <w:rPr>
          <w:color w:val="666666"/>
        </w:rPr>
        <w:t xml:space="preserve"> - multiple witnesses, physical evidence, official documentation</w:t>
      </w:r>
    </w:p>
    <w:p w14:paraId="1308D954" w14:textId="77777777" w:rsidR="00FB1BA4" w:rsidRDefault="00000000">
      <w:pPr>
        <w:pStyle w:val="ListParagraph"/>
        <w:numPr>
          <w:ilvl w:val="0"/>
          <w:numId w:val="2"/>
        </w:numPr>
        <w:spacing w:after="60"/>
      </w:pPr>
      <w:r>
        <w:t>Phenomenon confidence</w:t>
      </w:r>
      <w:r>
        <w:rPr>
          <w:color w:val="666666"/>
        </w:rPr>
        <w:t xml:space="preserve"> - how well does the report match its classified phenomenon?</w:t>
      </w:r>
    </w:p>
    <w:p w14:paraId="55861D1E" w14:textId="77777777" w:rsidR="00FB1BA4" w:rsidRDefault="00000000">
      <w:pPr>
        <w:pStyle w:val="ListParagraph"/>
        <w:numPr>
          <w:ilvl w:val="0"/>
          <w:numId w:val="2"/>
        </w:numPr>
        <w:spacing w:after="60"/>
      </w:pPr>
      <w:r>
        <w:t>Source reliability weighting</w:t>
      </w:r>
      <w:r>
        <w:rPr>
          <w:color w:val="666666"/>
        </w:rPr>
        <w:t xml:space="preserve"> - BFRO Class A &gt; Reddit anecdote &gt; anonymous submission</w:t>
      </w:r>
    </w:p>
    <w:p w14:paraId="1517EB2E" w14:textId="77777777" w:rsidR="00FB1BA4" w:rsidRDefault="00000000">
      <w:pPr>
        <w:pStyle w:val="Heading3"/>
      </w:pPr>
      <w:r>
        <w:t>Layer 3: Human Review Pipeline</w:t>
      </w:r>
    </w:p>
    <w:p w14:paraId="51A61109" w14:textId="77777777" w:rsidR="00FB1BA4" w:rsidRDefault="00000000">
      <w:pPr>
        <w:pStyle w:val="ListParagraph"/>
        <w:numPr>
          <w:ilvl w:val="0"/>
          <w:numId w:val="2"/>
        </w:numPr>
        <w:spacing w:after="60"/>
      </w:pPr>
      <w:r>
        <w:t>Moderation queue</w:t>
      </w:r>
      <w:r>
        <w:rPr>
          <w:color w:val="666666"/>
        </w:rPr>
        <w:t xml:space="preserve"> - user submissions require approval before publication</w:t>
      </w:r>
    </w:p>
    <w:p w14:paraId="6AE8717D" w14:textId="77777777" w:rsidR="00FB1BA4" w:rsidRDefault="00000000">
      <w:pPr>
        <w:pStyle w:val="ListParagraph"/>
        <w:numPr>
          <w:ilvl w:val="0"/>
          <w:numId w:val="2"/>
        </w:numPr>
        <w:spacing w:after="60"/>
      </w:pPr>
      <w:r>
        <w:t>Community flagging</w:t>
      </w:r>
      <w:r>
        <w:rPr>
          <w:color w:val="666666"/>
        </w:rPr>
        <w:t xml:space="preserve"> - users can flag reports for review (duplicate, spam, inaccurate)</w:t>
      </w:r>
    </w:p>
    <w:p w14:paraId="7256C5D6" w14:textId="77777777" w:rsidR="00FB1BA4" w:rsidRDefault="00000000">
      <w:pPr>
        <w:pStyle w:val="ListParagraph"/>
        <w:numPr>
          <w:ilvl w:val="0"/>
          <w:numId w:val="2"/>
        </w:numPr>
        <w:spacing w:after="60"/>
      </w:pPr>
      <w:r>
        <w:t>Expert verification</w:t>
      </w:r>
      <w:r>
        <w:rPr>
          <w:color w:val="666666"/>
        </w:rPr>
        <w:t xml:space="preserve"> - high-impact reports get specialist review</w:t>
      </w:r>
    </w:p>
    <w:p w14:paraId="05F0A57F" w14:textId="77777777" w:rsidR="00FB1BA4" w:rsidRDefault="00000000">
      <w:pPr>
        <w:pStyle w:val="ListParagraph"/>
        <w:numPr>
          <w:ilvl w:val="0"/>
          <w:numId w:val="2"/>
        </w:numPr>
        <w:spacing w:after="60"/>
      </w:pPr>
      <w:r>
        <w:lastRenderedPageBreak/>
        <w:t>Batch review tools</w:t>
      </w:r>
      <w:r>
        <w:rPr>
          <w:color w:val="666666"/>
        </w:rPr>
        <w:t xml:space="preserve"> - admins can approve/reject/edit in bulk</w:t>
      </w:r>
    </w:p>
    <w:p w14:paraId="7C09AB43" w14:textId="77777777" w:rsidR="00FB1BA4" w:rsidRDefault="00000000">
      <w:pPr>
        <w:pStyle w:val="Heading2"/>
      </w:pPr>
      <w:r>
        <w:t>4.3 Scale-Up Ingestion Roadmap</w:t>
      </w:r>
    </w:p>
    <w:p w14:paraId="19FC170A" w14:textId="77777777" w:rsidR="00FB1BA4" w:rsidRDefault="00000000">
      <w:pPr>
        <w:spacing w:after="120"/>
      </w:pPr>
      <w:r>
        <w:t>Target: 500K+ reports by public launch. Additional sources to integrate:</w:t>
      </w:r>
    </w:p>
    <w:p w14:paraId="770C8B1C" w14:textId="77777777" w:rsidR="00FB1BA4" w:rsidRDefault="00000000">
      <w:pPr>
        <w:pStyle w:val="ListParagraph"/>
        <w:numPr>
          <w:ilvl w:val="0"/>
          <w:numId w:val="2"/>
        </w:numPr>
        <w:spacing w:after="60"/>
      </w:pPr>
      <w:r>
        <w:t>MUFON public case summaries</w:t>
      </w:r>
      <w:r>
        <w:rPr>
          <w:color w:val="666666"/>
        </w:rPr>
        <w:t xml:space="preserve"> - 135K+ cases, membership may be required for full access</w:t>
      </w:r>
    </w:p>
    <w:p w14:paraId="37419F05" w14:textId="77777777" w:rsidR="00FB1BA4" w:rsidRDefault="00000000">
      <w:pPr>
        <w:pStyle w:val="ListParagraph"/>
        <w:numPr>
          <w:ilvl w:val="0"/>
          <w:numId w:val="2"/>
        </w:numPr>
        <w:spacing w:after="60"/>
      </w:pPr>
      <w:r>
        <w:t>The Black Vault</w:t>
      </w:r>
      <w:r>
        <w:rPr>
          <w:color w:val="666666"/>
        </w:rPr>
        <w:t xml:space="preserve"> - 3M+ pages of declassified government documents</w:t>
      </w:r>
    </w:p>
    <w:p w14:paraId="6B7E413B" w14:textId="77777777" w:rsidR="00FB1BA4" w:rsidRDefault="00000000">
      <w:pPr>
        <w:pStyle w:val="ListParagraph"/>
        <w:numPr>
          <w:ilvl w:val="0"/>
          <w:numId w:val="2"/>
        </w:numPr>
        <w:spacing w:after="60"/>
      </w:pPr>
      <w:r>
        <w:t>Phantoms &amp; Monsters archive</w:t>
      </w:r>
      <w:r>
        <w:rPr>
          <w:color w:val="666666"/>
        </w:rPr>
        <w:t xml:space="preserve"> - 45+ years of investigated cases</w:t>
      </w:r>
    </w:p>
    <w:p w14:paraId="65995A09" w14:textId="77777777" w:rsidR="00FB1BA4" w:rsidRDefault="00000000">
      <w:pPr>
        <w:pStyle w:val="ListParagraph"/>
        <w:numPr>
          <w:ilvl w:val="0"/>
          <w:numId w:val="2"/>
        </w:numPr>
        <w:spacing w:after="60"/>
      </w:pPr>
      <w:r>
        <w:t>Historical newspaper archives</w:t>
      </w:r>
      <w:r>
        <w:rPr>
          <w:color w:val="666666"/>
        </w:rPr>
        <w:t xml:space="preserve"> - pre-internet reports from newspaper digitization projects</w:t>
      </w:r>
    </w:p>
    <w:p w14:paraId="471FF0CC" w14:textId="77777777" w:rsidR="00FB1BA4" w:rsidRDefault="00000000">
      <w:pPr>
        <w:pStyle w:val="ListParagraph"/>
        <w:numPr>
          <w:ilvl w:val="0"/>
          <w:numId w:val="2"/>
        </w:numPr>
        <w:spacing w:after="60"/>
      </w:pPr>
      <w:r>
        <w:t>International databases</w:t>
      </w:r>
      <w:r>
        <w:rPr>
          <w:color w:val="666666"/>
        </w:rPr>
        <w:t xml:space="preserve"> - GEIPAN (France), MoD (UK), CEFAA (Chile)</w:t>
      </w:r>
    </w:p>
    <w:p w14:paraId="2F65A0AC" w14:textId="77777777" w:rsidR="00FB1BA4" w:rsidRDefault="00000000">
      <w:pPr>
        <w:pStyle w:val="ListParagraph"/>
        <w:numPr>
          <w:ilvl w:val="0"/>
          <w:numId w:val="2"/>
        </w:numPr>
        <w:spacing w:after="60"/>
      </w:pPr>
      <w:r>
        <w:t>Academic papers</w:t>
      </w:r>
      <w:r>
        <w:rPr>
          <w:color w:val="666666"/>
        </w:rPr>
        <w:t xml:space="preserve"> - Journal of Scientific Exploration, Parapsychological Association</w:t>
      </w:r>
    </w:p>
    <w:p w14:paraId="68D1A2CD" w14:textId="77777777" w:rsidR="00FB1BA4" w:rsidRDefault="00000000">
      <w:r>
        <w:br w:type="page"/>
      </w:r>
    </w:p>
    <w:p w14:paraId="4D5F74C7" w14:textId="77777777" w:rsidR="00FB1BA4" w:rsidRDefault="00000000">
      <w:pPr>
        <w:pStyle w:val="Heading1"/>
      </w:pPr>
      <w:r>
        <w:lastRenderedPageBreak/>
        <w:t>5. COMPETITIVE LANDSCAPE &amp; MARKET POSITIONING</w:t>
      </w:r>
    </w:p>
    <w:p w14:paraId="620FDC1E" w14:textId="77777777" w:rsidR="00FB1BA4" w:rsidRDefault="00000000">
      <w:pPr>
        <w:pStyle w:val="Heading2"/>
      </w:pPr>
      <w:r>
        <w:t>5.1 Market Opportunity</w:t>
      </w:r>
    </w:p>
    <w:p w14:paraId="157C6556" w14:textId="77777777" w:rsidR="00FB1BA4" w:rsidRDefault="00000000">
      <w:pPr>
        <w:spacing w:after="120"/>
      </w:pPr>
      <w:r>
        <w:t xml:space="preserve">The paranormal/unexplained phenomena market represents a </w:t>
      </w:r>
      <w:r>
        <w:rPr>
          <w:b/>
          <w:bCs/>
        </w:rPr>
        <w:t>$31.89 billion opportunity</w:t>
      </w:r>
      <w:r>
        <w:t xml:space="preserve"> (ghost tourism alone), with related horror entertainment at $112B and growing at 7.2% CAGR. </w:t>
      </w:r>
      <w:r>
        <w:rPr>
          <w:b/>
          <w:bCs/>
        </w:rPr>
        <w:t>60% of Americans report paranormal experiences</w:t>
      </w:r>
      <w:r>
        <w:t xml:space="preserve"> and </w:t>
      </w:r>
      <w:r>
        <w:rPr>
          <w:b/>
          <w:bCs/>
        </w:rPr>
        <w:t>75% believe in the paranormal</w:t>
      </w:r>
      <w:r>
        <w:t>. The market is fragmented across dozens of outdated, single-phenomenon platforms with no modern all-in-one database.</w:t>
      </w:r>
    </w:p>
    <w:p w14:paraId="60484013" w14:textId="77777777" w:rsidR="00FB1BA4" w:rsidRDefault="00000000">
      <w:pPr>
        <w:pStyle w:val="Heading2"/>
      </w:pPr>
      <w:r>
        <w:t>5.2 Competitor Comparison</w:t>
      </w:r>
    </w:p>
    <w:p w14:paraId="4ECEFCB5" w14:textId="77777777" w:rsidR="00FB1BA4" w:rsidRDefault="00FB1BA4">
      <w:pPr>
        <w:spacing w:after="6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340"/>
        <w:gridCol w:w="1340"/>
        <w:gridCol w:w="1340"/>
        <w:gridCol w:w="1340"/>
        <w:gridCol w:w="1340"/>
        <w:gridCol w:w="1340"/>
      </w:tblGrid>
      <w:tr w:rsidR="00FB1BA4" w14:paraId="295321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035"/>
            <w:tcMar>
              <w:top w:w="80" w:type="dxa"/>
              <w:left w:w="120" w:type="dxa"/>
              <w:bottom w:w="80" w:type="dxa"/>
              <w:right w:w="120" w:type="dxa"/>
            </w:tcMar>
          </w:tcPr>
          <w:p w14:paraId="75C1837E" w14:textId="77777777" w:rsidR="00FB1BA4" w:rsidRDefault="00000000">
            <w:r>
              <w:rPr>
                <w:b/>
                <w:bCs/>
                <w:color w:val="FFFFFF"/>
                <w:sz w:val="16"/>
                <w:szCs w:val="16"/>
              </w:rPr>
              <w:t>CAPABILITY</w:t>
            </w:r>
          </w:p>
        </w:tc>
        <w:tc>
          <w:tcPr>
            <w:tcW w:w="1340" w:type="dxa"/>
            <w:tcBorders>
              <w:top w:val="single" w:sz="1" w:space="0" w:color="CCCCCC"/>
              <w:left w:val="single" w:sz="1" w:space="0" w:color="CCCCCC"/>
              <w:bottom w:val="single" w:sz="1" w:space="0" w:color="CCCCCC"/>
              <w:right w:val="single" w:sz="1" w:space="0" w:color="CCCCCC"/>
            </w:tcBorders>
            <w:shd w:val="clear" w:color="auto" w:fill="1A1035"/>
            <w:tcMar>
              <w:top w:w="80" w:type="dxa"/>
              <w:left w:w="120" w:type="dxa"/>
              <w:bottom w:w="80" w:type="dxa"/>
              <w:right w:w="120" w:type="dxa"/>
            </w:tcMar>
          </w:tcPr>
          <w:p w14:paraId="1BDE6D84" w14:textId="77777777" w:rsidR="00FB1BA4" w:rsidRDefault="00000000">
            <w:proofErr w:type="spellStart"/>
            <w:r>
              <w:rPr>
                <w:b/>
                <w:bCs/>
                <w:color w:val="FFFFFF"/>
                <w:sz w:val="16"/>
                <w:szCs w:val="16"/>
              </w:rPr>
              <w:t>ParaDocs</w:t>
            </w:r>
            <w:proofErr w:type="spellEnd"/>
          </w:p>
        </w:tc>
        <w:tc>
          <w:tcPr>
            <w:tcW w:w="1340" w:type="dxa"/>
            <w:tcBorders>
              <w:top w:val="single" w:sz="1" w:space="0" w:color="CCCCCC"/>
              <w:left w:val="single" w:sz="1" w:space="0" w:color="CCCCCC"/>
              <w:bottom w:val="single" w:sz="1" w:space="0" w:color="CCCCCC"/>
              <w:right w:val="single" w:sz="1" w:space="0" w:color="CCCCCC"/>
            </w:tcBorders>
            <w:shd w:val="clear" w:color="auto" w:fill="1A1035"/>
            <w:tcMar>
              <w:top w:w="80" w:type="dxa"/>
              <w:left w:w="120" w:type="dxa"/>
              <w:bottom w:w="80" w:type="dxa"/>
              <w:right w:w="120" w:type="dxa"/>
            </w:tcMar>
          </w:tcPr>
          <w:p w14:paraId="3F1C1448" w14:textId="77777777" w:rsidR="00FB1BA4" w:rsidRDefault="00000000">
            <w:r>
              <w:rPr>
                <w:b/>
                <w:bCs/>
                <w:color w:val="FFFFFF"/>
                <w:sz w:val="16"/>
                <w:szCs w:val="16"/>
              </w:rPr>
              <w:t>MUFON</w:t>
            </w:r>
          </w:p>
        </w:tc>
        <w:tc>
          <w:tcPr>
            <w:tcW w:w="1340" w:type="dxa"/>
            <w:tcBorders>
              <w:top w:val="single" w:sz="1" w:space="0" w:color="CCCCCC"/>
              <w:left w:val="single" w:sz="1" w:space="0" w:color="CCCCCC"/>
              <w:bottom w:val="single" w:sz="1" w:space="0" w:color="CCCCCC"/>
              <w:right w:val="single" w:sz="1" w:space="0" w:color="CCCCCC"/>
            </w:tcBorders>
            <w:shd w:val="clear" w:color="auto" w:fill="1A1035"/>
            <w:tcMar>
              <w:top w:w="80" w:type="dxa"/>
              <w:left w:w="120" w:type="dxa"/>
              <w:bottom w:w="80" w:type="dxa"/>
              <w:right w:w="120" w:type="dxa"/>
            </w:tcMar>
          </w:tcPr>
          <w:p w14:paraId="3342D1E4" w14:textId="77777777" w:rsidR="00FB1BA4" w:rsidRDefault="00000000">
            <w:r>
              <w:rPr>
                <w:b/>
                <w:bCs/>
                <w:color w:val="FFFFFF"/>
                <w:sz w:val="16"/>
                <w:szCs w:val="16"/>
              </w:rPr>
              <w:t>NUFORC</w:t>
            </w:r>
          </w:p>
        </w:tc>
        <w:tc>
          <w:tcPr>
            <w:tcW w:w="1340" w:type="dxa"/>
            <w:tcBorders>
              <w:top w:val="single" w:sz="1" w:space="0" w:color="CCCCCC"/>
              <w:left w:val="single" w:sz="1" w:space="0" w:color="CCCCCC"/>
              <w:bottom w:val="single" w:sz="1" w:space="0" w:color="CCCCCC"/>
              <w:right w:val="single" w:sz="1" w:space="0" w:color="CCCCCC"/>
            </w:tcBorders>
            <w:shd w:val="clear" w:color="auto" w:fill="1A1035"/>
            <w:tcMar>
              <w:top w:w="80" w:type="dxa"/>
              <w:left w:w="120" w:type="dxa"/>
              <w:bottom w:w="80" w:type="dxa"/>
              <w:right w:w="120" w:type="dxa"/>
            </w:tcMar>
          </w:tcPr>
          <w:p w14:paraId="257AF976" w14:textId="77777777" w:rsidR="00FB1BA4" w:rsidRDefault="00000000">
            <w:r>
              <w:rPr>
                <w:b/>
                <w:bCs/>
                <w:color w:val="FFFFFF"/>
                <w:sz w:val="16"/>
                <w:szCs w:val="16"/>
              </w:rPr>
              <w:t>BFRO</w:t>
            </w:r>
          </w:p>
        </w:tc>
        <w:tc>
          <w:tcPr>
            <w:tcW w:w="1340" w:type="dxa"/>
            <w:tcBorders>
              <w:top w:val="single" w:sz="1" w:space="0" w:color="CCCCCC"/>
              <w:left w:val="single" w:sz="1" w:space="0" w:color="CCCCCC"/>
              <w:bottom w:val="single" w:sz="1" w:space="0" w:color="CCCCCC"/>
              <w:right w:val="single" w:sz="1" w:space="0" w:color="CCCCCC"/>
            </w:tcBorders>
            <w:shd w:val="clear" w:color="auto" w:fill="1A1035"/>
            <w:tcMar>
              <w:top w:w="80" w:type="dxa"/>
              <w:left w:w="120" w:type="dxa"/>
              <w:bottom w:w="80" w:type="dxa"/>
              <w:right w:w="120" w:type="dxa"/>
            </w:tcMar>
          </w:tcPr>
          <w:p w14:paraId="79C0F157" w14:textId="77777777" w:rsidR="00FB1BA4" w:rsidRDefault="00000000">
            <w:r>
              <w:rPr>
                <w:b/>
                <w:bCs/>
                <w:color w:val="FFFFFF"/>
                <w:sz w:val="16"/>
                <w:szCs w:val="16"/>
              </w:rPr>
              <w:t>Gaia</w:t>
            </w:r>
          </w:p>
        </w:tc>
        <w:tc>
          <w:tcPr>
            <w:tcW w:w="1340" w:type="dxa"/>
            <w:tcBorders>
              <w:top w:val="single" w:sz="1" w:space="0" w:color="CCCCCC"/>
              <w:left w:val="single" w:sz="1" w:space="0" w:color="CCCCCC"/>
              <w:bottom w:val="single" w:sz="1" w:space="0" w:color="CCCCCC"/>
              <w:right w:val="single" w:sz="1" w:space="0" w:color="CCCCCC"/>
            </w:tcBorders>
            <w:shd w:val="clear" w:color="auto" w:fill="1A1035"/>
            <w:tcMar>
              <w:top w:w="80" w:type="dxa"/>
              <w:left w:w="120" w:type="dxa"/>
              <w:bottom w:w="80" w:type="dxa"/>
              <w:right w:w="120" w:type="dxa"/>
            </w:tcMar>
          </w:tcPr>
          <w:p w14:paraId="79F78FC3" w14:textId="77777777" w:rsidR="00FB1BA4" w:rsidRDefault="00000000">
            <w:r>
              <w:rPr>
                <w:b/>
                <w:bCs/>
                <w:color w:val="FFFFFF"/>
                <w:sz w:val="16"/>
                <w:szCs w:val="16"/>
              </w:rPr>
              <w:t>Reddit</w:t>
            </w:r>
          </w:p>
        </w:tc>
      </w:tr>
      <w:tr w:rsidR="00FB1BA4" w14:paraId="236A5D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9C69F" w14:textId="77777777" w:rsidR="00FB1BA4" w:rsidRDefault="00000000">
            <w:r>
              <w:rPr>
                <w:sz w:val="17"/>
                <w:szCs w:val="17"/>
              </w:rPr>
              <w:t xml:space="preserve">All </w:t>
            </w:r>
            <w:proofErr w:type="gramStart"/>
            <w:r>
              <w:rPr>
                <w:sz w:val="17"/>
                <w:szCs w:val="17"/>
              </w:rPr>
              <w:t>phenomena</w:t>
            </w:r>
            <w:proofErr w:type="gramEnd"/>
            <w:r>
              <w:rPr>
                <w:sz w:val="17"/>
                <w:szCs w:val="17"/>
              </w:rPr>
              <w:t xml:space="preserve"> types</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BC58" w14:textId="77777777" w:rsidR="00FB1BA4" w:rsidRDefault="00000000">
            <w:r>
              <w:rPr>
                <w:color w:val="1B8A2D"/>
                <w:sz w:val="17"/>
                <w:szCs w:val="17"/>
              </w:rPr>
              <w:t>YES</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75C19" w14:textId="77777777" w:rsidR="00FB1BA4" w:rsidRDefault="00000000">
            <w:r>
              <w:rPr>
                <w:sz w:val="17"/>
                <w:szCs w:val="17"/>
              </w:rPr>
              <w:t>UFO only</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52D03" w14:textId="77777777" w:rsidR="00FB1BA4" w:rsidRDefault="00000000">
            <w:r>
              <w:rPr>
                <w:sz w:val="17"/>
                <w:szCs w:val="17"/>
              </w:rPr>
              <w:t>UFO only</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C7E38" w14:textId="77777777" w:rsidR="00FB1BA4" w:rsidRDefault="00000000">
            <w:r>
              <w:rPr>
                <w:sz w:val="17"/>
                <w:szCs w:val="17"/>
              </w:rPr>
              <w:t>Bigfoot</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2F1AE" w14:textId="77777777" w:rsidR="00FB1BA4" w:rsidRDefault="00000000">
            <w:r>
              <w:rPr>
                <w:sz w:val="17"/>
                <w:szCs w:val="17"/>
              </w:rPr>
              <w:t>Mixed*</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E50B0" w14:textId="77777777" w:rsidR="00FB1BA4" w:rsidRDefault="00000000">
            <w:r>
              <w:rPr>
                <w:sz w:val="17"/>
                <w:szCs w:val="17"/>
              </w:rPr>
              <w:t>Scattered</w:t>
            </w:r>
          </w:p>
        </w:tc>
      </w:tr>
      <w:tr w:rsidR="00FB1BA4" w14:paraId="787C28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CA66F" w14:textId="77777777" w:rsidR="00FB1BA4" w:rsidRDefault="00000000">
            <w:r>
              <w:rPr>
                <w:sz w:val="17"/>
                <w:szCs w:val="17"/>
              </w:rPr>
              <w:t>Interactive map</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9D5EE" w14:textId="77777777" w:rsidR="00FB1BA4" w:rsidRDefault="00000000">
            <w:r>
              <w:rPr>
                <w:color w:val="1B8A2D"/>
                <w:sz w:val="17"/>
                <w:szCs w:val="17"/>
              </w:rPr>
              <w:t>YES</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0CAA1" w14:textId="77777777" w:rsidR="00FB1BA4" w:rsidRDefault="00000000">
            <w:r>
              <w:rPr>
                <w:color w:val="C62828"/>
                <w:sz w:val="17"/>
                <w:szCs w:val="17"/>
              </w:rPr>
              <w:t>No</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A3AAE" w14:textId="77777777" w:rsidR="00FB1BA4" w:rsidRDefault="00000000">
            <w:r>
              <w:rPr>
                <w:sz w:val="17"/>
                <w:szCs w:val="17"/>
              </w:rPr>
              <w:t>Basic</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A2E41" w14:textId="77777777" w:rsidR="00FB1BA4" w:rsidRDefault="00000000">
            <w:r>
              <w:rPr>
                <w:sz w:val="17"/>
                <w:szCs w:val="17"/>
              </w:rPr>
              <w:t>Limited</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D55FF" w14:textId="77777777" w:rsidR="00FB1BA4" w:rsidRDefault="00000000">
            <w:r>
              <w:rPr>
                <w:color w:val="C62828"/>
                <w:sz w:val="17"/>
                <w:szCs w:val="17"/>
              </w:rPr>
              <w:t>No</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DE12" w14:textId="77777777" w:rsidR="00FB1BA4" w:rsidRDefault="00000000">
            <w:r>
              <w:rPr>
                <w:color w:val="C62828"/>
                <w:sz w:val="17"/>
                <w:szCs w:val="17"/>
              </w:rPr>
              <w:t>No</w:t>
            </w:r>
          </w:p>
        </w:tc>
      </w:tr>
      <w:tr w:rsidR="00FB1BA4" w14:paraId="317ACE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A15FB" w14:textId="77777777" w:rsidR="00FB1BA4" w:rsidRDefault="00000000">
            <w:r>
              <w:rPr>
                <w:sz w:val="17"/>
                <w:szCs w:val="17"/>
              </w:rPr>
              <w:t>Credibility scoring</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A1E78" w14:textId="77777777" w:rsidR="00FB1BA4" w:rsidRDefault="00000000">
            <w:r>
              <w:rPr>
                <w:color w:val="1B8A2D"/>
                <w:sz w:val="17"/>
                <w:szCs w:val="17"/>
              </w:rPr>
              <w:t>YES</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FA4BB" w14:textId="77777777" w:rsidR="00FB1BA4" w:rsidRDefault="00000000">
            <w:r>
              <w:rPr>
                <w:color w:val="C62828"/>
                <w:sz w:val="17"/>
                <w:szCs w:val="17"/>
              </w:rPr>
              <w:t>No</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F6A2F" w14:textId="77777777" w:rsidR="00FB1BA4" w:rsidRDefault="00000000">
            <w:r>
              <w:rPr>
                <w:color w:val="C62828"/>
                <w:sz w:val="17"/>
                <w:szCs w:val="17"/>
              </w:rPr>
              <w:t>No</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95528" w14:textId="77777777" w:rsidR="00FB1BA4" w:rsidRDefault="00000000">
            <w:r>
              <w:rPr>
                <w:sz w:val="17"/>
                <w:szCs w:val="17"/>
              </w:rPr>
              <w:t>A/B/C</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4AF54" w14:textId="77777777" w:rsidR="00FB1BA4" w:rsidRDefault="00000000">
            <w:r>
              <w:rPr>
                <w:color w:val="C62828"/>
                <w:sz w:val="17"/>
                <w:szCs w:val="17"/>
              </w:rPr>
              <w:t>No</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71484" w14:textId="77777777" w:rsidR="00FB1BA4" w:rsidRDefault="00000000">
            <w:r>
              <w:rPr>
                <w:sz w:val="17"/>
                <w:szCs w:val="17"/>
              </w:rPr>
              <w:t>Upvotes</w:t>
            </w:r>
          </w:p>
        </w:tc>
      </w:tr>
      <w:tr w:rsidR="00FB1BA4" w14:paraId="241FE8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21749" w14:textId="77777777" w:rsidR="00FB1BA4" w:rsidRDefault="00000000">
            <w:r>
              <w:rPr>
                <w:sz w:val="17"/>
                <w:szCs w:val="17"/>
              </w:rPr>
              <w:t>Data analytics</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422D0" w14:textId="77777777" w:rsidR="00FB1BA4" w:rsidRDefault="00000000">
            <w:r>
              <w:rPr>
                <w:color w:val="1B8A2D"/>
                <w:sz w:val="17"/>
                <w:szCs w:val="17"/>
              </w:rPr>
              <w:t>YES</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8507E" w14:textId="77777777" w:rsidR="00FB1BA4" w:rsidRDefault="00000000">
            <w:r>
              <w:rPr>
                <w:color w:val="C62828"/>
                <w:sz w:val="17"/>
                <w:szCs w:val="17"/>
              </w:rPr>
              <w:t>No</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4BDD3" w14:textId="77777777" w:rsidR="00FB1BA4" w:rsidRDefault="00000000">
            <w:r>
              <w:rPr>
                <w:color w:val="C62828"/>
                <w:sz w:val="17"/>
                <w:szCs w:val="17"/>
              </w:rPr>
              <w:t>No</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32F81" w14:textId="77777777" w:rsidR="00FB1BA4" w:rsidRDefault="00000000">
            <w:r>
              <w:rPr>
                <w:color w:val="C62828"/>
                <w:sz w:val="17"/>
                <w:szCs w:val="17"/>
              </w:rPr>
              <w:t>No</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23844" w14:textId="77777777" w:rsidR="00FB1BA4" w:rsidRDefault="00000000">
            <w:r>
              <w:rPr>
                <w:color w:val="C62828"/>
                <w:sz w:val="17"/>
                <w:szCs w:val="17"/>
              </w:rPr>
              <w:t>No</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5385C" w14:textId="77777777" w:rsidR="00FB1BA4" w:rsidRDefault="00000000">
            <w:r>
              <w:rPr>
                <w:color w:val="C62828"/>
                <w:sz w:val="17"/>
                <w:szCs w:val="17"/>
              </w:rPr>
              <w:t>No</w:t>
            </w:r>
          </w:p>
        </w:tc>
      </w:tr>
      <w:tr w:rsidR="00FB1BA4" w14:paraId="2FEF7C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9AA90" w14:textId="77777777" w:rsidR="00FB1BA4" w:rsidRDefault="00000000">
            <w:r>
              <w:rPr>
                <w:sz w:val="17"/>
                <w:szCs w:val="17"/>
              </w:rPr>
              <w:t>Modern UX</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15E27" w14:textId="77777777" w:rsidR="00FB1BA4" w:rsidRDefault="00000000">
            <w:r>
              <w:rPr>
                <w:color w:val="1B8A2D"/>
                <w:sz w:val="17"/>
                <w:szCs w:val="17"/>
              </w:rPr>
              <w:t>YES</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60A83" w14:textId="77777777" w:rsidR="00FB1BA4" w:rsidRDefault="00000000">
            <w:r>
              <w:rPr>
                <w:color w:val="C62828"/>
                <w:sz w:val="17"/>
                <w:szCs w:val="17"/>
              </w:rPr>
              <w:t>No</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DFF4E" w14:textId="77777777" w:rsidR="00FB1BA4" w:rsidRDefault="00000000">
            <w:r>
              <w:rPr>
                <w:color w:val="C62828"/>
                <w:sz w:val="17"/>
                <w:szCs w:val="17"/>
              </w:rPr>
              <w:t>No</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84AA0" w14:textId="77777777" w:rsidR="00FB1BA4" w:rsidRDefault="00000000">
            <w:r>
              <w:rPr>
                <w:sz w:val="17"/>
                <w:szCs w:val="17"/>
              </w:rPr>
              <w:t>Basic</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39632" w14:textId="77777777" w:rsidR="00FB1BA4" w:rsidRDefault="00000000">
            <w:r>
              <w:rPr>
                <w:sz w:val="17"/>
                <w:szCs w:val="17"/>
              </w:rPr>
              <w:t>Yes</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5CD3E" w14:textId="77777777" w:rsidR="00FB1BA4" w:rsidRDefault="00000000">
            <w:r>
              <w:rPr>
                <w:sz w:val="17"/>
                <w:szCs w:val="17"/>
              </w:rPr>
              <w:t>Yes</w:t>
            </w:r>
          </w:p>
        </w:tc>
      </w:tr>
      <w:tr w:rsidR="00FB1BA4" w14:paraId="10168B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B63C0" w14:textId="77777777" w:rsidR="00FB1BA4" w:rsidRDefault="00000000">
            <w:r>
              <w:rPr>
                <w:sz w:val="17"/>
                <w:szCs w:val="17"/>
              </w:rPr>
              <w:t>AI-powered features</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E8654" w14:textId="77777777" w:rsidR="00FB1BA4" w:rsidRDefault="00000000">
            <w:r>
              <w:rPr>
                <w:color w:val="1B8A2D"/>
                <w:sz w:val="17"/>
                <w:szCs w:val="17"/>
              </w:rPr>
              <w:t>YES</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42C97" w14:textId="77777777" w:rsidR="00FB1BA4" w:rsidRDefault="00000000">
            <w:r>
              <w:rPr>
                <w:color w:val="C62828"/>
                <w:sz w:val="17"/>
                <w:szCs w:val="17"/>
              </w:rPr>
              <w:t>No</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F8229" w14:textId="77777777" w:rsidR="00FB1BA4" w:rsidRDefault="00000000">
            <w:r>
              <w:rPr>
                <w:color w:val="C62828"/>
                <w:sz w:val="17"/>
                <w:szCs w:val="17"/>
              </w:rPr>
              <w:t>No</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1288C" w14:textId="77777777" w:rsidR="00FB1BA4" w:rsidRDefault="00000000">
            <w:r>
              <w:rPr>
                <w:color w:val="C62828"/>
                <w:sz w:val="17"/>
                <w:szCs w:val="17"/>
              </w:rPr>
              <w:t>No</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D71E7" w14:textId="77777777" w:rsidR="00FB1BA4" w:rsidRDefault="00000000">
            <w:r>
              <w:rPr>
                <w:sz w:val="17"/>
                <w:szCs w:val="17"/>
              </w:rPr>
              <w:t>Partial</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78C19" w14:textId="77777777" w:rsidR="00FB1BA4" w:rsidRDefault="00000000">
            <w:r>
              <w:rPr>
                <w:color w:val="C62828"/>
                <w:sz w:val="17"/>
                <w:szCs w:val="17"/>
              </w:rPr>
              <w:t>No</w:t>
            </w:r>
          </w:p>
        </w:tc>
      </w:tr>
      <w:tr w:rsidR="00FB1BA4" w14:paraId="462CE7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18C7B" w14:textId="77777777" w:rsidR="00FB1BA4" w:rsidRDefault="00000000">
            <w:r>
              <w:rPr>
                <w:sz w:val="17"/>
                <w:szCs w:val="17"/>
              </w:rPr>
              <w:t>Free tier</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71744" w14:textId="77777777" w:rsidR="00FB1BA4" w:rsidRDefault="00000000">
            <w:r>
              <w:rPr>
                <w:color w:val="1B8A2D"/>
                <w:sz w:val="17"/>
                <w:szCs w:val="17"/>
              </w:rPr>
              <w:t>YES</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4313F" w14:textId="77777777" w:rsidR="00FB1BA4" w:rsidRDefault="00000000">
            <w:r>
              <w:rPr>
                <w:sz w:val="17"/>
                <w:szCs w:val="17"/>
              </w:rPr>
              <w:t>$10.99/</w:t>
            </w:r>
            <w:proofErr w:type="spellStart"/>
            <w:r>
              <w:rPr>
                <w:sz w:val="17"/>
                <w:szCs w:val="17"/>
              </w:rPr>
              <w:t>mo</w:t>
            </w:r>
            <w:proofErr w:type="spellEnd"/>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1F170" w14:textId="77777777" w:rsidR="00FB1BA4" w:rsidRDefault="00000000">
            <w:r>
              <w:rPr>
                <w:sz w:val="17"/>
                <w:szCs w:val="17"/>
              </w:rPr>
              <w:t>Free</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82E54" w14:textId="77777777" w:rsidR="00FB1BA4" w:rsidRDefault="00000000">
            <w:r>
              <w:rPr>
                <w:sz w:val="17"/>
                <w:szCs w:val="17"/>
              </w:rPr>
              <w:t>Free</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62D41" w14:textId="77777777" w:rsidR="00FB1BA4" w:rsidRDefault="00000000">
            <w:r>
              <w:rPr>
                <w:sz w:val="17"/>
                <w:szCs w:val="17"/>
              </w:rPr>
              <w:t>$15.99/</w:t>
            </w:r>
            <w:proofErr w:type="spellStart"/>
            <w:r>
              <w:rPr>
                <w:sz w:val="17"/>
                <w:szCs w:val="17"/>
              </w:rPr>
              <w:t>mo</w:t>
            </w:r>
            <w:proofErr w:type="spellEnd"/>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2B6D6" w14:textId="77777777" w:rsidR="00FB1BA4" w:rsidRDefault="00000000">
            <w:r>
              <w:rPr>
                <w:sz w:val="17"/>
                <w:szCs w:val="17"/>
              </w:rPr>
              <w:t>Free</w:t>
            </w:r>
          </w:p>
        </w:tc>
      </w:tr>
      <w:tr w:rsidR="00FB1BA4" w14:paraId="647A9A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0FD09" w14:textId="77777777" w:rsidR="00FB1BA4" w:rsidRDefault="00000000">
            <w:r>
              <w:rPr>
                <w:sz w:val="17"/>
                <w:szCs w:val="17"/>
              </w:rPr>
              <w:t>User community</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81A3B" w14:textId="77777777" w:rsidR="00FB1BA4" w:rsidRDefault="00000000">
            <w:r>
              <w:rPr>
                <w:sz w:val="17"/>
                <w:szCs w:val="17"/>
              </w:rPr>
              <w:t>Building</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35314" w14:textId="77777777" w:rsidR="00FB1BA4" w:rsidRDefault="00000000">
            <w:r>
              <w:rPr>
                <w:sz w:val="17"/>
                <w:szCs w:val="17"/>
              </w:rPr>
              <w:t>4K members</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6F3AB" w14:textId="77777777" w:rsidR="00FB1BA4" w:rsidRDefault="00000000">
            <w:r>
              <w:rPr>
                <w:sz w:val="17"/>
                <w:szCs w:val="17"/>
              </w:rPr>
              <w:t>None</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EB2F3" w14:textId="77777777" w:rsidR="00FB1BA4" w:rsidRDefault="00000000">
            <w:r>
              <w:rPr>
                <w:sz w:val="17"/>
                <w:szCs w:val="17"/>
              </w:rPr>
              <w:t>Small</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3E739" w14:textId="77777777" w:rsidR="00FB1BA4" w:rsidRDefault="00000000">
            <w:r>
              <w:rPr>
                <w:sz w:val="17"/>
                <w:szCs w:val="17"/>
              </w:rPr>
              <w:t>806K subs</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A5277" w14:textId="77777777" w:rsidR="00FB1BA4" w:rsidRDefault="00000000">
            <w:r>
              <w:rPr>
                <w:sz w:val="17"/>
                <w:szCs w:val="17"/>
              </w:rPr>
              <w:t>1.4M+</w:t>
            </w:r>
          </w:p>
        </w:tc>
      </w:tr>
    </w:tbl>
    <w:p w14:paraId="4E857F9B" w14:textId="77777777" w:rsidR="00FB1BA4" w:rsidRDefault="00000000">
      <w:pPr>
        <w:spacing w:after="120"/>
      </w:pPr>
      <w:r>
        <w:rPr>
          <w:i/>
          <w:iCs/>
          <w:color w:val="666666"/>
        </w:rPr>
        <w:t>*Gaia is a streaming platform, not a database. Their 806K subscribers watch documentaries rather than research specific cases.</w:t>
      </w:r>
    </w:p>
    <w:p w14:paraId="727D411C" w14:textId="77777777" w:rsidR="00FB1BA4" w:rsidRDefault="00000000">
      <w:pPr>
        <w:pStyle w:val="Heading2"/>
      </w:pPr>
      <w:r>
        <w:t>5.3 Key Demographics</w:t>
      </w:r>
    </w:p>
    <w:p w14:paraId="4A37CD47" w14:textId="77777777" w:rsidR="00FB1BA4" w:rsidRDefault="00000000">
      <w:pPr>
        <w:pStyle w:val="ListParagraph"/>
        <w:numPr>
          <w:ilvl w:val="0"/>
          <w:numId w:val="2"/>
        </w:numPr>
        <w:spacing w:after="60"/>
      </w:pPr>
      <w:r>
        <w:t xml:space="preserve">Primary audience: </w:t>
      </w:r>
      <w:proofErr w:type="gramStart"/>
      <w:r>
        <w:t>18-34 year olds</w:t>
      </w:r>
      <w:proofErr w:type="gramEnd"/>
      <w:r>
        <w:rPr>
          <w:color w:val="666666"/>
        </w:rPr>
        <w:t xml:space="preserve"> - 39% most likely to believe in the paranormal; digital natives</w:t>
      </w:r>
    </w:p>
    <w:p w14:paraId="59CAEB3E" w14:textId="77777777" w:rsidR="00FB1BA4" w:rsidRDefault="00000000">
      <w:pPr>
        <w:pStyle w:val="ListParagraph"/>
        <w:numPr>
          <w:ilvl w:val="0"/>
          <w:numId w:val="2"/>
        </w:numPr>
        <w:spacing w:after="60"/>
      </w:pPr>
      <w:r>
        <w:t>Gender skew: slight female majority</w:t>
      </w:r>
      <w:r>
        <w:rPr>
          <w:color w:val="666666"/>
        </w:rPr>
        <w:t xml:space="preserve"> - women more likely to believe in paranormal phenomena</w:t>
      </w:r>
    </w:p>
    <w:p w14:paraId="58AF8A2E" w14:textId="77777777" w:rsidR="00FB1BA4" w:rsidRDefault="00000000">
      <w:pPr>
        <w:pStyle w:val="ListParagraph"/>
        <w:numPr>
          <w:ilvl w:val="0"/>
          <w:numId w:val="2"/>
        </w:numPr>
        <w:spacing w:after="60"/>
      </w:pPr>
      <w:r>
        <w:t>Platform preference: TikTok, YouTube, Reddit</w:t>
      </w:r>
      <w:r>
        <w:rPr>
          <w:color w:val="666666"/>
        </w:rPr>
        <w:t xml:space="preserve"> - short-form video dominates discovery for Gen Z</w:t>
      </w:r>
    </w:p>
    <w:p w14:paraId="6154ECB0" w14:textId="77777777" w:rsidR="00FB1BA4" w:rsidRDefault="00000000">
      <w:pPr>
        <w:pStyle w:val="ListParagraph"/>
        <w:numPr>
          <w:ilvl w:val="0"/>
          <w:numId w:val="2"/>
        </w:numPr>
        <w:spacing w:after="60"/>
      </w:pPr>
      <w:r>
        <w:t>Spending patterns: $50-1,500 on equipment</w:t>
      </w:r>
      <w:r>
        <w:rPr>
          <w:color w:val="666666"/>
        </w:rPr>
        <w:t xml:space="preserve"> - ghost hunting gear, streaming subscriptions, paranormal tourism</w:t>
      </w:r>
    </w:p>
    <w:p w14:paraId="1208FDF2" w14:textId="77777777" w:rsidR="00FB1BA4" w:rsidRDefault="00000000">
      <w:pPr>
        <w:pStyle w:val="ListParagraph"/>
        <w:numPr>
          <w:ilvl w:val="0"/>
          <w:numId w:val="2"/>
        </w:numPr>
        <w:spacing w:after="60"/>
      </w:pPr>
      <w:r>
        <w:t>Engagement triggers: news coverage drives 200%+ search spikes</w:t>
      </w:r>
      <w:r>
        <w:rPr>
          <w:color w:val="666666"/>
        </w:rPr>
        <w:t xml:space="preserve"> - government disclosures, viral sightings</w:t>
      </w:r>
    </w:p>
    <w:p w14:paraId="7E02F6DD" w14:textId="77777777" w:rsidR="00FB1BA4" w:rsidRDefault="00000000">
      <w:pPr>
        <w:pStyle w:val="Heading2"/>
      </w:pPr>
      <w:r>
        <w:t xml:space="preserve">5.4 </w:t>
      </w:r>
      <w:proofErr w:type="spellStart"/>
      <w:r>
        <w:t>ParaDocs</w:t>
      </w:r>
      <w:proofErr w:type="spellEnd"/>
      <w:r>
        <w:t xml:space="preserve"> Market Position</w:t>
      </w:r>
    </w:p>
    <w:p w14:paraId="52C58734" w14:textId="77777777" w:rsidR="00FB1BA4" w:rsidRDefault="00000000">
      <w:pPr>
        <w:spacing w:after="120"/>
      </w:pPr>
      <w:proofErr w:type="spellStart"/>
      <w:r>
        <w:t>ParaDocs</w:t>
      </w:r>
      <w:proofErr w:type="spellEnd"/>
      <w:r>
        <w:t xml:space="preserve"> occupies a unique position as the </w:t>
      </w:r>
      <w:r>
        <w:rPr>
          <w:b/>
          <w:bCs/>
        </w:rPr>
        <w:t>only modern, all-in-one paranormal database with credibility scoring and data analytics</w:t>
      </w:r>
      <w:r>
        <w:t xml:space="preserve">. No competitor offers this combination. The closest analogy is 'Wikipedia meets IMDb for the paranormal' with research tools layered on top. The key positioning should </w:t>
      </w:r>
      <w:proofErr w:type="gramStart"/>
      <w:r>
        <w:t>be:</w:t>
      </w:r>
      <w:proofErr w:type="gramEnd"/>
      <w:r>
        <w:t xml:space="preserve"> </w:t>
      </w:r>
      <w:r>
        <w:rPr>
          <w:b/>
          <w:bCs/>
        </w:rPr>
        <w:t>neutral, science-friendly but believer-inclusive</w:t>
      </w:r>
      <w:r>
        <w:t>, distinguishing from both the credulity of ghost-hunting shows and the dismissiveness of mainstream science. This balance is critical for credibility with the primary 18-34 demographic who are interested but skeptical.</w:t>
      </w:r>
    </w:p>
    <w:p w14:paraId="7EE0A696" w14:textId="77777777" w:rsidR="00FB1BA4" w:rsidRDefault="00000000">
      <w:pPr>
        <w:pStyle w:val="Heading2"/>
      </w:pPr>
      <w:r>
        <w:t>5.5 Revenue Model Alignment</w:t>
      </w:r>
    </w:p>
    <w:p w14:paraId="0B63BA63" w14:textId="77777777" w:rsidR="00FB1BA4" w:rsidRDefault="00000000">
      <w:pPr>
        <w:spacing w:after="120"/>
      </w:pPr>
      <w:r>
        <w:t>The current Stripe subscription infrastructure supports a multi-stream approach:</w:t>
      </w:r>
    </w:p>
    <w:p w14:paraId="0BF21F0A" w14:textId="77777777" w:rsidR="00FB1BA4" w:rsidRDefault="00000000">
      <w:pPr>
        <w:pStyle w:val="ListParagraph"/>
        <w:numPr>
          <w:ilvl w:val="0"/>
          <w:numId w:val="2"/>
        </w:numPr>
        <w:spacing w:after="60"/>
      </w:pPr>
      <w:r>
        <w:lastRenderedPageBreak/>
        <w:t>Freemium SaaS ($4.99-9.99/</w:t>
      </w:r>
      <w:proofErr w:type="spellStart"/>
      <w:r>
        <w:t>mo</w:t>
      </w:r>
      <w:proofErr w:type="spellEnd"/>
      <w:r>
        <w:t>)</w:t>
      </w:r>
      <w:r>
        <w:rPr>
          <w:color w:val="666666"/>
        </w:rPr>
        <w:t xml:space="preserve"> - free browsing, premium analytics/alerts/API</w:t>
      </w:r>
    </w:p>
    <w:p w14:paraId="629D8983" w14:textId="77777777" w:rsidR="00FB1BA4" w:rsidRDefault="00000000">
      <w:pPr>
        <w:pStyle w:val="ListParagraph"/>
        <w:numPr>
          <w:ilvl w:val="0"/>
          <w:numId w:val="2"/>
        </w:numPr>
        <w:spacing w:after="60"/>
      </w:pPr>
      <w:r>
        <w:t>Affiliate revenue</w:t>
      </w:r>
      <w:r>
        <w:rPr>
          <w:color w:val="666666"/>
        </w:rPr>
        <w:t xml:space="preserve"> - ghost hunting equipment, books, paranormal tourism partnerships</w:t>
      </w:r>
    </w:p>
    <w:p w14:paraId="50B16059" w14:textId="77777777" w:rsidR="00FB1BA4" w:rsidRDefault="00000000">
      <w:pPr>
        <w:pStyle w:val="ListParagraph"/>
        <w:numPr>
          <w:ilvl w:val="0"/>
          <w:numId w:val="2"/>
        </w:numPr>
        <w:spacing w:after="60"/>
      </w:pPr>
      <w:r>
        <w:t>Enterprise licensing ($5K-50K+)</w:t>
      </w:r>
      <w:r>
        <w:rPr>
          <w:color w:val="666666"/>
        </w:rPr>
        <w:t xml:space="preserve"> - media companies (History Channel, Netflix), academic institutions</w:t>
      </w:r>
    </w:p>
    <w:p w14:paraId="3FCA168A" w14:textId="77777777" w:rsidR="00FB1BA4" w:rsidRDefault="00000000">
      <w:pPr>
        <w:pStyle w:val="ListParagraph"/>
        <w:numPr>
          <w:ilvl w:val="0"/>
          <w:numId w:val="2"/>
        </w:numPr>
        <w:spacing w:after="60"/>
      </w:pPr>
      <w:r>
        <w:t>Data partnerships</w:t>
      </w:r>
      <w:r>
        <w:rPr>
          <w:color w:val="666666"/>
        </w:rPr>
        <w:t xml:space="preserve"> - licensed API access for researchers/institutions</w:t>
      </w:r>
    </w:p>
    <w:p w14:paraId="46CF8EAA" w14:textId="77777777" w:rsidR="00FB1BA4" w:rsidRDefault="00000000">
      <w:r>
        <w:br w:type="page"/>
      </w:r>
    </w:p>
    <w:p w14:paraId="23A0E421" w14:textId="77777777" w:rsidR="00FB1BA4" w:rsidRDefault="00000000">
      <w:pPr>
        <w:pStyle w:val="Heading1"/>
      </w:pPr>
      <w:r>
        <w:lastRenderedPageBreak/>
        <w:t>6. LAUNCH READINESS CHECKLIST</w:t>
      </w:r>
    </w:p>
    <w:p w14:paraId="6E5C8DB1" w14:textId="77777777" w:rsidR="00FB1BA4" w:rsidRDefault="00000000">
      <w:pPr>
        <w:spacing w:after="120"/>
      </w:pPr>
      <w:r>
        <w:t>Prioritized list of what must be done before public launch, organized by urgency.</w:t>
      </w:r>
    </w:p>
    <w:p w14:paraId="6FB4B8FB" w14:textId="77777777" w:rsidR="00FB1BA4" w:rsidRDefault="00FB1BA4">
      <w:pPr>
        <w:spacing w:after="60"/>
      </w:pPr>
    </w:p>
    <w:p w14:paraId="032974CA" w14:textId="77777777" w:rsidR="00FB1BA4" w:rsidRDefault="00000000">
      <w:pPr>
        <w:pStyle w:val="Heading2"/>
      </w:pPr>
      <w:r>
        <w:t>P0 - Must Have Before Launch</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2400"/>
        <w:gridCol w:w="2440"/>
      </w:tblGrid>
      <w:tr w:rsidR="00FB1BA4" w14:paraId="2B1C123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1035"/>
            <w:tcMar>
              <w:top w:w="80" w:type="dxa"/>
              <w:left w:w="120" w:type="dxa"/>
              <w:bottom w:w="80" w:type="dxa"/>
              <w:right w:w="120" w:type="dxa"/>
            </w:tcMar>
          </w:tcPr>
          <w:p w14:paraId="687229BE" w14:textId="77777777" w:rsidR="00FB1BA4" w:rsidRDefault="00000000">
            <w:r>
              <w:rPr>
                <w:b/>
                <w:bCs/>
                <w:color w:val="FFFFFF"/>
              </w:rPr>
              <w:t>#</w:t>
            </w:r>
          </w:p>
        </w:tc>
        <w:tc>
          <w:tcPr>
            <w:tcW w:w="4200" w:type="dxa"/>
            <w:tcBorders>
              <w:top w:val="single" w:sz="1" w:space="0" w:color="CCCCCC"/>
              <w:left w:val="single" w:sz="1" w:space="0" w:color="CCCCCC"/>
              <w:bottom w:val="single" w:sz="1" w:space="0" w:color="CCCCCC"/>
              <w:right w:val="single" w:sz="1" w:space="0" w:color="CCCCCC"/>
            </w:tcBorders>
            <w:shd w:val="clear" w:color="auto" w:fill="1A1035"/>
            <w:tcMar>
              <w:top w:w="80" w:type="dxa"/>
              <w:left w:w="120" w:type="dxa"/>
              <w:bottom w:w="80" w:type="dxa"/>
              <w:right w:w="120" w:type="dxa"/>
            </w:tcMar>
          </w:tcPr>
          <w:p w14:paraId="7EB85F59" w14:textId="77777777" w:rsidR="00FB1BA4" w:rsidRDefault="00000000">
            <w:r>
              <w:rPr>
                <w:b/>
                <w:bCs/>
                <w:color w:val="FFFFFF"/>
              </w:rPr>
              <w:t>TASK</w:t>
            </w:r>
          </w:p>
        </w:tc>
        <w:tc>
          <w:tcPr>
            <w:tcW w:w="2400" w:type="dxa"/>
            <w:tcBorders>
              <w:top w:val="single" w:sz="1" w:space="0" w:color="CCCCCC"/>
              <w:left w:val="single" w:sz="1" w:space="0" w:color="CCCCCC"/>
              <w:bottom w:val="single" w:sz="1" w:space="0" w:color="CCCCCC"/>
              <w:right w:val="single" w:sz="1" w:space="0" w:color="CCCCCC"/>
            </w:tcBorders>
            <w:shd w:val="clear" w:color="auto" w:fill="1A1035"/>
            <w:tcMar>
              <w:top w:w="80" w:type="dxa"/>
              <w:left w:w="120" w:type="dxa"/>
              <w:bottom w:w="80" w:type="dxa"/>
              <w:right w:w="120" w:type="dxa"/>
            </w:tcMar>
          </w:tcPr>
          <w:p w14:paraId="022EDDCF" w14:textId="77777777" w:rsidR="00FB1BA4" w:rsidRDefault="00000000">
            <w:r>
              <w:rPr>
                <w:b/>
                <w:bCs/>
                <w:color w:val="FFFFFF"/>
              </w:rPr>
              <w:t>EFFORT</w:t>
            </w:r>
          </w:p>
        </w:tc>
        <w:tc>
          <w:tcPr>
            <w:tcW w:w="2440" w:type="dxa"/>
            <w:tcBorders>
              <w:top w:val="single" w:sz="1" w:space="0" w:color="CCCCCC"/>
              <w:left w:val="single" w:sz="1" w:space="0" w:color="CCCCCC"/>
              <w:bottom w:val="single" w:sz="1" w:space="0" w:color="CCCCCC"/>
              <w:right w:val="single" w:sz="1" w:space="0" w:color="CCCCCC"/>
            </w:tcBorders>
            <w:shd w:val="clear" w:color="auto" w:fill="1A1035"/>
            <w:tcMar>
              <w:top w:w="80" w:type="dxa"/>
              <w:left w:w="120" w:type="dxa"/>
              <w:bottom w:w="80" w:type="dxa"/>
              <w:right w:w="120" w:type="dxa"/>
            </w:tcMar>
          </w:tcPr>
          <w:p w14:paraId="5B000712" w14:textId="77777777" w:rsidR="00FB1BA4" w:rsidRDefault="00000000">
            <w:r>
              <w:rPr>
                <w:b/>
                <w:bCs/>
                <w:color w:val="FFFFFF"/>
              </w:rPr>
              <w:t>IMPACT</w:t>
            </w:r>
          </w:p>
        </w:tc>
      </w:tr>
      <w:tr w:rsidR="00FB1BA4" w14:paraId="4A0F7D6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375D6" w14:textId="77777777" w:rsidR="00FB1BA4" w:rsidRDefault="00000000">
            <w:r>
              <w:t>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72E1" w14:textId="77777777" w:rsidR="00FB1BA4" w:rsidRDefault="00000000">
            <w:r>
              <w:t xml:space="preserve">SEO infrastructure (sitemap, JSON-LD, canonical URLs, remove </w:t>
            </w:r>
            <w:proofErr w:type="spellStart"/>
            <w:r>
              <w:t>noindex</w:t>
            </w:r>
            <w:proofErr w:type="spellEnd"/>
            <w: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FD703" w14:textId="77777777" w:rsidR="00FB1BA4" w:rsidRDefault="00000000">
            <w:r>
              <w:t>2-3 weeks</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86D8C" w14:textId="77777777" w:rsidR="00FB1BA4" w:rsidRDefault="00000000">
            <w:r>
              <w:t>Critical for organic discovery</w:t>
            </w:r>
          </w:p>
        </w:tc>
      </w:tr>
      <w:tr w:rsidR="00FB1BA4" w14:paraId="2F61B17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BE29D" w14:textId="77777777" w:rsidR="00FB1BA4" w:rsidRDefault="00000000">
            <w:r>
              <w:t>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19254" w14:textId="77777777" w:rsidR="00FB1BA4" w:rsidRDefault="00000000">
            <w:r>
              <w:t>Data quality pipeline (</w:t>
            </w:r>
            <w:proofErr w:type="spellStart"/>
            <w:r>
              <w:t>dedup</w:t>
            </w:r>
            <w:proofErr w:type="spellEnd"/>
            <w:r>
              <w:t>, automated scoring, validation)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76C91" w14:textId="77777777" w:rsidR="00FB1BA4" w:rsidRDefault="00000000">
            <w:r>
              <w:t>3-4 weeks</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CDE87" w14:textId="77777777" w:rsidR="00FB1BA4" w:rsidRDefault="00000000">
            <w:r>
              <w:t>Foundation of trust/credibility</w:t>
            </w:r>
          </w:p>
        </w:tc>
      </w:tr>
      <w:tr w:rsidR="00FB1BA4" w14:paraId="455B020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11211" w14:textId="77777777" w:rsidR="00FB1BA4" w:rsidRDefault="00000000">
            <w:r>
              <w:t>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F0419" w14:textId="77777777" w:rsidR="00FB1BA4" w:rsidRDefault="00000000">
            <w:r>
              <w:t>Content moderation queue + admin review tools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CF878" w14:textId="77777777" w:rsidR="00FB1BA4" w:rsidRDefault="00000000">
            <w:r>
              <w:t>2-3 weeks</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4CEB6" w14:textId="77777777" w:rsidR="00FB1BA4" w:rsidRDefault="00000000">
            <w:r>
              <w:t>Required for user submissions</w:t>
            </w:r>
          </w:p>
        </w:tc>
      </w:tr>
      <w:tr w:rsidR="00FB1BA4" w14:paraId="4907A8C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954DB" w14:textId="77777777" w:rsidR="00FB1BA4" w:rsidRDefault="00000000">
            <w:r>
              <w:t>4</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923A3" w14:textId="77777777" w:rsidR="00FB1BA4" w:rsidRDefault="00000000">
            <w:r>
              <w:t>API rate limiting and abuse prevention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8E209" w14:textId="77777777" w:rsidR="00FB1BA4" w:rsidRDefault="00000000">
            <w:r>
              <w:t>1 week</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42120" w14:textId="77777777" w:rsidR="00FB1BA4" w:rsidRDefault="00000000">
            <w:r>
              <w:t>Prevents scraping/abuse</w:t>
            </w:r>
          </w:p>
        </w:tc>
      </w:tr>
      <w:tr w:rsidR="00FB1BA4" w14:paraId="7A2CB54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1F60A" w14:textId="77777777" w:rsidR="00FB1BA4" w:rsidRDefault="00000000">
            <w:r>
              <w:t>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8B620" w14:textId="77777777" w:rsidR="00FB1BA4" w:rsidRDefault="00000000">
            <w:r>
              <w:t>Error monitoring (Sentry) + logging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FB0F5" w14:textId="77777777" w:rsidR="00FB1BA4" w:rsidRDefault="00000000">
            <w:r>
              <w:t>3-5 days</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47DD9" w14:textId="77777777" w:rsidR="00FB1BA4" w:rsidRDefault="00000000">
            <w:r>
              <w:t>Know when things break</w:t>
            </w:r>
          </w:p>
        </w:tc>
      </w:tr>
      <w:tr w:rsidR="00FB1BA4" w14:paraId="77C9675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4A2D8" w14:textId="77777777" w:rsidR="00FB1BA4" w:rsidRDefault="00000000">
            <w:r>
              <w:t>6</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7F7C9" w14:textId="77777777" w:rsidR="00FB1BA4" w:rsidRDefault="00000000">
            <w:r>
              <w:t>Performance optimization &amp; Core Web Vitals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9A027" w14:textId="77777777" w:rsidR="00FB1BA4" w:rsidRDefault="00000000">
            <w:r>
              <w:t>1-2 weeks</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1D29B" w14:textId="77777777" w:rsidR="00FB1BA4" w:rsidRDefault="00000000">
            <w:r>
              <w:t>Google ranking factor</w:t>
            </w:r>
          </w:p>
        </w:tc>
      </w:tr>
    </w:tbl>
    <w:p w14:paraId="048F3993" w14:textId="77777777" w:rsidR="00FB1BA4" w:rsidRDefault="00FB1BA4">
      <w:pPr>
        <w:spacing w:after="60"/>
      </w:pPr>
    </w:p>
    <w:p w14:paraId="05A06757" w14:textId="77777777" w:rsidR="00FB1BA4" w:rsidRDefault="00000000">
      <w:pPr>
        <w:pStyle w:val="Heading2"/>
      </w:pPr>
      <w:r>
        <w:t>P1 - Should Have for Launch</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2400"/>
        <w:gridCol w:w="2440"/>
      </w:tblGrid>
      <w:tr w:rsidR="00FB1BA4" w14:paraId="41BA42B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1035"/>
            <w:tcMar>
              <w:top w:w="80" w:type="dxa"/>
              <w:left w:w="120" w:type="dxa"/>
              <w:bottom w:w="80" w:type="dxa"/>
              <w:right w:w="120" w:type="dxa"/>
            </w:tcMar>
          </w:tcPr>
          <w:p w14:paraId="75A92B26" w14:textId="77777777" w:rsidR="00FB1BA4" w:rsidRDefault="00000000">
            <w:r>
              <w:rPr>
                <w:b/>
                <w:bCs/>
                <w:color w:val="FFFFFF"/>
              </w:rPr>
              <w:t>#</w:t>
            </w:r>
          </w:p>
        </w:tc>
        <w:tc>
          <w:tcPr>
            <w:tcW w:w="4200" w:type="dxa"/>
            <w:tcBorders>
              <w:top w:val="single" w:sz="1" w:space="0" w:color="CCCCCC"/>
              <w:left w:val="single" w:sz="1" w:space="0" w:color="CCCCCC"/>
              <w:bottom w:val="single" w:sz="1" w:space="0" w:color="CCCCCC"/>
              <w:right w:val="single" w:sz="1" w:space="0" w:color="CCCCCC"/>
            </w:tcBorders>
            <w:shd w:val="clear" w:color="auto" w:fill="1A1035"/>
            <w:tcMar>
              <w:top w:w="80" w:type="dxa"/>
              <w:left w:w="120" w:type="dxa"/>
              <w:bottom w:w="80" w:type="dxa"/>
              <w:right w:w="120" w:type="dxa"/>
            </w:tcMar>
          </w:tcPr>
          <w:p w14:paraId="75E959FF" w14:textId="77777777" w:rsidR="00FB1BA4" w:rsidRDefault="00000000">
            <w:r>
              <w:rPr>
                <w:b/>
                <w:bCs/>
                <w:color w:val="FFFFFF"/>
              </w:rPr>
              <w:t>TASK</w:t>
            </w:r>
          </w:p>
        </w:tc>
        <w:tc>
          <w:tcPr>
            <w:tcW w:w="2400" w:type="dxa"/>
            <w:tcBorders>
              <w:top w:val="single" w:sz="1" w:space="0" w:color="CCCCCC"/>
              <w:left w:val="single" w:sz="1" w:space="0" w:color="CCCCCC"/>
              <w:bottom w:val="single" w:sz="1" w:space="0" w:color="CCCCCC"/>
              <w:right w:val="single" w:sz="1" w:space="0" w:color="CCCCCC"/>
            </w:tcBorders>
            <w:shd w:val="clear" w:color="auto" w:fill="1A1035"/>
            <w:tcMar>
              <w:top w:w="80" w:type="dxa"/>
              <w:left w:w="120" w:type="dxa"/>
              <w:bottom w:w="80" w:type="dxa"/>
              <w:right w:w="120" w:type="dxa"/>
            </w:tcMar>
          </w:tcPr>
          <w:p w14:paraId="142E7BF5" w14:textId="77777777" w:rsidR="00FB1BA4" w:rsidRDefault="00000000">
            <w:r>
              <w:rPr>
                <w:b/>
                <w:bCs/>
                <w:color w:val="FFFFFF"/>
              </w:rPr>
              <w:t>EFFORT</w:t>
            </w:r>
          </w:p>
        </w:tc>
        <w:tc>
          <w:tcPr>
            <w:tcW w:w="2440" w:type="dxa"/>
            <w:tcBorders>
              <w:top w:val="single" w:sz="1" w:space="0" w:color="CCCCCC"/>
              <w:left w:val="single" w:sz="1" w:space="0" w:color="CCCCCC"/>
              <w:bottom w:val="single" w:sz="1" w:space="0" w:color="CCCCCC"/>
              <w:right w:val="single" w:sz="1" w:space="0" w:color="CCCCCC"/>
            </w:tcBorders>
            <w:shd w:val="clear" w:color="auto" w:fill="1A1035"/>
            <w:tcMar>
              <w:top w:w="80" w:type="dxa"/>
              <w:left w:w="120" w:type="dxa"/>
              <w:bottom w:w="80" w:type="dxa"/>
              <w:right w:w="120" w:type="dxa"/>
            </w:tcMar>
          </w:tcPr>
          <w:p w14:paraId="56562445" w14:textId="77777777" w:rsidR="00FB1BA4" w:rsidRDefault="00000000">
            <w:r>
              <w:rPr>
                <w:b/>
                <w:bCs/>
                <w:color w:val="FFFFFF"/>
              </w:rPr>
              <w:t>IMPACT</w:t>
            </w:r>
          </w:p>
        </w:tc>
      </w:tr>
      <w:tr w:rsidR="00FB1BA4" w14:paraId="0B828B8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EEDB5" w14:textId="77777777" w:rsidR="00FB1BA4" w:rsidRDefault="00000000">
            <w:r>
              <w:t>7</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1F033" w14:textId="77777777" w:rsidR="00FB1BA4" w:rsidRDefault="00000000">
            <w:r>
              <w:t>Radius-based geographic search (</w:t>
            </w:r>
            <w:proofErr w:type="spellStart"/>
            <w:r>
              <w:t>PostGIS</w:t>
            </w:r>
            <w:proofErr w:type="spellEnd"/>
            <w:r>
              <w:t xml:space="preserve"> </w:t>
            </w:r>
            <w:proofErr w:type="spellStart"/>
            <w:r>
              <w:t>ST_DWithin</w:t>
            </w:r>
            <w:proofErr w:type="spellEnd"/>
            <w: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8BE40" w14:textId="77777777" w:rsidR="00FB1BA4" w:rsidRDefault="00000000">
            <w:r>
              <w:t>1 week</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78267" w14:textId="77777777" w:rsidR="00FB1BA4" w:rsidRDefault="00000000">
            <w:r>
              <w:t>Key differentiator for map UX</w:t>
            </w:r>
          </w:p>
        </w:tc>
      </w:tr>
      <w:tr w:rsidR="00FB1BA4" w14:paraId="7260B0D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E7E6D" w14:textId="77777777" w:rsidR="00FB1BA4" w:rsidRDefault="00000000">
            <w:r>
              <w:t>8</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4D5AB" w14:textId="77777777" w:rsidR="00FB1BA4" w:rsidRDefault="00000000">
            <w:r>
              <w:t>Saved searches + email alerts for new matches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5D232" w14:textId="77777777" w:rsidR="00FB1BA4" w:rsidRDefault="00000000">
            <w:r>
              <w:t>1-2 weeks</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D902C" w14:textId="77777777" w:rsidR="00FB1BA4" w:rsidRDefault="00000000">
            <w:r>
              <w:t>Retention &amp; engagement driver</w:t>
            </w:r>
          </w:p>
        </w:tc>
      </w:tr>
      <w:tr w:rsidR="00FB1BA4" w14:paraId="73C1A01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C0AAF" w14:textId="77777777" w:rsidR="00FB1BA4" w:rsidRDefault="00000000">
            <w:r>
              <w:t>9</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29D71" w14:textId="77777777" w:rsidR="00FB1BA4" w:rsidRDefault="00000000">
            <w:r>
              <w:t>Mobile map UX overhaul (touch controls, bottom sheets)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E9E91" w14:textId="77777777" w:rsidR="00FB1BA4" w:rsidRDefault="00000000">
            <w:r>
              <w:t>1-2 weeks</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5F916" w14:textId="77777777" w:rsidR="00FB1BA4" w:rsidRDefault="00000000">
            <w:r>
              <w:t>60%+ traffic will be mobile</w:t>
            </w:r>
          </w:p>
        </w:tc>
      </w:tr>
      <w:tr w:rsidR="00FB1BA4" w14:paraId="530903A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6E5FF" w14:textId="77777777" w:rsidR="00FB1BA4" w:rsidRDefault="00000000">
            <w:r>
              <w:t>10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25375" w14:textId="77777777" w:rsidR="00FB1BA4" w:rsidRDefault="00000000">
            <w:r>
              <w:t>Algorithmic credibility scoring (evidence-based)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897F4" w14:textId="77777777" w:rsidR="00FB1BA4" w:rsidRDefault="00000000">
            <w:r>
              <w:t>2-3 weeks</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A4D6D" w14:textId="77777777" w:rsidR="00FB1BA4" w:rsidRDefault="00000000">
            <w:r>
              <w:t>Core brand promise</w:t>
            </w:r>
          </w:p>
        </w:tc>
      </w:tr>
      <w:tr w:rsidR="00FB1BA4" w14:paraId="068651A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DC1DC" w14:textId="77777777" w:rsidR="00FB1BA4" w:rsidRDefault="00000000">
            <w:r>
              <w:t>11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2E47F" w14:textId="77777777" w:rsidR="00FB1BA4" w:rsidRDefault="00000000">
            <w:r>
              <w:t>Unit + integration tests for critical paths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4B23A" w14:textId="77777777" w:rsidR="00FB1BA4" w:rsidRDefault="00000000">
            <w:r>
              <w:t>2-3 weeks</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64FF6" w14:textId="77777777" w:rsidR="00FB1BA4" w:rsidRDefault="00000000">
            <w:r>
              <w:t>Deployment confidence</w:t>
            </w:r>
          </w:p>
        </w:tc>
      </w:tr>
      <w:tr w:rsidR="00FB1BA4" w14:paraId="7FCB7AC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66F58" w14:textId="77777777" w:rsidR="00FB1BA4" w:rsidRDefault="00000000">
            <w:r>
              <w:t>12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A655A" w14:textId="77777777" w:rsidR="00FB1BA4" w:rsidRDefault="00000000">
            <w:r>
              <w:t>Community flagging &amp; report system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EF421" w14:textId="77777777" w:rsidR="00FB1BA4" w:rsidRDefault="00000000">
            <w:r>
              <w:t>1-2 weeks</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865EF" w14:textId="77777777" w:rsidR="00FB1BA4" w:rsidRDefault="00000000">
            <w:r>
              <w:t>User trust &amp; quality</w:t>
            </w:r>
          </w:p>
        </w:tc>
      </w:tr>
    </w:tbl>
    <w:p w14:paraId="3C3144C3" w14:textId="77777777" w:rsidR="00FB1BA4" w:rsidRDefault="00FB1BA4">
      <w:pPr>
        <w:spacing w:after="60"/>
      </w:pPr>
    </w:p>
    <w:p w14:paraId="4927B00D" w14:textId="77777777" w:rsidR="00FB1BA4" w:rsidRDefault="00000000">
      <w:pPr>
        <w:pStyle w:val="Heading2"/>
      </w:pPr>
      <w:r>
        <w:t>P2 - Post-Launch Enhancements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2400"/>
        <w:gridCol w:w="2440"/>
      </w:tblGrid>
      <w:tr w:rsidR="00FB1BA4" w14:paraId="1CB7BE5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1035"/>
            <w:tcMar>
              <w:top w:w="80" w:type="dxa"/>
              <w:left w:w="120" w:type="dxa"/>
              <w:bottom w:w="80" w:type="dxa"/>
              <w:right w:w="120" w:type="dxa"/>
            </w:tcMar>
          </w:tcPr>
          <w:p w14:paraId="1299B9F1" w14:textId="77777777" w:rsidR="00FB1BA4" w:rsidRDefault="00000000">
            <w:r>
              <w:rPr>
                <w:b/>
                <w:bCs/>
                <w:color w:val="FFFFFF"/>
              </w:rPr>
              <w:t>#</w:t>
            </w:r>
          </w:p>
        </w:tc>
        <w:tc>
          <w:tcPr>
            <w:tcW w:w="4200" w:type="dxa"/>
            <w:tcBorders>
              <w:top w:val="single" w:sz="1" w:space="0" w:color="CCCCCC"/>
              <w:left w:val="single" w:sz="1" w:space="0" w:color="CCCCCC"/>
              <w:bottom w:val="single" w:sz="1" w:space="0" w:color="CCCCCC"/>
              <w:right w:val="single" w:sz="1" w:space="0" w:color="CCCCCC"/>
            </w:tcBorders>
            <w:shd w:val="clear" w:color="auto" w:fill="1A1035"/>
            <w:tcMar>
              <w:top w:w="80" w:type="dxa"/>
              <w:left w:w="120" w:type="dxa"/>
              <w:bottom w:w="80" w:type="dxa"/>
              <w:right w:w="120" w:type="dxa"/>
            </w:tcMar>
          </w:tcPr>
          <w:p w14:paraId="2E7F1683" w14:textId="77777777" w:rsidR="00FB1BA4" w:rsidRDefault="00000000">
            <w:r>
              <w:rPr>
                <w:b/>
                <w:bCs/>
                <w:color w:val="FFFFFF"/>
              </w:rPr>
              <w:t>TASK</w:t>
            </w:r>
          </w:p>
        </w:tc>
        <w:tc>
          <w:tcPr>
            <w:tcW w:w="2400" w:type="dxa"/>
            <w:tcBorders>
              <w:top w:val="single" w:sz="1" w:space="0" w:color="CCCCCC"/>
              <w:left w:val="single" w:sz="1" w:space="0" w:color="CCCCCC"/>
              <w:bottom w:val="single" w:sz="1" w:space="0" w:color="CCCCCC"/>
              <w:right w:val="single" w:sz="1" w:space="0" w:color="CCCCCC"/>
            </w:tcBorders>
            <w:shd w:val="clear" w:color="auto" w:fill="1A1035"/>
            <w:tcMar>
              <w:top w:w="80" w:type="dxa"/>
              <w:left w:w="120" w:type="dxa"/>
              <w:bottom w:w="80" w:type="dxa"/>
              <w:right w:w="120" w:type="dxa"/>
            </w:tcMar>
          </w:tcPr>
          <w:p w14:paraId="5C8F6FC3" w14:textId="77777777" w:rsidR="00FB1BA4" w:rsidRDefault="00000000">
            <w:r>
              <w:rPr>
                <w:b/>
                <w:bCs/>
                <w:color w:val="FFFFFF"/>
              </w:rPr>
              <w:t>EFFORT</w:t>
            </w:r>
          </w:p>
        </w:tc>
        <w:tc>
          <w:tcPr>
            <w:tcW w:w="2440" w:type="dxa"/>
            <w:tcBorders>
              <w:top w:val="single" w:sz="1" w:space="0" w:color="CCCCCC"/>
              <w:left w:val="single" w:sz="1" w:space="0" w:color="CCCCCC"/>
              <w:bottom w:val="single" w:sz="1" w:space="0" w:color="CCCCCC"/>
              <w:right w:val="single" w:sz="1" w:space="0" w:color="CCCCCC"/>
            </w:tcBorders>
            <w:shd w:val="clear" w:color="auto" w:fill="1A1035"/>
            <w:tcMar>
              <w:top w:w="80" w:type="dxa"/>
              <w:left w:w="120" w:type="dxa"/>
              <w:bottom w:w="80" w:type="dxa"/>
              <w:right w:w="120" w:type="dxa"/>
            </w:tcMar>
          </w:tcPr>
          <w:p w14:paraId="05BF7352" w14:textId="77777777" w:rsidR="00FB1BA4" w:rsidRDefault="00000000">
            <w:r>
              <w:rPr>
                <w:b/>
                <w:bCs/>
                <w:color w:val="FFFFFF"/>
              </w:rPr>
              <w:t>IMPACT</w:t>
            </w:r>
          </w:p>
        </w:tc>
      </w:tr>
      <w:tr w:rsidR="00FB1BA4" w14:paraId="3A47F25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E2097" w14:textId="77777777" w:rsidR="00FB1BA4" w:rsidRDefault="00000000">
            <w:r>
              <w:t>13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52CE7" w14:textId="77777777" w:rsidR="00FB1BA4" w:rsidRDefault="00000000">
            <w:r>
              <w:t>Advanced full-text search (</w:t>
            </w:r>
            <w:proofErr w:type="spellStart"/>
            <w:r>
              <w:t>boolean</w:t>
            </w:r>
            <w:proofErr w:type="spellEnd"/>
            <w:r>
              <w:t>, phrase, field-specific)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870E8" w14:textId="77777777" w:rsidR="00FB1BA4" w:rsidRDefault="00000000">
            <w:r>
              <w:t>2 weeks</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07011" w14:textId="77777777" w:rsidR="00FB1BA4" w:rsidRDefault="00000000">
            <w:r>
              <w:t>Power user feature</w:t>
            </w:r>
          </w:p>
        </w:tc>
      </w:tr>
      <w:tr w:rsidR="00FB1BA4" w14:paraId="1772CE4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926AF" w14:textId="77777777" w:rsidR="00FB1BA4" w:rsidRDefault="00000000">
            <w:r>
              <w:t>14</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DF186" w14:textId="77777777" w:rsidR="00FB1BA4" w:rsidRDefault="00000000">
            <w:r>
              <w:t>Public API with documentation (</w:t>
            </w:r>
            <w:proofErr w:type="spellStart"/>
            <w:r>
              <w:t>OpenAPI</w:t>
            </w:r>
            <w:proofErr w:type="spellEnd"/>
            <w:r>
              <w:t xml:space="preserve"> spec)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7755F" w14:textId="77777777" w:rsidR="00FB1BA4" w:rsidRDefault="00000000">
            <w:r>
              <w:t>2-3 weeks</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EB997" w14:textId="77777777" w:rsidR="00FB1BA4" w:rsidRDefault="00000000">
            <w:r>
              <w:t>Developer ecosystem</w:t>
            </w:r>
          </w:p>
        </w:tc>
      </w:tr>
      <w:tr w:rsidR="00FB1BA4" w14:paraId="5226CDF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FDCA6" w14:textId="77777777" w:rsidR="00FB1BA4" w:rsidRDefault="00000000">
            <w:r>
              <w:lastRenderedPageBreak/>
              <w:t>15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08CE5" w14:textId="77777777" w:rsidR="00FB1BA4" w:rsidRDefault="00000000">
            <w:r>
              <w:t xml:space="preserve">Additional ingestion sources (MUFON, Black Vault, </w:t>
            </w:r>
            <w:proofErr w:type="spellStart"/>
            <w:r>
              <w:t>intl</w:t>
            </w:r>
            <w:proofErr w:type="spellEnd"/>
            <w: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9F6B2" w14:textId="77777777" w:rsidR="00FB1BA4" w:rsidRDefault="00000000">
            <w:r>
              <w:t>Ongoing</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9EBC5" w14:textId="77777777" w:rsidR="00FB1BA4" w:rsidRDefault="00000000">
            <w:r>
              <w:t>Data moat expansion</w:t>
            </w:r>
          </w:p>
        </w:tc>
      </w:tr>
      <w:tr w:rsidR="00FB1BA4" w14:paraId="0B75CF3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952A1" w14:textId="77777777" w:rsidR="00FB1BA4" w:rsidRDefault="00000000">
            <w:r>
              <w:t>16</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3BDA9" w14:textId="77777777" w:rsidR="00FB1BA4" w:rsidRDefault="00000000">
            <w:r>
              <w:t>Mobile native app (React Native)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FC7B3" w14:textId="77777777" w:rsidR="00FB1BA4" w:rsidRDefault="00000000">
            <w:r>
              <w:t>8-12 weeks</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CE68E" w14:textId="77777777" w:rsidR="00FB1BA4" w:rsidRDefault="00000000">
            <w:r>
              <w:t>App store presence</w:t>
            </w:r>
          </w:p>
        </w:tc>
      </w:tr>
      <w:tr w:rsidR="00FB1BA4" w14:paraId="3F39109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A8383" w14:textId="77777777" w:rsidR="00FB1BA4" w:rsidRDefault="00000000">
            <w:r>
              <w:t>17</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403F7" w14:textId="77777777" w:rsidR="00FB1BA4" w:rsidRDefault="00000000">
            <w:r>
              <w:t>TikTok/YouTube content strategy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91098" w14:textId="77777777" w:rsidR="00FB1BA4" w:rsidRDefault="00000000">
            <w:r>
              <w:t>Ongoing</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E6658" w14:textId="77777777" w:rsidR="00FB1BA4" w:rsidRDefault="00000000">
            <w:r>
              <w:t>Gen Z acquisition channel</w:t>
            </w:r>
          </w:p>
        </w:tc>
      </w:tr>
      <w:tr w:rsidR="00FB1BA4" w14:paraId="6A0BEC9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F3E4A" w14:textId="77777777" w:rsidR="00FB1BA4" w:rsidRDefault="00000000">
            <w:r>
              <w:t>18</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55BE7" w14:textId="77777777" w:rsidR="00FB1BA4" w:rsidRDefault="00000000">
            <w:r>
              <w:t>Real-time WebSocket notifications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3572D" w14:textId="77777777" w:rsidR="00FB1BA4" w:rsidRDefault="00000000">
            <w:r>
              <w:t>1-2 weeks</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44446" w14:textId="77777777" w:rsidR="00FB1BA4" w:rsidRDefault="00000000">
            <w:r>
              <w:t>Live pattern alerts</w:t>
            </w:r>
          </w:p>
        </w:tc>
      </w:tr>
    </w:tbl>
    <w:p w14:paraId="66817CA1" w14:textId="77777777" w:rsidR="00FB1BA4" w:rsidRDefault="00000000">
      <w:r>
        <w:br w:type="page"/>
      </w:r>
    </w:p>
    <w:p w14:paraId="109729C6" w14:textId="77777777" w:rsidR="00FB1BA4" w:rsidRDefault="00000000">
      <w:pPr>
        <w:pStyle w:val="Heading1"/>
      </w:pPr>
      <w:r>
        <w:lastRenderedPageBreak/>
        <w:t>7. OVERALL ASSESSMENT</w:t>
      </w:r>
    </w:p>
    <w:p w14:paraId="122A3905" w14:textId="77777777" w:rsidR="00FB1BA4" w:rsidRDefault="00000000">
      <w:pPr>
        <w:spacing w:after="120"/>
      </w:pPr>
      <w:proofErr w:type="spellStart"/>
      <w:r>
        <w:t>ParaDocs</w:t>
      </w:r>
      <w:proofErr w:type="spellEnd"/>
      <w:r>
        <w:t xml:space="preserve"> is an </w:t>
      </w:r>
      <w:r>
        <w:rPr>
          <w:b/>
          <w:bCs/>
        </w:rPr>
        <w:t>impressive 75%-complete product</w:t>
      </w:r>
      <w:r>
        <w:t xml:space="preserve"> that has already achieved technical parity or superiority to every competitor in the market on core database, analytics, and UX capabilities. The 258K-report database, 8-source ingestion engine, pattern detection, constellation research mapping, and subscription infrastructure represent months of sophisticated engineering work that aligns well with the dev-handoff and user-journey vision documents.</w:t>
      </w:r>
    </w:p>
    <w:p w14:paraId="78DA2F1C" w14:textId="77777777" w:rsidR="00FB1BA4" w:rsidRDefault="00FB1BA4">
      <w:pPr>
        <w:spacing w:after="60"/>
      </w:pPr>
    </w:p>
    <w:p w14:paraId="654E2B26" w14:textId="77777777" w:rsidR="00FB1BA4" w:rsidRDefault="00000000">
      <w:pPr>
        <w:spacing w:after="120"/>
      </w:pPr>
      <w:r>
        <w:rPr>
          <w:b/>
          <w:bCs/>
        </w:rPr>
        <w:t>The gap to market-readiness is primarily operational, not technical.</w:t>
      </w:r>
      <w:r>
        <w:t xml:space="preserve"> The platform needs data quality assurance at scale, content moderation tooling, SEO infrastructure, and monitoring/alerting rather than major new features. The core product vision is implemented and working.</w:t>
      </w:r>
    </w:p>
    <w:p w14:paraId="02DA32E4" w14:textId="77777777" w:rsidR="00FB1BA4" w:rsidRDefault="00FB1BA4">
      <w:pPr>
        <w:spacing w:after="60"/>
      </w:pPr>
    </w:p>
    <w:p w14:paraId="07DEFF64" w14:textId="77777777" w:rsidR="00FB1BA4" w:rsidRDefault="00000000">
      <w:pPr>
        <w:spacing w:after="120"/>
      </w:pPr>
      <w:r>
        <w:rPr>
          <w:b/>
          <w:bCs/>
        </w:rPr>
        <w:t xml:space="preserve">Competitively, </w:t>
      </w:r>
      <w:proofErr w:type="spellStart"/>
      <w:r>
        <w:rPr>
          <w:b/>
          <w:bCs/>
        </w:rPr>
        <w:t>ParaDocs</w:t>
      </w:r>
      <w:proofErr w:type="spellEnd"/>
      <w:r>
        <w:rPr>
          <w:b/>
          <w:bCs/>
        </w:rPr>
        <w:t xml:space="preserve"> has a significant first-mover advantage.</w:t>
      </w:r>
      <w:r>
        <w:t xml:space="preserve"> No competitor offers an all-in-one paranormal database with modern UX, interactive mapping, AI-powered analytics, credibility scoring, and community research tools. MUFON has credibility but outdated tech and only 4K members. NUFORC has data but terrible UX. Gaia has subscribers but is a streaming platform, not a database. Reddit has community but unstructured data. </w:t>
      </w:r>
      <w:proofErr w:type="spellStart"/>
      <w:r>
        <w:t>ParaDocs</w:t>
      </w:r>
      <w:proofErr w:type="spellEnd"/>
      <w:r>
        <w:t xml:space="preserve"> uniquely combines </w:t>
      </w:r>
      <w:proofErr w:type="gramStart"/>
      <w:r>
        <w:t>all of</w:t>
      </w:r>
      <w:proofErr w:type="gramEnd"/>
      <w:r>
        <w:t xml:space="preserve"> these strengths.</w:t>
      </w:r>
    </w:p>
    <w:p w14:paraId="10F85967" w14:textId="77777777" w:rsidR="00FB1BA4" w:rsidRDefault="00FB1BA4">
      <w:pPr>
        <w:spacing w:after="60"/>
      </w:pPr>
    </w:p>
    <w:p w14:paraId="228A861F" w14:textId="77777777" w:rsidR="00FB1BA4" w:rsidRDefault="00000000">
      <w:pPr>
        <w:spacing w:after="120"/>
      </w:pPr>
      <w:r>
        <w:rPr>
          <w:b/>
          <w:bCs/>
        </w:rPr>
        <w:t>The $31B+ market is real and growing.</w:t>
      </w:r>
      <w:r>
        <w:t xml:space="preserve"> Ghost tourism alone is projected to reach $40.82B by 2034. The 18-34 demographic is the primary growth segment with high digital engagement. Search volume spikes 200%+ around disclosure events. The timing is favorable with increasing government transparency on UAPs and mainstream acceptance of paranormal research.</w:t>
      </w:r>
    </w:p>
    <w:p w14:paraId="37482951" w14:textId="77777777" w:rsidR="00FB1BA4" w:rsidRDefault="00FB1BA4">
      <w:pPr>
        <w:spacing w:after="60"/>
      </w:pPr>
    </w:p>
    <w:p w14:paraId="6665E6A5" w14:textId="77777777" w:rsidR="00FB1BA4" w:rsidRDefault="00000000">
      <w:pPr>
        <w:spacing w:after="120"/>
      </w:pPr>
      <w:r>
        <w:t xml:space="preserve">With the P0 items addressed (estimated 8-12 weeks of focused development), </w:t>
      </w:r>
      <w:proofErr w:type="spellStart"/>
      <w:r>
        <w:t>ParaDocs</w:t>
      </w:r>
      <w:proofErr w:type="spellEnd"/>
      <w:r>
        <w:t xml:space="preserve"> will be positioned to launch as </w:t>
      </w:r>
      <w:r>
        <w:rPr>
          <w:b/>
          <w:bCs/>
        </w:rPr>
        <w:t>the definitive paranormal research platform</w:t>
      </w:r>
      <w:r>
        <w:t xml:space="preserve"> with no direct competitor offering the same breadth and depth of features. The recommended launch strategy is to seed with Reddit communities (r/paranormal: 1.4M, r/UFOs, r/cryptids), partner with paranormal podcasters and YouTubers, and execute aggressive SEO targeting high-volume keywords like 'UFO database,' 'paranormal reports near me,' and 'cryptid sightings.'</w:t>
      </w:r>
    </w:p>
    <w:p w14:paraId="6E4E44D8" w14:textId="77777777" w:rsidR="00FB1BA4" w:rsidRDefault="00FB1BA4">
      <w:pPr>
        <w:spacing w:after="60"/>
      </w:pPr>
    </w:p>
    <w:p w14:paraId="4BB40ACE" w14:textId="77777777" w:rsidR="00FB1BA4" w:rsidRDefault="00000000">
      <w:pPr>
        <w:spacing w:after="120"/>
      </w:pPr>
      <w:r>
        <w:rPr>
          <w:b/>
          <w:bCs/>
        </w:rPr>
        <w:t xml:space="preserve">Bottom line: The product vision is sound, the technical execution is strong, and the market opportunity is massive. The remaining work is achievable and well-defined. </w:t>
      </w:r>
      <w:proofErr w:type="spellStart"/>
      <w:r>
        <w:rPr>
          <w:b/>
          <w:bCs/>
        </w:rPr>
        <w:t>ParaDocs</w:t>
      </w:r>
      <w:proofErr w:type="spellEnd"/>
      <w:r>
        <w:rPr>
          <w:b/>
          <w:bCs/>
        </w:rPr>
        <w:t xml:space="preserve"> is closer to launch-ready than it might feel in the trenches of debugging Edge functions.</w:t>
      </w:r>
    </w:p>
    <w:sectPr w:rsidR="00FB1BA4">
      <w:headerReference w:type="default" r:id="rId7"/>
      <w:footerReference w:type="default" r:id="rId8"/>
      <w:pgSz w:w="12240" w:h="15840"/>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56B2D" w14:textId="77777777" w:rsidR="00BB366B" w:rsidRDefault="00BB366B">
      <w:r>
        <w:separator/>
      </w:r>
    </w:p>
  </w:endnote>
  <w:endnote w:type="continuationSeparator" w:id="0">
    <w:p w14:paraId="0C0953C8" w14:textId="77777777" w:rsidR="00BB366B" w:rsidRDefault="00BB3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7B50E" w14:textId="77777777" w:rsidR="00FB1BA4" w:rsidRDefault="00000000">
    <w:pPr>
      <w:jc w:val="center"/>
    </w:pPr>
    <w:r>
      <w:rPr>
        <w:color w:val="CCCCCC"/>
        <w:sz w:val="16"/>
        <w:szCs w:val="16"/>
      </w:rPr>
      <w:t>CONFIDENTIAL</w:t>
    </w:r>
    <w:r>
      <w:rPr>
        <w:color w:val="999999"/>
        <w:sz w:val="16"/>
        <w:szCs w:val="16"/>
      </w:rPr>
      <w:t xml:space="preserve">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CA024B">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28FE0" w14:textId="77777777" w:rsidR="00BB366B" w:rsidRDefault="00BB366B">
      <w:r>
        <w:separator/>
      </w:r>
    </w:p>
  </w:footnote>
  <w:footnote w:type="continuationSeparator" w:id="0">
    <w:p w14:paraId="466E624F" w14:textId="77777777" w:rsidR="00BB366B" w:rsidRDefault="00BB36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98D1B" w14:textId="77777777" w:rsidR="00FB1BA4" w:rsidRDefault="00000000">
    <w:pPr>
      <w:jc w:val="right"/>
    </w:pPr>
    <w:r>
      <w:rPr>
        <w:b/>
        <w:bCs/>
        <w:color w:val="7C3AED"/>
        <w:sz w:val="16"/>
        <w:szCs w:val="16"/>
      </w:rPr>
      <w:t xml:space="preserve">PARADOCS </w:t>
    </w:r>
    <w:r>
      <w:rPr>
        <w:color w:val="999999"/>
        <w:sz w:val="16"/>
        <w:szCs w:val="16"/>
      </w:rPr>
      <w:t>| Status Assessment | February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92541"/>
    <w:multiLevelType w:val="hybridMultilevel"/>
    <w:tmpl w:val="D8BAE83A"/>
    <w:lvl w:ilvl="0" w:tplc="8A06A298">
      <w:start w:val="1"/>
      <w:numFmt w:val="bullet"/>
      <w:lvlText w:val="•"/>
      <w:lvlJc w:val="left"/>
      <w:pPr>
        <w:ind w:left="720" w:hanging="360"/>
      </w:pPr>
    </w:lvl>
    <w:lvl w:ilvl="1" w:tplc="24926BFA">
      <w:numFmt w:val="decimal"/>
      <w:lvlText w:val=""/>
      <w:lvlJc w:val="left"/>
    </w:lvl>
    <w:lvl w:ilvl="2" w:tplc="D002896E">
      <w:numFmt w:val="decimal"/>
      <w:lvlText w:val=""/>
      <w:lvlJc w:val="left"/>
    </w:lvl>
    <w:lvl w:ilvl="3" w:tplc="C55ACB54">
      <w:numFmt w:val="decimal"/>
      <w:lvlText w:val=""/>
      <w:lvlJc w:val="left"/>
    </w:lvl>
    <w:lvl w:ilvl="4" w:tplc="EABAA9EE">
      <w:numFmt w:val="decimal"/>
      <w:lvlText w:val=""/>
      <w:lvlJc w:val="left"/>
    </w:lvl>
    <w:lvl w:ilvl="5" w:tplc="79C86370">
      <w:numFmt w:val="decimal"/>
      <w:lvlText w:val=""/>
      <w:lvlJc w:val="left"/>
    </w:lvl>
    <w:lvl w:ilvl="6" w:tplc="391E8790">
      <w:numFmt w:val="decimal"/>
      <w:lvlText w:val=""/>
      <w:lvlJc w:val="left"/>
    </w:lvl>
    <w:lvl w:ilvl="7" w:tplc="3AB0E4E6">
      <w:numFmt w:val="decimal"/>
      <w:lvlText w:val=""/>
      <w:lvlJc w:val="left"/>
    </w:lvl>
    <w:lvl w:ilvl="8" w:tplc="C7F6A3B8">
      <w:numFmt w:val="decimal"/>
      <w:lvlText w:val=""/>
      <w:lvlJc w:val="left"/>
    </w:lvl>
  </w:abstractNum>
  <w:abstractNum w:abstractNumId="1" w15:restartNumberingAfterBreak="0">
    <w:nsid w:val="56862D98"/>
    <w:multiLevelType w:val="hybridMultilevel"/>
    <w:tmpl w:val="C958B426"/>
    <w:lvl w:ilvl="0" w:tplc="AD4CA950">
      <w:start w:val="1"/>
      <w:numFmt w:val="decimal"/>
      <w:lvlText w:val="%1."/>
      <w:lvlJc w:val="left"/>
      <w:pPr>
        <w:ind w:left="720" w:hanging="360"/>
      </w:pPr>
    </w:lvl>
    <w:lvl w:ilvl="1" w:tplc="E5069284">
      <w:numFmt w:val="decimal"/>
      <w:lvlText w:val=""/>
      <w:lvlJc w:val="left"/>
    </w:lvl>
    <w:lvl w:ilvl="2" w:tplc="6EBA6E18">
      <w:numFmt w:val="decimal"/>
      <w:lvlText w:val=""/>
      <w:lvlJc w:val="left"/>
    </w:lvl>
    <w:lvl w:ilvl="3" w:tplc="F440D784">
      <w:numFmt w:val="decimal"/>
      <w:lvlText w:val=""/>
      <w:lvlJc w:val="left"/>
    </w:lvl>
    <w:lvl w:ilvl="4" w:tplc="A2E837CE">
      <w:numFmt w:val="decimal"/>
      <w:lvlText w:val=""/>
      <w:lvlJc w:val="left"/>
    </w:lvl>
    <w:lvl w:ilvl="5" w:tplc="57FCF2AC">
      <w:numFmt w:val="decimal"/>
      <w:lvlText w:val=""/>
      <w:lvlJc w:val="left"/>
    </w:lvl>
    <w:lvl w:ilvl="6" w:tplc="4602462E">
      <w:numFmt w:val="decimal"/>
      <w:lvlText w:val=""/>
      <w:lvlJc w:val="left"/>
    </w:lvl>
    <w:lvl w:ilvl="7" w:tplc="D65E601E">
      <w:numFmt w:val="decimal"/>
      <w:lvlText w:val=""/>
      <w:lvlJc w:val="left"/>
    </w:lvl>
    <w:lvl w:ilvl="8" w:tplc="E96EE116">
      <w:numFmt w:val="decimal"/>
      <w:lvlText w:val=""/>
      <w:lvlJc w:val="left"/>
    </w:lvl>
  </w:abstractNum>
  <w:abstractNum w:abstractNumId="2" w15:restartNumberingAfterBreak="0">
    <w:nsid w:val="7D78367C"/>
    <w:multiLevelType w:val="hybridMultilevel"/>
    <w:tmpl w:val="085ACF1A"/>
    <w:lvl w:ilvl="0" w:tplc="9BCC7424">
      <w:start w:val="1"/>
      <w:numFmt w:val="bullet"/>
      <w:lvlText w:val="●"/>
      <w:lvlJc w:val="left"/>
      <w:pPr>
        <w:ind w:left="720" w:hanging="360"/>
      </w:pPr>
    </w:lvl>
    <w:lvl w:ilvl="1" w:tplc="02BC6968">
      <w:start w:val="1"/>
      <w:numFmt w:val="bullet"/>
      <w:lvlText w:val="○"/>
      <w:lvlJc w:val="left"/>
      <w:pPr>
        <w:ind w:left="1440" w:hanging="360"/>
      </w:pPr>
    </w:lvl>
    <w:lvl w:ilvl="2" w:tplc="39AE5B78">
      <w:start w:val="1"/>
      <w:numFmt w:val="bullet"/>
      <w:lvlText w:val="■"/>
      <w:lvlJc w:val="left"/>
      <w:pPr>
        <w:ind w:left="2160" w:hanging="360"/>
      </w:pPr>
    </w:lvl>
    <w:lvl w:ilvl="3" w:tplc="9FA63156">
      <w:start w:val="1"/>
      <w:numFmt w:val="bullet"/>
      <w:lvlText w:val="●"/>
      <w:lvlJc w:val="left"/>
      <w:pPr>
        <w:ind w:left="2880" w:hanging="360"/>
      </w:pPr>
    </w:lvl>
    <w:lvl w:ilvl="4" w:tplc="F5B273D2">
      <w:start w:val="1"/>
      <w:numFmt w:val="bullet"/>
      <w:lvlText w:val="○"/>
      <w:lvlJc w:val="left"/>
      <w:pPr>
        <w:ind w:left="3600" w:hanging="360"/>
      </w:pPr>
    </w:lvl>
    <w:lvl w:ilvl="5" w:tplc="B21A2504">
      <w:start w:val="1"/>
      <w:numFmt w:val="bullet"/>
      <w:lvlText w:val="■"/>
      <w:lvlJc w:val="left"/>
      <w:pPr>
        <w:ind w:left="4320" w:hanging="360"/>
      </w:pPr>
    </w:lvl>
    <w:lvl w:ilvl="6" w:tplc="6758F3C6">
      <w:start w:val="1"/>
      <w:numFmt w:val="bullet"/>
      <w:lvlText w:val="●"/>
      <w:lvlJc w:val="left"/>
      <w:pPr>
        <w:ind w:left="5040" w:hanging="360"/>
      </w:pPr>
    </w:lvl>
    <w:lvl w:ilvl="7" w:tplc="B07613E2">
      <w:start w:val="1"/>
      <w:numFmt w:val="bullet"/>
      <w:lvlText w:val="●"/>
      <w:lvlJc w:val="left"/>
      <w:pPr>
        <w:ind w:left="5760" w:hanging="360"/>
      </w:pPr>
    </w:lvl>
    <w:lvl w:ilvl="8" w:tplc="13AE4CD8">
      <w:start w:val="1"/>
      <w:numFmt w:val="bullet"/>
      <w:lvlText w:val="●"/>
      <w:lvlJc w:val="left"/>
      <w:pPr>
        <w:ind w:left="6480" w:hanging="360"/>
      </w:pPr>
    </w:lvl>
  </w:abstractNum>
  <w:num w:numId="1" w16cid:durableId="188224693">
    <w:abstractNumId w:val="2"/>
    <w:lvlOverride w:ilvl="0">
      <w:startOverride w:val="1"/>
    </w:lvlOverride>
  </w:num>
  <w:num w:numId="2" w16cid:durableId="20903014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BA4"/>
    <w:rsid w:val="00047324"/>
    <w:rsid w:val="00710525"/>
    <w:rsid w:val="008B31A1"/>
    <w:rsid w:val="00BB366B"/>
    <w:rsid w:val="00CA024B"/>
    <w:rsid w:val="00FB1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FA3751"/>
  <w15:docId w15:val="{2C461BE1-2153-804C-ACC1-7CCF7D359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035"/>
      <w:sz w:val="36"/>
      <w:szCs w:val="36"/>
    </w:rPr>
  </w:style>
  <w:style w:type="paragraph" w:styleId="Heading2">
    <w:name w:val="heading 2"/>
    <w:uiPriority w:val="9"/>
    <w:unhideWhenUsed/>
    <w:qFormat/>
    <w:pPr>
      <w:spacing w:before="280" w:after="160"/>
      <w:outlineLvl w:val="1"/>
    </w:pPr>
    <w:rPr>
      <w:b/>
      <w:bCs/>
      <w:color w:val="7C3AED"/>
      <w:sz w:val="28"/>
      <w:szCs w:val="28"/>
    </w:rPr>
  </w:style>
  <w:style w:type="paragraph" w:styleId="Heading3">
    <w:name w:val="heading 3"/>
    <w:uiPriority w:val="9"/>
    <w:unhideWhenUsed/>
    <w:qFormat/>
    <w:pPr>
      <w:spacing w:before="200" w:after="120"/>
      <w:outlineLvl w:val="2"/>
    </w:pPr>
    <w:rPr>
      <w:b/>
      <w:bCs/>
      <w:color w:val="4A4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2870</Words>
  <Characters>17884</Characters>
  <Application>Microsoft Office Word</Application>
  <DocSecurity>0</DocSecurity>
  <Lines>541</Lines>
  <Paragraphs>461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Chase Williams</cp:lastModifiedBy>
  <cp:revision>2</cp:revision>
  <dcterms:created xsi:type="dcterms:W3CDTF">2026-02-22T00:50:00Z</dcterms:created>
  <dcterms:modified xsi:type="dcterms:W3CDTF">2026-02-22T13:16:00Z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fbee0dc-6f33-415c-b76b-0932324fc5a5_Enabled">
    <vt:lpwstr>true</vt:lpwstr>
  </property>
  <property fmtid="{D5CDD505-2E9C-101B-9397-08002B2CF9AE}" pid="3" name="MSIP_Label_dfbee0dc-6f33-415c-b76b-0932324fc5a5_SetDate">
    <vt:lpwstr>2026-02-22T13:16:55Z</vt:lpwstr>
  </property>
  <property fmtid="{D5CDD505-2E9C-101B-9397-08002B2CF9AE}" pid="4" name="MSIP_Label_dfbee0dc-6f33-415c-b76b-0932324fc5a5_Method">
    <vt:lpwstr>Standard</vt:lpwstr>
  </property>
  <property fmtid="{D5CDD505-2E9C-101B-9397-08002B2CF9AE}" pid="5" name="MSIP_Label_dfbee0dc-6f33-415c-b76b-0932324fc5a5_Name">
    <vt:lpwstr>defa4170-0d19-0005-0004-bc88714345d2</vt:lpwstr>
  </property>
  <property fmtid="{D5CDD505-2E9C-101B-9397-08002B2CF9AE}" pid="6" name="MSIP_Label_dfbee0dc-6f33-415c-b76b-0932324fc5a5_SiteId">
    <vt:lpwstr>31ef0b60-afc5-4125-80a5-2b4ee289e2d7</vt:lpwstr>
  </property>
  <property fmtid="{D5CDD505-2E9C-101B-9397-08002B2CF9AE}" pid="7" name="MSIP_Label_dfbee0dc-6f33-415c-b76b-0932324fc5a5_ActionId">
    <vt:lpwstr>75a8a994-dba1-464e-af08-84bbd9030834</vt:lpwstr>
  </property>
  <property fmtid="{D5CDD505-2E9C-101B-9397-08002B2CF9AE}" pid="8" name="MSIP_Label_dfbee0dc-6f33-415c-b76b-0932324fc5a5_ContentBits">
    <vt:lpwstr>0</vt:lpwstr>
  </property>
  <property fmtid="{D5CDD505-2E9C-101B-9397-08002B2CF9AE}" pid="9" name="MSIP_Label_dfbee0dc-6f33-415c-b76b-0932324fc5a5_Tag">
    <vt:lpwstr>50, 3, 0, 1</vt:lpwstr>
  </property>
</Properties>
</file>