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DDFEE" w14:textId="601FFC29" w:rsidR="00890A69" w:rsidRDefault="00890A69" w:rsidP="00890A6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Sprint 4</w:t>
      </w:r>
    </w:p>
    <w:p w14:paraId="743802ED" w14:textId="77777777" w:rsidR="00890A69" w:rsidRPr="00890A69" w:rsidRDefault="00890A69" w:rsidP="00890A69">
      <w:pPr>
        <w:rPr>
          <w:rFonts w:ascii="Times New Roman" w:hAnsi="Times New Roman" w:cs="Times New Roman"/>
          <w:sz w:val="28"/>
          <w:szCs w:val="28"/>
        </w:rPr>
      </w:pPr>
    </w:p>
    <w:p w14:paraId="44655CEF" w14:textId="7459206F" w:rsidR="00890A69" w:rsidRPr="00890A69" w:rsidRDefault="00890A69" w:rsidP="00890A69">
      <w:pPr>
        <w:rPr>
          <w:rFonts w:ascii="Times New Roman" w:hAnsi="Times New Roman" w:cs="Times New Roman"/>
          <w:sz w:val="28"/>
          <w:szCs w:val="28"/>
        </w:rPr>
      </w:pPr>
      <w:r w:rsidRPr="00890A69">
        <w:rPr>
          <w:rFonts w:ascii="Times New Roman" w:hAnsi="Times New Roman" w:cs="Times New Roman"/>
          <w:sz w:val="28"/>
          <w:szCs w:val="28"/>
        </w:rPr>
        <w:t>Um dos problemas encontrados na extração de informação da tabela é a falta de padrão desses dados.</w:t>
      </w:r>
      <w:r w:rsidRPr="00890A69">
        <w:rPr>
          <w:rFonts w:ascii="Times New Roman" w:hAnsi="Times New Roman" w:cs="Times New Roman"/>
          <w:sz w:val="28"/>
          <w:szCs w:val="28"/>
        </w:rPr>
        <w:t xml:space="preserve"> </w:t>
      </w:r>
      <w:r w:rsidRPr="00890A69">
        <w:rPr>
          <w:rFonts w:ascii="Times New Roman" w:hAnsi="Times New Roman" w:cs="Times New Roman"/>
          <w:sz w:val="28"/>
          <w:szCs w:val="28"/>
        </w:rPr>
        <w:t>O produto que visamos entregar é um "formulário padrão ouro" que será apresentado para as empresas que enviam dados ao SPC. O objetivo é criar inicialmente um padrão geral de como os dados devem ser enviados pelas empresas. Padronizando a captação de dados</w:t>
      </w:r>
      <w:r w:rsidRPr="00890A69">
        <w:rPr>
          <w:rFonts w:ascii="Times New Roman" w:hAnsi="Times New Roman" w:cs="Times New Roman"/>
          <w:sz w:val="28"/>
          <w:szCs w:val="28"/>
        </w:rPr>
        <w:t xml:space="preserve"> </w:t>
      </w:r>
      <w:r w:rsidRPr="00890A69">
        <w:rPr>
          <w:rFonts w:ascii="Times New Roman" w:hAnsi="Times New Roman" w:cs="Times New Roman"/>
          <w:sz w:val="28"/>
          <w:szCs w:val="28"/>
        </w:rPr>
        <w:t>agiliz</w:t>
      </w:r>
      <w:r w:rsidRPr="00890A69">
        <w:rPr>
          <w:rFonts w:ascii="Times New Roman" w:hAnsi="Times New Roman" w:cs="Times New Roman"/>
          <w:sz w:val="28"/>
          <w:szCs w:val="28"/>
        </w:rPr>
        <w:t>amos</w:t>
      </w:r>
      <w:r w:rsidRPr="00890A69">
        <w:rPr>
          <w:rFonts w:ascii="Times New Roman" w:hAnsi="Times New Roman" w:cs="Times New Roman"/>
          <w:sz w:val="28"/>
          <w:szCs w:val="28"/>
        </w:rPr>
        <w:t xml:space="preserve"> o processo de </w:t>
      </w:r>
      <w:r w:rsidRPr="00890A69">
        <w:rPr>
          <w:rFonts w:ascii="Times New Roman" w:hAnsi="Times New Roman" w:cs="Times New Roman"/>
          <w:sz w:val="28"/>
          <w:szCs w:val="28"/>
        </w:rPr>
        <w:t>inteligência</w:t>
      </w:r>
      <w:r w:rsidRPr="00890A69">
        <w:rPr>
          <w:rFonts w:ascii="Times New Roman" w:hAnsi="Times New Roman" w:cs="Times New Roman"/>
          <w:sz w:val="28"/>
          <w:szCs w:val="28"/>
        </w:rPr>
        <w:t xml:space="preserve"> de dados para que assim o SPC possa ter </w:t>
      </w:r>
      <w:r w:rsidRPr="00890A69">
        <w:rPr>
          <w:rFonts w:ascii="Times New Roman" w:hAnsi="Times New Roman" w:cs="Times New Roman"/>
          <w:sz w:val="28"/>
          <w:szCs w:val="28"/>
        </w:rPr>
        <w:t>uma visualização</w:t>
      </w:r>
      <w:r w:rsidRPr="00890A69">
        <w:rPr>
          <w:rFonts w:ascii="Times New Roman" w:hAnsi="Times New Roman" w:cs="Times New Roman"/>
          <w:sz w:val="28"/>
          <w:szCs w:val="28"/>
        </w:rPr>
        <w:t xml:space="preserve"> mais apurada da situação da empresa que está prestando serviço. Com isso o SPC aumenta a eficiência dos produtos de análise de crédito (SPC auto, SPC imobiliário...)</w:t>
      </w:r>
      <w:r w:rsidRPr="00890A69">
        <w:rPr>
          <w:rFonts w:ascii="Times New Roman" w:hAnsi="Times New Roman" w:cs="Times New Roman"/>
          <w:sz w:val="28"/>
          <w:szCs w:val="28"/>
        </w:rPr>
        <w:t>.</w:t>
      </w:r>
    </w:p>
    <w:p w14:paraId="5F0BA3C7" w14:textId="671970EC" w:rsidR="00890A69" w:rsidRPr="00890A69" w:rsidRDefault="00890A69" w:rsidP="00890A69">
      <w:pPr>
        <w:rPr>
          <w:rFonts w:ascii="Times New Roman" w:hAnsi="Times New Roman" w:cs="Times New Roman"/>
          <w:sz w:val="28"/>
          <w:szCs w:val="28"/>
        </w:rPr>
      </w:pPr>
      <w:r w:rsidRPr="00890A69">
        <w:rPr>
          <w:rFonts w:ascii="Times New Roman" w:hAnsi="Times New Roman" w:cs="Times New Roman"/>
          <w:sz w:val="28"/>
          <w:szCs w:val="28"/>
        </w:rPr>
        <w:t>Se o produto for eficiente ele pode ser expandido para mais um captador de dados. Um modelo desse formulário poderia ser acessado por pessoas físicas (identificadas no site do SPC atr</w:t>
      </w:r>
      <w:r w:rsidRPr="00890A69">
        <w:rPr>
          <w:rFonts w:ascii="Times New Roman" w:hAnsi="Times New Roman" w:cs="Times New Roman"/>
          <w:sz w:val="28"/>
          <w:szCs w:val="28"/>
        </w:rPr>
        <w:t>a</w:t>
      </w:r>
      <w:r w:rsidRPr="00890A69">
        <w:rPr>
          <w:rFonts w:ascii="Times New Roman" w:hAnsi="Times New Roman" w:cs="Times New Roman"/>
          <w:sz w:val="28"/>
          <w:szCs w:val="28"/>
        </w:rPr>
        <w:t>v</w:t>
      </w:r>
      <w:r w:rsidRPr="00890A69">
        <w:rPr>
          <w:rFonts w:ascii="Times New Roman" w:hAnsi="Times New Roman" w:cs="Times New Roman"/>
          <w:sz w:val="28"/>
          <w:szCs w:val="28"/>
        </w:rPr>
        <w:t>é</w:t>
      </w:r>
      <w:r w:rsidRPr="00890A69">
        <w:rPr>
          <w:rFonts w:ascii="Times New Roman" w:hAnsi="Times New Roman" w:cs="Times New Roman"/>
          <w:sz w:val="28"/>
          <w:szCs w:val="28"/>
        </w:rPr>
        <w:t>s do cadastro padrão) que enviariam seu histórico de crédito também de forma padronizada. O objetivo dessa expansão é mais uma vez agilizar o processo de análise de</w:t>
      </w:r>
      <w:r w:rsidRPr="00890A69">
        <w:rPr>
          <w:rFonts w:ascii="Times New Roman" w:hAnsi="Times New Roman" w:cs="Times New Roman"/>
          <w:sz w:val="28"/>
          <w:szCs w:val="28"/>
        </w:rPr>
        <w:t xml:space="preserve"> dados,</w:t>
      </w:r>
      <w:r w:rsidRPr="00890A69">
        <w:rPr>
          <w:rFonts w:ascii="Times New Roman" w:hAnsi="Times New Roman" w:cs="Times New Roman"/>
          <w:sz w:val="28"/>
          <w:szCs w:val="28"/>
        </w:rPr>
        <w:t xml:space="preserve"> mas dessa vez focando em pessoas físicas, buscando atualizar a situação do cadastro positivo do usuário com ainda mais precisão. A inspiração para a expansão do produto vem da ideia de "</w:t>
      </w:r>
      <w:proofErr w:type="spellStart"/>
      <w:r w:rsidRPr="00890A69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890A69">
        <w:rPr>
          <w:rFonts w:ascii="Times New Roman" w:hAnsi="Times New Roman" w:cs="Times New Roman"/>
          <w:sz w:val="28"/>
          <w:szCs w:val="28"/>
        </w:rPr>
        <w:t xml:space="preserve">". Se as verificações que SPC precisa fazer sobre o crédito do usuário forem descentralizadas </w:t>
      </w:r>
      <w:r w:rsidRPr="00890A69">
        <w:rPr>
          <w:rFonts w:ascii="Times New Roman" w:hAnsi="Times New Roman" w:cs="Times New Roman"/>
          <w:sz w:val="28"/>
          <w:szCs w:val="28"/>
        </w:rPr>
        <w:t>poderíamos</w:t>
      </w:r>
      <w:r w:rsidRPr="00890A69">
        <w:rPr>
          <w:rFonts w:ascii="Times New Roman" w:hAnsi="Times New Roman" w:cs="Times New Roman"/>
          <w:sz w:val="28"/>
          <w:szCs w:val="28"/>
        </w:rPr>
        <w:t xml:space="preserve"> manter a segurança e aumentar a velocidade.</w:t>
      </w:r>
    </w:p>
    <w:p w14:paraId="3988D627" w14:textId="606E7384" w:rsidR="00890A69" w:rsidRDefault="00890A69" w:rsidP="00890A69">
      <w:pPr>
        <w:rPr>
          <w:rFonts w:ascii="Times New Roman" w:hAnsi="Times New Roman" w:cs="Times New Roman"/>
          <w:sz w:val="28"/>
          <w:szCs w:val="28"/>
        </w:rPr>
      </w:pPr>
      <w:r w:rsidRPr="00890A69">
        <w:rPr>
          <w:rFonts w:ascii="Times New Roman" w:hAnsi="Times New Roman" w:cs="Times New Roman"/>
          <w:sz w:val="28"/>
          <w:szCs w:val="28"/>
        </w:rPr>
        <w:t>Das perguntas que devem estar no formulário estamos ainda procurando informações de maior relevância na tabela. Incialmente temos consenso apenas nas seguintes informações que deveriam ser enviadas por CPF:</w:t>
      </w:r>
    </w:p>
    <w:p w14:paraId="085280B3" w14:textId="77777777" w:rsidR="00890A69" w:rsidRPr="00890A69" w:rsidRDefault="00890A69" w:rsidP="00890A69">
      <w:pPr>
        <w:rPr>
          <w:rFonts w:ascii="Times New Roman" w:hAnsi="Times New Roman" w:cs="Times New Roman"/>
          <w:sz w:val="28"/>
          <w:szCs w:val="28"/>
        </w:rPr>
      </w:pPr>
    </w:p>
    <w:p w14:paraId="518C5AE0" w14:textId="77777777" w:rsidR="00890A69" w:rsidRPr="00890A69" w:rsidRDefault="00890A69" w:rsidP="00890A69">
      <w:pPr>
        <w:rPr>
          <w:rFonts w:ascii="Times New Roman" w:hAnsi="Times New Roman" w:cs="Times New Roman"/>
          <w:sz w:val="28"/>
          <w:szCs w:val="28"/>
        </w:rPr>
      </w:pPr>
      <w:r w:rsidRPr="00890A69">
        <w:rPr>
          <w:rFonts w:ascii="Times New Roman" w:hAnsi="Times New Roman" w:cs="Times New Roman"/>
          <w:sz w:val="28"/>
          <w:szCs w:val="28"/>
        </w:rPr>
        <w:t>quantidade de parcelas atrasadas no crédito nos últimos 12 meses.</w:t>
      </w:r>
    </w:p>
    <w:p w14:paraId="108732DF" w14:textId="77777777" w:rsidR="00890A69" w:rsidRPr="00890A69" w:rsidRDefault="00890A69" w:rsidP="00890A69">
      <w:pPr>
        <w:rPr>
          <w:rFonts w:ascii="Times New Roman" w:hAnsi="Times New Roman" w:cs="Times New Roman"/>
          <w:sz w:val="28"/>
          <w:szCs w:val="28"/>
        </w:rPr>
      </w:pPr>
      <w:r w:rsidRPr="00890A69">
        <w:rPr>
          <w:rFonts w:ascii="Times New Roman" w:hAnsi="Times New Roman" w:cs="Times New Roman"/>
          <w:sz w:val="28"/>
          <w:szCs w:val="28"/>
        </w:rPr>
        <w:t>quantidade de parcelas pagas em dia no crédito nos últimos 12 meses.</w:t>
      </w:r>
    </w:p>
    <w:p w14:paraId="182DC834" w14:textId="2DB75347" w:rsidR="00890A69" w:rsidRPr="00890A69" w:rsidRDefault="00890A69" w:rsidP="00890A69">
      <w:pPr>
        <w:rPr>
          <w:rFonts w:ascii="Times New Roman" w:hAnsi="Times New Roman" w:cs="Times New Roman"/>
          <w:sz w:val="28"/>
          <w:szCs w:val="28"/>
        </w:rPr>
      </w:pPr>
      <w:r w:rsidRPr="00890A69">
        <w:rPr>
          <w:rFonts w:ascii="Times New Roman" w:hAnsi="Times New Roman" w:cs="Times New Roman"/>
          <w:sz w:val="28"/>
          <w:szCs w:val="28"/>
        </w:rPr>
        <w:t>tempo máximo com crédito negativado.</w:t>
      </w:r>
    </w:p>
    <w:sectPr w:rsidR="00890A69" w:rsidRPr="00890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69"/>
    <w:rsid w:val="00012E68"/>
    <w:rsid w:val="007017B6"/>
    <w:rsid w:val="0089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992E6"/>
  <w15:chartTrackingRefBased/>
  <w15:docId w15:val="{E19A1A26-A0ED-409C-9062-6674F0C7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267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miranda</dc:creator>
  <cp:keywords/>
  <dc:description/>
  <cp:lastModifiedBy>marcos miranda</cp:lastModifiedBy>
  <cp:revision>1</cp:revision>
  <dcterms:created xsi:type="dcterms:W3CDTF">2020-06-15T02:26:00Z</dcterms:created>
  <dcterms:modified xsi:type="dcterms:W3CDTF">2020-06-15T02:32:00Z</dcterms:modified>
</cp:coreProperties>
</file>