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8" w:rsidRDefault="006C3BD1" w:rsidP="006C3BD1">
      <w:pPr>
        <w:jc w:val="center"/>
        <w:rPr>
          <w:b/>
          <w:bCs/>
          <w:sz w:val="36"/>
          <w:lang w:val="en-US"/>
        </w:rPr>
      </w:pPr>
      <w:r w:rsidRPr="006C3BD1">
        <w:rPr>
          <w:b/>
          <w:bCs/>
          <w:sz w:val="36"/>
          <w:lang w:val="en-US"/>
        </w:rPr>
        <w:t>FULLSCREEN REMAINDER</w:t>
      </w:r>
    </w:p>
    <w:p w:rsidR="006C3BD1" w:rsidRDefault="006C3BD1" w:rsidP="006C3BD1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It is also a good functionality contain some unique features. Full-screen Remainder is added to remained user about USB drive that any Pen Drive is still plugged in, so that he/she will not forget to safely remove.</w:t>
      </w:r>
    </w:p>
    <w:p w:rsidR="006C3BD1" w:rsidRDefault="006C3BD1" w:rsidP="006C3BD1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What Full Screen Remainder has?</w:t>
      </w:r>
    </w:p>
    <w:p w:rsidR="006C3BD1" w:rsidRDefault="006C3BD1" w:rsidP="006C3BD1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It changes desktop wallpaper as the USB Drive got plugged in.</w:t>
      </w:r>
    </w:p>
    <w:p w:rsidR="006C3BD1" w:rsidRDefault="006C3BD1" w:rsidP="006C3BD1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 xml:space="preserve">User can set wallpaper </w:t>
      </w:r>
      <w:r w:rsidR="00C85B53">
        <w:rPr>
          <w:sz w:val="28"/>
          <w:szCs w:val="16"/>
          <w:lang w:val="en-US"/>
        </w:rPr>
        <w:t>from per loaded wallpapers.</w:t>
      </w:r>
    </w:p>
    <w:p w:rsidR="00C85B53" w:rsidRDefault="00C85B53" w:rsidP="006C3BD1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User can also give link to his other images which can be made as desktop wallpaper on plugging in of a Pen Drive.</w:t>
      </w:r>
    </w:p>
    <w:p w:rsidR="00C85B53" w:rsidRDefault="00C85B53" w:rsidP="006C3BD1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User can also make preview of his selected wallpaper.</w:t>
      </w:r>
    </w:p>
    <w:p w:rsidR="00C85B53" w:rsidRDefault="00C85B53" w:rsidP="006C3BD1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If user does not want to set selected wallpaper he/she can also reset back to his original wallpaper that was applied by them manually earlier.</w:t>
      </w:r>
    </w:p>
    <w:p w:rsidR="00C85B53" w:rsidRDefault="00C85B53" w:rsidP="00C85B53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Full Screen tab looks like:</w:t>
      </w:r>
    </w:p>
    <w:p w:rsidR="00C85B53" w:rsidRDefault="00C85B53" w:rsidP="00C85B53">
      <w:pPr>
        <w:jc w:val="both"/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20955</wp:posOffset>
            </wp:positionV>
            <wp:extent cx="5086350" cy="45624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Pr="007855A6" w:rsidRDefault="00C85B53" w:rsidP="007855A6">
      <w:pPr>
        <w:jc w:val="both"/>
        <w:rPr>
          <w:sz w:val="28"/>
          <w:szCs w:val="16"/>
          <w:lang w:val="en-US"/>
        </w:rPr>
      </w:pPr>
      <w:r w:rsidRPr="007855A6">
        <w:rPr>
          <w:sz w:val="28"/>
          <w:szCs w:val="16"/>
          <w:lang w:val="en-US"/>
        </w:rPr>
        <w:lastRenderedPageBreak/>
        <w:t>You can also Enable/ Disable this feature by the checkbox provided at the top:</w:t>
      </w:r>
    </w:p>
    <w:p w:rsidR="00C85B53" w:rsidRDefault="00C85B53" w:rsidP="00C85B53">
      <w:pPr>
        <w:jc w:val="both"/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5086350" cy="45624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pStyle w:val="ListParagraph"/>
        <w:numPr>
          <w:ilvl w:val="0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This is a user defined setting.</w:t>
      </w:r>
    </w:p>
    <w:p w:rsidR="007855A6" w:rsidRDefault="007855A6" w:rsidP="007855A6">
      <w:pPr>
        <w:jc w:val="both"/>
        <w:rPr>
          <w:sz w:val="28"/>
          <w:szCs w:val="16"/>
          <w:lang w:val="en-US"/>
        </w:rPr>
      </w:pPr>
    </w:p>
    <w:p w:rsidR="007855A6" w:rsidRDefault="007855A6" w:rsidP="007855A6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Change wallpaper:</w:t>
      </w:r>
    </w:p>
    <w:p w:rsidR="007855A6" w:rsidRDefault="007855A6" w:rsidP="007855A6">
      <w:pPr>
        <w:pStyle w:val="ListParagraph"/>
        <w:numPr>
          <w:ilvl w:val="0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Includes two functionality</w:t>
      </w:r>
    </w:p>
    <w:p w:rsidR="007855A6" w:rsidRDefault="007855A6" w:rsidP="007855A6">
      <w:pPr>
        <w:pStyle w:val="ListParagraph"/>
        <w:numPr>
          <w:ilvl w:val="1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To select Pre-Loaded wallpapers.</w:t>
      </w:r>
    </w:p>
    <w:p w:rsidR="007855A6" w:rsidRDefault="007855A6" w:rsidP="007855A6">
      <w:pPr>
        <w:pStyle w:val="ListParagraph"/>
        <w:numPr>
          <w:ilvl w:val="1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To select Custom wallpaper.</w:t>
      </w:r>
    </w:p>
    <w:p w:rsidR="007855A6" w:rsidRDefault="007855A6" w:rsidP="007855A6">
      <w:pPr>
        <w:pStyle w:val="ListParagraph"/>
        <w:numPr>
          <w:ilvl w:val="0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In this version of Software only six pre-loaded wallpaper are provided and I am working to make it Updatable so that I can provide user to select more wallpaper that I’ll provide they later.</w:t>
      </w:r>
    </w:p>
    <w:p w:rsidR="007855A6" w:rsidRDefault="007855A6" w:rsidP="007855A6">
      <w:pPr>
        <w:jc w:val="both"/>
        <w:rPr>
          <w:sz w:val="28"/>
          <w:szCs w:val="16"/>
          <w:lang w:val="en-US"/>
        </w:rPr>
      </w:pPr>
    </w:p>
    <w:p w:rsidR="00696B6B" w:rsidRDefault="00696B6B" w:rsidP="007855A6">
      <w:pPr>
        <w:jc w:val="both"/>
        <w:rPr>
          <w:sz w:val="28"/>
          <w:szCs w:val="16"/>
          <w:lang w:val="en-US"/>
        </w:rPr>
      </w:pPr>
    </w:p>
    <w:p w:rsidR="007855A6" w:rsidRDefault="007855A6" w:rsidP="007855A6">
      <w:pPr>
        <w:pStyle w:val="ListParagraph"/>
        <w:numPr>
          <w:ilvl w:val="0"/>
          <w:numId w:val="3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lastRenderedPageBreak/>
        <w:t>Custom wallpaper selection can be done as:</w:t>
      </w:r>
    </w:p>
    <w:p w:rsidR="007855A6" w:rsidRPr="007855A6" w:rsidRDefault="007855A6" w:rsidP="007855A6">
      <w:pPr>
        <w:jc w:val="both"/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076825" cy="456247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C85B53" w:rsidRDefault="00696B6B" w:rsidP="00C85B53">
      <w:pPr>
        <w:jc w:val="both"/>
        <w:rPr>
          <w:b/>
          <w:bCs/>
          <w:sz w:val="36"/>
          <w:szCs w:val="16"/>
          <w:lang w:val="en-US"/>
        </w:rPr>
      </w:pPr>
      <w:r>
        <w:rPr>
          <w:b/>
          <w:bCs/>
          <w:sz w:val="36"/>
          <w:szCs w:val="16"/>
          <w:lang w:val="en-US"/>
        </w:rPr>
        <w:t>Coding For Change wallpaper:</w:t>
      </w:r>
    </w:p>
    <w:p w:rsidR="00696B6B" w:rsidRDefault="00696B6B" w:rsidP="00C85B53">
      <w:pPr>
        <w:jc w:val="both"/>
        <w:rPr>
          <w:b/>
          <w:bCs/>
          <w:sz w:val="28"/>
          <w:szCs w:val="12"/>
          <w:lang w:val="en-US"/>
        </w:rPr>
      </w:pPr>
      <w:r>
        <w:rPr>
          <w:b/>
          <w:bCs/>
          <w:sz w:val="28"/>
          <w:szCs w:val="12"/>
          <w:lang w:val="en-US"/>
        </w:rPr>
        <w:t>Custom: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openFileDialog1.Filter = </w:t>
      </w:r>
      <w:r>
        <w:rPr>
          <w:rFonts w:ascii="Consolas" w:hAnsi="Consolas" w:cs="Consolas"/>
          <w:color w:val="A31515"/>
          <w:sz w:val="19"/>
          <w:szCs w:val="19"/>
        </w:rPr>
        <w:t>"images|*.jpg||*.png"</w:t>
      </w:r>
      <w:r>
        <w:rPr>
          <w:rFonts w:ascii="Consolas" w:hAnsi="Consolas" w:cs="Consolas"/>
          <w:sz w:val="19"/>
          <w:szCs w:val="19"/>
        </w:rPr>
        <w:t>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openFileDialog1.InitialDirectory = </w:t>
      </w:r>
      <w:r>
        <w:rPr>
          <w:rFonts w:ascii="Consolas" w:hAnsi="Consolas" w:cs="Consolas"/>
          <w:color w:val="A31515"/>
          <w:sz w:val="19"/>
          <w:szCs w:val="19"/>
        </w:rPr>
        <w:t>@"c:\"</w:t>
      </w:r>
      <w:r>
        <w:rPr>
          <w:rFonts w:ascii="Consolas" w:hAnsi="Consolas" w:cs="Consolas"/>
          <w:sz w:val="19"/>
          <w:szCs w:val="19"/>
        </w:rPr>
        <w:t>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(openFileDialog1.ShowDialog()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textBox3.Text = openFileDialog1.FileName;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pictureBox1.ImageLocation = openFileDialog1.FileName;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96B6B" w:rsidRDefault="00696B6B" w:rsidP="00C85B53">
      <w:pPr>
        <w:jc w:val="both"/>
        <w:rPr>
          <w:b/>
          <w:bCs/>
          <w:sz w:val="28"/>
          <w:szCs w:val="12"/>
          <w:lang w:val="en-US"/>
        </w:rPr>
      </w:pPr>
    </w:p>
    <w:p w:rsidR="00696B6B" w:rsidRDefault="00696B6B" w:rsidP="00C85B53">
      <w:pPr>
        <w:jc w:val="both"/>
        <w:rPr>
          <w:b/>
          <w:bCs/>
          <w:sz w:val="28"/>
          <w:szCs w:val="12"/>
          <w:lang w:val="en-US"/>
        </w:rPr>
      </w:pPr>
    </w:p>
    <w:p w:rsidR="00696B6B" w:rsidRDefault="00696B6B" w:rsidP="00C85B53">
      <w:pPr>
        <w:jc w:val="both"/>
        <w:rPr>
          <w:b/>
          <w:bCs/>
          <w:sz w:val="28"/>
          <w:szCs w:val="12"/>
          <w:lang w:val="en-US"/>
        </w:rPr>
      </w:pPr>
    </w:p>
    <w:p w:rsidR="00C85B53" w:rsidRDefault="007855A6" w:rsidP="00C85B53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lastRenderedPageBreak/>
        <w:t>Taking Preview of the Wallpaper that we selected:</w:t>
      </w:r>
    </w:p>
    <w:p w:rsidR="007855A6" w:rsidRDefault="007855A6" w:rsidP="007855A6">
      <w:pPr>
        <w:pStyle w:val="ListParagraph"/>
        <w:numPr>
          <w:ilvl w:val="0"/>
          <w:numId w:val="3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Select the Wallpaper you want to check.</w:t>
      </w:r>
    </w:p>
    <w:p w:rsidR="007855A6" w:rsidRDefault="007855A6" w:rsidP="007855A6">
      <w:pPr>
        <w:pStyle w:val="ListParagraph"/>
        <w:numPr>
          <w:ilvl w:val="0"/>
          <w:numId w:val="3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Then click on Preview button.</w:t>
      </w:r>
    </w:p>
    <w:p w:rsidR="007855A6" w:rsidRDefault="007855A6" w:rsidP="007855A6">
      <w:pPr>
        <w:pStyle w:val="ListParagraph"/>
        <w:numPr>
          <w:ilvl w:val="0"/>
          <w:numId w:val="3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As you click Preview button as the wallpaper of your desktop will change.</w:t>
      </w:r>
    </w:p>
    <w:p w:rsidR="007855A6" w:rsidRDefault="007855A6" w:rsidP="007855A6">
      <w:pPr>
        <w:pStyle w:val="ListParagraph"/>
        <w:numPr>
          <w:ilvl w:val="0"/>
          <w:numId w:val="3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 xml:space="preserve">You can also </w:t>
      </w:r>
      <w:r w:rsidR="00696B6B">
        <w:rPr>
          <w:sz w:val="28"/>
          <w:szCs w:val="16"/>
          <w:lang w:val="en-US"/>
        </w:rPr>
        <w:t>get back to your original Wallpaper which was selected by you earlier.</w:t>
      </w:r>
    </w:p>
    <w:p w:rsidR="00696B6B" w:rsidRPr="007855A6" w:rsidRDefault="00696B6B" w:rsidP="00696B6B">
      <w:pPr>
        <w:pStyle w:val="ListParagraph"/>
        <w:jc w:val="both"/>
        <w:rPr>
          <w:sz w:val="28"/>
          <w:szCs w:val="16"/>
          <w:lang w:val="en-US"/>
        </w:rPr>
      </w:pPr>
    </w:p>
    <w:p w:rsidR="00C85B53" w:rsidRDefault="007855A6" w:rsidP="00C85B53">
      <w:pPr>
        <w:jc w:val="both"/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-247650</wp:posOffset>
            </wp:positionV>
            <wp:extent cx="5086350" cy="45624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B53" w:rsidRDefault="00C85B53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696B6B">
      <w:pPr>
        <w:jc w:val="both"/>
        <w:rPr>
          <w:b/>
          <w:bCs/>
          <w:sz w:val="36"/>
          <w:szCs w:val="16"/>
          <w:lang w:val="en-US"/>
        </w:rPr>
      </w:pPr>
      <w:r>
        <w:rPr>
          <w:b/>
          <w:bCs/>
          <w:sz w:val="36"/>
          <w:szCs w:val="16"/>
          <w:lang w:val="en-US"/>
        </w:rPr>
        <w:lastRenderedPageBreak/>
        <w:t>Coding For Change wallpaper:</w:t>
      </w:r>
    </w:p>
    <w:p w:rsidR="00696B6B" w:rsidRDefault="00696B6B" w:rsidP="00C85B53">
      <w:pPr>
        <w:jc w:val="both"/>
        <w:rPr>
          <w:b/>
          <w:bCs/>
          <w:sz w:val="28"/>
          <w:szCs w:val="16"/>
          <w:lang w:val="en-US"/>
        </w:rPr>
      </w:pPr>
      <w:r w:rsidRPr="00696B6B">
        <w:rPr>
          <w:b/>
          <w:bCs/>
          <w:sz w:val="28"/>
          <w:szCs w:val="16"/>
          <w:lang w:val="en-US"/>
        </w:rPr>
        <w:t>Preview</w:t>
      </w:r>
      <w:r>
        <w:rPr>
          <w:b/>
          <w:bCs/>
          <w:sz w:val="28"/>
          <w:szCs w:val="16"/>
          <w:lang w:val="en-US"/>
        </w:rPr>
        <w:t>: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SystemParametersInfo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20, 0, pictureBox1.ImageLocation, 0x01 | 0x02);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rkWallPaper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Registry</w:t>
      </w:r>
      <w:r>
        <w:rPr>
          <w:rFonts w:ascii="Consolas" w:hAnsi="Consolas" w:cs="Consolas"/>
          <w:sz w:val="19"/>
          <w:szCs w:val="19"/>
        </w:rPr>
        <w:t>.CurrentUser.OpenSubKey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"Control Panel\\Desktop"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rkWallPaper.SetValue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WallpaperStyle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0);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rkWallPaper.Close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96B6B" w:rsidRDefault="00696B6B" w:rsidP="00C85B53">
      <w:pPr>
        <w:jc w:val="both"/>
        <w:rPr>
          <w:b/>
          <w:bCs/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b/>
          <w:bCs/>
          <w:sz w:val="28"/>
          <w:szCs w:val="16"/>
          <w:lang w:val="en-US"/>
        </w:rPr>
      </w:pPr>
    </w:p>
    <w:p w:rsidR="00696B6B" w:rsidRDefault="00696B6B" w:rsidP="00696B6B">
      <w:pPr>
        <w:jc w:val="both"/>
        <w:rPr>
          <w:b/>
          <w:bCs/>
          <w:sz w:val="28"/>
          <w:szCs w:val="16"/>
          <w:lang w:val="en-US"/>
        </w:rPr>
      </w:pPr>
      <w:r>
        <w:rPr>
          <w:b/>
          <w:bCs/>
          <w:sz w:val="28"/>
          <w:szCs w:val="16"/>
          <w:lang w:val="en-US"/>
        </w:rPr>
        <w:t>Back to Old: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SystemParametersInfo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20, 0, </w:t>
      </w:r>
      <w:proofErr w:type="spellStart"/>
      <w:r>
        <w:rPr>
          <w:rFonts w:ascii="Consolas" w:hAnsi="Consolas" w:cs="Consolas"/>
          <w:sz w:val="19"/>
          <w:szCs w:val="19"/>
        </w:rPr>
        <w:t>old_wall</w:t>
      </w:r>
      <w:proofErr w:type="spellEnd"/>
      <w:r>
        <w:rPr>
          <w:rFonts w:ascii="Consolas" w:hAnsi="Consolas" w:cs="Consolas"/>
          <w:sz w:val="19"/>
          <w:szCs w:val="19"/>
        </w:rPr>
        <w:t>, 0x01 | 0x02);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rkWallPaper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Registry</w:t>
      </w:r>
      <w:r>
        <w:rPr>
          <w:rFonts w:ascii="Consolas" w:hAnsi="Consolas" w:cs="Consolas"/>
          <w:sz w:val="19"/>
          <w:szCs w:val="19"/>
        </w:rPr>
        <w:t>.CurrentUser.OpenSubKey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"Control Panel\\Desktop"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rkWallPaper.SetValue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WallpaperStyle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3);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rkWallPaper.Close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6B6B" w:rsidRDefault="00696B6B" w:rsidP="0069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96B6B" w:rsidRDefault="00696B6B" w:rsidP="00696B6B">
      <w:pPr>
        <w:jc w:val="both"/>
        <w:rPr>
          <w:b/>
          <w:bCs/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b/>
          <w:bCs/>
          <w:sz w:val="28"/>
          <w:szCs w:val="16"/>
          <w:lang w:val="en-US"/>
        </w:rPr>
      </w:pPr>
    </w:p>
    <w:p w:rsidR="00696B6B" w:rsidRPr="00696B6B" w:rsidRDefault="00696B6B" w:rsidP="00C85B53">
      <w:pPr>
        <w:jc w:val="both"/>
        <w:rPr>
          <w:b/>
          <w:bCs/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Default="00696B6B" w:rsidP="00C85B53">
      <w:pPr>
        <w:jc w:val="both"/>
        <w:rPr>
          <w:sz w:val="28"/>
          <w:szCs w:val="16"/>
          <w:lang w:val="en-US"/>
        </w:rPr>
      </w:pPr>
    </w:p>
    <w:p w:rsidR="00696B6B" w:rsidRPr="00C85B53" w:rsidRDefault="00696B6B" w:rsidP="00C85B53">
      <w:pPr>
        <w:jc w:val="both"/>
        <w:rPr>
          <w:sz w:val="28"/>
          <w:szCs w:val="16"/>
          <w:lang w:val="en-US"/>
        </w:rPr>
      </w:pPr>
    </w:p>
    <w:sectPr w:rsidR="00696B6B" w:rsidRPr="00C85B53" w:rsidSect="00E42BE9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3777"/>
    <w:multiLevelType w:val="hybridMultilevel"/>
    <w:tmpl w:val="968A9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44EBC"/>
    <w:multiLevelType w:val="hybridMultilevel"/>
    <w:tmpl w:val="A8DA4C4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5342B95"/>
    <w:multiLevelType w:val="hybridMultilevel"/>
    <w:tmpl w:val="639CC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BE9"/>
    <w:rsid w:val="00403A18"/>
    <w:rsid w:val="005F59D4"/>
    <w:rsid w:val="00696B6B"/>
    <w:rsid w:val="006C3BD1"/>
    <w:rsid w:val="007855A6"/>
    <w:rsid w:val="00C85B53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B5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5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3</cp:revision>
  <dcterms:created xsi:type="dcterms:W3CDTF">2012-10-07T07:14:00Z</dcterms:created>
  <dcterms:modified xsi:type="dcterms:W3CDTF">2012-10-08T04:18:00Z</dcterms:modified>
</cp:coreProperties>
</file>