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F8DE" w14:textId="5336EE8F" w:rsidR="0075604A" w:rsidRPr="00BA0469" w:rsidRDefault="00ED45A4" w:rsidP="00790F64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BA0469">
        <w:rPr>
          <w:b/>
          <w:bCs/>
          <w:lang w:val="hu-HU"/>
        </w:rPr>
        <w:drawing>
          <wp:anchor distT="0" distB="0" distL="114300" distR="114300" simplePos="0" relativeHeight="251658240" behindDoc="1" locked="0" layoutInCell="1" allowOverlap="1" wp14:anchorId="3527B9E7" wp14:editId="5203D149">
            <wp:simplePos x="0" y="0"/>
            <wp:positionH relativeFrom="column">
              <wp:posOffset>3871567</wp:posOffset>
            </wp:positionH>
            <wp:positionV relativeFrom="paragraph">
              <wp:posOffset>286247</wp:posOffset>
            </wp:positionV>
            <wp:extent cx="2138680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1356" y="21227"/>
                <wp:lineTo x="21356" y="0"/>
                <wp:lineTo x="0" y="0"/>
              </wp:wrapPolygon>
            </wp:wrapTight>
            <wp:docPr id="4" name="Picture 4" descr="AWS Educate accou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Educate accoun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F64" w:rsidRPr="00BA0469">
        <w:rPr>
          <w:b/>
          <w:bCs/>
          <w:lang w:val="hu-HU"/>
        </w:rPr>
        <w:t>Amazon Educate:</w:t>
      </w:r>
      <w:r w:rsidR="00B818A8" w:rsidRPr="00BA0469">
        <w:rPr>
          <w:b/>
          <w:bCs/>
          <w:lang w:val="hu-HU"/>
        </w:rPr>
        <w:t xml:space="preserve"> </w:t>
      </w:r>
    </w:p>
    <w:p w14:paraId="02CEED59" w14:textId="366A6773" w:rsidR="00B818A8" w:rsidRPr="00A215DC" w:rsidRDefault="00A215DC" w:rsidP="00A215DC">
      <w:pPr>
        <w:rPr>
          <w:lang w:val="hu-HU"/>
        </w:rPr>
      </w:pPr>
      <w:r>
        <w:rPr>
          <w:lang w:val="hu-HU"/>
        </w:rPr>
        <w:t xml:space="preserve">Az Amazon Web Services </w:t>
      </w:r>
      <w:r w:rsidR="00AE1745">
        <w:rPr>
          <w:lang w:val="hu-HU"/>
        </w:rPr>
        <w:t xml:space="preserve">több mint 200 </w:t>
      </w:r>
      <w:r>
        <w:rPr>
          <w:lang w:val="hu-HU"/>
        </w:rPr>
        <w:t xml:space="preserve">felhőalapú </w:t>
      </w:r>
      <w:r w:rsidR="00AE1745">
        <w:rPr>
          <w:lang w:val="hu-HU"/>
        </w:rPr>
        <w:t xml:space="preserve">szolgáltatást nyújt céges és magán felhasználóknak. </w:t>
      </w:r>
      <w:r w:rsidR="00ED45A4">
        <w:rPr>
          <w:lang w:val="hu-HU"/>
        </w:rPr>
        <w:t xml:space="preserve">                 </w:t>
      </w:r>
      <w:r w:rsidR="0022047B">
        <w:rPr>
          <w:lang w:val="hu-HU"/>
        </w:rPr>
        <w:t>Az Amazon Educate programban résztvevő diákok ingyenes</w:t>
      </w:r>
      <w:r w:rsidR="00B14180">
        <w:rPr>
          <w:lang w:val="hu-HU"/>
        </w:rPr>
        <w:t>en</w:t>
      </w:r>
      <w:r w:rsidR="0022047B">
        <w:rPr>
          <w:lang w:val="hu-HU"/>
        </w:rPr>
        <w:t xml:space="preserve"> kipróbálhatják </w:t>
      </w:r>
      <w:r w:rsidR="00B14180">
        <w:rPr>
          <w:lang w:val="hu-HU"/>
        </w:rPr>
        <w:t xml:space="preserve">a </w:t>
      </w:r>
      <w:r w:rsidR="00B14180">
        <w:rPr>
          <w:lang w:val="hu-HU"/>
        </w:rPr>
        <w:t xml:space="preserve">képfelismerő, videó </w:t>
      </w:r>
      <w:r w:rsidR="00B14180">
        <w:rPr>
          <w:lang w:val="hu-HU"/>
        </w:rPr>
        <w:t xml:space="preserve">feliratozó </w:t>
      </w:r>
      <w:r w:rsidR="00B14180">
        <w:rPr>
          <w:lang w:val="hu-HU"/>
        </w:rPr>
        <w:t>és</w:t>
      </w:r>
      <w:r w:rsidR="00B14180">
        <w:rPr>
          <w:lang w:val="hu-HU"/>
        </w:rPr>
        <w:t xml:space="preserve"> egyéb szolgáltatásokat.</w:t>
      </w:r>
      <w:r w:rsidR="00ED45A4">
        <w:rPr>
          <w:lang w:val="hu-HU"/>
        </w:rPr>
        <w:t xml:space="preserve"> </w:t>
      </w:r>
    </w:p>
    <w:p w14:paraId="5A777C5E" w14:textId="5E07B1FF" w:rsidR="005052EE" w:rsidRDefault="00ED45A4" w:rsidP="005052EE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62336" behindDoc="1" locked="0" layoutInCell="1" allowOverlap="1" wp14:anchorId="666C6BB4" wp14:editId="52910D4A">
            <wp:simplePos x="0" y="0"/>
            <wp:positionH relativeFrom="margin">
              <wp:align>left</wp:align>
            </wp:positionH>
            <wp:positionV relativeFrom="paragraph">
              <wp:posOffset>73743</wp:posOffset>
            </wp:positionV>
            <wp:extent cx="1367155" cy="1367155"/>
            <wp:effectExtent l="0" t="0" r="4445" b="4445"/>
            <wp:wrapThrough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hrough>
            <wp:docPr id="7" name="Picture 7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qr code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E74C0" w14:textId="18956F5B" w:rsidR="00DF466A" w:rsidRDefault="00DF466A" w:rsidP="00DF466A">
      <w:pPr>
        <w:pStyle w:val="ListParagraph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>Regisztráció lépések:</w:t>
      </w:r>
    </w:p>
    <w:p w14:paraId="5D03FC35" w14:textId="2534F1E1" w:rsidR="00DF466A" w:rsidRDefault="00DF466A" w:rsidP="00DF466A">
      <w:pPr>
        <w:pStyle w:val="ListParagraph"/>
        <w:rPr>
          <w:lang w:val="hu-HU"/>
        </w:rPr>
      </w:pPr>
    </w:p>
    <w:p w14:paraId="24F8DE6B" w14:textId="08FD958A" w:rsidR="005052EE" w:rsidRDefault="005052EE" w:rsidP="005052EE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Szkenneld be a</w:t>
      </w:r>
      <w:r w:rsidR="00545035">
        <w:rPr>
          <w:lang w:val="hu-HU"/>
        </w:rPr>
        <w:t xml:space="preserve"> QR</w:t>
      </w:r>
      <w:r>
        <w:rPr>
          <w:lang w:val="hu-HU"/>
        </w:rPr>
        <w:t xml:space="preserve"> kódot</w:t>
      </w:r>
    </w:p>
    <w:p w14:paraId="2C9DB1E5" w14:textId="64A8FBAC" w:rsidR="005052EE" w:rsidRDefault="005052EE" w:rsidP="005052EE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Regiszt</w:t>
      </w:r>
      <w:r w:rsidR="00B429B9">
        <w:rPr>
          <w:lang w:val="hu-HU"/>
        </w:rPr>
        <w:t>r</w:t>
      </w:r>
      <w:r>
        <w:rPr>
          <w:lang w:val="hu-HU"/>
        </w:rPr>
        <w:t xml:space="preserve">álj .edu </w:t>
      </w:r>
      <w:r w:rsidR="00BA0469">
        <w:rPr>
          <w:lang w:val="hu-HU"/>
        </w:rPr>
        <w:t xml:space="preserve">domain </w:t>
      </w:r>
      <w:r>
        <w:rPr>
          <w:lang w:val="hu-HU"/>
        </w:rPr>
        <w:t>email címmel</w:t>
      </w:r>
    </w:p>
    <w:p w14:paraId="3F3FC02D" w14:textId="696E1ACE" w:rsidR="005052EE" w:rsidRPr="005052EE" w:rsidRDefault="005052EE" w:rsidP="005052EE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Várd meg amíg az Amazon küld visszaigazolást a regisztrációról</w:t>
      </w:r>
    </w:p>
    <w:p w14:paraId="0C1003C0" w14:textId="6E170880" w:rsidR="00ED45A4" w:rsidRDefault="00DF466A" w:rsidP="005052EE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E0446" wp14:editId="4255C47D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61264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1BDDB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9.1pt" to="473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ESmwEAAIgDAAAOAAAAZHJzL2Uyb0RvYy54bWysU8tu2zAQvAfoPxC8x5KMwAgEyzkkaC5B&#10;G7TJBzDU0iLKF5asJf99l7QtB03gQ9ELxcfM7M7uan03WcN2gFF71/FmUXMGTvpeu23HX1++Xt9y&#10;FpNwvTDeQcf3EPnd5svVegwtLP3gTQ/ISMTFdgwdH1IKbVVFOYAVceEDOHpUHq1IdMRt1aMYSd2a&#10;alnXq2r02Af0EmKk24fDI98UfaVApu9KRUjMdJxyS2XFsr7ltdqsRbtFEQYtj2mIf8jCCu0o6Cz1&#10;IJJgv1F/kLJaoo9epYX0tvJKaQnFA7lp6r/c/BxEgOKFihPDXKb4/2Tlt929e0YqwxhiG8MzZheT&#10;Qpu/lB+bSrH2c7FgSkzS5apZrm5uqaby9FadiQFjegRvWd503GiXfYhW7J5iomAEPUHocA5ddmlv&#10;IION+wGK6Z6CLQu7TAXcG2Q7Qf3sfzW5f6RVkJmitDEzqb5MOmIzDcqkzMTmMnFGl4jepZlotfP4&#10;GTlNp1TVAX9yffCabb/5fl8aUcpB7S7OjqOZ5+n9udDPP9DmDwAAAP//AwBQSwMEFAAGAAgAAAAh&#10;APqmYj/fAAAACQEAAA8AAABkcnMvZG93bnJldi54bWxMj8FKw0AQhu+C77CM4EXaTWtTY8ymiOAh&#10;goKteJ4m0ySanQ3ZbRrf3hEPepyZn3++L9tMtlMjDb51bGAxj0ARl65quTbwtnucJaB8QK6wc0wG&#10;vsjDJj8/yzCt3IlfadyGWkkJ+xQNNCH0qda+bMiin7ueWG4HN1gMMg61rgY8Sbnt9DKK1tpiy/Kh&#10;wZ4eGio/t0dr4KN4L+r46qY9vKziJ9yN8TOPhTGXF9P9HahAU/gLww++oEMuTHt35MqrzsBskYhL&#10;MHCdLEFJ4Ha1Fpf970Lnmf5vkH8DAAD//wMAUEsBAi0AFAAGAAgAAAAhALaDOJL+AAAA4QEAABMA&#10;AAAAAAAAAAAAAAAAAAAAAFtDb250ZW50X1R5cGVzXS54bWxQSwECLQAUAAYACAAAACEAOP0h/9YA&#10;AACUAQAACwAAAAAAAAAAAAAAAAAvAQAAX3JlbHMvLnJlbHNQSwECLQAUAAYACAAAACEAdxGxEpsB&#10;AACIAwAADgAAAAAAAAAAAAAAAAAuAgAAZHJzL2Uyb0RvYy54bWxQSwECLQAUAAYACAAAACEA+qZi&#10;P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6A01E82" w14:textId="7C654FD4" w:rsidR="006A679E" w:rsidRPr="00ED45A4" w:rsidRDefault="006A679E" w:rsidP="006A679E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5052EE">
        <w:rPr>
          <w:b/>
          <w:bCs/>
          <w:lang w:val="hu-HU"/>
        </w:rPr>
        <w:t>G</w:t>
      </w:r>
      <w:r w:rsidRPr="005052EE">
        <w:rPr>
          <w:b/>
          <w:bCs/>
          <w:lang w:val="hu-HU"/>
        </w:rPr>
        <w:t xml:space="preserve">ithub </w:t>
      </w:r>
      <w:r w:rsidRPr="005052EE">
        <w:rPr>
          <w:b/>
          <w:bCs/>
          <w:lang w:val="hu-HU"/>
        </w:rPr>
        <w:t>S</w:t>
      </w:r>
      <w:r w:rsidRPr="005052EE">
        <w:rPr>
          <w:b/>
          <w:bCs/>
          <w:lang w:val="hu-HU"/>
        </w:rPr>
        <w:t xml:space="preserve">tudent </w:t>
      </w:r>
      <w:r w:rsidRPr="005052EE">
        <w:rPr>
          <w:b/>
          <w:bCs/>
          <w:lang w:val="hu-HU"/>
        </w:rPr>
        <w:t>D</w:t>
      </w:r>
      <w:r w:rsidRPr="005052EE">
        <w:rPr>
          <w:b/>
          <w:bCs/>
          <w:lang w:val="hu-HU"/>
        </w:rPr>
        <w:t xml:space="preserve">eveloper </w:t>
      </w:r>
      <w:r w:rsidRPr="005052EE">
        <w:rPr>
          <w:b/>
          <w:bCs/>
          <w:lang w:val="hu-HU"/>
        </w:rPr>
        <w:t>P</w:t>
      </w:r>
      <w:r w:rsidRPr="005052EE">
        <w:rPr>
          <w:b/>
          <w:bCs/>
          <w:lang w:val="hu-HU"/>
        </w:rPr>
        <w:t>ack</w:t>
      </w:r>
    </w:p>
    <w:p w14:paraId="7528417E" w14:textId="41CBDBB0" w:rsidR="006A679E" w:rsidRDefault="00E67361" w:rsidP="006A679E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59264" behindDoc="1" locked="0" layoutInCell="1" allowOverlap="1" wp14:anchorId="645A2A4F" wp14:editId="088E816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6330" cy="930275"/>
            <wp:effectExtent l="0" t="0" r="0" b="3175"/>
            <wp:wrapTight wrapText="bothSides">
              <wp:wrapPolygon edited="0">
                <wp:start x="0" y="0"/>
                <wp:lineTo x="0" y="21231"/>
                <wp:lineTo x="21382" y="21231"/>
                <wp:lineTo x="21382" y="0"/>
                <wp:lineTo x="0" y="0"/>
              </wp:wrapPolygon>
            </wp:wrapTight>
            <wp:docPr id="5" name="Picture 5" descr="The best developer tools, now fre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developer tools, now free for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2EE">
        <w:rPr>
          <w:lang w:val="hu-HU"/>
        </w:rPr>
        <w:t>A Github a legnagyobb nyílt forráskód</w:t>
      </w:r>
      <w:r w:rsidR="00B14180">
        <w:rPr>
          <w:lang w:val="hu-HU"/>
        </w:rPr>
        <w:t xml:space="preserve"> </w:t>
      </w:r>
      <w:r w:rsidR="005052EE">
        <w:rPr>
          <w:lang w:val="hu-HU"/>
        </w:rPr>
        <w:t>megosztó platform az inte</w:t>
      </w:r>
      <w:r w:rsidR="00B429B9">
        <w:rPr>
          <w:lang w:val="hu-HU"/>
        </w:rPr>
        <w:t>r</w:t>
      </w:r>
      <w:r w:rsidR="005052EE">
        <w:rPr>
          <w:lang w:val="hu-HU"/>
        </w:rPr>
        <w:t xml:space="preserve">neten. A </w:t>
      </w:r>
      <w:r w:rsidR="00BA0469">
        <w:rPr>
          <w:lang w:val="hu-HU"/>
        </w:rPr>
        <w:t xml:space="preserve">Github Student programban </w:t>
      </w:r>
      <w:r w:rsidR="000C0CBC">
        <w:rPr>
          <w:lang w:val="hu-HU"/>
        </w:rPr>
        <w:t xml:space="preserve">elérhető </w:t>
      </w:r>
      <w:r w:rsidR="00BA0469">
        <w:rPr>
          <w:lang w:val="hu-HU"/>
        </w:rPr>
        <w:t xml:space="preserve">több, mint 70 programozói kurzus </w:t>
      </w:r>
      <w:r w:rsidR="000C0CBC">
        <w:rPr>
          <w:lang w:val="hu-HU"/>
        </w:rPr>
        <w:t>és a</w:t>
      </w:r>
      <w:r w:rsidR="00B14180">
        <w:rPr>
          <w:lang w:val="hu-HU"/>
        </w:rPr>
        <w:t xml:space="preserve"> mesterséges intelligencia alap</w:t>
      </w:r>
      <w:r w:rsidR="00B14180" w:rsidRPr="00B14180">
        <w:rPr>
          <w:lang w:val="hu-HU"/>
        </w:rPr>
        <w:t>ú </w:t>
      </w:r>
      <w:r w:rsidR="000C0CBC">
        <w:rPr>
          <w:lang w:val="hu-HU"/>
        </w:rPr>
        <w:t xml:space="preserve">programozást segítő </w:t>
      </w:r>
      <w:r w:rsidR="00B14180">
        <w:rPr>
          <w:lang w:val="hu-HU"/>
        </w:rPr>
        <w:t>GitHub Copilot.</w:t>
      </w:r>
    </w:p>
    <w:p w14:paraId="3E8B9129" w14:textId="6A4F0FA0" w:rsidR="00B14180" w:rsidRPr="006A679E" w:rsidRDefault="00ED45A4" w:rsidP="006A679E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63360" behindDoc="1" locked="0" layoutInCell="1" allowOverlap="1" wp14:anchorId="20C3DA82" wp14:editId="19E9B8FC">
            <wp:simplePos x="0" y="0"/>
            <wp:positionH relativeFrom="margin">
              <wp:align>left</wp:align>
            </wp:positionH>
            <wp:positionV relativeFrom="paragraph">
              <wp:posOffset>89508</wp:posOffset>
            </wp:positionV>
            <wp:extent cx="1327785" cy="1327785"/>
            <wp:effectExtent l="0" t="0" r="5715" b="5715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8" name="Picture 8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qr code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AD321" w14:textId="737F395A" w:rsidR="00DF466A" w:rsidRDefault="00DF466A" w:rsidP="00DF466A">
      <w:pPr>
        <w:pStyle w:val="ListParagraph"/>
        <w:ind w:left="180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>Regisztráció lépések:</w:t>
      </w:r>
    </w:p>
    <w:p w14:paraId="03B956BC" w14:textId="77777777" w:rsidR="00DF466A" w:rsidRDefault="00DF466A" w:rsidP="00DF466A">
      <w:pPr>
        <w:pStyle w:val="ListParagraph"/>
        <w:ind w:left="1800"/>
        <w:rPr>
          <w:lang w:val="hu-HU"/>
        </w:rPr>
      </w:pPr>
    </w:p>
    <w:p w14:paraId="260114DF" w14:textId="11153063" w:rsidR="00B14180" w:rsidRDefault="00B14180" w:rsidP="00B1418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Szkenneld be a </w:t>
      </w:r>
      <w:r w:rsidR="00545035">
        <w:rPr>
          <w:lang w:val="hu-HU"/>
        </w:rPr>
        <w:t xml:space="preserve">QR </w:t>
      </w:r>
      <w:r>
        <w:rPr>
          <w:lang w:val="hu-HU"/>
        </w:rPr>
        <w:t>kódot</w:t>
      </w:r>
    </w:p>
    <w:p w14:paraId="28A18CD1" w14:textId="568CB228" w:rsidR="00B14180" w:rsidRDefault="00B14180" w:rsidP="00B1418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Regiszt</w:t>
      </w:r>
      <w:r w:rsidR="00B429B9">
        <w:rPr>
          <w:lang w:val="hu-HU"/>
        </w:rPr>
        <w:t>r</w:t>
      </w:r>
      <w:r>
        <w:rPr>
          <w:lang w:val="hu-HU"/>
        </w:rPr>
        <w:t xml:space="preserve">álj </w:t>
      </w:r>
      <w:r w:rsidR="00EA7B9D">
        <w:rPr>
          <w:lang w:val="hu-HU"/>
        </w:rPr>
        <w:t xml:space="preserve"> a Github</w:t>
      </w:r>
      <w:r w:rsidR="003B1C86">
        <w:rPr>
          <w:lang w:val="hu-HU"/>
        </w:rPr>
        <w:t xml:space="preserve"> Educate-</w:t>
      </w:r>
      <w:r w:rsidR="00EA7B9D">
        <w:rPr>
          <w:lang w:val="hu-HU"/>
        </w:rPr>
        <w:t>r</w:t>
      </w:r>
      <w:r w:rsidR="003B1C86">
        <w:rPr>
          <w:lang w:val="hu-HU"/>
        </w:rPr>
        <w:t>e</w:t>
      </w:r>
      <w:r w:rsidR="00EA7B9D">
        <w:rPr>
          <w:lang w:val="hu-HU"/>
        </w:rPr>
        <w:t xml:space="preserve"> a diákigazolványod képét feltöltve</w:t>
      </w:r>
    </w:p>
    <w:p w14:paraId="4F09AA0C" w14:textId="0321FB3B" w:rsidR="00AE1745" w:rsidRPr="00B14180" w:rsidRDefault="00B14180" w:rsidP="00B1418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u-HU"/>
        </w:rPr>
      </w:pPr>
      <w:r>
        <w:rPr>
          <w:lang w:val="hu-HU"/>
        </w:rPr>
        <w:t>Várd meg amíg a</w:t>
      </w:r>
      <w:r>
        <w:rPr>
          <w:lang w:val="hu-HU"/>
        </w:rPr>
        <w:t xml:space="preserve"> Github </w:t>
      </w:r>
      <w:r>
        <w:rPr>
          <w:lang w:val="hu-HU"/>
        </w:rPr>
        <w:t>küld visszaigazolást a regisztrációról</w:t>
      </w:r>
    </w:p>
    <w:p w14:paraId="4D4F39C6" w14:textId="765612A7" w:rsidR="00AE1745" w:rsidRPr="00AE1745" w:rsidRDefault="00BA0469" w:rsidP="00B14180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98654" wp14:editId="2DE0312C">
                <wp:simplePos x="0" y="0"/>
                <wp:positionH relativeFrom="margin">
                  <wp:align>center</wp:align>
                </wp:positionH>
                <wp:positionV relativeFrom="paragraph">
                  <wp:posOffset>229953</wp:posOffset>
                </wp:positionV>
                <wp:extent cx="61264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57B3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1pt" to="482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ESmwEAAIgDAAAOAAAAZHJzL2Uyb0RvYy54bWysU8tu2zAQvAfoPxC8x5KMwAgEyzkkaC5B&#10;G7TJBzDU0iLKF5asJf99l7QtB03gQ9ELxcfM7M7uan03WcN2gFF71/FmUXMGTvpeu23HX1++Xt9y&#10;FpNwvTDeQcf3EPnd5svVegwtLP3gTQ/ISMTFdgwdH1IKbVVFOYAVceEDOHpUHq1IdMRt1aMYSd2a&#10;alnXq2r02Af0EmKk24fDI98UfaVApu9KRUjMdJxyS2XFsr7ltdqsRbtFEQYtj2mIf8jCCu0o6Cz1&#10;IJJgv1F/kLJaoo9epYX0tvJKaQnFA7lp6r/c/BxEgOKFihPDXKb4/2Tlt929e0YqwxhiG8MzZheT&#10;Qpu/lB+bSrH2c7FgSkzS5apZrm5uqaby9FadiQFjegRvWd503GiXfYhW7J5iomAEPUHocA5ddmlv&#10;IION+wGK6Z6CLQu7TAXcG2Q7Qf3sfzW5f6RVkJmitDEzqb5MOmIzDcqkzMTmMnFGl4jepZlotfP4&#10;GTlNp1TVAX9yffCabb/5fl8aUcpB7S7OjqOZ5+n9udDPP9DmDwAAAP//AwBQSwMEFAAGAAgAAAAh&#10;ALJ5OejcAAAABgEAAA8AAABkcnMvZG93bnJldi54bWxMj0FLw0AQhe+C/2EZwYu0G2sTNWZTRPAQ&#10;oYJt8TxNpkk0Oxuy2zT+e0c86PHNG977XraabKdGGnzr2MD1PAJFXLqq5drAbvs8uwPlA3KFnWMy&#10;8EUeVvn5WYZp5U78RuMm1EpC2KdooAmhT7X2ZUMW/dz1xOId3GAxiBxqXQ14knDb6UUUJdpiy9LQ&#10;YE9PDZWfm6M18FG8F3V8ddseXpfxC27HeM1jYczlxfT4ACrQFP6e4Qdf0CEXpr07cuVVZ0CGBAM3&#10;yQKUuPfJUobsfw86z/R//PwbAAD//wMAUEsBAi0AFAAGAAgAAAAhALaDOJL+AAAA4QEAABMAAAAA&#10;AAAAAAAAAAAAAAAAAFtDb250ZW50X1R5cGVzXS54bWxQSwECLQAUAAYACAAAACEAOP0h/9YAAACU&#10;AQAACwAAAAAAAAAAAAAAAAAvAQAAX3JlbHMvLnJlbHNQSwECLQAUAAYACAAAACEAdxGxEpsBAACI&#10;AwAADgAAAAAAAAAAAAAAAAAuAgAAZHJzL2Uyb0RvYy54bWxQSwECLQAUAAYACAAAACEAsnk56NwA&#10;AAAG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BAEA8B7" w14:textId="23EA80A5" w:rsidR="00ED45A4" w:rsidRPr="00ED45A4" w:rsidRDefault="00790F64" w:rsidP="00ED45A4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B14180">
        <w:rPr>
          <w:b/>
          <w:bCs/>
          <w:lang w:val="hu-HU"/>
        </w:rPr>
        <w:t xml:space="preserve">Datacamp </w:t>
      </w:r>
      <w:r w:rsidR="00A215DC" w:rsidRPr="00B14180">
        <w:rPr>
          <w:b/>
          <w:bCs/>
          <w:lang w:val="hu-HU"/>
        </w:rPr>
        <w:t>Classroom</w:t>
      </w:r>
      <w:r w:rsidR="00B818A8" w:rsidRPr="00B14180">
        <w:rPr>
          <w:b/>
          <w:bCs/>
        </w:rPr>
        <w:t xml:space="preserve"> </w:t>
      </w:r>
    </w:p>
    <w:p w14:paraId="4DC88857" w14:textId="308F197F" w:rsidR="00ED45A4" w:rsidRPr="00ED45A4" w:rsidRDefault="00ED45A4" w:rsidP="00ED45A4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64384" behindDoc="1" locked="0" layoutInCell="1" allowOverlap="1" wp14:anchorId="64B4826C" wp14:editId="7F8DFEE3">
            <wp:simplePos x="0" y="0"/>
            <wp:positionH relativeFrom="column">
              <wp:posOffset>3661548</wp:posOffset>
            </wp:positionH>
            <wp:positionV relativeFrom="paragraph">
              <wp:posOffset>6985</wp:posOffset>
            </wp:positionV>
            <wp:extent cx="234696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0" name="Picture 10" descr="DataCamp for Universities | Academ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Camp for Universities | Academic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Datacamp-en több mint 400 adat elemezéssel kapcsolatos kurzus érhető el. Azok az felsőoktatásban dolgozó tanárok, akik 10 főnél nagyobb csoportokat vezetnek ingye</w:t>
      </w:r>
      <w:r w:rsidR="00B429B9">
        <w:rPr>
          <w:lang w:val="hu-HU"/>
        </w:rPr>
        <w:t>n</w:t>
      </w:r>
      <w:r>
        <w:rPr>
          <w:lang w:val="hu-HU"/>
        </w:rPr>
        <w:t>e</w:t>
      </w:r>
      <w:r w:rsidR="00B429B9">
        <w:rPr>
          <w:lang w:val="hu-HU"/>
        </w:rPr>
        <w:t>sen</w:t>
      </w:r>
      <w:r>
        <w:rPr>
          <w:lang w:val="hu-HU"/>
        </w:rPr>
        <w:t xml:space="preserve"> elérhetővé tehetik ezeket a kurzusokat hal</w:t>
      </w:r>
      <w:r w:rsidR="00B429B9">
        <w:rPr>
          <w:lang w:val="hu-HU"/>
        </w:rPr>
        <w:t>l</w:t>
      </w:r>
      <w:r>
        <w:rPr>
          <w:lang w:val="hu-HU"/>
        </w:rPr>
        <w:t>gatóik számára.</w:t>
      </w:r>
    </w:p>
    <w:p w14:paraId="61A9613E" w14:textId="4F03E0F4" w:rsidR="00DF466A" w:rsidRDefault="00DF466A" w:rsidP="00DF466A">
      <w:pPr>
        <w:pStyle w:val="ListParagraph"/>
        <w:ind w:left="2880"/>
        <w:rPr>
          <w:lang w:val="hu-HU"/>
        </w:rPr>
      </w:pPr>
      <w:r w:rsidRPr="00545035">
        <w:rPr>
          <w:lang w:val="hu-HU"/>
        </w:rPr>
        <w:drawing>
          <wp:anchor distT="0" distB="0" distL="114300" distR="114300" simplePos="0" relativeHeight="251665408" behindDoc="1" locked="0" layoutInCell="1" allowOverlap="1" wp14:anchorId="72AE2E08" wp14:editId="62D9D97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11" name="Picture 1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qr code with a whit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91094" w14:textId="32F8049B" w:rsidR="00DF466A" w:rsidRPr="00DF466A" w:rsidRDefault="00DF466A" w:rsidP="00DF466A">
      <w:pPr>
        <w:pStyle w:val="ListParagraph"/>
        <w:ind w:left="2520" w:firstLine="360"/>
        <w:rPr>
          <w:lang w:val="hu-HU"/>
        </w:rPr>
      </w:pPr>
      <w:r>
        <w:rPr>
          <w:lang w:val="hu-HU"/>
        </w:rPr>
        <w:t>Regisztráció lépések:</w:t>
      </w:r>
    </w:p>
    <w:p w14:paraId="694FA183" w14:textId="77777777" w:rsidR="00DF466A" w:rsidRDefault="00DF466A" w:rsidP="00DF466A">
      <w:pPr>
        <w:pStyle w:val="ListParagraph"/>
        <w:ind w:left="2880"/>
        <w:rPr>
          <w:lang w:val="hu-HU"/>
        </w:rPr>
      </w:pPr>
    </w:p>
    <w:p w14:paraId="1A39872D" w14:textId="15AAA836" w:rsidR="00ED45A4" w:rsidRPr="00545035" w:rsidRDefault="00ED45A4" w:rsidP="00545035">
      <w:pPr>
        <w:pStyle w:val="ListParagraph"/>
        <w:numPr>
          <w:ilvl w:val="0"/>
          <w:numId w:val="5"/>
        </w:numPr>
        <w:rPr>
          <w:lang w:val="hu-HU"/>
        </w:rPr>
      </w:pPr>
      <w:r w:rsidRPr="00545035">
        <w:rPr>
          <w:lang w:val="hu-HU"/>
        </w:rPr>
        <w:t>Egyetemi oktat</w:t>
      </w:r>
      <w:r w:rsidR="00545035" w:rsidRPr="00545035">
        <w:rPr>
          <w:lang w:val="hu-HU"/>
        </w:rPr>
        <w:t>ó szkennelje be a QR kódot</w:t>
      </w:r>
    </w:p>
    <w:p w14:paraId="30FEEE99" w14:textId="470EBD2A" w:rsidR="00545035" w:rsidRPr="00545035" w:rsidRDefault="00545035" w:rsidP="0054503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 regisztráció kitöltése után a Datacamp 3-4 napon belül értesíti az oktatót a jelentkezés kimeneteléről és</w:t>
      </w:r>
      <w:r w:rsidR="00BA0469">
        <w:rPr>
          <w:lang w:val="hu-HU"/>
        </w:rPr>
        <w:t xml:space="preserve"> a</w:t>
      </w:r>
      <w:r>
        <w:rPr>
          <w:lang w:val="hu-HU"/>
        </w:rPr>
        <w:t xml:space="preserve"> további teendőkről</w:t>
      </w:r>
    </w:p>
    <w:sectPr w:rsidR="00545035" w:rsidRPr="0054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A7A5" w14:textId="77777777" w:rsidR="00FB1305" w:rsidRDefault="00FB1305" w:rsidP="00FB1305">
      <w:pPr>
        <w:spacing w:after="0" w:line="240" w:lineRule="auto"/>
      </w:pPr>
      <w:r>
        <w:separator/>
      </w:r>
    </w:p>
  </w:endnote>
  <w:endnote w:type="continuationSeparator" w:id="0">
    <w:p w14:paraId="4145CAA2" w14:textId="77777777" w:rsidR="00FB1305" w:rsidRDefault="00FB1305" w:rsidP="00FB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BB6B" w14:textId="77777777" w:rsidR="00FB1305" w:rsidRDefault="00FB1305" w:rsidP="00FB1305">
      <w:pPr>
        <w:spacing w:after="0" w:line="240" w:lineRule="auto"/>
      </w:pPr>
      <w:r>
        <w:separator/>
      </w:r>
    </w:p>
  </w:footnote>
  <w:footnote w:type="continuationSeparator" w:id="0">
    <w:p w14:paraId="1576FDB5" w14:textId="77777777" w:rsidR="00FB1305" w:rsidRDefault="00FB1305" w:rsidP="00FB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42E"/>
    <w:multiLevelType w:val="hybridMultilevel"/>
    <w:tmpl w:val="0ACE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AED"/>
    <w:multiLevelType w:val="hybridMultilevel"/>
    <w:tmpl w:val="CB8EC32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C579B8"/>
    <w:multiLevelType w:val="hybridMultilevel"/>
    <w:tmpl w:val="6966FE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386A84"/>
    <w:multiLevelType w:val="hybridMultilevel"/>
    <w:tmpl w:val="15C8D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6625D"/>
    <w:multiLevelType w:val="hybridMultilevel"/>
    <w:tmpl w:val="75BAD33E"/>
    <w:lvl w:ilvl="0" w:tplc="8C180934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78089204">
    <w:abstractNumId w:val="0"/>
  </w:num>
  <w:num w:numId="2" w16cid:durableId="1776828808">
    <w:abstractNumId w:val="2"/>
  </w:num>
  <w:num w:numId="3" w16cid:durableId="1010107735">
    <w:abstractNumId w:val="1"/>
  </w:num>
  <w:num w:numId="4" w16cid:durableId="1502307851">
    <w:abstractNumId w:val="3"/>
  </w:num>
  <w:num w:numId="5" w16cid:durableId="228342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4"/>
    <w:rsid w:val="00082F57"/>
    <w:rsid w:val="000C0CBC"/>
    <w:rsid w:val="0022047B"/>
    <w:rsid w:val="003B1C86"/>
    <w:rsid w:val="00463C81"/>
    <w:rsid w:val="005052EE"/>
    <w:rsid w:val="00545035"/>
    <w:rsid w:val="006A679E"/>
    <w:rsid w:val="0075604A"/>
    <w:rsid w:val="00790F64"/>
    <w:rsid w:val="007E5E21"/>
    <w:rsid w:val="00912641"/>
    <w:rsid w:val="00A16FB4"/>
    <w:rsid w:val="00A215DC"/>
    <w:rsid w:val="00AE1745"/>
    <w:rsid w:val="00B14180"/>
    <w:rsid w:val="00B429B9"/>
    <w:rsid w:val="00B818A8"/>
    <w:rsid w:val="00BA0469"/>
    <w:rsid w:val="00DF466A"/>
    <w:rsid w:val="00E126BE"/>
    <w:rsid w:val="00E67361"/>
    <w:rsid w:val="00EA7B9D"/>
    <w:rsid w:val="00ED45A4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3DF27"/>
  <w15:chartTrackingRefBased/>
  <w15:docId w15:val="{88961DD1-2F66-46C0-8CF7-4033781F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7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</dc:creator>
  <cp:keywords/>
  <dc:description/>
  <cp:lastModifiedBy>Bognar, Andras</cp:lastModifiedBy>
  <cp:revision>10</cp:revision>
  <dcterms:created xsi:type="dcterms:W3CDTF">2024-04-24T06:12:00Z</dcterms:created>
  <dcterms:modified xsi:type="dcterms:W3CDTF">2024-04-24T13:20:00Z</dcterms:modified>
</cp:coreProperties>
</file>