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sz w:val="36"/>
          <w:szCs w:val="36"/>
          <w:lang w:val="en-US"/>
        </w:rPr>
      </w:pPr>
      <w:r>
        <w:rPr>
          <w:rFonts w:ascii="Calibri" w:hAnsi="Calibri"/>
          <w:sz w:val="36"/>
          <w:szCs w:val="36"/>
          <w:lang w:val="en-US"/>
        </w:rPr>
        <w:t>Universidad de Costa Rica</w:t>
      </w:r>
    </w:p>
    <w:p>
      <w:pPr>
        <w:pStyle w:val="Normal"/>
        <w:jc w:val="center"/>
        <w:rPr>
          <w:rFonts w:ascii="Calibri" w:hAnsi="Calibri"/>
          <w:sz w:val="36"/>
          <w:szCs w:val="36"/>
          <w:lang w:val="en-US"/>
        </w:rPr>
      </w:pPr>
      <w:r>
        <w:rPr>
          <w:rFonts w:ascii="Calibri" w:hAnsi="Calibri"/>
          <w:sz w:val="36"/>
          <w:szCs w:val="36"/>
          <w:lang w:val="en-US"/>
        </w:rPr>
        <w:t>Escuela de Ciencias de la Computación e Informática</w:t>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t xml:space="preserve">CI-1453 </w:t>
      </w:r>
    </w:p>
    <w:p>
      <w:pPr>
        <w:pStyle w:val="Normal"/>
        <w:jc w:val="center"/>
        <w:rPr>
          <w:rFonts w:ascii="Calibri" w:hAnsi="Calibri"/>
          <w:sz w:val="36"/>
          <w:szCs w:val="36"/>
          <w:lang w:val="en-US"/>
        </w:rPr>
      </w:pPr>
      <w:r>
        <w:rPr>
          <w:rFonts w:ascii="Calibri" w:hAnsi="Calibri"/>
          <w:sz w:val="36"/>
          <w:szCs w:val="36"/>
          <w:lang w:val="en-US"/>
        </w:rPr>
        <w:t>Investigación de Operaciones</w:t>
      </w:r>
    </w:p>
    <w:p>
      <w:pPr>
        <w:pStyle w:val="Normal"/>
        <w:jc w:val="center"/>
        <w:rPr>
          <w:rFonts w:ascii="Calibri" w:hAnsi="Calibri"/>
          <w:sz w:val="36"/>
          <w:szCs w:val="36"/>
          <w:lang w:val="en-US"/>
        </w:rPr>
      </w:pPr>
      <w:r>
        <w:rPr>
          <w:rFonts w:ascii="Calibri" w:hAnsi="Calibri"/>
          <w:sz w:val="36"/>
          <w:szCs w:val="36"/>
          <w:lang w:val="en-US"/>
        </w:rPr>
        <w:t>Profesora: Ileana Alpízar</w:t>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t>Proyecto 1 Simulación</w:t>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r>
    </w:p>
    <w:p>
      <w:pPr>
        <w:pStyle w:val="Normal"/>
        <w:jc w:val="center"/>
        <w:rPr>
          <w:rFonts w:ascii="Calibri" w:hAnsi="Calibri"/>
          <w:sz w:val="36"/>
          <w:szCs w:val="36"/>
          <w:lang w:val="en-US"/>
        </w:rPr>
      </w:pPr>
      <w:r>
        <w:rPr>
          <w:rFonts w:ascii="Calibri" w:hAnsi="Calibri"/>
          <w:sz w:val="36"/>
          <w:szCs w:val="36"/>
          <w:lang w:val="en-US"/>
        </w:rPr>
        <w:t>Erick Guillén</w:t>
      </w:r>
    </w:p>
    <w:p>
      <w:pPr>
        <w:pStyle w:val="Normal"/>
        <w:jc w:val="center"/>
        <w:rPr>
          <w:rFonts w:ascii="Calibri" w:hAnsi="Calibri"/>
          <w:sz w:val="36"/>
          <w:szCs w:val="36"/>
          <w:lang w:val="en-US"/>
        </w:rPr>
      </w:pPr>
      <w:r>
        <w:rPr>
          <w:rFonts w:ascii="Calibri" w:hAnsi="Calibri"/>
          <w:sz w:val="36"/>
          <w:szCs w:val="36"/>
          <w:lang w:val="en-US"/>
        </w:rPr>
        <w:t>Amanda Sagasti</w:t>
      </w:r>
    </w:p>
    <w:p>
      <w:pPr>
        <w:pStyle w:val="Normal"/>
        <w:jc w:val="center"/>
        <w:rPr>
          <w:rFonts w:ascii="Calibri" w:hAnsi="Calibri"/>
          <w:sz w:val="36"/>
          <w:szCs w:val="36"/>
          <w:lang w:val="en-US"/>
        </w:rPr>
      </w:pPr>
      <w:r>
        <w:rPr>
          <w:rFonts w:ascii="Calibri" w:hAnsi="Calibri"/>
          <w:sz w:val="36"/>
          <w:szCs w:val="36"/>
          <w:lang w:val="en-US"/>
        </w:rPr>
        <w:t>Jose Víquez</w:t>
      </w:r>
    </w:p>
    <w:p>
      <w:pPr>
        <w:pStyle w:val="Normal"/>
        <w:jc w:val="center"/>
        <w:rPr>
          <w:rFonts w:ascii="Calibri" w:hAnsi="Calibri"/>
          <w:b/>
          <w:lang w:val="en-US"/>
        </w:rPr>
      </w:pPr>
      <w:r>
        <w:rPr>
          <w:rFonts w:ascii="Calibri" w:hAnsi="Calibri"/>
          <w:b/>
          <w:lang w:val="en-US"/>
        </w:rPr>
      </w:r>
    </w:p>
    <w:p>
      <w:pPr>
        <w:pStyle w:val="Normal"/>
        <w:jc w:val="center"/>
        <w:rPr>
          <w:rFonts w:ascii="Calibri" w:hAnsi="Calibri"/>
          <w:b/>
          <w:lang w:val="en-US"/>
        </w:rPr>
      </w:pPr>
      <w:r>
        <w:rPr>
          <w:rFonts w:ascii="Calibri" w:hAnsi="Calibri"/>
          <w:b/>
          <w:lang w:val="en-US"/>
        </w:rPr>
      </w:r>
    </w:p>
    <w:p>
      <w:pPr>
        <w:pStyle w:val="Normal"/>
        <w:jc w:val="center"/>
        <w:rPr>
          <w:rFonts w:ascii="Calibri" w:hAnsi="Calibri"/>
          <w:b/>
          <w:lang w:val="en-US"/>
        </w:rPr>
      </w:pPr>
      <w:r>
        <w:rPr>
          <w:rFonts w:ascii="Calibri" w:hAnsi="Calibri"/>
          <w:b/>
          <w:lang w:val="en-US"/>
        </w:rPr>
      </w:r>
    </w:p>
    <w:p>
      <w:pPr>
        <w:pStyle w:val="Normal"/>
        <w:jc w:val="center"/>
        <w:rPr>
          <w:rFonts w:ascii="Calibri" w:hAnsi="Calibri"/>
          <w:b/>
          <w:lang w:val="en-US"/>
        </w:rPr>
      </w:pPr>
      <w:r>
        <w:rPr>
          <w:rFonts w:ascii="Calibri" w:hAnsi="Calibri"/>
          <w:b/>
          <w:lang w:val="en-US"/>
        </w:rPr>
      </w:r>
    </w:p>
    <w:p>
      <w:pPr>
        <w:pStyle w:val="Normal"/>
        <w:jc w:val="center"/>
        <w:rPr>
          <w:rFonts w:ascii="Calibri" w:hAnsi="Calibri"/>
          <w:sz w:val="36"/>
          <w:szCs w:val="36"/>
          <w:lang w:val="en-US"/>
        </w:rPr>
      </w:pPr>
      <w:r>
        <w:rPr>
          <w:rFonts w:ascii="Calibri" w:hAnsi="Calibri"/>
          <w:sz w:val="36"/>
          <w:szCs w:val="36"/>
          <w:lang w:val="en-US"/>
        </w:rPr>
        <w:t>30 de setiembre del 2015</w:t>
      </w:r>
    </w:p>
    <w:p>
      <w:pPr>
        <w:pStyle w:val="Normal"/>
        <w:jc w:val="center"/>
        <w:rPr>
          <w:rFonts w:ascii="Calibri" w:hAnsi="Calibri"/>
          <w:b/>
          <w:lang w:val="en-US"/>
        </w:rPr>
      </w:pPr>
      <w:r>
        <w:rPr>
          <w:rFonts w:ascii="Calibri" w:hAnsi="Calibri"/>
          <w:b/>
          <w:lang w:val="en-US"/>
        </w:rPr>
      </w:r>
    </w:p>
    <w:p>
      <w:pPr>
        <w:pStyle w:val="Normal"/>
        <w:pageBreakBefore/>
        <w:rPr>
          <w:rFonts w:ascii="Calibri" w:hAnsi="Calibri"/>
          <w:b/>
          <w:lang w:val="en-US"/>
        </w:rPr>
      </w:pPr>
      <w:r>
        <w:rPr>
          <w:rFonts w:ascii="Calibri" w:hAnsi="Calibri"/>
          <w:b/>
          <w:lang w:val="en-US"/>
        </w:rPr>
        <w:t>MANUAL DE INSTALACIÓN</w:t>
      </w:r>
    </w:p>
    <w:p>
      <w:pPr>
        <w:pStyle w:val="Normal"/>
        <w:rPr>
          <w:rFonts w:ascii="Calibri" w:hAnsi="Calibri"/>
          <w:b/>
          <w:lang w:val="en-US"/>
        </w:rPr>
      </w:pPr>
      <w:r>
        <w:rPr>
          <w:rFonts w:ascii="Calibri" w:hAnsi="Calibri"/>
          <w:b/>
          <w:lang w:val="en-US"/>
        </w:rPr>
      </w:r>
    </w:p>
    <w:p>
      <w:pPr>
        <w:pStyle w:val="Normal"/>
        <w:rPr>
          <w:rFonts w:ascii="Calibri" w:hAnsi="Calibri"/>
          <w:b/>
          <w:lang w:val="en-US"/>
        </w:rPr>
      </w:pPr>
      <w:r>
        <w:rPr>
          <w:rFonts w:ascii="Calibri" w:hAnsi="Calibri"/>
          <w:b/>
          <w:lang w:val="en-US"/>
        </w:rPr>
      </w:r>
    </w:p>
    <w:p>
      <w:pPr>
        <w:pStyle w:val="Normal"/>
        <w:rPr>
          <w:rFonts w:ascii="Calibri" w:hAnsi="Calibri"/>
          <w:b/>
          <w:lang w:val="en-US"/>
        </w:rPr>
      </w:pPr>
      <w:r>
        <w:rPr>
          <w:rFonts w:ascii="Calibri" w:hAnsi="Calibri"/>
          <w:b/>
          <w:lang w:val="en-US"/>
        </w:rPr>
        <w:t>ENUNCIADO</w:t>
      </w:r>
    </w:p>
    <w:p>
      <w:pPr>
        <w:pStyle w:val="Normal"/>
        <w:jc w:val="both"/>
        <w:rPr>
          <w:rFonts w:ascii="Calibri" w:hAnsi="Calibri"/>
          <w:lang w:val="en-US"/>
        </w:rPr>
      </w:pPr>
      <w:r>
        <w:rPr>
          <w:rFonts w:ascii="Calibri" w:hAnsi="Calibri"/>
          <w:lang w:val="en-US"/>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pPr>
        <w:pStyle w:val="Normal"/>
        <w:jc w:val="both"/>
        <w:rPr>
          <w:rFonts w:ascii="Calibri" w:hAnsi="Calibri"/>
          <w:lang w:val="en-US"/>
        </w:rPr>
      </w:pPr>
      <w:r>
        <w:rPr>
          <w:rFonts w:ascii="Calibri" w:hAnsi="Calibri"/>
          <w:lang w:val="en-US"/>
        </w:rPr>
        <w:t>Hay una sola línea de transmisión que deben compartir las 3 computadoras para enviar sus archivos al Servidor Antivirus. La transferencia de un archivo desde el Antivirus al Router, se hace inmediata, o sea, en tiempo "0".</w:t>
      </w:r>
    </w:p>
    <w:p>
      <w:pPr>
        <w:pStyle w:val="Normal"/>
        <w:jc w:val="both"/>
        <w:rPr>
          <w:rFonts w:ascii="Calibri" w:hAnsi="Calibri"/>
          <w:lang w:val="en-US"/>
        </w:rPr>
      </w:pPr>
      <w:r>
        <w:rPr>
          <w:rFonts w:ascii="Calibri" w:hAnsi="Calibri"/>
          <w:lang w:val="en-US"/>
        </w:rPr>
        <w:t>La manera de utilizar la única línea de transmisión por estas 3 máquinas para el envío de sus archivos al Antivirus sigue un protocolo de polling o Token Ring1</w:t>
      </w:r>
    </w:p>
    <w:p>
      <w:pPr>
        <w:pStyle w:val="Normal"/>
        <w:jc w:val="both"/>
        <w:rPr>
          <w:rFonts w:ascii="Calibri" w:hAnsi="Calibri"/>
          <w:lang w:val="en-US"/>
        </w:rPr>
      </w:pPr>
      <w:r>
        <w:rPr>
          <w:rFonts w:ascii="Calibri" w:hAnsi="Calibri"/>
          <w:lang w:val="en-US"/>
        </w:rPr>
        <w:t>Este protocolo funciona de la siguiente manera:</w:t>
      </w:r>
    </w:p>
    <w:p>
      <w:pPr>
        <w:pStyle w:val="Normal"/>
        <w:jc w:val="both"/>
        <w:rPr>
          <w:rFonts w:ascii="Calibri" w:hAnsi="Calibri"/>
          <w:lang w:val="en-US"/>
        </w:rPr>
      </w:pPr>
      <w:r>
        <w:rPr>
          <w:rFonts w:ascii="Calibri" w:hAnsi="Calibri"/>
          <w:lang w:val="en-US"/>
        </w:rPr>
        <w:t>1. En cualquier momento dado solamente una de las máquinas de la red puede transmitir información a través del medio (el cable).</w:t>
      </w:r>
    </w:p>
    <w:p>
      <w:pPr>
        <w:pStyle w:val="Normal"/>
        <w:jc w:val="both"/>
        <w:rPr>
          <w:rFonts w:ascii="Calibri" w:hAnsi="Calibri"/>
          <w:lang w:val="en-US"/>
        </w:rPr>
      </w:pPr>
      <w:r>
        <w:rPr>
          <w:rFonts w:ascii="Calibri" w:hAnsi="Calibri"/>
          <w:lang w:val="en-US"/>
        </w:rPr>
        <w:t>2. El protocolo maneja un token que es asignado durante un período de tiempo T a cada máquina de manera secuencial.</w:t>
      </w:r>
    </w:p>
    <w:p>
      <w:pPr>
        <w:pStyle w:val="Normal"/>
        <w:jc w:val="both"/>
        <w:rPr>
          <w:rFonts w:ascii="Calibri" w:hAnsi="Calibri"/>
          <w:lang w:val="en-US"/>
        </w:rPr>
      </w:pPr>
      <w:r>
        <w:rPr>
          <w:rFonts w:ascii="Calibri" w:hAnsi="Calibri"/>
          <w:lang w:val="en-US"/>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pPr>
        <w:pStyle w:val="Normal"/>
        <w:jc w:val="both"/>
        <w:rPr>
          <w:rFonts w:ascii="Calibri" w:hAnsi="Calibri"/>
          <w:lang w:val="en-US"/>
        </w:rPr>
      </w:pPr>
      <w:r>
        <w:rPr>
          <w:rFonts w:ascii="Calibri" w:hAnsi="Calibri"/>
          <w:lang w:val="en-US"/>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pPr>
        <w:pStyle w:val="Normal"/>
        <w:jc w:val="both"/>
        <w:rPr>
          <w:rFonts w:ascii="Calibri" w:hAnsi="Calibri"/>
          <w:lang w:val="en-US"/>
        </w:rPr>
      </w:pPr>
      <w:r>
        <w:rPr>
          <w:rFonts w:ascii="Calibri" w:hAnsi="Calibri"/>
          <w:lang w:val="en-US"/>
        </w:rPr>
        <w:t>La máquina A recibe archivos con una distribución de su tiempo entre arribos exponencial con una media de 5 segundos.</w:t>
      </w:r>
    </w:p>
    <w:p>
      <w:pPr>
        <w:pStyle w:val="Normal"/>
        <w:jc w:val="both"/>
        <w:rPr>
          <w:rFonts w:ascii="Calibri" w:hAnsi="Calibri"/>
          <w:lang w:val="en-US"/>
        </w:rPr>
      </w:pPr>
      <w:r>
        <w:rPr>
          <w:rFonts w:ascii="Calibri" w:hAnsi="Calibri"/>
          <w:lang w:val="en-US"/>
        </w:rPr>
        <w:t>La máquina B recibe archivos con la siguiente distribución para el tiempo entre arribos: f(x) = x/40 8 &lt;= x &lt;= 12 segundos</w:t>
      </w:r>
    </w:p>
    <w:p>
      <w:pPr>
        <w:pStyle w:val="Normal"/>
        <w:jc w:val="both"/>
        <w:rPr>
          <w:rFonts w:ascii="Calibri" w:hAnsi="Calibri"/>
          <w:lang w:val="en-US"/>
        </w:rPr>
      </w:pPr>
      <w:r>
        <w:rPr>
          <w:rFonts w:ascii="Calibri" w:hAnsi="Calibri"/>
          <w:lang w:val="en-US"/>
        </w:rPr>
        <w:t>La máquina C recibe archivos con una distribución entre arribos normal, con una media de 4 segundos y una varianza de 0.01 segundos cuadrados o sea es n(μ=5, σ2=0.01).</w:t>
      </w:r>
    </w:p>
    <w:p>
      <w:pPr>
        <w:pStyle w:val="Normal"/>
        <w:jc w:val="both"/>
        <w:rPr>
          <w:rFonts w:ascii="Calibri" w:hAnsi="Calibri"/>
          <w:lang w:val="en-US"/>
        </w:rPr>
      </w:pPr>
      <w:r>
        <w:rPr>
          <w:rFonts w:ascii="Calibri" w:hAnsi="Calibri"/>
          <w:lang w:val="en-US"/>
        </w:rPr>
        <w:t>Cada archivo recibido tiene una etiqueta de prioridad (1 ó 2), en donde los archivos con prioridad 1 son más importantes y deben ser transmitidos de forma prioritaria. Cada archivo tiene una probabilidad de 0.25 de ser de prioridad 1.</w:t>
      </w:r>
    </w:p>
    <w:p>
      <w:pPr>
        <w:pStyle w:val="Normal"/>
        <w:jc w:val="both"/>
        <w:rPr>
          <w:rFonts w:ascii="Calibri" w:hAnsi="Calibri"/>
          <w:lang w:val="en-US"/>
        </w:rPr>
      </w:pPr>
      <w:r>
        <w:rPr>
          <w:rFonts w:ascii="Calibri" w:hAnsi="Calibri"/>
          <w:lang w:val="en-US"/>
        </w:rPr>
        <w:t>Suponga que cuando se recibe un archivo en una de las tres computadoras, éste se divide en paquetes de 1024 k- bits, si el último paquete tiene menos de 1024 k-bits, entonces se completa con 0 ́s para alcanzar dicha cantidad de bits.</w:t>
      </w:r>
    </w:p>
    <w:p>
      <w:pPr>
        <w:pStyle w:val="Normal"/>
        <w:jc w:val="both"/>
        <w:rPr>
          <w:rFonts w:ascii="Calibri" w:hAnsi="Calibri"/>
          <w:lang w:val="en-US"/>
        </w:rPr>
      </w:pPr>
      <w:r>
        <w:rPr>
          <w:rFonts w:ascii="Calibri" w:hAnsi="Calibri"/>
          <w:lang w:val="en-US"/>
        </w:rPr>
        <w:t>El tamaño de cada archivo (M), medido en número de paquetes de 1024 kb (k-bits), es uniforme entre 1 y 64. Es decir, tiene distribución uniforme en {1, 2, 3, ..., 64}.</w:t>
      </w:r>
    </w:p>
    <w:p>
      <w:pPr>
        <w:pStyle w:val="Normal"/>
        <w:jc w:val="both"/>
        <w:rPr>
          <w:rFonts w:ascii="Calibri" w:hAnsi="Calibri"/>
          <w:lang w:val="en-US"/>
        </w:rPr>
      </w:pPr>
      <w:r>
        <w:rPr>
          <w:rFonts w:ascii="Calibri" w:hAnsi="Calibri"/>
          <w:lang w:val="en-US"/>
        </w:rPr>
        <w:t>El proceso de transferir a la línea cada paquete tarda, en cualquiera de las 3 computadoras, 1/2 segundo. Una vez puesto en la línea el último paquete del archivo que está transmitiendo, el tiempo que tarda en llegar el último bit de ese paquete al ANTIVIRUS es de 1 segundo (tiempo de propagación) Es hasta ese momento que se considera que el archivo llegó a dicho servidor.</w:t>
      </w:r>
    </w:p>
    <w:p>
      <w:pPr>
        <w:pStyle w:val="Normal"/>
        <w:jc w:val="both"/>
        <w:rPr>
          <w:rFonts w:ascii="Calibri" w:hAnsi="Calibri"/>
          <w:lang w:val="en-US"/>
        </w:rPr>
      </w:pPr>
      <w:r>
        <w:rPr>
          <w:rFonts w:ascii="Calibri" w:hAnsi="Calibri"/>
          <w:lang w:val="en-US"/>
        </w:rPr>
        <w:t>El servidor Antivirus tiene suficiente espacio para colocar en cola todos los paquetes que le vayan llegando antes de revisarlos y descartar el archivo o enviarlo al Router.</w:t>
      </w:r>
    </w:p>
    <w:p>
      <w:pPr>
        <w:pStyle w:val="Normal"/>
        <w:jc w:val="both"/>
        <w:rPr>
          <w:rFonts w:ascii="Calibri" w:hAnsi="Calibri"/>
          <w:lang w:val="en-US"/>
        </w:rPr>
      </w:pPr>
      <w:r>
        <w:rPr>
          <w:rFonts w:ascii="Calibri" w:hAnsi="Calibri"/>
          <w:lang w:val="en-US"/>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pPr>
        <w:pStyle w:val="Normal"/>
        <w:jc w:val="both"/>
        <w:rPr>
          <w:rFonts w:ascii="Calibri" w:hAnsi="Calibri"/>
          <w:lang w:val="en-US"/>
        </w:rPr>
      </w:pPr>
      <w:r>
        <w:rPr>
          <w:rFonts w:ascii="Calibri" w:hAnsi="Calibri"/>
          <w:lang w:val="en-US"/>
        </w:rPr>
        <w:t>Finalmente, cuando un archivo pasa la revisión del antivirus, es enviado al Router de la red (vamos a asumir que el tiempo que dura es en ser enviado y llegar al router despreciable y se contabiliza como 0).</w:t>
      </w:r>
    </w:p>
    <w:p>
      <w:pPr>
        <w:pStyle w:val="Normal"/>
        <w:jc w:val="both"/>
        <w:rPr>
          <w:rFonts w:ascii="Calibri" w:hAnsi="Calibri"/>
          <w:lang w:val="en-US"/>
        </w:rPr>
      </w:pPr>
      <w:r>
        <w:rPr>
          <w:rFonts w:ascii="Calibri" w:hAnsi="Calibri"/>
          <w:lang w:val="en-US"/>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pPr>
        <w:pStyle w:val="Normal"/>
        <w:rPr>
          <w:rFonts w:ascii="Calibri" w:hAnsi="Calibri"/>
          <w:b/>
          <w:lang w:val="en-US"/>
        </w:rPr>
      </w:pPr>
      <w:r>
        <w:rPr>
          <w:rFonts w:ascii="Calibri" w:hAnsi="Calibri"/>
          <w:b/>
          <w:lang w:val="en-US"/>
        </w:rPr>
      </w:r>
    </w:p>
    <w:p>
      <w:pPr>
        <w:pStyle w:val="Normal"/>
        <w:rPr>
          <w:rFonts w:ascii="Calibri" w:hAnsi="Calibri"/>
          <w:b/>
          <w:lang w:val="en-US"/>
        </w:rPr>
      </w:pPr>
      <w:r>
        <w:rPr>
          <w:rFonts w:ascii="Calibri" w:hAnsi="Calibri"/>
          <w:b/>
          <w:lang w:val="en-US"/>
        </w:rPr>
        <w:t>LISTA DE EVENTOS</w:t>
      </w:r>
    </w:p>
    <w:p>
      <w:pPr>
        <w:pStyle w:val="Normal"/>
        <w:rPr>
          <w:rFonts w:ascii="Calibri" w:hAnsi="Calibri"/>
          <w:lang w:val="en-US"/>
        </w:rPr>
      </w:pPr>
      <w:r>
        <w:rPr>
          <w:rFonts w:ascii="Calibri" w:hAnsi="Calibri"/>
          <w:lang w:val="en-US"/>
        </w:rPr>
        <w:t>Unidad de tiempo: 1 segundo</w:t>
      </w:r>
    </w:p>
    <w:p>
      <w:pPr>
        <w:pStyle w:val="Normal"/>
        <w:rPr>
          <w:rFonts w:ascii="Calibri" w:hAnsi="Calibri"/>
          <w:lang w:val="en-US"/>
        </w:rPr>
      </w:pPr>
      <w:r>
        <w:rPr>
          <w:rFonts w:ascii="Calibri" w:hAnsi="Calibri"/>
          <w:lang w:val="en-U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011"/>
        <w:gridCol w:w="2216"/>
      </w:tblGrid>
      <w:tr>
        <w:trPr>
          <w:trHeight w:val="286"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US"/>
              </w:rPr>
            </w:pPr>
            <w:r>
              <w:rPr>
                <w:rFonts w:ascii="Calibri" w:hAnsi="Calibri"/>
                <w:b/>
                <w:lang w:val="en-US"/>
              </w:rPr>
              <w:t>Evento</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b/>
                <w:lang w:val="en-US"/>
              </w:rPr>
            </w:pPr>
            <w:r>
              <w:rPr>
                <w:rFonts w:ascii="Calibri" w:hAnsi="Calibri"/>
                <w:b/>
                <w:lang w:val="en-US"/>
              </w:rPr>
              <w:t>Valor inicial</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 xml:space="preserve">Llega a computadora A </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0</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Llega a computadora B</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0</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Llega a computadora C</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0</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Libera token A</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1</w:t>
            </w:r>
          </w:p>
        </w:tc>
      </w:tr>
      <w:tr>
        <w:trPr>
          <w:trHeight w:val="286"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Libera token B</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Libera token C</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Termina de poner en línea archivo A</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Termina de poner en línea archivo B</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Termina de poner en línea archivo C</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Llega a servidor antivirus</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Finaliza revisión de virus</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Se libera línea 1 router</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r>
        <w:trPr>
          <w:trHeight w:val="297" w:hRule="atLeast"/>
          <w:cantSplit w:val="false"/>
        </w:trPr>
        <w:tc>
          <w:tcPr>
            <w:tcW w:w="40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lang w:val="en-US"/>
              </w:rPr>
            </w:pPr>
            <w:r>
              <w:rPr>
                <w:rFonts w:ascii="Calibri" w:hAnsi="Calibri"/>
                <w:lang w:val="en-US"/>
              </w:rPr>
              <w:t>Se libera línea 2 router</w:t>
            </w:r>
          </w:p>
        </w:tc>
        <w:tc>
          <w:tcPr>
            <w:tcW w:w="2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ＭＳ ゴシック" w:ascii="ＭＳ ゴシック" w:hAnsi="ＭＳ ゴシック"/>
                <w:color w:val="000000"/>
              </w:rPr>
            </w:pPr>
            <w:r>
              <w:rPr>
                <w:rFonts w:eastAsia="ＭＳ ゴシック" w:ascii="ＭＳ ゴシック" w:hAnsi="ＭＳ ゴシック"/>
                <w:color w:val="000000"/>
              </w:rPr>
              <w:t>∞</w:t>
            </w:r>
          </w:p>
        </w:tc>
      </w:tr>
    </w:tbl>
    <w:p>
      <w:pPr>
        <w:pStyle w:val="Normal"/>
        <w:rPr>
          <w:rFonts w:ascii="Calibri" w:hAnsi="Calibri"/>
          <w:lang w:val="en-US"/>
        </w:rPr>
      </w:pPr>
      <w:r>
        <w:rPr>
          <w:rFonts w:ascii="Calibri" w:hAnsi="Calibri"/>
          <w:lang w:val="en-US"/>
        </w:rPr>
      </w:r>
    </w:p>
    <w:p>
      <w:pPr>
        <w:pStyle w:val="Normal"/>
        <w:rPr>
          <w:rFonts w:ascii="Calibri" w:hAnsi="Calibri"/>
          <w:b/>
          <w:lang w:val="en-US"/>
        </w:rPr>
      </w:pPr>
      <w:r>
        <w:rPr>
          <w:rFonts w:ascii="Calibri" w:hAnsi="Calibri"/>
          <w:b/>
          <w:lang w:val="en-US"/>
        </w:rPr>
      </w:r>
    </w:p>
    <w:p>
      <w:pPr>
        <w:pStyle w:val="Normal"/>
        <w:rPr>
          <w:rFonts w:ascii="Calibri" w:hAnsi="Calibri"/>
          <w:b/>
          <w:lang w:val="en-US"/>
        </w:rPr>
      </w:pPr>
      <w:r>
        <w:rPr>
          <w:rFonts w:ascii="Calibri" w:hAnsi="Calibri"/>
          <w:b/>
          <w:lang w:val="en-US"/>
        </w:rPr>
        <w:t>DIAGRAMA DE FLUJO</w:t>
      </w:r>
    </w:p>
    <w:p>
      <w:pPr>
        <w:pStyle w:val="Normal"/>
        <w:rPr/>
      </w:pPr>
      <w:r>
        <w:rPr/>
        <w:drawing>
          <wp:inline distT="0" distB="0" distL="0" distR="0">
            <wp:extent cx="4901565" cy="8229600"/>
            <wp:effectExtent l="0" t="0" r="0" b="0"/>
            <wp:docPr id="0" name="Picture"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mnd:Downloads:DiagramaDeFlujo.png"/>
                    <pic:cNvPicPr>
                      <a:picLocks noChangeAspect="1" noChangeArrowheads="1"/>
                    </pic:cNvPicPr>
                  </pic:nvPicPr>
                  <pic:blipFill>
                    <a:blip r:embed="rId2"/>
                    <a:stretch>
                      <a:fillRect/>
                    </a:stretch>
                  </pic:blipFill>
                  <pic:spPr bwMode="auto">
                    <a:xfrm>
                      <a:off x="0" y="0"/>
                      <a:ext cx="4901565" cy="8229600"/>
                    </a:xfrm>
                    <a:prstGeom prst="rect">
                      <a:avLst/>
                    </a:prstGeom>
                    <a:noFill/>
                    <a:ln w="9525">
                      <a:noFill/>
                      <a:miter lim="800000"/>
                      <a:headEnd/>
                      <a:tailEnd/>
                    </a:ln>
                  </pic:spPr>
                </pic:pic>
              </a:graphicData>
            </a:graphic>
          </wp:inline>
        </w:drawing>
      </w:r>
    </w:p>
    <w:p>
      <w:pPr>
        <w:pStyle w:val="Normal"/>
        <w:rPr>
          <w:rFonts w:ascii="Calibri" w:hAnsi="Calibri"/>
          <w:b/>
          <w:lang w:val="en-US"/>
        </w:rPr>
      </w:pPr>
      <w:r>
        <w:rPr>
          <w:rFonts w:ascii="Calibri" w:hAnsi="Calibri"/>
          <w:b/>
          <w:lang w:val="en-US"/>
        </w:rPr>
        <w:t>GENERACIÓN DE VALORES ALEATORIOS</w:t>
      </w:r>
    </w:p>
    <w:p>
      <w:pPr>
        <w:pStyle w:val="Normal"/>
        <w:rPr>
          <w:rFonts w:ascii="Calibri" w:hAnsi="Calibri"/>
          <w:b/>
          <w:lang w:val="en-US"/>
        </w:rPr>
      </w:pPr>
      <w:r>
        <w:rPr>
          <w:rFonts w:ascii="Calibri" w:hAnsi="Calibri"/>
          <w:b/>
          <w:lang w:val="en-US"/>
        </w:rPr>
      </w:r>
    </w:p>
    <w:p>
      <w:pPr>
        <w:pStyle w:val="ListParagraph"/>
        <w:numPr>
          <w:ilvl w:val="0"/>
          <w:numId w:val="2"/>
        </w:numPr>
        <w:rPr>
          <w:rFonts w:ascii="Calibri" w:hAnsi="Calibri"/>
          <w:b/>
          <w:lang w:val="en-US"/>
        </w:rPr>
      </w:pPr>
      <w:bookmarkStart w:id="0" w:name="OLE_LINK2"/>
      <w:bookmarkStart w:id="1" w:name="OLE_LINK1"/>
      <w:bookmarkEnd w:id="0"/>
      <w:bookmarkEnd w:id="1"/>
      <w:r>
        <w:rPr>
          <w:rFonts w:ascii="Calibri" w:hAnsi="Calibri"/>
          <w:b/>
          <w:lang w:val="en-US"/>
        </w:rPr>
        <w:t>Prioridad de archivo (Prioridad 1 o Prioridad 2)</w:t>
      </w:r>
    </w:p>
    <w:p>
      <w:pPr>
        <w:pStyle w:val="Normal"/>
        <w:jc w:val="both"/>
        <w:rPr>
          <w:rFonts w:ascii="Calibri" w:hAnsi="Calibri"/>
          <w:lang w:val="en-US"/>
        </w:rPr>
      </w:pPr>
      <w:r>
        <w:rPr>
          <w:rFonts w:ascii="Calibri" w:hAnsi="Calibri"/>
          <w:lang w:val="en-US"/>
        </w:rPr>
        <w:t xml:space="preserve">El 25% de los archivos que llegan a las computadoras son de Prioridad 1 y el 75% son de Tipo 2. Sea X la variable aleatoria que toma el valor de la prioridad de los archivos. </w:t>
      </w:r>
    </w:p>
    <w:p>
      <w:pPr>
        <w:pStyle w:val="Normal"/>
        <w:jc w:val="both"/>
        <w:rPr>
          <w:rFonts w:ascii="Calibri" w:hAnsi="Calibri"/>
          <w:lang w:val="en-US"/>
        </w:rPr>
      </w:pPr>
      <w:r>
        <w:rPr>
          <w:rFonts w:ascii="Calibri" w:hAnsi="Calibri"/>
          <w:lang w:val="en-US"/>
        </w:rPr>
        <w:t xml:space="preserve">La función f(x) = P(X = x) está dada por P(x = 1) = 0.25 y P(x = 2) = 0.75. Para generar un valor aleatorio para X se genera un valor entero con distribución uniforme entre 0 y 99 y según el rango en el que esté el valor en la tabla siguiente, se determina el valor x de X. </w:t>
      </w:r>
    </w:p>
    <w:p>
      <w:pPr>
        <w:pStyle w:val="Normal"/>
        <w:rPr>
          <w:rFonts w:ascii="Calibri" w:hAnsi="Calibri"/>
          <w:lang w:val="en-US"/>
        </w:rPr>
      </w:pPr>
      <w:r>
        <w:rPr>
          <w:rFonts w:ascii="Calibri" w:hAnsi="Calibri"/>
          <w:lang w:val="en-US"/>
        </w:rPr>
      </w:r>
    </w:p>
    <w:p>
      <w:pPr>
        <w:pStyle w:val="Normal"/>
        <w:jc w:val="center"/>
        <w:rPr>
          <w:rFonts w:ascii="Calibri" w:hAnsi="Calibri"/>
          <w:color w:val="000000"/>
          <w:lang w:val="en-US"/>
        </w:rPr>
      </w:pPr>
      <w:r>
        <w:rPr>
          <w:rFonts w:ascii="Calibri" w:hAnsi="Calibri"/>
          <w:lang w:val="en-US"/>
        </w:rPr>
        <w:t xml:space="preserve">x </w:t>
      </w:r>
      <w:r>
        <w:rPr>
          <w:rFonts w:ascii="Calibri" w:hAnsi="Calibri"/>
          <w:color w:val="000000"/>
          <w:lang w:val="en-US"/>
        </w:rPr>
        <w:t>ε {1, 2}</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96"/>
        <w:gridCol w:w="1196"/>
        <w:gridCol w:w="1196"/>
        <w:gridCol w:w="1196"/>
      </w:tblGrid>
      <w:tr>
        <w:trPr>
          <w:trHeight w:val="320"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Rango</w:t>
            </w:r>
          </w:p>
        </w:tc>
      </w:tr>
      <w:tr>
        <w:trPr>
          <w:trHeight w:val="333"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0.25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0.25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 – 24</w:t>
            </w:r>
          </w:p>
        </w:tc>
      </w:tr>
      <w:tr>
        <w:trPr>
          <w:trHeight w:val="346"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2</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0.75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25 – 99</w:t>
            </w:r>
          </w:p>
        </w:tc>
      </w:tr>
    </w:tbl>
    <w:p>
      <w:pPr>
        <w:pStyle w:val="Normal"/>
        <w:rPr>
          <w:rFonts w:ascii="Calibri" w:hAnsi="Calibri"/>
          <w:lang w:val="en-US"/>
        </w:rPr>
      </w:pPr>
      <w:bookmarkStart w:id="2" w:name="OLE_LINK2"/>
      <w:bookmarkStart w:id="3" w:name="OLE_LINK1"/>
      <w:bookmarkStart w:id="4" w:name="OLE_LINK2"/>
      <w:bookmarkStart w:id="5" w:name="OLE_LINK1"/>
      <w:bookmarkEnd w:id="4"/>
      <w:bookmarkEnd w:id="5"/>
      <w:r>
        <w:rPr>
          <w:rFonts w:ascii="Calibri" w:hAnsi="Calibri"/>
          <w:lang w:val="en-US"/>
        </w:rPr>
      </w:r>
    </w:p>
    <w:p>
      <w:pPr>
        <w:pStyle w:val="ListParagraph"/>
        <w:numPr>
          <w:ilvl w:val="0"/>
          <w:numId w:val="1"/>
        </w:numPr>
        <w:jc w:val="both"/>
        <w:rPr>
          <w:rFonts w:ascii="Calibri" w:hAnsi="Calibri"/>
          <w:b/>
          <w:lang w:val="en-US"/>
        </w:rPr>
      </w:pPr>
      <w:r>
        <w:rPr>
          <w:rFonts w:ascii="Calibri" w:hAnsi="Calibri"/>
          <w:b/>
          <w:lang w:val="en-US"/>
        </w:rPr>
        <w:t>Tasa de arribos a computadora A</w:t>
      </w:r>
    </w:p>
    <w:p>
      <w:pPr>
        <w:pStyle w:val="Normal"/>
        <w:jc w:val="both"/>
        <w:rPr>
          <w:rFonts w:ascii="Calibri" w:hAnsi="Calibri"/>
          <w:lang w:val="en-US"/>
        </w:rPr>
      </w:pPr>
      <w:bookmarkStart w:id="6" w:name="OLE_LINK4"/>
      <w:bookmarkStart w:id="7" w:name="OLE_LINK3"/>
      <w:bookmarkEnd w:id="6"/>
      <w:bookmarkEnd w:id="7"/>
      <w:r>
        <w:rPr>
          <w:rFonts w:ascii="Calibri" w:hAnsi="Calibri"/>
          <w:lang w:val="en-US"/>
        </w:rPr>
        <w:t xml:space="preserve">La máquina A recibe archivos con una distribución exponencial con una media de 5 segundos. Su función de distribución es de </w:t>
      </w:r>
    </w:p>
    <w:p>
      <w:pPr>
        <w:pStyle w:val="Normal"/>
        <w:rPr>
          <w:rFonts w:ascii="Calibri" w:hAnsi="Calibri"/>
          <w:lang w:val="en-US"/>
        </w:rPr>
      </w:pPr>
      <w:r>
        <w:rPr>
          <w:rFonts w:ascii="Calibri" w:hAnsi="Calibri"/>
          <w:lang w:val="en-US"/>
        </w:rPr>
      </w:r>
    </w:p>
    <w:p>
      <w:pPr>
        <w:pStyle w:val="Normal"/>
        <w:jc w:val="center"/>
        <w:rPr>
          <w:rFonts w:ascii="Calibri" w:hAnsi="Calibri"/>
          <w:lang w:val="en-US"/>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λe</m:t>
            </m:r>
          </m:e>
          <m:sup>
            <m:r>
              <w:rPr>
                <w:rFonts w:ascii="Cambria Math" w:hAnsi="Cambria Math"/>
              </w:rPr>
              <m:t xml:space="preserve">−</m:t>
            </m:r>
            <m:r>
              <w:rPr>
                <w:rFonts w:ascii="Cambria Math" w:hAnsi="Cambria Math"/>
              </w:rPr>
              <m:t xml:space="preserve">λt</m:t>
            </m:r>
          </m:sup>
        </m:sSup>
      </m:oMath>
      <w:r>
        <w:rPr>
          <w:rFonts w:ascii="Calibri" w:hAnsi="Calibri"/>
          <w:lang w:val="en-US"/>
        </w:rPr>
        <w:t xml:space="preserve"> </w:t>
      </w:r>
      <w:r>
        <w:rPr>
          <w:rFonts w:ascii="Calibri" w:hAnsi="Calibri"/>
          <w:lang w:val="en-US"/>
        </w:rPr>
        <w:t xml:space="preserve">con </w:t>
      </w:r>
      <w:r>
        <w:rPr>
          <w:rFonts w:ascii="Calibri" w:hAnsi="Calibri"/>
          <w:i/>
          <w:lang w:val="en-US"/>
        </w:rPr>
        <w:t>λ</w:t>
      </w:r>
      <w:r>
        <w:rPr>
          <w:rFonts w:ascii="Calibri" w:hAnsi="Calibri"/>
          <w:lang w:val="en-US"/>
        </w:rPr>
        <w:t xml:space="preserve"> = 1/10</w:t>
      </w:r>
    </w:p>
    <w:p>
      <w:pPr>
        <w:pStyle w:val="Normal"/>
        <w:rPr>
          <w:rFonts w:ascii="Calibri" w:hAnsi="Calibri"/>
          <w:lang w:val="en-US"/>
        </w:rPr>
      </w:pPr>
      <w:bookmarkStart w:id="8" w:name="OLE_LINK4"/>
      <w:bookmarkStart w:id="9" w:name="OLE_LINK3"/>
      <w:bookmarkStart w:id="10" w:name="OLE_LINK4"/>
      <w:bookmarkStart w:id="11" w:name="OLE_LINK3"/>
      <w:bookmarkEnd w:id="10"/>
      <w:bookmarkEnd w:id="11"/>
      <w:r>
        <w:rPr>
          <w:rFonts w:ascii="Calibri" w:hAnsi="Calibri"/>
          <w:lang w:val="en-US"/>
        </w:rPr>
      </w:r>
    </w:p>
    <w:p>
      <w:pPr>
        <w:pStyle w:val="Normal"/>
        <w:jc w:val="both"/>
        <w:rPr>
          <w:rFonts w:ascii="Calibri" w:hAnsi="Calibri"/>
          <w:lang w:val="en-US"/>
        </w:rPr>
      </w:pPr>
      <w:r>
        <w:rPr>
          <w:rFonts w:ascii="Calibri" w:hAnsi="Calibri"/>
          <w:lang w:val="en-US"/>
        </w:rPr>
        <w:t>Para generar un valor aleatorio a la tasa de arribos en la computadora A se utiliza el Método de la Transformación Inversa. (Winston, 2004, p.1162)</w:t>
      </w:r>
    </w:p>
    <w:p>
      <w:pPr>
        <w:pStyle w:val="Normal"/>
        <w:jc w:val="both"/>
        <w:rPr>
          <w:rFonts w:ascii="Calibri" w:hAnsi="Calibri"/>
          <w:lang w:val="en-US"/>
        </w:rPr>
      </w:pPr>
      <w:r>
        <w:rPr>
          <w:rFonts w:ascii="Calibri" w:hAnsi="Calibri"/>
          <w:lang w:val="en-US"/>
        </w:rPr>
        <w:t xml:space="preserve"> </w:t>
      </w:r>
    </w:p>
    <w:p>
      <w:pPr>
        <w:pStyle w:val="Normal"/>
        <w:jc w:val="both"/>
        <w:rPr>
          <w:rFonts w:ascii="Calibri" w:hAnsi="Calibri"/>
          <w:lang w:val="en-US"/>
        </w:rPr>
      </w:pPr>
      <w:r>
        <w:rPr>
          <w:rFonts w:ascii="Calibri" w:hAnsi="Calibri"/>
          <w:lang w:val="en-US"/>
        </w:rPr>
        <w:t>Paso 1: Calcular F(x) como la integral de f(x)</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sSup>
              <m:e>
                <m:r>
                  <w:rPr>
                    <w:rFonts w:ascii="Cambria Math" w:hAnsi="Cambria Math"/>
                  </w:rPr>
                  <m:t xml:space="preserve">λe</m:t>
                </m:r>
              </m:e>
              <m:sup>
                <m:r>
                  <w:rPr>
                    <w:rFonts w:ascii="Cambria Math" w:hAnsi="Cambria Math"/>
                  </w:rPr>
                  <m:t xml:space="preserve">−</m:t>
                </m:r>
                <m:r>
                  <w:rPr>
                    <w:rFonts w:ascii="Cambria Math" w:hAnsi="Cambria Math"/>
                  </w:rPr>
                  <m:t xml:space="preserve">λt</m:t>
                </m:r>
              </m:sup>
            </m:sSup>
            <m:r>
              <w:rPr>
                <w:rFonts w:ascii="Cambria Math" w:hAnsi="Cambria Math"/>
              </w:rPr>
              <m:t xml:space="preserve">dt</m:t>
            </m:r>
          </m:e>
        </m:nary>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p>
    <w:p>
      <w:pPr>
        <w:pStyle w:val="Normal"/>
        <w:rPr>
          <w:rFonts w:ascii="Calibri" w:hAnsi="Calibri"/>
          <w:lang w:val="en-US"/>
        </w:rPr>
      </w:pPr>
      <w:r>
        <w:rPr>
          <w:rFonts w:ascii="Calibri" w:hAnsi="Calibri"/>
          <w:lang w:val="en-US"/>
        </w:rPr>
      </w:r>
    </w:p>
    <w:p>
      <w:pPr>
        <w:pStyle w:val="Normal"/>
        <w:jc w:val="both"/>
        <w:rPr>
          <w:rFonts w:ascii="Calibri" w:hAnsi="Calibri"/>
          <w:lang w:val="en-US"/>
        </w:rPr>
      </w:pPr>
      <w:r>
        <w:rPr>
          <w:rFonts w:ascii="Calibri" w:hAnsi="Calibri"/>
          <w:lang w:val="en-US"/>
        </w:rPr>
        <w:t xml:space="preserve">Paso 2: Generar un valor aleatorio </w:t>
      </w:r>
      <w:r>
        <w:rPr>
          <w:rFonts w:ascii="Calibri" w:hAnsi="Calibri"/>
          <w:i/>
          <w:lang w:val="en-US"/>
        </w:rPr>
        <w:t>r</w:t>
      </w:r>
      <w:r>
        <w:rPr>
          <w:rFonts w:ascii="Calibri" w:hAnsi="Calibri"/>
          <w:lang w:val="en-US"/>
        </w:rPr>
        <w:t xml:space="preserve"> con distribución uniforme entre [0,1]</w:t>
      </w:r>
    </w:p>
    <w:p>
      <w:pPr>
        <w:pStyle w:val="Normal"/>
        <w:jc w:val="both"/>
        <w:rPr>
          <w:rFonts w:ascii="Calibri" w:hAnsi="Calibri"/>
          <w:lang w:val="en-US"/>
        </w:rPr>
      </w:pPr>
      <w:r>
        <w:rPr>
          <w:rFonts w:ascii="Calibri" w:hAnsi="Calibri"/>
          <w:lang w:val="en-US"/>
        </w:rPr>
        <w:t xml:space="preserve">Paso 3: F(x) = r para aislar x. La variable x es una variación aleatoria para la distribución exponencial. </w:t>
      </w:r>
    </w:p>
    <w:p>
      <w:pPr>
        <w:pStyle w:val="Normal"/>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num>
          <m:den>
            <m:r>
              <w:rPr>
                <w:rFonts w:ascii="Cambria Math" w:hAnsi="Cambria Math"/>
              </w:rPr>
              <m:t xml:space="preserve">λ</m:t>
            </m:r>
          </m:den>
        </m:f>
      </m:oMath>
    </w:p>
    <w:p>
      <w:pPr>
        <w:pStyle w:val="Normal"/>
        <w:rPr>
          <w:rFonts w:ascii="Calibri" w:hAnsi="Calibri"/>
          <w:lang w:val="en-US"/>
        </w:rPr>
      </w:pPr>
      <w:r>
        <w:rPr>
          <w:rFonts w:ascii="Calibri" w:hAnsi="Calibri"/>
          <w:lang w:val="en-US"/>
        </w:rPr>
      </w:r>
    </w:p>
    <w:p>
      <w:pPr>
        <w:pStyle w:val="ListParagraph"/>
        <w:numPr>
          <w:ilvl w:val="0"/>
          <w:numId w:val="1"/>
        </w:numPr>
        <w:rPr>
          <w:rFonts w:ascii="Calibri" w:hAnsi="Calibri"/>
          <w:b/>
          <w:lang w:val="en-US"/>
        </w:rPr>
      </w:pPr>
      <w:r>
        <w:rPr>
          <w:rFonts w:ascii="Calibri" w:hAnsi="Calibri"/>
          <w:b/>
          <w:lang w:val="en-US"/>
        </w:rPr>
        <w:t>Tasa de arribos a computadora B</w:t>
      </w:r>
    </w:p>
    <w:p>
      <w:pPr>
        <w:pStyle w:val="Normal"/>
        <w:rPr>
          <w:rFonts w:ascii="Calibri" w:hAnsi="Calibri"/>
          <w:lang w:val="en-US"/>
        </w:rPr>
      </w:pPr>
      <w:r>
        <w:rPr>
          <w:rFonts w:ascii="Calibri" w:hAnsi="Calibri"/>
          <w:lang w:val="en-US"/>
        </w:rPr>
        <w:t xml:space="preserve">La máquina B recibe archivos con la distribución </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40</m:t>
            </m:r>
          </m:den>
        </m:f>
        <m:r>
          <w:rPr>
            <w:rFonts w:ascii="Cambria Math" w:hAnsi="Cambria Math"/>
          </w:rPr>
          <m:t xml:space="preserve">8</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rPr>
          <w:rFonts w:ascii="Calibri" w:hAnsi="Calibri"/>
          <w:lang w:val="en-US"/>
        </w:rPr>
      </w:pPr>
      <w:r>
        <w:rPr>
          <w:rFonts w:ascii="Calibri" w:hAnsi="Calibri"/>
          <w:lang w:val="en-US"/>
        </w:rPr>
        <w:t>Para generar un valor aleatorio para esta distribución se utiliza el Método de la Transformación Inversa.</w:t>
      </w:r>
    </w:p>
    <w:p>
      <w:pPr>
        <w:pStyle w:val="Normal"/>
        <w:jc w:val="both"/>
        <w:rPr>
          <w:rFonts w:ascii="Calibri" w:hAnsi="Calibri"/>
          <w:lang w:val="en-US"/>
        </w:rPr>
      </w:pPr>
      <w:r>
        <w:rPr>
          <w:rFonts w:ascii="Calibri" w:hAnsi="Calibri"/>
          <w:lang w:val="en-US"/>
        </w:rPr>
        <w:t>Paso 1: Calcular F(x) como la integral de f(x)</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8</m:t>
            </m:r>
          </m:sub>
          <m:sup>
            <m:r>
              <w:rPr>
                <w:rFonts w:ascii="Cambria Math" w:hAnsi="Cambria Math"/>
              </w:rPr>
              <m:t xml:space="preserve">x</m:t>
            </m:r>
          </m:sup>
          <m:e>
            <m:f>
              <m:num>
                <m:r>
                  <w:rPr>
                    <w:rFonts w:ascii="Cambria Math" w:hAnsi="Cambria Math"/>
                  </w:rPr>
                  <m:t xml:space="preserve">t</m:t>
                </m:r>
              </m:num>
              <m:den>
                <m:r>
                  <w:rPr>
                    <w:rFonts w:ascii="Cambria Math" w:hAnsi="Cambria Math"/>
                  </w:rPr>
                  <m:t xml:space="preserve">40</m:t>
                </m:r>
              </m:den>
            </m:f>
            <m:r>
              <w:rPr>
                <w:rFonts w:ascii="Cambria Math" w:hAnsi="Cambria Math"/>
              </w:rPr>
              <m:t xml:space="preserve">dt</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40</m:t>
            </m:r>
          </m:den>
        </m:f>
        <m:sSubSup>
          <m:e>
            <m:d>
              <m:dPr>
                <m:begChr m:val=""/>
                <m:endChr m:val="|"/>
              </m:dPr>
              <m:e>
                <m:d>
                  <m:dPr>
                    <m:begChr m:val="("/>
                    <m:endChr m:val=")"/>
                  </m:dPr>
                  <m:e>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2</m:t>
                        </m:r>
                      </m:den>
                    </m:f>
                  </m:e>
                </m:d>
              </m:e>
            </m:d>
          </m:e>
          <m:sub>
            <m:r>
              <w:rPr>
                <w:rFonts w:ascii="Cambria Math" w:hAnsi="Cambria Math"/>
              </w:rPr>
              <m:t xml:space="preserve">8</m:t>
            </m:r>
          </m:sub>
          <m:sup>
            <m:r>
              <w:rPr>
                <w:rFonts w:ascii="Cambria Math" w:hAnsi="Cambria Math"/>
              </w:rPr>
              <m:t xml:space="preserve">x</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80</m:t>
            </m:r>
          </m:den>
        </m:f>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64</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80</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oMath>
    </w:p>
    <w:p>
      <w:pPr>
        <w:pStyle w:val="Normal"/>
        <w:rPr>
          <w:rFonts w:ascii="Calibri" w:hAnsi="Calibri"/>
          <w:lang w:val="en-US"/>
        </w:rPr>
      </w:pPr>
      <w:r>
        <w:rPr>
          <w:rFonts w:ascii="Calibri" w:hAnsi="Calibri"/>
          <w:lang w:val="en-US"/>
        </w:rPr>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80</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oMath>
    </w:p>
    <w:p>
      <w:pPr>
        <w:pStyle w:val="Normal"/>
        <w:rPr>
          <w:rFonts w:ascii="Calibri" w:hAnsi="Calibri"/>
          <w:lang w:val="en-US"/>
        </w:rPr>
      </w:pPr>
      <w:r>
        <w:rPr>
          <w:rFonts w:ascii="Calibri" w:hAnsi="Calibri"/>
          <w:lang w:val="en-US"/>
        </w:rPr>
      </w:r>
    </w:p>
    <w:p>
      <w:pPr>
        <w:pStyle w:val="Normal"/>
        <w:jc w:val="both"/>
        <w:rPr>
          <w:rFonts w:ascii="Calibri" w:hAnsi="Calibri"/>
          <w:lang w:val="en-US"/>
        </w:rPr>
      </w:pPr>
      <w:r>
        <w:rPr>
          <w:rFonts w:ascii="Calibri" w:hAnsi="Calibri"/>
          <w:lang w:val="en-US"/>
        </w:rPr>
        <w:t xml:space="preserve">Paso 2: Generar un valor aleatorio </w:t>
      </w:r>
      <w:r>
        <w:rPr>
          <w:rFonts w:ascii="Calibri" w:hAnsi="Calibri"/>
          <w:i/>
          <w:lang w:val="en-US"/>
        </w:rPr>
        <w:t>r</w:t>
      </w:r>
      <w:r>
        <w:rPr>
          <w:rFonts w:ascii="Calibri" w:hAnsi="Calibri"/>
          <w:lang w:val="en-US"/>
        </w:rPr>
        <w:t xml:space="preserve"> con distribución uniforme entre [0,1]</w:t>
      </w:r>
    </w:p>
    <w:p>
      <w:pPr>
        <w:pStyle w:val="Normal"/>
        <w:jc w:val="both"/>
        <w:rPr>
          <w:rFonts w:ascii="Calibri" w:hAnsi="Calibri"/>
          <w:lang w:val="en-US"/>
        </w:rPr>
      </w:pPr>
      <w:r>
        <w:rPr>
          <w:rFonts w:ascii="Calibri" w:hAnsi="Calibri"/>
          <w:lang w:val="en-US"/>
        </w:rPr>
        <w:t>Paso 3: F(x) = r para aislar x. La variable x es una variación aleatoria para la distribución.</w:t>
      </w:r>
    </w:p>
    <w:p>
      <w:pPr>
        <w:pStyle w:val="Normal"/>
        <w:jc w:val="center"/>
        <w:rPr/>
      </w:pPr>
      <w:r>
        <w:rPr/>
      </w:r>
      <m:oMath xmlns:m="http://schemas.openxmlformats.org/officeDocument/2006/math">
        <m:r>
          <w:rPr>
            <w:rFonts w:ascii="Cambria Math" w:hAnsi="Cambria Math"/>
          </w:rPr>
          <m:t xml:space="preserve">r</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80</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r>
          <w:rPr>
            <w:rFonts w:ascii="Cambria Math" w:hAnsi="Cambria Math"/>
          </w:rPr>
          <m:t xml:space="preserve">x</m:t>
        </m:r>
        <m:r>
          <w:rPr>
            <w:rFonts w:ascii="Cambria Math" w:hAnsi="Cambria Math"/>
          </w:rPr>
          <m:t xml:space="preserve">=</m:t>
        </m:r>
        <m:rad>
          <m:radPr>
            <m:degHide m:val="1"/>
          </m:radPr>
          <m:deg/>
          <m:e>
            <m:r>
              <w:rPr>
                <w:rFonts w:ascii="Cambria Math" w:hAnsi="Cambria Math"/>
              </w:rPr>
              <m:t xml:space="preserve">80</m:t>
            </m:r>
            <m:d>
              <m:dPr>
                <m:begChr m:val="("/>
                <m:endChr m:val=")"/>
              </m:dPr>
              <m:e>
                <m:r>
                  <w:rPr>
                    <w:rFonts w:ascii="Cambria Math" w:hAnsi="Cambria Math"/>
                  </w:rPr>
                  <m:t xml:space="preserve">r</m:t>
                </m:r>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e>
            </m:d>
          </m:e>
        </m:rad>
      </m:oMath>
    </w:p>
    <w:p>
      <w:pPr>
        <w:pStyle w:val="Normal"/>
        <w:rPr>
          <w:rFonts w:ascii="Calibri" w:hAnsi="Calibri"/>
          <w:lang w:val="en-US"/>
        </w:rPr>
      </w:pPr>
      <w:r>
        <w:rPr>
          <w:rFonts w:ascii="Calibri" w:hAnsi="Calibri"/>
          <w:lang w:val="en-US"/>
        </w:rPr>
      </w:r>
    </w:p>
    <w:p>
      <w:pPr>
        <w:pStyle w:val="ListParagraph"/>
        <w:numPr>
          <w:ilvl w:val="0"/>
          <w:numId w:val="1"/>
        </w:numPr>
        <w:rPr>
          <w:rFonts w:ascii="Calibri" w:hAnsi="Calibri"/>
          <w:b/>
          <w:lang w:val="en-US"/>
        </w:rPr>
      </w:pPr>
      <w:r>
        <w:rPr>
          <w:rFonts w:ascii="Calibri" w:hAnsi="Calibri"/>
          <w:b/>
          <w:lang w:val="en-US"/>
        </w:rPr>
        <w:t>Tasa de arribos a computadora C</w:t>
      </w:r>
    </w:p>
    <w:p>
      <w:pPr>
        <w:pStyle w:val="Normal"/>
        <w:widowControl w:val="false"/>
        <w:rPr>
          <w:rFonts w:cs="Verdana" w:ascii="Calibri" w:hAnsi="Calibri"/>
          <w:lang w:val="en-US"/>
        </w:rPr>
      </w:pPr>
      <w:r>
        <w:rPr>
          <w:rFonts w:ascii="Calibri" w:hAnsi="Calibri"/>
          <w:lang w:val="en-US"/>
        </w:rPr>
        <w:t xml:space="preserve">La máquina C recibe archivos con una distribución normal con una media de 4 segundos y una varianza de 0.01 segundos cuadrados </w:t>
      </w:r>
      <w:r>
        <w:rPr>
          <w:rFonts w:cs="Times" w:ascii="Calibri" w:hAnsi="Calibri"/>
          <w:lang w:val="en-US"/>
        </w:rPr>
        <w:t>n(</w:t>
      </w:r>
      <w:r>
        <w:rPr>
          <w:rFonts w:cs="Times" w:ascii="Calibri" w:hAnsi="Calibri"/>
          <w:i/>
          <w:lang w:val="en-US"/>
        </w:rPr>
        <w:t>μ</w:t>
      </w:r>
      <w:r>
        <w:rPr>
          <w:rFonts w:cs="Times" w:ascii="Calibri" w:hAnsi="Calibri"/>
          <w:lang w:val="en-US"/>
        </w:rPr>
        <w:t xml:space="preserve">=5, </w:t>
      </w:r>
      <w:r>
        <w:rPr>
          <w:rFonts w:cs="Times" w:ascii="Calibri" w:hAnsi="Calibri"/>
          <w:i/>
          <w:lang w:val="en-US"/>
        </w:rPr>
        <w:t>σ</w:t>
      </w:r>
      <w:r>
        <w:rPr>
          <w:rFonts w:cs="Times" w:ascii="Calibri" w:hAnsi="Calibri"/>
          <w:i/>
          <w:vertAlign w:val="superscript"/>
          <w:lang w:val="en-US"/>
        </w:rPr>
        <w:t>2</w:t>
      </w:r>
      <w:r>
        <w:rPr>
          <w:rFonts w:cs="Times" w:ascii="Calibri" w:hAnsi="Calibri"/>
          <w:lang w:val="en-US"/>
        </w:rPr>
        <w:t>=0.01)</w:t>
      </w:r>
      <w:r>
        <w:rPr>
          <w:rFonts w:cs="Verdana" w:ascii="Calibri" w:hAnsi="Calibri"/>
          <w:lang w:val="en-US"/>
        </w:rPr>
        <w:t>.</w:t>
      </w:r>
    </w:p>
    <w:p>
      <w:pPr>
        <w:pStyle w:val="Normal"/>
        <w:widowControl w:val="false"/>
        <w:jc w:val="both"/>
        <w:rPr>
          <w:rFonts w:cs="Verdana" w:ascii="Calibri" w:hAnsi="Calibri"/>
          <w:lang w:val="en-US"/>
        </w:rPr>
      </w:pPr>
      <w:r>
        <w:rPr>
          <w:rFonts w:cs="Verdana" w:ascii="Calibri" w:hAnsi="Calibri"/>
          <w:lang w:val="en-US"/>
        </w:rPr>
        <w:t xml:space="preserve">Hay dos métodos para generar valores aleatorios para la distribución normal. Ambos métodos utilizan la relación </w:t>
      </w:r>
      <w:r>
        <w:rPr>
          <w:rFonts w:cs="Verdana" w:ascii="Calibri" w:hAnsi="Calibri"/>
          <w:lang w:val="en-U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σZ</m:t>
        </m:r>
      </m:oMath>
      <w:r>
        <w:rPr>
          <w:rFonts w:cs="Verdana" w:ascii="Calibri" w:hAnsi="Calibri"/>
          <w:lang w:val="en-US"/>
        </w:rPr>
        <w:t xml:space="preserve"> donde </w:t>
      </w:r>
      <w:r>
        <w:rPr>
          <w:rFonts w:cs="Verdana" w:ascii="Calibri" w:hAnsi="Calibri"/>
          <w:i/>
          <w:lang w:val="en-US"/>
        </w:rPr>
        <w:t>Z</w:t>
      </w:r>
      <w:r>
        <w:rPr>
          <w:rFonts w:cs="Verdana" w:ascii="Calibri" w:hAnsi="Calibri"/>
          <w:lang w:val="en-US"/>
        </w:rPr>
        <w:t xml:space="preserve"> es la normal estándar (Z es n(0,1)) y </w:t>
      </w:r>
      <w:r>
        <w:rPr>
          <w:rFonts w:cs="Verdana" w:ascii="Calibri" w:hAnsi="Calibri"/>
          <w:i/>
          <w:lang w:val="en-US"/>
        </w:rPr>
        <w:t>X</w:t>
      </w:r>
      <w:r>
        <w:rPr>
          <w:rFonts w:cs="Verdana" w:ascii="Calibri" w:hAnsi="Calibri"/>
          <w:lang w:val="en-US"/>
        </w:rPr>
        <w:t xml:space="preserve"> es </w:t>
      </w:r>
      <w:r>
        <w:rPr>
          <w:rFonts w:cs="Verdana" w:ascii="Calibri" w:hAnsi="Calibri"/>
          <w:lang w:val="en-US"/>
        </w:rPr>
      </w:r>
      <m:oMath xmlns:m="http://schemas.openxmlformats.org/officeDocument/2006/math">
        <m:r>
          <w:rPr>
            <w:rFonts w:ascii="Cambria Math" w:hAnsi="Cambria Math"/>
          </w:rPr>
          <m:t xml:space="preserve">n</m:t>
        </m:r>
        <m:d>
          <m:dPr>
            <m:begChr m:val="("/>
            <m:endChr m:val=")"/>
          </m:dPr>
          <m:e>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r>
        <w:rPr>
          <w:rFonts w:cs="Verdana" w:ascii="Calibri" w:hAnsi="Calibri"/>
          <w:lang w:val="en-US"/>
        </w:rPr>
        <w:t xml:space="preserve">. De esta manera se genera un valor </w:t>
      </w:r>
      <w:r>
        <w:rPr>
          <w:rFonts w:cs="Verdana" w:ascii="Calibri" w:hAnsi="Calibri"/>
          <w:i/>
          <w:lang w:val="en-US"/>
        </w:rPr>
        <w:t>z</w:t>
      </w:r>
      <w:r>
        <w:rPr>
          <w:rFonts w:cs="Verdana" w:ascii="Calibri" w:hAnsi="Calibri"/>
          <w:lang w:val="en-US"/>
        </w:rPr>
        <w:t xml:space="preserve"> para </w:t>
      </w:r>
      <w:r>
        <w:rPr>
          <w:rFonts w:cs="Verdana" w:ascii="Calibri" w:hAnsi="Calibri"/>
          <w:i/>
          <w:lang w:val="en-US"/>
        </w:rPr>
        <w:t>Z</w:t>
      </w:r>
      <w:r>
        <w:rPr>
          <w:rFonts w:cs="Verdana" w:ascii="Calibri" w:hAnsi="Calibri"/>
          <w:lang w:val="en-US"/>
        </w:rPr>
        <w:t xml:space="preserve"> y el valor </w:t>
      </w:r>
      <w:r>
        <w:rPr>
          <w:rFonts w:cs="Verdana" w:ascii="Calibri" w:hAnsi="Calibri"/>
          <w:i/>
          <w:lang w:val="en-US"/>
        </w:rPr>
        <w:t>x</w:t>
      </w:r>
      <w:r>
        <w:rPr>
          <w:rFonts w:cs="Verdana" w:ascii="Calibri" w:hAnsi="Calibri"/>
          <w:lang w:val="en-US"/>
        </w:rPr>
        <w:t xml:space="preserve"> para </w:t>
      </w:r>
      <w:r>
        <w:rPr>
          <w:rFonts w:cs="Verdana" w:ascii="Calibri" w:hAnsi="Calibri"/>
          <w:i/>
          <w:lang w:val="en-US"/>
        </w:rPr>
        <w:t>X</w:t>
      </w:r>
      <w:r>
        <w:rPr>
          <w:rFonts w:cs="Verdana" w:ascii="Calibri" w:hAnsi="Calibri"/>
          <w:lang w:val="en-US"/>
        </w:rPr>
        <w:t xml:space="preserve"> se calcula como </w:t>
      </w:r>
      <w:r>
        <w:rPr>
          <w:rFonts w:cs="Verdana" w:ascii="Calibri" w:hAnsi="Calibri"/>
          <w:lang w:val="en-U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σz</m:t>
        </m:r>
      </m:oMath>
      <w:r>
        <w:rPr>
          <w:rFonts w:cs="Verdana" w:ascii="Calibri" w:hAnsi="Calibri"/>
          <w:lang w:val="en-US"/>
        </w:rPr>
        <w:t>.</w:t>
      </w:r>
    </w:p>
    <w:p>
      <w:pPr>
        <w:pStyle w:val="Normal"/>
        <w:widowControl w:val="false"/>
        <w:jc w:val="both"/>
        <w:rPr>
          <w:rFonts w:cs="Times" w:ascii="Calibri" w:hAnsi="Calibri"/>
          <w:lang w:val="en-US"/>
        </w:rPr>
      </w:pPr>
      <w:r>
        <w:rPr>
          <w:rFonts w:cs="Times" w:ascii="Calibri" w:hAnsi="Calibri"/>
          <w:lang w:val="en-US"/>
        </w:rPr>
      </w:r>
    </w:p>
    <w:p>
      <w:pPr>
        <w:pStyle w:val="Normal"/>
        <w:rPr>
          <w:rFonts w:ascii="Calibri" w:hAnsi="Calibri"/>
          <w:u w:val="single"/>
          <w:lang w:val="en-US"/>
        </w:rPr>
      </w:pPr>
      <w:r>
        <w:rPr>
          <w:rFonts w:ascii="Calibri" w:hAnsi="Calibri"/>
          <w:u w:val="single"/>
          <w:lang w:val="en-US"/>
        </w:rPr>
        <w:t xml:space="preserve">Método 1: Convolución </w:t>
      </w:r>
    </w:p>
    <w:p>
      <w:pPr>
        <w:pStyle w:val="Normal"/>
        <w:rPr>
          <w:rFonts w:ascii="Calibri" w:hAnsi="Calibri"/>
          <w:lang w:val="en-US"/>
        </w:rPr>
      </w:pPr>
      <w:r>
        <w:rPr>
          <w:rFonts w:ascii="Calibri" w:hAnsi="Calibri"/>
          <w:lang w:val="en-US"/>
        </w:rPr>
        <w:t>Este método utiliza el Teorema Central del Límite</w:t>
      </w:r>
      <w:r>
        <w:rPr>
          <w:rStyle w:val="FootnoteAnchor"/>
          <w:rFonts w:ascii="Calibri" w:hAnsi="Calibri"/>
          <w:lang w:val="en-US"/>
        </w:rPr>
        <w:footnoteReference w:id="2"/>
      </w:r>
      <w:r>
        <w:rPr>
          <w:rFonts w:ascii="Calibri" w:hAnsi="Calibri"/>
          <w:lang w:val="en-US"/>
        </w:rPr>
        <w:t xml:space="preserve"> a 12 valores aleatorios </w:t>
      </w:r>
      <w:r>
        <w:rPr>
          <w:rFonts w:ascii="Calibri" w:hAnsi="Calibri"/>
          <w:i/>
          <w:lang w:val="en-US"/>
        </w:rPr>
        <w:t>r</w:t>
      </w:r>
      <w:r>
        <w:rPr>
          <w:rFonts w:ascii="Calibri" w:hAnsi="Calibri"/>
          <w:lang w:val="en-US"/>
        </w:rPr>
        <w:t xml:space="preserve"> </w:t>
      </w:r>
      <w:r>
        <w:rPr>
          <w:rFonts w:cs="Lucida Grande" w:ascii="Calibri" w:hAnsi="Calibri"/>
          <w:color w:val="000000"/>
          <w:lang w:val="en-US"/>
        </w:rPr>
        <w:t xml:space="preserve">ε </w:t>
      </w:r>
      <w:r>
        <w:rPr>
          <w:rFonts w:ascii="Calibri" w:hAnsi="Calibri"/>
          <w:lang w:val="en-US"/>
        </w:rPr>
        <w:t xml:space="preserve">[0,1] con media </w:t>
      </w:r>
      <w:r>
        <w:rPr>
          <w:rFonts w:ascii="Calibri" w:hAnsi="Calibri"/>
          <w:lang w:val="en-US"/>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0.5</m:t>
        </m:r>
      </m:oMath>
      <w:r>
        <w:rPr>
          <w:rFonts w:ascii="Calibri" w:hAnsi="Calibri"/>
          <w:lang w:val="en-US"/>
        </w:rPr>
        <w:t xml:space="preserve"> y varianza </w:t>
      </w:r>
      <w:r>
        <w:rPr>
          <w:rFonts w:ascii="Calibri" w:hAnsi="Calibri"/>
          <w:lang w:val="en-US"/>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oMath>
      <w:r>
        <w:rPr>
          <w:rFonts w:ascii="Calibri" w:hAnsi="Calibri"/>
          <w:lang w:val="en-US"/>
        </w:rPr>
        <w:t xml:space="preserve">. Esto resulta en </w:t>
      </w:r>
    </w:p>
    <w:p>
      <w:pPr>
        <w:pStyle w:val="Normal"/>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12</m:t>
            </m:r>
          </m:sup>
          <m:e>
            <m:sSub>
              <m:e>
                <m:r>
                  <w:rPr>
                    <w:rFonts w:ascii="Cambria Math" w:hAnsi="Cambria Math"/>
                  </w:rPr>
                  <m:t xml:space="preserve">r</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6</m:t>
        </m:r>
      </m:oMath>
    </w:p>
    <w:p>
      <w:pPr>
        <w:pStyle w:val="Normal"/>
        <w:rPr>
          <w:rFonts w:ascii="Calibri" w:hAnsi="Calibri"/>
          <w:lang w:val="en-US"/>
        </w:rPr>
      </w:pPr>
      <w:r>
        <w:rPr>
          <w:rFonts w:ascii="Calibri" w:hAnsi="Calibri"/>
          <w:lang w:val="en-US"/>
        </w:rPr>
        <w:t xml:space="preserve">Donde Z es normal estándar. </w:t>
      </w:r>
    </w:p>
    <w:p>
      <w:pPr>
        <w:pStyle w:val="Normal"/>
        <w:rPr>
          <w:rFonts w:ascii="Calibri" w:hAnsi="Calibri"/>
          <w:i/>
          <w:lang w:val="en-US"/>
        </w:rPr>
      </w:pPr>
      <w:r>
        <w:rPr>
          <w:rFonts w:ascii="Calibri" w:hAnsi="Calibri"/>
          <w:lang w:val="en-US"/>
        </w:rPr>
        <w:t xml:space="preserve">Después de generar </w:t>
      </w:r>
      <w:r>
        <w:rPr>
          <w:rFonts w:ascii="Calibri" w:hAnsi="Calibri"/>
          <w:i/>
          <w:lang w:val="en-US"/>
        </w:rPr>
        <w:t>z</w:t>
      </w:r>
      <w:r>
        <w:rPr>
          <w:rFonts w:ascii="Calibri" w:hAnsi="Calibri"/>
          <w:lang w:val="en-US"/>
        </w:rPr>
        <w:t xml:space="preserve">, se puede aplicar la relación </w:t>
      </w:r>
      <w:r>
        <w:rPr>
          <w:rFonts w:ascii="Calibri" w:hAnsi="Calibri"/>
          <w:lang w:val="en-U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σz</m:t>
        </m:r>
      </m:oMath>
      <w:r>
        <w:rPr>
          <w:rFonts w:ascii="Calibri" w:hAnsi="Calibri"/>
          <w:lang w:val="en-US"/>
        </w:rPr>
        <w:t xml:space="preserve"> para aislar el valor correspondiente de </w:t>
      </w:r>
      <w:r>
        <w:rPr>
          <w:rFonts w:ascii="Calibri" w:hAnsi="Calibri"/>
          <w:i/>
          <w:lang w:val="en-US"/>
        </w:rPr>
        <w:t>x.</w:t>
      </w:r>
    </w:p>
    <w:p>
      <w:pPr>
        <w:pStyle w:val="Normal"/>
        <w:rPr>
          <w:rFonts w:ascii="Calibri" w:hAnsi="Calibri"/>
          <w:lang w:val="en-US"/>
        </w:rPr>
      </w:pPr>
      <w:r>
        <w:rPr>
          <w:rFonts w:ascii="Calibri" w:hAnsi="Calibri"/>
          <w:lang w:val="en-US"/>
        </w:rPr>
      </w:r>
    </w:p>
    <w:p>
      <w:pPr>
        <w:pStyle w:val="Normal"/>
        <w:rPr>
          <w:rFonts w:ascii="Calibri" w:hAnsi="Calibri"/>
          <w:u w:val="single"/>
          <w:lang w:val="en-US"/>
        </w:rPr>
      </w:pPr>
      <w:r>
        <w:rPr>
          <w:rFonts w:ascii="Calibri" w:hAnsi="Calibri"/>
          <w:u w:val="single"/>
          <w:lang w:val="en-US"/>
        </w:rPr>
        <w:t>Método 2: Directo</w:t>
      </w:r>
    </w:p>
    <w:p>
      <w:pPr>
        <w:pStyle w:val="Normal"/>
        <w:rPr>
          <w:rFonts w:ascii="Calibri" w:hAnsi="Calibri"/>
          <w:lang w:val="en-US"/>
        </w:rPr>
      </w:pPr>
      <w:r>
        <w:rPr>
          <w:rFonts w:ascii="Calibri" w:hAnsi="Calibri"/>
          <w:lang w:val="en-US"/>
        </w:rPr>
        <w:t xml:space="preserve">En este método se generan dos valores aleatorios </w:t>
      </w:r>
      <w:r>
        <w:rPr>
          <w:rFonts w:ascii="Calibri" w:hAnsi="Calibri"/>
          <w:lang w:val="en-US"/>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ϵ</m:t>
        </m:r>
        <m:d>
          <m:dPr>
            <m:begChr m:val="["/>
            <m:endChr m:val="]"/>
          </m:dPr>
          <m:e>
            <m:r>
              <w:rPr>
                <w:rFonts w:ascii="Cambria Math" w:hAnsi="Cambria Math"/>
              </w:rPr>
              <m:t xml:space="preserve">0,1</m:t>
            </m:r>
          </m:e>
        </m:d>
      </m:oMath>
      <w:r>
        <w:rPr>
          <w:rFonts w:ascii="Calibri" w:hAnsi="Calibri"/>
          <w:lang w:val="en-US"/>
        </w:rPr>
        <w:t xml:space="preserve">. Luego </w:t>
      </w:r>
      <w:r>
        <w:rPr>
          <w:rFonts w:ascii="Calibri" w:hAnsi="Calibri"/>
          <w:i/>
          <w:lang w:val="en-US"/>
        </w:rPr>
        <w:t>r</w:t>
      </w:r>
      <w:r>
        <w:rPr>
          <w:rFonts w:ascii="Calibri" w:hAnsi="Calibri"/>
          <w:vertAlign w:val="subscript"/>
          <w:lang w:val="en-US"/>
        </w:rPr>
        <w:t>1</w:t>
      </w:r>
      <w:r>
        <w:rPr>
          <w:rFonts w:ascii="Calibri" w:hAnsi="Calibri"/>
          <w:lang w:val="en-US"/>
        </w:rPr>
        <w:t xml:space="preserve"> y </w:t>
      </w:r>
      <w:r>
        <w:rPr>
          <w:rFonts w:ascii="Calibri" w:hAnsi="Calibri"/>
          <w:i/>
          <w:lang w:val="en-US"/>
        </w:rPr>
        <w:t>r</w:t>
      </w:r>
      <w:r>
        <w:rPr>
          <w:rFonts w:ascii="Calibri" w:hAnsi="Calibri"/>
          <w:vertAlign w:val="subscript"/>
          <w:lang w:val="en-US"/>
        </w:rPr>
        <w:t>2</w:t>
      </w:r>
      <w:r>
        <w:rPr>
          <w:rFonts w:ascii="Calibri" w:hAnsi="Calibri"/>
          <w:lang w:val="en-US"/>
        </w:rPr>
        <w:t xml:space="preserve"> se transforman en variables aleatorias normales estándar con las siguientes transformaciones directas:</w:t>
      </w:r>
    </w:p>
    <w:p>
      <w:pPr>
        <w:pStyle w:val="Normal"/>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ln</m:t>
                </m:r>
                <m:sSub>
                  <m:e>
                    <m:r>
                      <w:rPr>
                        <w:rFonts w:ascii="Cambria Math" w:hAnsi="Cambria Math"/>
                      </w:rPr>
                      <m:t xml:space="preserve">r</m:t>
                    </m:r>
                  </m:e>
                  <m:sub>
                    <m:r>
                      <w:rPr>
                        <w:rFonts w:ascii="Cambria Math" w:hAnsi="Cambria Math"/>
                      </w:rPr>
                      <m:t xml:space="preserve">1</m:t>
                    </m:r>
                  </m:sub>
                </m:sSub>
              </m:e>
            </m:d>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sin</m:t>
        </m:r>
        <m:r>
          <w:rPr>
            <w:rFonts w:ascii="Cambria Math" w:hAnsi="Cambria Math"/>
          </w:rPr>
          <m:t xml:space="preserve">2</m:t>
        </m:r>
        <m:r>
          <w:rPr>
            <w:rFonts w:ascii="Cambria Math" w:hAnsi="Cambria Math"/>
          </w:rPr>
          <m:t xml:space="preserve">π</m:t>
        </m:r>
        <m:sSub>
          <m:e>
            <m:r>
              <w:rPr>
                <w:rFonts w:ascii="Cambria Math" w:hAnsi="Cambria Math"/>
              </w:rPr>
              <m:t xml:space="preserve">r</m:t>
            </m:r>
          </m:e>
          <m:sub>
            <m:r>
              <w:rPr>
                <w:rFonts w:ascii="Cambria Math" w:hAnsi="Cambria Math"/>
              </w:rPr>
              <m:t xml:space="preserve">2</m:t>
            </m:r>
          </m:sub>
        </m:sSub>
      </m:oMath>
    </w:p>
    <w:p>
      <w:pPr>
        <w:pStyle w:val="Normal"/>
        <w:rPr/>
      </w:pP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ln</m:t>
                </m:r>
                <m:sSub>
                  <m:e>
                    <m:r>
                      <w:rPr>
                        <w:rFonts w:ascii="Cambria Math" w:hAnsi="Cambria Math"/>
                      </w:rPr>
                      <m:t xml:space="preserve">r</m:t>
                    </m:r>
                  </m:e>
                  <m:sub>
                    <m:r>
                      <w:rPr>
                        <w:rFonts w:ascii="Cambria Math" w:hAnsi="Cambria Math"/>
                      </w:rPr>
                      <m:t xml:space="preserve">1</m:t>
                    </m:r>
                  </m:sub>
                </m:sSub>
              </m:e>
            </m:d>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cos</m:t>
        </m:r>
        <m:r>
          <w:rPr>
            <w:rFonts w:ascii="Cambria Math" w:hAnsi="Cambria Math"/>
          </w:rPr>
          <m:t xml:space="preserve">2</m:t>
        </m:r>
        <m:r>
          <w:rPr>
            <w:rFonts w:ascii="Cambria Math" w:hAnsi="Cambria Math"/>
          </w:rPr>
          <m:t xml:space="preserve">π</m:t>
        </m:r>
        <m:sSub>
          <m:e>
            <m:r>
              <w:rPr>
                <w:rFonts w:ascii="Cambria Math" w:hAnsi="Cambria Math"/>
              </w:rPr>
              <m:t xml:space="preserve">r</m:t>
            </m:r>
          </m:e>
          <m:sub>
            <m:r>
              <w:rPr>
                <w:rFonts w:ascii="Cambria Math" w:hAnsi="Cambria Math"/>
              </w:rPr>
              <m:t xml:space="preserve">2</m:t>
            </m:r>
          </m:sub>
        </m:sSub>
      </m:oMath>
    </w:p>
    <w:p>
      <w:pPr>
        <w:pStyle w:val="Normal"/>
        <w:rPr>
          <w:rFonts w:ascii="Calibri" w:hAnsi="Calibri"/>
          <w:lang w:val="en-US"/>
        </w:rPr>
      </w:pPr>
      <w:r>
        <w:rPr>
          <w:rFonts w:ascii="Calibri" w:hAnsi="Calibri"/>
          <w:lang w:val="en-US"/>
        </w:rPr>
        <w:t>Luego Z</w:t>
      </w:r>
      <w:r>
        <w:rPr>
          <w:rFonts w:ascii="Calibri" w:hAnsi="Calibri"/>
          <w:vertAlign w:val="subscript"/>
          <w:lang w:val="en-US"/>
        </w:rPr>
        <w:t>1</w:t>
      </w:r>
      <w:r>
        <w:rPr>
          <w:rFonts w:ascii="Calibri" w:hAnsi="Calibri"/>
          <w:lang w:val="en-US"/>
        </w:rPr>
        <w:t xml:space="preserve"> y Z</w:t>
      </w:r>
      <w:r>
        <w:rPr>
          <w:rFonts w:ascii="Calibri" w:hAnsi="Calibri"/>
          <w:vertAlign w:val="subscript"/>
          <w:lang w:val="en-US"/>
        </w:rPr>
        <w:t>2</w:t>
      </w:r>
      <w:r>
        <w:rPr>
          <w:rFonts w:ascii="Calibri" w:hAnsi="Calibri"/>
          <w:lang w:val="en-US"/>
        </w:rPr>
        <w:t xml:space="preserve"> se transforman en variables aleatorias normales con la relación</w:t>
      </w:r>
    </w:p>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sSub>
          <m:e>
            <m:r>
              <w:rPr>
                <w:rFonts w:ascii="Cambria Math" w:hAnsi="Cambria Math"/>
              </w:rPr>
              <m:t xml:space="preserve">Z</m:t>
            </m:r>
          </m:e>
          <m:sub>
            <m:r>
              <w:rPr>
                <w:rFonts w:ascii="Cambria Math" w:hAnsi="Cambria Math"/>
              </w:rPr>
              <m:t xml:space="preserve">1</m:t>
            </m:r>
          </m:sub>
        </m:sSub>
      </m:oMath>
    </w:p>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σ</m:t>
        </m:r>
        <m:sSub>
          <m:e>
            <m:r>
              <w:rPr>
                <w:rFonts w:ascii="Cambria Math" w:hAnsi="Cambria Math"/>
              </w:rPr>
              <m:t xml:space="preserve">Z</m:t>
            </m:r>
          </m:e>
          <m:sub>
            <m:r>
              <w:rPr>
                <w:rFonts w:ascii="Cambria Math" w:hAnsi="Cambria Math"/>
              </w:rPr>
              <m:t xml:space="preserve">2</m:t>
            </m:r>
          </m:sub>
        </m:sSub>
      </m:oMath>
    </w:p>
    <w:p>
      <w:pPr>
        <w:pStyle w:val="Normal"/>
        <w:rPr>
          <w:rFonts w:ascii="Calibri" w:hAnsi="Calibri"/>
          <w:lang w:val="en-US"/>
        </w:rPr>
      </w:pPr>
      <w:r>
        <w:rPr>
          <w:rFonts w:ascii="Calibri" w:hAnsi="Calibri"/>
          <w:lang w:val="en-US"/>
        </w:rPr>
      </w:r>
    </w:p>
    <w:p>
      <w:pPr>
        <w:pStyle w:val="ListParagraph"/>
        <w:numPr>
          <w:ilvl w:val="0"/>
          <w:numId w:val="1"/>
        </w:numPr>
        <w:rPr>
          <w:rFonts w:ascii="Calibri" w:hAnsi="Calibri"/>
          <w:b/>
          <w:lang w:val="en-US"/>
        </w:rPr>
      </w:pPr>
      <w:r>
        <w:rPr>
          <w:rFonts w:ascii="Calibri" w:hAnsi="Calibri"/>
          <w:b/>
          <w:lang w:val="en-US"/>
        </w:rPr>
        <w:t>Tamaño de cada archivo</w:t>
      </w:r>
    </w:p>
    <w:p>
      <w:pPr>
        <w:pStyle w:val="Normal"/>
        <w:jc w:val="both"/>
        <w:rPr>
          <w:rFonts w:ascii="Calibri" w:hAnsi="Calibri"/>
          <w:lang w:val="en-US"/>
        </w:rPr>
      </w:pPr>
      <w:r>
        <w:rPr>
          <w:rFonts w:ascii="Calibri" w:hAnsi="Calibri"/>
          <w:lang w:val="en-US"/>
        </w:rPr>
        <w:t xml:space="preserve">El tamaño de cada archivo se mide en número de paquetes de 1024 kb (k-bits) y es uniforme entre 1 y 64. Sea X la variable aleatoria que toma el valor del número de virus que tiene un archivo. </w:t>
      </w:r>
    </w:p>
    <w:p>
      <w:pPr>
        <w:pStyle w:val="Normal"/>
        <w:jc w:val="both"/>
        <w:rPr>
          <w:rFonts w:ascii="Calibri" w:hAnsi="Calibri"/>
          <w:lang w:val="en-US"/>
        </w:rPr>
      </w:pPr>
      <w:r>
        <w:rPr>
          <w:rFonts w:ascii="Calibri" w:hAnsi="Calibri"/>
          <w:lang w:val="en-US"/>
        </w:rPr>
      </w:r>
    </w:p>
    <w:p>
      <w:pPr>
        <w:pStyle w:val="Normal"/>
        <w:jc w:val="center"/>
        <w:rPr>
          <w:rFonts w:ascii="Calibri" w:hAnsi="Calibri"/>
          <w:color w:val="000000"/>
          <w:lang w:val="en-US"/>
        </w:rPr>
      </w:pPr>
      <w:r>
        <w:rPr>
          <w:rFonts w:ascii="Calibri" w:hAnsi="Calibri"/>
          <w:lang w:val="en-US"/>
        </w:rPr>
        <w:t xml:space="preserve">x </w:t>
      </w:r>
      <w:r>
        <w:rPr>
          <w:rFonts w:ascii="Calibri" w:hAnsi="Calibri"/>
          <w:color w:val="000000"/>
          <w:lang w:val="en-US"/>
        </w:rPr>
        <w:t>ε {1, 64}</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96"/>
        <w:gridCol w:w="1196"/>
        <w:gridCol w:w="1197"/>
      </w:tblGrid>
      <w:tr>
        <w:trPr>
          <w:trHeight w:val="320"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c>
          <w:tcPr>
            <w:tcW w:w="1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r>
      <w:tr>
        <w:trPr>
          <w:trHeight w:val="346"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0.15</w:t>
            </w:r>
          </w:p>
        </w:tc>
        <w:tc>
          <w:tcPr>
            <w:tcW w:w="1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0.15</w:t>
            </w:r>
          </w:p>
        </w:tc>
      </w:tr>
      <w:tr>
        <w:trPr>
          <w:trHeight w:val="346"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w:t>
            </w:r>
          </w:p>
        </w:tc>
        <w:tc>
          <w:tcPr>
            <w:tcW w:w="1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w:t>
            </w:r>
          </w:p>
        </w:tc>
      </w:tr>
      <w:tr>
        <w:trPr>
          <w:trHeight w:val="346"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64</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0.15</w:t>
            </w:r>
          </w:p>
        </w:tc>
        <w:tc>
          <w:tcPr>
            <w:tcW w:w="1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r>
    </w:tbl>
    <w:p>
      <w:pPr>
        <w:pStyle w:val="Normal"/>
        <w:rPr>
          <w:rFonts w:ascii="Calibri" w:hAnsi="Calibri"/>
          <w:lang w:val="en-US"/>
        </w:rPr>
      </w:pPr>
      <w:r>
        <w:rPr>
          <w:rFonts w:ascii="Calibri" w:hAnsi="Calibri"/>
          <w:lang w:val="en-US"/>
        </w:rPr>
      </w:r>
    </w:p>
    <w:p>
      <w:pPr>
        <w:pStyle w:val="ListParagraph"/>
        <w:numPr>
          <w:ilvl w:val="0"/>
          <w:numId w:val="1"/>
        </w:numPr>
        <w:rPr>
          <w:rFonts w:ascii="Calibri" w:hAnsi="Calibri"/>
          <w:b/>
          <w:lang w:val="en-US"/>
        </w:rPr>
      </w:pPr>
      <w:r>
        <w:rPr>
          <w:rFonts w:ascii="Calibri" w:hAnsi="Calibri"/>
          <w:b/>
          <w:lang w:val="en-US"/>
        </w:rPr>
        <w:t>Probabilidad de que encuentre virus</w:t>
      </w:r>
    </w:p>
    <w:p>
      <w:pPr>
        <w:pStyle w:val="Normal"/>
        <w:jc w:val="both"/>
        <w:rPr>
          <w:rFonts w:ascii="Calibri" w:hAnsi="Calibri"/>
          <w:lang w:val="en-US"/>
        </w:rPr>
      </w:pPr>
      <w:r>
        <w:rPr>
          <w:rFonts w:ascii="Calibri" w:hAnsi="Calibri"/>
          <w:lang w:val="en-US"/>
        </w:rPr>
        <w:t xml:space="preserve">El 95% de los archivos que pasan por el servidor antivirus no tienen ningún virus, mientras el 5% tienen un virus. Sea X la variable aleatoria que toma el valor del número de virus que tiene un archivo. </w:t>
      </w:r>
    </w:p>
    <w:p>
      <w:pPr>
        <w:pStyle w:val="Normal"/>
        <w:jc w:val="both"/>
        <w:rPr>
          <w:rFonts w:ascii="Calibri" w:hAnsi="Calibri"/>
          <w:lang w:val="en-US"/>
        </w:rPr>
      </w:pPr>
      <w:r>
        <w:rPr>
          <w:rFonts w:ascii="Calibri" w:hAnsi="Calibri"/>
          <w:lang w:val="en-US"/>
        </w:rPr>
        <w:t xml:space="preserve">La función f(x) = P(X = x) está dada por P(x = 0) = 0.95 y P(x = 1) = 0.05. Para generar un valor aleatorio para X se genera un valor entero con distribución uniforme entre 0 y 99 y según el rango en el que esté el valor en la tabla siguiente, se determina el valor x de X. </w:t>
      </w:r>
    </w:p>
    <w:p>
      <w:pPr>
        <w:pStyle w:val="Normal"/>
        <w:rPr>
          <w:rFonts w:ascii="Calibri" w:hAnsi="Calibri"/>
          <w:lang w:val="en-US"/>
        </w:rPr>
      </w:pPr>
      <w:r>
        <w:rPr>
          <w:rFonts w:ascii="Calibri" w:hAnsi="Calibri"/>
          <w:lang w:val="en-US"/>
        </w:rPr>
      </w:r>
    </w:p>
    <w:p>
      <w:pPr>
        <w:pStyle w:val="Normal"/>
        <w:jc w:val="center"/>
        <w:rPr>
          <w:rFonts w:ascii="Calibri" w:hAnsi="Calibri"/>
          <w:color w:val="000000"/>
          <w:lang w:val="en-US"/>
        </w:rPr>
      </w:pPr>
      <w:r>
        <w:rPr>
          <w:rFonts w:ascii="Calibri" w:hAnsi="Calibri"/>
          <w:lang w:val="en-US"/>
        </w:rPr>
        <w:t xml:space="preserve">x </w:t>
      </w:r>
      <w:r>
        <w:rPr>
          <w:rFonts w:ascii="Calibri" w:hAnsi="Calibri"/>
          <w:color w:val="000000"/>
          <w:lang w:val="en-US"/>
        </w:rPr>
        <w:t>ε {0, 1}</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96"/>
        <w:gridCol w:w="1196"/>
        <w:gridCol w:w="1196"/>
        <w:gridCol w:w="1196"/>
      </w:tblGrid>
      <w:tr>
        <w:trPr>
          <w:trHeight w:val="320"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F(x)</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Rango</w:t>
            </w:r>
          </w:p>
        </w:tc>
      </w:tr>
      <w:tr>
        <w:trPr>
          <w:trHeight w:val="333"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0.95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0.95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 – 94</w:t>
            </w:r>
          </w:p>
        </w:tc>
      </w:tr>
      <w:tr>
        <w:trPr>
          <w:trHeight w:val="346"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0.05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Calibri" w:hAnsi="Calibri"/>
                <w:lang w:val="en-US"/>
              </w:rPr>
            </w:pPr>
            <w:r>
              <w:rPr>
                <w:rFonts w:ascii="Calibri" w:hAnsi="Calibri"/>
                <w:lang w:val="en-US"/>
              </w:rPr>
              <w:t>95 – 99</w:t>
            </w:r>
          </w:p>
        </w:tc>
      </w:tr>
    </w:tbl>
    <w:p>
      <w:pPr>
        <w:pStyle w:val="Normal"/>
        <w:rPr>
          <w:rFonts w:ascii="Calibri" w:hAnsi="Calibri"/>
          <w:b/>
          <w:lang w:val="en-US"/>
        </w:rPr>
      </w:pPr>
      <w:r>
        <w:rPr>
          <w:rFonts w:ascii="Calibri" w:hAnsi="Calibri"/>
          <w:b/>
          <w:lang w:val="en-US"/>
        </w:rPr>
      </w:r>
    </w:p>
    <w:p>
      <w:pPr>
        <w:pStyle w:val="Normal"/>
        <w:rPr>
          <w:rFonts w:ascii="Calibri" w:hAnsi="Calibri"/>
          <w:b/>
          <w:shd w:fill="FFFF00" w:val="clear"/>
          <w:lang w:val="en-US"/>
        </w:rPr>
      </w:pPr>
      <w:r>
        <w:rPr>
          <w:rFonts w:ascii="Calibri" w:hAnsi="Calibri"/>
          <w:b/>
          <w:shd w:fill="FFFF00" w:val="clear"/>
          <w:lang w:val="en-US"/>
        </w:rPr>
        <w:t>ESTADÍSTICAS</w:t>
      </w:r>
    </w:p>
    <w:p>
      <w:pPr>
        <w:pStyle w:val="Normal"/>
        <w:rPr>
          <w:rFonts w:ascii="Calibri" w:hAnsi="Calibri"/>
          <w:lang w:val="en-US"/>
        </w:rPr>
      </w:pPr>
      <w:r>
        <w:rPr>
          <w:rFonts w:ascii="Calibri" w:hAnsi="Calibri"/>
          <w:lang w:val="en-US"/>
        </w:rPr>
        <w:t>Al inicio, se le solicita al usuario los siguientes parámetros:</w:t>
      </w:r>
    </w:p>
    <w:p>
      <w:pPr>
        <w:pStyle w:val="ListParagraph"/>
        <w:numPr>
          <w:ilvl w:val="0"/>
          <w:numId w:val="1"/>
        </w:numPr>
        <w:rPr>
          <w:rFonts w:ascii="Calibri" w:hAnsi="Calibri"/>
          <w:lang w:val="en-US"/>
        </w:rPr>
      </w:pPr>
      <w:r>
        <w:rPr>
          <w:rFonts w:ascii="Calibri" w:hAnsi="Calibri"/>
          <w:lang w:val="en-US"/>
        </w:rPr>
        <w:t xml:space="preserve">Número de veces que va a correr la simulación: se inicializa una variable entera númeroDeVeces para que el usuario lo determine. </w:t>
      </w:r>
    </w:p>
    <w:p>
      <w:pPr>
        <w:pStyle w:val="ListParagraph"/>
        <w:numPr>
          <w:ilvl w:val="0"/>
          <w:numId w:val="1"/>
        </w:numPr>
        <w:rPr>
          <w:rFonts w:ascii="Calibri" w:hAnsi="Calibri"/>
          <w:lang w:val="en-US"/>
        </w:rPr>
      </w:pPr>
      <w:r>
        <w:rPr>
          <w:rFonts w:ascii="Calibri" w:hAnsi="Calibri"/>
          <w:lang w:val="en-US"/>
        </w:rPr>
        <w:t>Tiempo total que va a correr la simulación:</w:t>
      </w:r>
    </w:p>
    <w:p>
      <w:pPr>
        <w:pStyle w:val="ListParagraph"/>
        <w:numPr>
          <w:ilvl w:val="0"/>
          <w:numId w:val="1"/>
        </w:numPr>
        <w:rPr>
          <w:rFonts w:ascii="Calibri" w:hAnsi="Calibri"/>
          <w:lang w:val="en-US"/>
        </w:rPr>
      </w:pPr>
      <w:r>
        <w:rPr>
          <w:rFonts w:ascii="Calibri" w:hAnsi="Calibri"/>
          <w:lang w:val="en-US"/>
        </w:rPr>
        <w:t>Si desea ver la simulación correr en “modo lento” (delay de 1 segundo entre cada cambio de reloj): se inicializa una variable booleana modoLento = 0. Si se cambia el valor a 1, la simulación corre en modo lento.</w:t>
      </w:r>
    </w:p>
    <w:p>
      <w:pPr>
        <w:pStyle w:val="ListParagraph"/>
        <w:numPr>
          <w:ilvl w:val="0"/>
          <w:numId w:val="1"/>
        </w:numPr>
        <w:rPr>
          <w:rFonts w:ascii="Calibri" w:hAnsi="Calibri"/>
          <w:lang w:val="en-US"/>
        </w:rPr>
      </w:pPr>
      <w:r>
        <w:rPr>
          <w:rFonts w:ascii="Calibri" w:hAnsi="Calibri"/>
          <w:lang w:val="en-US"/>
        </w:rPr>
        <w:t>El tiempo T que cada máquina tiene el token: se inicializa una variable tiempoToken donde el usuario puede definir el tiempo que cada máquina tiene el token.</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Durante la simulación, se despliegan en pantalla las siguientes estadísticas:</w:t>
      </w:r>
    </w:p>
    <w:p>
      <w:pPr>
        <w:pStyle w:val="ListParagraph"/>
        <w:numPr>
          <w:ilvl w:val="0"/>
          <w:numId w:val="3"/>
        </w:numPr>
        <w:rPr>
          <w:rFonts w:ascii="Calibri" w:hAnsi="Calibri"/>
          <w:lang w:val="en-US"/>
        </w:rPr>
      </w:pPr>
      <w:r>
        <w:rPr>
          <w:rFonts w:ascii="Calibri" w:hAnsi="Calibri"/>
          <w:lang w:val="en-US"/>
        </w:rPr>
        <w:t>Reloj del sistema: se utiliza una variable Reloj en la simulación para desplegarla en pantalla.</w:t>
      </w:r>
    </w:p>
    <w:p>
      <w:pPr>
        <w:pStyle w:val="ListParagraph"/>
        <w:numPr>
          <w:ilvl w:val="0"/>
          <w:numId w:val="3"/>
        </w:numPr>
        <w:rPr>
          <w:rFonts w:ascii="Calibri" w:hAnsi="Calibri"/>
          <w:lang w:val="en-US"/>
        </w:rPr>
      </w:pPr>
      <w:r>
        <w:rPr>
          <w:rFonts w:ascii="Calibri" w:hAnsi="Calibri"/>
          <w:lang w:val="en-US"/>
        </w:rPr>
        <w:t xml:space="preserve">Longitud de las colas de las 3 máquinas (dividido por prioridad) </w:t>
      </w:r>
    </w:p>
    <w:p>
      <w:pPr>
        <w:pStyle w:val="ListParagraph"/>
        <w:numPr>
          <w:ilvl w:val="0"/>
          <w:numId w:val="3"/>
        </w:numPr>
        <w:rPr>
          <w:rFonts w:ascii="Calibri" w:hAnsi="Calibri"/>
          <w:lang w:val="en-US"/>
        </w:rPr>
      </w:pPr>
      <w:r>
        <w:rPr>
          <w:rFonts w:ascii="Calibri" w:hAnsi="Calibri"/>
          <w:lang w:val="en-US"/>
        </w:rPr>
        <w:t xml:space="preserve">Longitud de la cola del antivirus </w:t>
      </w:r>
    </w:p>
    <w:p>
      <w:pPr>
        <w:pStyle w:val="ListParagraph"/>
        <w:numPr>
          <w:ilvl w:val="0"/>
          <w:numId w:val="3"/>
        </w:numPr>
        <w:rPr>
          <w:rFonts w:ascii="Calibri" w:hAnsi="Calibri"/>
          <w:lang w:val="en-US"/>
        </w:rPr>
      </w:pPr>
      <w:r>
        <w:rPr>
          <w:rFonts w:ascii="Calibri" w:hAnsi="Calibri"/>
          <w:lang w:val="en-US"/>
        </w:rPr>
        <w:t>La máquina que tiene el token</w:t>
      </w:r>
    </w:p>
    <w:p>
      <w:pPr>
        <w:pStyle w:val="ListParagraph"/>
        <w:numPr>
          <w:ilvl w:val="0"/>
          <w:numId w:val="3"/>
        </w:numPr>
        <w:rPr>
          <w:rFonts w:ascii="Calibri" w:hAnsi="Calibri"/>
          <w:lang w:val="en-US"/>
        </w:rPr>
      </w:pPr>
      <w:r>
        <w:rPr>
          <w:rFonts w:ascii="Calibri" w:hAnsi="Calibri"/>
          <w:lang w:val="en-US"/>
        </w:rPr>
        <w:t>El tiempo T durante el cual se le asigna el token</w:t>
      </w:r>
    </w:p>
    <w:p>
      <w:pPr>
        <w:pStyle w:val="ListParagraph"/>
        <w:numPr>
          <w:ilvl w:val="0"/>
          <w:numId w:val="3"/>
        </w:numPr>
        <w:rPr>
          <w:rFonts w:ascii="Calibri" w:hAnsi="Calibri"/>
          <w:lang w:val="en-US"/>
        </w:rPr>
      </w:pPr>
      <w:r>
        <w:rPr>
          <w:rFonts w:ascii="Calibri" w:hAnsi="Calibri"/>
          <w:lang w:val="en-US"/>
        </w:rPr>
        <w:t>La cantidad de hilos ocupados en el router</w:t>
      </w:r>
    </w:p>
    <w:p>
      <w:pPr>
        <w:pStyle w:val="ListParagraph"/>
        <w:numPr>
          <w:ilvl w:val="0"/>
          <w:numId w:val="3"/>
        </w:numPr>
        <w:rPr>
          <w:rFonts w:ascii="Calibri" w:hAnsi="Calibri"/>
          <w:lang w:val="en-US"/>
        </w:rPr>
      </w:pPr>
      <w:r>
        <w:rPr>
          <w:rFonts w:ascii="Calibri" w:hAnsi="Calibri"/>
          <w:lang w:val="en-US"/>
        </w:rPr>
        <w:t>El tipo de evento que se está procesando</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Al final de la simulación, se muestran los siguientes resultados:</w:t>
      </w:r>
    </w:p>
    <w:p>
      <w:pPr>
        <w:pStyle w:val="ListParagraph"/>
        <w:numPr>
          <w:ilvl w:val="0"/>
          <w:numId w:val="4"/>
        </w:numPr>
        <w:rPr>
          <w:rFonts w:ascii="Calibri" w:hAnsi="Calibri"/>
          <w:lang w:val="en-US"/>
        </w:rPr>
      </w:pPr>
      <w:r>
        <w:rPr>
          <w:rFonts w:ascii="Calibri" w:hAnsi="Calibri"/>
          <w:lang w:val="en-US"/>
        </w:rPr>
        <w:t>Tamaño promedio de la cola en las 3 máquinas</w:t>
      </w:r>
    </w:p>
    <w:p>
      <w:pPr>
        <w:pStyle w:val="ListParagraph"/>
        <w:numPr>
          <w:ilvl w:val="0"/>
          <w:numId w:val="4"/>
        </w:numPr>
        <w:rPr>
          <w:rFonts w:ascii="Calibri" w:hAnsi="Calibri"/>
          <w:lang w:val="en-US"/>
        </w:rPr>
      </w:pPr>
      <w:r>
        <w:rPr>
          <w:rFonts w:ascii="Calibri" w:hAnsi="Calibri"/>
          <w:lang w:val="en-US"/>
        </w:rPr>
        <w:t>Tamaño promedio de la cola en el antivirus</w:t>
      </w:r>
    </w:p>
    <w:p>
      <w:pPr>
        <w:pStyle w:val="ListParagraph"/>
        <w:numPr>
          <w:ilvl w:val="0"/>
          <w:numId w:val="4"/>
        </w:numPr>
        <w:rPr>
          <w:rFonts w:ascii="Calibri" w:hAnsi="Calibri"/>
          <w:lang w:val="en-US"/>
        </w:rPr>
      </w:pPr>
      <w:r>
        <w:rPr>
          <w:rFonts w:ascii="Calibri" w:hAnsi="Calibri"/>
          <w:lang w:val="en-US"/>
        </w:rPr>
        <w:t>Tiempo promedio de “permanencia de un archivo en el sistema” (desde que llega a una computadora y sale del router) en general y por prioridad</w:t>
      </w:r>
    </w:p>
    <w:p>
      <w:pPr>
        <w:pStyle w:val="ListParagraph"/>
        <w:numPr>
          <w:ilvl w:val="0"/>
          <w:numId w:val="4"/>
        </w:numPr>
        <w:rPr>
          <w:rFonts w:ascii="Calibri" w:hAnsi="Calibri"/>
          <w:lang w:val="en-US"/>
        </w:rPr>
      </w:pPr>
      <w:r>
        <w:rPr>
          <w:rFonts w:ascii="Calibri" w:hAnsi="Calibri"/>
          <w:lang w:val="en-US"/>
        </w:rPr>
        <w:t>Promedio de archivos enviados por cada turno del token</w:t>
      </w:r>
    </w:p>
    <w:p>
      <w:pPr>
        <w:pStyle w:val="ListParagraph"/>
        <w:numPr>
          <w:ilvl w:val="0"/>
          <w:numId w:val="4"/>
        </w:numPr>
        <w:rPr>
          <w:rFonts w:ascii="Calibri" w:hAnsi="Calibri"/>
          <w:lang w:val="en-US"/>
        </w:rPr>
      </w:pPr>
      <w:r>
        <w:rPr>
          <w:rFonts w:ascii="Calibri" w:hAnsi="Calibri"/>
          <w:lang w:val="en-US"/>
        </w:rPr>
        <w:t>Número promedio de revisiones del antivirus por archivo</w:t>
      </w:r>
    </w:p>
    <w:p>
      <w:pPr>
        <w:pStyle w:val="Normal"/>
        <w:rPr>
          <w:rFonts w:ascii="Calibri" w:hAnsi="Calibri"/>
          <w:b/>
          <w:lang w:val="es-ES"/>
        </w:rPr>
      </w:pPr>
      <w:r>
        <w:rPr>
          <w:rFonts w:ascii="Calibri" w:hAnsi="Calibri"/>
          <w:b/>
          <w:lang w:val="es-ES"/>
        </w:rPr>
      </w:r>
    </w:p>
    <w:p>
      <w:pPr>
        <w:pStyle w:val="Normal"/>
        <w:rPr>
          <w:rFonts w:ascii="Calibri" w:hAnsi="Calibri"/>
          <w:b/>
          <w:lang w:val="es-ES"/>
        </w:rPr>
      </w:pPr>
      <w:r>
        <w:rPr>
          <w:rFonts w:ascii="Calibri" w:hAnsi="Calibri"/>
          <w:b/>
          <w:lang w:val="es-ES"/>
        </w:rPr>
        <w:t>ANÁLISIS DEL SISTEMA SIMULADO</w:t>
      </w:r>
    </w:p>
    <w:p>
      <w:pPr>
        <w:pStyle w:val="Normal"/>
        <w:numPr>
          <w:ilvl w:val="0"/>
          <w:numId w:val="5"/>
        </w:numPr>
        <w:textAlignment w:val="baseline"/>
        <w:rPr>
          <w:rFonts w:cs="Arial" w:ascii="Arial" w:hAnsi="Arial"/>
          <w:color w:val="000000"/>
          <w:sz w:val="22"/>
          <w:szCs w:val="22"/>
          <w:lang w:val="es-ES"/>
        </w:rPr>
      </w:pPr>
      <w:r>
        <w:rPr>
          <w:rFonts w:cs="Arial" w:ascii="Arial" w:hAnsi="Arial"/>
          <w:color w:val="000000"/>
          <w:sz w:val="22"/>
          <w:szCs w:val="22"/>
          <w:lang w:val="es-ES"/>
        </w:rPr>
        <w:t>¿Qué pasa si el tiempo de transmisión de los servidores A, B y C se incrementa?</w:t>
      </w:r>
    </w:p>
    <w:p>
      <w:pPr>
        <w:pStyle w:val="Normal"/>
        <w:numPr>
          <w:ilvl w:val="1"/>
          <w:numId w:val="6"/>
        </w:numPr>
        <w:spacing w:beforeAutospacing="1" w:afterAutospacing="1"/>
        <w:ind w:left="1440" w:right="0" w:hanging="360"/>
        <w:textAlignment w:val="baseline"/>
        <w:rPr>
          <w:rFonts w:eastAsia="Times New Roman" w:cs="Arial" w:ascii="Arial" w:hAnsi="Arial"/>
          <w:color w:val="000000"/>
          <w:sz w:val="22"/>
          <w:szCs w:val="22"/>
          <w:lang w:val="es-ES"/>
        </w:rPr>
      </w:pPr>
      <w:r>
        <w:rPr>
          <w:rFonts w:eastAsia="Times New Roman" w:cs="Arial" w:ascii="Arial" w:hAnsi="Arial"/>
          <w:color w:val="000000"/>
          <w:sz w:val="22"/>
          <w:szCs w:val="22"/>
          <w:lang w:val="es-ES"/>
        </w:rPr>
        <w:t xml:space="preserve">El tiempo promedio de permanencia de los archivos en el sistema se incrementa bastante. </w:t>
      </w:r>
    </w:p>
    <w:p>
      <w:pPr>
        <w:pStyle w:val="Normal"/>
        <w:numPr>
          <w:ilvl w:val="1"/>
          <w:numId w:val="6"/>
        </w:numPr>
        <w:spacing w:beforeAutospacing="1" w:afterAutospacing="1"/>
        <w:ind w:left="1440" w:right="0" w:hanging="360"/>
        <w:textAlignment w:val="baseline"/>
        <w:rPr>
          <w:rFonts w:eastAsia="Times New Roman" w:cs="Arial" w:ascii="Arial" w:hAnsi="Arial"/>
          <w:color w:val="000000"/>
          <w:sz w:val="22"/>
          <w:szCs w:val="22"/>
          <w:lang w:val="es-ES"/>
        </w:rPr>
      </w:pPr>
      <w:r>
        <w:rPr>
          <w:rFonts w:eastAsia="Times New Roman" w:cs="Arial" w:ascii="Arial" w:hAnsi="Arial"/>
          <w:color w:val="000000"/>
          <w:sz w:val="22"/>
          <w:szCs w:val="22"/>
          <w:lang w:val="es-ES"/>
        </w:rPr>
        <w:t>Hay que buscar un balance para que se logren mandar la cantidad optima de archivos sin atrasar a las otras computadoras.</w:t>
      </w:r>
    </w:p>
    <w:p>
      <w:pPr>
        <w:pStyle w:val="Normal"/>
        <w:numPr>
          <w:ilvl w:val="0"/>
          <w:numId w:val="6"/>
        </w:numPr>
        <w:textAlignment w:val="baseline"/>
        <w:rPr>
          <w:rFonts w:cs="Arial" w:ascii="Arial" w:hAnsi="Arial"/>
          <w:color w:val="000000"/>
          <w:sz w:val="22"/>
          <w:szCs w:val="22"/>
          <w:lang w:val="es-ES"/>
        </w:rPr>
      </w:pPr>
      <w:r>
        <w:rPr>
          <w:rFonts w:cs="Arial" w:ascii="Arial" w:hAnsi="Arial"/>
          <w:color w:val="000000"/>
          <w:sz w:val="22"/>
          <w:szCs w:val="22"/>
          <w:lang w:val="es-ES"/>
        </w:rPr>
        <w:t>¿Qué pasa si el tamaño máximo de los archivos se duplica?</w:t>
      </w:r>
    </w:p>
    <w:p>
      <w:pPr>
        <w:pStyle w:val="Normal"/>
        <w:numPr>
          <w:ilvl w:val="1"/>
          <w:numId w:val="6"/>
        </w:numPr>
        <w:textAlignment w:val="baseline"/>
        <w:rPr>
          <w:rFonts w:cs="Arial" w:ascii="Arial" w:hAnsi="Arial"/>
          <w:color w:val="000000"/>
          <w:sz w:val="22"/>
          <w:szCs w:val="22"/>
          <w:lang w:val="es-ES"/>
        </w:rPr>
      </w:pPr>
      <w:r>
        <w:rPr>
          <w:rFonts w:cs="Arial" w:ascii="Arial" w:hAnsi="Arial"/>
          <w:color w:val="000000"/>
          <w:sz w:val="22"/>
          <w:szCs w:val="22"/>
          <w:lang w:val="es-ES"/>
        </w:rPr>
        <w:t>Si el tiempo de token no se aumenta entonces quedan muchos archivos en el sistema sin poder ser enviados debido a su tamaño.</w:t>
      </w:r>
    </w:p>
    <w:p>
      <w:pPr>
        <w:pStyle w:val="Normal"/>
        <w:numPr>
          <w:ilvl w:val="0"/>
          <w:numId w:val="6"/>
        </w:numPr>
        <w:textAlignment w:val="baseline"/>
        <w:rPr>
          <w:rFonts w:cs="Arial" w:ascii="Arial" w:hAnsi="Arial"/>
          <w:color w:val="000000"/>
          <w:sz w:val="22"/>
          <w:szCs w:val="22"/>
          <w:lang w:val="es-ES"/>
        </w:rPr>
      </w:pPr>
      <w:r>
        <w:rPr>
          <w:rFonts w:cs="Arial" w:ascii="Arial" w:hAnsi="Arial"/>
          <w:color w:val="000000"/>
          <w:sz w:val="22"/>
          <w:szCs w:val="22"/>
          <w:lang w:val="es-ES"/>
        </w:rPr>
        <w:t>¿Qué pasa si se añade memoria al router?</w:t>
      </w:r>
    </w:p>
    <w:p>
      <w:pPr>
        <w:pStyle w:val="Normal"/>
        <w:numPr>
          <w:ilvl w:val="1"/>
          <w:numId w:val="7"/>
        </w:numPr>
        <w:textAlignment w:val="baseline"/>
        <w:rPr>
          <w:rFonts w:cs="Arial" w:ascii="Arial" w:hAnsi="Arial"/>
          <w:color w:val="000000"/>
          <w:sz w:val="22"/>
          <w:szCs w:val="22"/>
        </w:rPr>
      </w:pPr>
      <w:r>
        <w:rPr>
          <w:rFonts w:cs="Arial" w:ascii="Arial" w:hAnsi="Arial"/>
          <w:color w:val="000000"/>
          <w:sz w:val="22"/>
          <w:szCs w:val="22"/>
        </w:rPr>
        <w:t>Nada</w:t>
      </w:r>
    </w:p>
    <w:p>
      <w:pPr>
        <w:pStyle w:val="Normal"/>
        <w:numPr>
          <w:ilvl w:val="0"/>
          <w:numId w:val="7"/>
        </w:numPr>
        <w:spacing w:beforeAutospacing="1" w:afterAutospacing="1"/>
        <w:textAlignment w:val="baseline"/>
        <w:rPr>
          <w:rFonts w:eastAsia="Times New Roman" w:cs="Arial" w:ascii="Arial" w:hAnsi="Arial"/>
          <w:color w:val="000000"/>
          <w:sz w:val="22"/>
          <w:szCs w:val="22"/>
        </w:rPr>
      </w:pPr>
      <w:r>
        <w:rPr>
          <w:rFonts w:eastAsia="Times New Roman" w:cs="Arial" w:ascii="Arial" w:hAnsi="Arial"/>
          <w:color w:val="000000"/>
          <w:sz w:val="22"/>
          <w:szCs w:val="22"/>
        </w:rPr>
        <w:t>¿Cómo se podría mejorar la eficiencia? (reduciendo el tiempo promedio que pasa un archivo en el sistema)</w:t>
      </w:r>
    </w:p>
    <w:p>
      <w:pPr>
        <w:pStyle w:val="Normal"/>
        <w:rPr>
          <w:rFonts w:ascii="Calibri" w:hAnsi="Calibri"/>
          <w:b/>
          <w:lang w:val="en-US"/>
        </w:rPr>
      </w:pPr>
      <w:bookmarkStart w:id="12" w:name="_GoBack"/>
      <w:bookmarkStart w:id="13" w:name="_GoBack"/>
      <w:bookmarkEnd w:id="13"/>
      <w:r>
        <w:rPr>
          <w:rFonts w:ascii="Calibri" w:hAnsi="Calibri"/>
          <w:b/>
          <w:lang w:val="en-US"/>
        </w:rPr>
      </w:r>
    </w:p>
    <w:p>
      <w:pPr>
        <w:pStyle w:val="Normal"/>
        <w:rPr>
          <w:rFonts w:ascii="Calibri" w:hAnsi="Calibri"/>
          <w:b/>
          <w:lang w:val="en-US"/>
        </w:rPr>
      </w:pPr>
      <w:r>
        <w:rPr>
          <w:rFonts w:ascii="Calibri" w:hAnsi="Calibri"/>
          <w:b/>
          <w:lang w:val="en-US"/>
        </w:rPr>
        <w:t>PROBLEMAS NO RESUELTOS</w:t>
      </w:r>
    </w:p>
    <w:p>
      <w:pPr>
        <w:pStyle w:val="Normal"/>
        <w:rPr>
          <w:rFonts w:ascii="Calibri" w:hAnsi="Calibri"/>
          <w:b/>
          <w:lang w:val="en-US"/>
        </w:rPr>
      </w:pPr>
      <w:r>
        <w:rPr>
          <w:rFonts w:ascii="Calibri" w:hAnsi="Calibri"/>
          <w:b/>
          <w:lang w:val="en-US"/>
        </w:rPr>
      </w:r>
    </w:p>
    <w:p>
      <w:pPr>
        <w:pStyle w:val="Normal"/>
        <w:rPr>
          <w:rFonts w:ascii="Calibri" w:hAnsi="Calibri"/>
          <w:b/>
          <w:lang w:val="en-US"/>
        </w:rPr>
      </w:pPr>
      <w:r>
        <w:rPr>
          <w:rFonts w:ascii="Calibri" w:hAnsi="Calibri"/>
          <w:b/>
          <w:lang w:val="en-US"/>
        </w:rPr>
        <w:t>FUENTES</w:t>
      </w:r>
    </w:p>
    <w:p>
      <w:pPr>
        <w:pStyle w:val="Normal"/>
        <w:rPr>
          <w:rFonts w:ascii="Calibri" w:hAnsi="Calibri"/>
          <w:lang w:val="en-US"/>
        </w:rPr>
      </w:pPr>
      <w:r>
        <w:rPr>
          <w:rFonts w:ascii="Calibri" w:hAnsi="Calibri"/>
          <w:lang w:val="en-US"/>
        </w:rPr>
        <w:t xml:space="preserve">Winston, W. (2004). </w:t>
      </w:r>
      <w:r>
        <w:rPr>
          <w:rFonts w:ascii="Calibri" w:hAnsi="Calibri"/>
          <w:i/>
          <w:lang w:val="en-US"/>
        </w:rPr>
        <w:t>Operations Research: Applications and Algorithms</w:t>
      </w:r>
      <w:r>
        <w:rPr>
          <w:rFonts w:ascii="Calibri" w:hAnsi="Calibri"/>
          <w:lang w:val="en-US"/>
        </w:rPr>
        <w:t xml:space="preserve"> (4th ed.). Canada: Brooks/Cole.</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ＭＳ ゴシック">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Calibri" w:hAnsi="Calibri"/>
          <w:sz w:val="18"/>
          <w:szCs w:val="18"/>
          <w:lang w:val="en-US"/>
        </w:rPr>
      </w:pPr>
      <w:r>
        <w:rPr>
          <w:rStyle w:val="Footnotereference"/>
          <w:rFonts w:ascii="Calibri" w:hAnsi="Calibri"/>
          <w:sz w:val="18"/>
          <w:szCs w:val="18"/>
        </w:rPr>
        <w:footnoteRef/>
        <w:tab/>
      </w:r>
      <w:r>
        <w:rPr>
          <w:rFonts w:ascii="Calibri" w:hAnsi="Calibri"/>
          <w:sz w:val="18"/>
          <w:szCs w:val="18"/>
        </w:rPr>
        <w:t xml:space="preserve"> </w:t>
      </w:r>
      <w:r>
        <w:rPr>
          <w:rFonts w:ascii="Calibri" w:hAnsi="Calibri"/>
          <w:sz w:val="18"/>
          <w:szCs w:val="18"/>
          <w:lang w:val="en-US"/>
        </w:rPr>
        <w:t xml:space="preserve">La suma Y de </w:t>
      </w:r>
      <w:r>
        <w:rPr>
          <w:rFonts w:ascii="Calibri" w:hAnsi="Calibri"/>
          <w:i/>
          <w:sz w:val="18"/>
          <w:szCs w:val="18"/>
          <w:lang w:val="en-US"/>
        </w:rPr>
        <w:t>n</w:t>
      </w:r>
      <w:r>
        <w:rPr>
          <w:rFonts w:ascii="Calibri" w:hAnsi="Calibri"/>
          <w:sz w:val="18"/>
          <w:szCs w:val="18"/>
          <w:lang w:val="en-US"/>
        </w:rPr>
        <w:t xml:space="preserve"> variables aleatorias independientes e idénticamente distribuidas es aproximadamente normal con media</w:t>
      </w:r>
      <w:r>
        <w:rPr>
          <w:rFonts w:ascii="Calibri" w:hAnsi="Calibri"/>
          <w:sz w:val="18"/>
          <w:szCs w:val="18"/>
          <w:lang w:val="en-US"/>
        </w:rPr>
      </w:r>
      <m:oMath xmlns:m="http://schemas.openxmlformats.org/officeDocument/2006/math">
        <m:r>
          <w:rPr>
            <w:rFonts w:ascii="Cambria Math" w:hAnsi="Cambria Math"/>
          </w:rPr>
          <m:t xml:space="preserve">nμ</m:t>
        </m:r>
      </m:oMath>
      <w:r>
        <w:rPr>
          <w:rFonts w:ascii="Calibri" w:hAnsi="Calibri"/>
          <w:sz w:val="18"/>
          <w:szCs w:val="18"/>
          <w:lang w:val="en-US"/>
        </w:rPr>
        <w:t xml:space="preserve"> y varianza </w:t>
      </w:r>
      <w:r>
        <w:rPr>
          <w:rFonts w:ascii="Calibri" w:hAnsi="Calibri"/>
          <w:sz w:val="18"/>
          <w:szCs w:val="18"/>
          <w:lang w:val="en-US"/>
        </w:rPr>
      </w:r>
      <m:oMath xmlns:m="http://schemas.openxmlformats.org/officeDocument/2006/math">
        <m:r>
          <w:rPr>
            <w:rFonts w:ascii="Cambria Math" w:hAnsi="Cambria Math"/>
          </w:rPr>
          <m:t xml:space="preserve">n</m:t>
        </m:r>
        <m:sSup>
          <m:e>
            <m:r>
              <w:rPr>
                <w:rFonts w:ascii="Cambria Math" w:hAnsi="Cambria Math"/>
              </w:rPr>
              <m:t xml:space="preserve">σ</m:t>
            </m:r>
          </m:e>
          <m:sup>
            <m:r>
              <w:rPr>
                <w:rFonts w:ascii="Cambria Math" w:hAnsi="Cambria Math"/>
              </w:rPr>
              <m:t xml:space="preserve">2</m:t>
            </m:r>
          </m:sup>
        </m:sSup>
      </m:oMath>
      <w:r>
        <w:rPr>
          <w:rFonts w:ascii="Calibri" w:hAnsi="Calibri"/>
          <w:sz w:val="18"/>
          <w:szCs w:val="18"/>
          <w:lang w:val="en-US"/>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7"/>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11500f"/>
    <w:basedOn w:val="DefaultParagraphFont"/>
    <w:rPr>
      <w:color w:val="808080"/>
    </w:rPr>
  </w:style>
  <w:style w:type="character" w:styleId="BalloonTextChar" w:customStyle="1">
    <w:name w:val="Balloon Text Char"/>
    <w:uiPriority w:val="99"/>
    <w:semiHidden/>
    <w:link w:val="BalloonText"/>
    <w:rsid w:val="0011500f"/>
    <w:basedOn w:val="DefaultParagraphFont"/>
    <w:rPr>
      <w:rFonts w:ascii="Lucida Grande" w:hAnsi="Lucida Grande" w:cs="Lucida Grande"/>
      <w:sz w:val="18"/>
      <w:szCs w:val="18"/>
    </w:rPr>
  </w:style>
  <w:style w:type="character" w:styleId="FootnoteTextChar" w:customStyle="1">
    <w:name w:val="Footnote Text Char"/>
    <w:uiPriority w:val="99"/>
    <w:link w:val="FootnoteText"/>
    <w:rsid w:val="008734f8"/>
    <w:basedOn w:val="DefaultParagraphFont"/>
    <w:rPr/>
  </w:style>
  <w:style w:type="character" w:styleId="Footnotereference">
    <w:name w:val="footnote reference"/>
    <w:uiPriority w:val="99"/>
    <w:unhideWhenUsed/>
    <w:rsid w:val="008734f8"/>
    <w:basedOn w:val="DefaultParagraphFont"/>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46d0b"/>
    <w:basedOn w:val="Normal"/>
    <w:pPr>
      <w:spacing w:before="0" w:after="0"/>
      <w:ind w:left="720" w:right="0" w:hanging="0"/>
      <w:contextualSpacing/>
    </w:pPr>
    <w:rPr/>
  </w:style>
  <w:style w:type="paragraph" w:styleId="BalloonText">
    <w:name w:val="Balloon Text"/>
    <w:uiPriority w:val="99"/>
    <w:semiHidden/>
    <w:unhideWhenUsed/>
    <w:link w:val="BalloonTextChar"/>
    <w:rsid w:val="0011500f"/>
    <w:basedOn w:val="Normal"/>
    <w:pPr/>
    <w:rPr>
      <w:rFonts w:ascii="Lucida Grande" w:hAnsi="Lucida Grande" w:cs="Lucida Grande"/>
      <w:sz w:val="18"/>
      <w:szCs w:val="18"/>
    </w:rPr>
  </w:style>
  <w:style w:type="paragraph" w:styleId="Footnotetext">
    <w:name w:val="footnote text"/>
    <w:uiPriority w:val="99"/>
    <w:unhideWhenUsed/>
    <w:link w:val="FootnoteTextChar"/>
    <w:rsid w:val="008734f8"/>
    <w:basedOn w:val="Normal"/>
    <w:pPr/>
    <w:rPr/>
  </w:style>
  <w:style w:type="paragraph" w:styleId="NormalWeb">
    <w:name w:val="Normal (Web)"/>
    <w:uiPriority w:val="99"/>
    <w:semiHidden/>
    <w:unhideWhenUsed/>
    <w:rsid w:val="00a867f7"/>
    <w:basedOn w:val="Normal"/>
    <w:pPr>
      <w:spacing w:before="0" w:after="280"/>
    </w:pPr>
    <w:rPr>
      <w:rFonts w:ascii="Times" w:hAnsi="Times" w:cs="Times New Roman"/>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46d0b"/>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B0D59-69EB-534D-AD46-A81B9A85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2015-09-28T00:25:00Z</dcterms:created>
  <dc:creator>Amanda Sagasti</dc:creator>
  <dc:language>es-ES</dc:language>
  <cp:lastModifiedBy>Amanda Sagasti</cp:lastModifiedBy>
  <dcterms:modified xsi:type="dcterms:W3CDTF">2015-10-01T01:09:00Z</dcterms:modified>
  <cp:revision>14</cp:revision>
</cp:coreProperties>
</file>