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D5" w:rsidRDefault="00D841D5" w:rsidP="00D841D5">
      <w:r>
        <w:rPr>
          <w:b/>
        </w:rPr>
        <w:t>Midterm Exam 3</w:t>
      </w:r>
      <w:r w:rsidRPr="00D841D5">
        <w:rPr>
          <w:b/>
        </w:rPr>
        <w:t xml:space="preserve"> </w:t>
      </w:r>
      <w:r>
        <w:rPr>
          <w:i/>
        </w:rPr>
        <w:t>by Erin Grimes—11.24</w:t>
      </w:r>
      <w:r w:rsidRPr="00D841D5">
        <w:rPr>
          <w:i/>
        </w:rPr>
        <w:t>.2019—MATH 473, Fall 2019, Western Washington University</w:t>
      </w:r>
    </w:p>
    <w:p w:rsidR="003509E1" w:rsidRPr="003509E1" w:rsidRDefault="003509E1" w:rsidP="003509E1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be a nonzero vector. </w:t>
      </w:r>
      <m:oMath>
        <m:r>
          <w:rPr>
            <w:rFonts w:ascii="Cambria Math" w:eastAsiaTheme="minorEastAsia" w:hAnsi="Cambria Math"/>
          </w:rPr>
          <m:t>I-v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orthogonal is to say</w:t>
      </w:r>
    </w:p>
    <w:p w:rsidR="003509E1" w:rsidRPr="003509E1" w:rsidRDefault="00901134" w:rsidP="003509E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509E1" w:rsidRDefault="003509E1" w:rsidP="003509E1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are symmetrical</w:t>
      </w:r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=I-2v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-2v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-2v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a scalar</w:t>
      </w:r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v≠0⇔v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≠0</m:t>
        </m:r>
      </m:oMath>
    </w:p>
    <w:p w:rsidR="003509E1" w:rsidRPr="003509E1" w:rsidRDefault="003509E1" w:rsidP="003509E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∎</m:t>
        </m:r>
      </m:oMath>
    </w:p>
    <w:p w:rsidR="00CE1FBE" w:rsidRPr="00CE1FBE" w:rsidRDefault="0014437E" w:rsidP="003509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definition, a Householder transformation </w:t>
      </w:r>
      <m:oMath>
        <m:r>
          <w:rPr>
            <w:rFonts w:ascii="Cambria Math" w:eastAsiaTheme="minorEastAsia" w:hAnsi="Cambria Math"/>
          </w:rPr>
          <m:t>H=I-2v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which is to say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CE1FBE">
        <w:rPr>
          <w:rFonts w:eastAsiaTheme="minorEastAsia"/>
        </w:rPr>
        <w:t>.</w:t>
      </w:r>
    </w:p>
    <w:p w:rsidR="00CE1FBE" w:rsidRPr="00F75ADD" w:rsidRDefault="0014437E" w:rsidP="00F75ADD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H≔I-2v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2ab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-2ab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-2ab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3509E1" w:rsidRDefault="00CE1FBE" w:rsidP="00F75AD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</m:mr>
            </m:m>
          </m:e>
        </m:d>
      </m:oMath>
      <w:r w:rsidRPr="00CE1FB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s=-2ab</m:t>
        </m:r>
      </m:oMath>
      <w:r>
        <w:rPr>
          <w:rFonts w:eastAsiaTheme="minorEastAsia"/>
        </w:rPr>
        <w:t>.</w:t>
      </w:r>
    </w:p>
    <w:p w:rsidR="00CE1FBE" w:rsidRPr="00CE1FBE" w:rsidRDefault="005A6989" w:rsidP="00CE1FBE">
      <w:pPr>
        <w:rPr>
          <w:rFonts w:eastAsiaTheme="minorEastAsia"/>
        </w:rPr>
      </w:pPr>
      <w:r>
        <w:rPr>
          <w:rFonts w:eastAsiaTheme="minorEastAsia"/>
        </w:rPr>
        <w:tab/>
        <w:t xml:space="preserve">Check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=1.∎</m:t>
        </m:r>
      </m:oMath>
    </w:p>
    <w:p w:rsidR="00B60056" w:rsidRPr="00B60056" w:rsidRDefault="003509E1" w:rsidP="003509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</w:t>
      </w:r>
      <w:r w:rsidR="00B600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B60056">
        <w:rPr>
          <w:rFonts w:eastAsiaTheme="minorEastAsia"/>
        </w:rPr>
        <w:t xml:space="preserve"> be a matrix,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B60056">
        <w:rPr>
          <w:rFonts w:eastAsiaTheme="minorEastAsia"/>
        </w:rPr>
        <w:t xml:space="preserve"> be an orthogonal matrix and assume </w:t>
      </w:r>
      <m:oMath>
        <m:r>
          <w:rPr>
            <w:rFonts w:ascii="Cambria Math" w:eastAsiaTheme="minorEastAsia" w:hAnsi="Cambria Math"/>
          </w:rPr>
          <m:t>QA</m:t>
        </m:r>
      </m:oMath>
      <w:r w:rsidR="00B60056">
        <w:rPr>
          <w:rFonts w:eastAsiaTheme="minorEastAsia"/>
        </w:rPr>
        <w:t xml:space="preserve"> is defined. </w:t>
      </w:r>
    </w:p>
    <w:p w:rsidR="003509E1" w:rsidRPr="003509E1" w:rsidRDefault="003509E1" w:rsidP="00B6005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,</w:t>
      </w:r>
    </w:p>
    <w:p w:rsidR="003509E1" w:rsidRPr="006462AA" w:rsidRDefault="00901134" w:rsidP="003509E1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.∎</m:t>
          </m:r>
        </m:oMath>
      </m:oMathPara>
    </w:p>
    <w:p w:rsidR="00245A1C" w:rsidRDefault="004336AD" w:rsidP="00245A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-σ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245A1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v=x±σ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5A1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H=I-2v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245A1C">
        <w:rPr>
          <w:rFonts w:eastAsiaTheme="minorEastAsia"/>
        </w:rPr>
        <w:t>.</w:t>
      </w:r>
    </w:p>
    <w:p w:rsidR="00245A1C" w:rsidRDefault="00245A1C" w:rsidP="00245A1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+σ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⇒v=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+σ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+σ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+σ</m:t>
                          </m:r>
                        </m:e>
                      </m:d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>.</w:t>
      </w:r>
    </w:p>
    <w:p w:rsidR="00245A1C" w:rsidRDefault="00901134" w:rsidP="00245A1C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+σ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+σ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+σ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σ+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+σ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σ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+σ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+σ</m:t>
            </m:r>
          </m:den>
        </m:f>
      </m:oMath>
      <w:r w:rsidR="00245A1C">
        <w:rPr>
          <w:rFonts w:eastAsiaTheme="minorEastAsia"/>
        </w:rPr>
        <w:t>.</w:t>
      </w:r>
    </w:p>
    <w:p w:rsidR="00245A1C" w:rsidRDefault="00245A1C" w:rsidP="00245A1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H=I-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+σ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42262">
        <w:rPr>
          <w:rFonts w:eastAsiaTheme="minorEastAsia"/>
        </w:rPr>
        <w:t xml:space="preserve"> and the first column of </w:t>
      </w:r>
      <m:oMath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42262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+σ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+σ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42262">
        <w:rPr>
          <w:rFonts w:eastAsiaTheme="minorEastAsia"/>
        </w:rPr>
        <w:t xml:space="preserve"> so</w:t>
      </w:r>
    </w:p>
    <w:p w:rsidR="004336AD" w:rsidRDefault="00901134" w:rsidP="004336A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+σ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x.∎</m:t>
          </m:r>
        </m:oMath>
      </m:oMathPara>
    </w:p>
    <w:p w:rsidR="004336AD" w:rsidRPr="00B60056" w:rsidRDefault="004336AD" w:rsidP="004336AD">
      <w:pPr>
        <w:pStyle w:val="ListParagraph"/>
        <w:rPr>
          <w:rFonts w:eastAsiaTheme="minorEastAsia"/>
        </w:rPr>
      </w:pPr>
    </w:p>
    <w:p w:rsidR="00B60056" w:rsidRPr="00B60056" w:rsidRDefault="00B60056" w:rsidP="00B600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Bjorck’s theorem,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Ax-b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Hence,</w:t>
      </w:r>
    </w:p>
    <w:p w:rsidR="00B60056" w:rsidRPr="00B60056" w:rsidRDefault="00901134" w:rsidP="00B6005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r=0∧Ax+r=b⇔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B60056" w:rsidRDefault="00943CDF" w:rsidP="00CB1F29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Ax-b</m:t>
            </m:r>
          </m:e>
        </m:d>
        <m:r>
          <w:rPr>
            <w:rFonts w:ascii="Cambria Math" w:eastAsiaTheme="minorEastAsia" w:hAnsi="Cambria Math"/>
          </w:rPr>
          <m:t>=0⇔x=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Ax-b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B60056">
        <w:rPr>
          <w:rFonts w:eastAsiaTheme="minorEastAsia"/>
        </w:rPr>
        <w:t>.</w:t>
      </w:r>
      <w:r w:rsidR="00F456A0">
        <w:rPr>
          <w:rFonts w:eastAsiaTheme="minorEastAsia"/>
        </w:rPr>
        <w:t xml:space="preserve"> </w:t>
      </w:r>
      <w:r w:rsidR="00901134">
        <w:rPr>
          <w:rFonts w:eastAsiaTheme="minorEastAsia"/>
        </w:rPr>
        <w:t xml:space="preserve">For the residue, assume that </w:t>
      </w:r>
      <m:oMath>
        <m:r>
          <w:rPr>
            <w:rFonts w:ascii="Cambria Math" w:eastAsiaTheme="minorEastAsia" w:hAnsi="Cambria Math"/>
          </w:rPr>
          <m:t>r≠Ax-b</m:t>
        </m:r>
      </m:oMath>
      <w:r w:rsidR="00901134"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s=Ax-b</m:t>
        </m:r>
      </m:oMath>
      <w:r w:rsidR="009011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r=Ay-b</m:t>
        </m:r>
      </m:oMath>
      <w:r w:rsidR="00901134"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r=s+Ae</m:t>
        </m:r>
      </m:oMath>
      <w:r w:rsidR="00901134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e=y-x</m:t>
        </m:r>
      </m:oMath>
      <w:r w:rsidR="00901134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s+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Ae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01134">
        <w:rPr>
          <w:rFonts w:eastAsiaTheme="minorEastAsia"/>
        </w:rPr>
        <w:t xml:space="preserve">, which is minimized when </w:t>
      </w:r>
      <m:oMath>
        <m:r>
          <w:rPr>
            <w:rFonts w:ascii="Cambria Math" w:eastAsiaTheme="minorEastAsia" w:hAnsi="Cambria Math"/>
          </w:rPr>
          <m:t>x=y</m:t>
        </m:r>
      </m:oMath>
      <w:r w:rsidR="00901134"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r=s=Ax-b</m:t>
        </m:r>
      </m:oMath>
      <w:r w:rsidR="00901134">
        <w:rPr>
          <w:rFonts w:eastAsiaTheme="minorEastAsia"/>
        </w:rPr>
        <w:t xml:space="preserve"> is the corresponding residue.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>∎</m:t>
        </m:r>
      </m:oMath>
    </w:p>
    <w:p w:rsidR="00075A68" w:rsidRPr="00C87BA1" w:rsidRDefault="00697F4E" w:rsidP="003124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87BA1">
        <w:rPr>
          <w:rFonts w:eastAsiaTheme="minorEastAsia"/>
        </w:rPr>
        <w:lastRenderedPageBreak/>
        <w:t>First note that</w:t>
      </w:r>
      <w:r w:rsidR="00C87BA1" w:rsidRPr="00C87BA1">
        <w:rPr>
          <w:rFonts w:eastAsiaTheme="minorEastAsia"/>
        </w:rPr>
        <w:t xml:space="preserve"> inasmuch as</w:t>
      </w:r>
      <w:r w:rsidRPr="00C87B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C87BA1">
        <w:rPr>
          <w:rFonts w:eastAsiaTheme="minorEastAsia"/>
        </w:rPr>
        <w:t xml:space="preserve"> is nearly rank one since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87BA1" w:rsidRPr="00C87BA1">
        <w:rPr>
          <w:rFonts w:eastAsiaTheme="minorEastAsia"/>
        </w:rPr>
        <w:t>,</w:t>
      </w:r>
      <w:r w:rsidR="00A85652" w:rsidRPr="00C87BA1">
        <w:rPr>
          <w:rFonts w:eastAsiaTheme="minorEastAsia"/>
        </w:rPr>
        <w:t xml:space="preserve"> t</w:t>
      </w:r>
      <w:r w:rsidRPr="00C87BA1">
        <w:rPr>
          <w:rFonts w:eastAsiaTheme="minorEastAsia"/>
        </w:rPr>
        <w:t xml:space="preserve">he condition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675D8" w:rsidRPr="00C87BA1">
        <w:rPr>
          <w:rFonts w:eastAsiaTheme="minorEastAsia"/>
        </w:rPr>
        <w:t xml:space="preserve"> is large.</w:t>
      </w:r>
      <w:r w:rsidR="00C87BA1">
        <w:rPr>
          <w:rFonts w:eastAsiaTheme="minorEastAsia"/>
        </w:rPr>
        <w:t xml:space="preserve"> </w:t>
      </w:r>
      <w:r w:rsidR="003124BD" w:rsidRPr="00C87BA1">
        <w:rPr>
          <w:rFonts w:eastAsiaTheme="minorEastAsia"/>
        </w:rPr>
        <w:t xml:space="preserve">It can be seen that </w:t>
      </w:r>
      <m:oMath>
        <m:r>
          <w:rPr>
            <w:rFonts w:ascii="Cambria Math" w:eastAsiaTheme="minorEastAsia" w:hAnsi="Cambria Math"/>
          </w:rPr>
          <m:t>Ax=b</m:t>
        </m:r>
      </m:oMath>
      <w:r w:rsidR="003124BD" w:rsidRPr="00C87BA1">
        <w:rPr>
          <w:rFonts w:eastAsiaTheme="minorEastAsia"/>
        </w:rPr>
        <w:t xml:space="preserve"> exactly, so the residue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=Ax-b=0</m:t>
        </m:r>
      </m:oMath>
      <w:r w:rsidR="007757C9" w:rsidRPr="00C87BA1">
        <w:rPr>
          <w:rFonts w:eastAsiaTheme="minorEastAsia"/>
        </w:rPr>
        <w:t xml:space="preserve"> and the first problem is perfectly conditioned.</w:t>
      </w:r>
      <w:r w:rsidR="003124BD" w:rsidRPr="00C87BA1">
        <w:rPr>
          <w:rFonts w:eastAsiaTheme="minorEastAsia"/>
        </w:rPr>
        <w:t xml:space="preserve"> </w:t>
      </w:r>
      <w:r w:rsidR="007757C9" w:rsidRPr="00C87BA1">
        <w:rPr>
          <w:rFonts w:eastAsiaTheme="minorEastAsia"/>
        </w:rPr>
        <w:t xml:space="preserve">On the other hand,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=28.092</m:t>
        </m:r>
      </m:oMath>
      <w:r w:rsidR="008D32E9" w:rsidRPr="00C87BA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=38.549</m:t>
        </m:r>
      </m:oMath>
      <w:r w:rsidR="008D32E9" w:rsidRPr="00C87BA1">
        <w:rPr>
          <w:rFonts w:eastAsiaTheme="minorEastAsia"/>
        </w:rPr>
        <w:t xml:space="preserve">.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>=1&gt;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  <m:r>
          <w:rPr>
            <w:rFonts w:ascii="Cambria Math" w:eastAsiaTheme="minorEastAsia" w:hAnsi="Cambria Math"/>
          </w:rPr>
          <m:t>=0.72872</m:t>
        </m:r>
      </m:oMath>
      <w:r w:rsidR="007757C9" w:rsidRPr="00C87BA1">
        <w:rPr>
          <w:rFonts w:eastAsiaTheme="minorEastAsia"/>
        </w:rPr>
        <w:t>;</w:t>
      </w:r>
      <w:r w:rsidR="008D32E9" w:rsidRPr="00C87BA1">
        <w:rPr>
          <w:rFonts w:eastAsiaTheme="minorEastAsia"/>
        </w:rPr>
        <w:t xml:space="preserve"> thus </w:t>
      </w:r>
      <w:r w:rsidR="007757C9" w:rsidRPr="00C87BA1">
        <w:rPr>
          <w:rFonts w:eastAsiaTheme="minorEastAsia"/>
        </w:rPr>
        <w:t>we should expect high sensitivity in</w:t>
      </w:r>
      <w:r w:rsidR="00901134">
        <w:rPr>
          <w:rFonts w:eastAsiaTheme="minorEastAsia"/>
        </w:rPr>
        <w:t xml:space="preserve"> the case of the second problem and the problem is likely ill conditioned.</w:t>
      </w:r>
    </w:p>
    <w:p w:rsidR="00523804" w:rsidRPr="00AA2FDA" w:rsidRDefault="00523804" w:rsidP="00B600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:rsidR="00AA2FDA" w:rsidRPr="00AA2FDA" w:rsidRDefault="00AA2FDA" w:rsidP="00AA2F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Recall that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Ax-b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Then for </w:t>
      </w:r>
      <m:oMath>
        <m:r>
          <w:rPr>
            <w:rFonts w:ascii="Cambria Math" w:eastAsiaTheme="minorEastAsia" w:hAnsi="Cambria Math"/>
          </w:rPr>
          <m:t>n×1</m:t>
        </m:r>
      </m:oMath>
      <w:r>
        <w:rPr>
          <w:rFonts w:eastAsiaTheme="minorEastAsia"/>
        </w:rPr>
        <w:t xml:space="preserve"> matrices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1×1</m:t>
        </m:r>
      </m:oMath>
      <w:r>
        <w:rPr>
          <w:rFonts w:eastAsiaTheme="minorEastAsia"/>
        </w:rPr>
        <w:t xml:space="preserve">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ax-b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b=0⇔x=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>.</w:t>
      </w:r>
    </w:p>
    <w:p w:rsidR="00AA2FDA" w:rsidRPr="00AA2FDA" w:rsidRDefault="00AA2FDA" w:rsidP="00AA2F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From part (i), let </w:t>
      </w:r>
      <m:oMath>
        <m:r>
          <w:rPr>
            <w:rFonts w:ascii="Cambria Math" w:eastAsiaTheme="minorEastAsia" w:hAnsi="Cambria Math"/>
          </w:rPr>
          <m:t>a=ce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e=</m:t>
        </m:r>
        <m:r>
          <m:rPr>
            <m:sty m:val="p"/>
          </m:rPr>
          <w:rPr>
            <w:rFonts w:ascii="Cambria Math" w:eastAsiaTheme="minorEastAsia" w:hAnsi="Cambria Math"/>
          </w:rPr>
          <m:t>ones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Then </w:t>
      </w:r>
    </w:p>
    <w:p w:rsidR="00AA2FDA" w:rsidRPr="00523804" w:rsidRDefault="00AA2FDA" w:rsidP="00AA2FD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cex-b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⇔x=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ce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∎</m:t>
        </m:r>
      </m:oMath>
    </w:p>
    <w:p w:rsidR="006646F7" w:rsidRPr="006646F7" w:rsidRDefault="006646F7" w:rsidP="00B600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, 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, p=-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Note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Perform the following computations sequentially.</w:t>
      </w:r>
    </w:p>
    <w:p w:rsidR="006646F7" w:rsidRPr="006646F7" w:rsidRDefault="006646F7" w:rsidP="006646F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b≔pa+b=-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>.</w:t>
      </w:r>
    </w:p>
    <w:p w:rsidR="006646F7" w:rsidRPr="006646F7" w:rsidRDefault="006646F7" w:rsidP="006646F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a≔sb+a=s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+a=a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+sb=a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c+1-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</m:e>
        </m:d>
        <m:r>
          <w:rPr>
            <w:rFonts w:ascii="Cambria Math" w:eastAsiaTheme="minorEastAsia" w:hAnsi="Cambria Math"/>
          </w:rPr>
          <m:t>+sb=a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</m:e>
        </m:d>
        <m:r>
          <w:rPr>
            <w:rFonts w:ascii="Cambria Math" w:eastAsiaTheme="minorEastAsia" w:hAnsi="Cambria Math"/>
          </w:rPr>
          <m:t>+sb</m:t>
        </m:r>
      </m:oMath>
    </w:p>
    <w:p w:rsidR="006646F7" w:rsidRDefault="006646F7" w:rsidP="006646F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</m:e>
        </m:d>
        <m:r>
          <w:rPr>
            <w:rFonts w:ascii="Cambria Math" w:eastAsiaTheme="minorEastAsia" w:hAnsi="Cambria Math"/>
          </w:rPr>
          <m:t>+sb=ac+sb</m:t>
        </m:r>
      </m:oMath>
      <w:r>
        <w:rPr>
          <w:rFonts w:eastAsiaTheme="minorEastAsia"/>
        </w:rPr>
        <w:t>.</w:t>
      </w:r>
    </w:p>
    <w:p w:rsidR="006646F7" w:rsidRDefault="006646F7" w:rsidP="006646F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b≔pa+b=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-s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ac+sb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1+c</m:t>
                </m:r>
              </m:e>
            </m:d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1+c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=-as+bc</m:t>
        </m:r>
      </m:oMath>
      <w:r>
        <w:rPr>
          <w:rFonts w:eastAsiaTheme="minorEastAsia"/>
        </w:rPr>
        <w:t>.</w:t>
      </w:r>
    </w:p>
    <w:p w:rsidR="006646F7" w:rsidRPr="006646F7" w:rsidRDefault="006646F7" w:rsidP="006646F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the above computations correspond to the Givens transformation </w:t>
      </w:r>
    </w:p>
    <w:p w:rsidR="006646F7" w:rsidRPr="006646F7" w:rsidRDefault="006646F7" w:rsidP="006646F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ca+sb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-sa+cb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C6E4A" w:rsidRDefault="006646F7" w:rsidP="00EC6E4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Computing this transformation using the obvious way is likely to induce cancellation error when </w:t>
      </w:r>
      <m:oMath>
        <m:r>
          <w:rPr>
            <w:rFonts w:ascii="Cambria Math" w:eastAsiaTheme="minorEastAsia" w:hAnsi="Cambria Math"/>
          </w:rPr>
          <m:t>ca≈-sb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sa≈cb</m:t>
        </m:r>
      </m:oMath>
      <w:r>
        <w:rPr>
          <w:rFonts w:eastAsiaTheme="minorEastAsia"/>
        </w:rPr>
        <w:t xml:space="preserve">. </w:t>
      </w:r>
      <w:r w:rsidR="002F5890">
        <w:rPr>
          <w:rFonts w:eastAsiaTheme="minorEastAsia"/>
        </w:rPr>
        <w:t>On the other ha</w:t>
      </w:r>
      <w:r w:rsidR="007A45F9">
        <w:rPr>
          <w:rFonts w:eastAsiaTheme="minorEastAsia"/>
        </w:rPr>
        <w:t xml:space="preserve">nd, the non-obvious computation </w:t>
      </w:r>
      <w:r w:rsidR="00120822">
        <w:rPr>
          <w:rFonts w:eastAsiaTheme="minorEastAsia"/>
        </w:rPr>
        <w:t>produces</w:t>
      </w:r>
      <w:r w:rsidR="007A45F9">
        <w:rPr>
          <w:rFonts w:eastAsiaTheme="minorEastAsia"/>
        </w:rPr>
        <w:t xml:space="preserve"> only</w:t>
      </w:r>
      <w:r w:rsidR="00120822">
        <w:rPr>
          <w:rFonts w:eastAsiaTheme="minorEastAsia"/>
        </w:rPr>
        <w:t xml:space="preserve"> </w:t>
      </w:r>
      <w:r w:rsidR="007A45F9">
        <w:rPr>
          <w:rFonts w:eastAsiaTheme="minorEastAsia"/>
        </w:rPr>
        <w:t>overflow error</w:t>
      </w:r>
      <w:r w:rsidR="00120822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c≈-1</m:t>
        </m:r>
      </m:oMath>
      <w:r w:rsidR="00120822">
        <w:rPr>
          <w:rFonts w:eastAsiaTheme="minorEastAsia"/>
        </w:rPr>
        <w:t xml:space="preserve">, which is to say </w:t>
      </w:r>
      <m:oMath>
        <m:r>
          <w:rPr>
            <w:rFonts w:ascii="Cambria Math" w:eastAsiaTheme="minorEastAsia" w:hAnsi="Cambria Math"/>
          </w:rPr>
          <m:t>θ≈180°</m:t>
        </m:r>
      </m:oMath>
      <w:r w:rsidR="00385D26">
        <w:rPr>
          <w:rFonts w:eastAsiaTheme="minorEastAsia"/>
        </w:rPr>
        <w:t>;</w:t>
      </w:r>
      <w:r w:rsidR="00120822">
        <w:rPr>
          <w:rFonts w:eastAsiaTheme="minorEastAsia"/>
        </w:rPr>
        <w:t xml:space="preserve"> which is less intrinsically likely to </w:t>
      </w:r>
      <w:r w:rsidR="007A45F9">
        <w:rPr>
          <w:rFonts w:eastAsiaTheme="minorEastAsia"/>
        </w:rPr>
        <w:t>occur</w:t>
      </w:r>
      <w:r w:rsidR="00120822">
        <w:rPr>
          <w:rFonts w:eastAsiaTheme="minorEastAsia"/>
        </w:rPr>
        <w:t xml:space="preserve"> since this implies </w:t>
      </w:r>
      <m:oMath>
        <m:r>
          <w:rPr>
            <w:rFonts w:ascii="Cambria Math" w:eastAsiaTheme="minorEastAsia" w:hAnsi="Cambria Math"/>
          </w:rPr>
          <m:t>a</m:t>
        </m:r>
      </m:oMath>
      <w:r w:rsidR="00120822">
        <w:rPr>
          <w:rFonts w:eastAsiaTheme="minorEastAsia"/>
        </w:rPr>
        <w:t xml:space="preserve"> is a near multiple of </w:t>
      </w:r>
      <m:oMath>
        <m:r>
          <w:rPr>
            <w:rFonts w:ascii="Cambria Math" w:eastAsiaTheme="minorEastAsia" w:hAnsi="Cambria Math"/>
          </w:rPr>
          <m:t>b</m:t>
        </m:r>
      </m:oMath>
      <w:r w:rsidR="00120822">
        <w:rPr>
          <w:rFonts w:eastAsiaTheme="minorEastAsia"/>
        </w:rPr>
        <w:t>.</w:t>
      </w:r>
    </w:p>
    <w:p w:rsidR="006646F7" w:rsidRPr="00EC6E4A" w:rsidRDefault="00AE205F" w:rsidP="00EC6E4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C6E4A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mr>
            </m:m>
          </m:e>
        </m:d>
      </m:oMath>
      <w:r w:rsidR="00116E2B" w:rsidRPr="00EC6E4A">
        <w:rPr>
          <w:rFonts w:eastAsiaTheme="minorEastAsia"/>
        </w:rPr>
        <w:t xml:space="preserve"> and assume </w:t>
      </w: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≈1</m:t>
        </m:r>
      </m:oMath>
      <w:r w:rsidR="00116E2B" w:rsidRPr="00EC6E4A">
        <w:rPr>
          <w:rFonts w:eastAsiaTheme="minorEastAsia"/>
        </w:rPr>
        <w:t>.</w:t>
      </w:r>
    </w:p>
    <w:p w:rsidR="00AE205F" w:rsidRPr="00AE205F" w:rsidRDefault="00901134" w:rsidP="00AE205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7+ϵ</m:t>
                  </m:r>
                </m:e>
              </m:mr>
            </m:m>
          </m:e>
        </m:d>
      </m:oMath>
      <w:r w:rsidR="00AE205F">
        <w:rPr>
          <w:rFonts w:eastAsiaTheme="minorEastAsia"/>
        </w:rPr>
        <w:t>.</w:t>
      </w:r>
    </w:p>
    <w:p w:rsidR="00AE205F" w:rsidRPr="00AE205F" w:rsidRDefault="00901134" w:rsidP="00AE205F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3+ϵ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3+ϵ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3+2ϵ+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3+ϵ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3+ϵ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3+2ϵ</m:t>
                  </m:r>
                </m:e>
              </m:mr>
            </m:m>
          </m:e>
        </m:d>
      </m:oMath>
      <w:r w:rsidR="00AE205F">
        <w:rPr>
          <w:rFonts w:eastAsiaTheme="minorEastAsia"/>
        </w:rPr>
        <w:t>.</w:t>
      </w:r>
    </w:p>
    <w:p w:rsidR="006827A2" w:rsidRPr="006827A2" w:rsidRDefault="00AE205F" w:rsidP="006827A2">
      <w:pPr>
        <w:pStyle w:val="ListParagraph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3+2ϵ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=9+6ϵ-9-6ϵ-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827A2" w:rsidRPr="006827A2" w:rsidRDefault="006827A2" w:rsidP="006827A2">
      <w:pPr>
        <w:pStyle w:val="ListParagraph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3+2ϵ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3+ϵ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3+ϵ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6827A2" w:rsidRPr="006827A2" w:rsidRDefault="006827A2" w:rsidP="006827A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3+2ϵ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3+ϵ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3+ϵ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7+ϵ</m:t>
                    </m:r>
                  </m:e>
                </m:mr>
              </m:m>
            </m:e>
          </m:d>
        </m:oMath>
      </m:oMathPara>
    </w:p>
    <w:p w:rsidR="00AE205F" w:rsidRPr="006827A2" w:rsidRDefault="006827A2" w:rsidP="006827A2">
      <w:pPr>
        <w:pStyle w:val="ListParagraph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21+14ϵ-21-6ϵ-7ϵ-2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-21-7ϵ+21+6ϵ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-ϵ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-1+2ϵ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A2FDA" w:rsidRPr="00AA2FDA" w:rsidRDefault="00AA2FDA" w:rsidP="006827A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note that </w:t>
      </w:r>
    </w:p>
    <w:p w:rsidR="00AA2FDA" w:rsidRDefault="00AA2FDA" w:rsidP="00AA2FDA">
      <w:pPr>
        <w:pStyle w:val="ListParagraph"/>
        <w:ind w:left="144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A=PS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6827A2" w:rsidRDefault="00AA2FDA" w:rsidP="00AA2F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seek a mutually orthogonal vector to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so let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EF20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Then it is clear that </w:t>
      </w:r>
      <m:oMath>
        <m:r>
          <w:rPr>
            <w:rFonts w:ascii="Cambria Math" w:eastAsiaTheme="minorEastAsia" w:hAnsi="Cambria Math"/>
          </w:rPr>
          <m:t>Q=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orthogonal and </w:t>
      </w:r>
      <m:oMath>
        <m:r>
          <w:rPr>
            <w:rFonts w:ascii="Cambria Math" w:eastAsiaTheme="minorEastAsia" w:hAnsi="Cambria Math"/>
          </w:rPr>
          <m:t>PS=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p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=QR=A</m:t>
        </m:r>
      </m:oMath>
      <w:r w:rsidR="00EF2036">
        <w:rPr>
          <w:rFonts w:eastAsiaTheme="minorEastAsia"/>
        </w:rPr>
        <w:t>.</w:t>
      </w:r>
      <w:r w:rsidR="0067222D"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Rx=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S'x=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</w:p>
    <w:p w:rsidR="005773B7" w:rsidRDefault="005773B7" w:rsidP="00AA2FD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67222D" w:rsidRPr="0067222D" w:rsidRDefault="0067222D" w:rsidP="0067222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y≔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mr>
            </m:m>
          </m:e>
        </m:d>
      </m:oMath>
    </w:p>
    <w:p w:rsidR="0067222D" w:rsidRPr="00E5377B" w:rsidRDefault="005773B7" w:rsidP="0067222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z≔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2ϵ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2ϵ</m:t>
                      </m:r>
                    </m:den>
                  </m:f>
                </m:e>
              </m:mr>
            </m:m>
          </m:e>
        </m:d>
      </m:oMath>
    </w:p>
    <w:p w:rsidR="00E5377B" w:rsidRPr="003B1FC0" w:rsidRDefault="00E5377B" w:rsidP="0067222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/>
        </w:rPr>
        <w:t xml:space="preserve">Solve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x=b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2ϵ</m:t>
            </m:r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2ϵ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2ϵ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B1FC0">
        <w:rPr>
          <w:rFonts w:eastAsiaTheme="minorEastAsia"/>
        </w:rPr>
        <w:t>.</w:t>
      </w:r>
    </w:p>
    <w:p w:rsidR="003B1FC0" w:rsidRDefault="003B1FC0" w:rsidP="003B1FC0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5ϵ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∎</m:t>
        </m:r>
      </m:oMath>
    </w:p>
    <w:p w:rsidR="000D342C" w:rsidRPr="000D342C" w:rsidRDefault="00C55300" w:rsidP="000D342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Supposing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is very small compared to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then the condition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is very large since the columns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are nearly linearly dependent. Then the solution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will be inaccurate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353E">
        <w:rPr>
          <w:rFonts w:eastAsiaTheme="minorEastAsia"/>
        </w:rPr>
        <w:t xml:space="preserve">, where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353E">
        <w:rPr>
          <w:rFonts w:eastAsiaTheme="minorEastAsia"/>
        </w:rPr>
        <w:t xml:space="preserve">. On the other hand, using the </w:t>
      </w:r>
      <m:oMath>
        <m:r>
          <w:rPr>
            <w:rFonts w:ascii="Cambria Math" w:eastAsiaTheme="minorEastAsia" w:hAnsi="Cambria Math"/>
          </w:rPr>
          <m:t>QR</m:t>
        </m:r>
      </m:oMath>
      <w:r w:rsidR="00D7353E">
        <w:rPr>
          <w:rFonts w:eastAsiaTheme="minorEastAsia"/>
        </w:rPr>
        <w:t xml:space="preserve"> method solves exactly the perturbed least squares system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b+c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}</m:t>
        </m:r>
      </m:oMath>
      <w:r w:rsidR="00D7353E">
        <w:rPr>
          <w:rFonts w:eastAsiaTheme="minorEastAsia"/>
        </w:rPr>
        <w:t xml:space="preserve"> where here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ones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 w:rsidR="00D7353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D7353E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n,m</m:t>
            </m:r>
          </m:sub>
        </m:sSub>
        <m:r>
          <w:rPr>
            <w:rFonts w:ascii="Cambria Math" w:eastAsiaTheme="minorEastAsia" w:hAnsi="Cambria Math"/>
          </w:rPr>
          <m:t xml:space="preserve">u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7B18">
        <w:rPr>
          <w:rFonts w:eastAsiaTheme="minorEastAsia"/>
        </w:rPr>
        <w:t xml:space="preserve"> for a slowly growing function </w:t>
      </w:r>
      <m:oMath>
        <m:r>
          <w:rPr>
            <w:rFonts w:ascii="Cambria Math" w:eastAsiaTheme="minorEastAsia" w:hAnsi="Cambria Math"/>
          </w:rPr>
          <m:t>f</m:t>
        </m:r>
      </m:oMath>
      <w:r w:rsidR="00CF7B18">
        <w:rPr>
          <w:rFonts w:eastAsiaTheme="minorEastAsia"/>
        </w:rPr>
        <w:t>.</w:t>
      </w:r>
    </w:p>
    <w:p w:rsidR="006827A2" w:rsidRPr="000D342C" w:rsidRDefault="000D342C" w:rsidP="000D342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D342C">
        <w:rPr>
          <w:rFonts w:eastAsiaTheme="minorEastAsia"/>
        </w:rPr>
        <w:t>L</w:t>
      </w:r>
      <w:r w:rsidR="006827A2" w:rsidRPr="000D342C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A=u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827A2" w:rsidRPr="000D342C">
        <w:rPr>
          <w:rFonts w:eastAsiaTheme="minorEastAsia"/>
        </w:rPr>
        <w:t xml:space="preserve">. By Bjorck’s theorem, </w:t>
      </w:r>
    </w:p>
    <w:p w:rsidR="006827A2" w:rsidRPr="006827A2" w:rsidRDefault="00901134" w:rsidP="006827A2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Ax-b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=x⇔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6827A2" w:rsidRPr="006827A2" w:rsidRDefault="006827A2" w:rsidP="006827A2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6827A2" w:rsidRPr="006827A2" w:rsidRDefault="006827A2" w:rsidP="006827A2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373CF8" w:rsidRPr="00373CF8" w:rsidRDefault="006827A2" w:rsidP="00373CF8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AE205F" w:rsidRDefault="00377F2A" w:rsidP="00AE205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0D342C">
        <w:rPr>
          <w:rFonts w:eastAsiaTheme="minorEastAsia"/>
        </w:rPr>
        <w:t>.</w:t>
      </w:r>
    </w:p>
    <w:p w:rsidR="00AE205F" w:rsidRDefault="000D342C" w:rsidP="00AE20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w:rPr>
            <w:rFonts w:ascii="Cambria Math" w:eastAsiaTheme="minorEastAsia" w:hAnsi="Cambria Math"/>
          </w:rPr>
          <m:t>V=v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rank-1 matrix, hence its decomposition </w:t>
      </w:r>
      <m:oMath>
        <m:r>
          <w:rPr>
            <w:rFonts w:ascii="Cambria Math" w:eastAsiaTheme="minorEastAsia" w:hAnsi="Cambria Math"/>
          </w:rPr>
          <m:t>V=QR</m:t>
        </m:r>
      </m:oMath>
      <w:r>
        <w:rPr>
          <w:rFonts w:eastAsiaTheme="minorEastAsia"/>
        </w:rPr>
        <w:t xml:space="preserve"> has rank-1 </w:t>
      </w:r>
      <m:oMath>
        <m:r>
          <w:rPr>
            <w:rFonts w:ascii="Cambria Math" w:eastAsiaTheme="minorEastAsia" w:hAnsi="Cambria Math"/>
          </w:rPr>
          <m:t>R</m:t>
        </m:r>
      </m:oMath>
      <w:r w:rsidR="00D7353E">
        <w:rPr>
          <w:rFonts w:eastAsiaTheme="minorEastAsia"/>
        </w:rPr>
        <w:t xml:space="preserve"> and</w:t>
      </w:r>
      <w:r w:rsidR="00B226F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D7353E">
        <w:rPr>
          <w:rFonts w:eastAsiaTheme="minorEastAsia"/>
        </w:rPr>
        <w:t>.</w:t>
      </w:r>
    </w:p>
    <w:p w:rsidR="000D342C" w:rsidRPr="00AE205F" w:rsidRDefault="000D342C" w:rsidP="00AE20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Solution: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D7353E">
        <w:rPr>
          <w:rFonts w:eastAsiaTheme="minorEastAsia"/>
        </w:rPr>
        <w:t>.</w:t>
      </w:r>
    </w:p>
    <w:p w:rsidR="00AE205F" w:rsidRPr="00AE205F" w:rsidRDefault="00AE205F" w:rsidP="00AE205F">
      <w:pPr>
        <w:pStyle w:val="ListParagraph"/>
        <w:ind w:left="1440"/>
        <w:rPr>
          <w:rFonts w:eastAsiaTheme="minorEastAsia"/>
        </w:rPr>
      </w:pPr>
    </w:p>
    <w:sectPr w:rsidR="00AE205F" w:rsidRPr="00AE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078E8"/>
    <w:multiLevelType w:val="hybridMultilevel"/>
    <w:tmpl w:val="4B3CA1FE"/>
    <w:lvl w:ilvl="0" w:tplc="73C0EC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33B1F"/>
    <w:multiLevelType w:val="hybridMultilevel"/>
    <w:tmpl w:val="8BD05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8321F"/>
    <w:multiLevelType w:val="hybridMultilevel"/>
    <w:tmpl w:val="38AC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1E19"/>
    <w:multiLevelType w:val="hybridMultilevel"/>
    <w:tmpl w:val="B66024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B14A02"/>
    <w:multiLevelType w:val="hybridMultilevel"/>
    <w:tmpl w:val="FA66C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A5F9C"/>
    <w:multiLevelType w:val="hybridMultilevel"/>
    <w:tmpl w:val="DA5E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3233"/>
    <w:multiLevelType w:val="hybridMultilevel"/>
    <w:tmpl w:val="E0C47616"/>
    <w:lvl w:ilvl="0" w:tplc="A90C9B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A43408"/>
    <w:multiLevelType w:val="hybridMultilevel"/>
    <w:tmpl w:val="4F7EEE44"/>
    <w:lvl w:ilvl="0" w:tplc="3A02D5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1"/>
    <w:rsid w:val="00055611"/>
    <w:rsid w:val="00075A68"/>
    <w:rsid w:val="000D342C"/>
    <w:rsid w:val="00116E2B"/>
    <w:rsid w:val="00120822"/>
    <w:rsid w:val="00141BFF"/>
    <w:rsid w:val="0014437E"/>
    <w:rsid w:val="00161590"/>
    <w:rsid w:val="00164880"/>
    <w:rsid w:val="001945E4"/>
    <w:rsid w:val="00245A1C"/>
    <w:rsid w:val="002F5890"/>
    <w:rsid w:val="003124BD"/>
    <w:rsid w:val="003509E1"/>
    <w:rsid w:val="00373CF8"/>
    <w:rsid w:val="00377F2A"/>
    <w:rsid w:val="003809A1"/>
    <w:rsid w:val="00385D26"/>
    <w:rsid w:val="003A0BB6"/>
    <w:rsid w:val="003B1FC0"/>
    <w:rsid w:val="003C4ABE"/>
    <w:rsid w:val="004336AD"/>
    <w:rsid w:val="004675D8"/>
    <w:rsid w:val="00523804"/>
    <w:rsid w:val="005773B7"/>
    <w:rsid w:val="00584C30"/>
    <w:rsid w:val="005A6989"/>
    <w:rsid w:val="005F6313"/>
    <w:rsid w:val="006462AA"/>
    <w:rsid w:val="006646F7"/>
    <w:rsid w:val="0067222D"/>
    <w:rsid w:val="006827A2"/>
    <w:rsid w:val="00697F4E"/>
    <w:rsid w:val="006C34F1"/>
    <w:rsid w:val="00774903"/>
    <w:rsid w:val="007757C9"/>
    <w:rsid w:val="007A45F9"/>
    <w:rsid w:val="007B0468"/>
    <w:rsid w:val="00877C94"/>
    <w:rsid w:val="008B4537"/>
    <w:rsid w:val="008D32E9"/>
    <w:rsid w:val="00901134"/>
    <w:rsid w:val="00943CDF"/>
    <w:rsid w:val="00A42262"/>
    <w:rsid w:val="00A85652"/>
    <w:rsid w:val="00AA2FDA"/>
    <w:rsid w:val="00AE205F"/>
    <w:rsid w:val="00B226F4"/>
    <w:rsid w:val="00B60056"/>
    <w:rsid w:val="00BE2702"/>
    <w:rsid w:val="00C55300"/>
    <w:rsid w:val="00C87BA1"/>
    <w:rsid w:val="00CB1F29"/>
    <w:rsid w:val="00CE1FBE"/>
    <w:rsid w:val="00CF7B18"/>
    <w:rsid w:val="00D7353E"/>
    <w:rsid w:val="00D841D5"/>
    <w:rsid w:val="00E5377B"/>
    <w:rsid w:val="00EC6E4A"/>
    <w:rsid w:val="00EF2036"/>
    <w:rsid w:val="00F024CD"/>
    <w:rsid w:val="00F456A0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334AB-DC4B-49B1-BAA5-ADF0EF4E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grimes</dc:creator>
  <cp:keywords/>
  <dc:description/>
  <cp:lastModifiedBy>erin grimes</cp:lastModifiedBy>
  <cp:revision>30</cp:revision>
  <dcterms:created xsi:type="dcterms:W3CDTF">2019-11-24T04:23:00Z</dcterms:created>
  <dcterms:modified xsi:type="dcterms:W3CDTF">2019-11-25T17:28:00Z</dcterms:modified>
</cp:coreProperties>
</file>