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增强DHCP耗竭攻击。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文档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http://github.com/kamorin/DHCPig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pig.py [-h -v -6 -1 -s -f -t -a -i -o -l -x -y -z -g -r -n -c ] &lt;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-h, --help                     &lt;-- </w:t>
      </w:r>
      <w:r>
        <w:rPr>
          <w:rFonts w:hint="eastAsia"/>
          <w:lang w:eastAsia="zh-CN"/>
        </w:rPr>
        <w:t>你在这里</w:t>
      </w:r>
      <w:r>
        <w:rPr>
          <w:rFonts w:hint="eastAsia"/>
        </w:rPr>
        <w:t xml:space="preserve"> :)</w:t>
      </w:r>
    </w:p>
    <w:p>
      <w:pPr>
        <w:rPr>
          <w:rFonts w:hint="eastAsia"/>
        </w:rPr>
      </w:pPr>
      <w:r>
        <w:rPr>
          <w:rFonts w:hint="eastAsia"/>
        </w:rPr>
        <w:t xml:space="preserve">    -v, --verbosity                ...  0 ... no         (3)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1 ... </w:t>
      </w:r>
      <w:r>
        <w:rPr>
          <w:rFonts w:hint="eastAsia"/>
          <w:lang w:eastAsia="zh-CN"/>
        </w:rPr>
        <w:t>最小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                           10 ... </w:t>
      </w:r>
      <w:r>
        <w:rPr>
          <w:rFonts w:hint="eastAsia"/>
          <w:lang w:eastAsia="zh-CN"/>
        </w:rPr>
        <w:t>默认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99 ... </w:t>
      </w:r>
      <w:r>
        <w:rPr>
          <w:rFonts w:hint="eastAsia"/>
          <w:lang w:eastAsia="zh-CN"/>
        </w:rPr>
        <w:t>拆除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-6, --ipv6                     ... DHCPv6（关闭，DHCPv4默认）</w:t>
      </w:r>
    </w:p>
    <w:p>
      <w:pPr>
        <w:rPr>
          <w:rFonts w:hint="eastAsia"/>
        </w:rPr>
      </w:pPr>
      <w:r>
        <w:rPr>
          <w:rFonts w:hint="eastAsia"/>
        </w:rPr>
        <w:t xml:space="preserve">    -1, --v6-rapid-commit          ... 使rapidcommit（2way IP分配而不是4way）（下）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-s, --client-src               ... 一个客户名单的Mac 00:11:22:33:44:55,00:11:22:33:44:56（默认：&lt;随机&gt;）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-O, --request-options          ... 选择21,22,23或12,14-19,23（默认：0-80）码要求例如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-f, --fuzz                     ... 随机模糊包（下）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-t, --threads                  ... 发送线程数（1）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-a, --show-arp                 ... 检测/打印ARP who_has（下）</w:t>
      </w:r>
    </w:p>
    <w:p>
      <w:pPr>
        <w:rPr>
          <w:rFonts w:hint="eastAsia"/>
        </w:rPr>
      </w:pPr>
      <w:r>
        <w:rPr>
          <w:rFonts w:hint="eastAsia"/>
        </w:rPr>
        <w:t xml:space="preserve">    -i, --show-icmp                ... 检测/打印感应罗盘的请求（下）</w:t>
      </w:r>
    </w:p>
    <w:p>
      <w:pPr>
        <w:rPr>
          <w:rFonts w:hint="eastAsia"/>
        </w:rPr>
      </w:pPr>
      <w:r>
        <w:rPr>
          <w:rFonts w:hint="eastAsia"/>
        </w:rPr>
        <w:t xml:space="preserve">    -o, --show-options             ... 打印租赁信息（下）</w:t>
      </w:r>
    </w:p>
    <w:p>
      <w:pPr>
        <w:rPr>
          <w:rFonts w:hint="eastAsia"/>
        </w:rPr>
      </w:pPr>
      <w:r>
        <w:rPr>
          <w:rFonts w:hint="eastAsia"/>
        </w:rPr>
        <w:t xml:space="preserve">    -l, --show-lease-confirm       ... 检测/打印DHCP回复（下）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-g, --neighbors-attack-garp    ... 把网络分割使用gratious ARPS（下）</w:t>
      </w:r>
    </w:p>
    <w:p>
      <w:pPr>
        <w:rPr>
          <w:rFonts w:hint="eastAsia"/>
        </w:rPr>
      </w:pPr>
      <w:r>
        <w:rPr>
          <w:rFonts w:hint="eastAsia"/>
        </w:rPr>
        <w:t xml:space="preserve">    -r, --neighbors-attack-release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... 释放所有的邻居IPS（下）</w:t>
      </w:r>
    </w:p>
    <w:p>
      <w:pPr>
        <w:rPr>
          <w:rFonts w:hint="eastAsia"/>
        </w:rPr>
      </w:pPr>
      <w:r>
        <w:rPr>
          <w:rFonts w:hint="eastAsia"/>
        </w:rPr>
        <w:t xml:space="preserve">    -n, --neighbors-scan-arp       ... ARP的邻居扫描（下）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-x, --timeout-threads          ... 线程产卵定时器（0.4）</w:t>
      </w:r>
    </w:p>
    <w:p>
      <w:pPr>
        <w:rPr>
          <w:rFonts w:hint="eastAsia"/>
        </w:rPr>
      </w:pPr>
      <w:r>
        <w:rPr>
          <w:rFonts w:hint="eastAsia"/>
        </w:rPr>
        <w:t xml:space="preserve">    -y, --timeout-dos              ... DOS超时（8）（等待时间的质量不错。ARP）</w:t>
      </w:r>
    </w:p>
    <w:p>
      <w:pPr>
        <w:rPr>
          <w:rFonts w:hint="eastAsia"/>
        </w:rPr>
      </w:pPr>
      <w:r>
        <w:rPr>
          <w:rFonts w:hint="eastAsia"/>
        </w:rPr>
        <w:t xml:space="preserve">    -z, --timeout-dhcprequest      ... DHCP请求超时(2)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-c, --color                    ... 启用颜色输出（关闭）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实例：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Pig.py -c -l -f -a -t 100 eth0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黑体" w:hAnsi="宋体" w:eastAsia="黑体" w:cs="黑体"/>
          <w:sz w:val="21"/>
          <w:szCs w:val="21"/>
        </w:rPr>
        <w:t xml:space="preserve"> pig.py eth0</w:t>
      </w:r>
      <w:r>
        <w:rPr>
          <w:rFonts w:ascii="黑体" w:hAnsi="宋体" w:eastAsia="黑体" w:cs="黑体"/>
          <w:sz w:val="21"/>
          <w:szCs w:val="21"/>
        </w:rPr>
        <w:br w:type="textWrapping"/>
      </w:r>
      <w:r>
        <w:rPr>
          <w:rFonts w:hint="eastAsia" w:ascii="黑体" w:hAnsi="宋体" w:eastAsia="黑体" w:cs="黑体"/>
          <w:sz w:val="21"/>
          <w:szCs w:val="21"/>
          <w:lang w:val="en-US" w:eastAsia="zh-CN"/>
        </w:rPr>
        <w:tab/>
      </w:r>
      <w:r>
        <w:rPr>
          <w:rFonts w:ascii="黑体" w:hAnsi="宋体" w:eastAsia="黑体" w:cs="黑体"/>
          <w:sz w:val="21"/>
          <w:szCs w:val="21"/>
        </w:rPr>
        <w:t>pig.py --show-options eth0</w:t>
      </w:r>
      <w:r>
        <w:rPr>
          <w:rFonts w:ascii="黑体" w:hAnsi="宋体" w:eastAsia="黑体" w:cs="黑体"/>
          <w:sz w:val="21"/>
          <w:szCs w:val="21"/>
        </w:rPr>
        <w:br w:type="textWrapping"/>
      </w:r>
      <w:r>
        <w:rPr>
          <w:rFonts w:hint="eastAsia" w:ascii="黑体" w:hAnsi="宋体" w:eastAsia="黑体" w:cs="黑体"/>
          <w:sz w:val="21"/>
          <w:szCs w:val="21"/>
          <w:lang w:val="en-US" w:eastAsia="zh-CN"/>
        </w:rPr>
        <w:tab/>
      </w:r>
      <w:r>
        <w:rPr>
          <w:rFonts w:ascii="黑体" w:hAnsi="宋体" w:eastAsia="黑体" w:cs="黑体"/>
          <w:sz w:val="21"/>
          <w:szCs w:val="21"/>
        </w:rPr>
        <w:t>pig.py -x1 --show-options eth0</w:t>
      </w:r>
      <w:r>
        <w:rPr>
          <w:rFonts w:ascii="黑体" w:hAnsi="宋体" w:eastAsia="黑体" w:cs="黑体"/>
          <w:sz w:val="21"/>
          <w:szCs w:val="21"/>
        </w:rPr>
        <w:br w:type="textWrapping"/>
      </w:r>
      <w:r>
        <w:rPr>
          <w:rFonts w:hint="eastAsia" w:ascii="黑体" w:hAnsi="宋体" w:eastAsia="黑体" w:cs="黑体"/>
          <w:sz w:val="21"/>
          <w:szCs w:val="21"/>
          <w:lang w:val="en-US" w:eastAsia="zh-CN"/>
        </w:rPr>
        <w:tab/>
      </w:r>
      <w:r>
        <w:rPr>
          <w:rFonts w:ascii="黑体" w:hAnsi="宋体" w:eastAsia="黑体" w:cs="黑体"/>
          <w:sz w:val="21"/>
          <w:szCs w:val="21"/>
        </w:rPr>
        <w:t>pig.py -6 --fuzz eth0</w:t>
      </w:r>
      <w:r>
        <w:rPr>
          <w:rFonts w:ascii="黑体" w:hAnsi="宋体" w:eastAsia="黑体" w:cs="黑体"/>
          <w:sz w:val="21"/>
          <w:szCs w:val="21"/>
        </w:rPr>
        <w:br w:type="textWrapping"/>
      </w:r>
      <w:r>
        <w:rPr>
          <w:rFonts w:hint="eastAsia" w:ascii="黑体" w:hAnsi="宋体" w:eastAsia="黑体" w:cs="黑体"/>
          <w:sz w:val="21"/>
          <w:szCs w:val="21"/>
          <w:lang w:val="en-US" w:eastAsia="zh-CN"/>
        </w:rPr>
        <w:tab/>
      </w:r>
      <w:r>
        <w:rPr>
          <w:rFonts w:ascii="黑体" w:hAnsi="宋体" w:eastAsia="黑体" w:cs="黑体"/>
          <w:sz w:val="21"/>
          <w:szCs w:val="21"/>
        </w:rPr>
        <w:t>pig.py -6 -c -verbosity=100 eth0</w:t>
      </w:r>
      <w:r>
        <w:rPr>
          <w:rFonts w:ascii="黑体" w:hAnsi="宋体" w:eastAsia="黑体" w:cs="黑体"/>
          <w:sz w:val="21"/>
          <w:szCs w:val="21"/>
        </w:rPr>
        <w:br w:type="textWrapping"/>
      </w:r>
      <w:r>
        <w:rPr>
          <w:rFonts w:hint="eastAsia" w:ascii="黑体" w:hAnsi="宋体" w:eastAsia="黑体" w:cs="黑体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ascii="黑体" w:hAnsi="宋体" w:eastAsia="黑体" w:cs="黑体"/>
          <w:sz w:val="21"/>
          <w:szCs w:val="21"/>
        </w:rPr>
        <w:t>pig.py --neighbors-scan-arp -r -g --show-options eth0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2748"/>
    <w:rsid w:val="151A0CDA"/>
    <w:rsid w:val="155E0DF1"/>
    <w:rsid w:val="237A11CD"/>
    <w:rsid w:val="26931A6E"/>
    <w:rsid w:val="270A13F3"/>
    <w:rsid w:val="285C2FD5"/>
    <w:rsid w:val="3AAA4B30"/>
    <w:rsid w:val="40C0115E"/>
    <w:rsid w:val="474930E6"/>
    <w:rsid w:val="489A116D"/>
    <w:rsid w:val="4C32374A"/>
    <w:rsid w:val="4C846604"/>
    <w:rsid w:val="5091198B"/>
    <w:rsid w:val="666B56EF"/>
    <w:rsid w:val="66DE1A74"/>
    <w:rsid w:val="6C475ED1"/>
    <w:rsid w:val="6F4F38AB"/>
    <w:rsid w:val="722077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2016-12-16T08:13:20Z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