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B191" w14:textId="58F52AED" w:rsidR="0068085F" w:rsidRDefault="0082691E">
      <w:r>
        <w:rPr>
          <w:noProof/>
        </w:rPr>
        <w:drawing>
          <wp:inline distT="0" distB="0" distL="0" distR="0" wp14:anchorId="507C98E5" wp14:editId="37DAE8B1">
            <wp:extent cx="6524625" cy="6019800"/>
            <wp:effectExtent l="0" t="0" r="9525" b="0"/>
            <wp:docPr id="1" name="Εικόνα 1" descr="Εικόνα που περιέχει κείμενο, ηλεκτρονικές συσκευές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ηλεκτρονικές συσκευές, στιγμιότυπο οθόνης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787" cy="604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85F" w:rsidSect="0082691E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1E"/>
    <w:rsid w:val="0068085F"/>
    <w:rsid w:val="0082691E"/>
    <w:rsid w:val="00A0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49809"/>
  <w15:chartTrackingRefBased/>
  <w15:docId w15:val="{3106E31F-BB04-4E6A-BF19-CDA8F65C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Φρένο Γκάζι Μουσική</dc:creator>
  <cp:keywords/>
  <dc:description/>
  <cp:lastModifiedBy>Maria Φρένο Γκάζι Μουσική</cp:lastModifiedBy>
  <cp:revision>2</cp:revision>
  <dcterms:created xsi:type="dcterms:W3CDTF">2021-04-21T14:28:00Z</dcterms:created>
  <dcterms:modified xsi:type="dcterms:W3CDTF">2021-04-21T14:40:00Z</dcterms:modified>
</cp:coreProperties>
</file>