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000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465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21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0.png"/><Relationship Id="rId10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0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16.png"/><Relationship Id="rId5" Type="http://schemas.openxmlformats.org/officeDocument/2006/relationships/image" Target="media/image11.png"/><Relationship Id="rId6" Type="http://schemas.openxmlformats.org/officeDocument/2006/relationships/image" Target="media/image21.png"/><Relationship Id="rId7" Type="http://schemas.openxmlformats.org/officeDocument/2006/relationships/image" Target="media/image01.png"/><Relationship Id="rId8" Type="http://schemas.openxmlformats.org/officeDocument/2006/relationships/image" Target="media/image17.png"/></Relationships>
</file>