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C836E4" w:rsidP="005947CE">
      <w:pPr>
        <w:jc w:val="center"/>
        <w:rPr>
          <w:lang w:val="fr-FR"/>
        </w:rPr>
      </w:pPr>
      <w:r>
        <w:rPr>
          <w:sz w:val="40"/>
          <w:szCs w:val="40"/>
          <w:lang w:val="fr-FR"/>
        </w:rPr>
        <w:t>DM2</w:t>
      </w:r>
    </w:p>
    <w:p w:rsidR="005947CE" w:rsidRDefault="005947CE">
      <w:pPr>
        <w:rPr>
          <w:lang w:val="fr-FR"/>
        </w:rPr>
      </w:pPr>
    </w:p>
    <w:p w:rsidR="005947CE" w:rsidRDefault="00C836E4">
      <w:pPr>
        <w:rPr>
          <w:lang w:val="fr-FR"/>
        </w:rPr>
      </w:pPr>
      <w:r>
        <w:rPr>
          <w:lang w:val="fr-FR"/>
        </w:rPr>
        <w:t xml:space="preserve">L'ajout de la self de mode commun Würth </w:t>
      </w:r>
      <w:r w:rsidRPr="00C836E4">
        <w:rPr>
          <w:lang w:val="fr-FR"/>
        </w:rPr>
        <w:t>744272102</w:t>
      </w:r>
      <w:r>
        <w:rPr>
          <w:lang w:val="fr-FR"/>
        </w:rPr>
        <w:t xml:space="preserve"> pose des problèmes de référence 0V et la communication n'est plus reconnue</w:t>
      </w:r>
      <w:r w:rsidR="005947CE">
        <w:rPr>
          <w:lang w:val="fr-FR"/>
        </w:rPr>
        <w:t>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 xml:space="preserve">On </w:t>
      </w:r>
      <w:r w:rsidR="00C836E4">
        <w:rPr>
          <w:lang w:val="fr-FR"/>
        </w:rPr>
        <w:t xml:space="preserve">supprime la self Würth </w:t>
      </w:r>
      <w:r w:rsidR="00C836E4" w:rsidRPr="00C836E4">
        <w:rPr>
          <w:lang w:val="fr-FR"/>
        </w:rPr>
        <w:t>744272102</w:t>
      </w:r>
      <w:r w:rsidR="00D06410">
        <w:rPr>
          <w:lang w:val="fr-FR"/>
        </w:rPr>
        <w:t xml:space="preserve"> L3 et la capa 220pF C40 qui n'a plus de sens non plus</w:t>
      </w:r>
      <w:r>
        <w:rPr>
          <w:lang w:val="fr-FR"/>
        </w:rPr>
        <w:t>.</w:t>
      </w:r>
    </w:p>
    <w:p w:rsidR="005947CE" w:rsidRDefault="00C836E4">
      <w:pPr>
        <w:rPr>
          <w:lang w:val="fr-FR"/>
        </w:rPr>
      </w:pPr>
      <w:r>
        <w:rPr>
          <w:lang w:val="fr-FR"/>
        </w:rPr>
        <w:t>On soude à la place les 2 résistances 0 Ohm 0805, R79 et R80 prévue pour shunter la self.</w:t>
      </w:r>
    </w:p>
    <w:p w:rsidR="005947CE" w:rsidRDefault="005947CE">
      <w:pPr>
        <w:rPr>
          <w:lang w:val="fr-FR"/>
        </w:rPr>
      </w:pPr>
      <w:bookmarkStart w:id="0" w:name="_GoBack"/>
      <w:bookmarkEnd w:id="0"/>
    </w:p>
    <w:p w:rsidR="005947CE" w:rsidRDefault="005947CE">
      <w:pPr>
        <w:rPr>
          <w:lang w:val="fr-FR"/>
        </w:rPr>
      </w:pPr>
      <w:r>
        <w:rPr>
          <w:lang w:val="fr-FR"/>
        </w:rPr>
        <w:t>Sur la génération actuelle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sur le schéma.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en nomenclature.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prochaine génération :</w:t>
      </w:r>
    </w:p>
    <w:p w:rsidR="005947CE" w:rsidRDefault="00C836E4">
      <w:pPr>
        <w:rPr>
          <w:lang w:val="fr-FR"/>
        </w:rPr>
      </w:pPr>
      <w:r>
        <w:rPr>
          <w:lang w:val="fr-FR"/>
        </w:rPr>
        <w:t>A voir.</w:t>
      </w:r>
    </w:p>
    <w:p w:rsidR="005947CE" w:rsidRPr="005947CE" w:rsidRDefault="005947CE">
      <w:pPr>
        <w:rPr>
          <w:lang w:val="fr-FR"/>
        </w:rPr>
      </w:pPr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5947CE"/>
    <w:rsid w:val="00B04885"/>
    <w:rsid w:val="00C836E4"/>
    <w:rsid w:val="00D0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E3F83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70</Words>
  <Characters>387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3</cp:revision>
  <dcterms:created xsi:type="dcterms:W3CDTF">2016-12-28T15:54:00Z</dcterms:created>
  <dcterms:modified xsi:type="dcterms:W3CDTF">2017-01-10T15:59:00Z</dcterms:modified>
</cp:coreProperties>
</file>