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24F98" w14:textId="0462B491" w:rsidR="00F40776" w:rsidRPr="001F7ED2" w:rsidRDefault="001F7ED2">
      <w:pPr>
        <w:pStyle w:val="Ttulo"/>
        <w:rPr>
          <w:lang w:val="es-AR"/>
        </w:rPr>
      </w:pPr>
      <w:r w:rsidRPr="001F7ED2">
        <w:rPr>
          <w:lang w:val="es-AR"/>
        </w:rPr>
        <w:t xml:space="preserve">Este es el título principal del artículo </w:t>
      </w:r>
    </w:p>
    <w:p w14:paraId="05AD4C86" w14:textId="6018014A" w:rsidR="00F40776" w:rsidRPr="00037EDB" w:rsidRDefault="001F7ED2" w:rsidP="00FC0599">
      <w:pPr>
        <w:pStyle w:val="Subttulo"/>
        <w:rPr>
          <w:lang w:val="es-AR"/>
        </w:rPr>
      </w:pPr>
      <w:r w:rsidRPr="00037EDB">
        <w:rPr>
          <w:lang w:val="es-AR"/>
        </w:rPr>
        <w:t>Este es el subtítulo</w:t>
      </w:r>
      <w:r w:rsidR="00E9340D">
        <w:rPr>
          <w:lang w:val="es-AR"/>
        </w:rPr>
        <w:t xml:space="preserve"> del artículo</w:t>
      </w:r>
      <w:r w:rsidRPr="00037EDB">
        <w:rPr>
          <w:lang w:val="es-AR"/>
        </w:rPr>
        <w:t xml:space="preserve">  </w:t>
      </w:r>
    </w:p>
    <w:p w14:paraId="645D6521" w14:textId="4A60BC71" w:rsidR="00F40776" w:rsidRPr="00037EDB" w:rsidRDefault="004B325D">
      <w:pPr>
        <w:pStyle w:val="Ttulo1"/>
        <w:rPr>
          <w:lang w:val="es-AR"/>
        </w:rPr>
      </w:pPr>
      <w:bookmarkStart w:id="0" w:name="heading-1"/>
      <w:r>
        <w:rPr>
          <w:lang w:val="es-AR"/>
        </w:rPr>
        <w:t>Título de nivel 1 (</w:t>
      </w:r>
      <w:proofErr w:type="spellStart"/>
      <w:r w:rsidR="00143AF7" w:rsidRPr="00037EDB">
        <w:rPr>
          <w:lang w:val="es-AR"/>
        </w:rPr>
        <w:t>Heading</w:t>
      </w:r>
      <w:proofErr w:type="spellEnd"/>
      <w:r w:rsidR="00143AF7" w:rsidRPr="00037EDB">
        <w:rPr>
          <w:lang w:val="es-AR"/>
        </w:rPr>
        <w:t xml:space="preserve"> 1</w:t>
      </w:r>
      <w:bookmarkEnd w:id="0"/>
      <w:r>
        <w:rPr>
          <w:lang w:val="es-AR"/>
        </w:rPr>
        <w:t>)</w:t>
      </w:r>
      <w:r w:rsidR="00E9340D">
        <w:rPr>
          <w:lang w:val="es-AR"/>
        </w:rPr>
        <w:t xml:space="preserve">. </w:t>
      </w:r>
      <w:r w:rsidR="00537045">
        <w:rPr>
          <w:lang w:val="es-AR"/>
        </w:rPr>
        <w:t>¡</w:t>
      </w:r>
      <w:r w:rsidR="00E9340D">
        <w:rPr>
          <w:lang w:val="es-AR"/>
        </w:rPr>
        <w:t xml:space="preserve">No utilice </w:t>
      </w:r>
      <w:r w:rsidR="00537045">
        <w:rPr>
          <w:lang w:val="es-AR"/>
        </w:rPr>
        <w:t>numeración!</w:t>
      </w:r>
    </w:p>
    <w:p w14:paraId="6DFD8285" w14:textId="7B34E687" w:rsidR="00F40776" w:rsidRPr="004B325D" w:rsidRDefault="004B325D">
      <w:pPr>
        <w:pStyle w:val="Ttulo2"/>
        <w:rPr>
          <w:lang w:val="es-ES"/>
        </w:rPr>
      </w:pPr>
      <w:bookmarkStart w:id="1" w:name="heading-2"/>
      <w:r w:rsidRPr="004B325D">
        <w:rPr>
          <w:lang w:val="es-ES"/>
        </w:rPr>
        <w:t xml:space="preserve">Título de nivel </w:t>
      </w:r>
      <w:r>
        <w:rPr>
          <w:lang w:val="es-ES"/>
        </w:rPr>
        <w:t>2</w:t>
      </w:r>
      <w:r w:rsidRPr="004B325D">
        <w:rPr>
          <w:lang w:val="es-ES"/>
        </w:rPr>
        <w:t xml:space="preserve"> (</w:t>
      </w:r>
      <w:proofErr w:type="spellStart"/>
      <w:r w:rsidR="00143AF7" w:rsidRPr="004B325D">
        <w:rPr>
          <w:lang w:val="es-ES"/>
        </w:rPr>
        <w:t>Heading</w:t>
      </w:r>
      <w:proofErr w:type="spellEnd"/>
      <w:r w:rsidR="00143AF7" w:rsidRPr="004B325D">
        <w:rPr>
          <w:lang w:val="es-ES"/>
        </w:rPr>
        <w:t xml:space="preserve"> 2</w:t>
      </w:r>
      <w:bookmarkEnd w:id="1"/>
      <w:r>
        <w:rPr>
          <w:lang w:val="es-ES"/>
        </w:rPr>
        <w:t>)</w:t>
      </w:r>
    </w:p>
    <w:p w14:paraId="318518DC" w14:textId="2FFC1D37" w:rsidR="00F40776" w:rsidRPr="004B325D" w:rsidRDefault="004B325D">
      <w:pPr>
        <w:pStyle w:val="Ttulo3"/>
        <w:rPr>
          <w:lang w:val="es-ES"/>
        </w:rPr>
      </w:pPr>
      <w:bookmarkStart w:id="2" w:name="heading-3"/>
      <w:r>
        <w:rPr>
          <w:lang w:val="es-AR"/>
        </w:rPr>
        <w:t>Título de nivel 3 (</w:t>
      </w:r>
      <w:proofErr w:type="spellStart"/>
      <w:r w:rsidR="00143AF7" w:rsidRPr="004B325D">
        <w:rPr>
          <w:lang w:val="es-ES"/>
        </w:rPr>
        <w:t>Heading</w:t>
      </w:r>
      <w:proofErr w:type="spellEnd"/>
      <w:r w:rsidR="00143AF7" w:rsidRPr="004B325D">
        <w:rPr>
          <w:lang w:val="es-ES"/>
        </w:rPr>
        <w:t xml:space="preserve"> 3</w:t>
      </w:r>
      <w:bookmarkEnd w:id="2"/>
      <w:r>
        <w:rPr>
          <w:lang w:val="es-ES"/>
        </w:rPr>
        <w:t>)</w:t>
      </w:r>
    </w:p>
    <w:p w14:paraId="5A17832A" w14:textId="2F300D21" w:rsidR="00F40776" w:rsidRPr="004B325D" w:rsidRDefault="004B325D">
      <w:pPr>
        <w:pStyle w:val="Ttulo4"/>
        <w:rPr>
          <w:lang w:val="es-ES"/>
        </w:rPr>
      </w:pPr>
      <w:bookmarkStart w:id="3" w:name="heading-4"/>
      <w:r>
        <w:rPr>
          <w:lang w:val="es-AR"/>
        </w:rPr>
        <w:t>Título de nivel 4 (</w:t>
      </w:r>
      <w:proofErr w:type="spellStart"/>
      <w:r w:rsidR="00143AF7" w:rsidRPr="004B325D">
        <w:rPr>
          <w:lang w:val="es-ES"/>
        </w:rPr>
        <w:t>Heading</w:t>
      </w:r>
      <w:proofErr w:type="spellEnd"/>
      <w:r w:rsidR="00143AF7" w:rsidRPr="004B325D">
        <w:rPr>
          <w:lang w:val="es-ES"/>
        </w:rPr>
        <w:t xml:space="preserve"> 4</w:t>
      </w:r>
      <w:bookmarkEnd w:id="3"/>
      <w:r>
        <w:rPr>
          <w:lang w:val="es-ES"/>
        </w:rPr>
        <w:t>)</w:t>
      </w:r>
      <w:r w:rsidR="00E9340D">
        <w:rPr>
          <w:lang w:val="es-ES"/>
        </w:rPr>
        <w:t>. Es poco común que aparezcan desde acá en adelante</w:t>
      </w:r>
    </w:p>
    <w:p w14:paraId="530FDAE4" w14:textId="7CB8B980" w:rsidR="00F40776" w:rsidRPr="004B325D" w:rsidRDefault="004B325D">
      <w:pPr>
        <w:pStyle w:val="Ttulo5"/>
        <w:rPr>
          <w:lang w:val="es-ES"/>
        </w:rPr>
      </w:pPr>
      <w:bookmarkStart w:id="4" w:name="heading-5"/>
      <w:r>
        <w:rPr>
          <w:lang w:val="es-AR"/>
        </w:rPr>
        <w:t>Título de nivel 5 (</w:t>
      </w:r>
      <w:proofErr w:type="spellStart"/>
      <w:r w:rsidR="00143AF7" w:rsidRPr="004B325D">
        <w:rPr>
          <w:lang w:val="es-ES"/>
        </w:rPr>
        <w:t>Heading</w:t>
      </w:r>
      <w:proofErr w:type="spellEnd"/>
      <w:r w:rsidR="00143AF7" w:rsidRPr="004B325D">
        <w:rPr>
          <w:lang w:val="es-ES"/>
        </w:rPr>
        <w:t xml:space="preserve"> 5</w:t>
      </w:r>
      <w:bookmarkEnd w:id="4"/>
      <w:r>
        <w:rPr>
          <w:lang w:val="es-ES"/>
        </w:rPr>
        <w:t>)</w:t>
      </w:r>
    </w:p>
    <w:p w14:paraId="224D479A" w14:textId="1A55B543" w:rsidR="00F40776" w:rsidRPr="004B325D" w:rsidRDefault="004B325D">
      <w:pPr>
        <w:pStyle w:val="Ttulo6"/>
        <w:rPr>
          <w:lang w:val="es-ES"/>
        </w:rPr>
      </w:pPr>
      <w:bookmarkStart w:id="5" w:name="heading-6"/>
      <w:r>
        <w:rPr>
          <w:lang w:val="es-AR"/>
        </w:rPr>
        <w:t>Título de nivel 6 (</w:t>
      </w:r>
      <w:proofErr w:type="spellStart"/>
      <w:r w:rsidR="00143AF7" w:rsidRPr="004B325D">
        <w:rPr>
          <w:lang w:val="es-ES"/>
        </w:rPr>
        <w:t>Heading</w:t>
      </w:r>
      <w:proofErr w:type="spellEnd"/>
      <w:r w:rsidR="00143AF7" w:rsidRPr="004B325D">
        <w:rPr>
          <w:lang w:val="es-ES"/>
        </w:rPr>
        <w:t xml:space="preserve"> 6</w:t>
      </w:r>
      <w:bookmarkEnd w:id="5"/>
      <w:r>
        <w:rPr>
          <w:lang w:val="es-ES"/>
        </w:rPr>
        <w:t>)</w:t>
      </w:r>
    </w:p>
    <w:p w14:paraId="09C0B292" w14:textId="3C19EB7F" w:rsidR="00F40776" w:rsidRPr="00037EDB" w:rsidRDefault="004B325D">
      <w:pPr>
        <w:pStyle w:val="Ttulo7"/>
        <w:rPr>
          <w:lang w:val="es-AR"/>
        </w:rPr>
      </w:pPr>
      <w:bookmarkStart w:id="6" w:name="heading-7"/>
      <w:r>
        <w:rPr>
          <w:lang w:val="es-AR"/>
        </w:rPr>
        <w:t>Título de nivel 7 (</w:t>
      </w:r>
      <w:proofErr w:type="spellStart"/>
      <w:r w:rsidR="00143AF7" w:rsidRPr="00037EDB">
        <w:rPr>
          <w:lang w:val="es-AR"/>
        </w:rPr>
        <w:t>Heading</w:t>
      </w:r>
      <w:proofErr w:type="spellEnd"/>
      <w:r w:rsidR="00143AF7" w:rsidRPr="00037EDB">
        <w:rPr>
          <w:lang w:val="es-AR"/>
        </w:rPr>
        <w:t xml:space="preserve"> 7</w:t>
      </w:r>
      <w:r>
        <w:rPr>
          <w:lang w:val="es-AR"/>
        </w:rPr>
        <w:t>)</w:t>
      </w:r>
      <w:r w:rsidR="00143AF7" w:rsidRPr="00037EDB">
        <w:rPr>
          <w:lang w:val="es-AR"/>
        </w:rPr>
        <w:t xml:space="preserve"> </w:t>
      </w:r>
      <w:bookmarkEnd w:id="6"/>
    </w:p>
    <w:p w14:paraId="408F336D" w14:textId="6D8327AF" w:rsidR="00F40776" w:rsidRPr="00037EDB" w:rsidRDefault="004B325D">
      <w:pPr>
        <w:pStyle w:val="Ttulo8"/>
        <w:rPr>
          <w:lang w:val="es-AR"/>
        </w:rPr>
      </w:pPr>
      <w:bookmarkStart w:id="7" w:name="heading-8"/>
      <w:r>
        <w:rPr>
          <w:lang w:val="es-AR"/>
        </w:rPr>
        <w:t xml:space="preserve">Título de nivel </w:t>
      </w:r>
      <w:r w:rsidR="00E9340D">
        <w:rPr>
          <w:lang w:val="es-AR"/>
        </w:rPr>
        <w:t>8</w:t>
      </w:r>
      <w:r>
        <w:rPr>
          <w:lang w:val="es-AR"/>
        </w:rPr>
        <w:t xml:space="preserve"> (</w:t>
      </w:r>
      <w:proofErr w:type="spellStart"/>
      <w:r w:rsidR="00143AF7" w:rsidRPr="00037EDB">
        <w:rPr>
          <w:lang w:val="es-AR"/>
        </w:rPr>
        <w:t>Heading</w:t>
      </w:r>
      <w:proofErr w:type="spellEnd"/>
      <w:r w:rsidR="00143AF7" w:rsidRPr="00037EDB">
        <w:rPr>
          <w:lang w:val="es-AR"/>
        </w:rPr>
        <w:t xml:space="preserve"> 8</w:t>
      </w:r>
      <w:r>
        <w:rPr>
          <w:lang w:val="es-AR"/>
        </w:rPr>
        <w:t>)</w:t>
      </w:r>
      <w:r w:rsidR="00143AF7" w:rsidRPr="00037EDB">
        <w:rPr>
          <w:lang w:val="es-AR"/>
        </w:rPr>
        <w:t xml:space="preserve"> </w:t>
      </w:r>
      <w:bookmarkEnd w:id="7"/>
    </w:p>
    <w:p w14:paraId="50B4B2C4" w14:textId="1B8F28C5" w:rsidR="00F40776" w:rsidRPr="00E9340D" w:rsidRDefault="004B325D">
      <w:pPr>
        <w:pStyle w:val="Ttulo9"/>
        <w:rPr>
          <w:lang w:val="es-ES"/>
        </w:rPr>
      </w:pPr>
      <w:bookmarkStart w:id="8" w:name="heading-9"/>
      <w:r w:rsidRPr="00E9340D">
        <w:rPr>
          <w:lang w:val="es-ES"/>
        </w:rPr>
        <w:t xml:space="preserve">Título de nivel </w:t>
      </w:r>
      <w:r w:rsidR="00E9340D" w:rsidRPr="00E9340D">
        <w:rPr>
          <w:lang w:val="es-ES"/>
        </w:rPr>
        <w:t>9</w:t>
      </w:r>
      <w:r w:rsidRPr="00E9340D">
        <w:rPr>
          <w:lang w:val="es-ES"/>
        </w:rPr>
        <w:t xml:space="preserve"> (</w:t>
      </w:r>
      <w:proofErr w:type="spellStart"/>
      <w:r w:rsidR="00143AF7" w:rsidRPr="00E9340D">
        <w:rPr>
          <w:lang w:val="es-ES"/>
        </w:rPr>
        <w:t>Heading</w:t>
      </w:r>
      <w:proofErr w:type="spellEnd"/>
      <w:r w:rsidR="00143AF7" w:rsidRPr="00E9340D">
        <w:rPr>
          <w:lang w:val="es-ES"/>
        </w:rPr>
        <w:t xml:space="preserve"> 9</w:t>
      </w:r>
      <w:r w:rsidRPr="00E9340D">
        <w:rPr>
          <w:lang w:val="es-ES"/>
        </w:rPr>
        <w:t>)</w:t>
      </w:r>
      <w:r w:rsidR="00143AF7" w:rsidRPr="00E9340D">
        <w:rPr>
          <w:lang w:val="es-ES"/>
        </w:rPr>
        <w:t xml:space="preserve"> </w:t>
      </w:r>
      <w:bookmarkEnd w:id="8"/>
    </w:p>
    <w:p w14:paraId="69E8EC49" w14:textId="77777777" w:rsidR="004B325D" w:rsidRDefault="000A5F1A">
      <w:pPr>
        <w:pStyle w:val="Textoindependiente"/>
        <w:rPr>
          <w:lang w:val="es-AR"/>
        </w:rPr>
      </w:pPr>
      <w:r w:rsidRPr="000A5F1A">
        <w:rPr>
          <w:lang w:val="es-AR"/>
        </w:rPr>
        <w:t xml:space="preserve">Este es un párrafo </w:t>
      </w:r>
      <w:r>
        <w:rPr>
          <w:lang w:val="es-AR"/>
        </w:rPr>
        <w:t xml:space="preserve">de estilo </w:t>
      </w:r>
      <w:r w:rsidRPr="000A5F1A">
        <w:rPr>
          <w:lang w:val="es-AR"/>
        </w:rPr>
        <w:t xml:space="preserve">normal del cuerpo. </w:t>
      </w:r>
      <w:r>
        <w:rPr>
          <w:lang w:val="es-AR"/>
        </w:rPr>
        <w:t>Para ellos se debe utilizar “</w:t>
      </w:r>
      <w:proofErr w:type="spellStart"/>
      <w:r w:rsidRPr="000A5F1A">
        <w:rPr>
          <w:lang w:val="es-AR"/>
        </w:rPr>
        <w:t>Body</w:t>
      </w:r>
      <w:proofErr w:type="spellEnd"/>
      <w:r w:rsidRPr="000A5F1A">
        <w:rPr>
          <w:lang w:val="es-AR"/>
        </w:rPr>
        <w:t xml:space="preserve"> Text” o “Texto independiente”. </w:t>
      </w:r>
      <w:r>
        <w:rPr>
          <w:lang w:val="es-AR"/>
        </w:rPr>
        <w:t xml:space="preserve">Dentro de este párrafo pueden existir diferentes tipos de estilos de carácter, como </w:t>
      </w:r>
      <w:r>
        <w:rPr>
          <w:i/>
          <w:iCs/>
          <w:lang w:val="es-AR"/>
        </w:rPr>
        <w:t>cursiva</w:t>
      </w:r>
      <w:r w:rsidR="00C83A99">
        <w:rPr>
          <w:lang w:val="es-AR"/>
        </w:rPr>
        <w:t xml:space="preserve"> </w:t>
      </w:r>
      <w:r>
        <w:rPr>
          <w:lang w:val="es-AR"/>
        </w:rPr>
        <w:t xml:space="preserve">o </w:t>
      </w:r>
      <w:r w:rsidRPr="00C83A99">
        <w:rPr>
          <w:b/>
          <w:bCs/>
          <w:lang w:val="es-AR"/>
        </w:rPr>
        <w:t>negritas</w:t>
      </w:r>
      <w:r>
        <w:rPr>
          <w:lang w:val="es-AR"/>
        </w:rPr>
        <w:t xml:space="preserve"> (aunque esta</w:t>
      </w:r>
      <w:r w:rsidR="00C83A99">
        <w:rPr>
          <w:lang w:val="es-AR"/>
        </w:rPr>
        <w:t xml:space="preserve"> </w:t>
      </w:r>
      <w:r>
        <w:rPr>
          <w:lang w:val="es-AR"/>
        </w:rPr>
        <w:t xml:space="preserve">última no </w:t>
      </w:r>
      <w:r w:rsidR="00C83A99">
        <w:rPr>
          <w:lang w:val="es-AR"/>
        </w:rPr>
        <w:t xml:space="preserve">es </w:t>
      </w:r>
      <w:r>
        <w:rPr>
          <w:lang w:val="es-AR"/>
        </w:rPr>
        <w:t>recomendable). También puede incluir tipografías monoespaciada</w:t>
      </w:r>
      <w:r w:rsidR="00C83A99">
        <w:rPr>
          <w:lang w:val="es-AR"/>
        </w:rPr>
        <w:t>s</w:t>
      </w:r>
      <w:r>
        <w:rPr>
          <w:lang w:val="es-AR"/>
        </w:rPr>
        <w:t xml:space="preserve"> (por ejemplo</w:t>
      </w:r>
      <w:r w:rsidR="00C83A99">
        <w:rPr>
          <w:lang w:val="es-AR"/>
        </w:rPr>
        <w:t>,</w:t>
      </w:r>
      <w:r>
        <w:rPr>
          <w:lang w:val="es-AR"/>
        </w:rPr>
        <w:t xml:space="preserve"> para código informático) utilizando el estilo </w:t>
      </w:r>
      <w:proofErr w:type="spellStart"/>
      <w:r w:rsidRPr="000A5F1A">
        <w:rPr>
          <w:rStyle w:val="VerbatimChar"/>
          <w:lang w:val="es-AR"/>
        </w:rPr>
        <w:t>Verbatim</w:t>
      </w:r>
      <w:proofErr w:type="spellEnd"/>
      <w:r w:rsidRPr="000A5F1A">
        <w:rPr>
          <w:rStyle w:val="VerbatimChar"/>
          <w:lang w:val="es-AR"/>
        </w:rPr>
        <w:t xml:space="preserve"> </w:t>
      </w:r>
      <w:proofErr w:type="spellStart"/>
      <w:r w:rsidRPr="000A5F1A">
        <w:rPr>
          <w:rStyle w:val="VerbatimChar"/>
          <w:lang w:val="es-AR"/>
        </w:rPr>
        <w:t>Char</w:t>
      </w:r>
      <w:proofErr w:type="spellEnd"/>
      <w:r w:rsidRPr="000A5F1A">
        <w:rPr>
          <w:lang w:val="es-AR"/>
        </w:rPr>
        <w:t>.</w:t>
      </w:r>
      <w:r>
        <w:rPr>
          <w:lang w:val="es-AR"/>
        </w:rPr>
        <w:t xml:space="preserve"> Otra opción es usar </w:t>
      </w:r>
      <w:hyperlink r:id="rId7">
        <w:r w:rsidRPr="000A5F1A">
          <w:rPr>
            <w:rStyle w:val="Hipervnculo"/>
            <w:lang w:val="es-AR"/>
          </w:rPr>
          <w:t>H</w:t>
        </w:r>
        <w:r>
          <w:rPr>
            <w:rStyle w:val="Hipervnculo"/>
            <w:lang w:val="es-AR"/>
          </w:rPr>
          <w:t xml:space="preserve">ipervínculos o </w:t>
        </w:r>
        <w:proofErr w:type="spellStart"/>
        <w:r>
          <w:rPr>
            <w:rStyle w:val="Hipervnculo"/>
            <w:lang w:val="es-AR"/>
          </w:rPr>
          <w:t>h</w:t>
        </w:r>
        <w:r w:rsidRPr="000A5F1A">
          <w:rPr>
            <w:rStyle w:val="Hipervnculo"/>
            <w:lang w:val="es-AR"/>
          </w:rPr>
          <w:t>yperlink</w:t>
        </w:r>
        <w:proofErr w:type="spellEnd"/>
      </w:hyperlink>
      <w:r>
        <w:rPr>
          <w:lang w:val="es-AR"/>
        </w:rPr>
        <w:t>, estilo</w:t>
      </w:r>
      <w:r w:rsidR="00C83A99">
        <w:rPr>
          <w:lang w:val="es-AR"/>
        </w:rPr>
        <w:t>s</w:t>
      </w:r>
      <w:r>
        <w:rPr>
          <w:lang w:val="es-AR"/>
        </w:rPr>
        <w:t xml:space="preserve"> que se formatearan automáticamente si establece una referencia al texto. De igual manera las notas al pie o “</w:t>
      </w:r>
      <w:proofErr w:type="spellStart"/>
      <w:r w:rsidRPr="000A5F1A">
        <w:rPr>
          <w:lang w:val="es-AR"/>
        </w:rPr>
        <w:t>Footnote</w:t>
      </w:r>
      <w:proofErr w:type="spellEnd"/>
      <w:r>
        <w:rPr>
          <w:lang w:val="es-AR"/>
        </w:rPr>
        <w:t xml:space="preserve">” se formatearán de forma automática si usted genera una nota con </w:t>
      </w:r>
      <w:proofErr w:type="spellStart"/>
      <w:r>
        <w:rPr>
          <w:lang w:val="es-AR"/>
        </w:rPr>
        <w:t>word</w:t>
      </w:r>
      <w:proofErr w:type="spellEnd"/>
      <w:r w:rsidRPr="000A5F1A">
        <w:rPr>
          <w:lang w:val="es-AR"/>
        </w:rPr>
        <w:t>.</w:t>
      </w:r>
      <w:r>
        <w:rPr>
          <w:rStyle w:val="Refdenotaalpie"/>
        </w:rPr>
        <w:footnoteReference w:id="1"/>
      </w:r>
      <w:r>
        <w:rPr>
          <w:lang w:val="es-AR"/>
        </w:rPr>
        <w:t xml:space="preserve"> (No es necesario que genere estilo para las mismas).</w:t>
      </w:r>
    </w:p>
    <w:p w14:paraId="2FACA881" w14:textId="702054C5" w:rsidR="004B325D" w:rsidRDefault="004B325D">
      <w:pPr>
        <w:pStyle w:val="Textoindependiente"/>
        <w:rPr>
          <w:lang w:val="es-AR"/>
        </w:rPr>
      </w:pPr>
      <w:r>
        <w:rPr>
          <w:lang w:val="es-AR"/>
        </w:rPr>
        <w:t>Puede incluir listas numeradas (y listas anidadas) mediante el uso de las funciones de Microsoft Word:</w:t>
      </w:r>
    </w:p>
    <w:p w14:paraId="78834FBA" w14:textId="0D31EBB9" w:rsidR="004B325D" w:rsidRDefault="004B325D" w:rsidP="004B325D">
      <w:pPr>
        <w:pStyle w:val="Textoindependiente"/>
        <w:numPr>
          <w:ilvl w:val="0"/>
          <w:numId w:val="2"/>
        </w:numPr>
        <w:rPr>
          <w:lang w:val="es-AR"/>
        </w:rPr>
      </w:pPr>
      <w:r>
        <w:rPr>
          <w:lang w:val="es-AR"/>
        </w:rPr>
        <w:t>Elemento 1</w:t>
      </w:r>
    </w:p>
    <w:p w14:paraId="4F2CDA12" w14:textId="62AB9161" w:rsidR="004B325D" w:rsidRDefault="004B325D" w:rsidP="004B325D">
      <w:pPr>
        <w:pStyle w:val="Textoindependiente"/>
        <w:numPr>
          <w:ilvl w:val="1"/>
          <w:numId w:val="2"/>
        </w:numPr>
        <w:rPr>
          <w:lang w:val="es-AR"/>
        </w:rPr>
      </w:pPr>
      <w:r>
        <w:rPr>
          <w:lang w:val="es-AR"/>
        </w:rPr>
        <w:t>Esto es un aspecto del elemento 1</w:t>
      </w:r>
    </w:p>
    <w:p w14:paraId="6AF52714" w14:textId="6D93DB79" w:rsidR="008B41C8" w:rsidRDefault="008B41C8" w:rsidP="008B41C8">
      <w:pPr>
        <w:pStyle w:val="Textoindependiente"/>
        <w:numPr>
          <w:ilvl w:val="2"/>
          <w:numId w:val="2"/>
        </w:numPr>
        <w:rPr>
          <w:lang w:val="es-AR"/>
        </w:rPr>
      </w:pPr>
      <w:r>
        <w:rPr>
          <w:lang w:val="es-AR"/>
        </w:rPr>
        <w:t>Esto es una lista profundamente anidada (no recomendable)</w:t>
      </w:r>
    </w:p>
    <w:p w14:paraId="318A84B9" w14:textId="6AE980D0" w:rsidR="004B325D" w:rsidRPr="004B325D" w:rsidRDefault="004B325D" w:rsidP="004B325D">
      <w:pPr>
        <w:pStyle w:val="Textoindependiente"/>
        <w:numPr>
          <w:ilvl w:val="1"/>
          <w:numId w:val="2"/>
        </w:numPr>
        <w:rPr>
          <w:lang w:val="es-AR"/>
        </w:rPr>
      </w:pPr>
      <w:r>
        <w:rPr>
          <w:lang w:val="es-AR"/>
        </w:rPr>
        <w:t>Esto es un segundo aspecto del elemento 1</w:t>
      </w:r>
    </w:p>
    <w:p w14:paraId="7DCA59C9" w14:textId="1D9313ED" w:rsidR="004B325D" w:rsidRDefault="004B325D" w:rsidP="004B325D">
      <w:pPr>
        <w:pStyle w:val="Textoindependiente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Elemento 2</w:t>
      </w:r>
    </w:p>
    <w:p w14:paraId="2E7035A7" w14:textId="186157D7" w:rsidR="004B325D" w:rsidRDefault="004B325D" w:rsidP="004B325D">
      <w:pPr>
        <w:pStyle w:val="Textoindependiente"/>
        <w:rPr>
          <w:lang w:val="es-AR"/>
        </w:rPr>
      </w:pPr>
      <w:r>
        <w:rPr>
          <w:lang w:val="es-AR"/>
        </w:rPr>
        <w:t>También puede incluir listas sin numerar de la siguiente manera:</w:t>
      </w:r>
    </w:p>
    <w:p w14:paraId="57EE78ED" w14:textId="320359AA" w:rsidR="004B325D" w:rsidRDefault="004B325D" w:rsidP="004B325D">
      <w:pPr>
        <w:pStyle w:val="Textoindependiente"/>
        <w:numPr>
          <w:ilvl w:val="0"/>
          <w:numId w:val="3"/>
        </w:numPr>
        <w:rPr>
          <w:lang w:val="es-AR"/>
        </w:rPr>
      </w:pPr>
      <w:r>
        <w:rPr>
          <w:lang w:val="es-AR"/>
        </w:rPr>
        <w:t>Esto es una lisa de elementos sin numerar.</w:t>
      </w:r>
    </w:p>
    <w:p w14:paraId="45939411" w14:textId="0B6A8A8D" w:rsidR="000D2B99" w:rsidRDefault="000D2B99" w:rsidP="000D2B99">
      <w:pPr>
        <w:pStyle w:val="Textoindependiente"/>
        <w:numPr>
          <w:ilvl w:val="1"/>
          <w:numId w:val="3"/>
        </w:numPr>
        <w:rPr>
          <w:lang w:val="es-AR"/>
        </w:rPr>
      </w:pPr>
      <w:r>
        <w:rPr>
          <w:lang w:val="es-AR"/>
        </w:rPr>
        <w:t>Acá la lista está anidada</w:t>
      </w:r>
    </w:p>
    <w:p w14:paraId="11520CF5" w14:textId="4DA4B383" w:rsidR="000D2B99" w:rsidRDefault="000D2B99" w:rsidP="000D2B99">
      <w:pPr>
        <w:pStyle w:val="Textoindependiente"/>
        <w:numPr>
          <w:ilvl w:val="1"/>
          <w:numId w:val="3"/>
        </w:numPr>
        <w:rPr>
          <w:lang w:val="es-AR"/>
        </w:rPr>
      </w:pPr>
      <w:r>
        <w:rPr>
          <w:lang w:val="es-AR"/>
        </w:rPr>
        <w:t>Con dos elementos</w:t>
      </w:r>
      <w:r>
        <w:rPr>
          <w:lang w:val="es-AR"/>
        </w:rPr>
        <w:br/>
        <w:t xml:space="preserve">Si desea agregar más de un párrafo dentro de un </w:t>
      </w:r>
      <w:proofErr w:type="spellStart"/>
      <w:r>
        <w:rPr>
          <w:lang w:val="es-AR"/>
        </w:rPr>
        <w:t>bullet</w:t>
      </w:r>
      <w:proofErr w:type="spellEnd"/>
      <w:r>
        <w:rPr>
          <w:lang w:val="es-AR"/>
        </w:rPr>
        <w:t xml:space="preserve"> use el salto de párrafo “blando” (</w:t>
      </w:r>
      <w:proofErr w:type="spellStart"/>
      <w:r>
        <w:rPr>
          <w:lang w:val="es-AR"/>
        </w:rPr>
        <w:t>shift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>)</w:t>
      </w:r>
    </w:p>
    <w:p w14:paraId="7ACBAE7E" w14:textId="5DAC31E7" w:rsidR="004B325D" w:rsidRPr="000D2B99" w:rsidRDefault="004B325D" w:rsidP="000D2B99">
      <w:pPr>
        <w:pStyle w:val="Textoindependiente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Esto es el segundo elemento. </w:t>
      </w:r>
    </w:p>
    <w:p w14:paraId="4D9100DB" w14:textId="27BD993E" w:rsidR="00C83A99" w:rsidRPr="00EE6858" w:rsidRDefault="00EE6858">
      <w:pPr>
        <w:pStyle w:val="Textoindependiente"/>
        <w:rPr>
          <w:lang w:val="es-AR"/>
        </w:rPr>
      </w:pPr>
      <w:r>
        <w:rPr>
          <w:lang w:val="es-AR"/>
        </w:rPr>
        <w:t xml:space="preserve"> </w:t>
      </w:r>
      <w:r w:rsidR="00C83A99">
        <w:rPr>
          <w:lang w:val="es-AR"/>
        </w:rPr>
        <w:t>También puede incluir una fórmula matemática dentro del texto</w:t>
      </w:r>
      <w:r>
        <w:rPr>
          <w:lang w:val="es-AR"/>
        </w:rPr>
        <w:t xml:space="preserve"> con el formato normal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s-AR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s-AR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  <w:lang w:val="es-AR"/>
          </w:rPr>
          <m:t>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</m:oMath>
      <w:r>
        <w:rPr>
          <w:lang w:val="es-AR"/>
        </w:rPr>
        <w:t xml:space="preserve"> o bien en párrafo aparte: </w:t>
      </w:r>
    </w:p>
    <w:p w14:paraId="5C6151EA" w14:textId="1B75BF1B" w:rsidR="00C83A99" w:rsidRPr="00C83A99" w:rsidRDefault="00EE6858">
      <w:pPr>
        <w:pStyle w:val="Textoindependiente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DF6F9E4" w14:textId="2CC72537" w:rsidR="00FC0599" w:rsidRPr="003B2D9C" w:rsidRDefault="00FC0599" w:rsidP="00FC0599">
      <w:pPr>
        <w:pStyle w:val="Textoindependiente"/>
        <w:rPr>
          <w:lang w:val="es-AR"/>
        </w:rPr>
      </w:pPr>
      <w:r>
        <w:rPr>
          <w:lang w:val="es-AR"/>
        </w:rPr>
        <w:t xml:space="preserve">Es posible utilizar el estilo “Block </w:t>
      </w:r>
      <w:proofErr w:type="spellStart"/>
      <w:r>
        <w:rPr>
          <w:lang w:val="es-AR"/>
        </w:rPr>
        <w:t>text</w:t>
      </w:r>
      <w:proofErr w:type="spellEnd"/>
      <w:r>
        <w:rPr>
          <w:lang w:val="es-AR"/>
        </w:rPr>
        <w:t xml:space="preserve">” o “Texto de bloque” para identificar </w:t>
      </w:r>
      <w:proofErr w:type="gramStart"/>
      <w:r>
        <w:rPr>
          <w:lang w:val="es-AR"/>
        </w:rPr>
        <w:t>una bloque</w:t>
      </w:r>
      <w:proofErr w:type="gramEnd"/>
      <w:r>
        <w:rPr>
          <w:lang w:val="es-AR"/>
        </w:rPr>
        <w:t xml:space="preserve"> de cita larga como el siguiente:</w:t>
      </w:r>
    </w:p>
    <w:p w14:paraId="1874D399" w14:textId="2091DADE" w:rsidR="00FC0599" w:rsidRPr="003B2D9C" w:rsidRDefault="00FC0599" w:rsidP="00FC0599">
      <w:pPr>
        <w:pStyle w:val="Textodebloque"/>
        <w:rPr>
          <w:lang w:val="es-AR"/>
        </w:rPr>
      </w:pPr>
      <w:r w:rsidRPr="003B2D9C">
        <w:rPr>
          <w:lang w:val="es-AR"/>
        </w:rPr>
        <w:t>Esto es una cita</w:t>
      </w:r>
      <w:r>
        <w:rPr>
          <w:lang w:val="es-AR"/>
        </w:rPr>
        <w:t xml:space="preserve"> larga</w:t>
      </w:r>
      <w:r w:rsidR="009B7A70">
        <w:rPr>
          <w:lang w:val="es-AR"/>
        </w:rPr>
        <w:t xml:space="preserve"> (o “</w:t>
      </w:r>
      <w:r w:rsidR="009B7A70" w:rsidRPr="003B2D9C">
        <w:rPr>
          <w:lang w:val="es-AR"/>
        </w:rPr>
        <w:t>Block Text</w:t>
      </w:r>
      <w:r w:rsidR="009B7A70">
        <w:rPr>
          <w:lang w:val="es-AR"/>
        </w:rPr>
        <w:t>”)</w:t>
      </w:r>
      <w:r>
        <w:rPr>
          <w:lang w:val="es-AR"/>
        </w:rPr>
        <w:t>. Habitualmente puede ser una cita de más de 40 palabras de un texto o bien una entrevista. Recuerde que si se trata de varios testimonios (diferentes entrevistados) debe colocar un salto de párrafo “duro”</w:t>
      </w:r>
      <w:r w:rsidR="000D2B99">
        <w:rPr>
          <w:lang w:val="es-AR"/>
        </w:rPr>
        <w:t xml:space="preserve"> (</w:t>
      </w:r>
      <w:proofErr w:type="spellStart"/>
      <w:r w:rsidR="000D2B99">
        <w:rPr>
          <w:lang w:val="es-AR"/>
        </w:rPr>
        <w:t>enter</w:t>
      </w:r>
      <w:proofErr w:type="spellEnd"/>
      <w:r w:rsidR="000D2B99">
        <w:rPr>
          <w:lang w:val="es-AR"/>
        </w:rPr>
        <w:t>)</w:t>
      </w:r>
      <w:r>
        <w:rPr>
          <w:lang w:val="es-AR"/>
        </w:rPr>
        <w:t>, pero si se trata de una única fuente con diferentes párrafos debe utilizar un salto “blando”</w:t>
      </w:r>
      <w:r w:rsidR="000D2B99">
        <w:rPr>
          <w:lang w:val="es-AR"/>
        </w:rPr>
        <w:t xml:space="preserve"> </w:t>
      </w:r>
      <w:r w:rsidR="000D2B99" w:rsidRPr="000D2B99">
        <w:rPr>
          <w:lang w:val="es-AR"/>
        </w:rPr>
        <w:t>(</w:t>
      </w:r>
      <w:proofErr w:type="spellStart"/>
      <w:r w:rsidR="000D2B99" w:rsidRPr="000D2B99">
        <w:rPr>
          <w:lang w:val="es-AR"/>
        </w:rPr>
        <w:t>shift</w:t>
      </w:r>
      <w:proofErr w:type="spellEnd"/>
      <w:r w:rsidR="000D2B99" w:rsidRPr="000D2B99">
        <w:rPr>
          <w:lang w:val="es-AR"/>
        </w:rPr>
        <w:t xml:space="preserve"> + </w:t>
      </w:r>
      <w:proofErr w:type="spellStart"/>
      <w:r w:rsidR="000D2B99" w:rsidRPr="000D2B99">
        <w:rPr>
          <w:lang w:val="es-AR"/>
        </w:rPr>
        <w:t>enter</w:t>
      </w:r>
      <w:proofErr w:type="spellEnd"/>
      <w:r w:rsidR="000D2B99" w:rsidRPr="000D2B99">
        <w:rPr>
          <w:lang w:val="es-AR"/>
        </w:rPr>
        <w:t>)</w:t>
      </w:r>
      <w:r w:rsidRPr="000D2B99">
        <w:rPr>
          <w:lang w:val="es-AR"/>
        </w:rPr>
        <w:t>.</w:t>
      </w:r>
      <w:r>
        <w:rPr>
          <w:lang w:val="es-AR"/>
        </w:rPr>
        <w:t xml:space="preserve"> No use cursivas a menos que considere que es necesario.</w:t>
      </w:r>
    </w:p>
    <w:p w14:paraId="63911185" w14:textId="77777777" w:rsidR="00FC0599" w:rsidRDefault="00FC0599" w:rsidP="00FC0599">
      <w:pPr>
        <w:pStyle w:val="Textoindependiente"/>
        <w:rPr>
          <w:lang w:val="es-AR"/>
        </w:rPr>
      </w:pPr>
      <w:r>
        <w:rPr>
          <w:lang w:val="es-AR"/>
        </w:rPr>
        <w:t>A su vez, puede generar un bloque de código utilizando un párrafo sólo con “</w:t>
      </w:r>
      <w:proofErr w:type="spellStart"/>
      <w:r>
        <w:rPr>
          <w:lang w:val="es-AR"/>
        </w:rPr>
        <w:t>Surce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>” como se hace a continuación:</w:t>
      </w:r>
    </w:p>
    <w:p w14:paraId="6C646C06" w14:textId="4E6B9429" w:rsidR="00FC0599" w:rsidRPr="00FC0599" w:rsidRDefault="00FC0599" w:rsidP="00FC0599">
      <w:pPr>
        <w:pStyle w:val="SourceCode"/>
      </w:pPr>
      <w:r>
        <w:rPr>
          <w:rStyle w:val="VerbatimChar"/>
        </w:rPr>
        <w:t xml:space="preserve">for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in Source code</w:t>
      </w:r>
      <w:r>
        <w:br/>
      </w:r>
      <w:r>
        <w:rPr>
          <w:rStyle w:val="VerbatimChar"/>
        </w:rPr>
        <w:t xml:space="preserve">  print(“</w:t>
      </w:r>
      <w:proofErr w:type="spellStart"/>
      <w:r>
        <w:rPr>
          <w:rStyle w:val="VerbatimChar"/>
        </w:rPr>
        <w:t>hola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mundo</w:t>
      </w:r>
      <w:proofErr w:type="spellEnd"/>
      <w:r>
        <w:rPr>
          <w:rStyle w:val="VerbatimChar"/>
        </w:rPr>
        <w:t>”)</w:t>
      </w:r>
      <w:r>
        <w:br/>
      </w:r>
      <w:r>
        <w:rPr>
          <w:rStyle w:val="VerbatimChar"/>
        </w:rPr>
        <w:t>end</w:t>
      </w:r>
    </w:p>
    <w:p w14:paraId="0886ADBE" w14:textId="77777777" w:rsidR="00125BB8" w:rsidRDefault="00FF7A83" w:rsidP="000A5F1A">
      <w:pPr>
        <w:pStyle w:val="Textoindependiente"/>
      </w:pPr>
      <w:r w:rsidRPr="00FF7A83">
        <w:rPr>
          <w:lang w:val="es-AR"/>
        </w:rPr>
        <w:t xml:space="preserve">Este es otro </w:t>
      </w:r>
      <w:r w:rsidR="00FC0599">
        <w:rPr>
          <w:lang w:val="es-AR"/>
        </w:rPr>
        <w:t xml:space="preserve">fragmento de </w:t>
      </w:r>
      <w:r w:rsidRPr="00FF7A83">
        <w:rPr>
          <w:lang w:val="es-AR"/>
        </w:rPr>
        <w:t>texto normal</w:t>
      </w:r>
      <w:r>
        <w:rPr>
          <w:lang w:val="es-AR"/>
        </w:rPr>
        <w:t xml:space="preserve"> </w:t>
      </w:r>
      <w:r w:rsidR="00FC0599">
        <w:rPr>
          <w:lang w:val="es-AR"/>
        </w:rPr>
        <w:t xml:space="preserve">generado aleatoriamente </w:t>
      </w:r>
      <w:r w:rsidR="009B7A70">
        <w:rPr>
          <w:lang w:val="es-AR"/>
        </w:rPr>
        <w:t>(que por lo tanto utiliza “T</w:t>
      </w:r>
      <w:r>
        <w:rPr>
          <w:lang w:val="es-AR"/>
        </w:rPr>
        <w:t>exto independiente</w:t>
      </w:r>
      <w:r w:rsidR="009B7A70">
        <w:rPr>
          <w:lang w:val="es-AR"/>
        </w:rPr>
        <w:t>”</w:t>
      </w:r>
      <w:r>
        <w:rPr>
          <w:lang w:val="es-AR"/>
        </w:rPr>
        <w:t xml:space="preserve"> o </w:t>
      </w:r>
      <w:r w:rsidR="009B7A70">
        <w:rPr>
          <w:lang w:val="es-AR"/>
        </w:rPr>
        <w:t>“</w:t>
      </w:r>
      <w:proofErr w:type="spellStart"/>
      <w:r w:rsidR="00CB7140" w:rsidRPr="00FF7A83">
        <w:rPr>
          <w:lang w:val="es-AR"/>
        </w:rPr>
        <w:t>Body</w:t>
      </w:r>
      <w:proofErr w:type="spellEnd"/>
      <w:r w:rsidR="00CB7140" w:rsidRPr="00FF7A83">
        <w:rPr>
          <w:lang w:val="es-AR"/>
        </w:rPr>
        <w:t xml:space="preserve"> Text</w:t>
      </w:r>
      <w:r w:rsidR="009B7A70">
        <w:rPr>
          <w:lang w:val="es-AR"/>
        </w:rPr>
        <w:t>”</w:t>
      </w:r>
      <w:r>
        <w:rPr>
          <w:lang w:val="es-AR"/>
        </w:rPr>
        <w:t>)</w:t>
      </w:r>
      <w:r w:rsidR="00CB7140" w:rsidRPr="00FF7A83">
        <w:rPr>
          <w:lang w:val="es-AR"/>
        </w:rPr>
        <w:t>.</w:t>
      </w:r>
      <w:r>
        <w:rPr>
          <w:lang w:val="es-AR"/>
        </w:rPr>
        <w:t xml:space="preserve"> </w:t>
      </w:r>
      <w:r w:rsidRPr="00FF7A83">
        <w:t xml:space="preserve">Lorem ipsum dolor sit </w:t>
      </w:r>
      <w:proofErr w:type="spellStart"/>
      <w:r w:rsidRPr="00FF7A83">
        <w:t>amet</w:t>
      </w:r>
      <w:proofErr w:type="spellEnd"/>
      <w:r w:rsidRPr="00FF7A83">
        <w:t xml:space="preserve">, </w:t>
      </w:r>
      <w:proofErr w:type="spellStart"/>
      <w:r w:rsidRPr="00FF7A83">
        <w:t>consectetur</w:t>
      </w:r>
      <w:proofErr w:type="spellEnd"/>
      <w:r w:rsidRPr="00FF7A83">
        <w:t xml:space="preserve"> </w:t>
      </w:r>
      <w:proofErr w:type="spellStart"/>
      <w:r w:rsidRPr="00FF7A83">
        <w:t>adipiscing</w:t>
      </w:r>
      <w:proofErr w:type="spellEnd"/>
      <w:r w:rsidRPr="00FF7A83">
        <w:t xml:space="preserve"> </w:t>
      </w:r>
      <w:proofErr w:type="spellStart"/>
      <w:r w:rsidRPr="00FF7A83">
        <w:t>elit</w:t>
      </w:r>
      <w:proofErr w:type="spellEnd"/>
      <w:r w:rsidRPr="00FF7A83">
        <w:t xml:space="preserve">. </w:t>
      </w:r>
      <w:proofErr w:type="spellStart"/>
      <w:r w:rsidRPr="00FF7A83">
        <w:t>Aliquam</w:t>
      </w:r>
      <w:proofErr w:type="spellEnd"/>
      <w:r w:rsidRPr="00FF7A83">
        <w:t xml:space="preserve"> </w:t>
      </w:r>
      <w:proofErr w:type="spellStart"/>
      <w:r w:rsidRPr="00FF7A83">
        <w:t>posuere</w:t>
      </w:r>
      <w:proofErr w:type="spellEnd"/>
      <w:r w:rsidRPr="00FF7A83">
        <w:t xml:space="preserve"> dolor </w:t>
      </w:r>
      <w:proofErr w:type="spellStart"/>
      <w:r w:rsidRPr="00FF7A83">
        <w:t>elementum</w:t>
      </w:r>
      <w:proofErr w:type="spellEnd"/>
      <w:r w:rsidRPr="00FF7A83">
        <w:t xml:space="preserve"> </w:t>
      </w:r>
      <w:proofErr w:type="spellStart"/>
      <w:r w:rsidRPr="00FF7A83">
        <w:t>leo</w:t>
      </w:r>
      <w:proofErr w:type="spellEnd"/>
      <w:r w:rsidRPr="00FF7A83">
        <w:t xml:space="preserve"> </w:t>
      </w:r>
      <w:proofErr w:type="spellStart"/>
      <w:r w:rsidRPr="00FF7A83">
        <w:t>feugiat</w:t>
      </w:r>
      <w:proofErr w:type="spellEnd"/>
      <w:r w:rsidRPr="00FF7A83">
        <w:t xml:space="preserve"> </w:t>
      </w:r>
      <w:proofErr w:type="spellStart"/>
      <w:r w:rsidRPr="00FF7A83">
        <w:t>pellentesque</w:t>
      </w:r>
      <w:proofErr w:type="spellEnd"/>
      <w:r w:rsidRPr="00FF7A83">
        <w:t xml:space="preserve"> vitae </w:t>
      </w:r>
      <w:proofErr w:type="spellStart"/>
      <w:r w:rsidRPr="00FF7A83">
        <w:t>porttitor</w:t>
      </w:r>
      <w:proofErr w:type="spellEnd"/>
      <w:r w:rsidRPr="00FF7A83">
        <w:t xml:space="preserve"> diam. </w:t>
      </w:r>
    </w:p>
    <w:p w14:paraId="4AAEB32B" w14:textId="1C9E7E69" w:rsidR="00125BB8" w:rsidRDefault="00125BB8" w:rsidP="000A5F1A">
      <w:pPr>
        <w:pStyle w:val="Textoindependiente"/>
        <w:rPr>
          <w:lang w:val="es-ES"/>
        </w:rPr>
      </w:pPr>
      <w:r w:rsidRPr="00125BB8">
        <w:rPr>
          <w:lang w:val="es-ES"/>
        </w:rPr>
        <w:t xml:space="preserve">En algunos casos </w:t>
      </w:r>
      <w:r>
        <w:rPr>
          <w:lang w:val="es-ES"/>
        </w:rPr>
        <w:t>(</w:t>
      </w:r>
      <w:r w:rsidRPr="00125BB8">
        <w:rPr>
          <w:lang w:val="es-ES"/>
        </w:rPr>
        <w:t>muy excepcionales</w:t>
      </w:r>
      <w:r>
        <w:rPr>
          <w:lang w:val="es-ES"/>
        </w:rPr>
        <w:t>)</w:t>
      </w:r>
      <w:r w:rsidRPr="00125BB8">
        <w:rPr>
          <w:lang w:val="es-ES"/>
        </w:rPr>
        <w:t xml:space="preserve"> en l</w:t>
      </w:r>
      <w:r>
        <w:rPr>
          <w:lang w:val="es-ES"/>
        </w:rPr>
        <w:t>os que tenga “definiciones” en párrafo aparte (al estilo matemático) puede utilizar los estilos “</w:t>
      </w:r>
      <w:proofErr w:type="spellStart"/>
      <w:r>
        <w:rPr>
          <w:lang w:val="es-ES"/>
        </w:rPr>
        <w:t>Definition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Term</w:t>
      </w:r>
      <w:proofErr w:type="spellEnd"/>
      <w:r>
        <w:rPr>
          <w:lang w:val="es-ES"/>
        </w:rPr>
        <w:t>” (para el nombre de lo que va a definir) y “</w:t>
      </w:r>
      <w:proofErr w:type="spellStart"/>
      <w:r>
        <w:rPr>
          <w:lang w:val="es-ES"/>
        </w:rPr>
        <w:t>Definition</w:t>
      </w:r>
      <w:proofErr w:type="spellEnd"/>
      <w:r>
        <w:rPr>
          <w:lang w:val="es-ES"/>
        </w:rPr>
        <w:t>” (para la definición en sí). Esto sería un ejemplo:</w:t>
      </w:r>
    </w:p>
    <w:p w14:paraId="3E83BA96" w14:textId="77777777" w:rsidR="00125BB8" w:rsidRPr="009A1C1C" w:rsidRDefault="00125BB8" w:rsidP="00125BB8">
      <w:pPr>
        <w:pStyle w:val="DefinitionTerm"/>
        <w:rPr>
          <w:lang w:val="es-ES"/>
        </w:rPr>
      </w:pPr>
      <w:proofErr w:type="spellStart"/>
      <w:r w:rsidRPr="009A1C1C">
        <w:rPr>
          <w:lang w:val="es-ES"/>
        </w:rPr>
        <w:t>DefinitionTerm</w:t>
      </w:r>
      <w:proofErr w:type="spellEnd"/>
      <w:r w:rsidRPr="009A1C1C">
        <w:rPr>
          <w:lang w:val="es-ES"/>
        </w:rPr>
        <w:t xml:space="preserve"> </w:t>
      </w:r>
    </w:p>
    <w:p w14:paraId="2A5CA070" w14:textId="569E0014" w:rsidR="00125BB8" w:rsidRPr="009A1C1C" w:rsidRDefault="00125BB8" w:rsidP="00125BB8">
      <w:pPr>
        <w:pStyle w:val="Definition"/>
        <w:rPr>
          <w:lang w:val="es-ES"/>
        </w:rPr>
      </w:pPr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Definition</w:t>
      </w:r>
      <w:proofErr w:type="spellEnd"/>
      <w:r w:rsidRPr="009A1C1C">
        <w:rPr>
          <w:lang w:val="es-ES"/>
        </w:rPr>
        <w:t xml:space="preserve"> of a </w:t>
      </w:r>
      <w:proofErr w:type="spellStart"/>
      <w:r w:rsidRPr="009A1C1C">
        <w:rPr>
          <w:lang w:val="es-ES"/>
        </w:rPr>
        <w:t>definition</w:t>
      </w:r>
      <w:proofErr w:type="spellEnd"/>
    </w:p>
    <w:p w14:paraId="5A46653A" w14:textId="1634256E" w:rsidR="00CB7140" w:rsidRDefault="00FF7A83" w:rsidP="000A5F1A">
      <w:pPr>
        <w:pStyle w:val="Textoindependiente"/>
        <w:rPr>
          <w:lang w:val="es-AR"/>
        </w:rPr>
      </w:pPr>
      <w:proofErr w:type="spellStart"/>
      <w:r w:rsidRPr="009A1C1C">
        <w:rPr>
          <w:lang w:val="es-ES"/>
        </w:rPr>
        <w:t>Phasellus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vulputate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aliquet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scelerisque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rPr>
          <w:lang w:val="es-ES"/>
        </w:rPr>
        <w:t>Nullam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vel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tellus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eget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nisi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dapibus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auctor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rPr>
          <w:lang w:val="es-ES"/>
        </w:rPr>
        <w:t>Vivamus</w:t>
      </w:r>
      <w:proofErr w:type="spellEnd"/>
      <w:r w:rsidRPr="009A1C1C">
        <w:rPr>
          <w:lang w:val="es-ES"/>
        </w:rPr>
        <w:t xml:space="preserve"> et dolor </w:t>
      </w:r>
      <w:proofErr w:type="spellStart"/>
      <w:r w:rsidRPr="009A1C1C">
        <w:rPr>
          <w:lang w:val="es-ES"/>
        </w:rPr>
        <w:t>ac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quam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vestibulum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iaculis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rPr>
          <w:lang w:val="es-ES"/>
        </w:rPr>
        <w:t>Curabitur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varius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elit</w:t>
      </w:r>
      <w:proofErr w:type="spellEnd"/>
      <w:r w:rsidRPr="009A1C1C">
        <w:rPr>
          <w:lang w:val="es-ES"/>
        </w:rPr>
        <w:t xml:space="preserve"> in </w:t>
      </w:r>
      <w:proofErr w:type="spellStart"/>
      <w:r w:rsidRPr="009A1C1C">
        <w:rPr>
          <w:lang w:val="es-ES"/>
        </w:rPr>
        <w:t>pellentesque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lastRenderedPageBreak/>
        <w:t>fermentum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rPr>
          <w:lang w:val="es-ES"/>
        </w:rPr>
        <w:t>Cras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pharetra</w:t>
      </w:r>
      <w:proofErr w:type="spellEnd"/>
      <w:r w:rsidRPr="009A1C1C">
        <w:rPr>
          <w:lang w:val="es-ES"/>
        </w:rPr>
        <w:t xml:space="preserve"> mi id </w:t>
      </w:r>
      <w:proofErr w:type="spellStart"/>
      <w:r w:rsidRPr="009A1C1C">
        <w:rPr>
          <w:lang w:val="es-ES"/>
        </w:rPr>
        <w:t>nibh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laoreet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vulputate</w:t>
      </w:r>
      <w:proofErr w:type="spellEnd"/>
      <w:r w:rsidRPr="009A1C1C">
        <w:rPr>
          <w:lang w:val="es-ES"/>
        </w:rPr>
        <w:t xml:space="preserve">. </w:t>
      </w:r>
      <w:proofErr w:type="spellStart"/>
      <w:r w:rsidRPr="00FF7A83">
        <w:rPr>
          <w:lang w:val="es-AR"/>
        </w:rPr>
        <w:t>Integer</w:t>
      </w:r>
      <w:proofErr w:type="spellEnd"/>
      <w:r w:rsidRPr="00FF7A83">
        <w:rPr>
          <w:lang w:val="es-AR"/>
        </w:rPr>
        <w:t xml:space="preserve"> </w:t>
      </w:r>
      <w:proofErr w:type="spellStart"/>
      <w:r w:rsidRPr="00FF7A83">
        <w:rPr>
          <w:lang w:val="es-AR"/>
        </w:rPr>
        <w:t>tristique</w:t>
      </w:r>
      <w:proofErr w:type="spellEnd"/>
      <w:r w:rsidRPr="00FF7A83">
        <w:rPr>
          <w:lang w:val="es-AR"/>
        </w:rPr>
        <w:t xml:space="preserve"> </w:t>
      </w:r>
      <w:proofErr w:type="spellStart"/>
      <w:r w:rsidRPr="00FF7A83">
        <w:rPr>
          <w:lang w:val="es-AR"/>
        </w:rPr>
        <w:t>facilisis</w:t>
      </w:r>
      <w:proofErr w:type="spellEnd"/>
      <w:r w:rsidRPr="00FF7A83">
        <w:rPr>
          <w:lang w:val="es-AR"/>
        </w:rPr>
        <w:t xml:space="preserve"> </w:t>
      </w:r>
      <w:proofErr w:type="spellStart"/>
      <w:r w:rsidRPr="00FF7A83">
        <w:rPr>
          <w:lang w:val="es-AR"/>
        </w:rPr>
        <w:t>sapien</w:t>
      </w:r>
      <w:proofErr w:type="spellEnd"/>
      <w:r w:rsidRPr="00FF7A83">
        <w:rPr>
          <w:lang w:val="es-AR"/>
        </w:rPr>
        <w:t xml:space="preserve"> ac ornare. </w:t>
      </w:r>
      <w:proofErr w:type="spellStart"/>
      <w:r w:rsidRPr="00FF7A83">
        <w:rPr>
          <w:lang w:val="es-AR"/>
        </w:rPr>
        <w:t>Integer</w:t>
      </w:r>
      <w:proofErr w:type="spellEnd"/>
      <w:r w:rsidRPr="00FF7A83">
        <w:rPr>
          <w:lang w:val="es-AR"/>
        </w:rPr>
        <w:t xml:space="preserve"> </w:t>
      </w:r>
      <w:proofErr w:type="spellStart"/>
      <w:r w:rsidRPr="00FF7A83">
        <w:rPr>
          <w:lang w:val="es-AR"/>
        </w:rPr>
        <w:t>pretium</w:t>
      </w:r>
      <w:proofErr w:type="spellEnd"/>
      <w:r w:rsidRPr="00FF7A83">
        <w:rPr>
          <w:lang w:val="es-AR"/>
        </w:rPr>
        <w:t xml:space="preserve"> </w:t>
      </w:r>
      <w:proofErr w:type="spellStart"/>
      <w:r w:rsidRPr="00FF7A83">
        <w:rPr>
          <w:lang w:val="es-AR"/>
        </w:rPr>
        <w:t>ac</w:t>
      </w:r>
      <w:proofErr w:type="spellEnd"/>
      <w:r w:rsidRPr="00FF7A83">
        <w:rPr>
          <w:lang w:val="es-AR"/>
        </w:rPr>
        <w:t xml:space="preserve"> eros et </w:t>
      </w:r>
      <w:proofErr w:type="spellStart"/>
      <w:r w:rsidRPr="00FF7A83">
        <w:rPr>
          <w:lang w:val="es-AR"/>
        </w:rPr>
        <w:t>sollicitudin</w:t>
      </w:r>
      <w:proofErr w:type="spellEnd"/>
      <w:r w:rsidRPr="00FF7A83">
        <w:rPr>
          <w:lang w:val="es-AR"/>
        </w:rPr>
        <w:t>.</w:t>
      </w:r>
    </w:p>
    <w:p w14:paraId="698CB93C" w14:textId="5CAA9C64" w:rsidR="009A1C1C" w:rsidRDefault="009A1C1C" w:rsidP="000A5F1A">
      <w:pPr>
        <w:pStyle w:val="Textoindependiente"/>
        <w:rPr>
          <w:lang w:val="es-AR"/>
        </w:rPr>
      </w:pPr>
      <w:r>
        <w:rPr>
          <w:lang w:val="es-AR"/>
        </w:rPr>
        <w:t xml:space="preserve">Por último, para marcar elementos flotantes </w:t>
      </w:r>
      <w:r w:rsidR="007F076E">
        <w:rPr>
          <w:lang w:val="es-AR"/>
        </w:rPr>
        <w:t>(tablas y figuras) debe utilizar el siguiente bloque:</w:t>
      </w:r>
    </w:p>
    <w:p w14:paraId="78208A1B" w14:textId="3580A11D" w:rsidR="009A1C1C" w:rsidRDefault="009A1C1C" w:rsidP="009A1C1C">
      <w:pPr>
        <w:pStyle w:val="Textoindependiente"/>
        <w:rPr>
          <w:lang w:val="es-AR"/>
        </w:rPr>
      </w:pPr>
      <w:bookmarkStart w:id="9" w:name="_GoBack"/>
      <w:r w:rsidRPr="009A1C1C">
        <w:rPr>
          <w:highlight w:val="yellow"/>
          <w:lang w:val="es-AR"/>
        </w:rPr>
        <w:t>~!</w:t>
      </w:r>
      <w:proofErr w:type="spellStart"/>
      <w:r w:rsidRPr="009A1C1C">
        <w:rPr>
          <w:highlight w:val="yellow"/>
          <w:lang w:val="es-AR"/>
        </w:rPr>
        <w:t>include</w:t>
      </w:r>
      <w:proofErr w:type="spellEnd"/>
      <w:r w:rsidRPr="009A1C1C">
        <w:rPr>
          <w:highlight w:val="yellow"/>
          <w:lang w:val="es-AR"/>
        </w:rPr>
        <w:t>=</w:t>
      </w:r>
      <w:r w:rsidRPr="009A1C1C">
        <w:rPr>
          <w:highlight w:val="yellow"/>
          <w:lang w:val="es-AR"/>
        </w:rPr>
        <w:t xml:space="preserve"> </w:t>
      </w:r>
      <w:r w:rsidRPr="009A1C1C">
        <w:rPr>
          <w:highlight w:val="yellow"/>
          <w:lang w:val="es-AR"/>
        </w:rPr>
        <w:br/>
      </w:r>
      <w:r w:rsidRPr="009A1C1C">
        <w:rPr>
          <w:highlight w:val="yellow"/>
          <w:lang w:val="es-AR"/>
        </w:rPr>
        <w:t>~!</w:t>
      </w:r>
      <w:proofErr w:type="spellStart"/>
      <w:r w:rsidRPr="009A1C1C">
        <w:rPr>
          <w:highlight w:val="yellow"/>
          <w:lang w:val="es-AR"/>
        </w:rPr>
        <w:t>title</w:t>
      </w:r>
      <w:proofErr w:type="spellEnd"/>
      <w:r w:rsidRPr="009A1C1C">
        <w:rPr>
          <w:highlight w:val="yellow"/>
          <w:lang w:val="es-AR"/>
        </w:rPr>
        <w:t>=</w:t>
      </w:r>
      <w:r w:rsidRPr="009A1C1C">
        <w:rPr>
          <w:highlight w:val="yellow"/>
          <w:lang w:val="es-AR"/>
        </w:rPr>
        <w:br/>
      </w:r>
      <w:r w:rsidRPr="009A1C1C">
        <w:rPr>
          <w:highlight w:val="yellow"/>
          <w:lang w:val="es-AR"/>
        </w:rPr>
        <w:t>~!</w:t>
      </w:r>
      <w:proofErr w:type="spellStart"/>
      <w:r w:rsidRPr="009A1C1C">
        <w:rPr>
          <w:highlight w:val="yellow"/>
          <w:lang w:val="es-AR"/>
        </w:rPr>
        <w:t>source</w:t>
      </w:r>
      <w:proofErr w:type="spellEnd"/>
      <w:r w:rsidRPr="009A1C1C">
        <w:rPr>
          <w:highlight w:val="yellow"/>
          <w:lang w:val="es-AR"/>
        </w:rPr>
        <w:t>=</w:t>
      </w:r>
      <w:r w:rsidRPr="009A1C1C">
        <w:rPr>
          <w:highlight w:val="yellow"/>
          <w:lang w:val="es-AR"/>
        </w:rPr>
        <w:br/>
      </w:r>
      <w:r w:rsidRPr="009A1C1C">
        <w:rPr>
          <w:highlight w:val="yellow"/>
          <w:lang w:val="es-AR"/>
        </w:rPr>
        <w:t>~!note=</w:t>
      </w:r>
    </w:p>
    <w:bookmarkEnd w:id="9"/>
    <w:p w14:paraId="69F6ECE4" w14:textId="77777777" w:rsidR="009A1C1C" w:rsidRPr="009A1C1C" w:rsidRDefault="009A1C1C" w:rsidP="009A1C1C">
      <w:pPr>
        <w:pStyle w:val="Textoindependiente"/>
      </w:pPr>
      <w:r w:rsidRPr="009A1C1C">
        <w:rPr>
          <w:lang w:val="es-ES"/>
        </w:rPr>
        <w:t xml:space="preserve">Ut </w:t>
      </w:r>
      <w:proofErr w:type="spellStart"/>
      <w:r w:rsidRPr="009A1C1C">
        <w:rPr>
          <w:lang w:val="es-ES"/>
        </w:rPr>
        <w:t>tempus</w:t>
      </w:r>
      <w:proofErr w:type="spellEnd"/>
      <w:r w:rsidRPr="009A1C1C">
        <w:rPr>
          <w:lang w:val="es-ES"/>
        </w:rPr>
        <w:t xml:space="preserve"> magna et </w:t>
      </w:r>
      <w:proofErr w:type="spellStart"/>
      <w:r w:rsidRPr="009A1C1C">
        <w:rPr>
          <w:lang w:val="es-ES"/>
        </w:rPr>
        <w:t>velit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suscipit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finibus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quis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quis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lacus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rPr>
          <w:lang w:val="es-ES"/>
        </w:rPr>
        <w:t>Duis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euismod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velit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nec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augue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porttitor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dictum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rPr>
          <w:lang w:val="es-ES"/>
        </w:rPr>
        <w:t>Vivamus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efficitur</w:t>
      </w:r>
      <w:proofErr w:type="spellEnd"/>
      <w:r w:rsidRPr="009A1C1C">
        <w:rPr>
          <w:lang w:val="es-ES"/>
        </w:rPr>
        <w:t xml:space="preserve">, </w:t>
      </w:r>
      <w:proofErr w:type="spellStart"/>
      <w:r w:rsidRPr="009A1C1C">
        <w:rPr>
          <w:lang w:val="es-ES"/>
        </w:rPr>
        <w:t>lorem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eu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varius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tempus</w:t>
      </w:r>
      <w:proofErr w:type="spellEnd"/>
      <w:r w:rsidRPr="009A1C1C">
        <w:rPr>
          <w:lang w:val="es-ES"/>
        </w:rPr>
        <w:t xml:space="preserve">, tortor </w:t>
      </w:r>
      <w:proofErr w:type="spellStart"/>
      <w:r w:rsidRPr="009A1C1C">
        <w:rPr>
          <w:lang w:val="es-ES"/>
        </w:rPr>
        <w:t>augue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accumsan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risus</w:t>
      </w:r>
      <w:proofErr w:type="spellEnd"/>
      <w:r w:rsidRPr="009A1C1C">
        <w:rPr>
          <w:lang w:val="es-ES"/>
        </w:rPr>
        <w:t xml:space="preserve">, in lacinia </w:t>
      </w:r>
      <w:proofErr w:type="spellStart"/>
      <w:r w:rsidRPr="009A1C1C">
        <w:rPr>
          <w:lang w:val="es-ES"/>
        </w:rPr>
        <w:t>diam</w:t>
      </w:r>
      <w:proofErr w:type="spellEnd"/>
      <w:r w:rsidRPr="009A1C1C">
        <w:rPr>
          <w:lang w:val="es-ES"/>
        </w:rPr>
        <w:t xml:space="preserve"> leo </w:t>
      </w:r>
      <w:proofErr w:type="spellStart"/>
      <w:r w:rsidRPr="009A1C1C">
        <w:rPr>
          <w:lang w:val="es-ES"/>
        </w:rPr>
        <w:t>vel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massa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rPr>
          <w:lang w:val="es-ES"/>
        </w:rPr>
        <w:t>Vivamus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tempus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sapien</w:t>
      </w:r>
      <w:proofErr w:type="spellEnd"/>
      <w:r w:rsidRPr="009A1C1C">
        <w:rPr>
          <w:lang w:val="es-ES"/>
        </w:rPr>
        <w:t xml:space="preserve"> ut ante </w:t>
      </w:r>
      <w:proofErr w:type="spellStart"/>
      <w:r w:rsidRPr="009A1C1C">
        <w:rPr>
          <w:lang w:val="es-ES"/>
        </w:rPr>
        <w:t>imperdiet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ullamcorper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rPr>
          <w:lang w:val="es-ES"/>
        </w:rPr>
        <w:t>Curabitur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nec</w:t>
      </w:r>
      <w:proofErr w:type="spellEnd"/>
      <w:r w:rsidRPr="009A1C1C">
        <w:rPr>
          <w:lang w:val="es-ES"/>
        </w:rPr>
        <w:t xml:space="preserve"> odio vitae </w:t>
      </w:r>
      <w:proofErr w:type="spellStart"/>
      <w:r w:rsidRPr="009A1C1C">
        <w:rPr>
          <w:lang w:val="es-ES"/>
        </w:rPr>
        <w:t>neque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viverra</w:t>
      </w:r>
      <w:proofErr w:type="spellEnd"/>
      <w:r w:rsidRPr="009A1C1C">
        <w:rPr>
          <w:lang w:val="es-ES"/>
        </w:rPr>
        <w:t xml:space="preserve"> ornare non </w:t>
      </w:r>
      <w:proofErr w:type="spellStart"/>
      <w:r w:rsidRPr="009A1C1C">
        <w:rPr>
          <w:lang w:val="es-ES"/>
        </w:rPr>
        <w:t>posuere</w:t>
      </w:r>
      <w:proofErr w:type="spellEnd"/>
      <w:r w:rsidRPr="009A1C1C">
        <w:rPr>
          <w:lang w:val="es-ES"/>
        </w:rPr>
        <w:t xml:space="preserve"> </w:t>
      </w:r>
      <w:proofErr w:type="spellStart"/>
      <w:r w:rsidRPr="009A1C1C">
        <w:rPr>
          <w:lang w:val="es-ES"/>
        </w:rPr>
        <w:t>elit</w:t>
      </w:r>
      <w:proofErr w:type="spellEnd"/>
      <w:r w:rsidRPr="009A1C1C">
        <w:rPr>
          <w:lang w:val="es-ES"/>
        </w:rPr>
        <w:t xml:space="preserve">. </w:t>
      </w:r>
      <w:proofErr w:type="spellStart"/>
      <w:r w:rsidRPr="009A1C1C">
        <w:t>Quisque</w:t>
      </w:r>
      <w:proofErr w:type="spellEnd"/>
      <w:r w:rsidRPr="009A1C1C">
        <w:t xml:space="preserve"> </w:t>
      </w:r>
      <w:proofErr w:type="spellStart"/>
      <w:r w:rsidRPr="009A1C1C">
        <w:t>placerat</w:t>
      </w:r>
      <w:proofErr w:type="spellEnd"/>
      <w:r w:rsidRPr="009A1C1C">
        <w:t xml:space="preserve"> </w:t>
      </w:r>
      <w:proofErr w:type="spellStart"/>
      <w:r w:rsidRPr="009A1C1C">
        <w:t>imperdiet</w:t>
      </w:r>
      <w:proofErr w:type="spellEnd"/>
      <w:r w:rsidRPr="009A1C1C">
        <w:t xml:space="preserve"> </w:t>
      </w:r>
      <w:proofErr w:type="spellStart"/>
      <w:r w:rsidRPr="009A1C1C">
        <w:t>velit</w:t>
      </w:r>
      <w:proofErr w:type="spellEnd"/>
      <w:r w:rsidRPr="009A1C1C">
        <w:t xml:space="preserve">, </w:t>
      </w:r>
      <w:proofErr w:type="spellStart"/>
      <w:r w:rsidRPr="009A1C1C">
        <w:t>vel</w:t>
      </w:r>
      <w:proofErr w:type="spellEnd"/>
      <w:r w:rsidRPr="009A1C1C">
        <w:t xml:space="preserve"> </w:t>
      </w:r>
      <w:proofErr w:type="spellStart"/>
      <w:r w:rsidRPr="009A1C1C">
        <w:t>consequat</w:t>
      </w:r>
      <w:proofErr w:type="spellEnd"/>
      <w:r w:rsidRPr="009A1C1C">
        <w:t xml:space="preserve"> </w:t>
      </w:r>
      <w:proofErr w:type="spellStart"/>
      <w:r w:rsidRPr="009A1C1C">
        <w:t>nisl</w:t>
      </w:r>
      <w:proofErr w:type="spellEnd"/>
      <w:r w:rsidRPr="009A1C1C">
        <w:t xml:space="preserve"> </w:t>
      </w:r>
      <w:proofErr w:type="spellStart"/>
      <w:r w:rsidRPr="009A1C1C">
        <w:t>vestibulum</w:t>
      </w:r>
      <w:proofErr w:type="spellEnd"/>
      <w:r w:rsidRPr="009A1C1C">
        <w:t xml:space="preserve"> ac. </w:t>
      </w:r>
      <w:proofErr w:type="spellStart"/>
      <w:r w:rsidRPr="009A1C1C">
        <w:t>Fusce</w:t>
      </w:r>
      <w:proofErr w:type="spellEnd"/>
      <w:r w:rsidRPr="009A1C1C">
        <w:t xml:space="preserve"> vitae </w:t>
      </w:r>
      <w:proofErr w:type="spellStart"/>
      <w:r w:rsidRPr="009A1C1C">
        <w:t>velit</w:t>
      </w:r>
      <w:proofErr w:type="spellEnd"/>
      <w:r w:rsidRPr="009A1C1C">
        <w:t xml:space="preserve"> et </w:t>
      </w:r>
      <w:proofErr w:type="spellStart"/>
      <w:r w:rsidRPr="009A1C1C">
        <w:t>velit</w:t>
      </w:r>
      <w:proofErr w:type="spellEnd"/>
      <w:r w:rsidRPr="009A1C1C">
        <w:t xml:space="preserve"> </w:t>
      </w:r>
      <w:proofErr w:type="spellStart"/>
      <w:r w:rsidRPr="009A1C1C">
        <w:t>vestibulum</w:t>
      </w:r>
      <w:proofErr w:type="spellEnd"/>
      <w:r w:rsidRPr="009A1C1C">
        <w:t xml:space="preserve"> </w:t>
      </w:r>
      <w:proofErr w:type="spellStart"/>
      <w:r w:rsidRPr="009A1C1C">
        <w:t>volutpat</w:t>
      </w:r>
      <w:proofErr w:type="spellEnd"/>
      <w:r w:rsidRPr="009A1C1C">
        <w:t xml:space="preserve"> </w:t>
      </w:r>
      <w:proofErr w:type="spellStart"/>
      <w:r w:rsidRPr="009A1C1C">
        <w:t>eu</w:t>
      </w:r>
      <w:proofErr w:type="spellEnd"/>
      <w:r w:rsidRPr="009A1C1C">
        <w:t xml:space="preserve"> </w:t>
      </w:r>
      <w:proofErr w:type="spellStart"/>
      <w:r w:rsidRPr="009A1C1C">
        <w:t>nec</w:t>
      </w:r>
      <w:proofErr w:type="spellEnd"/>
      <w:r w:rsidRPr="009A1C1C">
        <w:t xml:space="preserve"> </w:t>
      </w:r>
      <w:proofErr w:type="spellStart"/>
      <w:r w:rsidRPr="009A1C1C">
        <w:t>eros</w:t>
      </w:r>
      <w:proofErr w:type="spellEnd"/>
      <w:r w:rsidRPr="009A1C1C">
        <w:t>.</w:t>
      </w:r>
    </w:p>
    <w:p w14:paraId="22B1A782" w14:textId="77777777" w:rsidR="009A1C1C" w:rsidRPr="00FF7A83" w:rsidRDefault="009A1C1C" w:rsidP="009A1C1C">
      <w:pPr>
        <w:pStyle w:val="Textoindependiente"/>
        <w:rPr>
          <w:lang w:val="es-AR"/>
        </w:rPr>
      </w:pPr>
    </w:p>
    <w:sectPr w:rsidR="009A1C1C" w:rsidRPr="00FF7A8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9CB39" w14:textId="77777777" w:rsidR="003C51B6" w:rsidRDefault="003C51B6">
      <w:pPr>
        <w:spacing w:after="0"/>
      </w:pPr>
      <w:r>
        <w:separator/>
      </w:r>
    </w:p>
  </w:endnote>
  <w:endnote w:type="continuationSeparator" w:id="0">
    <w:p w14:paraId="294887BA" w14:textId="77777777" w:rsidR="003C51B6" w:rsidRDefault="003C51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FD314" w14:textId="77777777" w:rsidR="003C51B6" w:rsidRDefault="003C51B6">
      <w:r>
        <w:separator/>
      </w:r>
    </w:p>
  </w:footnote>
  <w:footnote w:type="continuationSeparator" w:id="0">
    <w:p w14:paraId="4820F8F4" w14:textId="77777777" w:rsidR="003C51B6" w:rsidRDefault="003C51B6">
      <w:r>
        <w:continuationSeparator/>
      </w:r>
    </w:p>
  </w:footnote>
  <w:footnote w:id="1">
    <w:p w14:paraId="6BB669E8" w14:textId="77777777" w:rsidR="00F40776" w:rsidRDefault="00143AF7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5EAD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545D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0ECC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1AF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20106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70CD2DE"/>
    <w:multiLevelType w:val="multilevel"/>
    <w:tmpl w:val="D1AE85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129707F"/>
    <w:multiLevelType w:val="hybridMultilevel"/>
    <w:tmpl w:val="8BC2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A633C"/>
    <w:multiLevelType w:val="hybridMultilevel"/>
    <w:tmpl w:val="BF3880EC"/>
    <w:lvl w:ilvl="0" w:tplc="E084AB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776"/>
    <w:rsid w:val="00037EDB"/>
    <w:rsid w:val="000A5F1A"/>
    <w:rsid w:val="000D2B99"/>
    <w:rsid w:val="00125BB8"/>
    <w:rsid w:val="00143AF7"/>
    <w:rsid w:val="00183A54"/>
    <w:rsid w:val="001F7ED2"/>
    <w:rsid w:val="00256020"/>
    <w:rsid w:val="003C51B6"/>
    <w:rsid w:val="004B325D"/>
    <w:rsid w:val="00537045"/>
    <w:rsid w:val="0055440C"/>
    <w:rsid w:val="006E71F3"/>
    <w:rsid w:val="007E095E"/>
    <w:rsid w:val="007F076E"/>
    <w:rsid w:val="008B41C8"/>
    <w:rsid w:val="008B7EBD"/>
    <w:rsid w:val="00970592"/>
    <w:rsid w:val="0099633F"/>
    <w:rsid w:val="009A1C1C"/>
    <w:rsid w:val="009B7A70"/>
    <w:rsid w:val="009F520C"/>
    <w:rsid w:val="00C83A99"/>
    <w:rsid w:val="00CB7140"/>
    <w:rsid w:val="00CE3E23"/>
    <w:rsid w:val="00E84EF4"/>
    <w:rsid w:val="00E9340D"/>
    <w:rsid w:val="00EE6858"/>
    <w:rsid w:val="00F40776"/>
    <w:rsid w:val="00FC0599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B7C5"/>
  <w15:docId w15:val="{21FD864A-A4B7-4E39-BCFA-8FA585B1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F076E"/>
    <w:pPr>
      <w:spacing w:before="100" w:after="100"/>
      <w:ind w:left="480" w:right="480"/>
    </w:pPr>
    <w:rPr>
      <w:color w:val="7F7F7F" w:themeColor="text1" w:themeTint="8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Cita">
    <w:name w:val="Quote"/>
    <w:basedOn w:val="Normal"/>
    <w:next w:val="Normal"/>
    <w:link w:val="CitaCar"/>
    <w:rsid w:val="00CB71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CB71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rsid w:val="008B7EB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8B7EBD"/>
    <w:rPr>
      <w:i/>
      <w:iCs/>
      <w:color w:val="4F81BD" w:themeColor="accent1"/>
    </w:rPr>
  </w:style>
  <w:style w:type="character" w:styleId="CitaHTML">
    <w:name w:val="HTML Cite"/>
    <w:basedOn w:val="Fuentedeprrafopredeter"/>
    <w:rsid w:val="008B7EBD"/>
    <w:rPr>
      <w:i/>
      <w:iCs/>
    </w:rPr>
  </w:style>
  <w:style w:type="character" w:styleId="CdigoHTML">
    <w:name w:val="HTML Code"/>
    <w:basedOn w:val="Fuentedeprrafopredeter"/>
    <w:rsid w:val="00E84EF4"/>
    <w:rPr>
      <w:rFonts w:ascii="Consolas" w:hAnsi="Consolas"/>
      <w:sz w:val="20"/>
      <w:szCs w:val="20"/>
    </w:rPr>
  </w:style>
  <w:style w:type="paragraph" w:customStyle="1" w:styleId="SourceCode">
    <w:name w:val="Source Code"/>
    <w:basedOn w:val="Normal"/>
    <w:link w:val="VerbatimChar"/>
    <w:rsid w:val="00EE6858"/>
    <w:pPr>
      <w:wordWrap w:val="0"/>
    </w:pPr>
    <w:rPr>
      <w:rFonts w:ascii="Consolas" w:hAnsi="Consolas"/>
      <w:sz w:val="22"/>
    </w:rPr>
  </w:style>
  <w:style w:type="paragraph" w:styleId="Textoindependiente2">
    <w:name w:val="Body Text 2"/>
    <w:basedOn w:val="Normal"/>
    <w:link w:val="Textoindependiente2Car"/>
    <w:rsid w:val="00037ED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EDB"/>
  </w:style>
  <w:style w:type="paragraph" w:styleId="Textoindependienteprimerasangra">
    <w:name w:val="Body Text First Indent"/>
    <w:basedOn w:val="Textoindependiente"/>
    <w:link w:val="TextoindependienteprimerasangraCar"/>
    <w:rsid w:val="00037EDB"/>
    <w:pPr>
      <w:spacing w:before="0" w:after="200"/>
      <w:ind w:firstLine="360"/>
    </w:pPr>
  </w:style>
  <w:style w:type="character" w:customStyle="1" w:styleId="TextoindependienteCar">
    <w:name w:val="Texto independiente Car"/>
    <w:basedOn w:val="Fuentedeprrafopredeter"/>
    <w:link w:val="Textoindependiente"/>
    <w:rsid w:val="00037EDB"/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037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21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PS</cp:lastModifiedBy>
  <cp:revision>25</cp:revision>
  <dcterms:created xsi:type="dcterms:W3CDTF">2017-12-27T05:22:00Z</dcterms:created>
  <dcterms:modified xsi:type="dcterms:W3CDTF">2023-08-11T21:51:00Z</dcterms:modified>
</cp:coreProperties>
</file>