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B280C" w14:textId="36EAF9FF" w:rsidR="004B7A49" w:rsidRPr="000B0E48" w:rsidRDefault="004F5327" w:rsidP="004B7A49">
      <w:pPr>
        <w:jc w:val="center"/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</w:pPr>
      <w:r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 xml:space="preserve">Welsh </w:t>
      </w:r>
      <w:r w:rsidR="004B7A49" w:rsidRPr="000B0E48">
        <w:rPr>
          <w:rFonts w:ascii="Roboto" w:eastAsia="Helvetica Neue" w:hAnsi="Roboto" w:cstheme="minorHAnsi"/>
          <w:b/>
          <w:bCs/>
          <w:color w:val="FF0000"/>
          <w:sz w:val="56"/>
          <w:szCs w:val="56"/>
        </w:rPr>
        <w:t>Social Media Kit</w:t>
      </w:r>
    </w:p>
    <w:p w14:paraId="584944B2" w14:textId="6DA10A8C" w:rsidR="00DD5362" w:rsidRPr="000B0E48" w:rsidRDefault="004F5327" w:rsidP="004F5327">
      <w:pPr>
        <w:jc w:val="center"/>
        <w:rPr>
          <w:rFonts w:ascii="Roboto" w:eastAsia="Helvetica Neue" w:hAnsi="Roboto" w:cstheme="minorHAnsi"/>
        </w:rPr>
      </w:pPr>
      <w:r w:rsidRPr="004F5327">
        <w:rPr>
          <w:rFonts w:ascii="Roboto" w:eastAsia="Helvetica Neue" w:hAnsi="Roboto" w:cstheme="minorHAnsi"/>
          <w:b/>
          <w:bCs/>
          <w:color w:val="4472C4" w:themeColor="accent1"/>
          <w:sz w:val="44"/>
          <w:szCs w:val="44"/>
        </w:rPr>
        <w:t>Rhianta yn ystod amser COVID-19</w:t>
      </w:r>
    </w:p>
    <w:p w14:paraId="6AE77552" w14:textId="77777777" w:rsidR="004F5327" w:rsidRDefault="004F5327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1D7BB70C" w14:textId="73AA0319" w:rsidR="00910573" w:rsidRDefault="004F5327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r w:rsidRPr="004F5327">
        <w:rPr>
          <w:rFonts w:ascii="Roboto" w:eastAsia="Helvetica Neue" w:hAnsi="Roboto" w:cstheme="minorHAnsi"/>
          <w:sz w:val="20"/>
          <w:szCs w:val="20"/>
        </w:rPr>
        <w:t>Mae pandemig y clefyd coronafirws (COVID-19) wedi troi bywydau teuluoedd ar draws y byd ben i lawr. Cau ysgolion, gweithio o bell, pellhau corfforol - mae'n llawer i'w lywio i unrhyw un, ond yn enwedig i rieni. Ymunodd grŵp o bartneriaid â'r fenter Rhianta dros Iechyd Gydol Oes i ddod â set o awgrymiadau defnyddiol i rieni a gofalwyr i helpu i reoli'r arferol newydd (dros dro) hwn.</w:t>
      </w:r>
    </w:p>
    <w:p w14:paraId="5C45D5FC" w14:textId="77777777" w:rsidR="004F5327" w:rsidRPr="000B0E48" w:rsidRDefault="004F5327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25B5A37A" w14:textId="0249FC3C" w:rsidR="00203702" w:rsidRDefault="004F5327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  <w:r w:rsidRPr="004F5327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Nodyn</w:t>
      </w:r>
      <w:r w:rsidR="00910573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="00910573"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4F5327">
        <w:rPr>
          <w:rFonts w:ascii="Roboto" w:eastAsia="Helvetica Neue" w:hAnsi="Roboto" w:cstheme="minorHAnsi"/>
          <w:sz w:val="20"/>
          <w:szCs w:val="20"/>
        </w:rPr>
        <w:t>Gellir addasu'r negesueon hyn ar gyfer llwyfannau cyfryngau cymdeithasol amrywiol gan gynnwys Instagram, Facebook, Twitter, WhatsApp, Viber, ac ati; gellir addasu tagiau hefyd i gyd-fynd â'ch cynulleidfa darged cyn belled â bod y delweddau'n aros yn gyson gan gyfeirio at wybodaeth bellach naill ai ar wefannau WHO, UNICEF, neu Rhianta dros Iechyd Gydol Oes COVID-19</w:t>
      </w:r>
    </w:p>
    <w:p w14:paraId="6B5E3328" w14:textId="77777777" w:rsidR="004F5327" w:rsidRPr="000B0E48" w:rsidRDefault="004F5327" w:rsidP="00203702">
      <w:pPr>
        <w:jc w:val="both"/>
        <w:rPr>
          <w:rFonts w:ascii="Roboto" w:eastAsia="Helvetica Neue" w:hAnsi="Roboto" w:cstheme="minorHAnsi"/>
          <w:sz w:val="20"/>
          <w:szCs w:val="20"/>
        </w:rPr>
      </w:pPr>
    </w:p>
    <w:p w14:paraId="4A075AE9" w14:textId="6B11DF55" w:rsidR="00203702" w:rsidRPr="000B0E48" w:rsidRDefault="009D77C9" w:rsidP="00203702">
      <w:pPr>
        <w:rPr>
          <w:rFonts w:ascii="Roboto" w:eastAsia="Helvetica Neue" w:hAnsi="Roboto" w:cstheme="minorHAnsi"/>
          <w:sz w:val="20"/>
          <w:szCs w:val="20"/>
        </w:rPr>
      </w:pP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Tag </w:t>
      </w:r>
      <w:r w:rsidR="004F5327" w:rsidRPr="004F5327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Partneriaid</w:t>
      </w:r>
      <w:r w:rsidR="00203702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:</w:t>
      </w:r>
      <w:r w:rsidR="00203702" w:rsidRPr="000B0E48">
        <w:rPr>
          <w:rFonts w:ascii="Roboto" w:eastAsia="Helvetica Neue" w:hAnsi="Roboto" w:cstheme="minorHAnsi"/>
          <w:sz w:val="20"/>
          <w:szCs w:val="20"/>
        </w:rPr>
        <w:t xml:space="preserve"> @WHO @UNICEF @USAID @CDCgov @ParentingLH @GPtoEndViolence @accelerate_hub </w:t>
      </w:r>
    </w:p>
    <w:p w14:paraId="1737681A" w14:textId="4FA6F6C0" w:rsidR="00203702" w:rsidRPr="000B0E48" w:rsidRDefault="00203702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Hashtag: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#COVID19P</w:t>
      </w:r>
      <w:r w:rsidR="0044063E" w:rsidRPr="000B0E48">
        <w:rPr>
          <w:rFonts w:ascii="Roboto" w:eastAsia="Helvetica Neue" w:hAnsi="Roboto" w:cstheme="minorHAnsi"/>
          <w:sz w:val="20"/>
          <w:szCs w:val="20"/>
        </w:rPr>
        <w:t>arenting</w:t>
      </w:r>
      <w:r w:rsidRPr="000B0E48">
        <w:rPr>
          <w:rFonts w:ascii="Roboto" w:eastAsia="Helvetica Neue" w:hAnsi="Roboto" w:cstheme="minorHAnsi"/>
          <w:sz w:val="20"/>
          <w:szCs w:val="20"/>
        </w:rPr>
        <w:t xml:space="preserve"> </w:t>
      </w:r>
      <w:r w:rsidRPr="000B0E48">
        <w:rPr>
          <w:rFonts w:ascii="Roboto" w:eastAsia="Helvetica Neue" w:hAnsi="Roboto" w:cstheme="minorHAnsi"/>
          <w:color w:val="000000"/>
          <w:sz w:val="20"/>
          <w:szCs w:val="20"/>
        </w:rPr>
        <w:t>#COVID19 </w:t>
      </w:r>
      <w:r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 </w:t>
      </w:r>
    </w:p>
    <w:p w14:paraId="33439FFD" w14:textId="64DE6885" w:rsidR="00684E24" w:rsidRPr="000B0E48" w:rsidRDefault="009D77C9" w:rsidP="00203702">
      <w:pP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</w:pPr>
      <w:r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Gwefannau</w:t>
      </w:r>
      <w:r w:rsidR="00684E24" w:rsidRPr="000B0E48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: </w:t>
      </w:r>
    </w:p>
    <w:p w14:paraId="37EA79E3" w14:textId="515782A7" w:rsidR="00684E24" w:rsidRPr="00F523CD" w:rsidRDefault="004F5327" w:rsidP="00F523CD">
      <w:pPr>
        <w:pStyle w:val="ListParagraph"/>
        <w:numPr>
          <w:ilvl w:val="0"/>
          <w:numId w:val="1"/>
        </w:num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r w:rsidRPr="004F5327">
        <w:rPr>
          <w:rFonts w:ascii="Roboto" w:eastAsia="Helvetica Neue" w:hAnsi="Roboto" w:cstheme="minorHAnsi"/>
          <w:sz w:val="20"/>
          <w:szCs w:val="20"/>
        </w:rPr>
        <w:t>Adnoddau mewn dros 50 o ieithoedd</w:t>
      </w:r>
      <w:r w:rsidR="00684E24" w:rsidRPr="000B0E48">
        <w:rPr>
          <w:rFonts w:ascii="Roboto" w:eastAsia="Helvetica Neue" w:hAnsi="Roboto" w:cstheme="minorHAnsi"/>
          <w:color w:val="ED7D31" w:themeColor="accent2"/>
          <w:sz w:val="20"/>
          <w:szCs w:val="20"/>
        </w:rPr>
        <w:t xml:space="preserve"> </w:t>
      </w:r>
      <w:r w:rsidR="00F523CD">
        <w:rPr>
          <w:rFonts w:ascii="Roboto" w:eastAsia="Helvetica Neue" w:hAnsi="Roboto" w:cstheme="minorHAnsi"/>
          <w:color w:val="ED7D31" w:themeColor="accent2"/>
          <w:sz w:val="20"/>
          <w:szCs w:val="20"/>
        </w:rPr>
        <w:t>-</w:t>
      </w:r>
      <w:r w:rsidR="00F523CD">
        <w:rPr>
          <w:rStyle w:val="Hyperlink"/>
          <w:rFonts w:ascii="Roboto" w:hAnsi="Roboto"/>
          <w:sz w:val="20"/>
          <w:szCs w:val="20"/>
        </w:rPr>
        <w:t xml:space="preserve"> </w:t>
      </w:r>
      <w:hyperlink r:id="rId6" w:history="1">
        <w:r w:rsidR="00F523CD" w:rsidRPr="00F523CD">
          <w:rPr>
            <w:rStyle w:val="Hyperlink"/>
            <w:rFonts w:ascii="Roboto" w:eastAsia="Times New Roman" w:hAnsi="Roboto" w:cs="Segoe UI"/>
            <w:sz w:val="20"/>
            <w:szCs w:val="20"/>
            <w:lang w:val="en-US"/>
          </w:rPr>
          <w:t>www.covid19parenting.com</w:t>
        </w:r>
      </w:hyperlink>
    </w:p>
    <w:p w14:paraId="43A15D8D" w14:textId="58F9045E" w:rsidR="00203702" w:rsidRPr="000B0E48" w:rsidRDefault="004F5327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4F5327">
        <w:rPr>
          <w:rFonts w:ascii="Roboto" w:hAnsi="Roboto"/>
          <w:sz w:val="20"/>
          <w:szCs w:val="20"/>
        </w:rPr>
        <w:t xml:space="preserve">linc UNICEF </w:t>
      </w:r>
      <w:r>
        <w:rPr>
          <w:rStyle w:val="Hyperlink"/>
          <w:rFonts w:ascii="Roboto" w:hAnsi="Roboto"/>
          <w:sz w:val="20"/>
          <w:szCs w:val="20"/>
        </w:rPr>
        <w:t>yma</w:t>
      </w:r>
    </w:p>
    <w:p w14:paraId="208EB53A" w14:textId="18BEFCB6" w:rsidR="00203702" w:rsidRPr="000B0E48" w:rsidRDefault="004F5327" w:rsidP="00941282">
      <w:pPr>
        <w:pStyle w:val="ListParagraph"/>
        <w:numPr>
          <w:ilvl w:val="0"/>
          <w:numId w:val="1"/>
        </w:numPr>
        <w:rPr>
          <w:rFonts w:ascii="Roboto" w:hAnsi="Roboto"/>
          <w:sz w:val="20"/>
          <w:szCs w:val="20"/>
        </w:rPr>
      </w:pPr>
      <w:r w:rsidRPr="004F5327">
        <w:rPr>
          <w:rFonts w:ascii="Roboto" w:hAnsi="Roboto"/>
          <w:sz w:val="20"/>
          <w:szCs w:val="20"/>
        </w:rPr>
        <w:t xml:space="preserve">linc WHO </w:t>
      </w:r>
      <w:r>
        <w:rPr>
          <w:rStyle w:val="Hyperlink"/>
          <w:rFonts w:ascii="Roboto" w:hAnsi="Roboto"/>
          <w:sz w:val="20"/>
          <w:szCs w:val="20"/>
        </w:rPr>
        <w:t>yma</w:t>
      </w:r>
      <w:r w:rsidR="00941282" w:rsidRPr="000B0E48">
        <w:rPr>
          <w:rFonts w:ascii="Roboto" w:hAnsi="Roboto"/>
          <w:sz w:val="20"/>
          <w:szCs w:val="20"/>
        </w:rPr>
        <w:t xml:space="preserve"> </w:t>
      </w:r>
    </w:p>
    <w:p w14:paraId="1A266716" w14:textId="435C8FC8" w:rsidR="00203702" w:rsidRPr="004F5327" w:rsidRDefault="004F5327" w:rsidP="004F5327">
      <w:pPr>
        <w:rPr>
          <w:rFonts w:ascii="Roboto" w:eastAsia="Helvetica Neue" w:hAnsi="Roboto" w:cstheme="minorHAnsi"/>
          <w:color w:val="ED7D31" w:themeColor="accent2"/>
          <w:sz w:val="20"/>
          <w:szCs w:val="20"/>
        </w:rPr>
      </w:pPr>
      <w:r w:rsidRPr="004F5327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Linc i'r sylfaen </w:t>
      </w:r>
      <w:r w:rsidR="009D77C9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>t</w:t>
      </w:r>
      <w:r w:rsidRPr="004F5327">
        <w:rPr>
          <w:rFonts w:ascii="Roboto" w:eastAsia="Helvetica Neue" w:hAnsi="Roboto" w:cstheme="minorHAnsi"/>
          <w:b/>
          <w:bCs/>
          <w:color w:val="ED7D31" w:themeColor="accent2"/>
          <w:sz w:val="20"/>
          <w:szCs w:val="20"/>
        </w:rPr>
        <w:t xml:space="preserve">ystiolaeth: </w:t>
      </w:r>
      <w:r>
        <w:rPr>
          <w:rStyle w:val="Hyperlink"/>
          <w:rFonts w:ascii="Roboto" w:eastAsia="Helvetica Neue" w:hAnsi="Roboto" w:cstheme="minorHAnsi"/>
          <w:sz w:val="20"/>
          <w:szCs w:val="20"/>
        </w:rPr>
        <w:t>yma</w:t>
      </w:r>
      <w:r w:rsidR="00941282" w:rsidRPr="004F5327">
        <w:rPr>
          <w:rFonts w:ascii="Roboto" w:eastAsia="Helvetica Neue" w:hAnsi="Roboto" w:cstheme="minorHAnsi"/>
          <w:sz w:val="20"/>
          <w:szCs w:val="20"/>
        </w:rPr>
        <w:t xml:space="preserve"> </w:t>
      </w:r>
    </w:p>
    <w:p w14:paraId="023716D6" w14:textId="1673C95D" w:rsidR="00430A76" w:rsidRPr="000B0E48" w:rsidRDefault="00430A76">
      <w:pPr>
        <w:rPr>
          <w:rFonts w:ascii="Roboto" w:eastAsia="Helvetica Neue" w:hAnsi="Roboto" w:cstheme="minorHAnsi"/>
          <w:b/>
          <w:bCs/>
          <w:color w:val="ED7D31" w:themeColor="accent2"/>
        </w:rPr>
      </w:pPr>
    </w:p>
    <w:tbl>
      <w:tblPr>
        <w:tblStyle w:val="TableGrid"/>
        <w:tblW w:w="9625" w:type="dxa"/>
        <w:tblInd w:w="-275" w:type="dxa"/>
        <w:tblLook w:val="04A0" w:firstRow="1" w:lastRow="0" w:firstColumn="1" w:lastColumn="0" w:noHBand="0" w:noVBand="1"/>
      </w:tblPr>
      <w:tblGrid>
        <w:gridCol w:w="5076"/>
        <w:gridCol w:w="4549"/>
      </w:tblGrid>
      <w:tr w:rsidR="004F5327" w:rsidRPr="000B0E48" w14:paraId="76942B4F" w14:textId="77777777" w:rsidTr="00B03764">
        <w:tc>
          <w:tcPr>
            <w:tcW w:w="5040" w:type="dxa"/>
          </w:tcPr>
          <w:p w14:paraId="2A0F28E2" w14:textId="3D393C94" w:rsidR="00430A76" w:rsidRPr="00B03764" w:rsidRDefault="004F5327" w:rsidP="00345E07">
            <w:pPr>
              <w:jc w:val="center"/>
              <w:rPr>
                <w:rFonts w:ascii="Roboto" w:eastAsia="Helvetica Neue" w:hAnsi="Roboto" w:cstheme="minorHAnsi"/>
                <w:noProof/>
              </w:rPr>
            </w:pPr>
            <w:r w:rsidRPr="004F5327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Gweledol</w:t>
            </w:r>
          </w:p>
        </w:tc>
        <w:tc>
          <w:tcPr>
            <w:tcW w:w="4585" w:type="dxa"/>
          </w:tcPr>
          <w:p w14:paraId="22A03168" w14:textId="11923B3C" w:rsidR="00430A76" w:rsidRPr="00B03764" w:rsidRDefault="004F5327" w:rsidP="00345E07">
            <w:pPr>
              <w:jc w:val="center"/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</w:pPr>
            <w:r w:rsidRPr="004F5327">
              <w:rPr>
                <w:rFonts w:ascii="Roboto" w:eastAsia="Helvetica Neue" w:hAnsi="Roboto" w:cstheme="minorHAnsi"/>
                <w:b/>
                <w:bCs/>
                <w:color w:val="4472C4" w:themeColor="accent1"/>
              </w:rPr>
              <w:t>Neges i Twitter/Facebook/Instagram</w:t>
            </w:r>
          </w:p>
        </w:tc>
      </w:tr>
      <w:tr w:rsidR="004F5327" w:rsidRPr="000B0E48" w14:paraId="65750A6C" w14:textId="77777777" w:rsidTr="00B03764">
        <w:tc>
          <w:tcPr>
            <w:tcW w:w="5040" w:type="dxa"/>
          </w:tcPr>
          <w:p w14:paraId="4495D9D0" w14:textId="2C2798D5" w:rsidR="00C22B4D" w:rsidRPr="000B0E48" w:rsidRDefault="004F5327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061EF6EE" wp14:editId="4769610A">
                  <wp:extent cx="3081600" cy="1733485"/>
                  <wp:effectExtent l="0" t="0" r="5080" b="0"/>
                  <wp:docPr id="26" name="Picture 2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Welsh Social Media Squares_Page_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243" cy="174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7F44974" w14:textId="77777777" w:rsidR="004F5327" w:rsidRDefault="004F532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Mae cau ysgolion wedi effeithio ar 1.5 biliwn o blant.</w:t>
            </w:r>
          </w:p>
          <w:p w14:paraId="3EA5EB9B" w14:textId="1DCFBAC8" w:rsidR="005E698A" w:rsidRDefault="004F532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Gweler yr awgrymiadau rhianta yma i'ch helpu chi i addasu yn ystod #COVID19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>:</w:t>
            </w:r>
          </w:p>
          <w:p w14:paraId="453D492F" w14:textId="77777777" w:rsidR="004F5327" w:rsidRPr="000B0E48" w:rsidRDefault="004F532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E4C67AE" w14:textId="0804834B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Cadw'n bositif</w:t>
            </w:r>
          </w:p>
          <w:p w14:paraId="54327E43" w14:textId="6C8B7FC3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Creu trefnau dyddiol</w:t>
            </w:r>
          </w:p>
          <w:p w14:paraId="3022BA84" w14:textId="0CDF4950" w:rsidR="005E698A" w:rsidRPr="000B0E48" w:rsidRDefault="005E698A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Treulio amser ar sail un-i-un</w:t>
            </w:r>
          </w:p>
          <w:p w14:paraId="6F32BD68" w14:textId="2C4F1D56" w:rsidR="00AA1FEB" w:rsidRPr="000B0E48" w:rsidRDefault="005E698A" w:rsidP="00AA1FEB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Rheoli straen</w:t>
            </w:r>
          </w:p>
          <w:p w14:paraId="3F5A1C31" w14:textId="098065D8" w:rsidR="005E698A" w:rsidRDefault="00AA1FEB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0B0E48">
              <w:rPr>
                <w:rFonts w:ascii="Segoe UI Emoji" w:eastAsia="Helvetica Neue" w:hAnsi="Segoe UI Emoji" w:cs="Segoe UI Emoji"/>
                <w:sz w:val="18"/>
                <w:szCs w:val="18"/>
              </w:rPr>
              <w:t>✅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Siarad am COVID-19</w:t>
            </w:r>
          </w:p>
          <w:p w14:paraId="7450C04E" w14:textId="77777777" w:rsidR="002755B7" w:rsidRPr="000B0E48" w:rsidRDefault="002755B7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78EF6E9" w14:textId="14C1E283" w:rsidR="00430A76" w:rsidRPr="000B0E48" w:rsidRDefault="00117CB9" w:rsidP="005E698A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hyperlink r:id="rId8" w:history="1">
              <w:r w:rsidR="002755B7" w:rsidRPr="00560FBE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  <w:r w:rsidR="005E698A" w:rsidRPr="000B0E48">
              <w:rPr>
                <w:rStyle w:val="Hyperlink"/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9D77C9">
              <w:rPr>
                <w:rFonts w:ascii="Roboto" w:eastAsia="Helvetica Neue" w:hAnsi="Roboto" w:cstheme="minorHAnsi"/>
                <w:sz w:val="18"/>
                <w:szCs w:val="18"/>
              </w:rPr>
              <w:t>–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r w:rsidR="009D77C9">
              <w:rPr>
                <w:rFonts w:ascii="Roboto" w:eastAsia="Helvetica Neue" w:hAnsi="Roboto" w:cstheme="minorHAnsi"/>
                <w:sz w:val="18"/>
                <w:szCs w:val="18"/>
              </w:rPr>
              <w:t>mewn 50+ o ieithoedd</w:t>
            </w:r>
            <w:r w:rsidR="005E698A" w:rsidRPr="000B0E48">
              <w:rPr>
                <w:rFonts w:ascii="Roboto" w:eastAsia="Helvetica Neue" w:hAnsi="Roboto" w:cstheme="minorHAnsi"/>
                <w:sz w:val="18"/>
                <w:szCs w:val="18"/>
              </w:rPr>
              <w:t>.</w:t>
            </w:r>
          </w:p>
          <w:p w14:paraId="43D1DF6C" w14:textId="22A3208A" w:rsidR="0044063E" w:rsidRPr="000B0E48" w:rsidRDefault="0044063E" w:rsidP="005E698A">
            <w:pPr>
              <w:rPr>
                <w:rFonts w:ascii="Roboto" w:eastAsia="Helvetica Neue" w:hAnsi="Roboto" w:cstheme="minorHAnsi"/>
                <w:color w:val="000000"/>
                <w:sz w:val="18"/>
                <w:szCs w:val="18"/>
              </w:rPr>
            </w:pPr>
            <w:r w:rsidRPr="000B0E48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  <w:tr w:rsidR="004F5327" w:rsidRPr="000B0E48" w14:paraId="57F443F0" w14:textId="77777777" w:rsidTr="00B03764">
        <w:tc>
          <w:tcPr>
            <w:tcW w:w="5040" w:type="dxa"/>
          </w:tcPr>
          <w:p w14:paraId="16EDA16E" w14:textId="62823B08" w:rsidR="00BE59EF" w:rsidRPr="000B0E48" w:rsidRDefault="004F5327" w:rsidP="00BE59EF">
            <w:pPr>
              <w:rPr>
                <w:rFonts w:ascii="Roboto" w:eastAsia="Helvetica Neue" w:hAnsi="Roboto" w:cstheme="minorHAnsi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noProof/>
                <w:sz w:val="20"/>
                <w:szCs w:val="20"/>
              </w:rPr>
              <w:drawing>
                <wp:inline distT="0" distB="0" distL="0" distR="0" wp14:anchorId="391F7C58" wp14:editId="638DDE71">
                  <wp:extent cx="3084195" cy="1734945"/>
                  <wp:effectExtent l="0" t="0" r="1905" b="5080"/>
                  <wp:docPr id="25" name="Picture 25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Welsh Social Media Squares_Page_0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720" cy="174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8120EF8" w14:textId="4313B707" w:rsidR="00BE59EF" w:rsidRPr="000B0E48" w:rsidRDefault="004F5327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Siaradwch gyda'ch plentyn am</w:t>
            </w:r>
            <w: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="00BE59EF" w:rsidRPr="000B0E48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#COVID19.</w:t>
            </w:r>
          </w:p>
          <w:p w14:paraId="57D4F5AB" w14:textId="77777777" w:rsidR="00BE59EF" w:rsidRPr="000B0E48" w:rsidRDefault="00BE59EF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188CEB90" w14:textId="6D1B7B80" w:rsidR="008843C7" w:rsidRDefault="004F5327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4F5327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Byddant eisioes wedi clywed rhywbeth. Nid yw distawrwydd a chyfrinachau yn amddiffyn ein plant. Mae gonestrwydd a didwylledd yn gwneud. Meddyliwch faint y byddan nhw'n ei ddeall. Rydych chi'n eu hadnabod orau.</w:t>
            </w:r>
          </w:p>
          <w:p w14:paraId="6AEF3CB7" w14:textId="77777777" w:rsidR="004F5327" w:rsidRDefault="004F5327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2FD4BBFA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556A492" w14:textId="653D9533" w:rsidR="000B0E48" w:rsidRPr="000B0E48" w:rsidRDefault="000B0E48" w:rsidP="008843C7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4F5327" w:rsidRPr="000B0E48" w14:paraId="51FF6B82" w14:textId="77777777" w:rsidTr="00B03764">
        <w:tc>
          <w:tcPr>
            <w:tcW w:w="5040" w:type="dxa"/>
          </w:tcPr>
          <w:p w14:paraId="561DC96B" w14:textId="49CAC54E" w:rsidR="00BE59EF" w:rsidRPr="000B0E48" w:rsidRDefault="004F5327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0300121D" wp14:editId="29255D1D">
                  <wp:extent cx="3084195" cy="1734945"/>
                  <wp:effectExtent l="0" t="0" r="1905" b="5080"/>
                  <wp:docPr id="24" name="Picture 24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Welsh Social Media Squares_Page_0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3772" cy="174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E6CE539" w14:textId="15A331A9" w:rsidR="00BE59EF" w:rsidRDefault="004F5327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4F5327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Treuliwch amser ar sail un-i-un gyda'ch plant!</w:t>
            </w:r>
          </w:p>
          <w:p w14:paraId="30B4D405" w14:textId="77777777" w:rsidR="004F5327" w:rsidRPr="000B0E48" w:rsidRDefault="004F5327" w:rsidP="00BE59EF">
            <w:pPr>
              <w:rPr>
                <w:rFonts w:ascii="Roboto" w:eastAsia="Times New Roman" w:hAnsi="Roboto" w:cs="Times New Roman"/>
                <w:sz w:val="18"/>
                <w:szCs w:val="18"/>
                <w:lang w:val="en-US"/>
              </w:rPr>
            </w:pPr>
          </w:p>
          <w:p w14:paraId="48BD6973" w14:textId="525DDB61" w:rsidR="008843C7" w:rsidRDefault="004F5327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  <w:r w:rsidRPr="004F5327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Mae'r ffaith bod ysgolion wedi cau hefyd yn gyfle i wneud perthnasoedd gwell gyda'n plant. Mae amser un-i-un yn rhad ac am ddim ac yn hwyl: tynnu llun, dawnsio a dim ffôn na theledu. Bydd yn eu helpu i deimlo'n ddiogel a</w:t>
            </w:r>
            <w:r w:rsidR="009D77C9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chariadus</w:t>
            </w:r>
            <w:r w:rsidRPr="004F5327"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  <w:t>.</w:t>
            </w:r>
          </w:p>
          <w:p w14:paraId="71BA6444" w14:textId="77777777" w:rsidR="004F5327" w:rsidRDefault="004F5327" w:rsidP="00BE59EF">
            <w:pPr>
              <w:rPr>
                <w:rFonts w:ascii="Roboto" w:eastAsia="Times New Roman" w:hAnsi="Roboto" w:cs="Times New Roman"/>
                <w:color w:val="000000"/>
                <w:sz w:val="18"/>
                <w:szCs w:val="18"/>
                <w:shd w:val="clear" w:color="auto" w:fill="FFFFFF"/>
                <w:lang w:val="en-US"/>
              </w:rPr>
            </w:pPr>
          </w:p>
          <w:p w14:paraId="474FE9D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4C7C83E4" w14:textId="08A5FC5F" w:rsidR="00BE59EF" w:rsidRPr="000B0E48" w:rsidRDefault="00BE59EF" w:rsidP="00BE59EF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DF0F717" w14:textId="5885970A" w:rsidR="00BE59EF" w:rsidRPr="000B0E48" w:rsidRDefault="001F3A90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4FC4F532" w14:textId="77777777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4F5327" w:rsidRPr="000B0E48" w14:paraId="57279F06" w14:textId="77777777" w:rsidTr="00B03764">
        <w:tc>
          <w:tcPr>
            <w:tcW w:w="5040" w:type="dxa"/>
          </w:tcPr>
          <w:p w14:paraId="48A15714" w14:textId="18370DE2" w:rsidR="00BE59EF" w:rsidRPr="000B0E48" w:rsidRDefault="004F5327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31C4FFA" wp14:editId="10A7A301">
                  <wp:extent cx="3084195" cy="1734945"/>
                  <wp:effectExtent l="0" t="0" r="1905" b="5080"/>
                  <wp:docPr id="23" name="Picture 23" descr="A picture containing drawing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Welsh Social Media Squares_Page_0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013" cy="1743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20E3E546" w14:textId="33093368" w:rsidR="00560FBE" w:rsidRDefault="004F5327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Cadw'n bositif!</w:t>
            </w:r>
          </w:p>
          <w:p w14:paraId="0305E098" w14:textId="77777777" w:rsidR="004F5327" w:rsidRPr="00560FBE" w:rsidRDefault="004F5327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61DF7B3B" w14:textId="60FAB097" w:rsidR="00560FBE" w:rsidRDefault="004F5327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Mae'n anodd teimlo'n bositif pan fydd ein plant yn ei</w:t>
            </w:r>
            <w:r w:rsidR="009D77C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</w:t>
            </w: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gyrru </w:t>
            </w:r>
            <w:r w:rsidR="009D77C9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</w:t>
            </w: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i'n wallgof. Rydym yn aml yn gorffen yn y pen draw yn dweud “Stopia neud hynny!” Ond byddant yn gwrando'n well ar eich cyfarwyddiadau cadarnhaol a'ch canmoliaeth am yr hyn maen nhw'n ei wneud yn iawn</w:t>
            </w:r>
            <w:r w:rsidR="00560FBE" w:rsidRPr="00560FBE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.</w:t>
            </w:r>
          </w:p>
          <w:p w14:paraId="02DB0FA0" w14:textId="28F328D8" w:rsidR="008843C7" w:rsidRDefault="008843C7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32F26EC4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3C880672" w14:textId="71460E83" w:rsidR="007D4873" w:rsidRPr="000B0E48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638F39B7" w14:textId="77777777" w:rsidR="001F3A90" w:rsidRPr="000B0E48" w:rsidRDefault="001F3A90" w:rsidP="001F3A90">
            <w:pPr>
              <w:shd w:val="clear" w:color="auto" w:fill="FFFFFF"/>
              <w:rPr>
                <w:rStyle w:val="Hyperlink"/>
                <w:rFonts w:ascii="Roboto" w:eastAsia="Times New Roman" w:hAnsi="Roboto" w:cs="Segoe UI"/>
                <w:color w:val="14171A"/>
                <w:sz w:val="18"/>
                <w:szCs w:val="18"/>
                <w:u w:val="none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27A7BD7D" w14:textId="77777777" w:rsidR="007D4873" w:rsidRPr="00560FBE" w:rsidRDefault="007D4873" w:rsidP="00560FBE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0967587" w14:textId="55CE2CDF" w:rsidR="00560FBE" w:rsidRPr="000B0E48" w:rsidRDefault="00560FBE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4F5327" w:rsidRPr="000B0E48" w14:paraId="18F65BA5" w14:textId="77777777" w:rsidTr="00B03764">
        <w:tc>
          <w:tcPr>
            <w:tcW w:w="5040" w:type="dxa"/>
          </w:tcPr>
          <w:p w14:paraId="260C8113" w14:textId="05930E56" w:rsidR="00560FBE" w:rsidRPr="000B0E48" w:rsidRDefault="004F5327" w:rsidP="00B456C8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75999A6F" wp14:editId="4984CC4A">
                  <wp:extent cx="3084648" cy="1735200"/>
                  <wp:effectExtent l="0" t="0" r="1905" b="5080"/>
                  <wp:docPr id="22" name="Picture 2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elsh Social Media Squares_Page_0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003" cy="174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AB07244" w14:textId="600E3DE0" w:rsidR="00E009B6" w:rsidRDefault="004F532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Plant adref yn eich gyrru'n wallgof?</w:t>
            </w:r>
          </w:p>
          <w:p w14:paraId="1D68B2CA" w14:textId="77777777" w:rsidR="004F5327" w:rsidRPr="00E009B6" w:rsidRDefault="004F532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FD6020A" w14:textId="110EAF27" w:rsidR="00E009B6" w:rsidRDefault="004F532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Yn teimlo fel eich bod chi'n mynd i sgrechian? Mae pob plentyn yn camymddwyn - mae'n normal. Gall dal ymddygiad drwg yn gynnar helpu. Ceisiwch eu hailgyfeirio i ymddygiad cadarnhaol. Atal, amddiffyn, a chanmol!</w:t>
            </w:r>
          </w:p>
          <w:p w14:paraId="7B6231BF" w14:textId="77777777" w:rsidR="004F5327" w:rsidRPr="00E009B6" w:rsidRDefault="004F532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0F4FAB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64CB23EE" w14:textId="4D6301A3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1A2C4F4C" w14:textId="08032989" w:rsid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 w14:paraId="6A42A7CD" w14:textId="77777777" w:rsidR="007D4873" w:rsidRPr="00E009B6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48C06BDA" w14:textId="75794828" w:rsidR="00BE59EF" w:rsidRPr="000B0E48" w:rsidRDefault="00BE59EF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18"/>
                <w:szCs w:val="18"/>
              </w:rPr>
            </w:pPr>
          </w:p>
        </w:tc>
      </w:tr>
      <w:tr w:rsidR="004F5327" w:rsidRPr="000B0E48" w14:paraId="7B5A09B5" w14:textId="77777777" w:rsidTr="00B03764">
        <w:tc>
          <w:tcPr>
            <w:tcW w:w="5040" w:type="dxa"/>
          </w:tcPr>
          <w:p w14:paraId="033093FA" w14:textId="78CF3726" w:rsidR="00BE59EF" w:rsidRPr="000B0E48" w:rsidRDefault="004F5327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40839AE0" wp14:editId="5CBF14A9">
                  <wp:extent cx="3084195" cy="1734945"/>
                  <wp:effectExtent l="0" t="0" r="1905" b="5080"/>
                  <wp:docPr id="21" name="Picture 2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Welsh Social Media Squares_Page_06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448" cy="1740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1304C659" w14:textId="188BD35F" w:rsidR="00E009B6" w:rsidRPr="00E009B6" w:rsidRDefault="004F532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Pwyllwch &amp; rheolwch strae</w:t>
            </w:r>
            <w:r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n</w:t>
            </w:r>
            <w:r w:rsidR="00E009B6" w:rsidRPr="00E009B6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. </w:t>
            </w:r>
          </w:p>
          <w:p w14:paraId="393A024C" w14:textId="14B1BAD2" w:rsidR="00E009B6" w:rsidRPr="00E009B6" w:rsidRDefault="00E009B6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53A1AA00" w14:textId="7325A9B3" w:rsidR="008843C7" w:rsidRDefault="004F532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Tŷ gorlawn? Gormod o straen? Mae #COVID19 yn amser llawn straen. Rhannwch eich teimladau. Cymerwch seibiant. Gofalwch amdanoch eich hun fel y gallwch ofalu am eich plant. Gallwch chi ei wneud!</w:t>
            </w:r>
          </w:p>
          <w:p w14:paraId="06EC3BFB" w14:textId="77777777" w:rsidR="004F5327" w:rsidRDefault="004F5327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C03A9B3" w14:textId="77777777" w:rsidR="008843C7" w:rsidRPr="007D4873" w:rsidRDefault="008843C7" w:rsidP="008843C7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79988CF6" w14:textId="77777777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  <w:p w14:paraId="79A99F87" w14:textId="339220DA" w:rsidR="007D4873" w:rsidRPr="000B0E48" w:rsidRDefault="007D4873" w:rsidP="00E009B6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 w:rsidR="004F5327" w:rsidRPr="000B0E48" w14:paraId="7DE81D6E" w14:textId="77777777" w:rsidTr="00B03764">
        <w:tc>
          <w:tcPr>
            <w:tcW w:w="5040" w:type="dxa"/>
          </w:tcPr>
          <w:p w14:paraId="356C0321" w14:textId="673FE300" w:rsidR="00BE59EF" w:rsidRPr="000B0E48" w:rsidRDefault="004F5327" w:rsidP="00BE59EF">
            <w:pPr>
              <w:rPr>
                <w:rFonts w:ascii="Roboto" w:eastAsia="Helvetica Neue" w:hAnsi="Roboto" w:cstheme="minorHAnsi"/>
                <w:b/>
                <w:bCs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8F4733C" wp14:editId="4B8421A3">
                  <wp:extent cx="3084648" cy="1735200"/>
                  <wp:effectExtent l="0" t="0" r="1905" b="5080"/>
                  <wp:docPr id="20" name="Picture 20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elsh Social Media Squares_Page_07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906" cy="1746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E5A0B9" w14:textId="4D645485" w:rsidR="007D4873" w:rsidRDefault="004F5327" w:rsidP="007D4873">
            <w:pPr>
              <w:shd w:val="clear" w:color="auto" w:fill="FFFFFF"/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Creu trefn!</w:t>
            </w:r>
          </w:p>
          <w:p w14:paraId="1D0B4052" w14:textId="77777777" w:rsidR="004F5327" w:rsidRPr="007D4873" w:rsidRDefault="004F5327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7B202686" w14:textId="23ECA70E" w:rsidR="007D4873" w:rsidRDefault="004F5327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Mae diwrnod strwythuredig yn helpu plant i deimlo'n ddiogel ac yn ei gwneud hi'n haws eu rheoli.</w:t>
            </w:r>
          </w:p>
          <w:p w14:paraId="48D18AD1" w14:textId="77777777" w:rsidR="004F5327" w:rsidRPr="007D4873" w:rsidRDefault="004F5327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205FF678" w14:textId="3BEA1118" w:rsidR="007D4873" w:rsidRDefault="004F5327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4F5327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>Ceisiwch wneud amserlen gyda gwaith ysgol, gemau, amser rhydd, ymarfer corff a golchi dwylo. Cymerwch reolaeth dros eich dyddiau.</w:t>
            </w:r>
          </w:p>
          <w:p w14:paraId="1D9E9047" w14:textId="77777777" w:rsidR="004F5327" w:rsidRPr="007D4873" w:rsidRDefault="004F5327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1C7F2AAB" w14:textId="77777777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#COVID19Parenting</w:t>
            </w:r>
            <w:r w:rsidRPr="007D4873"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  <w:t xml:space="preserve"> tips: </w:t>
            </w: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 w14:paraId="5594AA20" w14:textId="3A386C04" w:rsidR="007D4873" w:rsidRPr="007D4873" w:rsidRDefault="007D4873" w:rsidP="007D4873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</w:p>
          <w:p w14:paraId="0BC0C8E8" w14:textId="766DEA5E" w:rsidR="00E009B6" w:rsidRPr="000B0E48" w:rsidRDefault="007D4873" w:rsidP="001F3A90">
            <w:pPr>
              <w:shd w:val="clear" w:color="auto" w:fill="FFFFFF"/>
              <w:rPr>
                <w:rFonts w:ascii="Roboto" w:eastAsia="Times New Roman" w:hAnsi="Roboto" w:cs="Segoe UI"/>
                <w:color w:val="14171A"/>
                <w:sz w:val="18"/>
                <w:szCs w:val="18"/>
                <w:lang w:val="en-US"/>
              </w:rPr>
            </w:pPr>
            <w:r w:rsidRPr="007D4873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 w:rsidR="004F5327" w:rsidRPr="000B0E48" w14:paraId="4BC737A5" w14:textId="77777777" w:rsidTr="00B03764">
        <w:tc>
          <w:tcPr>
            <w:tcW w:w="5040" w:type="dxa"/>
          </w:tcPr>
          <w:p w14:paraId="2C7D161A" w14:textId="45418EA6" w:rsidR="00F27318" w:rsidRPr="000B0E48" w:rsidRDefault="004F532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7F0A4533" wp14:editId="2F29F0C8">
                  <wp:extent cx="3084648" cy="1735200"/>
                  <wp:effectExtent l="0" t="0" r="1905" b="5080"/>
                  <wp:docPr id="19" name="Picture 19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Welsh Social Media Squares_Page_08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495" cy="1746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5C5AF59" w14:textId="24541435" w:rsidR="00F27318" w:rsidRPr="00F57DC5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Cadw plant yn ddiogel ar-lein</w:t>
            </w:r>
            <w:r w:rsidR="00F27318" w:rsidRPr="00F57DC5">
              <w:rPr>
                <w:rFonts w:ascii="Roboto" w:eastAsia="Helvetica Neue" w:hAnsi="Roboto" w:cstheme="minorHAnsi"/>
                <w:sz w:val="18"/>
                <w:szCs w:val="18"/>
              </w:rPr>
              <w:t>!</w:t>
            </w:r>
          </w:p>
          <w:p w14:paraId="1BE4C340" w14:textId="77777777" w:rsidR="00F27318" w:rsidRPr="00F57DC5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8A3B051" w14:textId="27F3A901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Mae plant bellach yn treulio llawer o amser ar-lein. Mae'n eu helpu i fod yn gysylltiedig ac ymdopi â #COVID19 ond mae hefyd yn cyflwyno risgiau. Beth ydyn nhw? Pa atebion technoleg y gallwch eu defnyddio i amddiffyn eich plant?</w:t>
            </w:r>
          </w:p>
          <w:p w14:paraId="49A7644E" w14:textId="77777777" w:rsidR="004F5327" w:rsidRPr="00F57DC5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AAFBBAA" w14:textId="77777777" w:rsidR="00F27318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Check </w:t>
            </w:r>
            <w:r w:rsidRPr="00135969"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 w:rsidRPr="00F57DC5">
              <w:rPr>
                <w:rFonts w:ascii="Roboto" w:eastAsia="Helvetica Neue" w:hAnsi="Roboto" w:cstheme="minorHAnsi"/>
                <w:sz w:val="18"/>
                <w:szCs w:val="18"/>
              </w:rPr>
              <w:t xml:space="preserve">tips: </w:t>
            </w:r>
            <w:hyperlink r:id="rId16" w:history="1">
              <w:r w:rsidRPr="00696EF1">
                <w:rPr>
                  <w:rStyle w:val="Hyperlink"/>
                  <w:rFonts w:ascii="Roboto" w:eastAsia="Times New Roman" w:hAnsi="Roboto" w:cs="Segoe UI"/>
                  <w:sz w:val="18"/>
                  <w:szCs w:val="18"/>
                  <w:lang w:val="en-US"/>
                </w:rPr>
                <w:t>www.covid19parenting.com</w:t>
              </w:r>
            </w:hyperlink>
          </w:p>
          <w:p w14:paraId="12BF30FE" w14:textId="77777777" w:rsidR="00F27318" w:rsidRPr="0018429D" w:rsidRDefault="00F27318" w:rsidP="00015710">
            <w:pPr>
              <w:rPr>
                <w:rFonts w:ascii="Roboto" w:eastAsia="Times New Roman" w:hAnsi="Roboto" w:cs="Segoe UI"/>
                <w:color w:val="1B95E0"/>
                <w:sz w:val="18"/>
                <w:szCs w:val="18"/>
                <w:lang w:val="en-US"/>
              </w:rPr>
            </w:pPr>
          </w:p>
        </w:tc>
      </w:tr>
      <w:tr w:rsidR="004F5327" w:rsidRPr="000B0E48" w14:paraId="2802EA1F" w14:textId="77777777" w:rsidTr="00B03764">
        <w:tc>
          <w:tcPr>
            <w:tcW w:w="5040" w:type="dxa"/>
          </w:tcPr>
          <w:p w14:paraId="34AE97B3" w14:textId="57D8CA7F" w:rsidR="00F27318" w:rsidRPr="000B0E48" w:rsidRDefault="004F532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32DD4DCB" wp14:editId="27EE5C5F">
                  <wp:extent cx="3081600" cy="1733485"/>
                  <wp:effectExtent l="0" t="0" r="5080" b="0"/>
                  <wp:docPr id="18" name="Picture 18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elsh Social Media Squares_Page_09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408" cy="174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443F88E5" w14:textId="6CABC1B8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Rhianta mewn tŷ gorlawn?</w:t>
            </w:r>
          </w:p>
          <w:p w14:paraId="1433B345" w14:textId="77777777" w:rsidR="004F5327" w:rsidRPr="004A02A3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4738DA2" w14:textId="55B42FC3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Gall deimlo'n anoddach fyth cadw'ch teulu'n iach ac yn ddiogel rhag #COVID19. Er mwyn ei gwneud hi'n haws ceisiwch</w:t>
            </w:r>
            <w:r w:rsidR="00F27318"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: </w:t>
            </w:r>
          </w:p>
          <w:p w14:paraId="7C992EAB" w14:textId="77777777" w:rsidR="004F5327" w:rsidRPr="004A02A3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00D74E3" w14:textId="6FA15C02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Rannu'r llwyth</w:t>
            </w:r>
          </w:p>
          <w:p w14:paraId="4F4A1E07" w14:textId="21C93E0D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Ymarfer corff yn ddyddiol</w:t>
            </w:r>
          </w:p>
          <w:p w14:paraId="696ECC3B" w14:textId="02E506C6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Cymryd seibiant</w:t>
            </w:r>
          </w:p>
          <w:p w14:paraId="5A9DDD88" w14:textId="013F8856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Gwneud trefn pellter cymdeithasol &amp; helendid yn hwyl</w:t>
            </w:r>
          </w:p>
          <w:p w14:paraId="75488C09" w14:textId="77777777" w:rsidR="00F27318" w:rsidRPr="004A02A3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B31291B" w14:textId="3E0FF87B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A02A3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18" w:history="1">
              <w:r w:rsidR="00986C8F" w:rsidRPr="00244820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  <w:r w:rsidR="00986C8F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</w:tc>
      </w:tr>
      <w:tr w:rsidR="004F5327" w:rsidRPr="000B0E48" w14:paraId="36729C1A" w14:textId="77777777" w:rsidTr="00B03764">
        <w:tc>
          <w:tcPr>
            <w:tcW w:w="5040" w:type="dxa"/>
          </w:tcPr>
          <w:p w14:paraId="12DC5DBD" w14:textId="671EA11D" w:rsidR="00F27318" w:rsidRPr="000B0E48" w:rsidRDefault="004F532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D17BBE4" wp14:editId="6CF4B834">
                  <wp:extent cx="3084648" cy="1735200"/>
                  <wp:effectExtent l="0" t="0" r="1905" b="5080"/>
                  <wp:docPr id="17" name="Picture 17" descr="A drawing of a cartoon charac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elsh Social Media Squares_Page_10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7123" cy="17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72D8DFE4" w14:textId="3A731105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Straen am arian oherwydd #COVID19?</w:t>
            </w:r>
          </w:p>
          <w:p w14:paraId="6B60C441" w14:textId="77777777" w:rsidR="004F5327" w:rsidRPr="00EA4B04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6E1DEBD3" w14:textId="77777777" w:rsidR="004F5327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Rydych chi ymhlith y miliynau. Gall plant sy'n gofyn am bethau achosi dadleuon, ond gall hyn helpu:</w:t>
            </w:r>
          </w:p>
          <w:p w14:paraId="77A610D4" w14:textId="77777777" w:rsidR="004F5327" w:rsidRDefault="004F5327" w:rsidP="00015710">
            <w:pPr>
              <w:rPr>
                <w:rFonts w:ascii="Segoe UI Emoji" w:eastAsia="Helvetica Neue" w:hAnsi="Segoe UI Emoji" w:cs="Segoe UI Emoji"/>
                <w:sz w:val="18"/>
                <w:szCs w:val="18"/>
              </w:rPr>
            </w:pPr>
          </w:p>
          <w:p w14:paraId="25FE14C3" w14:textId="5AA8F753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Chwiliwch am gymorth</w:t>
            </w:r>
          </w:p>
          <w:p w14:paraId="1F6F363D" w14:textId="70C81BAE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Faint ydych chi'n ei wario?</w:t>
            </w:r>
          </w:p>
          <w:p w14:paraId="08807AE2" w14:textId="46A8DFE0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Anghenion &amp; eisiau?</w:t>
            </w:r>
          </w:p>
          <w:p w14:paraId="43F6F6D5" w14:textId="1CE81E12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>️</w:t>
            </w:r>
            <w:r w:rsidR="004F5327">
              <w:t xml:space="preserve"> </w:t>
            </w:r>
            <w:r w:rsidR="004F5327" w:rsidRPr="004F5327">
              <w:rPr>
                <w:rFonts w:ascii="Roboto" w:eastAsia="Helvetica Neue" w:hAnsi="Roboto" w:cstheme="minorHAnsi"/>
                <w:sz w:val="18"/>
                <w:szCs w:val="18"/>
              </w:rPr>
              <w:t>Gwnewch gyllideb teulu gyda'r plant</w:t>
            </w:r>
          </w:p>
          <w:p w14:paraId="74683533" w14:textId="77777777" w:rsidR="00F27318" w:rsidRPr="00EA4B04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CCDCDFA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0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E63D1C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4F5327" w:rsidRPr="000B0E48" w14:paraId="2F51679E" w14:textId="77777777" w:rsidTr="00B03764">
        <w:tc>
          <w:tcPr>
            <w:tcW w:w="5040" w:type="dxa"/>
          </w:tcPr>
          <w:p w14:paraId="65DB53C1" w14:textId="74A29245" w:rsidR="00F27318" w:rsidRPr="000B0E48" w:rsidRDefault="004F532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1BD264F1" wp14:editId="23559204">
                  <wp:extent cx="3084195" cy="1734945"/>
                  <wp:effectExtent l="0" t="0" r="1905" b="5080"/>
                  <wp:docPr id="16" name="Picture 16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elsh Social Media Squares_Page_11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371" cy="1739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0369CC87" w14:textId="1818E23E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Mae cytgord teuluol arnoch chi!</w:t>
            </w:r>
          </w:p>
          <w:p w14:paraId="0DAC2F4E" w14:textId="77777777" w:rsidR="004F5327" w:rsidRPr="00EA4B04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4F91A6E" w14:textId="0C5579FC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Po fwyaf yr ydym yn ymarfer modelu perthnasoedd heddychlon, cariadus i'n plant, y mwyaf diogel a</w:t>
            </w:r>
            <w:r w:rsidR="009D77C9">
              <w:rPr>
                <w:rFonts w:ascii="Roboto" w:eastAsia="Helvetica Neue" w:hAnsi="Roboto" w:cstheme="minorHAnsi"/>
                <w:sz w:val="18"/>
                <w:szCs w:val="18"/>
              </w:rPr>
              <w:t xml:space="preserve"> cariadus</w:t>
            </w: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 xml:space="preserve"> y byddant yn teimlo. Bydd iaith gadarnhaol, gwrando gweithredol ac empathi yn hudol</w:t>
            </w:r>
            <w:r w:rsidRPr="004F5327">
              <w:rPr>
                <w:rFonts w:ascii="Apple Color Emoji" w:eastAsia="Helvetica Neue" w:hAnsi="Apple Color Emoji" w:cs="Apple Color Emoji"/>
                <w:sz w:val="18"/>
                <w:szCs w:val="18"/>
              </w:rPr>
              <w:t>💫</w:t>
            </w: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</w:p>
          <w:p w14:paraId="2B8C54C8" w14:textId="77777777" w:rsidR="004F5327" w:rsidRPr="00EA4B04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7377D2F6" w14:textId="77777777" w:rsidR="00F2731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EA4B04">
              <w:rPr>
                <w:rFonts w:ascii="Roboto" w:eastAsia="Helvetica Neue" w:hAnsi="Roboto" w:cstheme="minorHAnsi"/>
                <w:sz w:val="18"/>
                <w:szCs w:val="18"/>
              </w:rPr>
              <w:t xml:space="preserve">#COVID19Parenting tips: </w:t>
            </w:r>
            <w:hyperlink r:id="rId22" w:history="1">
              <w:r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56E521E0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4F5327" w:rsidRPr="000B0E48" w14:paraId="0F5FE462" w14:textId="77777777" w:rsidTr="00B03764">
        <w:tc>
          <w:tcPr>
            <w:tcW w:w="5040" w:type="dxa"/>
          </w:tcPr>
          <w:p w14:paraId="6100D8AF" w14:textId="624A3775" w:rsidR="00F27318" w:rsidRPr="000B0E48" w:rsidRDefault="004F532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drawing>
                <wp:inline distT="0" distB="0" distL="0" distR="0" wp14:anchorId="543E72EC" wp14:editId="322B1D39">
                  <wp:extent cx="3084648" cy="1735200"/>
                  <wp:effectExtent l="0" t="0" r="1905" b="5080"/>
                  <wp:docPr id="13" name="Picture 1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elsh Social Media Squares_Page_12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4504" cy="174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3B21BB0E" w14:textId="69D1B76F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Mae miliynau o blant yn gwynebu ysgolion ar gau &amp; ynysu yn eu cartref.</w:t>
            </w:r>
          </w:p>
          <w:p w14:paraId="2D7703E7" w14:textId="77777777" w:rsidR="004F5327" w:rsidRPr="00DD5600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1811C9A7" w14:textId="463565F4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Ydych chi wedi ceisio dysgu trwy chwarae? Gall fod yn hwyl ac yn addysgiadol i bob oed! Mae cymaint o wahanol fathau o gemau, gweld pa un rydych chi'n ei hoffi</w:t>
            </w:r>
            <w:r w:rsidRPr="004F5327">
              <w:rPr>
                <w:rFonts w:ascii="Apple Color Emoji" w:eastAsia="Helvetica Neue" w:hAnsi="Apple Color Emoji" w:cs="Apple Color Emoji"/>
                <w:sz w:val="18"/>
                <w:szCs w:val="18"/>
              </w:rPr>
              <w:t>👉</w:t>
            </w: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#COVID19Awgrymiadau rhi</w:t>
            </w:r>
            <w:r w:rsidR="009D77C9">
              <w:rPr>
                <w:rFonts w:ascii="Roboto" w:eastAsia="Helvetica Neue" w:hAnsi="Roboto" w:cstheme="minorHAnsi"/>
                <w:sz w:val="18"/>
                <w:szCs w:val="18"/>
              </w:rPr>
              <w:t>a</w:t>
            </w: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nta:</w:t>
            </w:r>
            <w:r>
              <w:rPr>
                <w:rFonts w:ascii="Roboto" w:eastAsia="Helvetica Neue" w:hAnsi="Roboto" w:cstheme="minorHAnsi"/>
                <w:sz w:val="18"/>
                <w:szCs w:val="18"/>
              </w:rPr>
              <w:t xml:space="preserve"> </w:t>
            </w:r>
            <w:hyperlink r:id="rId24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7D71BCAB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</w:tc>
      </w:tr>
      <w:tr w:rsidR="004F5327" w:rsidRPr="000B0E48" w14:paraId="79E89CCA" w14:textId="77777777" w:rsidTr="00B03764">
        <w:tc>
          <w:tcPr>
            <w:tcW w:w="5040" w:type="dxa"/>
          </w:tcPr>
          <w:p w14:paraId="6CC94B9B" w14:textId="285012A6" w:rsidR="00F27318" w:rsidRPr="000B0E48" w:rsidRDefault="004F5327" w:rsidP="00015710">
            <w:pP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</w:pPr>
            <w:r>
              <w:rPr>
                <w:rFonts w:ascii="Roboto" w:eastAsia="Helvetica Neue" w:hAnsi="Roboto" w:cstheme="minorHAnsi"/>
                <w:b/>
                <w:bCs/>
                <w:noProof/>
                <w:color w:val="ED7D31" w:themeColor="accent2"/>
                <w:sz w:val="20"/>
                <w:szCs w:val="20"/>
              </w:rPr>
              <w:lastRenderedPageBreak/>
              <w:drawing>
                <wp:inline distT="0" distB="0" distL="0" distR="0" wp14:anchorId="22E828CC" wp14:editId="7F2FB62B">
                  <wp:extent cx="3084646" cy="1735200"/>
                  <wp:effectExtent l="0" t="0" r="1905" b="5080"/>
                  <wp:docPr id="7" name="Picture 7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lsh Social Media Squares_Page_13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49" cy="175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5" w:type="dxa"/>
          </w:tcPr>
          <w:p w14:paraId="50C3E59E" w14:textId="2C39BD14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Pan fyddwn ni'n gwylltio ...</w:t>
            </w:r>
          </w:p>
          <w:p w14:paraId="3E1783FA" w14:textId="77777777" w:rsidR="004F5327" w:rsidRPr="00AF0AC9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064CC68E" w14:textId="45736BF7" w:rsidR="00F27318" w:rsidRDefault="004F5327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4F5327">
              <w:rPr>
                <w:rFonts w:ascii="Roboto" w:eastAsia="Helvetica Neue" w:hAnsi="Roboto" w:cstheme="minorHAnsi"/>
                <w:sz w:val="18"/>
                <w:szCs w:val="18"/>
              </w:rPr>
              <w:t>Rydyn ni'n caru ein plant ond gall straen #COVID19, arian a chyfyngiadau ein gwneud ni'n flin. Dyma rai awgrymiadau ar sut i'w atal rhag digwydd a chymryd rheolaeth o'ch camau nesaf</w:t>
            </w:r>
            <w:r w:rsidR="00F27318" w:rsidRPr="00AF0AC9">
              <w:rPr>
                <w:rFonts w:ascii="Segoe UI Emoji" w:eastAsia="Helvetica Neue" w:hAnsi="Segoe UI Emoji" w:cs="Segoe UI Emoji"/>
                <w:sz w:val="18"/>
                <w:szCs w:val="18"/>
              </w:rPr>
              <w:t>➡</w:t>
            </w:r>
            <w:r w:rsidR="00F27318" w:rsidRPr="00AF0AC9">
              <w:rPr>
                <w:rFonts w:ascii="Roboto" w:eastAsia="Helvetica Neue" w:hAnsi="Roboto" w:cstheme="minorHAnsi"/>
                <w:sz w:val="18"/>
                <w:szCs w:val="18"/>
              </w:rPr>
              <w:t xml:space="preserve">️ </w:t>
            </w:r>
            <w:hyperlink r:id="rId26" w:history="1">
              <w:r w:rsidR="00F27318" w:rsidRPr="00696EF1">
                <w:rPr>
                  <w:rStyle w:val="Hyperlink"/>
                  <w:rFonts w:ascii="Roboto" w:eastAsia="Helvetica Neue" w:hAnsi="Roboto" w:cstheme="minorHAnsi"/>
                  <w:sz w:val="18"/>
                  <w:szCs w:val="18"/>
                </w:rPr>
                <w:t>www.covid19parenting.com</w:t>
              </w:r>
            </w:hyperlink>
          </w:p>
          <w:p w14:paraId="4A69E098" w14:textId="77777777" w:rsidR="00F27318" w:rsidRPr="00AF0AC9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</w:p>
          <w:p w14:paraId="5ADA0B19" w14:textId="77777777" w:rsidR="00F27318" w:rsidRPr="000B0E48" w:rsidRDefault="00F27318" w:rsidP="00015710">
            <w:pPr>
              <w:rPr>
                <w:rFonts w:ascii="Roboto" w:eastAsia="Helvetica Neue" w:hAnsi="Roboto" w:cstheme="minorHAnsi"/>
                <w:sz w:val="18"/>
                <w:szCs w:val="18"/>
              </w:rPr>
            </w:pPr>
            <w:r w:rsidRPr="00AF0AC9">
              <w:rPr>
                <w:rFonts w:ascii="Roboto" w:eastAsia="Helvetica Neue" w:hAnsi="Roboto" w:cstheme="minorHAnsi"/>
                <w:sz w:val="18"/>
                <w:szCs w:val="18"/>
              </w:rPr>
              <w:t>#COVID19Parenting</w:t>
            </w:r>
          </w:p>
        </w:tc>
      </w:tr>
    </w:tbl>
    <w:p w14:paraId="6BD3E1FF" w14:textId="77777777" w:rsidR="00F27318" w:rsidRPr="000B0E48" w:rsidRDefault="00F27318" w:rsidP="00F27318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p w14:paraId="35BD4D7C" w14:textId="3A525A66" w:rsidR="00AD634A" w:rsidRPr="000B0E48" w:rsidRDefault="00AD634A" w:rsidP="003D30E3">
      <w:pPr>
        <w:shd w:val="clear" w:color="auto" w:fill="FFFFFF"/>
        <w:rPr>
          <w:rFonts w:ascii="Roboto" w:eastAsia="Times New Roman" w:hAnsi="Roboto" w:cs="Times New Roman"/>
          <w:lang w:val="en-US"/>
        </w:rPr>
      </w:pPr>
    </w:p>
    <w:sectPr w:rsidR="00AD634A" w:rsidRPr="000B0E48">
      <w:pgSz w:w="11900" w:h="16840"/>
      <w:pgMar w:top="1440" w:right="1440" w:bottom="1440" w:left="1440" w:header="708" w:footer="708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397570"/>
    <w:multiLevelType w:val="hybridMultilevel"/>
    <w:tmpl w:val="D6C60994"/>
    <w:lvl w:ilvl="0" w:tplc="C408E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sTA0MLc0NrE0MzFQ0lEKTi0uzszPAykwNKsFAAfAwbwtAAAA"/>
  </w:docVars>
  <w:rsids>
    <w:rsidRoot w:val="000322AC"/>
    <w:rsid w:val="000322AC"/>
    <w:rsid w:val="000B0E48"/>
    <w:rsid w:val="00111916"/>
    <w:rsid w:val="00117CB9"/>
    <w:rsid w:val="001F3A90"/>
    <w:rsid w:val="00203702"/>
    <w:rsid w:val="002755B7"/>
    <w:rsid w:val="002B7F18"/>
    <w:rsid w:val="00345E07"/>
    <w:rsid w:val="003D30E3"/>
    <w:rsid w:val="00422047"/>
    <w:rsid w:val="00430A76"/>
    <w:rsid w:val="0044063E"/>
    <w:rsid w:val="004A21E9"/>
    <w:rsid w:val="004B7A49"/>
    <w:rsid w:val="004F5327"/>
    <w:rsid w:val="00560FBE"/>
    <w:rsid w:val="0059533A"/>
    <w:rsid w:val="005A7D39"/>
    <w:rsid w:val="005E698A"/>
    <w:rsid w:val="005F7B67"/>
    <w:rsid w:val="00684E24"/>
    <w:rsid w:val="006E40F9"/>
    <w:rsid w:val="007D4873"/>
    <w:rsid w:val="008843C7"/>
    <w:rsid w:val="008B7C26"/>
    <w:rsid w:val="008C6A77"/>
    <w:rsid w:val="00900EC6"/>
    <w:rsid w:val="00910573"/>
    <w:rsid w:val="00941282"/>
    <w:rsid w:val="00986C8F"/>
    <w:rsid w:val="009D77C9"/>
    <w:rsid w:val="00A12539"/>
    <w:rsid w:val="00A7024F"/>
    <w:rsid w:val="00A76E42"/>
    <w:rsid w:val="00AA1FEB"/>
    <w:rsid w:val="00AD634A"/>
    <w:rsid w:val="00B03764"/>
    <w:rsid w:val="00B430B1"/>
    <w:rsid w:val="00B456C8"/>
    <w:rsid w:val="00BE59EF"/>
    <w:rsid w:val="00C22B4D"/>
    <w:rsid w:val="00C44BA9"/>
    <w:rsid w:val="00D778C4"/>
    <w:rsid w:val="00DD5362"/>
    <w:rsid w:val="00E009B6"/>
    <w:rsid w:val="00E45734"/>
    <w:rsid w:val="00EA6EFD"/>
    <w:rsid w:val="00F00565"/>
    <w:rsid w:val="00F27318"/>
    <w:rsid w:val="00F523CD"/>
    <w:rsid w:val="00F9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2B77C"/>
  <w15:docId w15:val="{B84C2723-54C7-4A57-9233-378B2F0D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7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9D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786C07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E47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7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7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7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7D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23C5A"/>
  </w:style>
  <w:style w:type="character" w:styleId="Hyperlink">
    <w:name w:val="Hyperlink"/>
    <w:basedOn w:val="DefaultParagraphFont"/>
    <w:uiPriority w:val="99"/>
    <w:unhideWhenUsed/>
    <w:rsid w:val="000628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8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A92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59F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30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D30E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41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9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2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vid19parenting.com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://www.covid19parenting.com" TargetMode="External"/><Relationship Id="rId26" Type="http://schemas.openxmlformats.org/officeDocument/2006/relationships/hyperlink" Target="http://www.covid19parenting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3.jpeg"/><Relationship Id="rId2" Type="http://schemas.openxmlformats.org/officeDocument/2006/relationships/numbering" Target="numbering.xml"/><Relationship Id="rId16" Type="http://schemas.openxmlformats.org/officeDocument/2006/relationships/hyperlink" Target="http://www.covid19parenting.com" TargetMode="External"/><Relationship Id="rId20" Type="http://schemas.openxmlformats.org/officeDocument/2006/relationships/hyperlink" Target="http://www.covid19parenting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covid19parenting.com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://www.covid19parenting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2.jpe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www.covid19parenting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OoqNzNuoOJccWfS1PukIaOt3w==">AMUW2mWmOkAiVQ16GPkN21uPvbAJrQ/SqonKoWjLLLQL6QwprjAN5zLAt186Uo4j0THzbXGTw7Fxzv1I8b9GUgvhCu8C9xazFPYkMGQfiOpIcR8I9l0Cb2E=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Lucie Cluver</dc:creator>
  <cp:lastModifiedBy>Nicole Chetty</cp:lastModifiedBy>
  <cp:revision>6</cp:revision>
  <dcterms:created xsi:type="dcterms:W3CDTF">2020-04-16T20:02:00Z</dcterms:created>
  <dcterms:modified xsi:type="dcterms:W3CDTF">2020-06-09T08:34:00Z</dcterms:modified>
</cp:coreProperties>
</file>