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590" w14:textId="134B0C1B" w:rsidR="00A025BC" w:rsidRDefault="00A025BC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Docker </w:t>
      </w:r>
      <w:r w:rsidR="00434F6B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,</w:t>
      </w: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</w:t>
      </w:r>
      <w:r w:rsidR="00434F6B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Openshift </w:t>
      </w: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Kubernetes</w:t>
      </w: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</w:t>
      </w:r>
      <w:r w:rsidR="00434F6B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Swagger and LightSpeed API </w:t>
      </w: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Training</w:t>
      </w:r>
    </w:p>
    <w:p w14:paraId="0154B1AC" w14:textId="2930CE3B" w:rsidR="006A3D19" w:rsidRDefault="006A3D19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5064707F" w14:textId="64508DB8" w:rsidR="006A3D19" w:rsidRDefault="006A3D19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Duration </w:t>
      </w:r>
      <w:r w:rsidR="00357E90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64</w:t>
      </w: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hours</w:t>
      </w:r>
    </w:p>
    <w:p w14:paraId="659C6FD1" w14:textId="3E691AE0" w:rsidR="006A3D19" w:rsidRPr="00A025BC" w:rsidRDefault="006A3D19" w:rsidP="00A025BC">
      <w:pPr>
        <w:spacing w:before="300" w:after="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u w:val="single"/>
          <w:lang w:eastAsia="en-IN"/>
        </w:rPr>
        <w:t>Day 1</w:t>
      </w:r>
    </w:p>
    <w:p w14:paraId="6BE71EE5" w14:textId="469400F9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1. Docker and Linux Container Technology: Introduction and Use-Cases</w:t>
      </w:r>
    </w:p>
    <w:p w14:paraId="1C993021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Modern Infrastructure Terminology</w:t>
      </w:r>
    </w:p>
    <w:p w14:paraId="3BD81C0F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</w:t>
      </w:r>
    </w:p>
    <w:p w14:paraId="6CB93C85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Hypervisors</w:t>
      </w:r>
    </w:p>
    <w:p w14:paraId="1953A8B0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Hypervisor Types</w:t>
      </w:r>
    </w:p>
    <w:p w14:paraId="397B30D8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Type 1 Hypervisors</w:t>
      </w:r>
    </w:p>
    <w:p w14:paraId="460D9E31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Type 2 Hypervisors</w:t>
      </w:r>
    </w:p>
    <w:p w14:paraId="137AA1D5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Type 1 vs Type 2 Processing</w:t>
      </w:r>
    </w:p>
    <w:p w14:paraId="629F2EA9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Paravirtualization</w:t>
      </w:r>
    </w:p>
    <w:p w14:paraId="0FCDF1C6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 Qualities (1/2)</w:t>
      </w:r>
    </w:p>
    <w:p w14:paraId="6AC0ED61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 Qualities (2/2)</w:t>
      </w:r>
    </w:p>
    <w:p w14:paraId="065F81C7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Disadvantages of Virtualization</w:t>
      </w:r>
    </w:p>
    <w:p w14:paraId="1902531D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Containerization</w:t>
      </w:r>
    </w:p>
    <w:p w14:paraId="093B2C45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Virtualization vs Containerization</w:t>
      </w:r>
    </w:p>
    <w:p w14:paraId="3E1E1767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Where to Use Virtualization and Containerization</w:t>
      </w:r>
    </w:p>
    <w:p w14:paraId="2374971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Containerization: High-Level</w:t>
      </w:r>
    </w:p>
    <w:p w14:paraId="4AD46069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Popular Containerization Systems</w:t>
      </w:r>
    </w:p>
    <w:p w14:paraId="508371F0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are Linux Containers</w:t>
      </w:r>
    </w:p>
    <w:p w14:paraId="5DB6DD33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</w:t>
      </w:r>
    </w:p>
    <w:p w14:paraId="4B50E5A3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OpenVZ</w:t>
      </w:r>
    </w:p>
    <w:p w14:paraId="79867E9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Solaris Zones (Containers)</w:t>
      </w:r>
    </w:p>
    <w:p w14:paraId="37B2978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 Orchestration Tools</w:t>
      </w:r>
    </w:p>
    <w:p w14:paraId="596B226D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Swarm</w:t>
      </w:r>
    </w:p>
    <w:p w14:paraId="7E14A562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Kubernetes</w:t>
      </w:r>
    </w:p>
    <w:p w14:paraId="79198F1E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Mesos and Marathon</w:t>
      </w:r>
    </w:p>
    <w:p w14:paraId="64946F1A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Mesos and Marathon (contd.)</w:t>
      </w:r>
    </w:p>
    <w:p w14:paraId="2D77265E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Use-Cases</w:t>
      </w:r>
    </w:p>
    <w:p w14:paraId="4F07A988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Microservices</w:t>
      </w:r>
    </w:p>
    <w:p w14:paraId="73FFA7E3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Microservices and Containers / Clusters</w:t>
      </w:r>
    </w:p>
    <w:p w14:paraId="31D8955E" w14:textId="77777777" w:rsidR="00A025BC" w:rsidRPr="00A025BC" w:rsidRDefault="00A025BC" w:rsidP="00A025BC">
      <w:pPr>
        <w:numPr>
          <w:ilvl w:val="0"/>
          <w:numId w:val="1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5CE7122F" w14:textId="46075837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2. Docker in Action</w:t>
      </w:r>
    </w:p>
    <w:p w14:paraId="27B1898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Basics</w:t>
      </w:r>
    </w:p>
    <w:p w14:paraId="60F54AC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Where Can I Run Docker?</w:t>
      </w:r>
    </w:p>
    <w:p w14:paraId="3D423BC9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Docker Container Engine</w:t>
      </w:r>
    </w:p>
    <w:p w14:paraId="30FC6E27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Toolbox</w:t>
      </w:r>
    </w:p>
    <w:p w14:paraId="5F1AA9BB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is Docker?</w:t>
      </w:r>
    </w:p>
    <w:p w14:paraId="1CEE436D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Architecture</w:t>
      </w:r>
    </w:p>
    <w:p w14:paraId="7B9D73ED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Architecture Diagram</w:t>
      </w:r>
    </w:p>
    <w:p w14:paraId="6275484D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Images</w:t>
      </w:r>
    </w:p>
    <w:p w14:paraId="48639FE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Containers</w:t>
      </w:r>
    </w:p>
    <w:p w14:paraId="30F9D99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Integration</w:t>
      </w:r>
    </w:p>
    <w:p w14:paraId="7C1CBDE1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Services</w:t>
      </w:r>
    </w:p>
    <w:p w14:paraId="75AD6D00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Application Container Public Repository</w:t>
      </w:r>
    </w:p>
    <w:p w14:paraId="193B9A67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Run Command</w:t>
      </w:r>
    </w:p>
    <w:p w14:paraId="1E9F2F92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Starting, Inspecting, and Stopping Docker Containers</w:t>
      </w:r>
    </w:p>
    <w:p w14:paraId="5BF0B8D2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Volume</w:t>
      </w:r>
    </w:p>
    <w:p w14:paraId="3CEF46C0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Dockerfile</w:t>
      </w:r>
    </w:p>
    <w:p w14:paraId="427A1442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Compose</w:t>
      </w:r>
    </w:p>
    <w:p w14:paraId="6068000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Docker Compose</w:t>
      </w:r>
    </w:p>
    <w:p w14:paraId="10D583B4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Dissecting docker-compose.yml</w:t>
      </w:r>
    </w:p>
    <w:p w14:paraId="6A2A5998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Specifying services</w:t>
      </w:r>
    </w:p>
    <w:p w14:paraId="75BC07D0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Dependencies between containers</w:t>
      </w:r>
    </w:p>
    <w:p w14:paraId="4984B078" w14:textId="77777777" w:rsidR="00A025BC" w:rsidRPr="00A025BC" w:rsidRDefault="00A025BC" w:rsidP="00A025BC">
      <w:pPr>
        <w:numPr>
          <w:ilvl w:val="0"/>
          <w:numId w:val="2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Injecting Environment Variables</w:t>
      </w:r>
    </w:p>
    <w:p w14:paraId="0272D9D1" w14:textId="6138DD4A" w:rsidR="00A025BC" w:rsidRDefault="00A025BC" w:rsidP="00A025BC">
      <w:pPr>
        <w:numPr>
          <w:ilvl w:val="0"/>
          <w:numId w:val="2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5D8E3886" w14:textId="7D03392E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2</w:t>
      </w:r>
    </w:p>
    <w:p w14:paraId="0B1AE1D3" w14:textId="66111241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 3. Managing Docker State</w:t>
      </w:r>
    </w:p>
    <w:p w14:paraId="2156064B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State and Data in Docker</w:t>
      </w:r>
    </w:p>
    <w:p w14:paraId="7C3C1CE9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Volumes</w:t>
      </w:r>
    </w:p>
    <w:p w14:paraId="292E1803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More About Volumes</w:t>
      </w:r>
    </w:p>
    <w:p w14:paraId="685BE29C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Uses for Volumes</w:t>
      </w:r>
    </w:p>
    <w:p w14:paraId="28116B5E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Working With Volumes</w:t>
      </w:r>
    </w:p>
    <w:p w14:paraId="3F50AFD1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Create Volume</w:t>
      </w:r>
    </w:p>
    <w:p w14:paraId="1575C762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 Volumes with Containers</w:t>
      </w:r>
    </w:p>
    <w:p w14:paraId="626EC800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Bind Mounts</w:t>
      </w:r>
    </w:p>
    <w:p w14:paraId="4EFB9A31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Bind Mounts</w:t>
      </w:r>
    </w:p>
    <w:p w14:paraId="25571CC0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tmpfs Mounts</w:t>
      </w:r>
    </w:p>
    <w:p w14:paraId="19F6A827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Storing Data in the Container</w:t>
      </w:r>
    </w:p>
    <w:p w14:paraId="269D8EB3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Storage Drivers</w:t>
      </w:r>
    </w:p>
    <w:p w14:paraId="05783B27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Remote Data Storage</w:t>
      </w:r>
    </w:p>
    <w:p w14:paraId="7081FDA3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Networking</w:t>
      </w:r>
    </w:p>
    <w:p w14:paraId="45EC5871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The Default Bridge Network</w:t>
      </w:r>
    </w:p>
    <w:p w14:paraId="1709B534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User-Defined Bridge Networks</w:t>
      </w:r>
    </w:p>
    <w:p w14:paraId="6A7950AC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Network Commands</w:t>
      </w:r>
    </w:p>
    <w:p w14:paraId="4B18CCF2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a User-Defined Bridge Network</w:t>
      </w:r>
    </w:p>
    <w:p w14:paraId="117B406D" w14:textId="77777777" w:rsidR="00A025BC" w:rsidRPr="00A025BC" w:rsidRDefault="00A025BC" w:rsidP="00A025BC">
      <w:pPr>
        <w:numPr>
          <w:ilvl w:val="0"/>
          <w:numId w:val="3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40634747" w14:textId="3BFC3264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4. Kubernetes Core Concepts</w:t>
      </w:r>
    </w:p>
    <w:p w14:paraId="3BB232AE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Basics</w:t>
      </w:r>
    </w:p>
    <w:p w14:paraId="3E4F066B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is Kubernetes?</w:t>
      </w:r>
    </w:p>
    <w:p w14:paraId="78B5FC1A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 Orchestration</w:t>
      </w:r>
    </w:p>
    <w:p w14:paraId="78956B5A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Architecture</w:t>
      </w:r>
    </w:p>
    <w:p w14:paraId="174449EB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Concepts</w:t>
      </w:r>
    </w:p>
    <w:p w14:paraId="31D47757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Cluster and Namespace</w:t>
      </w:r>
    </w:p>
    <w:p w14:paraId="3EF31C92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Nodes</w:t>
      </w:r>
    </w:p>
    <w:p w14:paraId="0F9BF053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Master</w:t>
      </w:r>
    </w:p>
    <w:p w14:paraId="6C5F471D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Pod</w:t>
      </w:r>
    </w:p>
    <w:p w14:paraId="1E380EC3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Pods to Group Containers</w:t>
      </w:r>
    </w:p>
    <w:p w14:paraId="679AFF9E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</w:t>
      </w:r>
    </w:p>
    <w:p w14:paraId="404D33C1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Syntax</w:t>
      </w:r>
    </w:p>
    <w:p w14:paraId="6CC74768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Annotation</w:t>
      </w:r>
    </w:p>
    <w:p w14:paraId="340B47E2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Selector</w:t>
      </w:r>
    </w:p>
    <w:p w14:paraId="2FD1808B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Replication Controller and Replica Set</w:t>
      </w:r>
    </w:p>
    <w:p w14:paraId="133D2D5D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Service</w:t>
      </w:r>
    </w:p>
    <w:p w14:paraId="2D020C99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Storage Volume</w:t>
      </w:r>
    </w:p>
    <w:p w14:paraId="42AA0BD2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Secret</w:t>
      </w:r>
    </w:p>
    <w:p w14:paraId="109440A6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Resource Quota</w:t>
      </w:r>
    </w:p>
    <w:p w14:paraId="2280CD1D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Authentication and Authorization</w:t>
      </w:r>
    </w:p>
    <w:p w14:paraId="42499CD7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Routing</w:t>
      </w:r>
    </w:p>
    <w:p w14:paraId="1D12ACA3" w14:textId="77777777" w:rsidR="00A025BC" w:rsidRPr="00A025BC" w:rsidRDefault="00A025BC" w:rsidP="00A025BC">
      <w:pPr>
        <w:numPr>
          <w:ilvl w:val="0"/>
          <w:numId w:val="4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Registry</w:t>
      </w:r>
    </w:p>
    <w:p w14:paraId="7075BC75" w14:textId="156DF8D8" w:rsidR="00A025BC" w:rsidRDefault="00A025BC" w:rsidP="00A025BC">
      <w:pPr>
        <w:numPr>
          <w:ilvl w:val="0"/>
          <w:numId w:val="4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36F031D0" w14:textId="74575DC1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3</w:t>
      </w:r>
    </w:p>
    <w:p w14:paraId="6FCBCD23" w14:textId="773D936F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5. Kubernetes </w:t>
      </w:r>
      <w:proofErr w:type="gramStart"/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Architecture</w:t>
      </w:r>
      <w:r w:rsidR="00347526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="00347526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Openshift)</w:t>
      </w:r>
    </w:p>
    <w:p w14:paraId="7889A2A2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Architecture Diagram</w:t>
      </w:r>
    </w:p>
    <w:p w14:paraId="533128D8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Components</w:t>
      </w:r>
    </w:p>
    <w:p w14:paraId="1FF8DA63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Cluster</w:t>
      </w:r>
    </w:p>
    <w:p w14:paraId="28DEBB5E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Master Node</w:t>
      </w:r>
    </w:p>
    <w:p w14:paraId="03C6CFDB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Kube-Control-Manager</w:t>
      </w:r>
    </w:p>
    <w:p w14:paraId="7D20BBB4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Nodes</w:t>
      </w:r>
    </w:p>
    <w:p w14:paraId="6BCDDC9A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Other Components</w:t>
      </w:r>
    </w:p>
    <w:p w14:paraId="5394F5A8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Interacting with Kubernetes</w:t>
      </w:r>
    </w:p>
    <w:p w14:paraId="14A115A9" w14:textId="77777777" w:rsidR="00A025BC" w:rsidRPr="00A025BC" w:rsidRDefault="00A025BC" w:rsidP="00A025BC">
      <w:pPr>
        <w:numPr>
          <w:ilvl w:val="0"/>
          <w:numId w:val="5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02C8AFE4" w14:textId="101E6878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6. Working with Kubernetes</w:t>
      </w:r>
    </w:p>
    <w:p w14:paraId="681079D8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Installation</w:t>
      </w:r>
    </w:p>
    <w:p w14:paraId="5B1F4044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Startup</w:t>
      </w:r>
    </w:p>
    <w:p w14:paraId="58F157A7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Tools</w:t>
      </w:r>
    </w:p>
    <w:p w14:paraId="3DBC9189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kubectl Command Line Interface</w:t>
      </w:r>
    </w:p>
    <w:p w14:paraId="062815E1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API Proxy</w:t>
      </w:r>
    </w:p>
    <w:p w14:paraId="4ADC1BCC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Dashboard</w:t>
      </w:r>
    </w:p>
    <w:p w14:paraId="792350C0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Component Hierarchy</w:t>
      </w:r>
    </w:p>
    <w:p w14:paraId="5ADDC850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Deployments</w:t>
      </w:r>
    </w:p>
    <w:p w14:paraId="095A9AEE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Deployment Commands</w:t>
      </w:r>
    </w:p>
    <w:p w14:paraId="73F64538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Updating Deployments</w:t>
      </w:r>
    </w:p>
    <w:p w14:paraId="49CA6E5A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Network Considerations</w:t>
      </w:r>
    </w:p>
    <w:p w14:paraId="75F85A05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Services</w:t>
      </w:r>
    </w:p>
    <w:p w14:paraId="53A25E29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Namespaces</w:t>
      </w:r>
    </w:p>
    <w:p w14:paraId="17033DEA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Other Useful Commands</w:t>
      </w:r>
    </w:p>
    <w:p w14:paraId="726AE683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</w:p>
    <w:p w14:paraId="0A1A2BC0" w14:textId="77777777" w:rsidR="00A025BC" w:rsidRPr="00A025BC" w:rsidRDefault="00A025BC" w:rsidP="00A025BC">
      <w:pPr>
        <w:numPr>
          <w:ilvl w:val="0"/>
          <w:numId w:val="6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290D177A" w14:textId="1A6FE861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7. Scheduling and Node Management</w:t>
      </w:r>
    </w:p>
    <w:p w14:paraId="764A7C08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Scheduler Overview</w:t>
      </w:r>
    </w:p>
    <w:p w14:paraId="22854182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Trusting the Kubernetes Scheduler</w:t>
      </w:r>
    </w:p>
    <w:p w14:paraId="6D2EE2C7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Process</w:t>
      </w:r>
    </w:p>
    <w:p w14:paraId="3ABEE23B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Process – Predicates</w:t>
      </w:r>
    </w:p>
    <w:p w14:paraId="47F9C7AD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Process – Priorities</w:t>
      </w:r>
    </w:p>
    <w:p w14:paraId="546E144F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Algorithm</w:t>
      </w:r>
    </w:p>
    <w:p w14:paraId="1E0DFA16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Scheduling Algorithm</w:t>
      </w:r>
    </w:p>
    <w:p w14:paraId="193FDA3D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Scheduling Conflicts</w:t>
      </w:r>
    </w:p>
    <w:p w14:paraId="41A40B22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Controlling Scheduling</w:t>
      </w:r>
    </w:p>
    <w:p w14:paraId="4D4C014D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Selectors</w:t>
      </w:r>
    </w:p>
    <w:p w14:paraId="77DABAAA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Label Selectors (Contd.)</w:t>
      </w:r>
    </w:p>
    <w:p w14:paraId="1D3807D7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 Affinity and Anti-affinity</w:t>
      </w:r>
    </w:p>
    <w:p w14:paraId="09919528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 Affinity Example</w:t>
      </w:r>
    </w:p>
    <w:p w14:paraId="3113CF09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Node Antiaffinity Example</w:t>
      </w:r>
    </w:p>
    <w:p w14:paraId="5FFA6C40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Taints and Tolerations</w:t>
      </w:r>
    </w:p>
    <w:p w14:paraId="2517C73E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Taints and Tolerations (Contd.)</w:t>
      </w:r>
    </w:p>
    <w:p w14:paraId="1C434FE5" w14:textId="77777777" w:rsidR="00A025BC" w:rsidRPr="00A025BC" w:rsidRDefault="00A025BC" w:rsidP="00A025BC">
      <w:pPr>
        <w:numPr>
          <w:ilvl w:val="0"/>
          <w:numId w:val="7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Taints and Tolerations – Example</w:t>
      </w:r>
    </w:p>
    <w:p w14:paraId="5D5CCAC6" w14:textId="56B4B6D0" w:rsidR="00A025BC" w:rsidRDefault="00A025BC" w:rsidP="00A025BC">
      <w:pPr>
        <w:numPr>
          <w:ilvl w:val="0"/>
          <w:numId w:val="7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6DD63395" w14:textId="227D738F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4</w:t>
      </w:r>
    </w:p>
    <w:p w14:paraId="4BDBEBD0" w14:textId="602A60C9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8. Managing Networking</w:t>
      </w:r>
    </w:p>
    <w:p w14:paraId="4EF27B41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Networking Components</w:t>
      </w:r>
    </w:p>
    <w:p w14:paraId="476F4DA5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The Kubernetes Network Model</w:t>
      </w:r>
    </w:p>
    <w:p w14:paraId="14029566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Networking Scenarios</w:t>
      </w:r>
    </w:p>
    <w:p w14:paraId="422A3775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Container-Container Communication</w:t>
      </w:r>
    </w:p>
    <w:p w14:paraId="689E4F54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Pod-Pod Communication</w:t>
      </w:r>
    </w:p>
    <w:p w14:paraId="1C5642D4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1.3 Pod-Service Communication</w:t>
      </w:r>
    </w:p>
    <w:p w14:paraId="344E756A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External-Service Communication</w:t>
      </w:r>
    </w:p>
    <w:p w14:paraId="40FB3867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Accessing Applications</w:t>
      </w:r>
    </w:p>
    <w:p w14:paraId="00AF998B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Useful Commands</w:t>
      </w:r>
    </w:p>
    <w:p w14:paraId="6BA21FF7" w14:textId="77777777" w:rsidR="00A025BC" w:rsidRPr="00A025BC" w:rsidRDefault="00A025BC" w:rsidP="00A025BC">
      <w:pPr>
        <w:numPr>
          <w:ilvl w:val="0"/>
          <w:numId w:val="8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45B148F5" w14:textId="3ADBCD86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9. Managing Persistent Storage</w:t>
      </w:r>
    </w:p>
    <w:p w14:paraId="3D48B88B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Storage Methods</w:t>
      </w:r>
    </w:p>
    <w:p w14:paraId="29DC88A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Container OS file system storage</w:t>
      </w:r>
    </w:p>
    <w:p w14:paraId="0C737EE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Docker Volumes</w:t>
      </w:r>
    </w:p>
    <w:p w14:paraId="45D85702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Kubernetes Volumes</w:t>
      </w:r>
    </w:p>
    <w:p w14:paraId="178EC192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K8S Volume Types</w:t>
      </w:r>
    </w:p>
    <w:p w14:paraId="5AA4A95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Cloud Resource Types</w:t>
      </w:r>
    </w:p>
    <w:p w14:paraId="7A0194B8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configMaps</w:t>
      </w:r>
    </w:p>
    <w:p w14:paraId="29B34B6F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configMaps from Literals</w:t>
      </w:r>
    </w:p>
    <w:p w14:paraId="5E61AD13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configMaps from files</w:t>
      </w:r>
    </w:p>
    <w:p w14:paraId="6439A43E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configMaps</w:t>
      </w:r>
    </w:p>
    <w:p w14:paraId="125EBF69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emptyDir</w:t>
      </w:r>
    </w:p>
    <w:p w14:paraId="57E1CD4D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an emptyDir Volume</w:t>
      </w:r>
    </w:p>
    <w:p w14:paraId="0C8DD89F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Other Volume Types</w:t>
      </w:r>
    </w:p>
    <w:p w14:paraId="38BBF07A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Persistent Volumes</w:t>
      </w:r>
    </w:p>
    <w:p w14:paraId="1D055250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a Volume</w:t>
      </w:r>
    </w:p>
    <w:p w14:paraId="7033804E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Persistent Volume Claim</w:t>
      </w:r>
    </w:p>
    <w:p w14:paraId="02CE27DA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Persistent Volume</w:t>
      </w:r>
    </w:p>
    <w:p w14:paraId="39DB7EE2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Pod that uses Persistent Volume</w:t>
      </w:r>
    </w:p>
    <w:p w14:paraId="349F6FC8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Secrets</w:t>
      </w:r>
    </w:p>
    <w:p w14:paraId="639027AB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Secrets from Files</w:t>
      </w:r>
    </w:p>
    <w:p w14:paraId="2C4EA70F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Secrets from Literals</w:t>
      </w:r>
    </w:p>
    <w:p w14:paraId="606BBF6B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Using Secrets</w:t>
      </w:r>
    </w:p>
    <w:p w14:paraId="209B44F7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Security Context</w:t>
      </w:r>
    </w:p>
    <w:p w14:paraId="7FB16A14" w14:textId="77777777" w:rsidR="00A025BC" w:rsidRPr="00A025BC" w:rsidRDefault="00A025BC" w:rsidP="00A025BC">
      <w:pPr>
        <w:numPr>
          <w:ilvl w:val="0"/>
          <w:numId w:val="9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Security Context Usage</w:t>
      </w:r>
    </w:p>
    <w:p w14:paraId="543F83DD" w14:textId="41C6FD68" w:rsidR="00A025BC" w:rsidRDefault="00A025BC" w:rsidP="00A025BC">
      <w:pPr>
        <w:numPr>
          <w:ilvl w:val="0"/>
          <w:numId w:val="9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09F44B10" w14:textId="7BF054D7" w:rsidR="006A3D19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</w:p>
    <w:p w14:paraId="4DF3A681" w14:textId="46BF405E" w:rsidR="006A3D19" w:rsidRPr="00A025BC" w:rsidRDefault="006A3D19" w:rsidP="006A3D19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5</w:t>
      </w:r>
    </w:p>
    <w:p w14:paraId="23B2A634" w14:textId="42903B94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10. Working with Helm</w:t>
      </w:r>
    </w:p>
    <w:p w14:paraId="179EE878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What is Helm?</w:t>
      </w:r>
    </w:p>
    <w:p w14:paraId="4648F353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Helm</w:t>
      </w:r>
    </w:p>
    <w:p w14:paraId="77AB85AD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and KUBECONFIG</w:t>
      </w:r>
    </w:p>
    <w:p w14:paraId="0A34257A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Features</w:t>
      </w:r>
    </w:p>
    <w:p w14:paraId="0D8E74E4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Terminology</w:t>
      </w:r>
    </w:p>
    <w:p w14:paraId="2D2711D1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Searching for Charts with helm CLI</w:t>
      </w:r>
    </w:p>
    <w:p w14:paraId="4EE3413D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Adding Repositories</w:t>
      </w:r>
    </w:p>
    <w:p w14:paraId="7F4A917B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Hub – Search</w:t>
      </w:r>
    </w:p>
    <w:p w14:paraId="6ABC1118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Hub – Chart Page</w:t>
      </w:r>
    </w:p>
    <w:p w14:paraId="4BE8B7D6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a Chart</w:t>
      </w:r>
    </w:p>
    <w:p w14:paraId="39E158B8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Upgrading a Release</w:t>
      </w:r>
    </w:p>
    <w:p w14:paraId="15156BBB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Rolling Back a Release</w:t>
      </w:r>
    </w:p>
    <w:p w14:paraId="71D29316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Creating Custom Charts</w:t>
      </w:r>
    </w:p>
    <w:p w14:paraId="3661AF00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Common Chart Files</w:t>
      </w:r>
    </w:p>
    <w:p w14:paraId="5C835E27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Helm Templates</w:t>
      </w:r>
    </w:p>
    <w:p w14:paraId="36BFDF20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A Custom Chart</w:t>
      </w:r>
    </w:p>
    <w:p w14:paraId="79DFAA1C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Packaging Custom Charts</w:t>
      </w:r>
    </w:p>
    <w:p w14:paraId="148DEC0F" w14:textId="77777777" w:rsidR="00A025BC" w:rsidRPr="00A025BC" w:rsidRDefault="00A025BC" w:rsidP="00A025BC">
      <w:pPr>
        <w:numPr>
          <w:ilvl w:val="0"/>
          <w:numId w:val="10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23A5C6E7" w14:textId="613060C8" w:rsidR="00A025BC" w:rsidRPr="00A025BC" w:rsidRDefault="00A025BC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 11. Continuous Integration Fundamentals</w:t>
      </w:r>
    </w:p>
    <w:p w14:paraId="29CC6263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Continuous Integration</w:t>
      </w:r>
    </w:p>
    <w:p w14:paraId="20E73AF8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Features</w:t>
      </w:r>
    </w:p>
    <w:p w14:paraId="61CE0F1D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Running Jenkins</w:t>
      </w:r>
    </w:p>
    <w:p w14:paraId="3926AF44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Downloading and Installing Jenkins</w:t>
      </w:r>
    </w:p>
    <w:p w14:paraId="1C1E947A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Running Jenkins as a Stand-Alone Application</w:t>
      </w:r>
    </w:p>
    <w:p w14:paraId="5C32DED1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Running Jenkins on an Application Server</w:t>
      </w:r>
    </w:p>
    <w:p w14:paraId="269AD13E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Jenkins as a Windows Service</w:t>
      </w:r>
    </w:p>
    <w:p w14:paraId="1C59FEC8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Different types of Jenkins job</w:t>
      </w:r>
    </w:p>
    <w:p w14:paraId="43900E88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 xml:space="preserve">Configuring Source Code </w:t>
      </w:r>
      <w:proofErr w:type="gramStart"/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Management(</w:t>
      </w:r>
      <w:proofErr w:type="gramEnd"/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SCM)</w:t>
      </w:r>
    </w:p>
    <w:p w14:paraId="088A4303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lastRenderedPageBreak/>
        <w:t>Working with Subversion</w:t>
      </w:r>
    </w:p>
    <w:p w14:paraId="3B398822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Working with Subversion (cont’d)</w:t>
      </w:r>
    </w:p>
    <w:p w14:paraId="2928431D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Working with Git</w:t>
      </w:r>
    </w:p>
    <w:p w14:paraId="08A3834F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Build Triggers</w:t>
      </w:r>
    </w:p>
    <w:p w14:paraId="03F12407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Schedule Build Jobs</w:t>
      </w:r>
    </w:p>
    <w:p w14:paraId="54FFC81B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Polling the SCM</w:t>
      </w:r>
    </w:p>
    <w:p w14:paraId="73AC8A0C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Maven Build Steps</w:t>
      </w:r>
    </w:p>
    <w:p w14:paraId="3D38F12F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Configuring Jenkins to Access Kubernetes</w:t>
      </w:r>
    </w:p>
    <w:p w14:paraId="4C89779B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Pipeline</w:t>
      </w:r>
    </w:p>
    <w:p w14:paraId="50BE65DA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Jenkins Pipeline Output</w:t>
      </w:r>
    </w:p>
    <w:p w14:paraId="33562F4B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100" w:afterAutospacing="1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Installing Jenkins Plugins</w:t>
      </w:r>
    </w:p>
    <w:p w14:paraId="0C611496" w14:textId="77777777" w:rsidR="00A025BC" w:rsidRPr="00A025BC" w:rsidRDefault="00A025BC" w:rsidP="00A025BC">
      <w:pPr>
        <w:numPr>
          <w:ilvl w:val="0"/>
          <w:numId w:val="11"/>
        </w:numPr>
        <w:spacing w:before="100" w:beforeAutospacing="1" w:after="0" w:line="390" w:lineRule="atLeast"/>
        <w:ind w:left="690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Summary</w:t>
      </w:r>
    </w:p>
    <w:p w14:paraId="035F64C9" w14:textId="21E8304A" w:rsidR="00A025BC" w:rsidRPr="00A025BC" w:rsidRDefault="008A7079" w:rsidP="00A025BC">
      <w:pPr>
        <w:spacing w:before="300" w:after="150" w:line="480" w:lineRule="atLeast"/>
        <w:outlineLvl w:val="1"/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 xml:space="preserve">12. </w:t>
      </w:r>
      <w:r w:rsidR="00A025BC" w:rsidRPr="00A025BC">
        <w:rPr>
          <w:rFonts w:ascii="robotoregular" w:eastAsia="Times New Roman" w:hAnsi="robotoregular" w:cs="Times New Roman"/>
          <w:b/>
          <w:bCs/>
          <w:color w:val="000000"/>
          <w:sz w:val="36"/>
          <w:szCs w:val="36"/>
          <w:lang w:eastAsia="en-IN"/>
        </w:rPr>
        <w:t>Lab Exercises</w:t>
      </w:r>
    </w:p>
    <w:p w14:paraId="7DAA1F86" w14:textId="77777777" w:rsidR="00A025BC" w:rsidRPr="00A025BC" w:rsidRDefault="00A025BC" w:rsidP="00A025BC">
      <w:pPr>
        <w:spacing w:line="390" w:lineRule="atLeast"/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</w:pP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t>Lab 1. Managing Containers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2. Building Images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3. Dockerfiles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4. Deploying Stateful Services in Docker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5. Custom Network Management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6. Docker Volumes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7. Accessing the Kubernetes API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8. Working with Kubernetes Workloads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9. Scheduling and Node Management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10. Accessing Applications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11. Using Persistent Storage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12. Getting Started with Helm</w:t>
      </w:r>
      <w:r w:rsidRPr="00A025BC">
        <w:rPr>
          <w:rFonts w:ascii="robotoregular" w:eastAsia="Times New Roman" w:hAnsi="robotoregular" w:cs="Times New Roman"/>
          <w:i/>
          <w:iCs/>
          <w:color w:val="000000"/>
          <w:sz w:val="27"/>
          <w:szCs w:val="27"/>
          <w:lang w:eastAsia="en-IN"/>
        </w:rPr>
        <w:br/>
        <w:t>Lab 13. Build CI Pipeline with Jenkins</w:t>
      </w:r>
    </w:p>
    <w:p w14:paraId="6C5E9800" w14:textId="2CB601B7" w:rsidR="00C748FE" w:rsidRDefault="004B61A7" w:rsidP="004B61A7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4B61A7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6</w:t>
      </w:r>
    </w:p>
    <w:p w14:paraId="1EF6E2E0" w14:textId="77777777" w:rsidR="004B61A7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959B0E2" w14:textId="05F4E4B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Swagger API Design First</w:t>
      </w: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14:paraId="60E3B0C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Swagger</w:t>
      </w:r>
    </w:p>
    <w:p w14:paraId="1A01CAF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Introducing APIs and OpenAPI</w:t>
      </w:r>
    </w:p>
    <w:p w14:paraId="51D4253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What is an API Ecosystem?</w:t>
      </w:r>
    </w:p>
    <w:p w14:paraId="52A3C33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What is OpenAPI?</w:t>
      </w:r>
    </w:p>
    <w:p w14:paraId="6F85A6F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 xml:space="preserve">Where do OpenAPI definitions fit </w:t>
      </w:r>
      <w:proofErr w:type="gramStart"/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 ?</w:t>
      </w:r>
      <w:proofErr w:type="gramEnd"/>
    </w:p>
    <w:p w14:paraId="75644213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And what is Swagger?</w:t>
      </w:r>
    </w:p>
    <w:p w14:paraId="2247D10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What about REST?</w:t>
      </w:r>
    </w:p>
    <w:p w14:paraId="382A082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When to use OpenAPI</w:t>
      </w:r>
    </w:p>
    <w:p w14:paraId="3F88870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Getting set up to make API Requests</w:t>
      </w:r>
    </w:p>
    <w:p w14:paraId="73B0175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Introducing the FarmStall API and some of its business logic</w:t>
      </w:r>
    </w:p>
    <w:p w14:paraId="457C469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First two operations of FarmStall API</w:t>
      </w:r>
    </w:p>
    <w:p w14:paraId="4BADBEF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Introducing a tool to make HTTP requests — Postman</w:t>
      </w:r>
    </w:p>
    <w:p w14:paraId="6384D47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Executing API requests and inspecting the responses</w:t>
      </w:r>
    </w:p>
    <w:p w14:paraId="79D7A9E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First OpenAPI definitions</w:t>
      </w:r>
    </w:p>
    <w:p w14:paraId="619EDAF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Introducing the OpenAPI specification</w:t>
      </w:r>
    </w:p>
    <w:p w14:paraId="2643F95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Learning about YAML.</w:t>
      </w:r>
    </w:p>
    <w:p w14:paraId="18C1923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Describing our first GET operation.</w:t>
      </w:r>
    </w:p>
    <w:p w14:paraId="55131B6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Using SwaggerEditor to write OpenAPI definitions</w:t>
      </w:r>
    </w:p>
    <w:p w14:paraId="590E121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Introducing SwaggerEditor</w:t>
      </w:r>
    </w:p>
    <w:p w14:paraId="0BD8922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Writing the smallest OpenAPI definition in SwaggerEditor</w:t>
      </w:r>
    </w:p>
    <w:p w14:paraId="0E6C034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GET /reviews into our definition</w:t>
      </w:r>
    </w:p>
    <w:p w14:paraId="60C60F6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Interacting with our API</w:t>
      </w:r>
    </w:p>
    <w:p w14:paraId="294A027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Describing API responses</w:t>
      </w:r>
    </w:p>
    <w:p w14:paraId="174D687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JSON Schema</w:t>
      </w:r>
    </w:p>
    <w:p w14:paraId="0FADAA4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Status Codes</w:t>
      </w:r>
    </w:p>
    <w:p w14:paraId="146906E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Media Types (aka MIME)</w:t>
      </w:r>
    </w:p>
    <w:p w14:paraId="1C39D75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Describing GET /reviews response</w:t>
      </w:r>
    </w:p>
    <w:p w14:paraId="7206997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Creating resources</w:t>
      </w:r>
    </w:p>
    <w:p w14:paraId="02395B6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Describing POST /reviews with a request body</w:t>
      </w:r>
    </w:p>
    <w:p w14:paraId="6D74E9E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Executing operations with request bodies</w:t>
      </w:r>
    </w:p>
    <w:p w14:paraId="393EB23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Describing GET /reviews/{reviewId} with a path parameter</w:t>
      </w:r>
    </w:p>
    <w:p w14:paraId="3548C53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Verifying our reviews are getting created</w:t>
      </w:r>
    </w:p>
    <w:p w14:paraId="43C2E73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Authentication and Authorization</w:t>
      </w:r>
    </w:p>
    <w:p w14:paraId="272DC63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Identifying the difference between authentication and authorization.</w:t>
      </w:r>
    </w:p>
    <w:p w14:paraId="221AB2A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operations for creating users.</w:t>
      </w:r>
    </w:p>
    <w:p w14:paraId="7545909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an operation for getting a user’s token (authentication).</w:t>
      </w:r>
    </w:p>
    <w:p w14:paraId="08C96A8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the Authorization header to POST /reviews operation (authorization).</w:t>
      </w:r>
    </w:p>
    <w:p w14:paraId="32082C7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Preparing and hosting API documentation</w:t>
      </w:r>
    </w:p>
    <w:p w14:paraId="7E9F656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metadata to our API definition</w:t>
      </w:r>
    </w:p>
    <w:p w14:paraId="4402819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Writing a description in Markdown</w:t>
      </w:r>
    </w:p>
    <w:p w14:paraId="2F31DE2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Grouping operations together using tags</w:t>
      </w:r>
    </w:p>
    <w:p w14:paraId="2724AB1B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Hosting our API documentation online using SwaggerUI and Netlify.com</w:t>
      </w:r>
    </w:p>
    <w:p w14:paraId="44C4E6F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Designing a web application</w:t>
      </w:r>
    </w:p>
    <w:p w14:paraId="50DDD93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Idea Definition of a Web Application</w:t>
      </w:r>
    </w:p>
    <w:p w14:paraId="69E1F48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Designing a web application</w:t>
      </w:r>
    </w:p>
    <w:p w14:paraId="1C6DF28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Domain Modeling and APIs</w:t>
      </w:r>
    </w:p>
    <w:p w14:paraId="40FEBE1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functionality to the domain model with user stories</w:t>
      </w:r>
    </w:p>
    <w:p w14:paraId="533295FA" w14:textId="2882795B" w:rsidR="004B61A7" w:rsidRDefault="004B61A7" w:rsidP="004B61A7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 w:rsidRPr="004B61A7"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 xml:space="preserve">Day </w:t>
      </w: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7</w:t>
      </w:r>
    </w:p>
    <w:p w14:paraId="30765FFE" w14:textId="77777777" w:rsidR="004B61A7" w:rsidRDefault="004B61A7" w:rsidP="004B61A7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</w:p>
    <w:p w14:paraId="44FC1F4B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Creating an API design using OpenAPI</w:t>
      </w:r>
    </w:p>
    <w:p w14:paraId="17494B7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Creating reusable schemas in OpenAPI</w:t>
      </w:r>
    </w:p>
    <w:p w14:paraId="71E148E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Converting the Web Application domain model into schemas</w:t>
      </w:r>
    </w:p>
    <w:p w14:paraId="6AB5DD7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Designing an API following the CRUD approach</w:t>
      </w:r>
    </w:p>
    <w:p w14:paraId="5DFE16A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Creating paths and operations for the Our API</w:t>
      </w:r>
    </w:p>
    <w:p w14:paraId="77B7677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Building a change workflow around API Design First</w:t>
      </w:r>
    </w:p>
    <w:p w14:paraId="5208606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Identifying the critical issues around an API Design First approach</w:t>
      </w:r>
    </w:p>
    <w:p w14:paraId="2666F6C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Communicating and reacting to change</w:t>
      </w:r>
    </w:p>
    <w:p w14:paraId="571531D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Setting up a workflow to solve those critical issues using GitHub</w:t>
      </w:r>
    </w:p>
    <w:p w14:paraId="6324E163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Tying the GitHub workflow together.</w:t>
      </w:r>
    </w:p>
    <w:p w14:paraId="18E7713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Walking through an example change to the API Definition</w:t>
      </w:r>
    </w:p>
    <w:p w14:paraId="01EF84E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Implementing frontend code and reacting to changes</w:t>
      </w:r>
    </w:p>
    <w:p w14:paraId="5CC9782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Building the frontend against a mock server (Prism) based on OpenAPI</w:t>
      </w:r>
    </w:p>
    <w:p w14:paraId="3813C79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Identifying a missing API operation</w:t>
      </w:r>
    </w:p>
    <w:p w14:paraId="69DCBEA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Choosing which mock data response to get from prism</w:t>
      </w:r>
    </w:p>
    <w:p w14:paraId="548ADB7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Using OpenAPI examples to verify that API changes make sense</w:t>
      </w:r>
    </w:p>
    <w:p w14:paraId="6E134DE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Building a Backend with Swagger Codegen</w:t>
      </w:r>
    </w:p>
    <w:p w14:paraId="75A0B50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Generating backend code with Swagger Codegen</w:t>
      </w:r>
    </w:p>
    <w:p w14:paraId="314D3E7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Optimizing an OpenAPI definition for code generation</w:t>
      </w:r>
    </w:p>
    <w:p w14:paraId="7B62E16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Updating OpenAPI for the backend</w:t>
      </w:r>
    </w:p>
    <w:p w14:paraId="1B6E1BC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Designing a Mongoose/MongoDB database based on the domain model</w:t>
      </w:r>
    </w:p>
    <w:p w14:paraId="6A2BDEA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Implementing a basic API operation</w:t>
      </w:r>
    </w:p>
    <w:p w14:paraId="300AA70F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Integrating and releasing the web application</w:t>
      </w:r>
    </w:p>
    <w:p w14:paraId="23B7A8D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Adding minimum viable authentication</w:t>
      </w:r>
    </w:p>
    <w:p w14:paraId="57D60BE3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Managing repositories</w:t>
      </w:r>
    </w:p>
    <w:p w14:paraId="4992E8F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Setting up an integrated webserver</w:t>
      </w:r>
    </w:p>
    <w:p w14:paraId="240136D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The API Design First approach</w:t>
      </w:r>
    </w:p>
    <w:p w14:paraId="5DA16C0F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Choosing the constraints</w:t>
      </w:r>
    </w:p>
    <w:p w14:paraId="14BB5DC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Creating the first design</w:t>
      </w:r>
    </w:p>
    <w:p w14:paraId="73089AF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Creating the OpenAPI definition</w:t>
      </w:r>
    </w:p>
    <w:p w14:paraId="2C2CE39F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Keeping the code and design in sync</w:t>
      </w:r>
    </w:p>
    <w:p w14:paraId="51251D1B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Highlighting why certain decisions were made in José’s API Design First approach</w:t>
      </w:r>
    </w:p>
    <w:p w14:paraId="17DA868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Touching up when a design is complete</w:t>
      </w:r>
    </w:p>
    <w:p w14:paraId="35689EB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14:paraId="099DEE5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Building RESTful Web Services Using JAX-RS</w:t>
      </w: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14:paraId="0ACD058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Introduction to REST</w:t>
      </w:r>
    </w:p>
    <w:p w14:paraId="7659CCE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REST and the Rebirth of HTTP</w:t>
      </w:r>
    </w:p>
    <w:p w14:paraId="6E17ABD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RESTful Architectural Principles</w:t>
      </w:r>
    </w:p>
    <w:p w14:paraId="1D2827C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Designing RESTful Service</w:t>
      </w:r>
    </w:p>
    <w:p w14:paraId="288BD57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The Object Model</w:t>
      </w:r>
    </w:p>
    <w:p w14:paraId="17880E1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Model the URIs</w:t>
      </w:r>
    </w:p>
    <w:p w14:paraId="5991717B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Defining the Data Format</w:t>
      </w:r>
    </w:p>
    <w:p w14:paraId="3BBB4F7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Assigning HTTP Methods</w:t>
      </w:r>
    </w:p>
    <w:p w14:paraId="1BE3F1D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Your First JAX-RS Service</w:t>
      </w:r>
    </w:p>
    <w:p w14:paraId="12C11FF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Developing a JAX-RS RESTful Service</w:t>
      </w:r>
    </w:p>
    <w:p w14:paraId="15F336C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Deploying Our Service</w:t>
      </w:r>
    </w:p>
    <w:p w14:paraId="2E89E63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HTTP Method and URI Matching</w:t>
      </w:r>
    </w:p>
    <w:p w14:paraId="7B515EA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Binding HTTP Methods</w:t>
      </w:r>
    </w:p>
    <w:p w14:paraId="7BA875D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@Path</w:t>
      </w:r>
    </w:p>
    <w:p w14:paraId="08BCD4A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Subresource Locators</w:t>
      </w:r>
    </w:p>
    <w:p w14:paraId="4F35E82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JAX-RS Injection</w:t>
      </w:r>
    </w:p>
    <w:p w14:paraId="6217D47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The Basics</w:t>
      </w:r>
    </w:p>
    <w:p w14:paraId="473ED13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@PathParam</w:t>
      </w:r>
    </w:p>
    <w:p w14:paraId="4FEC173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@MatrixParam</w:t>
      </w:r>
    </w:p>
    <w:p w14:paraId="2F43B80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@QueryParam</w:t>
      </w:r>
    </w:p>
    <w:p w14:paraId="53F8BC7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@FormParam</w:t>
      </w:r>
    </w:p>
    <w:p w14:paraId="0862F0B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@HeaderParam</w:t>
      </w:r>
    </w:p>
    <w:p w14:paraId="56BA050F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@CookieParam</w:t>
      </w:r>
    </w:p>
    <w:p w14:paraId="3960E31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Common Functionality</w:t>
      </w:r>
    </w:p>
    <w:p w14:paraId="54F4F6F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JAX-RS Content Handlers</w:t>
      </w:r>
    </w:p>
    <w:p w14:paraId="54B36D7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Built-in Content Marshalling</w:t>
      </w:r>
    </w:p>
    <w:p w14:paraId="027B8B9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JAXB</w:t>
      </w:r>
    </w:p>
    <w:p w14:paraId="58A697B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Custom Marshalling</w:t>
      </w:r>
    </w:p>
    <w:p w14:paraId="0A161C8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Response Codes, Complex Responses, and Exception Handlin</w:t>
      </w:r>
    </w:p>
    <w:p w14:paraId="0D5011A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Default Response Codes</w:t>
      </w:r>
    </w:p>
    <w:p w14:paraId="53C1DB2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Complex Responses</w:t>
      </w:r>
    </w:p>
    <w:p w14:paraId="4F015CC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Exception Handling</w:t>
      </w:r>
    </w:p>
    <w:p w14:paraId="02522B6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HTTP Content Negotiatio</w:t>
      </w:r>
    </w:p>
    <w:p w14:paraId="255886E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Conneg Explained</w:t>
      </w:r>
    </w:p>
    <w:p w14:paraId="503B4BD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Language Negotiation</w:t>
      </w:r>
    </w:p>
    <w:p w14:paraId="0DDA643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Encoding Negotiation</w:t>
      </w:r>
    </w:p>
    <w:p w14:paraId="0E440A7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JAX-RS and Conneg</w:t>
      </w:r>
    </w:p>
    <w:p w14:paraId="6351772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Leveraging Content Negotiation</w:t>
      </w:r>
    </w:p>
    <w:p w14:paraId="4755E94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HATEOAS</w:t>
      </w:r>
    </w:p>
    <w:p w14:paraId="45E3A3F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HATEOAS and Web Services</w:t>
      </w:r>
    </w:p>
    <w:p w14:paraId="4915D34F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HATEOAS and JAX-RS</w:t>
      </w:r>
    </w:p>
    <w:p w14:paraId="6558475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Scaling JAX-RS Applications</w:t>
      </w:r>
    </w:p>
    <w:p w14:paraId="06B636B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Caching</w:t>
      </w:r>
    </w:p>
    <w:p w14:paraId="175ED1D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Concurrency</w:t>
      </w:r>
    </w:p>
    <w:p w14:paraId="2BA5158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Deployment and Integration</w:t>
      </w:r>
    </w:p>
    <w:p w14:paraId="773694A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Deployment</w:t>
      </w:r>
    </w:p>
    <w:p w14:paraId="03F1E3F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Configuration</w:t>
      </w:r>
    </w:p>
    <w:p w14:paraId="71C39382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EJB Integration</w:t>
      </w:r>
    </w:p>
    <w:p w14:paraId="76FECA13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Spring Integration</w:t>
      </w:r>
    </w:p>
    <w:p w14:paraId="279B31D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Securing JAX-RS</w:t>
      </w:r>
    </w:p>
    <w:p w14:paraId="07D2DC9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Authentication</w:t>
      </w:r>
    </w:p>
    <w:p w14:paraId="3F65798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Authorization</w:t>
      </w:r>
    </w:p>
    <w:p w14:paraId="32F30BE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Authentication and Authorization in JAX-RS</w:t>
      </w:r>
    </w:p>
    <w:p w14:paraId="311B6B3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RESTful Java Clients</w:t>
      </w:r>
    </w:p>
    <w:p w14:paraId="03EBEFFA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java.net.URL</w:t>
      </w:r>
    </w:p>
    <w:p w14:paraId="0D61EDA4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Apache HttpClient</w:t>
      </w:r>
    </w:p>
    <w:p w14:paraId="00E6595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RESTEasy Client Framework</w:t>
      </w:r>
    </w:p>
    <w:p w14:paraId="1FFD166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RESTEasy Client Proxies</w:t>
      </w:r>
    </w:p>
    <w:p w14:paraId="4B5113B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JAX-RS Implementations</w:t>
      </w:r>
    </w:p>
    <w:p w14:paraId="006DE52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Jersey</w:t>
      </w:r>
    </w:p>
    <w:p w14:paraId="12FBE10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Apache CXF</w:t>
      </w:r>
    </w:p>
    <w:p w14:paraId="63F4B2AB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14:paraId="3D77296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API Testing with Postman</w:t>
      </w: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14:paraId="1F7BCCA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Getting Started with API Testing</w:t>
      </w:r>
    </w:p>
    <w:p w14:paraId="6B65F42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Understanding Web Services and APIs</w:t>
      </w:r>
    </w:p>
    <w:p w14:paraId="4154A12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Mapping Your APIs</w:t>
      </w:r>
    </w:p>
    <w:p w14:paraId="66B77AD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Simple Authentication with Postman</w:t>
      </w:r>
    </w:p>
    <w:p w14:paraId="27F02E8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Risks of Using Services and APIs</w:t>
      </w:r>
    </w:p>
    <w:p w14:paraId="443588C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Hands-On API Testing with Postman</w:t>
      </w:r>
    </w:p>
    <w:p w14:paraId="54CDC3D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Install and Set Up API Testing Challenges</w:t>
      </w:r>
    </w:p>
    <w:p w14:paraId="74DEDEC0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Testing GET Requests</w:t>
      </w:r>
    </w:p>
    <w:p w14:paraId="25146F2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Using Parameters in API Calls</w:t>
      </w:r>
    </w:p>
    <w:p w14:paraId="1BF9DBE7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Find the Secret: Testing Challenge</w:t>
      </w:r>
    </w:p>
    <w:p w14:paraId="5B75FC7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Find the Secret: Testing Challenge – Solution</w:t>
      </w:r>
    </w:p>
    <w:p w14:paraId="586443D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Testing Your API Calls</w:t>
      </w:r>
    </w:p>
    <w:p w14:paraId="198C6A2D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Testing POST Calls</w:t>
      </w:r>
    </w:p>
    <w:p w14:paraId="3AD2019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Testing PUT Calls</w:t>
      </w:r>
    </w:p>
    <w:p w14:paraId="25949F8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Testing DELETE Calls</w:t>
      </w:r>
    </w:p>
    <w:p w14:paraId="51B8E06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Automating API Tests in Postman</w:t>
      </w:r>
    </w:p>
    <w:p w14:paraId="3C867C08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Getting Started with Collections in Postman</w:t>
      </w:r>
    </w:p>
    <w:p w14:paraId="0E510ED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Validating APIs with Postman Requests</w:t>
      </w:r>
    </w:p>
    <w:p w14:paraId="56B3BA2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Sharing Code Between Tests in Postman</w:t>
      </w:r>
    </w:p>
    <w:p w14:paraId="47F8644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Mocking with Postman</w:t>
      </w:r>
    </w:p>
    <w:p w14:paraId="1F2B949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Running Tests Using Newman</w:t>
      </w:r>
    </w:p>
    <w:p w14:paraId="65EF4EE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Building Quality APIs Using Postman</w:t>
      </w:r>
    </w:p>
    <w:p w14:paraId="28B3A22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Debugging Your API</w:t>
      </w:r>
    </w:p>
    <w:p w14:paraId="0E618E83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Improving API Documentation</w:t>
      </w:r>
    </w:p>
    <w:p w14:paraId="4FA4FC39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API Monitoring</w:t>
      </w:r>
    </w:p>
    <w:p w14:paraId="076CFF3C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Using the Postman API</w:t>
      </w:r>
    </w:p>
    <w:p w14:paraId="7B88632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Advanced Techniques in Postman</w:t>
      </w:r>
    </w:p>
    <w:p w14:paraId="3A51D95E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ab/>
        <w:t>Using Postman for Data Driven Testing</w:t>
      </w:r>
    </w:p>
    <w:p w14:paraId="710CB626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Capture API Requests with the Postman Proxy</w:t>
      </w:r>
    </w:p>
    <w:p w14:paraId="0FB4C931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Importing Existing API Definitions</w:t>
      </w:r>
    </w:p>
    <w:p w14:paraId="25971A2B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  <w:t>Using tv4 to Validate API Schema</w:t>
      </w:r>
    </w:p>
    <w:p w14:paraId="30D3B465" w14:textId="77777777" w:rsidR="004B61A7" w:rsidRPr="00F939A1" w:rsidRDefault="004B61A7" w:rsidP="004B61A7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939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 w:rsidRPr="002073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Okta: API Access Management using OAuth2/Secure API using Okta</w:t>
      </w:r>
    </w:p>
    <w:p w14:paraId="20260204" w14:textId="6B0C6892" w:rsidR="004B61A7" w:rsidRDefault="00093DA9" w:rsidP="004B61A7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Day 8</w:t>
      </w:r>
    </w:p>
    <w:p w14:paraId="56148E7E" w14:textId="5968D6A5" w:rsidR="00093DA9" w:rsidRDefault="00093DA9" w:rsidP="004B61A7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  <w:r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  <w:t>Light Speed API</w:t>
      </w:r>
    </w:p>
    <w:p w14:paraId="60164954" w14:textId="77777777" w:rsidR="00093DA9" w:rsidRPr="004B61A7" w:rsidRDefault="00093DA9" w:rsidP="004B61A7">
      <w:pPr>
        <w:spacing w:before="100" w:beforeAutospacing="1" w:after="0" w:line="390" w:lineRule="atLeast"/>
        <w:rPr>
          <w:rFonts w:ascii="robotoregular" w:eastAsia="Times New Roman" w:hAnsi="robotoregular" w:cs="Times New Roman"/>
          <w:color w:val="000000"/>
          <w:sz w:val="27"/>
          <w:szCs w:val="27"/>
          <w:lang w:eastAsia="en-IN"/>
        </w:rPr>
      </w:pPr>
    </w:p>
    <w:sectPr w:rsidR="00093DA9" w:rsidRPr="004B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D85"/>
    <w:multiLevelType w:val="multilevel"/>
    <w:tmpl w:val="25C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C7213"/>
    <w:multiLevelType w:val="multilevel"/>
    <w:tmpl w:val="2B0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020D7"/>
    <w:multiLevelType w:val="multilevel"/>
    <w:tmpl w:val="0572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F62F0"/>
    <w:multiLevelType w:val="multilevel"/>
    <w:tmpl w:val="C25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E12E4"/>
    <w:multiLevelType w:val="multilevel"/>
    <w:tmpl w:val="D52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D38D1"/>
    <w:multiLevelType w:val="multilevel"/>
    <w:tmpl w:val="C24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960A7"/>
    <w:multiLevelType w:val="multilevel"/>
    <w:tmpl w:val="4B1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34C1E"/>
    <w:multiLevelType w:val="multilevel"/>
    <w:tmpl w:val="D7F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D7495"/>
    <w:multiLevelType w:val="multilevel"/>
    <w:tmpl w:val="6FF0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07594"/>
    <w:multiLevelType w:val="multilevel"/>
    <w:tmpl w:val="091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E31A9F"/>
    <w:multiLevelType w:val="multilevel"/>
    <w:tmpl w:val="E38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5099741">
    <w:abstractNumId w:val="10"/>
  </w:num>
  <w:num w:numId="2" w16cid:durableId="1934244922">
    <w:abstractNumId w:val="3"/>
  </w:num>
  <w:num w:numId="3" w16cid:durableId="582570812">
    <w:abstractNumId w:val="1"/>
  </w:num>
  <w:num w:numId="4" w16cid:durableId="188490537">
    <w:abstractNumId w:val="5"/>
  </w:num>
  <w:num w:numId="5" w16cid:durableId="2098869374">
    <w:abstractNumId w:val="6"/>
  </w:num>
  <w:num w:numId="6" w16cid:durableId="1247693503">
    <w:abstractNumId w:val="2"/>
  </w:num>
  <w:num w:numId="7" w16cid:durableId="620379695">
    <w:abstractNumId w:val="4"/>
  </w:num>
  <w:num w:numId="8" w16cid:durableId="277415576">
    <w:abstractNumId w:val="7"/>
  </w:num>
  <w:num w:numId="9" w16cid:durableId="113987936">
    <w:abstractNumId w:val="9"/>
  </w:num>
  <w:num w:numId="10" w16cid:durableId="1436945285">
    <w:abstractNumId w:val="0"/>
  </w:num>
  <w:num w:numId="11" w16cid:durableId="376440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F7"/>
    <w:rsid w:val="00093DA9"/>
    <w:rsid w:val="00347526"/>
    <w:rsid w:val="00357E90"/>
    <w:rsid w:val="00434F6B"/>
    <w:rsid w:val="004B61A7"/>
    <w:rsid w:val="006A3D19"/>
    <w:rsid w:val="008A7079"/>
    <w:rsid w:val="0092390E"/>
    <w:rsid w:val="00A025BC"/>
    <w:rsid w:val="00C748FE"/>
    <w:rsid w:val="00F2229C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FF41"/>
  <w15:chartTrackingRefBased/>
  <w15:docId w15:val="{6C87C6AB-5F5C-4C0A-B79E-4C43559E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A7"/>
  </w:style>
  <w:style w:type="paragraph" w:styleId="Heading2">
    <w:name w:val="heading 2"/>
    <w:basedOn w:val="Normal"/>
    <w:link w:val="Heading2Char"/>
    <w:uiPriority w:val="9"/>
    <w:qFormat/>
    <w:rsid w:val="00A02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5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013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2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divBdr>
                      <w:divsChild>
                        <w:div w:id="120070455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40372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2020-10-20T17:56:00Z</dcterms:created>
  <dcterms:modified xsi:type="dcterms:W3CDTF">2022-08-05T09:48:00Z</dcterms:modified>
</cp:coreProperties>
</file>