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keepNext w:val="0"/>
        <w:keepLines w:val="0"/>
        <w:widowControl w:val="0"/>
        <w:spacing w:before="240" w:after="60" w:line="360" w:lineRule="auto"/>
        <w:outlineLvl w:val="0"/>
        <w:rPr>
          <w:rFonts w:ascii="黑体" w:hAnsi="黑体" w:eastAsia="黑体"/>
          <w:color w:val="auto"/>
          <w:kern w:val="2"/>
          <w:sz w:val="40"/>
          <w:szCs w:val="32"/>
          <w:lang w:eastAsia="zh-CN"/>
        </w:rPr>
      </w:pPr>
      <w:bookmarkStart w:id="0" w:name="_Hlk4177782"/>
      <w:bookmarkEnd w:id="0"/>
      <w:bookmarkStart w:id="1" w:name="header-n0"/>
      <w:bookmarkStart w:id="2" w:name="header-n2"/>
      <w:r>
        <w:rPr>
          <w:rFonts w:ascii="黑体" w:hAnsi="黑体" w:eastAsia="黑体"/>
          <w:color w:val="auto"/>
          <w:kern w:val="2"/>
          <w:sz w:val="40"/>
          <w:szCs w:val="32"/>
          <w:lang w:eastAsia="zh-CN"/>
        </w:rPr>
        <w:t>实验</w:t>
      </w:r>
      <w:r>
        <w:rPr>
          <w:rFonts w:hint="eastAsia" w:ascii="黑体" w:hAnsi="黑体" w:eastAsia="黑体"/>
          <w:color w:val="auto"/>
          <w:kern w:val="2"/>
          <w:sz w:val="40"/>
          <w:szCs w:val="32"/>
          <w:lang w:eastAsia="zh-CN"/>
        </w:rPr>
        <w:t>七</w:t>
      </w:r>
      <w:r>
        <w:rPr>
          <w:rFonts w:ascii="黑体" w:hAnsi="黑体" w:eastAsia="黑体"/>
          <w:color w:val="auto"/>
          <w:kern w:val="2"/>
          <w:sz w:val="40"/>
          <w:szCs w:val="32"/>
          <w:lang w:eastAsia="zh-CN"/>
        </w:rPr>
        <w:t xml:space="preserve"> </w:t>
      </w:r>
      <w:bookmarkEnd w:id="1"/>
      <w:r>
        <w:rPr>
          <w:rFonts w:hint="eastAsia" w:ascii="黑体" w:hAnsi="黑体" w:eastAsia="黑体"/>
          <w:color w:val="auto"/>
          <w:kern w:val="2"/>
          <w:sz w:val="40"/>
          <w:szCs w:val="32"/>
          <w:lang w:eastAsia="zh-CN"/>
        </w:rPr>
        <w:t>C</w:t>
      </w:r>
      <w:r>
        <w:rPr>
          <w:rFonts w:ascii="黑体" w:hAnsi="黑体" w:eastAsia="黑体"/>
          <w:color w:val="auto"/>
          <w:kern w:val="2"/>
          <w:sz w:val="40"/>
          <w:szCs w:val="32"/>
          <w:lang w:eastAsia="zh-CN"/>
        </w:rPr>
        <w:t>VE-2016-4437</w:t>
      </w:r>
      <w:r>
        <w:rPr>
          <w:rFonts w:hint="eastAsia" w:ascii="黑体" w:hAnsi="黑体" w:eastAsia="黑体"/>
          <w:color w:val="auto"/>
          <w:kern w:val="2"/>
          <w:sz w:val="40"/>
          <w:szCs w:val="32"/>
          <w:lang w:eastAsia="zh-CN"/>
        </w:rPr>
        <w:t>漏洞(</w:t>
      </w:r>
      <w:r>
        <w:rPr>
          <w:rFonts w:ascii="黑体" w:hAnsi="黑体" w:eastAsia="黑体"/>
          <w:color w:val="auto"/>
          <w:kern w:val="2"/>
          <w:sz w:val="40"/>
          <w:szCs w:val="32"/>
          <w:lang w:eastAsia="zh-CN"/>
        </w:rPr>
        <w:t>S</w:t>
      </w:r>
      <w:r>
        <w:rPr>
          <w:rFonts w:hint="eastAsia" w:ascii="黑体" w:hAnsi="黑体" w:eastAsia="黑体"/>
          <w:color w:val="auto"/>
          <w:kern w:val="2"/>
          <w:sz w:val="40"/>
          <w:szCs w:val="32"/>
          <w:lang w:eastAsia="zh-CN"/>
        </w:rPr>
        <w:t>hiro</w:t>
      </w:r>
      <w:r>
        <w:rPr>
          <w:rFonts w:ascii="黑体" w:hAnsi="黑体" w:eastAsia="黑体"/>
          <w:color w:val="auto"/>
          <w:kern w:val="2"/>
          <w:sz w:val="40"/>
          <w:szCs w:val="32"/>
          <w:lang w:eastAsia="zh-CN"/>
        </w:rPr>
        <w:t xml:space="preserve"> RCE 550</w:t>
      </w:r>
      <w:r>
        <w:rPr>
          <w:rFonts w:hint="eastAsia" w:ascii="黑体" w:hAnsi="黑体" w:eastAsia="黑体"/>
          <w:color w:val="auto"/>
          <w:kern w:val="2"/>
          <w:sz w:val="40"/>
          <w:szCs w:val="32"/>
          <w:lang w:eastAsia="zh-CN"/>
        </w:rPr>
        <w:t>)</w:t>
      </w:r>
      <w:bookmarkEnd w:id="2"/>
    </w:p>
    <w:p>
      <w:pPr>
        <w:pStyle w:val="2"/>
        <w:keepNext w:val="0"/>
        <w:keepLines w:val="0"/>
        <w:widowControl w:val="0"/>
        <w:spacing w:before="120" w:beforeLines="50" w:after="120" w:afterLines="50" w:line="360" w:lineRule="auto"/>
        <w:jc w:val="both"/>
        <w:rPr>
          <w:rFonts w:ascii="宋体" w:hAnsi="宋体" w:eastAsia="宋体" w:cs="Times New Roman"/>
          <w:color w:val="auto"/>
          <w:kern w:val="44"/>
          <w:szCs w:val="44"/>
          <w:lang w:eastAsia="zh-CN"/>
        </w:rPr>
      </w:pPr>
      <w:r>
        <w:rPr>
          <w:rFonts w:ascii="Times New Roman" w:hAnsi="Times New Roman" w:eastAsia="宋体" w:cs="Times New Roman"/>
          <w:color w:val="auto"/>
          <w:kern w:val="44"/>
          <w:szCs w:val="44"/>
          <w:lang w:eastAsia="zh-CN"/>
        </w:rPr>
        <w:t>7.1</w:t>
      </w:r>
      <w:r>
        <w:rPr>
          <w:rFonts w:ascii="宋体" w:hAnsi="宋体" w:eastAsia="宋体" w:cs="Times New Roman"/>
          <w:color w:val="auto"/>
          <w:kern w:val="44"/>
          <w:szCs w:val="44"/>
          <w:lang w:eastAsia="zh-CN"/>
        </w:rPr>
        <w:t xml:space="preserve"> 实验目的</w:t>
      </w:r>
    </w:p>
    <w:p>
      <w:pPr>
        <w:pStyle w:val="26"/>
        <w:spacing w:line="360" w:lineRule="auto"/>
        <w:rPr>
          <w:rFonts w:ascii="Times New Roman" w:hAnsi="Times New Roman" w:cs="Times New Roman"/>
          <w:lang w:eastAsia="zh-CN"/>
        </w:rPr>
      </w:pPr>
      <w:r>
        <w:rPr>
          <w:rFonts w:ascii="Times New Roman" w:hAnsi="Times New Roman" w:cs="Times New Roman"/>
          <w:lang w:eastAsia="zh-CN"/>
        </w:rPr>
        <w:t>（1）独立搭建环境能力</w:t>
      </w:r>
      <w:r>
        <w:rPr>
          <w:rFonts w:hint="eastAsia" w:ascii="Times New Roman" w:hAnsi="Times New Roman" w:cs="Times New Roman"/>
          <w:lang w:eastAsia="zh-CN"/>
        </w:rPr>
        <w:t>；</w:t>
      </w:r>
    </w:p>
    <w:p>
      <w:pPr>
        <w:pStyle w:val="26"/>
        <w:spacing w:line="360" w:lineRule="auto"/>
        <w:rPr>
          <w:rFonts w:ascii="Times New Roman" w:hAnsi="Times New Roman" w:cs="Times New Roman"/>
          <w:lang w:eastAsia="zh-CN"/>
        </w:rPr>
      </w:pPr>
      <w:r>
        <w:rPr>
          <w:rFonts w:ascii="Times New Roman" w:hAnsi="Times New Roman" w:cs="Times New Roman"/>
          <w:lang w:eastAsia="zh-CN"/>
        </w:rPr>
        <w:t>（2）初步了解java安全问题</w:t>
      </w:r>
      <w:r>
        <w:rPr>
          <w:rFonts w:hint="eastAsia" w:ascii="Times New Roman" w:hAnsi="Times New Roman" w:cs="Times New Roman"/>
          <w:lang w:eastAsia="zh-CN"/>
        </w:rPr>
        <w:t>；</w:t>
      </w:r>
    </w:p>
    <w:p>
      <w:pPr>
        <w:pStyle w:val="26"/>
        <w:spacing w:line="360" w:lineRule="auto"/>
        <w:rPr>
          <w:rFonts w:ascii="Times New Roman" w:hAnsi="Times New Roman" w:cs="Times New Roman"/>
          <w:lang w:eastAsia="zh-CN"/>
        </w:rPr>
      </w:pPr>
      <w:r>
        <w:rPr>
          <w:rFonts w:ascii="Times New Roman" w:hAnsi="Times New Roman" w:cs="Times New Roman"/>
          <w:lang w:eastAsia="zh-CN"/>
        </w:rPr>
        <w:t>（3）学习shiro远程代码执行漏洞利用原理</w:t>
      </w:r>
      <w:r>
        <w:rPr>
          <w:rFonts w:hint="eastAsia" w:ascii="Times New Roman" w:hAnsi="Times New Roman" w:cs="Times New Roman"/>
          <w:lang w:eastAsia="zh-CN"/>
        </w:rPr>
        <w:t>。</w:t>
      </w:r>
    </w:p>
    <w:p>
      <w:pPr>
        <w:pStyle w:val="2"/>
        <w:keepNext w:val="0"/>
        <w:keepLines w:val="0"/>
        <w:widowControl w:val="0"/>
        <w:spacing w:before="120" w:beforeLines="50" w:after="120" w:afterLines="50" w:line="360" w:lineRule="auto"/>
        <w:jc w:val="both"/>
        <w:rPr>
          <w:rFonts w:ascii="宋体" w:hAnsi="宋体" w:eastAsia="宋体" w:cs="Times New Roman"/>
          <w:color w:val="auto"/>
          <w:kern w:val="44"/>
          <w:szCs w:val="44"/>
          <w:lang w:eastAsia="zh-CN"/>
        </w:rPr>
      </w:pPr>
      <w:bookmarkStart w:id="3" w:name="header-n7"/>
      <w:r>
        <w:rPr>
          <w:rFonts w:ascii="Times New Roman" w:hAnsi="Times New Roman" w:eastAsia="宋体" w:cs="Times New Roman"/>
          <w:color w:val="auto"/>
          <w:kern w:val="44"/>
          <w:szCs w:val="44"/>
          <w:lang w:eastAsia="zh-CN"/>
        </w:rPr>
        <w:t xml:space="preserve">7.2 </w:t>
      </w:r>
      <w:r>
        <w:rPr>
          <w:rFonts w:ascii="宋体" w:hAnsi="宋体" w:eastAsia="宋体" w:cs="Times New Roman"/>
          <w:color w:val="auto"/>
          <w:kern w:val="44"/>
          <w:szCs w:val="44"/>
          <w:lang w:eastAsia="zh-CN"/>
        </w:rPr>
        <w:t>实验要求</w:t>
      </w:r>
      <w:bookmarkEnd w:id="3"/>
    </w:p>
    <w:p>
      <w:pPr>
        <w:pStyle w:val="26"/>
        <w:spacing w:line="360" w:lineRule="auto"/>
        <w:rPr>
          <w:rFonts w:ascii="Times New Roman" w:hAnsi="Times New Roman" w:cs="Times New Roman"/>
          <w:lang w:eastAsia="zh-CN"/>
        </w:rPr>
      </w:pPr>
      <w:r>
        <w:rPr>
          <w:rFonts w:ascii="Times New Roman" w:hAnsi="Times New Roman" w:cs="Times New Roman"/>
          <w:lang w:eastAsia="zh-CN"/>
        </w:rPr>
        <w:t>（1）掌握java反序列化原理</w:t>
      </w:r>
      <w:r>
        <w:rPr>
          <w:rFonts w:hint="eastAsia" w:ascii="Times New Roman" w:hAnsi="Times New Roman" w:cs="Times New Roman"/>
          <w:lang w:eastAsia="zh-CN"/>
        </w:rPr>
        <w:t>；;</w:t>
      </w:r>
    </w:p>
    <w:p>
      <w:pPr>
        <w:pStyle w:val="26"/>
        <w:spacing w:line="360" w:lineRule="auto"/>
        <w:rPr>
          <w:rFonts w:ascii="Times New Roman" w:hAnsi="Times New Roman" w:cs="Times New Roman"/>
          <w:lang w:eastAsia="zh-CN"/>
        </w:rPr>
      </w:pPr>
      <w:r>
        <w:rPr>
          <w:rFonts w:ascii="Times New Roman" w:hAnsi="Times New Roman" w:cs="Times New Roman"/>
          <w:lang w:eastAsia="zh-CN"/>
        </w:rPr>
        <w:t>（2）独立搭建漏洞环境</w:t>
      </w:r>
      <w:r>
        <w:rPr>
          <w:rFonts w:hint="eastAsia" w:ascii="Times New Roman" w:hAnsi="Times New Roman" w:cs="Times New Roman"/>
          <w:lang w:eastAsia="zh-CN"/>
        </w:rPr>
        <w:t>；</w:t>
      </w:r>
    </w:p>
    <w:p>
      <w:pPr>
        <w:pStyle w:val="26"/>
        <w:spacing w:line="360" w:lineRule="auto"/>
        <w:rPr>
          <w:rFonts w:ascii="Times New Roman" w:hAnsi="Times New Roman" w:cs="Times New Roman"/>
          <w:lang w:eastAsia="zh-CN"/>
        </w:rPr>
      </w:pPr>
      <w:r>
        <w:rPr>
          <w:rFonts w:ascii="Times New Roman" w:hAnsi="Times New Roman" w:cs="Times New Roman"/>
          <w:lang w:eastAsia="zh-CN"/>
        </w:rPr>
        <w:t>（3）实践分析并调试反序列化利用链</w:t>
      </w:r>
      <w:r>
        <w:rPr>
          <w:rFonts w:hint="eastAsia" w:ascii="Times New Roman" w:hAnsi="Times New Roman" w:cs="Times New Roman"/>
          <w:lang w:eastAsia="zh-CN"/>
        </w:rPr>
        <w:t>；</w:t>
      </w:r>
    </w:p>
    <w:p>
      <w:pPr>
        <w:pStyle w:val="26"/>
        <w:spacing w:line="360" w:lineRule="auto"/>
        <w:rPr>
          <w:rFonts w:ascii="Times New Roman" w:hAnsi="Times New Roman" w:cs="Times New Roman"/>
          <w:lang w:eastAsia="zh-CN"/>
        </w:rPr>
      </w:pPr>
      <w:r>
        <w:rPr>
          <w:rFonts w:ascii="Times New Roman" w:hAnsi="Times New Roman" w:cs="Times New Roman"/>
          <w:lang w:eastAsia="zh-CN"/>
        </w:rPr>
        <w:t>（4）注意截图关键分析步骤</w:t>
      </w:r>
      <w:r>
        <w:rPr>
          <w:rFonts w:hint="eastAsia" w:ascii="Times New Roman" w:hAnsi="Times New Roman" w:cs="Times New Roman"/>
          <w:lang w:eastAsia="zh-CN"/>
        </w:rPr>
        <w:t>；</w:t>
      </w:r>
    </w:p>
    <w:p>
      <w:pPr>
        <w:pStyle w:val="26"/>
        <w:spacing w:line="360" w:lineRule="auto"/>
        <w:rPr>
          <w:rFonts w:ascii="Times New Roman" w:hAnsi="Times New Roman" w:cs="Times New Roman"/>
          <w:lang w:eastAsia="zh-CN"/>
        </w:rPr>
      </w:pPr>
      <w:r>
        <w:rPr>
          <w:rFonts w:ascii="Times New Roman" w:hAnsi="Times New Roman" w:cs="Times New Roman"/>
          <w:lang w:eastAsia="zh-CN"/>
        </w:rPr>
        <w:t>（5）回答思考题</w:t>
      </w:r>
      <w:r>
        <w:rPr>
          <w:rFonts w:hint="eastAsia" w:ascii="Times New Roman" w:hAnsi="Times New Roman" w:cs="Times New Roman"/>
          <w:lang w:eastAsia="zh-CN"/>
        </w:rPr>
        <w:t>。</w:t>
      </w:r>
    </w:p>
    <w:p>
      <w:pPr>
        <w:pStyle w:val="2"/>
        <w:keepNext w:val="0"/>
        <w:keepLines w:val="0"/>
        <w:widowControl w:val="0"/>
        <w:spacing w:before="120" w:beforeLines="50" w:after="120" w:afterLines="50" w:line="360" w:lineRule="auto"/>
        <w:jc w:val="both"/>
        <w:rPr>
          <w:rFonts w:ascii="宋体" w:hAnsi="宋体" w:eastAsia="宋体" w:cs="Times New Roman"/>
          <w:color w:val="auto"/>
          <w:kern w:val="44"/>
          <w:szCs w:val="44"/>
          <w:lang w:eastAsia="zh-CN"/>
        </w:rPr>
      </w:pPr>
      <w:bookmarkStart w:id="4" w:name="header-n15"/>
      <w:bookmarkStart w:id="5" w:name="header-n11"/>
      <w:r>
        <w:rPr>
          <w:rFonts w:ascii="Times New Roman" w:hAnsi="Times New Roman" w:eastAsia="宋体" w:cs="Times New Roman"/>
          <w:color w:val="auto"/>
          <w:kern w:val="44"/>
          <w:szCs w:val="44"/>
          <w:lang w:eastAsia="zh-CN"/>
        </w:rPr>
        <w:t>7.3</w:t>
      </w:r>
      <w:r>
        <w:rPr>
          <w:rFonts w:ascii="宋体" w:hAnsi="宋体" w:eastAsia="宋体" w:cs="Times New Roman"/>
          <w:color w:val="auto"/>
          <w:kern w:val="44"/>
          <w:szCs w:val="44"/>
          <w:lang w:eastAsia="zh-CN"/>
        </w:rPr>
        <w:t xml:space="preserve"> 实验原理</w:t>
      </w:r>
      <w:bookmarkEnd w:id="4"/>
      <w:bookmarkEnd w:id="5"/>
    </w:p>
    <w:p>
      <w:pPr>
        <w:pStyle w:val="5"/>
        <w:spacing w:before="120" w:beforeLines="50" w:after="120" w:afterLines="50" w:line="360" w:lineRule="auto"/>
        <w:rPr>
          <w:color w:val="auto"/>
          <w:lang w:eastAsia="zh-CN"/>
        </w:rPr>
      </w:pPr>
      <w:r>
        <w:rPr>
          <w:color w:val="auto"/>
          <w:lang w:eastAsia="zh-CN"/>
        </w:rPr>
        <w:t xml:space="preserve">7.3.1 </w:t>
      </w:r>
      <w:r>
        <w:rPr>
          <w:rFonts w:hint="eastAsia"/>
          <w:color w:val="auto"/>
          <w:lang w:eastAsia="zh-CN"/>
        </w:rPr>
        <w:t>漏洞介绍</w:t>
      </w:r>
    </w:p>
    <w:p>
      <w:pPr>
        <w:pStyle w:val="3"/>
        <w:spacing w:before="0" w:after="0" w:line="360" w:lineRule="auto"/>
        <w:ind w:firstLine="480" w:firstLineChars="200"/>
        <w:rPr>
          <w:rFonts w:ascii="Times New Roman" w:hAnsi="Times New Roman" w:cs="Times New Roman"/>
          <w:lang w:eastAsia="zh-CN"/>
        </w:rPr>
      </w:pPr>
      <w:r>
        <w:rPr>
          <w:rFonts w:ascii="Times New Roman" w:hAnsi="Times New Roman" w:cs="Times New Roman"/>
          <w:lang w:eastAsia="zh-CN"/>
        </w:rPr>
        <w:t>CVE-2016-4437，又称Shiro RCE 550，早在2016年被安全人员指出，至今为止该漏洞依然广泛存在，并且在实战攻防演练中被广为利用。因其使用的广泛性，也成就了其的严重危害。</w:t>
      </w:r>
    </w:p>
    <w:p>
      <w:pPr>
        <w:pStyle w:val="5"/>
        <w:spacing w:before="120" w:beforeLines="50" w:after="120" w:afterLines="50" w:line="360" w:lineRule="auto"/>
        <w:rPr>
          <w:color w:val="auto"/>
          <w:lang w:eastAsia="zh-CN"/>
        </w:rPr>
      </w:pPr>
      <w:bookmarkStart w:id="6" w:name="header-n18"/>
      <w:r>
        <w:rPr>
          <w:color w:val="auto"/>
          <w:lang w:eastAsia="zh-CN"/>
        </w:rPr>
        <w:t>7.3.2 漏洞原理</w:t>
      </w:r>
      <w:bookmarkEnd w:id="6"/>
    </w:p>
    <w:p>
      <w:pPr>
        <w:pStyle w:val="26"/>
        <w:spacing w:before="0" w:after="0" w:line="360" w:lineRule="auto"/>
        <w:ind w:firstLine="480" w:firstLineChars="200"/>
        <w:jc w:val="both"/>
        <w:rPr>
          <w:rFonts w:ascii="Times New Roman" w:hAnsi="Times New Roman" w:cs="Times New Roman"/>
          <w:lang w:eastAsia="zh-CN"/>
        </w:rPr>
      </w:pPr>
      <w:r>
        <w:rPr>
          <w:rFonts w:ascii="Times New Roman" w:hAnsi="Times New Roman" w:cs="Times New Roman"/>
          <w:lang w:eastAsia="zh-CN"/>
        </w:rPr>
        <w:t>Apache Shiro是一个Java安全框架，执行身份验证、授权、密码和会话管理。Apache Shiro框架提供了记住我（RememberMe）的功能，关闭浏览器再次访问时无需再登录即可访问。shiro默认使用CookieRememberMeManager，对rememberMe的cookie做了加密处理，在CookieRememberMeManaer类中将cookie中rememberMe字段内容先后进行序列化、AES加密、Base64编码操作。服务器端识别身份解密处理cookie的流程则是：</w:t>
      </w:r>
    </w:p>
    <w:p>
      <w:pPr>
        <w:pStyle w:val="26"/>
        <w:spacing w:before="0" w:after="0" w:line="360" w:lineRule="auto"/>
        <w:ind w:firstLine="480" w:firstLineChars="200"/>
        <w:rPr>
          <w:lang w:eastAsia="zh-CN"/>
        </w:rPr>
      </w:pPr>
      <w:r>
        <w:rPr>
          <w:rFonts w:hint="eastAsia"/>
          <w:lang w:eastAsia="zh-CN"/>
        </w:rPr>
        <w:t>1</w:t>
      </w:r>
      <w:r>
        <w:rPr>
          <w:lang w:eastAsia="zh-CN"/>
        </w:rPr>
        <w:t>. 获取rememberMe cookie</w:t>
      </w:r>
    </w:p>
    <w:p>
      <w:pPr>
        <w:pStyle w:val="26"/>
        <w:spacing w:before="0" w:after="0" w:line="360" w:lineRule="auto"/>
        <w:ind w:firstLine="480" w:firstLineChars="200"/>
        <w:rPr>
          <w:lang w:eastAsia="zh-CN"/>
        </w:rPr>
      </w:pPr>
      <w:r>
        <w:rPr>
          <w:lang w:eastAsia="zh-CN"/>
        </w:rPr>
        <w:t>2. base64 解码</w:t>
      </w:r>
    </w:p>
    <w:p>
      <w:pPr>
        <w:pStyle w:val="26"/>
        <w:spacing w:before="0" w:after="0" w:line="360" w:lineRule="auto"/>
        <w:ind w:firstLine="480" w:firstLineChars="200"/>
        <w:rPr>
          <w:lang w:eastAsia="zh-CN"/>
        </w:rPr>
      </w:pPr>
      <w:r>
        <w:rPr>
          <w:lang w:eastAsia="zh-CN"/>
        </w:rPr>
        <w:t>3. AES解密（加密密钥硬编码）</w:t>
      </w:r>
    </w:p>
    <w:p>
      <w:pPr>
        <w:pStyle w:val="26"/>
        <w:spacing w:before="0" w:after="0" w:line="360" w:lineRule="auto"/>
        <w:ind w:firstLine="480" w:firstLineChars="200"/>
        <w:rPr>
          <w:lang w:eastAsia="zh-CN"/>
        </w:rPr>
      </w:pPr>
      <w:r>
        <w:rPr>
          <w:rFonts w:hint="eastAsia"/>
          <w:lang w:eastAsia="zh-CN"/>
        </w:rPr>
        <w:t>4</w:t>
      </w:r>
      <w:r>
        <w:rPr>
          <w:lang w:eastAsia="zh-CN"/>
        </w:rPr>
        <w:t>. 反序列化（未作过滤处理）</w:t>
      </w:r>
    </w:p>
    <w:p>
      <w:pPr>
        <w:pStyle w:val="3"/>
        <w:rPr>
          <w:rFonts w:hint="eastAsia"/>
          <w:lang w:eastAsia="zh-CN"/>
        </w:rPr>
      </w:pPr>
    </w:p>
    <w:p>
      <w:pPr>
        <w:pStyle w:val="26"/>
        <w:spacing w:before="0" w:after="0" w:line="360" w:lineRule="auto"/>
        <w:ind w:firstLine="480" w:firstLineChars="200"/>
        <w:jc w:val="both"/>
        <w:rPr>
          <w:rFonts w:ascii="Times New Roman" w:hAnsi="Times New Roman" w:cs="Times New Roman"/>
          <w:lang w:eastAsia="zh-CN"/>
        </w:rPr>
      </w:pPr>
      <w:r>
        <w:rPr>
          <w:rFonts w:ascii="Times New Roman" w:hAnsi="Times New Roman" w:cs="Times New Roman"/>
          <w:lang w:eastAsia="zh-CN"/>
        </w:rPr>
        <w:t>简单来说，AES加密的密钥Key被硬编码(密钥初始就被定义好不能动态改变的)在代码里，这就意味着每个人通过源代码都能拿到AES加密的密钥。因此，攻击者可以构造一个恶意的对象，并且对其序列化、AES加密、base64编码后，作为cookie的rememberMe字段发送。Shiro将rememberMe进行解密并且反序列化，最终就造成了反序列化的RCE漏洞。只要rememberMe的AES加密密钥泄露，无论shiro是什么版本都可能会导致该漏洞的产生。</w:t>
      </w:r>
    </w:p>
    <w:p>
      <w:pPr>
        <w:pStyle w:val="5"/>
        <w:spacing w:before="120" w:beforeLines="50" w:after="120" w:afterLines="50" w:line="360" w:lineRule="auto"/>
        <w:rPr>
          <w:rFonts w:ascii="Times New Roman" w:hAnsi="Times New Roman" w:cs="Times New Roman"/>
          <w:color w:val="auto"/>
          <w:lang w:eastAsia="zh-CN"/>
        </w:rPr>
      </w:pPr>
      <w:bookmarkStart w:id="7" w:name="header-n34"/>
      <w:r>
        <w:rPr>
          <w:rFonts w:ascii="Times New Roman" w:hAnsi="Times New Roman" w:cs="Times New Roman"/>
          <w:color w:val="auto"/>
          <w:lang w:eastAsia="zh-CN"/>
        </w:rPr>
        <w:t>7.3.3 java反射特性</w:t>
      </w:r>
      <w:bookmarkEnd w:id="7"/>
    </w:p>
    <w:p>
      <w:pPr>
        <w:pStyle w:val="26"/>
        <w:spacing w:before="0" w:after="0" w:line="360" w:lineRule="auto"/>
        <w:ind w:firstLine="480" w:firstLineChars="200"/>
        <w:jc w:val="both"/>
        <w:rPr>
          <w:rFonts w:ascii="Times New Roman" w:hAnsi="Times New Roman" w:cs="Times New Roman"/>
          <w:lang w:eastAsia="zh-CN"/>
        </w:rPr>
      </w:pPr>
      <w:r>
        <w:rPr>
          <w:rFonts w:ascii="Times New Roman" w:hAnsi="Times New Roman" w:cs="Times New Roman"/>
          <w:lang w:eastAsia="zh-CN"/>
        </w:rPr>
        <w:t>要说java中的反序利化漏洞，首先就要提到java的反射特性。反射是一种间接操作目标对象的机制，核心是指JVM在运行时才动态加载类，并且对于任意一个类，都能够知道这个类的所有属性和方法，调用方法/访问属性，不需要提前在编译期间知道运行的对象是谁，它允许运行中的java程序获取类的信息，并且可以操作类或对象的内部属性。程序中对象的类型一般是在编译期就确定下来的，但是程序运行时可能会需要动态加载一些类，这些类之前用不到，所以没有加载到JVM，而是在运行时依靠反射机制动态创建对象并调用其属性。Java反射机制是Java语言的动态性的重要体现，也是Java的各种框架底层实现的灵魂。</w:t>
      </w:r>
    </w:p>
    <w:p>
      <w:pPr>
        <w:pStyle w:val="5"/>
        <w:spacing w:before="120" w:beforeLines="50" w:after="120" w:afterLines="50" w:line="360" w:lineRule="auto"/>
        <w:rPr>
          <w:color w:val="auto"/>
        </w:rPr>
      </w:pPr>
      <w:bookmarkStart w:id="8" w:name="header-n39"/>
      <w:r>
        <w:rPr>
          <w:color w:val="auto"/>
          <w:lang w:eastAsia="zh-CN"/>
        </w:rPr>
        <w:t>7.3.4 反射的作用</w:t>
      </w:r>
      <w:bookmarkEnd w:id="8"/>
    </w:p>
    <w:p>
      <w:pPr>
        <w:numPr>
          <w:ilvl w:val="0"/>
          <w:numId w:val="1"/>
        </w:numPr>
        <w:rPr>
          <w:lang w:eastAsia="zh-CN"/>
        </w:rPr>
      </w:pPr>
      <w:r>
        <w:rPr>
          <w:lang w:eastAsia="zh-CN"/>
        </w:rPr>
        <w:t>在运行时</w:t>
      </w:r>
      <w:r>
        <w:rPr>
          <w:b/>
          <w:lang w:eastAsia="zh-CN"/>
        </w:rPr>
        <w:t>判断</w:t>
      </w:r>
      <w:r>
        <w:rPr>
          <w:lang w:eastAsia="zh-CN"/>
        </w:rPr>
        <w:t>任意一个对象所属的类；</w:t>
      </w:r>
    </w:p>
    <w:p>
      <w:pPr>
        <w:numPr>
          <w:ilvl w:val="0"/>
          <w:numId w:val="1"/>
        </w:numPr>
        <w:rPr>
          <w:lang w:eastAsia="zh-CN"/>
        </w:rPr>
      </w:pPr>
      <w:r>
        <w:rPr>
          <w:lang w:eastAsia="zh-CN"/>
        </w:rPr>
        <w:t>在运行时</w:t>
      </w:r>
      <w:r>
        <w:rPr>
          <w:b/>
          <w:lang w:eastAsia="zh-CN"/>
        </w:rPr>
        <w:t>构造</w:t>
      </w:r>
      <w:r>
        <w:rPr>
          <w:lang w:eastAsia="zh-CN"/>
        </w:rPr>
        <w:t>任意一个类的对象；</w:t>
      </w:r>
    </w:p>
    <w:p>
      <w:pPr>
        <w:numPr>
          <w:ilvl w:val="0"/>
          <w:numId w:val="1"/>
        </w:numPr>
        <w:rPr>
          <w:lang w:eastAsia="zh-CN"/>
        </w:rPr>
      </w:pPr>
      <w:r>
        <w:rPr>
          <w:lang w:eastAsia="zh-CN"/>
        </w:rPr>
        <w:t>在运行时</w:t>
      </w:r>
      <w:r>
        <w:rPr>
          <w:b/>
          <w:lang w:eastAsia="zh-CN"/>
        </w:rPr>
        <w:t>判断</w:t>
      </w:r>
      <w:r>
        <w:rPr>
          <w:lang w:eastAsia="zh-CN"/>
        </w:rPr>
        <w:t>任意一个类所具有的成员变量和方法；</w:t>
      </w:r>
    </w:p>
    <w:p>
      <w:pPr>
        <w:numPr>
          <w:ilvl w:val="0"/>
          <w:numId w:val="1"/>
        </w:numPr>
        <w:rPr>
          <w:lang w:eastAsia="zh-CN"/>
        </w:rPr>
      </w:pPr>
      <w:r>
        <w:rPr>
          <w:lang w:eastAsia="zh-CN"/>
        </w:rPr>
        <w:t>在运行时</w:t>
      </w:r>
      <w:r>
        <w:rPr>
          <w:b/>
          <w:lang w:eastAsia="zh-CN"/>
        </w:rPr>
        <w:t>调用</w:t>
      </w:r>
      <w:r>
        <w:rPr>
          <w:lang w:eastAsia="zh-CN"/>
        </w:rPr>
        <w:t>任意一个对象的方法；</w:t>
      </w:r>
    </w:p>
    <w:p>
      <w:pPr>
        <w:pStyle w:val="26"/>
        <w:spacing w:before="0" w:after="0" w:line="360" w:lineRule="auto"/>
        <w:ind w:firstLine="480" w:firstLineChars="200"/>
        <w:jc w:val="both"/>
        <w:rPr>
          <w:rFonts w:ascii="Times New Roman" w:hAnsi="Times New Roman" w:cs="Times New Roman"/>
          <w:lang w:eastAsia="zh-CN"/>
        </w:rPr>
      </w:pPr>
      <w:r>
        <w:rPr>
          <w:rFonts w:ascii="Times New Roman" w:hAnsi="Times New Roman" w:cs="Times New Roman"/>
          <w:lang w:eastAsia="zh-CN"/>
        </w:rPr>
        <w:t>可以看出，“任意”字眼突出了其可用性很大，诸如php反序列化，也是类似原理，通过反序列化操作对象执行恶意命令，因此这也是反序列化漏洞产生的一个前提条件。</w:t>
      </w:r>
    </w:p>
    <w:p>
      <w:pPr>
        <w:pStyle w:val="5"/>
        <w:spacing w:before="120" w:beforeLines="50" w:after="120" w:afterLines="50" w:line="360" w:lineRule="auto"/>
        <w:rPr>
          <w:color w:val="auto"/>
          <w:lang w:eastAsia="zh-CN"/>
        </w:rPr>
      </w:pPr>
      <w:bookmarkStart w:id="9" w:name="header-n51"/>
      <w:r>
        <w:rPr>
          <w:color w:val="auto"/>
          <w:lang w:eastAsia="zh-CN"/>
        </w:rPr>
        <w:t>7.3.5 实现反射方法</w:t>
      </w:r>
      <w:bookmarkEnd w:id="9"/>
    </w:p>
    <w:p>
      <w:pPr>
        <w:pStyle w:val="26"/>
        <w:rPr>
          <w:lang w:eastAsia="zh-CN"/>
        </w:rPr>
      </w:pPr>
      <w:r>
        <w:rPr>
          <w:b/>
          <w:lang w:eastAsia="zh-CN"/>
        </w:rPr>
        <w:t>反射API</w:t>
      </w:r>
    </w:p>
    <w:p>
      <w:pPr>
        <w:pStyle w:val="3"/>
        <w:ind w:firstLine="480"/>
        <w:rPr>
          <w:lang w:eastAsia="zh-CN"/>
        </w:rPr>
      </w:pPr>
      <w:r>
        <w:rPr>
          <w:b/>
          <w:lang w:eastAsia="zh-CN"/>
        </w:rPr>
        <w:t>反射 API 用来生成 JVM 中的类、接口或则对象的信息。</w:t>
      </w:r>
    </w:p>
    <w:p>
      <w:pPr>
        <w:numPr>
          <w:ilvl w:val="0"/>
          <w:numId w:val="1"/>
        </w:numPr>
        <w:rPr>
          <w:lang w:eastAsia="zh-CN"/>
        </w:rPr>
      </w:pPr>
      <w:r>
        <w:rPr>
          <w:lang w:eastAsia="zh-CN"/>
        </w:rPr>
        <w:t>Class 类：反射的核心类，可以获取类的属性，方法等信息。</w:t>
      </w:r>
    </w:p>
    <w:p>
      <w:pPr>
        <w:numPr>
          <w:ilvl w:val="0"/>
          <w:numId w:val="1"/>
        </w:numPr>
        <w:rPr>
          <w:lang w:eastAsia="zh-CN"/>
        </w:rPr>
      </w:pPr>
      <w:r>
        <w:rPr>
          <w:lang w:eastAsia="zh-CN"/>
        </w:rPr>
        <w:t>Field 类：Java.lang.reflec 包中的类，表示类的成员变量，可以用来获取和设置类之中的属性值。</w:t>
      </w:r>
    </w:p>
    <w:p>
      <w:pPr>
        <w:numPr>
          <w:ilvl w:val="0"/>
          <w:numId w:val="1"/>
        </w:numPr>
      </w:pPr>
      <w:r>
        <w:t>Method 类： Java.lang.reflec 包中的类，表示类的方法，它可以用来获取类中的方法信息或者执行方法。</w:t>
      </w:r>
    </w:p>
    <w:p>
      <w:pPr>
        <w:numPr>
          <w:ilvl w:val="0"/>
          <w:numId w:val="1"/>
        </w:numPr>
      </w:pPr>
      <w:r>
        <w:t>Constructor 类： Java.lang.reflec 包中的类，表示类的构造方法。</w:t>
      </w:r>
    </w:p>
    <w:p>
      <w:pPr>
        <w:pStyle w:val="26"/>
        <w:spacing w:before="0" w:after="0" w:line="360" w:lineRule="auto"/>
        <w:ind w:firstLine="480" w:firstLineChars="200"/>
        <w:jc w:val="both"/>
        <w:rPr>
          <w:rFonts w:ascii="Times New Roman" w:hAnsi="Times New Roman" w:cs="Times New Roman"/>
          <w:lang w:eastAsia="zh-CN"/>
        </w:rPr>
      </w:pPr>
      <w:r>
        <w:rPr>
          <w:rFonts w:ascii="Times New Roman" w:hAnsi="Times New Roman" w:cs="Times New Roman"/>
          <w:lang w:eastAsia="zh-CN"/>
        </w:rPr>
        <w:t>上面提供的四个类都有提供对应的方法去操作对象，篇幅太长，不便于理解，不如直接来看看如何实际利用这些API实现操作任意对象。</w:t>
      </w:r>
    </w:p>
    <w:p>
      <w:pPr>
        <w:pStyle w:val="3"/>
        <w:rPr>
          <w:lang w:eastAsia="zh-CN"/>
        </w:rPr>
      </w:pPr>
    </w:p>
    <w:p>
      <w:pPr>
        <w:pStyle w:val="3"/>
        <w:ind w:firstLine="480"/>
        <w:rPr>
          <w:lang w:eastAsia="zh-CN"/>
        </w:rPr>
      </w:pPr>
      <w:r>
        <w:rPr>
          <w:b/>
          <w:lang w:eastAsia="zh-CN"/>
        </w:rPr>
        <w:t>以下内容请自行尝试加深印象并截图记录</w:t>
      </w:r>
      <w:r>
        <w:rPr>
          <w:rFonts w:hint="eastAsia"/>
          <w:b/>
          <w:lang w:eastAsia="zh-CN"/>
        </w:rPr>
        <w:t>至实验报告</w:t>
      </w:r>
      <w:r>
        <w:rPr>
          <w:b/>
          <w:lang w:eastAsia="zh-CN"/>
        </w:rPr>
        <w:t>：</w:t>
      </w:r>
    </w:p>
    <w:p>
      <w:pPr>
        <w:pStyle w:val="3"/>
        <w:ind w:firstLine="480"/>
      </w:pPr>
      <w:r>
        <w:t>① 获取class对象</w:t>
      </w:r>
    </w:p>
    <w:p>
      <w:pPr>
        <w:pStyle w:val="26"/>
        <w:jc w:val="center"/>
      </w:pPr>
      <w:r>
        <w:drawing>
          <wp:inline distT="0" distB="0" distL="0" distR="0">
            <wp:extent cx="5486400" cy="17202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
                    <a:stretch>
                      <a:fillRect/>
                    </a:stretch>
                  </pic:blipFill>
                  <pic:spPr>
                    <a:xfrm>
                      <a:off x="0" y="0"/>
                      <a:ext cx="5486400" cy="1720215"/>
                    </a:xfrm>
                    <a:prstGeom prst="rect">
                      <a:avLst/>
                    </a:prstGeom>
                  </pic:spPr>
                </pic:pic>
              </a:graphicData>
            </a:graphic>
          </wp:inline>
        </w:drawing>
      </w:r>
    </w:p>
    <w:p>
      <w:pPr>
        <w:pStyle w:val="3"/>
        <w:spacing w:before="0" w:after="0" w:line="360" w:lineRule="auto"/>
        <w:jc w:val="center"/>
        <w:rPr>
          <w:rFonts w:ascii="黑体" w:hAnsi="黑体" w:eastAsia="黑体"/>
          <w:b/>
          <w:sz w:val="21"/>
          <w:szCs w:val="21"/>
          <w:lang w:eastAsia="zh-CN"/>
        </w:rPr>
      </w:pPr>
      <w:r>
        <w:rPr>
          <w:rFonts w:hint="eastAsia" w:ascii="黑体" w:hAnsi="黑体" w:eastAsia="黑体"/>
          <w:b/>
          <w:sz w:val="21"/>
          <w:szCs w:val="21"/>
          <w:lang w:eastAsia="zh-CN"/>
        </w:rPr>
        <w:t>图7-1</w:t>
      </w:r>
      <w:r>
        <w:rPr>
          <w:rFonts w:ascii="黑体" w:hAnsi="黑体" w:eastAsia="黑体"/>
          <w:b/>
          <w:sz w:val="21"/>
          <w:szCs w:val="21"/>
          <w:lang w:eastAsia="zh-CN"/>
        </w:rPr>
        <w:t xml:space="preserve"> </w:t>
      </w:r>
      <w:r>
        <w:rPr>
          <w:rFonts w:hint="eastAsia" w:ascii="黑体" w:hAnsi="黑体" w:eastAsia="黑体"/>
          <w:b/>
          <w:sz w:val="21"/>
          <w:szCs w:val="21"/>
          <w:lang w:eastAsia="zh-CN"/>
        </w:rPr>
        <w:t>获取class对象</w:t>
      </w:r>
    </w:p>
    <w:p>
      <w:pPr>
        <w:pStyle w:val="3"/>
        <w:ind w:firstLine="720"/>
        <w:rPr>
          <w:lang w:eastAsia="zh-CN"/>
        </w:rPr>
      </w:pPr>
      <w:r>
        <w:rPr>
          <w:lang w:eastAsia="zh-CN"/>
        </w:rPr>
        <w:t>②获取类的属性和方法</w:t>
      </w:r>
    </w:p>
    <w:p>
      <w:pPr>
        <w:pStyle w:val="26"/>
        <w:jc w:val="center"/>
      </w:pPr>
      <w:r>
        <w:drawing>
          <wp:inline distT="0" distB="0" distL="0" distR="0">
            <wp:extent cx="5486400" cy="27781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
                    <a:stretch>
                      <a:fillRect/>
                    </a:stretch>
                  </pic:blipFill>
                  <pic:spPr>
                    <a:xfrm>
                      <a:off x="0" y="0"/>
                      <a:ext cx="5486400" cy="2778125"/>
                    </a:xfrm>
                    <a:prstGeom prst="rect">
                      <a:avLst/>
                    </a:prstGeom>
                  </pic:spPr>
                </pic:pic>
              </a:graphicData>
            </a:graphic>
          </wp:inline>
        </w:drawing>
      </w:r>
    </w:p>
    <w:p>
      <w:pPr>
        <w:pStyle w:val="3"/>
        <w:spacing w:before="0" w:after="0" w:line="360" w:lineRule="auto"/>
        <w:jc w:val="center"/>
        <w:rPr>
          <w:rFonts w:ascii="黑体" w:hAnsi="黑体" w:eastAsia="黑体"/>
          <w:b/>
          <w:sz w:val="21"/>
          <w:szCs w:val="21"/>
          <w:lang w:eastAsia="zh-CN"/>
        </w:rPr>
      </w:pPr>
      <w:r>
        <w:rPr>
          <w:rFonts w:hint="eastAsia" w:ascii="黑体" w:hAnsi="黑体" w:eastAsia="黑体"/>
          <w:b/>
          <w:sz w:val="21"/>
          <w:szCs w:val="21"/>
          <w:lang w:eastAsia="zh-CN"/>
        </w:rPr>
        <w:t>图7-2</w:t>
      </w:r>
      <w:r>
        <w:rPr>
          <w:rFonts w:ascii="黑体" w:hAnsi="黑体" w:eastAsia="黑体"/>
          <w:b/>
          <w:sz w:val="21"/>
          <w:szCs w:val="21"/>
          <w:lang w:eastAsia="zh-CN"/>
        </w:rPr>
        <w:t xml:space="preserve"> </w:t>
      </w:r>
      <w:r>
        <w:rPr>
          <w:rFonts w:hint="eastAsia" w:ascii="黑体" w:hAnsi="黑体" w:eastAsia="黑体"/>
          <w:b/>
          <w:sz w:val="21"/>
          <w:szCs w:val="21"/>
          <w:lang w:eastAsia="zh-CN"/>
        </w:rPr>
        <w:t>获取类属性和方法</w:t>
      </w:r>
    </w:p>
    <w:p>
      <w:pPr>
        <w:pStyle w:val="26"/>
        <w:spacing w:before="0" w:after="0" w:line="360" w:lineRule="auto"/>
        <w:ind w:firstLine="480" w:firstLineChars="200"/>
        <w:jc w:val="both"/>
        <w:rPr>
          <w:rFonts w:ascii="Times New Roman" w:hAnsi="Times New Roman" w:cs="Times New Roman"/>
          <w:lang w:eastAsia="zh-CN"/>
        </w:rPr>
      </w:pPr>
      <w:r>
        <w:rPr>
          <w:rFonts w:ascii="Times New Roman" w:hAnsi="Times New Roman" w:cs="Times New Roman"/>
          <w:lang w:eastAsia="zh-CN"/>
        </w:rPr>
        <w:t>需要提出的一点是，getFilelds(),getMethods()方法只能获取到类的公共部分的属性或者方法，而getDeclaredFields()等方法可以获得所有的信息，包括私有部分和保护部分的，但从父类里继承来的就不包含了。</w:t>
      </w:r>
    </w:p>
    <w:p>
      <w:pPr>
        <w:pStyle w:val="3"/>
      </w:pPr>
    </w:p>
    <w:p>
      <w:pPr>
        <w:pStyle w:val="3"/>
        <w:ind w:firstLine="480"/>
        <w:rPr>
          <w:lang w:eastAsia="zh-CN"/>
        </w:rPr>
      </w:pPr>
      <w:r>
        <w:rPr>
          <w:lang w:eastAsia="zh-CN"/>
        </w:rPr>
        <w:t>③通过class对象创建对象</w:t>
      </w:r>
    </w:p>
    <w:p>
      <w:pPr>
        <w:pStyle w:val="26"/>
        <w:spacing w:before="0" w:after="0" w:line="360" w:lineRule="auto"/>
        <w:ind w:firstLine="480" w:firstLineChars="200"/>
        <w:rPr>
          <w:lang w:eastAsia="zh-CN"/>
        </w:rPr>
      </w:pPr>
      <w:r>
        <w:rPr>
          <w:lang w:eastAsia="zh-CN"/>
        </w:rPr>
        <w:t>通过上面提到的方法，我们可以获取到Person类的对象，也能够获取到其成员属性及方法，接下来继续实践Constructor类</w:t>
      </w:r>
    </w:p>
    <w:p>
      <w:pPr>
        <w:pStyle w:val="26"/>
        <w:jc w:val="center"/>
      </w:pPr>
      <w:r>
        <w:drawing>
          <wp:inline distT="0" distB="0" distL="0" distR="0">
            <wp:extent cx="5486400" cy="14382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
                    <a:stretch>
                      <a:fillRect/>
                    </a:stretch>
                  </pic:blipFill>
                  <pic:spPr>
                    <a:xfrm>
                      <a:off x="0" y="0"/>
                      <a:ext cx="5486400" cy="1438275"/>
                    </a:xfrm>
                    <a:prstGeom prst="rect">
                      <a:avLst/>
                    </a:prstGeom>
                  </pic:spPr>
                </pic:pic>
              </a:graphicData>
            </a:graphic>
          </wp:inline>
        </w:drawing>
      </w:r>
    </w:p>
    <w:p>
      <w:pPr>
        <w:pStyle w:val="3"/>
        <w:spacing w:before="0" w:after="0" w:line="360" w:lineRule="auto"/>
        <w:jc w:val="center"/>
        <w:rPr>
          <w:rFonts w:ascii="黑体" w:hAnsi="黑体" w:eastAsia="黑体"/>
          <w:b/>
          <w:sz w:val="21"/>
          <w:szCs w:val="21"/>
          <w:lang w:eastAsia="zh-CN"/>
        </w:rPr>
      </w:pPr>
      <w:r>
        <w:rPr>
          <w:rFonts w:hint="eastAsia" w:ascii="黑体" w:hAnsi="黑体" w:eastAsia="黑体"/>
          <w:b/>
          <w:sz w:val="21"/>
          <w:szCs w:val="21"/>
          <w:lang w:eastAsia="zh-CN"/>
        </w:rPr>
        <w:t>图7-3</w:t>
      </w:r>
      <w:r>
        <w:rPr>
          <w:rFonts w:ascii="黑体" w:hAnsi="黑体" w:eastAsia="黑体"/>
          <w:b/>
          <w:sz w:val="21"/>
          <w:szCs w:val="21"/>
          <w:lang w:eastAsia="zh-CN"/>
        </w:rPr>
        <w:t xml:space="preserve"> </w:t>
      </w:r>
      <w:r>
        <w:rPr>
          <w:rFonts w:hint="eastAsia" w:ascii="黑体" w:hAnsi="黑体" w:eastAsia="黑体"/>
          <w:b/>
          <w:sz w:val="21"/>
          <w:szCs w:val="21"/>
          <w:lang w:eastAsia="zh-CN"/>
        </w:rPr>
        <w:t>通过class对象创建对象</w:t>
      </w:r>
    </w:p>
    <w:p>
      <w:pPr>
        <w:pStyle w:val="26"/>
        <w:spacing w:before="0" w:after="0" w:line="360" w:lineRule="auto"/>
        <w:ind w:firstLine="480" w:firstLineChars="200"/>
        <w:jc w:val="both"/>
        <w:rPr>
          <w:rFonts w:ascii="Times New Roman" w:hAnsi="Times New Roman" w:cs="Times New Roman"/>
          <w:lang w:eastAsia="zh-CN"/>
        </w:rPr>
      </w:pPr>
      <w:r>
        <w:rPr>
          <w:rFonts w:ascii="Times New Roman" w:hAnsi="Times New Roman" w:cs="Times New Roman"/>
          <w:lang w:eastAsia="zh-CN"/>
        </w:rPr>
        <w:t>两种方法，区别其实很明显，第一种方法调用类的无参构造方法去创建对象，而第二种方法则可以自己选择需要的构造函数进行创建对象。在使用第一种方法时，往往还容易出错，这时候我们也容易猜出来原因可能是：</w:t>
      </w:r>
    </w:p>
    <w:p>
      <w:pPr>
        <w:pStyle w:val="26"/>
        <w:spacing w:before="0" w:after="0" w:line="360" w:lineRule="auto"/>
        <w:ind w:firstLine="480" w:firstLineChars="200"/>
        <w:rPr>
          <w:lang w:eastAsia="zh-CN"/>
        </w:rPr>
      </w:pPr>
      <w:r>
        <w:rPr>
          <w:rFonts w:hint="eastAsia"/>
          <w:lang w:eastAsia="zh-CN"/>
        </w:rPr>
        <w:t>1.</w:t>
      </w:r>
      <w:r>
        <w:rPr>
          <w:lang w:eastAsia="zh-CN"/>
        </w:rPr>
        <w:t xml:space="preserve"> 你使用的类没有无参构造函数</w:t>
      </w:r>
    </w:p>
    <w:p>
      <w:pPr>
        <w:pStyle w:val="26"/>
        <w:spacing w:before="0" w:after="0" w:line="360" w:lineRule="auto"/>
        <w:ind w:firstLine="480" w:firstLineChars="200"/>
        <w:rPr>
          <w:lang w:eastAsia="zh-CN"/>
        </w:rPr>
      </w:pPr>
      <w:r>
        <w:rPr>
          <w:rFonts w:hint="eastAsia"/>
          <w:lang w:eastAsia="zh-CN"/>
        </w:rPr>
        <w:t>2.</w:t>
      </w:r>
      <w:r>
        <w:rPr>
          <w:lang w:eastAsia="zh-CN"/>
        </w:rPr>
        <w:t xml:space="preserve"> 你使用的类构造函数是私有的</w:t>
      </w:r>
    </w:p>
    <w:p>
      <w:pPr>
        <w:pStyle w:val="26"/>
        <w:rPr>
          <w:lang w:eastAsia="zh-CN"/>
        </w:rPr>
      </w:pPr>
    </w:p>
    <w:p>
      <w:pPr>
        <w:pStyle w:val="3"/>
        <w:ind w:firstLine="480"/>
        <w:rPr>
          <w:lang w:eastAsia="zh-CN"/>
        </w:rPr>
      </w:pPr>
      <w:r>
        <w:rPr>
          <w:lang w:eastAsia="zh-CN"/>
        </w:rPr>
        <w:t>④通过class对象调用对象</w:t>
      </w:r>
    </w:p>
    <w:p>
      <w:pPr>
        <w:pStyle w:val="26"/>
        <w:spacing w:before="0" w:after="0" w:line="360" w:lineRule="auto"/>
        <w:ind w:firstLine="480" w:firstLineChars="200"/>
        <w:jc w:val="both"/>
        <w:rPr>
          <w:rFonts w:ascii="Times New Roman" w:hAnsi="Times New Roman" w:cs="Times New Roman"/>
          <w:lang w:eastAsia="zh-CN"/>
        </w:rPr>
      </w:pPr>
      <w:r>
        <w:rPr>
          <w:rFonts w:ascii="Times New Roman" w:hAnsi="Times New Roman" w:cs="Times New Roman"/>
          <w:lang w:eastAsia="zh-CN"/>
        </w:rPr>
        <w:t>要调用对象的方法，首先得获得一个Method对象，再通过Method对象的invoke方法去执行。invoke 的作用是执行方法，它的第一个参数是：</w:t>
      </w:r>
    </w:p>
    <w:p>
      <w:pPr>
        <w:pStyle w:val="26"/>
        <w:spacing w:before="0" w:after="0" w:line="360" w:lineRule="auto"/>
        <w:ind w:firstLine="480" w:firstLineChars="200"/>
        <w:rPr>
          <w:lang w:eastAsia="zh-CN"/>
        </w:rPr>
      </w:pPr>
      <w:r>
        <w:rPr>
          <w:rFonts w:hint="eastAsia"/>
          <w:lang w:eastAsia="zh-CN"/>
        </w:rPr>
        <w:t>1.</w:t>
      </w:r>
      <w:r>
        <w:rPr>
          <w:lang w:eastAsia="zh-CN"/>
        </w:rPr>
        <w:t xml:space="preserve"> 如果这个方法是一个普通方法，那么第一个参数是类对象</w:t>
      </w:r>
    </w:p>
    <w:p>
      <w:pPr>
        <w:pStyle w:val="26"/>
        <w:spacing w:before="0" w:after="0" w:line="360" w:lineRule="auto"/>
        <w:ind w:firstLine="480" w:firstLineChars="200"/>
        <w:rPr>
          <w:lang w:eastAsia="zh-CN"/>
        </w:rPr>
      </w:pPr>
      <w:r>
        <w:rPr>
          <w:rFonts w:hint="eastAsia"/>
          <w:lang w:eastAsia="zh-CN"/>
        </w:rPr>
        <w:t>2.</w:t>
      </w:r>
      <w:r>
        <w:rPr>
          <w:lang w:eastAsia="zh-CN"/>
        </w:rPr>
        <w:t xml:space="preserve"> 如果这个方法是一个静态方法，那么第一个参数是类</w:t>
      </w:r>
    </w:p>
    <w:p>
      <w:pPr>
        <w:pStyle w:val="26"/>
        <w:spacing w:before="0" w:after="0" w:line="360" w:lineRule="auto"/>
        <w:ind w:firstLine="480" w:firstLineChars="200"/>
        <w:jc w:val="both"/>
        <w:rPr>
          <w:rFonts w:ascii="Times New Roman" w:hAnsi="Times New Roman" w:cs="Times New Roman"/>
          <w:lang w:eastAsia="zh-CN"/>
        </w:rPr>
      </w:pPr>
      <w:r>
        <w:rPr>
          <w:rFonts w:ascii="Times New Roman" w:hAnsi="Times New Roman" w:cs="Times New Roman"/>
          <w:lang w:eastAsia="zh-CN"/>
        </w:rPr>
        <w:t>其实也不难理解，假设我们正常执行方法是 [1].method([2], [3], [4]...) ，那么到反射里就是method.invoke([1], [2], [3], [4]...) ，下面举例</w:t>
      </w:r>
      <w:r>
        <w:rPr>
          <w:rFonts w:hint="eastAsia" w:ascii="Times New Roman" w:hAnsi="Times New Roman" w:cs="Times New Roman"/>
          <w:lang w:eastAsia="zh-CN"/>
        </w:rPr>
        <w:t>：</w:t>
      </w:r>
    </w:p>
    <w:p>
      <w:pPr>
        <w:pStyle w:val="26"/>
        <w:jc w:val="center"/>
        <w:rPr>
          <w:lang w:eastAsia="zh-CN"/>
        </w:rPr>
      </w:pPr>
      <w:r>
        <w:drawing>
          <wp:inline distT="0" distB="0" distL="0" distR="0">
            <wp:extent cx="5486400" cy="18529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
                    <a:stretch>
                      <a:fillRect/>
                    </a:stretch>
                  </pic:blipFill>
                  <pic:spPr>
                    <a:xfrm>
                      <a:off x="0" y="0"/>
                      <a:ext cx="5486400" cy="1852930"/>
                    </a:xfrm>
                    <a:prstGeom prst="rect">
                      <a:avLst/>
                    </a:prstGeom>
                  </pic:spPr>
                </pic:pic>
              </a:graphicData>
            </a:graphic>
          </wp:inline>
        </w:drawing>
      </w:r>
    </w:p>
    <w:p>
      <w:pPr>
        <w:pStyle w:val="3"/>
        <w:spacing w:before="0" w:after="0" w:line="360" w:lineRule="auto"/>
        <w:jc w:val="center"/>
        <w:rPr>
          <w:rFonts w:ascii="黑体" w:hAnsi="黑体" w:eastAsia="黑体"/>
          <w:b/>
          <w:sz w:val="21"/>
          <w:szCs w:val="21"/>
          <w:lang w:eastAsia="zh-CN"/>
        </w:rPr>
      </w:pPr>
      <w:r>
        <w:rPr>
          <w:rFonts w:hint="eastAsia" w:ascii="黑体" w:hAnsi="黑体" w:eastAsia="黑体"/>
          <w:b/>
          <w:sz w:val="21"/>
          <w:szCs w:val="21"/>
          <w:lang w:eastAsia="zh-CN"/>
        </w:rPr>
        <w:t>图7-4</w:t>
      </w:r>
      <w:r>
        <w:rPr>
          <w:rFonts w:ascii="黑体" w:hAnsi="黑体" w:eastAsia="黑体"/>
          <w:b/>
          <w:sz w:val="21"/>
          <w:szCs w:val="21"/>
          <w:lang w:eastAsia="zh-CN"/>
        </w:rPr>
        <w:t xml:space="preserve"> </w:t>
      </w:r>
      <w:r>
        <w:rPr>
          <w:rFonts w:hint="eastAsia" w:ascii="黑体" w:hAnsi="黑体" w:eastAsia="黑体"/>
          <w:b/>
          <w:sz w:val="21"/>
          <w:szCs w:val="21"/>
          <w:lang w:eastAsia="zh-CN"/>
        </w:rPr>
        <w:t>通过class对象调用对象</w:t>
      </w:r>
    </w:p>
    <w:p>
      <w:pPr>
        <w:pStyle w:val="26"/>
        <w:spacing w:before="0" w:after="0" w:line="360" w:lineRule="auto"/>
        <w:ind w:firstLine="480" w:firstLineChars="200"/>
        <w:jc w:val="both"/>
        <w:rPr>
          <w:rFonts w:ascii="Times New Roman" w:hAnsi="Times New Roman" w:cs="Times New Roman"/>
          <w:lang w:eastAsia="zh-CN"/>
        </w:rPr>
      </w:pPr>
      <w:r>
        <w:rPr>
          <w:rFonts w:ascii="Times New Roman" w:hAnsi="Times New Roman" w:cs="Times New Roman"/>
          <w:lang w:eastAsia="zh-CN"/>
        </w:rPr>
        <w:t>setAccessible()可以取消Java的权限控制检查，使私有方法可以访问，注意此时并没有更改其访问权限，可以理解为无视了作用域。当然，这不是Method对象专用的，Field对象也同样拥有，可以通过其去访问私有属性。</w:t>
      </w:r>
    </w:p>
    <w:p>
      <w:pPr>
        <w:pStyle w:val="3"/>
        <w:rPr>
          <w:lang w:eastAsia="zh-CN"/>
        </w:rPr>
      </w:pPr>
    </w:p>
    <w:p>
      <w:pPr>
        <w:pStyle w:val="5"/>
        <w:spacing w:before="120" w:beforeLines="50" w:after="120" w:afterLines="50" w:line="360" w:lineRule="auto"/>
        <w:rPr>
          <w:color w:val="auto"/>
          <w:lang w:eastAsia="zh-CN"/>
        </w:rPr>
      </w:pPr>
      <w:bookmarkStart w:id="10" w:name="header-n95"/>
      <w:r>
        <w:rPr>
          <w:color w:val="auto"/>
          <w:lang w:eastAsia="zh-CN"/>
        </w:rPr>
        <w:t>7.3.6 java.lang.Runtime</w:t>
      </w:r>
      <w:bookmarkEnd w:id="10"/>
    </w:p>
    <w:p>
      <w:pPr>
        <w:pStyle w:val="26"/>
        <w:spacing w:before="0" w:after="0" w:line="360" w:lineRule="auto"/>
        <w:ind w:firstLine="480" w:firstLineChars="200"/>
        <w:jc w:val="both"/>
        <w:rPr>
          <w:rFonts w:ascii="Times New Roman" w:hAnsi="Times New Roman" w:cs="Times New Roman"/>
          <w:lang w:eastAsia="zh-CN"/>
        </w:rPr>
      </w:pPr>
      <w:r>
        <w:rPr>
          <w:rFonts w:ascii="Times New Roman" w:hAnsi="Times New Roman" w:cs="Times New Roman"/>
          <w:lang w:eastAsia="zh-CN"/>
        </w:rPr>
        <w:t>java.lang.Runtime类下面有一个exec方法可以执行本地命令，所以在很多的payload中我们都能看到反射调用Runtime类来执行本地系统命令</w:t>
      </w:r>
    </w:p>
    <w:p>
      <w:pPr>
        <w:pStyle w:val="3"/>
        <w:jc w:val="center"/>
      </w:pPr>
      <w:r>
        <w:drawing>
          <wp:inline distT="0" distB="0" distL="0" distR="0">
            <wp:extent cx="5334000" cy="223456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a:xfrm>
                      <a:off x="0" y="0"/>
                      <a:ext cx="5334000" cy="2234773"/>
                    </a:xfrm>
                    <a:prstGeom prst="rect">
                      <a:avLst/>
                    </a:prstGeom>
                    <a:noFill/>
                    <a:ln w="9525">
                      <a:noFill/>
                    </a:ln>
                  </pic:spPr>
                </pic:pic>
              </a:graphicData>
            </a:graphic>
          </wp:inline>
        </w:drawing>
      </w:r>
    </w:p>
    <w:p>
      <w:pPr>
        <w:pStyle w:val="3"/>
        <w:spacing w:before="0" w:after="0" w:line="360" w:lineRule="auto"/>
        <w:jc w:val="center"/>
        <w:rPr>
          <w:rFonts w:ascii="黑体" w:hAnsi="黑体" w:eastAsia="黑体"/>
          <w:b/>
          <w:sz w:val="21"/>
          <w:szCs w:val="21"/>
          <w:lang w:eastAsia="zh-CN"/>
        </w:rPr>
      </w:pPr>
      <w:r>
        <w:rPr>
          <w:rFonts w:hint="eastAsia" w:ascii="黑体" w:hAnsi="黑体" w:eastAsia="黑体"/>
          <w:b/>
          <w:sz w:val="21"/>
          <w:szCs w:val="21"/>
          <w:lang w:eastAsia="zh-CN"/>
        </w:rPr>
        <w:t>图7-5</w:t>
      </w:r>
      <w:r>
        <w:rPr>
          <w:rFonts w:ascii="黑体" w:hAnsi="黑体" w:eastAsia="黑体"/>
          <w:b/>
          <w:sz w:val="21"/>
          <w:szCs w:val="21"/>
          <w:lang w:eastAsia="zh-CN"/>
        </w:rPr>
        <w:t xml:space="preserve"> R</w:t>
      </w:r>
      <w:r>
        <w:rPr>
          <w:rFonts w:hint="eastAsia" w:ascii="黑体" w:hAnsi="黑体" w:eastAsia="黑体"/>
          <w:b/>
          <w:sz w:val="21"/>
          <w:szCs w:val="21"/>
          <w:lang w:eastAsia="zh-CN"/>
        </w:rPr>
        <w:t>untime类方法</w:t>
      </w:r>
    </w:p>
    <w:p>
      <w:pPr>
        <w:pStyle w:val="26"/>
        <w:spacing w:before="0" w:after="0" w:line="360" w:lineRule="auto"/>
        <w:ind w:firstLine="480" w:firstLineChars="200"/>
        <w:jc w:val="both"/>
        <w:rPr>
          <w:rFonts w:ascii="Times New Roman" w:hAnsi="Times New Roman" w:cs="Times New Roman"/>
          <w:lang w:eastAsia="zh-CN"/>
        </w:rPr>
      </w:pPr>
      <w:r>
        <w:rPr>
          <w:rFonts w:ascii="Times New Roman" w:hAnsi="Times New Roman" w:cs="Times New Roman"/>
          <w:lang w:eastAsia="zh-CN"/>
        </w:rPr>
        <w:t>不使用反射执行本地命令代码：</w:t>
      </w:r>
    </w:p>
    <w:p>
      <w:pPr>
        <w:pStyle w:val="3"/>
        <w:jc w:val="center"/>
        <w:rPr>
          <w:lang w:eastAsia="zh-CN"/>
        </w:rPr>
      </w:pPr>
      <w:r>
        <w:drawing>
          <wp:inline distT="0" distB="0" distL="0" distR="0">
            <wp:extent cx="5334000" cy="241046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a:stretch>
                      <a:fillRect/>
                    </a:stretch>
                  </pic:blipFill>
                  <pic:spPr>
                    <a:xfrm>
                      <a:off x="0" y="0"/>
                      <a:ext cx="5334000" cy="2410652"/>
                    </a:xfrm>
                    <a:prstGeom prst="rect">
                      <a:avLst/>
                    </a:prstGeom>
                    <a:noFill/>
                    <a:ln w="9525">
                      <a:noFill/>
                    </a:ln>
                  </pic:spPr>
                </pic:pic>
              </a:graphicData>
            </a:graphic>
          </wp:inline>
        </w:drawing>
      </w:r>
    </w:p>
    <w:p>
      <w:pPr>
        <w:pStyle w:val="3"/>
        <w:spacing w:before="0" w:after="0" w:line="360" w:lineRule="auto"/>
        <w:jc w:val="center"/>
        <w:rPr>
          <w:rFonts w:ascii="黑体" w:hAnsi="黑体" w:eastAsia="黑体"/>
          <w:b/>
          <w:sz w:val="21"/>
          <w:szCs w:val="21"/>
          <w:lang w:eastAsia="zh-CN"/>
        </w:rPr>
      </w:pPr>
      <w:r>
        <w:rPr>
          <w:rFonts w:hint="eastAsia" w:ascii="黑体" w:hAnsi="黑体" w:eastAsia="黑体"/>
          <w:b/>
          <w:sz w:val="21"/>
          <w:szCs w:val="21"/>
          <w:lang w:eastAsia="zh-CN"/>
        </w:rPr>
        <w:t>图7-6</w:t>
      </w:r>
      <w:r>
        <w:rPr>
          <w:rFonts w:ascii="黑体" w:hAnsi="黑体" w:eastAsia="黑体"/>
          <w:b/>
          <w:sz w:val="21"/>
          <w:szCs w:val="21"/>
          <w:lang w:eastAsia="zh-CN"/>
        </w:rPr>
        <w:t xml:space="preserve"> </w:t>
      </w:r>
      <w:r>
        <w:rPr>
          <w:rFonts w:hint="eastAsia" w:ascii="黑体" w:hAnsi="黑体" w:eastAsia="黑体"/>
          <w:b/>
          <w:sz w:val="21"/>
          <w:szCs w:val="21"/>
          <w:lang w:eastAsia="zh-CN"/>
        </w:rPr>
        <w:t>直接调用执行命令</w:t>
      </w:r>
    </w:p>
    <w:p>
      <w:pPr>
        <w:pStyle w:val="26"/>
        <w:spacing w:before="0" w:after="0" w:line="360" w:lineRule="auto"/>
        <w:ind w:firstLine="480" w:firstLineChars="200"/>
        <w:rPr>
          <w:lang w:eastAsia="zh-CN"/>
        </w:rPr>
      </w:pPr>
      <w:r>
        <w:rPr>
          <w:lang w:eastAsia="zh-CN"/>
        </w:rPr>
        <w:t>需要注意的是，此处引用的包为org.apache.commons.io.IOUtils，如果没有通过pom导入commons-io，则依靠IDEA的自动补全会引入sun.misc.IOUtils，此时会报错。</w:t>
      </w:r>
    </w:p>
    <w:p>
      <w:pPr>
        <w:pStyle w:val="3"/>
        <w:jc w:val="center"/>
        <w:rPr>
          <w:lang w:eastAsia="zh-CN"/>
        </w:rPr>
      </w:pPr>
      <w:r>
        <w:drawing>
          <wp:inline distT="0" distB="0" distL="0" distR="0">
            <wp:extent cx="5334000" cy="195580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a:stretch>
                      <a:fillRect/>
                    </a:stretch>
                  </pic:blipFill>
                  <pic:spPr>
                    <a:xfrm>
                      <a:off x="0" y="0"/>
                      <a:ext cx="5334000" cy="1955800"/>
                    </a:xfrm>
                    <a:prstGeom prst="rect">
                      <a:avLst/>
                    </a:prstGeom>
                    <a:noFill/>
                    <a:ln w="9525">
                      <a:noFill/>
                    </a:ln>
                  </pic:spPr>
                </pic:pic>
              </a:graphicData>
            </a:graphic>
          </wp:inline>
        </w:drawing>
      </w:r>
    </w:p>
    <w:p>
      <w:pPr>
        <w:pStyle w:val="3"/>
        <w:spacing w:before="0" w:after="0" w:line="360" w:lineRule="auto"/>
        <w:jc w:val="center"/>
        <w:rPr>
          <w:rFonts w:ascii="黑体" w:hAnsi="黑体" w:eastAsia="黑体"/>
          <w:b/>
          <w:sz w:val="21"/>
          <w:szCs w:val="21"/>
          <w:lang w:eastAsia="zh-CN"/>
        </w:rPr>
      </w:pPr>
      <w:r>
        <w:rPr>
          <w:rFonts w:hint="eastAsia" w:ascii="黑体" w:hAnsi="黑体" w:eastAsia="黑体"/>
          <w:b/>
          <w:sz w:val="21"/>
          <w:szCs w:val="21"/>
          <w:lang w:eastAsia="zh-CN"/>
        </w:rPr>
        <w:t>图7-7</w:t>
      </w:r>
      <w:r>
        <w:rPr>
          <w:rFonts w:ascii="黑体" w:hAnsi="黑体" w:eastAsia="黑体"/>
          <w:b/>
          <w:sz w:val="21"/>
          <w:szCs w:val="21"/>
          <w:lang w:eastAsia="zh-CN"/>
        </w:rPr>
        <w:t xml:space="preserve"> </w:t>
      </w:r>
      <w:r>
        <w:rPr>
          <w:rFonts w:hint="eastAsia" w:ascii="黑体" w:hAnsi="黑体" w:eastAsia="黑体"/>
          <w:b/>
          <w:sz w:val="21"/>
          <w:szCs w:val="21"/>
          <w:lang w:eastAsia="zh-CN"/>
        </w:rPr>
        <w:t>导入了错误包</w:t>
      </w:r>
    </w:p>
    <w:p>
      <w:pPr>
        <w:pStyle w:val="26"/>
        <w:spacing w:before="0" w:after="0" w:line="360" w:lineRule="auto"/>
        <w:ind w:firstLine="480" w:firstLineChars="200"/>
        <w:jc w:val="both"/>
        <w:rPr>
          <w:rFonts w:ascii="Times New Roman" w:hAnsi="Times New Roman" w:cs="Times New Roman"/>
          <w:lang w:eastAsia="zh-CN"/>
        </w:rPr>
      </w:pPr>
      <w:r>
        <w:rPr>
          <w:rFonts w:ascii="Times New Roman" w:hAnsi="Times New Roman" w:cs="Times New Roman"/>
          <w:lang w:eastAsia="zh-CN"/>
        </w:rPr>
        <w:t>我们可以使用一行代码完成本地命令执行操作，但是如果使用反射就会比较麻烦了，我们不得不需要间接性的调用Runtime的exec方法</w:t>
      </w:r>
      <w:r>
        <w:rPr>
          <w:rFonts w:hint="eastAsia" w:ascii="Times New Roman" w:hAnsi="Times New Roman" w:cs="Times New Roman"/>
          <w:lang w:eastAsia="zh-CN"/>
        </w:rPr>
        <w:t>。</w:t>
      </w:r>
    </w:p>
    <w:p>
      <w:pPr>
        <w:pStyle w:val="26"/>
        <w:jc w:val="center"/>
        <w:rPr>
          <w:lang w:eastAsia="zh-CN"/>
        </w:rPr>
      </w:pPr>
      <w:r>
        <w:drawing>
          <wp:inline distT="0" distB="0" distL="0" distR="0">
            <wp:extent cx="5486400" cy="25742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5486400" cy="2574290"/>
                    </a:xfrm>
                    <a:prstGeom prst="rect">
                      <a:avLst/>
                    </a:prstGeom>
                  </pic:spPr>
                </pic:pic>
              </a:graphicData>
            </a:graphic>
          </wp:inline>
        </w:drawing>
      </w:r>
    </w:p>
    <w:p>
      <w:pPr>
        <w:pStyle w:val="3"/>
        <w:spacing w:before="0" w:after="0" w:line="360" w:lineRule="auto"/>
        <w:jc w:val="center"/>
        <w:rPr>
          <w:rFonts w:ascii="黑体" w:hAnsi="黑体" w:eastAsia="黑体"/>
          <w:b/>
          <w:sz w:val="21"/>
          <w:szCs w:val="21"/>
          <w:lang w:eastAsia="zh-CN"/>
        </w:rPr>
      </w:pPr>
      <w:r>
        <w:rPr>
          <w:rFonts w:hint="eastAsia" w:ascii="黑体" w:hAnsi="黑体" w:eastAsia="黑体"/>
          <w:b/>
          <w:sz w:val="21"/>
          <w:szCs w:val="21"/>
          <w:lang w:eastAsia="zh-CN"/>
        </w:rPr>
        <w:t>图7-8</w:t>
      </w:r>
      <w:r>
        <w:rPr>
          <w:rFonts w:ascii="黑体" w:hAnsi="黑体" w:eastAsia="黑体"/>
          <w:b/>
          <w:sz w:val="21"/>
          <w:szCs w:val="21"/>
          <w:lang w:eastAsia="zh-CN"/>
        </w:rPr>
        <w:t xml:space="preserve"> </w:t>
      </w:r>
      <w:r>
        <w:rPr>
          <w:rFonts w:hint="eastAsia" w:ascii="黑体" w:hAnsi="黑体" w:eastAsia="黑体"/>
          <w:b/>
          <w:sz w:val="21"/>
          <w:szCs w:val="21"/>
          <w:lang w:eastAsia="zh-CN"/>
        </w:rPr>
        <w:t>间接调用Runtime的exec方法</w:t>
      </w:r>
    </w:p>
    <w:p>
      <w:pPr>
        <w:pStyle w:val="26"/>
        <w:spacing w:before="0" w:after="0" w:line="360" w:lineRule="auto"/>
        <w:ind w:firstLine="480" w:firstLineChars="200"/>
        <w:jc w:val="both"/>
        <w:rPr>
          <w:rFonts w:ascii="Times New Roman" w:hAnsi="Times New Roman" w:cs="Times New Roman"/>
          <w:lang w:eastAsia="zh-CN"/>
        </w:rPr>
      </w:pPr>
      <w:r>
        <w:rPr>
          <w:rFonts w:ascii="Times New Roman" w:hAnsi="Times New Roman" w:cs="Times New Roman"/>
          <w:lang w:eastAsia="zh-CN"/>
        </w:rPr>
        <w:t>解析一下为什么要通过反射调用Runtime</w:t>
      </w:r>
      <w:r>
        <w:rPr>
          <w:rFonts w:hint="eastAsia" w:ascii="Times New Roman" w:hAnsi="Times New Roman" w:cs="Times New Roman"/>
          <w:lang w:eastAsia="zh-CN"/>
        </w:rPr>
        <w:t>，首先</w:t>
      </w:r>
      <w:r>
        <w:rPr>
          <w:rFonts w:ascii="Times New Roman" w:hAnsi="Times New Roman" w:cs="Times New Roman"/>
          <w:lang w:eastAsia="zh-CN"/>
        </w:rPr>
        <w:t>可以看一下Runtime的构造方法</w:t>
      </w:r>
      <w:r>
        <w:rPr>
          <w:rFonts w:hint="eastAsia" w:ascii="Times New Roman" w:hAnsi="Times New Roman" w:cs="Times New Roman"/>
          <w:lang w:eastAsia="zh-CN"/>
        </w:rPr>
        <w:t>：</w:t>
      </w:r>
    </w:p>
    <w:p>
      <w:pPr>
        <w:pStyle w:val="3"/>
        <w:jc w:val="center"/>
        <w:rPr>
          <w:lang w:eastAsia="zh-CN"/>
        </w:rPr>
      </w:pPr>
      <w:r>
        <w:drawing>
          <wp:inline distT="0" distB="0" distL="0" distR="0">
            <wp:extent cx="5486400" cy="914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a:stretch>
                      <a:fillRect/>
                    </a:stretch>
                  </pic:blipFill>
                  <pic:spPr>
                    <a:xfrm>
                      <a:off x="0" y="0"/>
                      <a:ext cx="5486400" cy="914400"/>
                    </a:xfrm>
                    <a:prstGeom prst="rect">
                      <a:avLst/>
                    </a:prstGeom>
                  </pic:spPr>
                </pic:pic>
              </a:graphicData>
            </a:graphic>
          </wp:inline>
        </w:drawing>
      </w:r>
    </w:p>
    <w:p>
      <w:pPr>
        <w:pStyle w:val="3"/>
        <w:spacing w:before="0" w:after="0" w:line="360" w:lineRule="auto"/>
        <w:jc w:val="center"/>
        <w:rPr>
          <w:rFonts w:ascii="黑体" w:hAnsi="黑体" w:eastAsia="黑体"/>
          <w:b/>
          <w:sz w:val="21"/>
          <w:szCs w:val="21"/>
          <w:lang w:eastAsia="zh-CN"/>
        </w:rPr>
      </w:pPr>
      <w:r>
        <w:rPr>
          <w:rFonts w:hint="eastAsia" w:ascii="黑体" w:hAnsi="黑体" w:eastAsia="黑体"/>
          <w:b/>
          <w:sz w:val="21"/>
          <w:szCs w:val="21"/>
          <w:lang w:eastAsia="zh-CN"/>
        </w:rPr>
        <w:t>图7-9</w:t>
      </w:r>
      <w:r>
        <w:rPr>
          <w:rFonts w:ascii="黑体" w:hAnsi="黑体" w:eastAsia="黑体"/>
          <w:b/>
          <w:sz w:val="21"/>
          <w:szCs w:val="21"/>
          <w:lang w:eastAsia="zh-CN"/>
        </w:rPr>
        <w:t xml:space="preserve"> </w:t>
      </w:r>
      <w:r>
        <w:rPr>
          <w:rFonts w:hint="eastAsia" w:ascii="黑体" w:hAnsi="黑体" w:eastAsia="黑体"/>
          <w:b/>
          <w:sz w:val="21"/>
          <w:szCs w:val="21"/>
          <w:lang w:eastAsia="zh-CN"/>
        </w:rPr>
        <w:t>Runtime构造方法</w:t>
      </w:r>
    </w:p>
    <w:p>
      <w:pPr>
        <w:pStyle w:val="26"/>
        <w:spacing w:before="0" w:after="0" w:line="360" w:lineRule="auto"/>
        <w:ind w:firstLine="480" w:firstLineChars="200"/>
        <w:jc w:val="both"/>
        <w:rPr>
          <w:rFonts w:ascii="Times New Roman" w:hAnsi="Times New Roman" w:cs="Times New Roman"/>
          <w:lang w:eastAsia="zh-CN"/>
        </w:rPr>
      </w:pPr>
      <w:r>
        <w:rPr>
          <w:rFonts w:ascii="Times New Roman" w:hAnsi="Times New Roman" w:cs="Times New Roman"/>
          <w:lang w:eastAsia="zh-CN"/>
        </w:rPr>
        <w:t>从上面的Runtime类代码注释我们看到它本身是不希望除了其自身的任何人去创建该类实例的，因为这是一个私有的类构造方法，所以我们没办法new一个Runtime类实例即不能使用Runtime  rt = new Runtime();的方式创建Runtime对象，但我们可以借助反射机制，修改方法访问权限从而间接的创建出了Runtime对象。这也是在反序列化中要用到的一个构造利用方法。</w:t>
      </w:r>
    </w:p>
    <w:p>
      <w:pPr>
        <w:pStyle w:val="5"/>
        <w:spacing w:before="120" w:beforeLines="50" w:after="120" w:afterLines="50" w:line="360" w:lineRule="auto"/>
        <w:rPr>
          <w:color w:val="auto"/>
          <w:lang w:eastAsia="zh-CN"/>
        </w:rPr>
      </w:pPr>
      <w:bookmarkStart w:id="11" w:name="header-n115"/>
      <w:r>
        <w:rPr>
          <w:rFonts w:hint="eastAsia"/>
          <w:color w:val="auto"/>
          <w:lang w:eastAsia="zh-CN"/>
        </w:rPr>
        <w:t>7.</w:t>
      </w:r>
      <w:r>
        <w:rPr>
          <w:color w:val="auto"/>
          <w:lang w:eastAsia="zh-CN"/>
        </w:rPr>
        <w:t>3.7 java反序列化</w:t>
      </w:r>
      <w:bookmarkEnd w:id="11"/>
    </w:p>
    <w:p>
      <w:pPr>
        <w:pStyle w:val="26"/>
        <w:spacing w:before="0" w:after="0" w:line="360" w:lineRule="auto"/>
        <w:ind w:firstLine="480" w:firstLineChars="200"/>
        <w:jc w:val="both"/>
        <w:rPr>
          <w:rFonts w:ascii="Times New Roman" w:hAnsi="Times New Roman" w:cs="Times New Roman"/>
          <w:lang w:eastAsia="zh-CN"/>
        </w:rPr>
      </w:pPr>
      <w:r>
        <w:rPr>
          <w:rFonts w:ascii="Times New Roman" w:hAnsi="Times New Roman" w:cs="Times New Roman"/>
          <w:lang w:eastAsia="zh-CN"/>
        </w:rPr>
        <w:t>在Java中实现对象反序列化非常简单，实现java.io.Serializable(内部序列化)或java.io.Externalizable(外部序列化)接口即可被序列化(Externalizable接口只是实现了java.io.Serializable接口)。反序列化类对象时有如下限制：</w:t>
      </w:r>
    </w:p>
    <w:p>
      <w:pPr>
        <w:pStyle w:val="26"/>
        <w:spacing w:before="0" w:after="0" w:line="360" w:lineRule="auto"/>
        <w:ind w:firstLine="480" w:firstLineChars="200"/>
        <w:rPr>
          <w:lang w:eastAsia="zh-CN"/>
        </w:rPr>
      </w:pPr>
      <w:r>
        <w:rPr>
          <w:rFonts w:hint="eastAsia"/>
          <w:lang w:eastAsia="zh-CN"/>
        </w:rPr>
        <w:t>1.</w:t>
      </w:r>
      <w:r>
        <w:rPr>
          <w:lang w:eastAsia="zh-CN"/>
        </w:rPr>
        <w:t xml:space="preserve"> 被反序列化的类必须存在。</w:t>
      </w:r>
    </w:p>
    <w:p>
      <w:pPr>
        <w:pStyle w:val="26"/>
        <w:spacing w:before="0" w:after="0" w:line="360" w:lineRule="auto"/>
        <w:ind w:firstLine="480" w:firstLineChars="200"/>
        <w:rPr>
          <w:lang w:eastAsia="zh-CN"/>
        </w:rPr>
      </w:pPr>
      <w:r>
        <w:rPr>
          <w:rFonts w:hint="eastAsia"/>
          <w:lang w:eastAsia="zh-CN"/>
        </w:rPr>
        <w:t>2.</w:t>
      </w:r>
      <w:r>
        <w:rPr>
          <w:lang w:eastAsia="zh-CN"/>
        </w:rPr>
        <w:t xml:space="preserve"> serialVersionUID值必须一致。</w:t>
      </w:r>
    </w:p>
    <w:p>
      <w:pPr>
        <w:pStyle w:val="26"/>
        <w:spacing w:before="0" w:after="0" w:line="360" w:lineRule="auto"/>
        <w:ind w:firstLine="480" w:firstLineChars="200"/>
        <w:jc w:val="both"/>
        <w:rPr>
          <w:rFonts w:ascii="Times New Roman" w:hAnsi="Times New Roman" w:cs="Times New Roman"/>
          <w:lang w:eastAsia="zh-CN"/>
        </w:rPr>
      </w:pPr>
      <w:r>
        <w:rPr>
          <w:rFonts w:ascii="Times New Roman" w:hAnsi="Times New Roman" w:cs="Times New Roman"/>
          <w:lang w:eastAsia="zh-CN"/>
        </w:rPr>
        <w:t>除此之外，反序列化类对象是不会调用该类构造方法的，因为在反序列化创建类实例时使用了sun.reflect.ReflectionFactory.newConstructorForSerialization创建了一个反序列化专用的Constructor(反射构造方法对象)，使用这个特殊的Constructor可以绕过构造方法创建类实例。</w:t>
      </w:r>
    </w:p>
    <w:p>
      <w:pPr>
        <w:pStyle w:val="3"/>
      </w:pPr>
    </w:p>
    <w:p>
      <w:pPr>
        <w:pStyle w:val="3"/>
        <w:ind w:firstLine="480"/>
        <w:rPr>
          <w:b/>
          <w:bCs/>
        </w:rPr>
      </w:pPr>
      <w:r>
        <w:rPr>
          <w:b/>
          <w:bCs/>
        </w:rPr>
        <w:t>来看一个实现实例：</w:t>
      </w:r>
    </w:p>
    <w:p>
      <w:pPr>
        <w:pStyle w:val="26"/>
        <w:spacing w:before="0" w:after="0" w:line="360" w:lineRule="auto"/>
        <w:ind w:firstLine="480" w:firstLineChars="200"/>
        <w:jc w:val="both"/>
        <w:rPr>
          <w:rFonts w:ascii="Times New Roman" w:hAnsi="Times New Roman" w:cs="Times New Roman"/>
          <w:lang w:eastAsia="zh-CN"/>
        </w:rPr>
      </w:pPr>
      <w:r>
        <w:rPr>
          <w:rFonts w:ascii="Times New Roman" w:hAnsi="Times New Roman" w:cs="Times New Roman"/>
          <w:lang w:eastAsia="zh-CN"/>
        </w:rPr>
        <w:t>要序列化一个对象，首先要创建OutputStream对象，再将其封装在一个ObjectOutputStream对象内，接着只需调用writeObject()即可将对象序列化，并将其发送给OutputStream（对象是基于字节的，因此要使用InputStream和OutputStream来继承层次结构）。</w:t>
      </w:r>
    </w:p>
    <w:p>
      <w:pPr>
        <w:pStyle w:val="26"/>
        <w:spacing w:before="0" w:after="0" w:line="360" w:lineRule="auto"/>
        <w:ind w:firstLine="480" w:firstLineChars="200"/>
        <w:jc w:val="both"/>
        <w:rPr>
          <w:rFonts w:ascii="Times New Roman" w:hAnsi="Times New Roman" w:cs="Times New Roman"/>
          <w:lang w:eastAsia="zh-CN"/>
        </w:rPr>
      </w:pPr>
      <w:r>
        <w:rPr>
          <w:rFonts w:ascii="Times New Roman" w:hAnsi="Times New Roman" w:cs="Times New Roman"/>
          <w:lang w:eastAsia="zh-CN"/>
        </w:rPr>
        <w:t>类似，要反序列化出一个对象，需要将一个InputStream封装在ObjectInputStream内，然后调用readObject()即可。下面看代码：</w:t>
      </w:r>
    </w:p>
    <w:p>
      <w:pPr>
        <w:pStyle w:val="3"/>
        <w:jc w:val="center"/>
        <w:rPr>
          <w:lang w:eastAsia="zh-CN"/>
        </w:rPr>
      </w:pPr>
      <w:r>
        <w:drawing>
          <wp:inline distT="0" distB="0" distL="0" distR="0">
            <wp:extent cx="5273040" cy="614426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3"/>
                    <a:stretch>
                      <a:fillRect/>
                    </a:stretch>
                  </pic:blipFill>
                  <pic:spPr>
                    <a:xfrm>
                      <a:off x="0" y="0"/>
                      <a:ext cx="5273040" cy="6144768"/>
                    </a:xfrm>
                    <a:prstGeom prst="rect">
                      <a:avLst/>
                    </a:prstGeom>
                    <a:noFill/>
                    <a:ln w="9525">
                      <a:noFill/>
                    </a:ln>
                  </pic:spPr>
                </pic:pic>
              </a:graphicData>
            </a:graphic>
          </wp:inline>
        </w:drawing>
      </w:r>
    </w:p>
    <w:p>
      <w:pPr>
        <w:pStyle w:val="3"/>
        <w:spacing w:before="0" w:after="0" w:line="360" w:lineRule="auto"/>
        <w:jc w:val="center"/>
        <w:rPr>
          <w:rFonts w:ascii="黑体" w:hAnsi="黑体" w:eastAsia="黑体"/>
          <w:b/>
          <w:sz w:val="21"/>
          <w:szCs w:val="21"/>
          <w:lang w:eastAsia="zh-CN"/>
        </w:rPr>
      </w:pPr>
      <w:r>
        <w:rPr>
          <w:rFonts w:hint="eastAsia" w:ascii="黑体" w:hAnsi="黑体" w:eastAsia="黑体"/>
          <w:b/>
          <w:sz w:val="21"/>
          <w:szCs w:val="21"/>
          <w:lang w:eastAsia="zh-CN"/>
        </w:rPr>
        <w:t>图7-10</w:t>
      </w:r>
      <w:r>
        <w:rPr>
          <w:rFonts w:ascii="黑体" w:hAnsi="黑体" w:eastAsia="黑体"/>
          <w:b/>
          <w:sz w:val="21"/>
          <w:szCs w:val="21"/>
          <w:lang w:eastAsia="zh-CN"/>
        </w:rPr>
        <w:t xml:space="preserve"> </w:t>
      </w:r>
      <w:r>
        <w:rPr>
          <w:rFonts w:hint="eastAsia" w:ascii="黑体" w:hAnsi="黑体" w:eastAsia="黑体"/>
          <w:b/>
          <w:sz w:val="21"/>
          <w:szCs w:val="21"/>
          <w:lang w:eastAsia="zh-CN"/>
        </w:rPr>
        <w:t>java序列化实例</w:t>
      </w:r>
    </w:p>
    <w:p>
      <w:pPr>
        <w:pStyle w:val="3"/>
        <w:ind w:firstLine="480"/>
        <w:rPr>
          <w:lang w:eastAsia="zh-CN"/>
        </w:rPr>
      </w:pPr>
      <w:r>
        <w:rPr>
          <w:b/>
          <w:lang w:eastAsia="zh-CN"/>
        </w:rPr>
        <w:t>分析：</w:t>
      </w:r>
    </w:p>
    <w:p>
      <w:pPr>
        <w:pStyle w:val="26"/>
        <w:spacing w:before="0" w:after="0" w:line="360" w:lineRule="auto"/>
        <w:ind w:firstLine="480" w:firstLineChars="200"/>
        <w:jc w:val="both"/>
        <w:rPr>
          <w:lang w:eastAsia="zh-CN"/>
        </w:rPr>
      </w:pPr>
      <w:r>
        <w:rPr>
          <w:rFonts w:hint="eastAsia"/>
          <w:lang w:eastAsia="zh-CN"/>
        </w:rPr>
        <w:t>1.</w:t>
      </w:r>
      <w:r>
        <w:rPr>
          <w:lang w:eastAsia="zh-CN"/>
        </w:rPr>
        <w:t xml:space="preserve"> User类实现了Serializable接口（可序列化/反序列化）</w:t>
      </w:r>
    </w:p>
    <w:p>
      <w:pPr>
        <w:pStyle w:val="26"/>
        <w:spacing w:before="0" w:after="0" w:line="360" w:lineRule="auto"/>
        <w:ind w:firstLine="480" w:firstLineChars="200"/>
        <w:jc w:val="both"/>
        <w:rPr>
          <w:lang w:eastAsia="zh-CN"/>
        </w:rPr>
      </w:pPr>
      <w:r>
        <w:rPr>
          <w:rFonts w:hint="eastAsia"/>
          <w:lang w:eastAsia="zh-CN"/>
        </w:rPr>
        <w:t>2.</w:t>
      </w:r>
      <w:r>
        <w:rPr>
          <w:lang w:eastAsia="zh-CN"/>
        </w:rPr>
        <w:t>创建User类实例，欲将User对象序列化存储至文件中，首先创建FileOutputStream对象，将其封装在ObjectOutputStream对象内，接着调用writeObject()即可将对象序列化。</w:t>
      </w:r>
    </w:p>
    <w:p>
      <w:pPr>
        <w:pStyle w:val="26"/>
        <w:spacing w:before="0" w:after="0" w:line="360" w:lineRule="auto"/>
        <w:ind w:firstLine="480" w:firstLineChars="200"/>
        <w:jc w:val="both"/>
        <w:rPr>
          <w:lang w:eastAsia="zh-CN"/>
        </w:rPr>
      </w:pPr>
      <w:r>
        <w:rPr>
          <w:rFonts w:hint="eastAsia"/>
          <w:lang w:eastAsia="zh-CN"/>
        </w:rPr>
        <w:t>3.</w:t>
      </w:r>
      <w:r>
        <w:rPr>
          <w:lang w:eastAsia="zh-CN"/>
        </w:rPr>
        <w:t>反序利化对象，欲将文件中存放的字节码反序列化成对象，首先创建FileInputStream对象，将其封装在ObjectInputStream对象内，接着调用readObject即可（由于得到的是Object类型，需要强制转化成User）</w:t>
      </w:r>
    </w:p>
    <w:p>
      <w:pPr>
        <w:pStyle w:val="26"/>
      </w:pPr>
    </w:p>
    <w:p>
      <w:pPr>
        <w:pStyle w:val="3"/>
        <w:ind w:firstLine="480"/>
      </w:pPr>
      <w:r>
        <w:rPr>
          <w:b/>
        </w:rPr>
        <w:t>运行程序</w:t>
      </w:r>
    </w:p>
    <w:p>
      <w:pPr>
        <w:ind w:left="480"/>
      </w:pPr>
      <w:r>
        <w:rPr>
          <w:rFonts w:hint="eastAsia"/>
          <w:lang w:eastAsia="zh-CN"/>
        </w:rPr>
        <w:t>1.</w:t>
      </w:r>
      <w:r>
        <w:t xml:space="preserve"> 运行结果：</w:t>
      </w:r>
    </w:p>
    <w:p>
      <w:pPr>
        <w:jc w:val="center"/>
      </w:pPr>
      <w:r>
        <w:drawing>
          <wp:inline distT="0" distB="0" distL="0" distR="0">
            <wp:extent cx="5273040" cy="50546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4"/>
                    <a:stretch>
                      <a:fillRect/>
                    </a:stretch>
                  </pic:blipFill>
                  <pic:spPr>
                    <a:xfrm>
                      <a:off x="0" y="0"/>
                      <a:ext cx="5273040" cy="505968"/>
                    </a:xfrm>
                    <a:prstGeom prst="rect">
                      <a:avLst/>
                    </a:prstGeom>
                    <a:noFill/>
                    <a:ln w="9525">
                      <a:noFill/>
                    </a:ln>
                  </pic:spPr>
                </pic:pic>
              </a:graphicData>
            </a:graphic>
          </wp:inline>
        </w:drawing>
      </w:r>
    </w:p>
    <w:p>
      <w:pPr>
        <w:pStyle w:val="3"/>
        <w:spacing w:before="0" w:after="0" w:line="360" w:lineRule="auto"/>
        <w:jc w:val="center"/>
        <w:rPr>
          <w:rFonts w:ascii="黑体" w:hAnsi="黑体" w:eastAsia="黑体"/>
          <w:b/>
          <w:sz w:val="21"/>
          <w:szCs w:val="21"/>
          <w:lang w:eastAsia="zh-CN"/>
        </w:rPr>
      </w:pPr>
      <w:r>
        <w:rPr>
          <w:rFonts w:hint="eastAsia" w:ascii="黑体" w:hAnsi="黑体" w:eastAsia="黑体"/>
          <w:b/>
          <w:sz w:val="21"/>
          <w:szCs w:val="21"/>
          <w:lang w:eastAsia="zh-CN"/>
        </w:rPr>
        <w:t>图7-11</w:t>
      </w:r>
      <w:r>
        <w:rPr>
          <w:rFonts w:ascii="黑体" w:hAnsi="黑体" w:eastAsia="黑体"/>
          <w:b/>
          <w:sz w:val="21"/>
          <w:szCs w:val="21"/>
          <w:lang w:eastAsia="zh-CN"/>
        </w:rPr>
        <w:t xml:space="preserve"> </w:t>
      </w:r>
      <w:r>
        <w:rPr>
          <w:rFonts w:hint="eastAsia" w:ascii="黑体" w:hAnsi="黑体" w:eastAsia="黑体"/>
          <w:b/>
          <w:sz w:val="21"/>
          <w:szCs w:val="21"/>
          <w:lang w:eastAsia="zh-CN"/>
        </w:rPr>
        <w:t>运行结果</w:t>
      </w:r>
    </w:p>
    <w:p>
      <w:pPr>
        <w:pStyle w:val="26"/>
        <w:spacing w:before="0" w:after="0" w:line="360" w:lineRule="auto"/>
        <w:ind w:firstLine="480" w:firstLineChars="200"/>
        <w:jc w:val="both"/>
        <w:rPr>
          <w:rFonts w:ascii="Times New Roman" w:hAnsi="Times New Roman" w:cs="Times New Roman"/>
          <w:lang w:eastAsia="zh-CN"/>
        </w:rPr>
      </w:pPr>
      <w:r>
        <w:rPr>
          <w:rFonts w:ascii="Times New Roman" w:hAnsi="Times New Roman" w:cs="Times New Roman"/>
          <w:lang w:eastAsia="zh-CN"/>
        </w:rPr>
        <w:t>可以看出除了我们显示写入的执行的info函数外，</w:t>
      </w:r>
      <w:r>
        <w:rPr>
          <w:rFonts w:ascii="Times New Roman" w:hAnsi="Times New Roman" w:cs="Times New Roman"/>
          <w:b/>
          <w:bCs/>
          <w:lang w:eastAsia="zh-CN"/>
        </w:rPr>
        <w:t>readObject也自动执行了。</w:t>
      </w:r>
    </w:p>
    <w:p>
      <w:pPr>
        <w:ind w:left="480"/>
      </w:pPr>
      <w:r>
        <w:rPr>
          <w:rFonts w:hint="eastAsia"/>
          <w:lang w:eastAsia="zh-CN"/>
        </w:rPr>
        <w:t>2.</w:t>
      </w:r>
      <w:r>
        <w:t xml:space="preserve"> 项目目录下：</w:t>
      </w:r>
    </w:p>
    <w:p>
      <w:pPr>
        <w:pStyle w:val="26"/>
        <w:ind w:firstLine="480"/>
      </w:pPr>
      <w:r>
        <w:t>生成了user.ser文件，用winhex打开</w:t>
      </w:r>
    </w:p>
    <w:p>
      <w:pPr>
        <w:pStyle w:val="3"/>
        <w:jc w:val="center"/>
      </w:pPr>
      <w:r>
        <w:drawing>
          <wp:inline distT="0" distB="0" distL="0" distR="0">
            <wp:extent cx="5273040" cy="202374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5"/>
                    <a:stretch>
                      <a:fillRect/>
                    </a:stretch>
                  </pic:blipFill>
                  <pic:spPr>
                    <a:xfrm>
                      <a:off x="0" y="0"/>
                      <a:ext cx="5273040" cy="2023872"/>
                    </a:xfrm>
                    <a:prstGeom prst="rect">
                      <a:avLst/>
                    </a:prstGeom>
                    <a:noFill/>
                    <a:ln w="9525">
                      <a:noFill/>
                    </a:ln>
                  </pic:spPr>
                </pic:pic>
              </a:graphicData>
            </a:graphic>
          </wp:inline>
        </w:drawing>
      </w:r>
    </w:p>
    <w:p>
      <w:pPr>
        <w:pStyle w:val="3"/>
        <w:spacing w:before="0" w:after="0" w:line="360" w:lineRule="auto"/>
        <w:jc w:val="center"/>
        <w:rPr>
          <w:rFonts w:ascii="黑体" w:hAnsi="黑体" w:eastAsia="黑体"/>
          <w:b/>
          <w:sz w:val="21"/>
          <w:szCs w:val="21"/>
          <w:lang w:eastAsia="zh-CN"/>
        </w:rPr>
      </w:pPr>
      <w:r>
        <w:rPr>
          <w:rFonts w:hint="eastAsia" w:ascii="黑体" w:hAnsi="黑体" w:eastAsia="黑体"/>
          <w:b/>
          <w:sz w:val="21"/>
          <w:szCs w:val="21"/>
          <w:lang w:eastAsia="zh-CN"/>
        </w:rPr>
        <w:t>图7-12</w:t>
      </w:r>
      <w:r>
        <w:rPr>
          <w:rFonts w:ascii="黑体" w:hAnsi="黑体" w:eastAsia="黑体"/>
          <w:b/>
          <w:sz w:val="21"/>
          <w:szCs w:val="21"/>
          <w:lang w:eastAsia="zh-CN"/>
        </w:rPr>
        <w:t xml:space="preserve"> </w:t>
      </w:r>
      <w:r>
        <w:rPr>
          <w:rFonts w:hint="eastAsia" w:ascii="黑体" w:hAnsi="黑体" w:eastAsia="黑体"/>
          <w:b/>
          <w:sz w:val="21"/>
          <w:szCs w:val="21"/>
          <w:lang w:eastAsia="zh-CN"/>
        </w:rPr>
        <w:t>user</w:t>
      </w:r>
      <w:r>
        <w:rPr>
          <w:rFonts w:ascii="黑体" w:hAnsi="黑体" w:eastAsia="黑体"/>
          <w:b/>
          <w:sz w:val="21"/>
          <w:szCs w:val="21"/>
          <w:lang w:eastAsia="zh-CN"/>
        </w:rPr>
        <w:t>.ser</w:t>
      </w:r>
      <w:r>
        <w:rPr>
          <w:rFonts w:hint="eastAsia" w:ascii="黑体" w:hAnsi="黑体" w:eastAsia="黑体"/>
          <w:b/>
          <w:sz w:val="21"/>
          <w:szCs w:val="21"/>
          <w:lang w:eastAsia="zh-CN"/>
        </w:rPr>
        <w:t>文件</w:t>
      </w:r>
    </w:p>
    <w:p>
      <w:pPr>
        <w:pStyle w:val="26"/>
        <w:spacing w:before="0" w:after="0" w:line="360" w:lineRule="auto"/>
        <w:ind w:firstLine="480" w:firstLineChars="200"/>
        <w:jc w:val="both"/>
        <w:rPr>
          <w:rFonts w:ascii="Times New Roman" w:hAnsi="Times New Roman" w:cs="Times New Roman"/>
          <w:lang w:eastAsia="zh-CN"/>
        </w:rPr>
      </w:pPr>
      <w:r>
        <w:rPr>
          <w:rFonts w:ascii="Times New Roman" w:hAnsi="Times New Roman" w:cs="Times New Roman"/>
          <w:lang w:eastAsia="zh-CN"/>
        </w:rPr>
        <w:t>可以看到序列化后生成的字节码。</w:t>
      </w:r>
    </w:p>
    <w:p>
      <w:pPr>
        <w:pStyle w:val="26"/>
        <w:spacing w:before="0" w:after="0" w:line="360" w:lineRule="auto"/>
        <w:ind w:firstLine="480" w:firstLineChars="200"/>
        <w:jc w:val="both"/>
        <w:rPr>
          <w:rFonts w:ascii="Times New Roman" w:hAnsi="Times New Roman" w:cs="Times New Roman"/>
          <w:lang w:eastAsia="zh-CN"/>
        </w:rPr>
      </w:pPr>
      <w:r>
        <w:rPr>
          <w:rFonts w:ascii="Times New Roman" w:hAnsi="Times New Roman" w:cs="Times New Roman"/>
          <w:lang w:eastAsia="zh-CN"/>
        </w:rPr>
        <w:t>前32位特征值含义：</w:t>
      </w:r>
    </w:p>
    <w:p>
      <w:pPr>
        <w:pStyle w:val="26"/>
        <w:spacing w:before="0" w:after="0" w:line="360" w:lineRule="auto"/>
        <w:ind w:firstLine="480" w:firstLineChars="200"/>
        <w:jc w:val="both"/>
        <w:rPr>
          <w:rFonts w:ascii="Times New Roman" w:hAnsi="Times New Roman" w:cs="Times New Roman"/>
          <w:lang w:eastAsia="zh-CN"/>
        </w:rPr>
      </w:pPr>
      <w:r>
        <w:rPr>
          <w:rFonts w:ascii="Times New Roman" w:hAnsi="Times New Roman" w:cs="Times New Roman"/>
          <w:lang w:eastAsia="zh-CN"/>
        </w:rPr>
        <w:t>AC ED：STREAM_MAGIC，声明使用了序列化协议，</w:t>
      </w:r>
      <w:r>
        <w:rPr>
          <w:rFonts w:ascii="Times New Roman" w:hAnsi="Times New Roman" w:cs="Times New Roman"/>
          <w:b/>
          <w:bCs/>
          <w:lang w:eastAsia="zh-CN"/>
        </w:rPr>
        <w:t>从这里可以判断保存的内容是否为序列化数据</w:t>
      </w:r>
      <w:r>
        <w:rPr>
          <w:rFonts w:ascii="Times New Roman" w:hAnsi="Times New Roman" w:cs="Times New Roman"/>
          <w:lang w:eastAsia="zh-CN"/>
        </w:rPr>
        <w:t>。 （这是在黑盒挖掘反序列化漏洞很重要的一个点）</w:t>
      </w:r>
    </w:p>
    <w:p>
      <w:pPr>
        <w:pStyle w:val="26"/>
        <w:spacing w:before="0" w:after="0" w:line="360" w:lineRule="auto"/>
        <w:ind w:firstLine="480" w:firstLineChars="200"/>
        <w:jc w:val="both"/>
        <w:rPr>
          <w:rFonts w:ascii="Times New Roman" w:hAnsi="Times New Roman" w:cs="Times New Roman"/>
          <w:lang w:eastAsia="zh-CN"/>
        </w:rPr>
      </w:pPr>
      <w:r>
        <w:rPr>
          <w:rFonts w:ascii="Times New Roman" w:hAnsi="Times New Roman" w:cs="Times New Roman"/>
          <w:lang w:eastAsia="zh-CN"/>
        </w:rPr>
        <w:t>00 05：STREAM_VERSION，序列化协议版本。</w:t>
      </w:r>
    </w:p>
    <w:p>
      <w:pPr>
        <w:pStyle w:val="3"/>
        <w:rPr>
          <w:lang w:eastAsia="zh-CN"/>
        </w:rPr>
      </w:pPr>
    </w:p>
    <w:p>
      <w:pPr>
        <w:pStyle w:val="26"/>
        <w:spacing w:before="0" w:after="0" w:line="360" w:lineRule="auto"/>
        <w:ind w:firstLine="480" w:firstLineChars="200"/>
        <w:jc w:val="both"/>
        <w:rPr>
          <w:rFonts w:ascii="Times New Roman" w:hAnsi="Times New Roman" w:cs="Times New Roman"/>
          <w:lang w:eastAsia="zh-CN"/>
        </w:rPr>
      </w:pPr>
      <w:r>
        <w:rPr>
          <w:rFonts w:ascii="Times New Roman" w:hAnsi="Times New Roman" w:cs="Times New Roman"/>
          <w:lang w:eastAsia="zh-CN"/>
        </w:rPr>
        <w:t>看到这里你可能发现了，有一点安全基础的同学会知道这与php中反序利化时会自动执行__weakup函数类似，在java中自动执行的是readObject函数。如果这些函数当中有一些危险的操作，那么就可能导致漏洞的发生。这里你可能又要问了，上面出现了两处readObject怎么理解呢？：</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56" w:type="dxa"/>
          </w:tcPr>
          <w:p>
            <w:pPr>
              <w:pStyle w:val="26"/>
              <w:spacing w:before="0" w:after="0" w:line="360" w:lineRule="auto"/>
              <w:ind w:firstLine="480" w:firstLineChars="200"/>
              <w:rPr>
                <w:lang w:eastAsia="zh-CN"/>
              </w:rPr>
            </w:pPr>
            <w:r>
              <w:rPr>
                <w:lang w:eastAsia="zh-CN"/>
              </w:rPr>
              <w:t>① User user1 = (User)oi.readObject();</w:t>
            </w:r>
          </w:p>
          <w:p>
            <w:pPr>
              <w:pStyle w:val="26"/>
              <w:spacing w:before="0" w:after="0" w:line="360" w:lineRule="auto"/>
              <w:ind w:firstLine="480" w:firstLineChars="200"/>
              <w:rPr>
                <w:lang w:eastAsia="zh-CN"/>
              </w:rPr>
            </w:pPr>
            <w:r>
              <w:rPr>
                <w:lang w:eastAsia="zh-CN"/>
              </w:rPr>
              <w:t>② private void readObject(ObjectInputStream input) throws IOException, ClassNotFoundException{</w:t>
            </w:r>
          </w:p>
          <w:p>
            <w:pPr>
              <w:pStyle w:val="26"/>
              <w:spacing w:before="0" w:after="0" w:line="360" w:lineRule="auto"/>
              <w:ind w:firstLine="480" w:firstLineChars="200"/>
              <w:rPr>
                <w:lang w:eastAsia="zh-CN"/>
              </w:rPr>
            </w:pPr>
            <w:r>
              <w:rPr>
                <w:lang w:eastAsia="zh-CN"/>
              </w:rPr>
              <w:t xml:space="preserve"> System.out.println("[*]执行了自定义的readObject函数");</w:t>
            </w:r>
          </w:p>
          <w:p>
            <w:pPr>
              <w:pStyle w:val="26"/>
              <w:spacing w:before="0" w:after="0" w:line="360" w:lineRule="auto"/>
              <w:ind w:firstLine="480" w:firstLineChars="200"/>
              <w:rPr>
                <w:lang w:eastAsia="zh-CN"/>
              </w:rPr>
            </w:pPr>
            <w:r>
              <w:rPr>
                <w:lang w:eastAsia="zh-CN"/>
              </w:rPr>
              <w:t>}</w:t>
            </w:r>
          </w:p>
        </w:tc>
      </w:tr>
    </w:tbl>
    <w:p>
      <w:pPr>
        <w:pStyle w:val="26"/>
        <w:spacing w:before="0" w:after="0" w:line="360" w:lineRule="auto"/>
        <w:ind w:firstLine="480" w:firstLineChars="200"/>
        <w:rPr>
          <w:lang w:eastAsia="zh-CN"/>
        </w:rPr>
      </w:pPr>
    </w:p>
    <w:p>
      <w:pPr>
        <w:pStyle w:val="26"/>
        <w:spacing w:before="0" w:after="0" w:line="360" w:lineRule="auto"/>
        <w:ind w:firstLine="480" w:firstLineChars="200"/>
        <w:jc w:val="both"/>
        <w:rPr>
          <w:rFonts w:ascii="Times New Roman" w:hAnsi="Times New Roman" w:cs="Times New Roman"/>
          <w:lang w:eastAsia="zh-CN"/>
        </w:rPr>
      </w:pPr>
      <w:r>
        <w:rPr>
          <w:rFonts w:ascii="Times New Roman" w:hAnsi="Times New Roman" w:cs="Times New Roman"/>
          <w:lang w:eastAsia="zh-CN"/>
        </w:rPr>
        <w:t>这里也是为了说明一个点：第一个readObject()函数是ObjectInputStream的方法吗，开发者又不可以控制，怎么会导致漏洞呢？答案显然是不会导致漏洞的。</w:t>
      </w:r>
    </w:p>
    <w:p>
      <w:pPr>
        <w:pStyle w:val="26"/>
        <w:spacing w:before="0" w:after="0" w:line="360" w:lineRule="auto"/>
        <w:ind w:firstLine="480" w:firstLineChars="200"/>
        <w:jc w:val="both"/>
        <w:rPr>
          <w:rFonts w:ascii="Times New Roman" w:hAnsi="Times New Roman" w:cs="Times New Roman"/>
          <w:lang w:eastAsia="zh-CN"/>
        </w:rPr>
      </w:pPr>
      <w:r>
        <w:rPr>
          <w:rFonts w:ascii="Times New Roman" w:hAnsi="Times New Roman" w:cs="Times New Roman"/>
          <w:lang w:eastAsia="zh-CN"/>
        </w:rPr>
        <w:t>第二个readObject函数是开发者自定义的readObject()为了满足个性化需求，这里就可能会由于开发者的不注意导致可控触发命令执行函数。</w:t>
      </w:r>
    </w:p>
    <w:p>
      <w:pPr>
        <w:pStyle w:val="3"/>
        <w:rPr>
          <w:lang w:eastAsia="zh-CN"/>
        </w:rPr>
      </w:pPr>
    </w:p>
    <w:p>
      <w:pPr>
        <w:pStyle w:val="2"/>
        <w:keepNext w:val="0"/>
        <w:keepLines w:val="0"/>
        <w:widowControl w:val="0"/>
        <w:spacing w:before="120" w:beforeLines="50" w:after="120" w:afterLines="50" w:line="360" w:lineRule="auto"/>
        <w:jc w:val="both"/>
        <w:rPr>
          <w:rFonts w:ascii="宋体" w:hAnsi="宋体" w:eastAsia="宋体" w:cs="Times New Roman"/>
          <w:color w:val="auto"/>
          <w:kern w:val="44"/>
          <w:szCs w:val="44"/>
          <w:lang w:eastAsia="zh-CN"/>
        </w:rPr>
      </w:pPr>
      <w:r>
        <w:rPr>
          <w:rFonts w:ascii="Times New Roman" w:hAnsi="Times New Roman" w:eastAsia="宋体" w:cs="Times New Roman"/>
          <w:color w:val="auto"/>
          <w:kern w:val="44"/>
          <w:szCs w:val="44"/>
          <w:lang w:eastAsia="zh-CN"/>
        </w:rPr>
        <w:t>7.4</w:t>
      </w:r>
      <w:r>
        <w:rPr>
          <w:rFonts w:ascii="宋体" w:hAnsi="宋体" w:eastAsia="宋体" w:cs="Times New Roman"/>
          <w:color w:val="auto"/>
          <w:kern w:val="44"/>
          <w:szCs w:val="44"/>
          <w:lang w:eastAsia="zh-CN"/>
        </w:rPr>
        <w:t xml:space="preserve"> </w:t>
      </w:r>
      <w:r>
        <w:rPr>
          <w:rFonts w:hint="eastAsia" w:ascii="宋体" w:hAnsi="宋体" w:eastAsia="宋体" w:cs="Times New Roman"/>
          <w:color w:val="auto"/>
          <w:kern w:val="44"/>
          <w:szCs w:val="44"/>
          <w:lang w:eastAsia="zh-CN"/>
        </w:rPr>
        <w:t>实验环境问题相关</w:t>
      </w:r>
    </w:p>
    <w:p>
      <w:pPr>
        <w:pStyle w:val="26"/>
        <w:spacing w:before="0" w:after="0" w:line="360" w:lineRule="auto"/>
        <w:ind w:firstLine="480" w:firstLineChars="200"/>
        <w:rPr>
          <w:lang w:eastAsia="zh-CN"/>
        </w:rPr>
      </w:pPr>
      <w:r>
        <w:rPr>
          <w:rFonts w:hint="eastAsia"/>
          <w:lang w:eastAsia="zh-CN"/>
        </w:rPr>
        <w:t>1.</w:t>
      </w:r>
      <w:r>
        <w:rPr>
          <w:lang w:eastAsia="zh-CN"/>
        </w:rPr>
        <w:t xml:space="preserve"> Maven依赖成功导入（ctrl+左键可以跟入代码），但是编译提示找不到程序包</w:t>
      </w:r>
    </w:p>
    <w:p>
      <w:pPr>
        <w:pStyle w:val="26"/>
        <w:spacing w:before="0" w:after="0" w:line="360" w:lineRule="auto"/>
        <w:ind w:firstLine="480" w:firstLineChars="200"/>
        <w:rPr>
          <w:lang w:eastAsia="zh-CN"/>
        </w:rPr>
      </w:pPr>
      <w:r>
        <w:rPr>
          <w:lang w:eastAsia="zh-CN"/>
        </w:rPr>
        <w:t>https://blog.csdn.net/weixin_42058472/article/details/106638027</w:t>
      </w:r>
    </w:p>
    <w:p>
      <w:pPr>
        <w:pStyle w:val="26"/>
        <w:spacing w:before="0" w:after="0" w:line="360" w:lineRule="auto"/>
        <w:ind w:firstLine="480" w:firstLineChars="200"/>
        <w:rPr>
          <w:lang w:eastAsia="zh-CN"/>
        </w:rPr>
      </w:pPr>
      <w:r>
        <w:rPr>
          <w:rFonts w:hint="eastAsia"/>
          <w:lang w:eastAsia="zh-CN"/>
        </w:rPr>
        <w:t>2.</w:t>
      </w:r>
      <w:r>
        <w:rPr>
          <w:lang w:eastAsia="zh-CN"/>
        </w:rPr>
        <w:t xml:space="preserve"> Maven could not transfer artifact xxxx（多半由于证书问题）</w:t>
      </w:r>
    </w:p>
    <w:p>
      <w:pPr>
        <w:pStyle w:val="26"/>
        <w:spacing w:before="0" w:after="0" w:line="360" w:lineRule="auto"/>
        <w:ind w:firstLine="480" w:firstLineChars="200"/>
        <w:rPr>
          <w:lang w:eastAsia="zh-CN"/>
        </w:rPr>
      </w:pPr>
      <w:r>
        <w:rPr>
          <w:lang w:eastAsia="zh-CN"/>
        </w:rPr>
        <w:t>https://blog.csdn.net/xxaann/article/details/104794669</w:t>
      </w:r>
    </w:p>
    <w:p>
      <w:pPr>
        <w:pStyle w:val="26"/>
        <w:spacing w:before="0" w:after="0" w:line="360" w:lineRule="auto"/>
        <w:ind w:firstLine="480" w:firstLineChars="200"/>
        <w:rPr>
          <w:lang w:eastAsia="zh-CN"/>
        </w:rPr>
      </w:pPr>
      <w:r>
        <w:rPr>
          <w:rFonts w:hint="eastAsia"/>
          <w:lang w:eastAsia="zh-CN"/>
        </w:rPr>
        <w:t>3.</w:t>
      </w:r>
      <w:r>
        <w:rPr>
          <w:lang w:eastAsia="zh-CN"/>
        </w:rPr>
        <w:t xml:space="preserve"> 另外注意检查IDEA-Maven配置选项和Maven路径下Setting.xml中相应的配置是否相同</w:t>
      </w:r>
    </w:p>
    <w:p>
      <w:pPr>
        <w:pStyle w:val="26"/>
        <w:spacing w:before="0" w:after="0" w:line="360" w:lineRule="auto"/>
        <w:ind w:firstLine="480" w:firstLineChars="200"/>
        <w:rPr>
          <w:lang w:eastAsia="zh-CN"/>
        </w:rPr>
      </w:pPr>
      <w:r>
        <w:rPr>
          <w:rFonts w:hint="eastAsia"/>
          <w:lang w:eastAsia="zh-CN"/>
        </w:rPr>
        <w:t>4.</w:t>
      </w:r>
      <w:r>
        <w:rPr>
          <w:lang w:eastAsia="zh-CN"/>
        </w:rPr>
        <w:t xml:space="preserve"> 注意网络环境</w:t>
      </w:r>
    </w:p>
    <w:p>
      <w:pPr>
        <w:pStyle w:val="3"/>
        <w:rPr>
          <w:lang w:eastAsia="zh-CN"/>
        </w:rPr>
      </w:pPr>
    </w:p>
    <w:p>
      <w:pPr>
        <w:pStyle w:val="3"/>
        <w:rPr>
          <w:lang w:eastAsia="zh-CN"/>
        </w:rPr>
      </w:pPr>
    </w:p>
    <w:p>
      <w:pPr>
        <w:pStyle w:val="3"/>
        <w:rPr>
          <w:lang w:eastAsia="zh-CN"/>
        </w:rPr>
      </w:pPr>
    </w:p>
    <w:p>
      <w:pPr>
        <w:pStyle w:val="2"/>
        <w:keepNext w:val="0"/>
        <w:keepLines w:val="0"/>
        <w:widowControl w:val="0"/>
        <w:spacing w:before="120" w:beforeLines="50" w:after="120" w:afterLines="50" w:line="360" w:lineRule="auto"/>
        <w:jc w:val="both"/>
        <w:rPr>
          <w:rFonts w:ascii="宋体" w:hAnsi="宋体" w:eastAsia="宋体" w:cs="Times New Roman"/>
          <w:color w:val="auto"/>
          <w:kern w:val="44"/>
          <w:szCs w:val="44"/>
          <w:lang w:eastAsia="zh-CN"/>
        </w:rPr>
      </w:pPr>
      <w:r>
        <w:rPr>
          <w:rFonts w:ascii="Times New Roman" w:hAnsi="Times New Roman" w:eastAsia="宋体" w:cs="Times New Roman"/>
          <w:color w:val="auto"/>
          <w:kern w:val="44"/>
          <w:szCs w:val="44"/>
          <w:lang w:eastAsia="zh-CN"/>
        </w:rPr>
        <w:t>7.5</w:t>
      </w:r>
      <w:r>
        <w:rPr>
          <w:rFonts w:ascii="宋体" w:hAnsi="宋体" w:eastAsia="宋体" w:cs="Times New Roman"/>
          <w:color w:val="auto"/>
          <w:kern w:val="44"/>
          <w:szCs w:val="44"/>
          <w:lang w:eastAsia="zh-CN"/>
        </w:rPr>
        <w:t xml:space="preserve"> 实验</w:t>
      </w:r>
      <w:r>
        <w:rPr>
          <w:rFonts w:hint="eastAsia" w:ascii="宋体" w:hAnsi="宋体" w:eastAsia="宋体" w:cs="Times New Roman"/>
          <w:color w:val="auto"/>
          <w:kern w:val="44"/>
          <w:szCs w:val="44"/>
          <w:lang w:eastAsia="zh-CN"/>
        </w:rPr>
        <w:t>步骤</w:t>
      </w:r>
    </w:p>
    <w:p>
      <w:pPr>
        <w:pStyle w:val="26"/>
      </w:pPr>
      <w:r>
        <w:rPr>
          <w:b/>
        </w:rPr>
        <w:t>环境准备</w:t>
      </w:r>
    </w:p>
    <w:p>
      <w:pPr>
        <w:numPr>
          <w:ilvl w:val="0"/>
          <w:numId w:val="1"/>
        </w:numPr>
      </w:pPr>
      <w:r>
        <w:t>IDEA 2020.1</w:t>
      </w:r>
    </w:p>
    <w:p>
      <w:pPr>
        <w:numPr>
          <w:ilvl w:val="0"/>
          <w:numId w:val="1"/>
        </w:numPr>
      </w:pPr>
      <w:r>
        <w:t>Tomcat 7.0+</w:t>
      </w:r>
    </w:p>
    <w:p>
      <w:pPr>
        <w:numPr>
          <w:ilvl w:val="0"/>
          <w:numId w:val="1"/>
        </w:numPr>
      </w:pPr>
      <w:r>
        <w:t>Shiro-1.2.4</w:t>
      </w:r>
    </w:p>
    <w:p>
      <w:pPr>
        <w:numPr>
          <w:ilvl w:val="0"/>
          <w:numId w:val="1"/>
        </w:numPr>
      </w:pPr>
      <w:r>
        <w:t>Ysoserial.jar</w:t>
      </w:r>
    </w:p>
    <w:p>
      <w:pPr>
        <w:numPr>
          <w:ilvl w:val="0"/>
          <w:numId w:val="1"/>
        </w:numPr>
      </w:pPr>
      <w:r>
        <w:t>python3</w:t>
      </w:r>
    </w:p>
    <w:p>
      <w:pPr>
        <w:pStyle w:val="26"/>
      </w:pPr>
    </w:p>
    <w:p>
      <w:pPr>
        <w:pStyle w:val="26"/>
        <w:spacing w:before="0" w:after="0" w:line="360" w:lineRule="auto"/>
        <w:ind w:firstLine="480" w:firstLineChars="200"/>
        <w:jc w:val="both"/>
        <w:rPr>
          <w:rFonts w:ascii="Times New Roman" w:hAnsi="Times New Roman" w:cs="Times New Roman"/>
          <w:lang w:eastAsia="zh-CN"/>
        </w:rPr>
      </w:pPr>
      <w:r>
        <w:rPr>
          <w:rFonts w:ascii="Times New Roman" w:hAnsi="Times New Roman" w:cs="Times New Roman"/>
          <w:lang w:eastAsia="zh-CN"/>
        </w:rPr>
        <w:t>这里提供三种环境搭建方式：（自主选择）</w:t>
      </w:r>
    </w:p>
    <w:p>
      <w:pPr>
        <w:pStyle w:val="26"/>
        <w:spacing w:before="0" w:after="0" w:line="360" w:lineRule="auto"/>
        <w:ind w:firstLine="480" w:firstLineChars="200"/>
        <w:rPr>
          <w:lang w:eastAsia="zh-CN"/>
        </w:rPr>
      </w:pPr>
      <w:r>
        <w:rPr>
          <w:rFonts w:hint="eastAsia"/>
          <w:lang w:eastAsia="zh-CN"/>
        </w:rPr>
        <w:t>1.</w:t>
      </w:r>
      <w:r>
        <w:rPr>
          <w:lang w:eastAsia="zh-CN"/>
        </w:rPr>
        <w:t xml:space="preserve"> vulhub上直接拉取docker搭建</w:t>
      </w:r>
    </w:p>
    <w:p>
      <w:pPr>
        <w:pStyle w:val="26"/>
        <w:spacing w:before="0" w:after="0" w:line="360" w:lineRule="auto"/>
        <w:ind w:firstLine="480" w:firstLineChars="200"/>
        <w:rPr>
          <w:lang w:eastAsia="zh-CN"/>
        </w:rPr>
      </w:pPr>
      <w:r>
        <w:rPr>
          <w:rFonts w:hint="eastAsia"/>
          <w:lang w:eastAsia="zh-CN"/>
        </w:rPr>
        <w:t>2.</w:t>
      </w:r>
      <w:r>
        <w:rPr>
          <w:lang w:eastAsia="zh-CN"/>
        </w:rPr>
        <w:t xml:space="preserve"> 下载Tomcat导入war包本地启动</w:t>
      </w:r>
    </w:p>
    <w:p>
      <w:pPr>
        <w:pStyle w:val="26"/>
        <w:spacing w:before="0" w:after="0" w:line="360" w:lineRule="auto"/>
        <w:ind w:firstLine="480" w:firstLineChars="200"/>
        <w:rPr>
          <w:lang w:eastAsia="zh-CN"/>
        </w:rPr>
      </w:pPr>
      <w:r>
        <w:rPr>
          <w:rFonts w:hint="eastAsia"/>
          <w:lang w:eastAsia="zh-CN"/>
        </w:rPr>
        <w:t>3.</w:t>
      </w:r>
      <w:r>
        <w:rPr>
          <w:lang w:eastAsia="zh-CN"/>
        </w:rPr>
        <w:t xml:space="preserve"> IDEA自行编译war包并以tomcat本地启动</w:t>
      </w:r>
    </w:p>
    <w:p>
      <w:pPr>
        <w:pStyle w:val="26"/>
        <w:spacing w:before="0" w:after="0" w:line="360" w:lineRule="auto"/>
        <w:ind w:firstLine="480" w:firstLineChars="200"/>
        <w:jc w:val="both"/>
        <w:rPr>
          <w:rFonts w:ascii="Times New Roman" w:hAnsi="Times New Roman" w:cs="Times New Roman"/>
          <w:lang w:eastAsia="zh-CN"/>
        </w:rPr>
      </w:pPr>
      <w:r>
        <w:rPr>
          <w:rFonts w:ascii="Times New Roman" w:hAnsi="Times New Roman" w:cs="Times New Roman"/>
          <w:lang w:eastAsia="zh-CN"/>
        </w:rPr>
        <w:t>推荐第三种方式，熟悉环境搭建，并且可以IDEA联动Tomcat进行调试分析shiro执行流程，有一定难度</w:t>
      </w:r>
      <w:r>
        <w:rPr>
          <w:rFonts w:hint="eastAsia" w:ascii="Times New Roman" w:hAnsi="Times New Roman" w:cs="Times New Roman"/>
          <w:lang w:eastAsia="zh-CN"/>
        </w:rPr>
        <w:t>。</w:t>
      </w:r>
    </w:p>
    <w:p>
      <w:pPr>
        <w:pStyle w:val="3"/>
        <w:rPr>
          <w:lang w:eastAsia="zh-CN"/>
        </w:rPr>
      </w:pPr>
    </w:p>
    <w:p>
      <w:pPr>
        <w:pStyle w:val="3"/>
        <w:rPr>
          <w:lang w:eastAsia="zh-CN"/>
        </w:rPr>
      </w:pPr>
      <w:r>
        <w:rPr>
          <w:b/>
          <w:lang w:eastAsia="zh-CN"/>
        </w:rPr>
        <w:t>资源链接：</w:t>
      </w:r>
    </w:p>
    <w:p>
      <w:pPr>
        <w:pStyle w:val="26"/>
        <w:spacing w:before="0" w:after="0" w:line="360" w:lineRule="auto"/>
        <w:ind w:firstLine="480" w:firstLineChars="200"/>
        <w:rPr>
          <w:lang w:eastAsia="zh-CN"/>
        </w:rPr>
      </w:pPr>
      <w:r>
        <w:rPr>
          <w:lang w:eastAsia="zh-CN"/>
        </w:rPr>
        <w:t>1. docker漏洞环境镜像</w:t>
      </w:r>
      <w:r>
        <w:rPr>
          <w:rFonts w:hint="eastAsia"/>
          <w:lang w:eastAsia="zh-CN"/>
        </w:rPr>
        <w:t>url如下：</w:t>
      </w:r>
      <w:r>
        <w:fldChar w:fldCharType="begin"/>
      </w:r>
      <w:r>
        <w:instrText xml:space="preserve"> HYPERLINK "https://registry.hub.docker.com/layers/medicean/vulapps/s_shiro_1/images/sha256-03de8bd452d9ee35c516fe4852d8d585990193eea5c61e71c8ed8d9bbb56acf4?context=explore" </w:instrText>
      </w:r>
      <w:r>
        <w:fldChar w:fldCharType="separate"/>
      </w:r>
      <w:r>
        <w:rPr>
          <w:rStyle w:val="20"/>
          <w:lang w:eastAsia="zh-CN"/>
        </w:rPr>
        <w:t>https://registry.hub.docker.com/layers/medicean/vulapps/s_shiro_1/images/sha256-03de8bd452d9ee35c516fe4852d8d585990193eea5c61e71c8ed8d9bbb56acf4?context=explore</w:t>
      </w:r>
      <w:r>
        <w:rPr>
          <w:rStyle w:val="20"/>
          <w:lang w:eastAsia="zh-CN"/>
        </w:rPr>
        <w:fldChar w:fldCharType="end"/>
      </w:r>
    </w:p>
    <w:p>
      <w:pPr>
        <w:pStyle w:val="3"/>
        <w:ind w:firstLine="480"/>
        <w:rPr>
          <w:lang w:eastAsia="zh-CN"/>
        </w:rPr>
      </w:pPr>
      <w:r>
        <w:rPr>
          <w:rFonts w:hint="eastAsia"/>
          <w:lang w:eastAsia="zh-CN"/>
        </w:rPr>
        <w:t>(执行命令：</w:t>
      </w:r>
      <w:r>
        <w:rPr>
          <w:lang w:eastAsia="zh-CN"/>
        </w:rPr>
        <w:t>docker pull medicean/vulapps:s_shiro_1)</w:t>
      </w:r>
    </w:p>
    <w:p>
      <w:pPr>
        <w:pStyle w:val="26"/>
        <w:spacing w:before="0" w:after="0" w:line="360" w:lineRule="auto"/>
        <w:ind w:firstLine="480" w:firstLineChars="200"/>
        <w:rPr>
          <w:lang w:eastAsia="zh-CN"/>
        </w:rPr>
      </w:pPr>
      <w:r>
        <w:rPr>
          <w:rFonts w:hint="eastAsia"/>
          <w:lang w:eastAsia="zh-CN"/>
        </w:rPr>
        <w:t>2.</w:t>
      </w:r>
      <w:r>
        <w:rPr>
          <w:lang w:eastAsia="zh-CN"/>
        </w:rPr>
        <w:t xml:space="preserve"> 已经编译好的war包</w:t>
      </w:r>
    </w:p>
    <w:p>
      <w:pPr>
        <w:pStyle w:val="26"/>
        <w:spacing w:before="0" w:after="0" w:line="360" w:lineRule="auto"/>
        <w:ind w:firstLine="480" w:firstLineChars="200"/>
        <w:rPr>
          <w:lang w:eastAsia="zh-CN"/>
        </w:rPr>
      </w:pPr>
      <w:r>
        <w:fldChar w:fldCharType="begin"/>
      </w:r>
      <w:r>
        <w:instrText xml:space="preserve"> HYPERLINK "https://github.com/damit5/damit5.github.io/raw/master/2019/09/26/Apache-Shiro-RememberMe-1-2-4-%E5%8F%8D%E5%BA%8F%E5%88%97%E5%8C%96RCE%E5%A4%8D%E7%8E%B0/samples-web-1.2.4.war" </w:instrText>
      </w:r>
      <w:r>
        <w:fldChar w:fldCharType="separate"/>
      </w:r>
      <w:r>
        <w:rPr>
          <w:rStyle w:val="20"/>
          <w:lang w:eastAsia="zh-CN"/>
        </w:rPr>
        <w:t>https://github.com/damit5/damit5.github.io/raw/master/2019/09/26/Apache-Shiro-RememberMe-1-2-4-%E5%8F%8D%E5%BA%8F%E5%88%97%E5%8C%96RCE%E5%A4%8D%E7%8E%B0/samples-web-1.2.4.war</w:t>
      </w:r>
      <w:r>
        <w:rPr>
          <w:rStyle w:val="20"/>
          <w:lang w:eastAsia="zh-CN"/>
        </w:rPr>
        <w:fldChar w:fldCharType="end"/>
      </w:r>
    </w:p>
    <w:p>
      <w:pPr>
        <w:pStyle w:val="26"/>
        <w:spacing w:before="0" w:after="0" w:line="360" w:lineRule="auto"/>
        <w:ind w:firstLine="480" w:firstLineChars="200"/>
        <w:rPr>
          <w:lang w:eastAsia="zh-CN"/>
        </w:rPr>
      </w:pPr>
      <w:r>
        <w:rPr>
          <w:rFonts w:hint="eastAsia"/>
          <w:lang w:eastAsia="zh-CN"/>
        </w:rPr>
        <w:t>3.</w:t>
      </w:r>
      <w:r>
        <w:rPr>
          <w:lang w:eastAsia="zh-CN"/>
        </w:rPr>
        <w:t xml:space="preserve"> 参考</w:t>
      </w:r>
      <w:r>
        <w:fldChar w:fldCharType="begin"/>
      </w:r>
      <w:r>
        <w:instrText xml:space="preserve"> HYPERLINK "https://paper.seebug.org/shiro-rememberme-1-2-4/" </w:instrText>
      </w:r>
      <w:r>
        <w:fldChar w:fldCharType="separate"/>
      </w:r>
      <w:r>
        <w:rPr>
          <w:rStyle w:val="20"/>
          <w:lang w:eastAsia="zh-CN"/>
        </w:rPr>
        <w:t>https://paper.seebug.org/shiro-rememberme-1-2-4/</w:t>
      </w:r>
      <w:r>
        <w:rPr>
          <w:rStyle w:val="20"/>
          <w:lang w:eastAsia="zh-CN"/>
        </w:rPr>
        <w:fldChar w:fldCharType="end"/>
      </w:r>
      <w:r>
        <w:rPr>
          <w:rFonts w:hint="eastAsia"/>
          <w:lang w:eastAsia="zh-CN"/>
        </w:rPr>
        <w:t>和</w:t>
      </w:r>
      <w:r>
        <w:fldChar w:fldCharType="begin"/>
      </w:r>
      <w:r>
        <w:instrText xml:space="preserve"> HYPERLINK "https://www.cnblogs.com/loong-hon/p/10619616.html" </w:instrText>
      </w:r>
      <w:r>
        <w:fldChar w:fldCharType="separate"/>
      </w:r>
      <w:r>
        <w:rPr>
          <w:rStyle w:val="20"/>
          <w:lang w:eastAsia="zh-CN"/>
        </w:rPr>
        <w:t>https://www.cnblogs.com/loong-hon/p/10619616.html</w:t>
      </w:r>
      <w:r>
        <w:rPr>
          <w:rStyle w:val="20"/>
          <w:lang w:eastAsia="zh-CN"/>
        </w:rPr>
        <w:fldChar w:fldCharType="end"/>
      </w:r>
    </w:p>
    <w:p>
      <w:pPr>
        <w:pStyle w:val="3"/>
        <w:rPr>
          <w:lang w:eastAsia="zh-CN"/>
        </w:rPr>
      </w:pPr>
    </w:p>
    <w:p>
      <w:pPr>
        <w:pStyle w:val="26"/>
        <w:spacing w:before="0" w:after="0" w:line="360" w:lineRule="auto"/>
        <w:ind w:firstLine="480" w:firstLineChars="200"/>
        <w:jc w:val="both"/>
        <w:rPr>
          <w:rFonts w:ascii="Times New Roman" w:hAnsi="Times New Roman" w:cs="Times New Roman"/>
          <w:lang w:eastAsia="zh-CN"/>
        </w:rPr>
      </w:pPr>
      <w:r>
        <w:rPr>
          <w:rFonts w:ascii="Times New Roman" w:hAnsi="Times New Roman" w:cs="Times New Roman"/>
          <w:lang w:eastAsia="zh-CN"/>
        </w:rPr>
        <w:t>以第二种方式为例</w:t>
      </w:r>
    </w:p>
    <w:p>
      <w:pPr>
        <w:pStyle w:val="5"/>
        <w:spacing w:before="120" w:beforeLines="50" w:after="120" w:afterLines="50" w:line="360" w:lineRule="auto"/>
        <w:rPr>
          <w:color w:val="auto"/>
          <w:lang w:val="en-US" w:eastAsia="zh-CN"/>
        </w:rPr>
      </w:pPr>
      <w:bookmarkStart w:id="12" w:name="header-n201"/>
      <w:r>
        <w:rPr>
          <w:rFonts w:hint="eastAsia"/>
          <w:color w:val="auto"/>
          <w:lang w:eastAsia="zh-CN"/>
        </w:rPr>
        <w:t>7.</w:t>
      </w:r>
      <w:r>
        <w:rPr>
          <w:color w:val="auto"/>
          <w:lang w:eastAsia="zh-CN"/>
        </w:rPr>
        <w:t xml:space="preserve">5.1 </w:t>
      </w:r>
      <w:bookmarkEnd w:id="12"/>
      <w:r>
        <w:rPr>
          <w:rFonts w:hint="eastAsia"/>
          <w:color w:val="auto"/>
          <w:lang w:val="en-US" w:eastAsia="zh-Hans"/>
        </w:rPr>
        <w:t>docker启动环境</w:t>
      </w:r>
    </w:p>
    <w:p>
      <w:pPr>
        <w:pStyle w:val="26"/>
        <w:spacing w:before="0" w:after="0" w:line="360" w:lineRule="auto"/>
        <w:jc w:val="both"/>
        <w:rPr>
          <w:rFonts w:hint="eastAsia"/>
          <w:color w:val="auto"/>
          <w:lang w:val="en-US" w:eastAsia="zh-Hans"/>
        </w:rPr>
      </w:pPr>
      <w:bookmarkStart w:id="13" w:name="header-n215"/>
      <w:r>
        <w:rPr>
          <w:rFonts w:hint="eastAsia"/>
          <w:color w:val="auto"/>
          <w:lang w:val="en-US" w:eastAsia="zh-Hans"/>
        </w:rPr>
        <w:t>先在github上克隆vul</w:t>
      </w:r>
      <w:r>
        <w:rPr>
          <w:rFonts w:hint="default"/>
          <w:color w:val="auto"/>
          <w:lang w:eastAsia="zh-Hans"/>
        </w:rPr>
        <w:t xml:space="preserve">hub </w:t>
      </w:r>
      <w:r>
        <w:rPr>
          <w:rFonts w:hint="eastAsia"/>
          <w:color w:val="auto"/>
          <w:lang w:val="en-US" w:eastAsia="zh-Hans"/>
        </w:rPr>
        <w:t>项目</w:t>
      </w:r>
      <w:r>
        <w:rPr>
          <w:rFonts w:hint="eastAsia"/>
          <w:color w:val="auto"/>
          <w:lang w:val="en-US" w:eastAsia="zh-Hans"/>
        </w:rPr>
        <w:fldChar w:fldCharType="begin"/>
      </w:r>
      <w:r>
        <w:rPr>
          <w:rFonts w:hint="eastAsia"/>
          <w:color w:val="auto"/>
          <w:lang w:val="en-US" w:eastAsia="zh-Hans"/>
        </w:rPr>
        <w:instrText xml:space="preserve"> HYPERLINK "https://github.com/vulhub/vulhub" </w:instrText>
      </w:r>
      <w:r>
        <w:rPr>
          <w:rFonts w:hint="eastAsia"/>
          <w:color w:val="auto"/>
          <w:lang w:val="en-US" w:eastAsia="zh-Hans"/>
        </w:rPr>
        <w:fldChar w:fldCharType="separate"/>
      </w:r>
      <w:r>
        <w:rPr>
          <w:rStyle w:val="20"/>
          <w:rFonts w:hint="eastAsia"/>
          <w:lang w:val="en-US" w:eastAsia="zh-Hans"/>
        </w:rPr>
        <w:t>https://github.com/vulhub/vulhub</w:t>
      </w:r>
      <w:r>
        <w:rPr>
          <w:rFonts w:hint="eastAsia"/>
          <w:color w:val="auto"/>
          <w:lang w:val="en-US" w:eastAsia="zh-Hans"/>
        </w:rPr>
        <w:fldChar w:fldCharType="end"/>
      </w:r>
    </w:p>
    <w:p>
      <w:pPr>
        <w:pStyle w:val="3"/>
        <w:rPr>
          <w:rFonts w:hint="default"/>
          <w:lang w:eastAsia="zh-Hans"/>
        </w:rPr>
      </w:pPr>
      <w:r>
        <w:rPr>
          <w:rFonts w:hint="default"/>
          <w:lang w:eastAsia="zh-Hans"/>
        </w:rPr>
        <w:t xml:space="preserve">git clone </w:t>
      </w:r>
      <w:r>
        <w:rPr>
          <w:rFonts w:hint="default"/>
          <w:lang w:eastAsia="zh-Hans"/>
        </w:rPr>
        <w:fldChar w:fldCharType="begin"/>
      </w:r>
      <w:r>
        <w:rPr>
          <w:rFonts w:hint="default"/>
          <w:lang w:eastAsia="zh-Hans"/>
        </w:rPr>
        <w:instrText xml:space="preserve"> HYPERLINK "https://github.com/vulhub/vulhub.git" </w:instrText>
      </w:r>
      <w:r>
        <w:rPr>
          <w:rFonts w:hint="default"/>
          <w:lang w:eastAsia="zh-Hans"/>
        </w:rPr>
        <w:fldChar w:fldCharType="separate"/>
      </w:r>
      <w:r>
        <w:rPr>
          <w:rStyle w:val="20"/>
          <w:rFonts w:hint="default"/>
          <w:lang w:eastAsia="zh-Hans"/>
        </w:rPr>
        <w:t>https://github.com/vulhub/vulhub.git</w:t>
      </w:r>
      <w:r>
        <w:rPr>
          <w:rFonts w:hint="default"/>
          <w:lang w:eastAsia="zh-Hans"/>
        </w:rPr>
        <w:fldChar w:fldCharType="end"/>
      </w:r>
    </w:p>
    <w:p>
      <w:pPr>
        <w:pStyle w:val="3"/>
      </w:pPr>
      <w:r>
        <w:drawing>
          <wp:inline distT="0" distB="0" distL="114300" distR="114300">
            <wp:extent cx="5485765" cy="1572260"/>
            <wp:effectExtent l="0" t="0" r="635" b="254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6"/>
                    <a:stretch>
                      <a:fillRect/>
                    </a:stretch>
                  </pic:blipFill>
                  <pic:spPr>
                    <a:xfrm>
                      <a:off x="0" y="0"/>
                      <a:ext cx="5485765" cy="1572260"/>
                    </a:xfrm>
                    <a:prstGeom prst="rect">
                      <a:avLst/>
                    </a:prstGeom>
                    <a:noFill/>
                    <a:ln w="9525">
                      <a:noFill/>
                    </a:ln>
                  </pic:spPr>
                </pic:pic>
              </a:graphicData>
            </a:graphic>
          </wp:inline>
        </w:drawing>
      </w:r>
    </w:p>
    <w:p>
      <w:pPr>
        <w:pStyle w:val="3"/>
        <w:rPr>
          <w:rFonts w:hint="eastAsia"/>
          <w:lang w:val="en-US" w:eastAsia="zh-Hans"/>
        </w:rPr>
      </w:pPr>
      <w:r>
        <w:rPr>
          <w:rFonts w:hint="eastAsia"/>
          <w:lang w:val="en-US" w:eastAsia="zh-Hans"/>
        </w:rPr>
        <w:t>改写一下docker</w:t>
      </w:r>
      <w:r>
        <w:rPr>
          <w:rFonts w:hint="default"/>
          <w:lang w:eastAsia="zh-Hans"/>
        </w:rPr>
        <w:t>-</w:t>
      </w:r>
      <w:r>
        <w:rPr>
          <w:rFonts w:hint="eastAsia"/>
          <w:lang w:val="en-US" w:eastAsia="zh-Hans"/>
        </w:rPr>
        <w:t>compose</w:t>
      </w:r>
      <w:r>
        <w:rPr>
          <w:rFonts w:hint="default"/>
          <w:lang w:eastAsia="zh-Hans"/>
        </w:rPr>
        <w:t>.yml，</w:t>
      </w:r>
      <w:r>
        <w:rPr>
          <w:rFonts w:hint="eastAsia"/>
          <w:lang w:val="en-US" w:eastAsia="zh-Hans"/>
        </w:rPr>
        <w:t>开启远程调试</w:t>
      </w:r>
    </w:p>
    <w:p>
      <w:pPr>
        <w:pStyle w:val="3"/>
        <w:rPr>
          <w:rFonts w:hint="eastAsia"/>
          <w:lang w:val="en-US" w:eastAsia="zh-Hans"/>
        </w:rPr>
      </w:pPr>
      <w:r>
        <w:drawing>
          <wp:inline distT="0" distB="0" distL="114300" distR="114300">
            <wp:extent cx="5485765" cy="849630"/>
            <wp:effectExtent l="0" t="0" r="635" b="1397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7"/>
                    <a:stretch>
                      <a:fillRect/>
                    </a:stretch>
                  </pic:blipFill>
                  <pic:spPr>
                    <a:xfrm>
                      <a:off x="0" y="0"/>
                      <a:ext cx="5485765" cy="849630"/>
                    </a:xfrm>
                    <a:prstGeom prst="rect">
                      <a:avLst/>
                    </a:prstGeom>
                    <a:noFill/>
                    <a:ln w="9525">
                      <a:noFill/>
                    </a:ln>
                  </pic:spPr>
                </pic:pic>
              </a:graphicData>
            </a:graphic>
          </wp:inline>
        </w:drawing>
      </w:r>
    </w:p>
    <w:p>
      <w:pPr>
        <w:pStyle w:val="3"/>
        <w:rPr>
          <w:rFonts w:hint="eastAsia"/>
          <w:lang w:val="en-US" w:eastAsia="zh-Hans"/>
        </w:rPr>
      </w:pPr>
      <w:r>
        <w:t xml:space="preserve">docker-compose up -d </w:t>
      </w:r>
      <w:r>
        <w:rPr>
          <w:rFonts w:hint="eastAsia"/>
          <w:lang w:val="en-US" w:eastAsia="zh-Hans"/>
        </w:rPr>
        <w:t>启动docker</w:t>
      </w:r>
    </w:p>
    <w:p>
      <w:pPr>
        <w:pStyle w:val="3"/>
        <w:rPr>
          <w:rFonts w:hint="eastAsia"/>
          <w:lang w:eastAsia="zh-Hans"/>
        </w:rPr>
      </w:pPr>
      <w:r>
        <w:drawing>
          <wp:inline distT="0" distB="0" distL="114300" distR="114300">
            <wp:extent cx="5480050" cy="524510"/>
            <wp:effectExtent l="0" t="0" r="6350" b="889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8"/>
                    <a:stretch>
                      <a:fillRect/>
                    </a:stretch>
                  </pic:blipFill>
                  <pic:spPr>
                    <a:xfrm>
                      <a:off x="0" y="0"/>
                      <a:ext cx="5480050" cy="524510"/>
                    </a:xfrm>
                    <a:prstGeom prst="rect">
                      <a:avLst/>
                    </a:prstGeom>
                    <a:noFill/>
                    <a:ln w="9525">
                      <a:noFill/>
                    </a:ln>
                  </pic:spPr>
                </pic:pic>
              </a:graphicData>
            </a:graphic>
          </wp:inline>
        </w:drawing>
      </w:r>
    </w:p>
    <w:p>
      <w:pPr>
        <w:pStyle w:val="5"/>
        <w:spacing w:before="120" w:beforeLines="50" w:after="120" w:afterLines="50" w:line="360" w:lineRule="auto"/>
        <w:rPr>
          <w:color w:val="auto"/>
          <w:lang w:eastAsia="zh-CN"/>
        </w:rPr>
      </w:pPr>
      <w:r>
        <w:rPr>
          <w:rFonts w:hint="eastAsia"/>
          <w:color w:val="auto"/>
          <w:lang w:eastAsia="zh-CN"/>
        </w:rPr>
        <w:t>7.</w:t>
      </w:r>
      <w:r>
        <w:rPr>
          <w:color w:val="auto"/>
          <w:lang w:eastAsia="zh-CN"/>
        </w:rPr>
        <w:t>5.2  编写POC</w:t>
      </w:r>
      <w:bookmarkEnd w:id="13"/>
    </w:p>
    <w:p>
      <w:pPr>
        <w:pStyle w:val="26"/>
        <w:spacing w:before="0" w:after="0" w:line="360" w:lineRule="auto"/>
        <w:ind w:firstLine="480" w:firstLineChars="200"/>
        <w:jc w:val="both"/>
        <w:rPr>
          <w:rFonts w:ascii="Times New Roman" w:hAnsi="Times New Roman" w:cs="Times New Roman"/>
          <w:lang w:eastAsia="zh-CN"/>
        </w:rPr>
      </w:pPr>
      <w:r>
        <w:rPr>
          <w:rFonts w:hint="eastAsia" w:ascii="Times New Roman" w:hAnsi="Times New Roman" w:cs="Times New Roman"/>
          <w:lang w:eastAsia="zh-CN"/>
        </w:rPr>
        <w:t>理解并实现7</w:t>
      </w:r>
      <w:r>
        <w:rPr>
          <w:rFonts w:ascii="Times New Roman" w:hAnsi="Times New Roman" w:cs="Times New Roman"/>
          <w:lang w:eastAsia="zh-CN"/>
        </w:rPr>
        <w:t xml:space="preserve">.3.5 </w:t>
      </w:r>
      <w:r>
        <w:rPr>
          <w:rFonts w:hint="eastAsia" w:ascii="Times New Roman" w:hAnsi="Times New Roman" w:cs="Times New Roman"/>
          <w:lang w:eastAsia="zh-CN"/>
        </w:rPr>
        <w:t>实现反射方法。</w:t>
      </w:r>
    </w:p>
    <w:p>
      <w:pPr>
        <w:pStyle w:val="26"/>
        <w:spacing w:before="0" w:after="0" w:line="360" w:lineRule="auto"/>
        <w:ind w:firstLine="480" w:firstLineChars="200"/>
        <w:jc w:val="both"/>
        <w:rPr>
          <w:rFonts w:ascii="Times New Roman" w:hAnsi="Times New Roman" w:cs="Times New Roman"/>
          <w:lang w:eastAsia="zh-CN"/>
        </w:rPr>
      </w:pPr>
      <w:r>
        <w:rPr>
          <w:rFonts w:ascii="Times New Roman" w:hAnsi="Times New Roman" w:cs="Times New Roman"/>
          <w:lang w:eastAsia="zh-CN"/>
        </w:rPr>
        <w:t>根据shiro处理rememberMe流程</w:t>
      </w:r>
      <w:r>
        <w:rPr>
          <w:rFonts w:hint="eastAsia" w:ascii="Times New Roman" w:hAnsi="Times New Roman" w:cs="Times New Roman"/>
          <w:lang w:eastAsia="zh-CN"/>
        </w:rPr>
        <w:t>（参考7.3.2漏洞原理）</w:t>
      </w:r>
      <w:r>
        <w:rPr>
          <w:rFonts w:ascii="Times New Roman" w:hAnsi="Times New Roman" w:cs="Times New Roman"/>
          <w:lang w:eastAsia="zh-CN"/>
        </w:rPr>
        <w:t>反向写出EXP：</w:t>
      </w:r>
    </w:p>
    <w:p>
      <w:pPr>
        <w:pStyle w:val="26"/>
        <w:spacing w:before="0" w:after="0" w:line="360" w:lineRule="auto"/>
        <w:ind w:firstLine="480" w:firstLineChars="200"/>
        <w:jc w:val="both"/>
        <w:rPr>
          <w:rFonts w:ascii="Times New Roman" w:hAnsi="Times New Roman" w:cs="Times New Roman"/>
          <w:lang w:eastAsia="zh-CN"/>
        </w:rPr>
      </w:pPr>
      <w:r>
        <w:rPr>
          <w:rFonts w:hint="eastAsia" w:ascii="Times New Roman" w:hAnsi="Times New Roman" w:cs="Times New Roman"/>
          <w:lang w:eastAsia="zh-CN"/>
        </w:rPr>
        <w:t>（要求大概理解exp执行流程）</w:t>
      </w:r>
    </w:p>
    <w:p>
      <w:pPr>
        <w:pStyle w:val="26"/>
        <w:spacing w:before="0" w:after="0" w:line="360" w:lineRule="auto"/>
        <w:ind w:firstLine="480" w:firstLineChars="200"/>
        <w:jc w:val="both"/>
        <w:rPr>
          <w:lang w:eastAsia="zh-CN"/>
        </w:rPr>
      </w:pPr>
      <w:r>
        <w:rPr>
          <w:rFonts w:hint="eastAsia"/>
          <w:lang w:eastAsia="zh-CN"/>
        </w:rPr>
        <w:t>1.</w:t>
      </w:r>
      <w:r>
        <w:rPr>
          <w:lang w:eastAsia="zh-CN"/>
        </w:rPr>
        <w:t xml:space="preserve"> </w:t>
      </w:r>
      <w:r>
        <w:rPr>
          <w:rFonts w:hint="eastAsia"/>
          <w:lang w:eastAsia="zh-CN"/>
        </w:rPr>
        <w:t>首先利用</w:t>
      </w:r>
      <w:r>
        <w:rPr>
          <w:lang w:eastAsia="zh-CN"/>
        </w:rPr>
        <w:t>ysoserial</w:t>
      </w:r>
      <w:r>
        <w:rPr>
          <w:rFonts w:hint="eastAsia"/>
          <w:lang w:eastAsia="zh-CN"/>
        </w:rPr>
        <w:t>，</w:t>
      </w:r>
      <w:r>
        <w:rPr>
          <w:lang w:eastAsia="zh-CN"/>
        </w:rPr>
        <w:t>ysoserial集合了各种java反序列化</w:t>
      </w:r>
      <w:r>
        <w:rPr>
          <w:rFonts w:hint="eastAsia"/>
          <w:lang w:eastAsia="zh-CN"/>
        </w:rPr>
        <w:t>利用链</w:t>
      </w:r>
      <w:r>
        <w:rPr>
          <w:lang w:eastAsia="zh-CN"/>
        </w:rPr>
        <w:t>payload，相当于是一个利用工具合集。</w:t>
      </w:r>
      <w:r>
        <w:fldChar w:fldCharType="begin"/>
      </w:r>
      <w:r>
        <w:instrText xml:space="preserve"> HYPERLINK "https://github.com/frohoff/ysoserial" </w:instrText>
      </w:r>
      <w:r>
        <w:fldChar w:fldCharType="separate"/>
      </w:r>
      <w:r>
        <w:rPr>
          <w:rStyle w:val="20"/>
          <w:lang w:eastAsia="zh-CN"/>
        </w:rPr>
        <w:t>https://github.com/frohoff/ysoserial</w:t>
      </w:r>
      <w:r>
        <w:rPr>
          <w:rStyle w:val="20"/>
          <w:lang w:eastAsia="zh-CN"/>
        </w:rPr>
        <w:fldChar w:fldCharType="end"/>
      </w:r>
    </w:p>
    <w:p>
      <w:pPr>
        <w:pStyle w:val="26"/>
        <w:spacing w:before="0" w:after="0" w:line="360" w:lineRule="auto"/>
        <w:ind w:firstLine="480" w:firstLineChars="200"/>
        <w:jc w:val="both"/>
        <w:rPr>
          <w:rFonts w:ascii="Times New Roman" w:hAnsi="Times New Roman" w:cs="Times New Roman"/>
          <w:lang w:eastAsia="zh-CN"/>
        </w:rPr>
      </w:pPr>
      <w:r>
        <w:rPr>
          <w:rFonts w:ascii="Times New Roman" w:hAnsi="Times New Roman" w:cs="Times New Roman"/>
          <w:lang w:eastAsia="zh-CN"/>
        </w:rPr>
        <w:t>这里</w:t>
      </w:r>
      <w:r>
        <w:rPr>
          <w:rFonts w:hint="eastAsia" w:ascii="Times New Roman" w:hAnsi="Times New Roman" w:cs="Times New Roman"/>
          <w:lang w:eastAsia="zh-CN"/>
        </w:rPr>
        <w:t>我们</w:t>
      </w:r>
      <w:r>
        <w:rPr>
          <w:rFonts w:ascii="Times New Roman" w:hAnsi="Times New Roman" w:cs="Times New Roman"/>
          <w:lang w:eastAsia="zh-CN"/>
        </w:rPr>
        <w:t>利用的是CC2这个利用链。</w:t>
      </w:r>
      <w:r>
        <w:rPr>
          <w:rFonts w:hint="eastAsia" w:ascii="Times New Roman" w:hAnsi="Times New Roman" w:cs="Times New Roman"/>
          <w:lang w:eastAsia="zh-CN"/>
        </w:rPr>
        <w:t>可以参考：</w:t>
      </w:r>
    </w:p>
    <w:p>
      <w:pPr>
        <w:pStyle w:val="3"/>
        <w:ind w:firstLine="480"/>
        <w:rPr>
          <w:lang w:eastAsia="zh-CN"/>
        </w:rPr>
      </w:pPr>
      <w:r>
        <w:fldChar w:fldCharType="begin"/>
      </w:r>
      <w:r>
        <w:instrText xml:space="preserve"> HYPERLINK "https://www.cnblogs.com/depycode/p/13583102.html" </w:instrText>
      </w:r>
      <w:r>
        <w:fldChar w:fldCharType="separate"/>
      </w:r>
      <w:r>
        <w:rPr>
          <w:rStyle w:val="20"/>
          <w:lang w:eastAsia="zh-CN"/>
        </w:rPr>
        <w:t>https://www.cnblogs.com/depycode/p/13583102.html</w:t>
      </w:r>
      <w:r>
        <w:rPr>
          <w:rStyle w:val="20"/>
          <w:lang w:eastAsia="zh-CN"/>
        </w:rPr>
        <w:fldChar w:fldCharType="end"/>
      </w:r>
    </w:p>
    <w:p>
      <w:pPr>
        <w:pStyle w:val="26"/>
        <w:spacing w:before="0" w:after="0" w:line="360" w:lineRule="auto"/>
        <w:ind w:firstLine="480" w:firstLineChars="200"/>
        <w:jc w:val="both"/>
        <w:rPr>
          <w:rFonts w:ascii="Times New Roman" w:hAnsi="Times New Roman" w:cs="Times New Roman"/>
          <w:lang w:eastAsia="zh-CN"/>
        </w:rPr>
      </w:pPr>
      <w:r>
        <w:rPr>
          <w:rFonts w:hint="eastAsia" w:ascii="Times New Roman" w:hAnsi="Times New Roman" w:cs="Times New Roman"/>
          <w:lang w:eastAsia="zh-CN"/>
        </w:rPr>
        <w:t>导入</w:t>
      </w:r>
      <w:r>
        <w:rPr>
          <w:rFonts w:ascii="Times New Roman" w:hAnsi="Times New Roman" w:cs="Times New Roman"/>
          <w:lang w:eastAsia="zh-CN"/>
        </w:rPr>
        <w:t>subprocess</w:t>
      </w:r>
      <w:r>
        <w:rPr>
          <w:rFonts w:hint="eastAsia" w:ascii="Times New Roman" w:hAnsi="Times New Roman" w:cs="Times New Roman"/>
          <w:lang w:eastAsia="zh-CN"/>
        </w:rPr>
        <w:t>库，利用Popen函数开一个进程执行命令，生成利用链的字节码。</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56" w:type="dxa"/>
          </w:tcPr>
          <w:p>
            <w:pPr>
              <w:pStyle w:val="3"/>
              <w:rPr>
                <w:lang w:eastAsia="zh-CN"/>
              </w:rPr>
            </w:pPr>
            <w:r>
              <w:rPr>
                <w:lang w:eastAsia="zh-CN"/>
              </w:rPr>
              <w:t>import subprocess</w:t>
            </w:r>
          </w:p>
          <w:p>
            <w:pPr>
              <w:pStyle w:val="3"/>
              <w:rPr>
                <w:lang w:eastAsia="zh-CN"/>
              </w:rPr>
            </w:pPr>
            <w:r>
              <w:rPr>
                <w:lang w:eastAsia="zh-CN"/>
              </w:rPr>
              <w:t>subprocess.Popen(['java', '-jar', 'shiroPoc-1.0-SNAPSHOT-jar-with-dependencies.jar', 'CommonsCollections2', command], stdout=subprocess.PIPE)</w:t>
            </w:r>
          </w:p>
        </w:tc>
      </w:tr>
    </w:tbl>
    <w:p>
      <w:pPr>
        <w:pStyle w:val="3"/>
        <w:rPr>
          <w:lang w:eastAsia="zh-CN"/>
        </w:rPr>
      </w:pPr>
    </w:p>
    <w:p>
      <w:pPr>
        <w:pStyle w:val="26"/>
        <w:spacing w:before="0" w:after="0" w:line="360" w:lineRule="auto"/>
        <w:ind w:firstLine="480" w:firstLineChars="200"/>
        <w:jc w:val="both"/>
        <w:rPr>
          <w:rFonts w:ascii="Times New Roman" w:hAnsi="Times New Roman" w:cs="Times New Roman"/>
          <w:lang w:eastAsia="zh-CN"/>
        </w:rPr>
      </w:pPr>
      <w:r>
        <w:rPr>
          <w:rFonts w:hint="eastAsia" w:ascii="Times New Roman" w:hAnsi="Times New Roman" w:cs="Times New Roman"/>
          <w:lang w:eastAsia="zh-CN"/>
        </w:rPr>
        <w:t>2.</w:t>
      </w:r>
      <w:r>
        <w:rPr>
          <w:rFonts w:ascii="Times New Roman" w:hAnsi="Times New Roman" w:cs="Times New Roman"/>
          <w:lang w:eastAsia="zh-CN"/>
        </w:rPr>
        <w:t xml:space="preserve"> </w:t>
      </w:r>
      <w:r>
        <w:rPr>
          <w:rFonts w:hint="eastAsia" w:ascii="Times New Roman" w:hAnsi="Times New Roman" w:cs="Times New Roman"/>
          <w:lang w:eastAsia="zh-CN"/>
        </w:rPr>
        <w:t>进行A</w:t>
      </w:r>
      <w:r>
        <w:rPr>
          <w:rFonts w:ascii="Times New Roman" w:hAnsi="Times New Roman" w:cs="Times New Roman"/>
          <w:lang w:eastAsia="zh-CN"/>
        </w:rPr>
        <w:t>ES</w:t>
      </w:r>
      <w:r>
        <w:rPr>
          <w:rFonts w:hint="eastAsia" w:ascii="Times New Roman" w:hAnsi="Times New Roman" w:cs="Times New Roman"/>
          <w:lang w:eastAsia="zh-CN"/>
        </w:rPr>
        <w:t>加密（C</w:t>
      </w:r>
      <w:r>
        <w:rPr>
          <w:rFonts w:ascii="Times New Roman" w:hAnsi="Times New Roman" w:cs="Times New Roman"/>
          <w:lang w:eastAsia="zh-CN"/>
        </w:rPr>
        <w:t>BC</w:t>
      </w:r>
      <w:r>
        <w:rPr>
          <w:rFonts w:hint="eastAsia" w:ascii="Times New Roman" w:hAnsi="Times New Roman" w:cs="Times New Roman"/>
          <w:lang w:eastAsia="zh-CN"/>
        </w:rPr>
        <w:t>），在实验原理中可知加密的密钥是默认的key=</w:t>
      </w:r>
      <w:r>
        <w:rPr>
          <w:rFonts w:ascii="Times New Roman" w:hAnsi="Times New Roman" w:cs="Times New Roman"/>
          <w:lang w:eastAsia="zh-CN"/>
        </w:rPr>
        <w:t>"kPH+bIxk5D2deZiIxcaaaA=="</w:t>
      </w:r>
      <w:r>
        <w:rPr>
          <w:rFonts w:hint="eastAsia" w:ascii="Times New Roman" w:hAnsi="Times New Roman" w:cs="Times New Roman"/>
          <w:lang w:eastAsia="zh-CN"/>
        </w:rPr>
        <w:t>。iv是初始向量随机的16字节。这里给出python下A</w:t>
      </w:r>
      <w:r>
        <w:rPr>
          <w:rFonts w:ascii="Times New Roman" w:hAnsi="Times New Roman" w:cs="Times New Roman"/>
          <w:lang w:eastAsia="zh-CN"/>
        </w:rPr>
        <w:t>ES</w:t>
      </w:r>
      <w:r>
        <w:rPr>
          <w:rFonts w:hint="eastAsia" w:ascii="Times New Roman" w:hAnsi="Times New Roman" w:cs="Times New Roman"/>
          <w:lang w:eastAsia="zh-CN"/>
        </w:rPr>
        <w:t>加密代码：</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56" w:type="dxa"/>
          </w:tcPr>
          <w:p>
            <w:pPr>
              <w:pStyle w:val="3"/>
              <w:rPr>
                <w:lang w:eastAsia="zh-CN"/>
              </w:rPr>
            </w:pPr>
            <w:r>
              <w:rPr>
                <w:rFonts w:hint="eastAsia"/>
                <w:lang w:eastAsia="zh-CN"/>
              </w:rPr>
              <w:t>#</w:t>
            </w:r>
            <w:r>
              <w:rPr>
                <w:lang w:eastAsia="zh-CN"/>
              </w:rPr>
              <w:t xml:space="preserve"> pip install pycrypto</w:t>
            </w:r>
          </w:p>
          <w:p>
            <w:pPr>
              <w:pStyle w:val="3"/>
              <w:rPr>
                <w:lang w:eastAsia="zh-CN"/>
              </w:rPr>
            </w:pPr>
            <w:r>
              <w:rPr>
                <w:lang w:eastAsia="zh-CN"/>
              </w:rPr>
              <w:t>from Crypto.Cipher import AES</w:t>
            </w:r>
          </w:p>
          <w:p>
            <w:pPr>
              <w:pStyle w:val="3"/>
              <w:rPr>
                <w:lang w:eastAsia="zh-CN"/>
              </w:rPr>
            </w:pPr>
            <w:r>
              <w:rPr>
                <w:lang w:eastAsia="zh-CN"/>
              </w:rPr>
              <w:t>import base64</w:t>
            </w:r>
          </w:p>
          <w:p>
            <w:pPr>
              <w:pStyle w:val="3"/>
              <w:rPr>
                <w:lang w:eastAsia="zh-CN"/>
              </w:rPr>
            </w:pPr>
            <w:r>
              <w:rPr>
                <w:rFonts w:hint="eastAsia"/>
                <w:lang w:eastAsia="zh-CN"/>
              </w:rPr>
              <w:t>i</w:t>
            </w:r>
            <w:r>
              <w:rPr>
                <w:lang w:eastAsia="zh-CN"/>
              </w:rPr>
              <w:t>mport uuid</w:t>
            </w:r>
          </w:p>
          <w:p>
            <w:pPr>
              <w:pStyle w:val="3"/>
              <w:rPr>
                <w:lang w:eastAsia="zh-CN"/>
              </w:rPr>
            </w:pPr>
          </w:p>
          <w:p>
            <w:pPr>
              <w:pStyle w:val="3"/>
              <w:rPr>
                <w:lang w:eastAsia="zh-CN"/>
              </w:rPr>
            </w:pPr>
            <w:r>
              <w:rPr>
                <w:rFonts w:hint="eastAsia"/>
                <w:lang w:eastAsia="zh-CN"/>
              </w:rPr>
              <w:t>key=</w:t>
            </w:r>
            <w:r>
              <w:rPr>
                <w:lang w:eastAsia="zh-CN"/>
              </w:rPr>
              <w:t>"kPH+bIxk5D2deZiIxcaaaA=="</w:t>
            </w:r>
          </w:p>
          <w:p>
            <w:pPr>
              <w:pStyle w:val="3"/>
              <w:rPr>
                <w:lang w:eastAsia="zh-CN"/>
              </w:rPr>
            </w:pPr>
            <w:r>
              <w:rPr>
                <w:lang w:eastAsia="zh-CN"/>
              </w:rPr>
              <w:t>BS   = AES.block_size</w:t>
            </w:r>
          </w:p>
          <w:p>
            <w:pPr>
              <w:pStyle w:val="3"/>
              <w:rPr>
                <w:lang w:eastAsia="zh-CN"/>
              </w:rPr>
            </w:pPr>
            <w:r>
              <w:rPr>
                <w:lang w:eastAsia="zh-CN"/>
              </w:rPr>
              <w:t>pad = lambda s: s + ((BS - len(s) % BS) * chr(BS - len(s) % BS)).encode()</w:t>
            </w:r>
          </w:p>
          <w:p>
            <w:pPr>
              <w:pStyle w:val="3"/>
              <w:rPr>
                <w:lang w:eastAsia="zh-CN"/>
              </w:rPr>
            </w:pPr>
            <w:r>
              <w:rPr>
                <w:lang w:eastAsia="zh-CN"/>
              </w:rPr>
              <w:t>mode =  AES.MODE_CBC</w:t>
            </w:r>
          </w:p>
          <w:p>
            <w:pPr>
              <w:pStyle w:val="3"/>
              <w:rPr>
                <w:lang w:eastAsia="zh-CN"/>
              </w:rPr>
            </w:pPr>
            <w:r>
              <w:rPr>
                <w:lang w:eastAsia="zh-CN"/>
              </w:rPr>
              <w:t>iv   =  uuid.uuid4().bytes</w:t>
            </w:r>
          </w:p>
          <w:p>
            <w:pPr>
              <w:pStyle w:val="3"/>
              <w:rPr>
                <w:lang w:eastAsia="zh-CN"/>
              </w:rPr>
            </w:pPr>
            <w:r>
              <w:rPr>
                <w:lang w:eastAsia="zh-CN"/>
              </w:rPr>
              <w:t>encryptor = AES.new(base64.b64decode(key), mode, iv)</w:t>
            </w:r>
          </w:p>
          <w:p>
            <w:pPr>
              <w:pStyle w:val="3"/>
              <w:rPr>
                <w:lang w:eastAsia="zh-CN"/>
              </w:rPr>
            </w:pPr>
            <w:r>
              <w:rPr>
                <w:lang w:eastAsia="zh-CN"/>
              </w:rPr>
              <w:t>file_body = pad(popen.stdout.read())</w:t>
            </w:r>
          </w:p>
        </w:tc>
      </w:tr>
    </w:tbl>
    <w:p>
      <w:pPr>
        <w:pStyle w:val="26"/>
        <w:spacing w:before="0" w:after="0" w:line="360" w:lineRule="auto"/>
        <w:ind w:firstLine="480" w:firstLineChars="200"/>
        <w:jc w:val="both"/>
        <w:rPr>
          <w:rFonts w:ascii="Times New Roman" w:hAnsi="Times New Roman" w:cs="Times New Roman"/>
          <w:lang w:eastAsia="zh-CN"/>
        </w:rPr>
      </w:pPr>
      <w:r>
        <w:rPr>
          <w:rFonts w:hint="eastAsia" w:ascii="Times New Roman" w:hAnsi="Times New Roman" w:cs="Times New Roman"/>
          <w:lang w:eastAsia="zh-CN"/>
        </w:rPr>
        <w:t>其中A</w:t>
      </w:r>
      <w:r>
        <w:rPr>
          <w:rFonts w:ascii="Times New Roman" w:hAnsi="Times New Roman" w:cs="Times New Roman"/>
          <w:lang w:eastAsia="zh-CN"/>
        </w:rPr>
        <w:t>ES</w:t>
      </w:r>
      <w:r>
        <w:rPr>
          <w:rFonts w:hint="eastAsia" w:ascii="Times New Roman" w:hAnsi="Times New Roman" w:cs="Times New Roman"/>
          <w:lang w:eastAsia="zh-CN"/>
        </w:rPr>
        <w:t>使用C</w:t>
      </w:r>
      <w:r>
        <w:rPr>
          <w:rFonts w:ascii="Times New Roman" w:hAnsi="Times New Roman" w:cs="Times New Roman"/>
          <w:lang w:eastAsia="zh-CN"/>
        </w:rPr>
        <w:t>BC</w:t>
      </w:r>
      <w:r>
        <w:rPr>
          <w:rFonts w:hint="eastAsia" w:ascii="Times New Roman" w:hAnsi="Times New Roman" w:cs="Times New Roman"/>
          <w:lang w:eastAsia="zh-CN"/>
        </w:rPr>
        <w:t>加密模式是根据动态调试，</w:t>
      </w:r>
      <w:r>
        <w:rPr>
          <w:rFonts w:ascii="Times New Roman" w:hAnsi="Times New Roman" w:cs="Times New Roman"/>
          <w:lang w:eastAsia="zh-CN"/>
        </w:rPr>
        <w:t>动态跟踪到AbstractRememberMeManager类的encrypt方法中可以看到AES的模式为AES/CBC/PKCS5Padding</w:t>
      </w:r>
      <w:r>
        <w:rPr>
          <w:rFonts w:hint="eastAsia" w:ascii="Times New Roman" w:hAnsi="Times New Roman" w:cs="Times New Roman"/>
          <w:lang w:eastAsia="zh-CN"/>
        </w:rPr>
        <w:t>。</w:t>
      </w:r>
    </w:p>
    <w:p>
      <w:pPr>
        <w:pStyle w:val="3"/>
        <w:rPr>
          <w:rStyle w:val="22"/>
          <w:lang w:eastAsia="zh-CN"/>
        </w:rPr>
      </w:pPr>
    </w:p>
    <w:p>
      <w:pPr>
        <w:pStyle w:val="26"/>
        <w:spacing w:before="0" w:after="0" w:line="360" w:lineRule="auto"/>
        <w:ind w:firstLine="480" w:firstLineChars="200"/>
        <w:jc w:val="both"/>
        <w:rPr>
          <w:rFonts w:ascii="Times New Roman" w:hAnsi="Times New Roman" w:cs="Times New Roman"/>
          <w:lang w:eastAsia="zh-CN"/>
        </w:rPr>
      </w:pPr>
      <w:r>
        <w:rPr>
          <w:rFonts w:hint="eastAsia" w:ascii="Times New Roman" w:hAnsi="Times New Roman" w:cs="Times New Roman"/>
          <w:lang w:eastAsia="zh-CN"/>
        </w:rPr>
        <w:t>3.</w:t>
      </w:r>
      <w:r>
        <w:rPr>
          <w:rFonts w:ascii="Times New Roman" w:hAnsi="Times New Roman" w:cs="Times New Roman"/>
          <w:lang w:eastAsia="zh-CN"/>
        </w:rPr>
        <w:t xml:space="preserve"> </w:t>
      </w:r>
      <w:r>
        <w:rPr>
          <w:rFonts w:hint="eastAsia" w:ascii="Times New Roman" w:hAnsi="Times New Roman" w:cs="Times New Roman"/>
          <w:lang w:eastAsia="zh-CN"/>
        </w:rPr>
        <w:t>使用</w:t>
      </w:r>
      <w:r>
        <w:rPr>
          <w:rFonts w:ascii="Times New Roman" w:hAnsi="Times New Roman" w:cs="Times New Roman"/>
          <w:lang w:eastAsia="zh-CN"/>
        </w:rPr>
        <w:t>base64</w:t>
      </w:r>
      <w:r>
        <w:rPr>
          <w:rFonts w:hint="eastAsia" w:ascii="Times New Roman" w:hAnsi="Times New Roman" w:cs="Times New Roman"/>
          <w:lang w:eastAsia="zh-CN"/>
        </w:rPr>
        <w:t>编码，然而并不是直接将A</w:t>
      </w:r>
      <w:r>
        <w:rPr>
          <w:rFonts w:ascii="Times New Roman" w:hAnsi="Times New Roman" w:cs="Times New Roman"/>
          <w:lang w:eastAsia="zh-CN"/>
        </w:rPr>
        <w:t>ES加密后的结果进行base64编码。</w:t>
      </w:r>
      <w:r>
        <w:rPr>
          <w:rFonts w:hint="eastAsia" w:ascii="Times New Roman" w:hAnsi="Times New Roman" w:cs="Times New Roman"/>
          <w:lang w:eastAsia="zh-CN"/>
        </w:rPr>
        <w:t>进行代码分析会发现，</w:t>
      </w:r>
      <w:r>
        <w:rPr>
          <w:rFonts w:ascii="Times New Roman" w:hAnsi="Times New Roman" w:cs="Times New Roman"/>
          <w:lang w:eastAsia="zh-CN"/>
        </w:rPr>
        <w:t>进行AES加密</w:t>
      </w:r>
      <w:r>
        <w:rPr>
          <w:rFonts w:hint="eastAsia" w:ascii="Times New Roman" w:hAnsi="Times New Roman" w:cs="Times New Roman"/>
          <w:lang w:eastAsia="zh-CN"/>
        </w:rPr>
        <w:t>前</w:t>
      </w:r>
      <w:r>
        <w:rPr>
          <w:rFonts w:ascii="Times New Roman" w:hAnsi="Times New Roman" w:cs="Times New Roman"/>
          <w:lang w:eastAsia="zh-CN"/>
        </w:rPr>
        <w:t>，</w:t>
      </w:r>
      <w:r>
        <w:rPr>
          <w:rFonts w:hint="eastAsia" w:ascii="Times New Roman" w:hAnsi="Times New Roman" w:cs="Times New Roman"/>
          <w:lang w:eastAsia="zh-CN"/>
        </w:rPr>
        <w:t>会</w:t>
      </w:r>
      <w:r>
        <w:rPr>
          <w:rFonts w:ascii="Times New Roman" w:hAnsi="Times New Roman" w:cs="Times New Roman"/>
          <w:lang w:eastAsia="zh-CN"/>
        </w:rPr>
        <w:t>利用arraycopy()方法将随机的16字节IV放到序列化后的数据前面，</w:t>
      </w:r>
      <w:r>
        <w:rPr>
          <w:rFonts w:hint="eastAsia" w:ascii="Times New Roman" w:hAnsi="Times New Roman" w:cs="Times New Roman"/>
          <w:lang w:eastAsia="zh-CN"/>
        </w:rPr>
        <w:t>然后</w:t>
      </w:r>
      <w:r>
        <w:rPr>
          <w:rFonts w:ascii="Times New Roman" w:hAnsi="Times New Roman" w:cs="Times New Roman"/>
          <w:lang w:eastAsia="zh-CN"/>
        </w:rPr>
        <w:t>再进行AES加密</w:t>
      </w:r>
      <w:r>
        <w:rPr>
          <w:rFonts w:hint="eastAsia" w:ascii="Times New Roman" w:hAnsi="Times New Roman" w:cs="Times New Roman"/>
          <w:lang w:eastAsia="zh-CN"/>
        </w:rPr>
        <w:t>。故在实验原理中提及的解密过程，</w:t>
      </w:r>
      <w:r>
        <w:rPr>
          <w:rFonts w:ascii="Times New Roman" w:hAnsi="Times New Roman" w:cs="Times New Roman"/>
          <w:lang w:eastAsia="zh-CN"/>
        </w:rPr>
        <w:t xml:space="preserve"> </w:t>
      </w:r>
      <w:r>
        <w:rPr>
          <w:rFonts w:hint="eastAsia" w:ascii="Times New Roman" w:hAnsi="Times New Roman" w:cs="Times New Roman"/>
          <w:lang w:eastAsia="zh-CN"/>
        </w:rPr>
        <w:t>第二步</w:t>
      </w:r>
      <w:r>
        <w:rPr>
          <w:rFonts w:ascii="Times New Roman" w:hAnsi="Times New Roman" w:cs="Times New Roman"/>
          <w:lang w:eastAsia="zh-CN"/>
        </w:rPr>
        <w:t>base64解码后的字节，</w:t>
      </w:r>
      <w:r>
        <w:rPr>
          <w:rFonts w:hint="eastAsia" w:ascii="Times New Roman" w:hAnsi="Times New Roman" w:cs="Times New Roman"/>
          <w:lang w:eastAsia="zh-CN"/>
        </w:rPr>
        <w:t>需要</w:t>
      </w:r>
      <w:r>
        <w:rPr>
          <w:rFonts w:ascii="Times New Roman" w:hAnsi="Times New Roman" w:cs="Times New Roman"/>
          <w:lang w:eastAsia="zh-CN"/>
        </w:rPr>
        <w:t>减去前面16个字节</w:t>
      </w:r>
      <w:r>
        <w:rPr>
          <w:rFonts w:hint="eastAsia" w:ascii="Times New Roman" w:hAnsi="Times New Roman" w:cs="Times New Roman"/>
          <w:lang w:eastAsia="zh-CN"/>
        </w:rPr>
        <w:t>再进行的第三步A</w:t>
      </w:r>
      <w:r>
        <w:rPr>
          <w:rFonts w:ascii="Times New Roman" w:hAnsi="Times New Roman" w:cs="Times New Roman"/>
          <w:lang w:eastAsia="zh-CN"/>
        </w:rPr>
        <w:t>ES</w:t>
      </w:r>
      <w:r>
        <w:rPr>
          <w:rFonts w:hint="eastAsia" w:ascii="Times New Roman" w:hAnsi="Times New Roman" w:cs="Times New Roman"/>
          <w:lang w:eastAsia="zh-CN"/>
        </w:rPr>
        <w:t>解密</w:t>
      </w:r>
      <w:r>
        <w:rPr>
          <w:rFonts w:ascii="Times New Roman" w:hAnsi="Times New Roman" w:cs="Times New Roman"/>
          <w:lang w:eastAsia="zh-CN"/>
        </w:rPr>
        <w:t>。</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6"/>
      </w:tblGrid>
      <w:tr>
        <w:tc>
          <w:tcPr>
            <w:tcW w:w="8856" w:type="dxa"/>
          </w:tcPr>
          <w:p>
            <w:pPr>
              <w:pStyle w:val="3"/>
              <w:rPr>
                <w:lang w:eastAsia="zh-CN"/>
              </w:rPr>
            </w:pPr>
            <w:r>
              <w:rPr>
                <w:lang w:eastAsia="zh-CN"/>
              </w:rPr>
              <w:t>iv   =  uuid.uuid4().bytes</w:t>
            </w:r>
          </w:p>
          <w:p>
            <w:pPr>
              <w:pStyle w:val="3"/>
              <w:rPr>
                <w:lang w:eastAsia="zh-CN"/>
              </w:rPr>
            </w:pPr>
            <w:r>
              <w:rPr>
                <w:lang w:eastAsia="zh-CN"/>
              </w:rPr>
              <w:t>base64_ciphertext = base64.b64encode(iv + encryptor.encrypt(file_body))</w:t>
            </w:r>
          </w:p>
        </w:tc>
      </w:tr>
    </w:tbl>
    <w:p>
      <w:pPr>
        <w:pStyle w:val="3"/>
        <w:rPr>
          <w:lang w:eastAsia="zh-CN"/>
        </w:rPr>
      </w:pPr>
    </w:p>
    <w:p>
      <w:pPr>
        <w:pStyle w:val="26"/>
        <w:spacing w:before="0" w:after="0" w:line="360" w:lineRule="auto"/>
        <w:ind w:firstLine="480" w:firstLineChars="200"/>
        <w:jc w:val="both"/>
        <w:rPr>
          <w:rFonts w:ascii="Times New Roman" w:hAnsi="Times New Roman" w:cs="Times New Roman"/>
          <w:lang w:eastAsia="zh-CN"/>
        </w:rPr>
      </w:pPr>
      <w:r>
        <w:rPr>
          <w:rFonts w:hint="eastAsia" w:ascii="Times New Roman" w:hAnsi="Times New Roman" w:cs="Times New Roman"/>
          <w:lang w:eastAsia="zh-CN"/>
        </w:rPr>
        <w:t>4.</w:t>
      </w:r>
      <w:r>
        <w:rPr>
          <w:rFonts w:ascii="Times New Roman" w:hAnsi="Times New Roman" w:cs="Times New Roman"/>
          <w:lang w:eastAsia="zh-CN"/>
        </w:rPr>
        <w:t xml:space="preserve"> </w:t>
      </w:r>
      <w:r>
        <w:rPr>
          <w:rFonts w:hint="eastAsia" w:ascii="Times New Roman" w:hAnsi="Times New Roman" w:cs="Times New Roman"/>
          <w:lang w:eastAsia="zh-CN"/>
        </w:rPr>
        <w:t>最后将base64编码的结果bytes类型转为str类型。</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6"/>
      </w:tblGrid>
      <w:tr>
        <w:tc>
          <w:tcPr>
            <w:tcW w:w="8856" w:type="dxa"/>
          </w:tcPr>
          <w:p>
            <w:pPr>
              <w:pStyle w:val="3"/>
              <w:rPr>
                <w:lang w:eastAsia="zh-CN"/>
              </w:rPr>
            </w:pPr>
            <w:r>
              <w:rPr>
                <w:lang w:eastAsia="zh-CN"/>
              </w:rPr>
              <w:t xml:space="preserve">print("rememberMe={}".format(base64_ciphertext </w:t>
            </w:r>
            <w:r>
              <w:rPr>
                <w:rFonts w:hint="eastAsia"/>
                <w:lang w:eastAsia="zh-CN"/>
              </w:rPr>
              <w:t>.</w:t>
            </w:r>
            <w:r>
              <w:rPr>
                <w:lang w:eastAsia="zh-CN"/>
              </w:rPr>
              <w:t>decode()))</w:t>
            </w:r>
          </w:p>
        </w:tc>
      </w:tr>
    </w:tbl>
    <w:p>
      <w:pPr>
        <w:pStyle w:val="3"/>
        <w:rPr>
          <w:rFonts w:hint="eastAsia" w:eastAsiaTheme="minorEastAsia"/>
          <w:color w:val="FF0000"/>
          <w:lang w:val="en-US" w:eastAsia="zh-Hans"/>
        </w:rPr>
      </w:pPr>
      <w:r>
        <w:rPr>
          <w:rFonts w:hint="eastAsia"/>
          <w:color w:val="FF0000"/>
          <w:lang w:val="en-US" w:eastAsia="zh-Hans"/>
        </w:rPr>
        <w:t>代码内容如下</w:t>
      </w:r>
    </w:p>
    <w:p>
      <w:pPr>
        <w:pStyle w:val="3"/>
        <w:rPr>
          <w:lang w:eastAsia="zh-CN"/>
        </w:rPr>
      </w:pPr>
      <w:r>
        <w:drawing>
          <wp:inline distT="0" distB="0" distL="114300" distR="114300">
            <wp:extent cx="5471795" cy="1793875"/>
            <wp:effectExtent l="0" t="0" r="14605" b="952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9"/>
                    <a:stretch>
                      <a:fillRect/>
                    </a:stretch>
                  </pic:blipFill>
                  <pic:spPr>
                    <a:xfrm>
                      <a:off x="0" y="0"/>
                      <a:ext cx="5471795" cy="1793875"/>
                    </a:xfrm>
                    <a:prstGeom prst="rect">
                      <a:avLst/>
                    </a:prstGeom>
                    <a:noFill/>
                    <a:ln w="9525">
                      <a:noFill/>
                    </a:ln>
                  </pic:spPr>
                </pic:pic>
              </a:graphicData>
            </a:graphic>
          </wp:inline>
        </w:drawing>
      </w:r>
    </w:p>
    <w:p>
      <w:pPr>
        <w:pStyle w:val="3"/>
        <w:rPr>
          <w:lang w:eastAsia="zh-CN"/>
        </w:rPr>
      </w:pPr>
    </w:p>
    <w:p>
      <w:pPr>
        <w:pStyle w:val="5"/>
        <w:spacing w:before="120" w:beforeLines="50" w:after="120" w:afterLines="50" w:line="360" w:lineRule="auto"/>
        <w:rPr>
          <w:color w:val="auto"/>
          <w:lang w:eastAsia="zh-CN"/>
        </w:rPr>
      </w:pPr>
      <w:bookmarkStart w:id="14" w:name="header-n222"/>
      <w:r>
        <w:rPr>
          <w:rFonts w:hint="eastAsia"/>
          <w:color w:val="auto"/>
          <w:lang w:eastAsia="zh-CN"/>
        </w:rPr>
        <w:t>7.</w:t>
      </w:r>
      <w:r>
        <w:rPr>
          <w:color w:val="auto"/>
          <w:lang w:eastAsia="zh-CN"/>
        </w:rPr>
        <w:t>5.5  漏洞利用</w:t>
      </w:r>
      <w:bookmarkEnd w:id="14"/>
    </w:p>
    <w:p>
      <w:pPr>
        <w:pStyle w:val="26"/>
        <w:spacing w:before="0" w:after="0" w:line="360" w:lineRule="auto"/>
        <w:ind w:firstLine="480" w:firstLineChars="200"/>
        <w:jc w:val="both"/>
        <w:rPr>
          <w:lang w:eastAsia="zh-CN"/>
        </w:rPr>
      </w:pPr>
      <w:r>
        <w:rPr>
          <w:rFonts w:hint="eastAsia"/>
          <w:lang w:eastAsia="zh-CN"/>
        </w:rPr>
        <w:t>访问目标网站，使用</w:t>
      </w:r>
      <w:r>
        <w:rPr>
          <w:lang w:eastAsia="zh-CN"/>
        </w:rPr>
        <w:t>burpsuite抓包，并且在cookie中将生成的rememberMe=xxxxxx加上，执行命令并观察结果截图</w:t>
      </w:r>
      <w:r>
        <w:rPr>
          <w:rFonts w:hint="eastAsia"/>
          <w:lang w:eastAsia="zh-CN"/>
        </w:rPr>
        <w:t>。</w:t>
      </w:r>
    </w:p>
    <w:p>
      <w:pPr>
        <w:pStyle w:val="3"/>
        <w:rPr>
          <w:rFonts w:hint="eastAsia" w:eastAsiaTheme="minorEastAsia"/>
          <w:color w:val="FF0000"/>
          <w:lang w:val="en-US" w:eastAsia="zh-Hans"/>
        </w:rPr>
      </w:pPr>
      <w:r>
        <w:rPr>
          <w:rFonts w:hint="eastAsia"/>
          <w:color w:val="FF0000"/>
          <w:lang w:val="en-US" w:eastAsia="zh-Hans"/>
        </w:rPr>
        <w:t>执行命令</w:t>
      </w:r>
    </w:p>
    <w:p>
      <w:pPr>
        <w:pStyle w:val="3"/>
        <w:jc w:val="right"/>
      </w:pPr>
      <w:r>
        <w:drawing>
          <wp:inline distT="0" distB="0" distL="114300" distR="114300">
            <wp:extent cx="5480685" cy="1092835"/>
            <wp:effectExtent l="0" t="0" r="5715" b="2476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0"/>
                    <a:stretch>
                      <a:fillRect/>
                    </a:stretch>
                  </pic:blipFill>
                  <pic:spPr>
                    <a:xfrm>
                      <a:off x="0" y="0"/>
                      <a:ext cx="5480685" cy="1092835"/>
                    </a:xfrm>
                    <a:prstGeom prst="rect">
                      <a:avLst/>
                    </a:prstGeom>
                    <a:noFill/>
                    <a:ln w="9525">
                      <a:noFill/>
                    </a:ln>
                  </pic:spPr>
                </pic:pic>
              </a:graphicData>
            </a:graphic>
          </wp:inline>
        </w:drawing>
      </w:r>
    </w:p>
    <w:p>
      <w:pPr>
        <w:pStyle w:val="3"/>
        <w:jc w:val="both"/>
      </w:pPr>
      <w:r>
        <w:drawing>
          <wp:inline distT="0" distB="0" distL="114300" distR="114300">
            <wp:extent cx="5485130" cy="824865"/>
            <wp:effectExtent l="0" t="0" r="1270" b="133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1"/>
                    <a:stretch>
                      <a:fillRect/>
                    </a:stretch>
                  </pic:blipFill>
                  <pic:spPr>
                    <a:xfrm>
                      <a:off x="0" y="0"/>
                      <a:ext cx="5485130" cy="824865"/>
                    </a:xfrm>
                    <a:prstGeom prst="rect">
                      <a:avLst/>
                    </a:prstGeom>
                    <a:noFill/>
                    <a:ln w="9525">
                      <a:noFill/>
                    </a:ln>
                  </pic:spPr>
                </pic:pic>
              </a:graphicData>
            </a:graphic>
          </wp:inline>
        </w:drawing>
      </w:r>
    </w:p>
    <w:p>
      <w:pPr>
        <w:pStyle w:val="3"/>
        <w:jc w:val="right"/>
        <w:rPr>
          <w:lang w:eastAsia="zh-CN"/>
        </w:rPr>
      </w:pPr>
    </w:p>
    <w:p>
      <w:pPr>
        <w:pStyle w:val="3"/>
        <w:spacing w:before="0" w:after="0" w:line="360" w:lineRule="auto"/>
        <w:jc w:val="center"/>
        <w:rPr>
          <w:lang w:eastAsia="zh-CN"/>
        </w:rPr>
      </w:pPr>
      <w:r>
        <w:rPr>
          <w:rFonts w:hint="eastAsia" w:ascii="黑体" w:hAnsi="黑体" w:eastAsia="黑体"/>
          <w:b/>
          <w:sz w:val="21"/>
          <w:szCs w:val="21"/>
          <w:lang w:eastAsia="zh-CN"/>
        </w:rPr>
        <w:t>图7-16</w:t>
      </w:r>
      <w:r>
        <w:rPr>
          <w:rFonts w:ascii="黑体" w:hAnsi="黑体" w:eastAsia="黑体"/>
          <w:b/>
          <w:sz w:val="21"/>
          <w:szCs w:val="21"/>
          <w:lang w:eastAsia="zh-CN"/>
        </w:rPr>
        <w:t xml:space="preserve"> </w:t>
      </w:r>
      <w:r>
        <w:rPr>
          <w:rFonts w:hint="eastAsia" w:ascii="黑体" w:hAnsi="黑体" w:eastAsia="黑体"/>
          <w:b/>
          <w:sz w:val="21"/>
          <w:szCs w:val="21"/>
          <w:lang w:eastAsia="zh-CN"/>
        </w:rPr>
        <w:t>执行脚本生成payloa</w:t>
      </w:r>
      <w:r>
        <w:rPr>
          <w:rFonts w:hint="eastAsia" w:ascii="黑体" w:hAnsi="黑体" w:eastAsia="黑体"/>
          <w:b/>
          <w:sz w:val="21"/>
          <w:szCs w:val="21"/>
          <w:lang w:val="en-US" w:eastAsia="zh-Hans"/>
        </w:rPr>
        <w:t>d</w:t>
      </w:r>
    </w:p>
    <w:p>
      <w:pPr>
        <w:pStyle w:val="3"/>
        <w:jc w:val="center"/>
        <w:rPr>
          <w:lang w:eastAsia="zh-CN"/>
        </w:rPr>
      </w:pPr>
      <w:r>
        <w:drawing>
          <wp:inline distT="0" distB="0" distL="114300" distR="114300">
            <wp:extent cx="5479415" cy="3827780"/>
            <wp:effectExtent l="0" t="0" r="6985" b="762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2"/>
                    <a:stretch>
                      <a:fillRect/>
                    </a:stretch>
                  </pic:blipFill>
                  <pic:spPr>
                    <a:xfrm>
                      <a:off x="0" y="0"/>
                      <a:ext cx="5479415" cy="3827780"/>
                    </a:xfrm>
                    <a:prstGeom prst="rect">
                      <a:avLst/>
                    </a:prstGeom>
                    <a:noFill/>
                    <a:ln w="9525">
                      <a:noFill/>
                    </a:ln>
                  </pic:spPr>
                </pic:pic>
              </a:graphicData>
            </a:graphic>
          </wp:inline>
        </w:drawing>
      </w:r>
    </w:p>
    <w:p>
      <w:pPr>
        <w:pStyle w:val="3"/>
        <w:spacing w:before="0" w:after="0" w:line="360" w:lineRule="auto"/>
        <w:jc w:val="center"/>
        <w:rPr>
          <w:rFonts w:ascii="黑体" w:hAnsi="黑体" w:eastAsia="黑体"/>
          <w:b/>
          <w:sz w:val="21"/>
          <w:szCs w:val="21"/>
          <w:lang w:eastAsia="zh-CN"/>
        </w:rPr>
      </w:pPr>
      <w:r>
        <w:rPr>
          <w:rFonts w:hint="eastAsia" w:ascii="黑体" w:hAnsi="黑体" w:eastAsia="黑体"/>
          <w:b/>
          <w:sz w:val="21"/>
          <w:szCs w:val="21"/>
          <w:lang w:eastAsia="zh-CN"/>
        </w:rPr>
        <w:t>图7-18</w:t>
      </w:r>
      <w:r>
        <w:rPr>
          <w:rFonts w:ascii="黑体" w:hAnsi="黑体" w:eastAsia="黑体"/>
          <w:b/>
          <w:sz w:val="21"/>
          <w:szCs w:val="21"/>
          <w:lang w:eastAsia="zh-CN"/>
        </w:rPr>
        <w:t xml:space="preserve"> </w:t>
      </w:r>
      <w:r>
        <w:rPr>
          <w:rFonts w:hint="eastAsia" w:ascii="黑体" w:hAnsi="黑体" w:eastAsia="黑体"/>
          <w:b/>
          <w:sz w:val="21"/>
          <w:szCs w:val="21"/>
          <w:lang w:eastAsia="zh-CN"/>
        </w:rPr>
        <w:t>burp抓包在cookie字段添加payload</w:t>
      </w:r>
    </w:p>
    <w:p>
      <w:pPr>
        <w:pStyle w:val="3"/>
        <w:rPr>
          <w:rFonts w:hint="default"/>
          <w:color w:val="FF0000"/>
          <w:lang w:eastAsia="zh-Hans"/>
        </w:rPr>
      </w:pPr>
      <w:r>
        <w:rPr>
          <w:rFonts w:hint="eastAsia"/>
          <w:color w:val="FF0000"/>
          <w:lang w:val="en-US" w:eastAsia="zh-Hans"/>
        </w:rPr>
        <w:t>结果</w:t>
      </w:r>
      <w:r>
        <w:rPr>
          <w:rFonts w:hint="default"/>
          <w:color w:val="FF0000"/>
          <w:lang w:eastAsia="zh-Hans"/>
        </w:rPr>
        <w:t>：</w:t>
      </w:r>
    </w:p>
    <w:p>
      <w:pPr>
        <w:pStyle w:val="3"/>
        <w:rPr>
          <w:rFonts w:hint="eastAsia"/>
          <w:lang w:val="en-US" w:eastAsia="zh-Hans"/>
        </w:rPr>
      </w:pPr>
      <w:r>
        <w:drawing>
          <wp:inline distT="0" distB="0" distL="114300" distR="114300">
            <wp:extent cx="5477510" cy="524510"/>
            <wp:effectExtent l="0" t="0" r="8890" b="889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3"/>
                    <a:stretch>
                      <a:fillRect/>
                    </a:stretch>
                  </pic:blipFill>
                  <pic:spPr>
                    <a:xfrm>
                      <a:off x="0" y="0"/>
                      <a:ext cx="5477510" cy="524510"/>
                    </a:xfrm>
                    <a:prstGeom prst="rect">
                      <a:avLst/>
                    </a:prstGeom>
                    <a:noFill/>
                    <a:ln w="9525">
                      <a:noFill/>
                    </a:ln>
                  </pic:spPr>
                </pic:pic>
              </a:graphicData>
            </a:graphic>
          </wp:inline>
        </w:drawing>
      </w:r>
      <w:bookmarkStart w:id="15" w:name="_GoBack"/>
      <w:bookmarkEnd w:id="15"/>
    </w:p>
    <w:p>
      <w:pPr>
        <w:pStyle w:val="2"/>
        <w:keepNext w:val="0"/>
        <w:keepLines w:val="0"/>
        <w:widowControl w:val="0"/>
        <w:spacing w:before="120" w:beforeLines="50" w:after="120" w:afterLines="50" w:line="360" w:lineRule="auto"/>
        <w:jc w:val="both"/>
        <w:rPr>
          <w:rFonts w:ascii="宋体" w:hAnsi="宋体" w:eastAsia="宋体" w:cs="Times New Roman"/>
          <w:color w:val="auto"/>
          <w:kern w:val="44"/>
          <w:szCs w:val="44"/>
          <w:lang w:eastAsia="zh-CN"/>
        </w:rPr>
      </w:pPr>
      <w:r>
        <w:rPr>
          <w:rFonts w:ascii="Times New Roman" w:hAnsi="Times New Roman" w:eastAsia="宋体" w:cs="Times New Roman"/>
          <w:color w:val="auto"/>
          <w:kern w:val="44"/>
          <w:szCs w:val="44"/>
          <w:lang w:eastAsia="zh-CN"/>
        </w:rPr>
        <w:t>7.6</w:t>
      </w:r>
      <w:r>
        <w:rPr>
          <w:rFonts w:ascii="宋体" w:hAnsi="宋体" w:eastAsia="宋体" w:cs="Times New Roman"/>
          <w:color w:val="auto"/>
          <w:kern w:val="44"/>
          <w:szCs w:val="44"/>
          <w:lang w:eastAsia="zh-CN"/>
        </w:rPr>
        <w:t xml:space="preserve"> </w:t>
      </w:r>
      <w:r>
        <w:rPr>
          <w:rFonts w:hint="eastAsia" w:ascii="宋体" w:hAnsi="宋体" w:eastAsia="宋体" w:cs="Times New Roman"/>
          <w:color w:val="auto"/>
          <w:kern w:val="44"/>
          <w:szCs w:val="44"/>
          <w:lang w:eastAsia="zh-CN"/>
        </w:rPr>
        <w:t>思考题</w:t>
      </w:r>
    </w:p>
    <w:p>
      <w:pPr>
        <w:pStyle w:val="26"/>
        <w:numPr>
          <w:ilvl w:val="0"/>
          <w:numId w:val="2"/>
        </w:numPr>
        <w:spacing w:before="0" w:after="0" w:line="360" w:lineRule="auto"/>
        <w:ind w:firstLine="480" w:firstLineChars="200"/>
        <w:rPr>
          <w:lang w:eastAsia="zh-CN"/>
        </w:rPr>
      </w:pPr>
      <w:r>
        <w:rPr>
          <w:lang w:eastAsia="zh-CN"/>
        </w:rPr>
        <w:t>如何利用反射机制获取到父类中的属性和方法？</w:t>
      </w:r>
    </w:p>
    <w:p>
      <w:pPr>
        <w:pStyle w:val="3"/>
        <w:ind w:firstLine="720" w:firstLineChars="0"/>
        <w:rPr>
          <w:rFonts w:hint="default"/>
          <w:color w:val="FF0000"/>
          <w:lang w:eastAsia="zh-Hans"/>
        </w:rPr>
      </w:pPr>
      <w:r>
        <w:rPr>
          <w:rFonts w:hint="eastAsia"/>
          <w:color w:val="FF0000"/>
          <w:lang w:val="en-US" w:eastAsia="zh-Hans"/>
        </w:rPr>
        <w:t>使用</w:t>
      </w:r>
      <w:r>
        <w:rPr>
          <w:rFonts w:hint="default"/>
          <w:color w:val="FF0000"/>
          <w:lang w:eastAsia="zh-Hans"/>
        </w:rPr>
        <w:t>getSupperclass()</w:t>
      </w:r>
    </w:p>
    <w:p>
      <w:pPr>
        <w:pStyle w:val="3"/>
        <w:ind w:firstLine="720" w:firstLineChars="0"/>
        <w:rPr>
          <w:rFonts w:hint="eastAsia"/>
          <w:lang w:val="en-US" w:eastAsia="zh-Hans"/>
        </w:rPr>
      </w:pPr>
      <w:r>
        <w:drawing>
          <wp:inline distT="0" distB="0" distL="114300" distR="114300">
            <wp:extent cx="5484495" cy="2948940"/>
            <wp:effectExtent l="0" t="0" r="1905" b="2286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4"/>
                    <a:stretch>
                      <a:fillRect/>
                    </a:stretch>
                  </pic:blipFill>
                  <pic:spPr>
                    <a:xfrm>
                      <a:off x="0" y="0"/>
                      <a:ext cx="5484495" cy="2948940"/>
                    </a:xfrm>
                    <a:prstGeom prst="rect">
                      <a:avLst/>
                    </a:prstGeom>
                    <a:noFill/>
                    <a:ln w="9525">
                      <a:noFill/>
                    </a:ln>
                  </pic:spPr>
                </pic:pic>
              </a:graphicData>
            </a:graphic>
          </wp:inline>
        </w:drawing>
      </w:r>
    </w:p>
    <w:p>
      <w:pPr>
        <w:pStyle w:val="26"/>
        <w:numPr>
          <w:ilvl w:val="0"/>
          <w:numId w:val="2"/>
        </w:numPr>
        <w:spacing w:before="0" w:after="0" w:line="360" w:lineRule="auto"/>
        <w:ind w:firstLine="480" w:firstLineChars="200"/>
        <w:rPr>
          <w:lang w:eastAsia="zh-CN"/>
        </w:rPr>
      </w:pPr>
      <w:r>
        <w:rPr>
          <w:lang w:eastAsia="zh-CN"/>
        </w:rPr>
        <w:t>在Invoke调用对象方法的时候如果该方法是私有的还能直接调用么？如果不能需要做何处理？</w:t>
      </w:r>
    </w:p>
    <w:p>
      <w:pPr>
        <w:pStyle w:val="3"/>
        <w:numPr>
          <w:ilvl w:val="0"/>
          <w:numId w:val="0"/>
        </w:numPr>
        <w:ind w:firstLine="720" w:firstLineChars="0"/>
        <w:rPr>
          <w:rFonts w:hint="eastAsia"/>
          <w:color w:val="FF0000"/>
          <w:lang w:val="en-US" w:eastAsia="zh-Hans"/>
        </w:rPr>
      </w:pPr>
      <w:r>
        <w:rPr>
          <w:rFonts w:hint="eastAsia"/>
          <w:color w:val="FF0000"/>
          <w:lang w:val="en-US" w:eastAsia="zh-Hans"/>
        </w:rPr>
        <w:t>不能直接调用</w:t>
      </w:r>
      <w:r>
        <w:rPr>
          <w:rFonts w:hint="default"/>
          <w:color w:val="FF0000"/>
          <w:lang w:eastAsia="zh-Hans"/>
        </w:rPr>
        <w:t>，</w:t>
      </w:r>
      <w:r>
        <w:rPr>
          <w:rFonts w:hint="eastAsia"/>
          <w:color w:val="FF0000"/>
          <w:lang w:val="en-US" w:eastAsia="zh-Hans"/>
        </w:rPr>
        <w:t>需要调用</w:t>
      </w:r>
      <w:r>
        <w:rPr>
          <w:rFonts w:hint="default"/>
          <w:color w:val="FF0000"/>
          <w:lang w:eastAsia="zh-Hans"/>
        </w:rPr>
        <w:t>setAccessible(true)</w:t>
      </w:r>
      <w:r>
        <w:rPr>
          <w:rFonts w:hint="eastAsia"/>
          <w:color w:val="FF0000"/>
          <w:lang w:val="en-US" w:eastAsia="zh-Hans"/>
        </w:rPr>
        <w:t>改变权限</w:t>
      </w:r>
    </w:p>
    <w:p>
      <w:pPr>
        <w:pStyle w:val="3"/>
        <w:numPr>
          <w:ilvl w:val="0"/>
          <w:numId w:val="0"/>
        </w:numPr>
        <w:ind w:firstLine="720" w:firstLineChars="0"/>
        <w:rPr>
          <w:rFonts w:hint="eastAsia"/>
          <w:lang w:val="en-US" w:eastAsia="zh-Hans"/>
        </w:rPr>
      </w:pPr>
      <w:r>
        <w:drawing>
          <wp:inline distT="0" distB="0" distL="114300" distR="114300">
            <wp:extent cx="5481955" cy="596265"/>
            <wp:effectExtent l="0" t="0" r="4445" b="1333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25"/>
                    <a:stretch>
                      <a:fillRect/>
                    </a:stretch>
                  </pic:blipFill>
                  <pic:spPr>
                    <a:xfrm>
                      <a:off x="0" y="0"/>
                      <a:ext cx="5481955" cy="596265"/>
                    </a:xfrm>
                    <a:prstGeom prst="rect">
                      <a:avLst/>
                    </a:prstGeom>
                    <a:noFill/>
                    <a:ln w="9525">
                      <a:noFill/>
                    </a:ln>
                  </pic:spPr>
                </pic:pic>
              </a:graphicData>
            </a:graphic>
          </wp:inline>
        </w:drawing>
      </w:r>
    </w:p>
    <w:p>
      <w:pPr>
        <w:pStyle w:val="26"/>
        <w:numPr>
          <w:ilvl w:val="0"/>
          <w:numId w:val="2"/>
        </w:numPr>
        <w:spacing w:before="0" w:after="0" w:line="360" w:lineRule="auto"/>
        <w:ind w:firstLine="480" w:firstLineChars="200"/>
        <w:rPr>
          <w:lang w:eastAsia="zh-CN"/>
        </w:rPr>
      </w:pPr>
      <w:r>
        <w:rPr>
          <w:lang w:eastAsia="zh-CN"/>
        </w:rPr>
        <w:t>生成的序列化字节码有什么明显特征？</w:t>
      </w:r>
    </w:p>
    <w:p>
      <w:pPr>
        <w:pStyle w:val="3"/>
        <w:numPr>
          <w:ilvl w:val="0"/>
          <w:numId w:val="0"/>
        </w:numPr>
        <w:rPr>
          <w:rFonts w:hint="eastAsia" w:eastAsiaTheme="minorEastAsia"/>
          <w:color w:val="FF0000"/>
          <w:lang w:val="en-US" w:eastAsia="zh-Hans"/>
        </w:rPr>
      </w:pPr>
      <w:r>
        <w:rPr>
          <w:rFonts w:hint="eastAsia"/>
          <w:color w:val="FF0000"/>
          <w:lang w:val="en-US" w:eastAsia="zh-Hans"/>
        </w:rPr>
        <w:t>遵循一定的格式</w:t>
      </w:r>
      <w:r>
        <w:rPr>
          <w:rFonts w:hint="default"/>
          <w:color w:val="FF0000"/>
          <w:lang w:eastAsia="zh-Hans"/>
        </w:rPr>
        <w:t>，</w:t>
      </w:r>
      <w:r>
        <w:rPr>
          <w:rFonts w:hint="eastAsia"/>
          <w:color w:val="FF0000"/>
          <w:lang w:val="en-US" w:eastAsia="zh-Hans"/>
        </w:rPr>
        <w:t>方便在网络中传输</w:t>
      </w:r>
      <w:r>
        <w:rPr>
          <w:rFonts w:hint="default"/>
          <w:color w:val="FF0000"/>
          <w:lang w:eastAsia="zh-Hans"/>
        </w:rPr>
        <w:t>、</w:t>
      </w:r>
      <w:r>
        <w:rPr>
          <w:rFonts w:hint="eastAsia"/>
          <w:color w:val="FF0000"/>
          <w:lang w:val="en-US" w:eastAsia="zh-Hans"/>
        </w:rPr>
        <w:t>方便重新构造</w:t>
      </w:r>
    </w:p>
    <w:p>
      <w:pPr>
        <w:pStyle w:val="26"/>
        <w:numPr>
          <w:ilvl w:val="0"/>
          <w:numId w:val="2"/>
        </w:numPr>
        <w:spacing w:before="0" w:after="0" w:line="360" w:lineRule="auto"/>
        <w:ind w:firstLine="480" w:firstLineChars="200"/>
        <w:rPr>
          <w:lang w:eastAsia="zh-CN"/>
        </w:rPr>
      </w:pPr>
      <w:r>
        <w:rPr>
          <w:lang w:eastAsia="zh-CN"/>
        </w:rPr>
        <w:t>最后漏洞利用的时候假如执行whoami会有什么效果？能否得到当前目标主机的登录用户名呢？</w:t>
      </w:r>
    </w:p>
    <w:p>
      <w:pPr>
        <w:pStyle w:val="3"/>
        <w:numPr>
          <w:ilvl w:val="0"/>
          <w:numId w:val="0"/>
        </w:numPr>
        <w:ind w:firstLine="720" w:firstLineChars="0"/>
        <w:rPr>
          <w:rFonts w:hint="eastAsia" w:eastAsiaTheme="minorEastAsia"/>
          <w:color w:val="FF0000"/>
          <w:lang w:val="en-US" w:eastAsia="zh-Hans"/>
        </w:rPr>
      </w:pPr>
      <w:r>
        <w:rPr>
          <w:rFonts w:hint="eastAsia"/>
          <w:color w:val="FF0000"/>
          <w:lang w:val="en-US" w:eastAsia="zh-Hans"/>
        </w:rPr>
        <w:t>没有回显</w:t>
      </w:r>
      <w:r>
        <w:rPr>
          <w:rFonts w:hint="default"/>
          <w:color w:val="FF0000"/>
          <w:lang w:eastAsia="zh-Hans"/>
        </w:rPr>
        <w:t>，</w:t>
      </w:r>
      <w:r>
        <w:rPr>
          <w:rFonts w:hint="eastAsia"/>
          <w:color w:val="FF0000"/>
          <w:lang w:val="en-US" w:eastAsia="zh-Hans"/>
        </w:rPr>
        <w:t>所以得不到</w:t>
      </w:r>
      <w:r>
        <w:rPr>
          <w:rFonts w:hint="default"/>
          <w:color w:val="FF0000"/>
          <w:lang w:eastAsia="zh-Hans"/>
        </w:rPr>
        <w:t>，</w:t>
      </w:r>
      <w:r>
        <w:rPr>
          <w:rFonts w:hint="eastAsia"/>
          <w:color w:val="FF0000"/>
          <w:lang w:val="en-US" w:eastAsia="zh-Hans"/>
        </w:rPr>
        <w:t>可以采用写文件的形式</w:t>
      </w:r>
      <w:r>
        <w:rPr>
          <w:rFonts w:hint="default"/>
          <w:color w:val="FF0000"/>
          <w:lang w:eastAsia="zh-Hans"/>
        </w:rPr>
        <w:t>，</w:t>
      </w:r>
      <w:r>
        <w:rPr>
          <w:rFonts w:hint="eastAsia"/>
          <w:color w:val="FF0000"/>
          <w:lang w:val="en-US" w:eastAsia="zh-Hans"/>
        </w:rPr>
        <w:t>然后去访问</w:t>
      </w:r>
      <w:r>
        <w:rPr>
          <w:rFonts w:hint="default"/>
          <w:color w:val="FF0000"/>
          <w:lang w:eastAsia="zh-Hans"/>
        </w:rPr>
        <w:t>，</w:t>
      </w:r>
      <w:r>
        <w:rPr>
          <w:rFonts w:hint="eastAsia"/>
          <w:color w:val="FF0000"/>
          <w:lang w:val="en-US" w:eastAsia="zh-Hans"/>
        </w:rPr>
        <w:t>也可以用管道符外带</w:t>
      </w:r>
      <w:r>
        <w:rPr>
          <w:rFonts w:hint="default"/>
          <w:color w:val="FF0000"/>
          <w:lang w:eastAsia="zh-Hans"/>
        </w:rPr>
        <w:t>，</w:t>
      </w:r>
      <w:r>
        <w:rPr>
          <w:rFonts w:hint="eastAsia"/>
          <w:color w:val="FF0000"/>
          <w:lang w:val="en-US" w:eastAsia="zh-Hans"/>
        </w:rPr>
        <w:t>还可以用一些有回显的payload</w:t>
      </w:r>
    </w:p>
    <w:p>
      <w:pPr>
        <w:pStyle w:val="2"/>
        <w:keepNext w:val="0"/>
        <w:keepLines w:val="0"/>
        <w:widowControl w:val="0"/>
        <w:spacing w:before="120" w:beforeLines="50" w:after="120" w:afterLines="50" w:line="360" w:lineRule="auto"/>
        <w:jc w:val="both"/>
        <w:rPr>
          <w:rFonts w:ascii="宋体" w:hAnsi="宋体" w:eastAsia="宋体" w:cs="Times New Roman"/>
          <w:color w:val="auto"/>
          <w:kern w:val="44"/>
          <w:szCs w:val="44"/>
          <w:lang w:eastAsia="zh-CN"/>
        </w:rPr>
      </w:pPr>
      <w:r>
        <w:rPr>
          <w:rFonts w:ascii="Times New Roman" w:hAnsi="Times New Roman" w:eastAsia="宋体" w:cs="Times New Roman"/>
          <w:color w:val="auto"/>
          <w:kern w:val="44"/>
          <w:szCs w:val="44"/>
          <w:lang w:eastAsia="zh-CN"/>
        </w:rPr>
        <w:t>7.</w:t>
      </w:r>
      <w:r>
        <w:rPr>
          <w:rFonts w:hint="eastAsia" w:ascii="Times New Roman" w:hAnsi="Times New Roman" w:eastAsia="宋体" w:cs="Times New Roman"/>
          <w:color w:val="auto"/>
          <w:kern w:val="44"/>
          <w:szCs w:val="44"/>
          <w:lang w:eastAsia="zh-CN"/>
        </w:rPr>
        <w:t>7</w:t>
      </w:r>
      <w:r>
        <w:rPr>
          <w:rFonts w:ascii="宋体" w:hAnsi="宋体" w:eastAsia="宋体" w:cs="Times New Roman"/>
          <w:color w:val="auto"/>
          <w:kern w:val="44"/>
          <w:szCs w:val="44"/>
          <w:lang w:eastAsia="zh-CN"/>
        </w:rPr>
        <w:t xml:space="preserve"> </w:t>
      </w:r>
      <w:r>
        <w:rPr>
          <w:rFonts w:hint="eastAsia" w:ascii="宋体" w:hAnsi="宋体" w:eastAsia="宋体" w:cs="Times New Roman"/>
          <w:color w:val="auto"/>
          <w:kern w:val="44"/>
          <w:szCs w:val="44"/>
          <w:lang w:eastAsia="zh-CN"/>
        </w:rPr>
        <w:t>进阶提升（选做）</w:t>
      </w:r>
    </w:p>
    <w:p>
      <w:pPr>
        <w:pStyle w:val="26"/>
        <w:spacing w:before="0" w:after="0" w:line="360" w:lineRule="auto"/>
        <w:ind w:firstLine="480" w:firstLineChars="200"/>
        <w:jc w:val="both"/>
        <w:rPr>
          <w:rFonts w:ascii="Times New Roman" w:hAnsi="Times New Roman" w:cs="Times New Roman"/>
          <w:lang w:eastAsia="zh-CN"/>
        </w:rPr>
      </w:pPr>
      <w:r>
        <w:rPr>
          <w:rFonts w:ascii="Times New Roman" w:hAnsi="Times New Roman" w:cs="Times New Roman"/>
          <w:lang w:eastAsia="zh-CN"/>
        </w:rPr>
        <w:t>shiro RCE的根本原理是利用了java反序列化，依据java反射原理生成了命令执行的调用链Runtime.getRuntime().exec("xxxx")，那么这条反序列化利用链是如何一步一步构造的呢？如果感兴趣，可以在IDEA上导入commons-collections4这个包，实际代码调试分析commons-collections中的利用链（诸如shiro用得较多的CC2利用链）</w:t>
      </w:r>
    </w:p>
    <w:p>
      <w:pPr>
        <w:pStyle w:val="3"/>
        <w:ind w:firstLine="720" w:firstLineChars="0"/>
        <w:rPr>
          <w:rFonts w:hint="eastAsia" w:eastAsiaTheme="minorEastAsia"/>
          <w:lang w:val="en-US" w:eastAsia="zh-Hans"/>
        </w:rPr>
      </w:pPr>
      <w:r>
        <w:rPr>
          <w:rFonts w:hint="eastAsia"/>
          <w:lang w:val="en-US" w:eastAsia="zh-Hans"/>
        </w:rPr>
        <w:t>分析过程见我的博客</w:t>
      </w:r>
      <w:r>
        <w:rPr>
          <w:rFonts w:hint="default"/>
          <w:lang w:eastAsia="zh-Hans"/>
        </w:rPr>
        <w:t>：</w:t>
      </w:r>
      <w:r>
        <w:rPr>
          <w:rFonts w:hint="default"/>
          <w:lang w:eastAsia="zh-Hans"/>
        </w:rPr>
        <w:fldChar w:fldCharType="begin"/>
      </w:r>
      <w:r>
        <w:rPr>
          <w:rFonts w:hint="default"/>
          <w:lang w:eastAsia="zh-Hans"/>
        </w:rPr>
        <w:instrText xml:space="preserve"> HYPERLINK "https://www.ethushiroha.com/CommonCollections2.html" </w:instrText>
      </w:r>
      <w:r>
        <w:rPr>
          <w:rFonts w:hint="default"/>
          <w:lang w:eastAsia="zh-Hans"/>
        </w:rPr>
        <w:fldChar w:fldCharType="separate"/>
      </w:r>
      <w:r>
        <w:rPr>
          <w:rStyle w:val="20"/>
          <w:rFonts w:hint="default"/>
          <w:lang w:eastAsia="zh-Hans"/>
        </w:rPr>
        <w:t>https://www.ethushiroha.com/CommonCollections2.html</w:t>
      </w:r>
      <w:r>
        <w:rPr>
          <w:rFonts w:hint="default"/>
          <w:lang w:eastAsia="zh-Hans"/>
        </w:rPr>
        <w:fldChar w:fldCharType="end"/>
      </w:r>
    </w:p>
    <w:p>
      <w:pPr>
        <w:pStyle w:val="26"/>
      </w:pPr>
    </w:p>
    <w:sectPr>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onsolas">
    <w:altName w:val="苹方-简"/>
    <w:panose1 w:val="020B0609020204030204"/>
    <w:charset w:val="00"/>
    <w:family w:val="modern"/>
    <w:pitch w:val="default"/>
    <w:sig w:usb0="00000000" w:usb1="00000000" w:usb2="00000001" w:usb3="00000000" w:csb0="0000019F" w:csb1="00000000"/>
  </w:font>
  <w:font w:name="黑体">
    <w:altName w:val="汉仪中黑KW"/>
    <w:panose1 w:val="02010609060101010101"/>
    <w:charset w:val="86"/>
    <w:family w:val="modern"/>
    <w:pitch w:val="default"/>
    <w:sig w:usb0="00000000" w:usb1="00000000" w:usb2="00000016" w:usb3="00000000" w:csb0="00040001" w:csb1="0000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EB205A"/>
    <w:multiLevelType w:val="singleLevel"/>
    <w:tmpl w:val="5FEB205A"/>
    <w:lvl w:ilvl="0" w:tentative="0">
      <w:start w:val="1"/>
      <w:numFmt w:val="decimal"/>
      <w:suff w:val="space"/>
      <w:lvlText w:val="%1."/>
      <w:lvlJc w:val="left"/>
    </w:lvl>
  </w:abstractNum>
  <w:abstractNum w:abstractNumId="1">
    <w:nsid w:val="71315DCA"/>
    <w:multiLevelType w:val="multilevel"/>
    <w:tmpl w:val="71315DCA"/>
    <w:lvl w:ilvl="0" w:tentative="0">
      <w:start w:val="0"/>
      <w:numFmt w:val="bullet"/>
      <w:lvlText w:val="•"/>
      <w:lvlJc w:val="left"/>
      <w:pPr>
        <w:tabs>
          <w:tab w:val="left" w:pos="0"/>
        </w:tabs>
        <w:ind w:left="480" w:hanging="480"/>
      </w:pPr>
    </w:lvl>
    <w:lvl w:ilvl="1" w:tentative="0">
      <w:start w:val="0"/>
      <w:numFmt w:val="bullet"/>
      <w:lvlText w:val="–"/>
      <w:lvlJc w:val="left"/>
      <w:pPr>
        <w:tabs>
          <w:tab w:val="left" w:pos="720"/>
        </w:tabs>
        <w:ind w:left="1200" w:hanging="480"/>
      </w:p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bullet"/>
      <w:lvlText w:val="–"/>
      <w:lvlJc w:val="left"/>
      <w:pPr>
        <w:tabs>
          <w:tab w:val="left" w:pos="5040"/>
        </w:tabs>
        <w:ind w:left="5520" w:hanging="480"/>
      </w:pPr>
    </w:lvl>
    <w:lvl w:ilvl="8" w:tentative="0">
      <w:start w:val="0"/>
      <w:numFmt w:val="bullet"/>
      <w:lvlText w:val="•"/>
      <w:lvlJc w:val="left"/>
      <w:pPr>
        <w:tabs>
          <w:tab w:val="left" w:pos="5760"/>
        </w:tabs>
        <w:ind w:left="624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8"/>
  <w:embedSystemFonts/>
  <w:bordersDoNotSurroundHeader w:val="1"/>
  <w:bordersDoNotSurroundFooter w:val="1"/>
  <w:doNotTrackMoves/>
  <w:documentProtection w:enforcement="0"/>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
  <w:rsids>
    <w:rsidRoot w:val="00590D07"/>
    <w:rsid w:val="00000EC4"/>
    <w:rsid w:val="00011C8B"/>
    <w:rsid w:val="00015D54"/>
    <w:rsid w:val="00016DA9"/>
    <w:rsid w:val="000201A3"/>
    <w:rsid w:val="00021D39"/>
    <w:rsid w:val="00025EDB"/>
    <w:rsid w:val="00026EB5"/>
    <w:rsid w:val="000342D5"/>
    <w:rsid w:val="00044E02"/>
    <w:rsid w:val="000543A5"/>
    <w:rsid w:val="0006381D"/>
    <w:rsid w:val="000643E6"/>
    <w:rsid w:val="000957E7"/>
    <w:rsid w:val="00095988"/>
    <w:rsid w:val="00096331"/>
    <w:rsid w:val="000A605D"/>
    <w:rsid w:val="000A6B8E"/>
    <w:rsid w:val="000B4F93"/>
    <w:rsid w:val="000C35ED"/>
    <w:rsid w:val="000D080E"/>
    <w:rsid w:val="000D36D6"/>
    <w:rsid w:val="000D5368"/>
    <w:rsid w:val="000D73AB"/>
    <w:rsid w:val="00114AAA"/>
    <w:rsid w:val="001175B3"/>
    <w:rsid w:val="00130802"/>
    <w:rsid w:val="001316CB"/>
    <w:rsid w:val="0014196A"/>
    <w:rsid w:val="001536F2"/>
    <w:rsid w:val="00154426"/>
    <w:rsid w:val="00157E6A"/>
    <w:rsid w:val="0016248F"/>
    <w:rsid w:val="00162530"/>
    <w:rsid w:val="00165910"/>
    <w:rsid w:val="00170B22"/>
    <w:rsid w:val="0017219A"/>
    <w:rsid w:val="00173637"/>
    <w:rsid w:val="0018139F"/>
    <w:rsid w:val="001830DB"/>
    <w:rsid w:val="00183D43"/>
    <w:rsid w:val="001D0F1B"/>
    <w:rsid w:val="001D6ECD"/>
    <w:rsid w:val="001E1C96"/>
    <w:rsid w:val="001E5B45"/>
    <w:rsid w:val="001F31DC"/>
    <w:rsid w:val="00205120"/>
    <w:rsid w:val="0021187E"/>
    <w:rsid w:val="00215207"/>
    <w:rsid w:val="002420FB"/>
    <w:rsid w:val="002439DA"/>
    <w:rsid w:val="00253618"/>
    <w:rsid w:val="0026376D"/>
    <w:rsid w:val="00265CAE"/>
    <w:rsid w:val="002679E0"/>
    <w:rsid w:val="00271BB5"/>
    <w:rsid w:val="00276DCB"/>
    <w:rsid w:val="00280C06"/>
    <w:rsid w:val="00281896"/>
    <w:rsid w:val="00286FE0"/>
    <w:rsid w:val="00295BA5"/>
    <w:rsid w:val="002B7544"/>
    <w:rsid w:val="002B758E"/>
    <w:rsid w:val="002C7FA1"/>
    <w:rsid w:val="002D4EAA"/>
    <w:rsid w:val="002E0B9A"/>
    <w:rsid w:val="002F0E65"/>
    <w:rsid w:val="00302513"/>
    <w:rsid w:val="00310AAB"/>
    <w:rsid w:val="00311CB5"/>
    <w:rsid w:val="00315F3D"/>
    <w:rsid w:val="0032112C"/>
    <w:rsid w:val="003256D2"/>
    <w:rsid w:val="00331228"/>
    <w:rsid w:val="00332A8D"/>
    <w:rsid w:val="00336445"/>
    <w:rsid w:val="00343DBC"/>
    <w:rsid w:val="00360090"/>
    <w:rsid w:val="0036664D"/>
    <w:rsid w:val="003714ED"/>
    <w:rsid w:val="00371AEA"/>
    <w:rsid w:val="00380784"/>
    <w:rsid w:val="00384E38"/>
    <w:rsid w:val="00391139"/>
    <w:rsid w:val="00392B14"/>
    <w:rsid w:val="00397CA9"/>
    <w:rsid w:val="003A0DB3"/>
    <w:rsid w:val="003A117C"/>
    <w:rsid w:val="003A2920"/>
    <w:rsid w:val="003A687A"/>
    <w:rsid w:val="003B6A15"/>
    <w:rsid w:val="003C124F"/>
    <w:rsid w:val="003C4E2D"/>
    <w:rsid w:val="0040602E"/>
    <w:rsid w:val="0040734D"/>
    <w:rsid w:val="004353CF"/>
    <w:rsid w:val="004556DE"/>
    <w:rsid w:val="00460452"/>
    <w:rsid w:val="00463005"/>
    <w:rsid w:val="00476065"/>
    <w:rsid w:val="0048614E"/>
    <w:rsid w:val="00494E09"/>
    <w:rsid w:val="0049525E"/>
    <w:rsid w:val="00497916"/>
    <w:rsid w:val="004B1DB7"/>
    <w:rsid w:val="004B511E"/>
    <w:rsid w:val="004C26C5"/>
    <w:rsid w:val="004C3496"/>
    <w:rsid w:val="004E29B3"/>
    <w:rsid w:val="004E5D5E"/>
    <w:rsid w:val="004F5E8A"/>
    <w:rsid w:val="004F6C57"/>
    <w:rsid w:val="00504D9B"/>
    <w:rsid w:val="00516CB5"/>
    <w:rsid w:val="00524D32"/>
    <w:rsid w:val="00527B70"/>
    <w:rsid w:val="00527CCA"/>
    <w:rsid w:val="0053529B"/>
    <w:rsid w:val="00542D94"/>
    <w:rsid w:val="005454A6"/>
    <w:rsid w:val="00562BFA"/>
    <w:rsid w:val="0056425D"/>
    <w:rsid w:val="005715C0"/>
    <w:rsid w:val="005875A0"/>
    <w:rsid w:val="00590D07"/>
    <w:rsid w:val="00594B42"/>
    <w:rsid w:val="00594D72"/>
    <w:rsid w:val="00596BED"/>
    <w:rsid w:val="005979F3"/>
    <w:rsid w:val="005C0B7C"/>
    <w:rsid w:val="005C7852"/>
    <w:rsid w:val="005C7D13"/>
    <w:rsid w:val="005D4C89"/>
    <w:rsid w:val="005E0B26"/>
    <w:rsid w:val="005F13D8"/>
    <w:rsid w:val="005F3203"/>
    <w:rsid w:val="0061448F"/>
    <w:rsid w:val="00617C83"/>
    <w:rsid w:val="00624E49"/>
    <w:rsid w:val="00626500"/>
    <w:rsid w:val="00656DB1"/>
    <w:rsid w:val="00657DBF"/>
    <w:rsid w:val="00662F45"/>
    <w:rsid w:val="006718F5"/>
    <w:rsid w:val="00674988"/>
    <w:rsid w:val="00676DF9"/>
    <w:rsid w:val="00681416"/>
    <w:rsid w:val="006915C8"/>
    <w:rsid w:val="006915E1"/>
    <w:rsid w:val="006A1C0F"/>
    <w:rsid w:val="006A2AA1"/>
    <w:rsid w:val="006A7BCE"/>
    <w:rsid w:val="006B0913"/>
    <w:rsid w:val="006B57D6"/>
    <w:rsid w:val="006C4F29"/>
    <w:rsid w:val="006C5763"/>
    <w:rsid w:val="006D292A"/>
    <w:rsid w:val="006D4A97"/>
    <w:rsid w:val="006E6761"/>
    <w:rsid w:val="006E6804"/>
    <w:rsid w:val="006F265F"/>
    <w:rsid w:val="00720C78"/>
    <w:rsid w:val="0072223E"/>
    <w:rsid w:val="00731038"/>
    <w:rsid w:val="007355DD"/>
    <w:rsid w:val="007470AB"/>
    <w:rsid w:val="007479C5"/>
    <w:rsid w:val="007617A2"/>
    <w:rsid w:val="00772A1C"/>
    <w:rsid w:val="00780373"/>
    <w:rsid w:val="00784D58"/>
    <w:rsid w:val="00785249"/>
    <w:rsid w:val="007916FD"/>
    <w:rsid w:val="00791C85"/>
    <w:rsid w:val="007975BB"/>
    <w:rsid w:val="007A38EC"/>
    <w:rsid w:val="007A4BAB"/>
    <w:rsid w:val="007D021D"/>
    <w:rsid w:val="007D1383"/>
    <w:rsid w:val="007D79F2"/>
    <w:rsid w:val="007F65C5"/>
    <w:rsid w:val="00804BCA"/>
    <w:rsid w:val="0080587E"/>
    <w:rsid w:val="00811A86"/>
    <w:rsid w:val="00815D5C"/>
    <w:rsid w:val="00824675"/>
    <w:rsid w:val="00827BA0"/>
    <w:rsid w:val="0084245E"/>
    <w:rsid w:val="008463DF"/>
    <w:rsid w:val="008508B9"/>
    <w:rsid w:val="008513DF"/>
    <w:rsid w:val="00854199"/>
    <w:rsid w:val="00855799"/>
    <w:rsid w:val="008577CA"/>
    <w:rsid w:val="008630AC"/>
    <w:rsid w:val="008632AA"/>
    <w:rsid w:val="00865935"/>
    <w:rsid w:val="00872007"/>
    <w:rsid w:val="00873503"/>
    <w:rsid w:val="00875E64"/>
    <w:rsid w:val="0088020F"/>
    <w:rsid w:val="0088076F"/>
    <w:rsid w:val="0088497D"/>
    <w:rsid w:val="008974D9"/>
    <w:rsid w:val="008A62CE"/>
    <w:rsid w:val="008C17E7"/>
    <w:rsid w:val="008D53B3"/>
    <w:rsid w:val="008D6863"/>
    <w:rsid w:val="008E6693"/>
    <w:rsid w:val="0090523A"/>
    <w:rsid w:val="009263CF"/>
    <w:rsid w:val="0096779A"/>
    <w:rsid w:val="00982AFA"/>
    <w:rsid w:val="00992AA1"/>
    <w:rsid w:val="00993E01"/>
    <w:rsid w:val="00994B22"/>
    <w:rsid w:val="009A4C30"/>
    <w:rsid w:val="009A5E6D"/>
    <w:rsid w:val="009B31BB"/>
    <w:rsid w:val="009B3453"/>
    <w:rsid w:val="009C1F11"/>
    <w:rsid w:val="009C7FCA"/>
    <w:rsid w:val="009E05F2"/>
    <w:rsid w:val="009F255E"/>
    <w:rsid w:val="009F4573"/>
    <w:rsid w:val="009F5DCC"/>
    <w:rsid w:val="00A20908"/>
    <w:rsid w:val="00A35B95"/>
    <w:rsid w:val="00A50175"/>
    <w:rsid w:val="00A5142B"/>
    <w:rsid w:val="00A61781"/>
    <w:rsid w:val="00A63DFA"/>
    <w:rsid w:val="00A64E9D"/>
    <w:rsid w:val="00A7653B"/>
    <w:rsid w:val="00A82E3C"/>
    <w:rsid w:val="00A915EE"/>
    <w:rsid w:val="00AA3A4E"/>
    <w:rsid w:val="00AB290A"/>
    <w:rsid w:val="00AD1D9C"/>
    <w:rsid w:val="00AD2771"/>
    <w:rsid w:val="00AD2BF2"/>
    <w:rsid w:val="00AE1B16"/>
    <w:rsid w:val="00AE5F17"/>
    <w:rsid w:val="00B11538"/>
    <w:rsid w:val="00B11A94"/>
    <w:rsid w:val="00B17F89"/>
    <w:rsid w:val="00B4100D"/>
    <w:rsid w:val="00B46F52"/>
    <w:rsid w:val="00B47DF4"/>
    <w:rsid w:val="00B500F9"/>
    <w:rsid w:val="00B5118D"/>
    <w:rsid w:val="00B53989"/>
    <w:rsid w:val="00B5445D"/>
    <w:rsid w:val="00B66847"/>
    <w:rsid w:val="00B83CBF"/>
    <w:rsid w:val="00B86B75"/>
    <w:rsid w:val="00B941AA"/>
    <w:rsid w:val="00B96863"/>
    <w:rsid w:val="00BA6B9A"/>
    <w:rsid w:val="00BB12CC"/>
    <w:rsid w:val="00BB6FC7"/>
    <w:rsid w:val="00BC1386"/>
    <w:rsid w:val="00BC48D5"/>
    <w:rsid w:val="00BE47D2"/>
    <w:rsid w:val="00BF675F"/>
    <w:rsid w:val="00C00870"/>
    <w:rsid w:val="00C01CAA"/>
    <w:rsid w:val="00C14455"/>
    <w:rsid w:val="00C25063"/>
    <w:rsid w:val="00C36279"/>
    <w:rsid w:val="00C528B3"/>
    <w:rsid w:val="00C52D9B"/>
    <w:rsid w:val="00C540C8"/>
    <w:rsid w:val="00C626FF"/>
    <w:rsid w:val="00C651CE"/>
    <w:rsid w:val="00C9704C"/>
    <w:rsid w:val="00C97CFC"/>
    <w:rsid w:val="00CA219F"/>
    <w:rsid w:val="00CA5260"/>
    <w:rsid w:val="00CB4162"/>
    <w:rsid w:val="00CD6DF1"/>
    <w:rsid w:val="00CF4E4C"/>
    <w:rsid w:val="00D05776"/>
    <w:rsid w:val="00D066A2"/>
    <w:rsid w:val="00D15A0D"/>
    <w:rsid w:val="00D25F88"/>
    <w:rsid w:val="00D32A1C"/>
    <w:rsid w:val="00D644F0"/>
    <w:rsid w:val="00D74D56"/>
    <w:rsid w:val="00D83ADA"/>
    <w:rsid w:val="00DA41A5"/>
    <w:rsid w:val="00DA643D"/>
    <w:rsid w:val="00DB67DB"/>
    <w:rsid w:val="00DC1B1F"/>
    <w:rsid w:val="00DC3363"/>
    <w:rsid w:val="00DD1C18"/>
    <w:rsid w:val="00DE03F7"/>
    <w:rsid w:val="00DE09C0"/>
    <w:rsid w:val="00DE20B9"/>
    <w:rsid w:val="00DE6A3D"/>
    <w:rsid w:val="00DE7A6F"/>
    <w:rsid w:val="00DF6627"/>
    <w:rsid w:val="00E01D60"/>
    <w:rsid w:val="00E14F4C"/>
    <w:rsid w:val="00E15BBD"/>
    <w:rsid w:val="00E24099"/>
    <w:rsid w:val="00E315A3"/>
    <w:rsid w:val="00E4160F"/>
    <w:rsid w:val="00E45A4B"/>
    <w:rsid w:val="00E46AEA"/>
    <w:rsid w:val="00E5058F"/>
    <w:rsid w:val="00E72F8F"/>
    <w:rsid w:val="00E7453F"/>
    <w:rsid w:val="00E833EC"/>
    <w:rsid w:val="00E90359"/>
    <w:rsid w:val="00EA425A"/>
    <w:rsid w:val="00EA7E66"/>
    <w:rsid w:val="00EB6167"/>
    <w:rsid w:val="00EC0D74"/>
    <w:rsid w:val="00EC372A"/>
    <w:rsid w:val="00EE1116"/>
    <w:rsid w:val="00EF737D"/>
    <w:rsid w:val="00F073BA"/>
    <w:rsid w:val="00F07AE5"/>
    <w:rsid w:val="00F11E33"/>
    <w:rsid w:val="00F179F1"/>
    <w:rsid w:val="00F21CB4"/>
    <w:rsid w:val="00F34FF6"/>
    <w:rsid w:val="00F408F2"/>
    <w:rsid w:val="00F5479F"/>
    <w:rsid w:val="00F54ABC"/>
    <w:rsid w:val="00F70A4A"/>
    <w:rsid w:val="00F831FC"/>
    <w:rsid w:val="00F96A80"/>
    <w:rsid w:val="00F975F3"/>
    <w:rsid w:val="00FA2864"/>
    <w:rsid w:val="00FC3D02"/>
    <w:rsid w:val="00FC649E"/>
    <w:rsid w:val="00FC7F41"/>
    <w:rsid w:val="00FD3A4A"/>
    <w:rsid w:val="00FE66E6"/>
    <w:rsid w:val="1F8CF872"/>
    <w:rsid w:val="3BFFE1F7"/>
    <w:rsid w:val="51AF171C"/>
    <w:rsid w:val="65EFCB51"/>
    <w:rsid w:val="6DFEA5A6"/>
    <w:rsid w:val="75AF61CB"/>
    <w:rsid w:val="7DC3C8F1"/>
    <w:rsid w:val="7FE3C507"/>
    <w:rsid w:val="7FF9A093"/>
    <w:rsid w:val="BCCC6792"/>
    <w:rsid w:val="C4EE020D"/>
    <w:rsid w:val="DFFAE9D9"/>
    <w:rsid w:val="EBBF4E1B"/>
    <w:rsid w:val="EEF372E8"/>
    <w:rsid w:val="F65F6764"/>
    <w:rsid w:val="FB9B6102"/>
    <w:rsid w:val="FBFD0EC2"/>
    <w:rsid w:val="FF966C0C"/>
    <w:rsid w:val="FFF37D37"/>
  </w:rsids>
  <m:mathPr>
    <m:mathFont m:val="Cambria Math"/>
    <m:brkBin m:val="before"/>
    <m:brkBinSub m:val="--"/>
    <m:smallFrac m:val="0"/>
    <m:dispDef m:val="0"/>
    <m:lMargin m:val="0"/>
    <m:rMargin m:val="0"/>
    <m:defJc m:val="centerGroup"/>
    <m:wrapRight m:val="1"/>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iPriority="9" w:semiHidden="0" w:name="footnote text"/>
    <w:lsdException w:uiPriority="0" w:name="annotation text"/>
    <w:lsdException w:uiPriority="0" w:name="header"/>
    <w:lsdException w:uiPriority="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qFormat="1" w:unhideWhenUsed="0" w:uiPriority="0" w:semiHidden="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nhideWhenUsed="0" w:uiPriority="0" w:semiHidden="0" w:name="List 5"/>
    <w:lsdException w:uiPriority="0" w:name="List Bullet 2"/>
    <w:lsdException w:uiPriority="0" w:name="List Bullet 3"/>
    <w:lsdException w:unhideWhenUsed="0" w:uiPriority="0" w:semiHidden="0" w:name="List Bullet 4"/>
    <w:lsdException w:unhideWhenUsed="0" w:uiPriority="0" w:semiHidden="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semiHidden="0"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qFormat="1" w:unhideWhenUsed="0" w:uiPriority="0" w:semiHidden="0" w:name="Date"/>
    <w:lsdException w:uiPriority="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iPriority="0" w:name="Body Text Indent 2"/>
    <w:lsdException w:uiPriority="0" w:name="Body Text Indent 3"/>
    <w:lsdException w:qFormat="1" w:uiPriority="9" w:semiHidden="0" w:name="Block Text"/>
    <w:lsdException w:qFormat="1" w:unhideWhenUsed="0" w:uiPriority="0" w:semiHidden="0" w:name="Hyperlink"/>
    <w:lsdException w:qFormat="1" w:uiPriority="0" w:semiHidden="0" w:name="FollowedHyperlink"/>
    <w:lsdException w:unhideWhenUsed="0" w:uiPriority="0" w:semiHidden="0" w:name="Strong"/>
    <w:lsdException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qFormat="1" w:uiPriority="99" w:semiHidden="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EastAsia" w:cstheme="minorBidi"/>
      <w:sz w:val="24"/>
      <w:szCs w:val="24"/>
      <w:lang w:val="en-US" w:eastAsia="en-US" w:bidi="ar-SA"/>
    </w:rPr>
  </w:style>
  <w:style w:type="paragraph" w:styleId="2">
    <w:name w:val="heading 1"/>
    <w:basedOn w:val="1"/>
    <w:next w:val="3"/>
    <w:link w:val="73"/>
    <w:qFormat/>
    <w:uiPriority w:val="9"/>
    <w:pPr>
      <w:keepNext/>
      <w:keepLines/>
      <w:spacing w:before="480" w:after="0"/>
      <w:outlineLvl w:val="0"/>
    </w:pPr>
    <w:rPr>
      <w:rFonts w:asciiTheme="majorHAnsi" w:hAnsiTheme="majorHAnsi" w:eastAsiaTheme="majorEastAsia" w:cstheme="majorBidi"/>
      <w:b/>
      <w:bCs/>
      <w:color w:val="33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rPr>
  </w:style>
  <w:style w:type="character" w:default="1" w:styleId="18">
    <w:name w:val="Default Paragraph Font"/>
    <w:unhideWhenUsed/>
    <w:qFormat/>
    <w:uiPriority w:val="1"/>
  </w:style>
  <w:style w:type="table" w:default="1" w:styleId="24">
    <w:name w:val="Normal Table"/>
    <w:unhideWhenUsed/>
    <w:qFormat/>
    <w:uiPriority w:val="99"/>
    <w:tblPr>
      <w:tblCellMar>
        <w:top w:w="0" w:type="dxa"/>
        <w:left w:w="108" w:type="dxa"/>
        <w:bottom w:w="0" w:type="dxa"/>
        <w:right w:w="108" w:type="dxa"/>
      </w:tblCellMar>
    </w:tblPr>
  </w:style>
  <w:style w:type="paragraph" w:styleId="3">
    <w:name w:val="Body Text"/>
    <w:basedOn w:val="1"/>
    <w:link w:val="75"/>
    <w:qFormat/>
    <w:uiPriority w:val="0"/>
    <w:pPr>
      <w:spacing w:before="180" w:after="180"/>
    </w:pPr>
  </w:style>
  <w:style w:type="paragraph" w:styleId="12">
    <w:name w:val="caption"/>
    <w:basedOn w:val="1"/>
    <w:next w:val="1"/>
    <w:link w:val="21"/>
    <w:qFormat/>
    <w:uiPriority w:val="0"/>
    <w:pPr>
      <w:spacing w:after="120"/>
    </w:pPr>
    <w:rPr>
      <w:i/>
    </w:rPr>
  </w:style>
  <w:style w:type="paragraph" w:styleId="13">
    <w:name w:val="Block Text"/>
    <w:basedOn w:val="3"/>
    <w:next w:val="3"/>
    <w:unhideWhenUsed/>
    <w:qFormat/>
    <w:uiPriority w:val="9"/>
    <w:pPr>
      <w:spacing w:before="100" w:after="100"/>
    </w:pPr>
    <w:rPr>
      <w:rFonts w:asciiTheme="majorHAnsi" w:hAnsiTheme="majorHAnsi" w:eastAsiaTheme="majorEastAsia" w:cstheme="majorBidi"/>
      <w:bCs/>
      <w:sz w:val="20"/>
      <w:szCs w:val="20"/>
    </w:rPr>
  </w:style>
  <w:style w:type="paragraph" w:styleId="14">
    <w:name w:val="Date"/>
    <w:next w:val="3"/>
    <w:qFormat/>
    <w:uiPriority w:val="0"/>
    <w:pPr>
      <w:keepNext/>
      <w:keepLines/>
      <w:spacing w:after="200"/>
      <w:jc w:val="center"/>
    </w:pPr>
    <w:rPr>
      <w:rFonts w:asciiTheme="minorHAnsi" w:hAnsiTheme="minorHAnsi" w:eastAsiaTheme="minorEastAsia" w:cstheme="minorBidi"/>
      <w:sz w:val="24"/>
      <w:szCs w:val="24"/>
      <w:lang w:val="en-US" w:eastAsia="en-US" w:bidi="ar-SA"/>
    </w:rPr>
  </w:style>
  <w:style w:type="paragraph" w:styleId="15">
    <w:name w:val="Subtitle"/>
    <w:basedOn w:val="16"/>
    <w:next w:val="3"/>
    <w:qFormat/>
    <w:uiPriority w:val="0"/>
    <w:pPr>
      <w:spacing w:before="240"/>
    </w:pPr>
    <w:rPr>
      <w:sz w:val="30"/>
      <w:szCs w:val="30"/>
    </w:rPr>
  </w:style>
  <w:style w:type="paragraph" w:styleId="16">
    <w:name w:val="Title"/>
    <w:basedOn w:val="1"/>
    <w:next w:val="3"/>
    <w:link w:val="72"/>
    <w:qFormat/>
    <w:uiPriority w:val="1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7">
    <w:name w:val="footnote text"/>
    <w:basedOn w:val="1"/>
    <w:unhideWhenUsed/>
    <w:qFormat/>
    <w:uiPriority w:val="9"/>
  </w:style>
  <w:style w:type="character" w:styleId="19">
    <w:name w:val="FollowedHyperlink"/>
    <w:basedOn w:val="18"/>
    <w:unhideWhenUsed/>
    <w:qFormat/>
    <w:uiPriority w:val="0"/>
    <w:rPr>
      <w:color w:val="800080" w:themeColor="followedHyperlink"/>
      <w:u w:val="single"/>
    </w:rPr>
  </w:style>
  <w:style w:type="character" w:styleId="20">
    <w:name w:val="Hyperlink"/>
    <w:basedOn w:val="21"/>
    <w:qFormat/>
    <w:uiPriority w:val="0"/>
    <w:rPr>
      <w:color w:val="4F81BD" w:themeColor="accent1"/>
    </w:rPr>
  </w:style>
  <w:style w:type="character" w:customStyle="1" w:styleId="21">
    <w:name w:val="题注 字符"/>
    <w:basedOn w:val="18"/>
    <w:link w:val="12"/>
    <w:qFormat/>
    <w:uiPriority w:val="0"/>
  </w:style>
  <w:style w:type="character" w:styleId="22">
    <w:name w:val="HTML Code"/>
    <w:basedOn w:val="18"/>
    <w:unhideWhenUsed/>
    <w:qFormat/>
    <w:uiPriority w:val="99"/>
    <w:rPr>
      <w:rFonts w:ascii="宋体" w:hAnsi="宋体" w:eastAsia="宋体" w:cs="宋体"/>
      <w:sz w:val="24"/>
      <w:szCs w:val="24"/>
    </w:rPr>
  </w:style>
  <w:style w:type="character" w:styleId="23">
    <w:name w:val="footnote reference"/>
    <w:basedOn w:val="21"/>
    <w:qFormat/>
    <w:uiPriority w:val="0"/>
    <w:rPr>
      <w:vertAlign w:val="superscript"/>
    </w:rPr>
  </w:style>
  <w:style w:type="table" w:styleId="25">
    <w:name w:val="Table Grid"/>
    <w:basedOn w:val="24"/>
    <w:qFormat/>
    <w:uiPriority w:val="0"/>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6">
    <w:name w:val="First Paragraph"/>
    <w:basedOn w:val="3"/>
    <w:next w:val="3"/>
    <w:qFormat/>
    <w:uiPriority w:val="0"/>
  </w:style>
  <w:style w:type="paragraph" w:customStyle="1" w:styleId="27">
    <w:name w:val="Compact"/>
    <w:basedOn w:val="3"/>
    <w:qFormat/>
    <w:uiPriority w:val="0"/>
    <w:pPr>
      <w:spacing w:before="36" w:after="36"/>
    </w:pPr>
  </w:style>
  <w:style w:type="paragraph" w:customStyle="1" w:styleId="28">
    <w:name w:val="Author"/>
    <w:next w:val="3"/>
    <w:qFormat/>
    <w:uiPriority w:val="0"/>
    <w:pPr>
      <w:keepNext/>
      <w:keepLines/>
      <w:spacing w:after="200"/>
      <w:jc w:val="center"/>
    </w:pPr>
    <w:rPr>
      <w:rFonts w:asciiTheme="minorHAnsi" w:hAnsiTheme="minorHAnsi" w:eastAsiaTheme="minorEastAsia" w:cstheme="minorBidi"/>
      <w:sz w:val="24"/>
      <w:szCs w:val="24"/>
      <w:lang w:val="en-US" w:eastAsia="en-US" w:bidi="ar-SA"/>
    </w:rPr>
  </w:style>
  <w:style w:type="paragraph" w:customStyle="1" w:styleId="29">
    <w:name w:val="Abstract"/>
    <w:basedOn w:val="1"/>
    <w:next w:val="3"/>
    <w:qFormat/>
    <w:uiPriority w:val="0"/>
    <w:pPr>
      <w:keepNext/>
      <w:keepLines/>
      <w:spacing w:before="300" w:after="300"/>
    </w:pPr>
    <w:rPr>
      <w:sz w:val="20"/>
      <w:szCs w:val="20"/>
    </w:rPr>
  </w:style>
  <w:style w:type="paragraph" w:customStyle="1" w:styleId="30">
    <w:name w:val="Bibliography"/>
    <w:basedOn w:val="1"/>
    <w:qFormat/>
    <w:uiPriority w:val="0"/>
  </w:style>
  <w:style w:type="table" w:customStyle="1" w:styleId="31">
    <w:name w:val="Table"/>
    <w:unhideWhenUsed/>
    <w:qFormat/>
    <w:uiPriority w:val="0"/>
    <w:tblPr>
      <w:tblCellMar>
        <w:top w:w="0" w:type="dxa"/>
        <w:left w:w="108" w:type="dxa"/>
        <w:bottom w:w="0" w:type="dxa"/>
        <w:right w:w="108" w:type="dxa"/>
      </w:tblCellMar>
    </w:tblPr>
  </w:style>
  <w:style w:type="paragraph" w:customStyle="1" w:styleId="32">
    <w:name w:val="Definition Term"/>
    <w:basedOn w:val="1"/>
    <w:next w:val="33"/>
    <w:qFormat/>
    <w:uiPriority w:val="0"/>
    <w:pPr>
      <w:keepNext/>
      <w:keepLines/>
      <w:spacing w:after="0"/>
    </w:pPr>
    <w:rPr>
      <w:b/>
    </w:rPr>
  </w:style>
  <w:style w:type="paragraph" w:customStyle="1" w:styleId="33">
    <w:name w:val="Definition"/>
    <w:basedOn w:val="1"/>
    <w:qFormat/>
    <w:uiPriority w:val="0"/>
  </w:style>
  <w:style w:type="paragraph" w:customStyle="1" w:styleId="34">
    <w:name w:val="Table Caption"/>
    <w:basedOn w:val="12"/>
    <w:qFormat/>
    <w:uiPriority w:val="0"/>
    <w:pPr>
      <w:keepNext/>
    </w:pPr>
  </w:style>
  <w:style w:type="paragraph" w:customStyle="1" w:styleId="35">
    <w:name w:val="Image Caption"/>
    <w:basedOn w:val="12"/>
    <w:qFormat/>
    <w:uiPriority w:val="0"/>
  </w:style>
  <w:style w:type="paragraph" w:customStyle="1" w:styleId="36">
    <w:name w:val="Figure"/>
    <w:basedOn w:val="1"/>
    <w:qFormat/>
    <w:uiPriority w:val="0"/>
  </w:style>
  <w:style w:type="paragraph" w:customStyle="1" w:styleId="37">
    <w:name w:val="Captioned Figure"/>
    <w:basedOn w:val="36"/>
    <w:qFormat/>
    <w:uiPriority w:val="0"/>
    <w:pPr>
      <w:keepNext/>
    </w:pPr>
  </w:style>
  <w:style w:type="character" w:customStyle="1" w:styleId="38">
    <w:name w:val="Verbatim Char"/>
    <w:basedOn w:val="21"/>
    <w:link w:val="39"/>
    <w:qFormat/>
    <w:uiPriority w:val="0"/>
    <w:rPr>
      <w:rFonts w:ascii="Consolas" w:hAnsi="Consolas"/>
      <w:sz w:val="22"/>
    </w:rPr>
  </w:style>
  <w:style w:type="paragraph" w:customStyle="1" w:styleId="39">
    <w:name w:val="Source Code"/>
    <w:basedOn w:val="1"/>
    <w:link w:val="38"/>
    <w:qFormat/>
    <w:uiPriority w:val="0"/>
    <w:pPr>
      <w:wordWrap w:val="0"/>
    </w:pPr>
  </w:style>
  <w:style w:type="paragraph" w:customStyle="1" w:styleId="40">
    <w:name w:val="TOC Heading"/>
    <w:basedOn w:val="2"/>
    <w:next w:val="3"/>
    <w:unhideWhenUsed/>
    <w:qFormat/>
    <w:uiPriority w:val="39"/>
    <w:pPr>
      <w:spacing w:before="240" w:line="259" w:lineRule="auto"/>
      <w:outlineLvl w:val="9"/>
    </w:pPr>
    <w:rPr>
      <w:b w:val="0"/>
      <w:bCs w:val="0"/>
      <w:color w:val="366091" w:themeColor="accent1" w:themeShade="BF"/>
    </w:rPr>
  </w:style>
  <w:style w:type="character" w:customStyle="1" w:styleId="41">
    <w:name w:val="KeywordTok"/>
    <w:basedOn w:val="38"/>
    <w:qFormat/>
    <w:uiPriority w:val="0"/>
    <w:rPr>
      <w:rFonts w:ascii="Consolas" w:hAnsi="Consolas"/>
      <w:b/>
      <w:color w:val="007020"/>
      <w:sz w:val="22"/>
    </w:rPr>
  </w:style>
  <w:style w:type="character" w:customStyle="1" w:styleId="42">
    <w:name w:val="DataTypeTok"/>
    <w:basedOn w:val="38"/>
    <w:qFormat/>
    <w:uiPriority w:val="0"/>
    <w:rPr>
      <w:rFonts w:ascii="Consolas" w:hAnsi="Consolas"/>
      <w:color w:val="902000"/>
      <w:sz w:val="22"/>
    </w:rPr>
  </w:style>
  <w:style w:type="character" w:customStyle="1" w:styleId="43">
    <w:name w:val="DecValTok"/>
    <w:basedOn w:val="38"/>
    <w:qFormat/>
    <w:uiPriority w:val="0"/>
    <w:rPr>
      <w:rFonts w:ascii="Consolas" w:hAnsi="Consolas"/>
      <w:color w:val="40A070"/>
      <w:sz w:val="22"/>
    </w:rPr>
  </w:style>
  <w:style w:type="character" w:customStyle="1" w:styleId="44">
    <w:name w:val="BaseNTok"/>
    <w:basedOn w:val="38"/>
    <w:qFormat/>
    <w:uiPriority w:val="0"/>
    <w:rPr>
      <w:rFonts w:ascii="Consolas" w:hAnsi="Consolas"/>
      <w:color w:val="40A070"/>
      <w:sz w:val="22"/>
    </w:rPr>
  </w:style>
  <w:style w:type="character" w:customStyle="1" w:styleId="45">
    <w:name w:val="FloatTok"/>
    <w:basedOn w:val="38"/>
    <w:qFormat/>
    <w:uiPriority w:val="0"/>
    <w:rPr>
      <w:rFonts w:ascii="Consolas" w:hAnsi="Consolas"/>
      <w:color w:val="40A070"/>
      <w:sz w:val="22"/>
    </w:rPr>
  </w:style>
  <w:style w:type="character" w:customStyle="1" w:styleId="46">
    <w:name w:val="ConstantTok"/>
    <w:basedOn w:val="38"/>
    <w:qFormat/>
    <w:uiPriority w:val="0"/>
    <w:rPr>
      <w:rFonts w:ascii="Consolas" w:hAnsi="Consolas"/>
      <w:color w:val="880000"/>
      <w:sz w:val="22"/>
    </w:rPr>
  </w:style>
  <w:style w:type="character" w:customStyle="1" w:styleId="47">
    <w:name w:val="CharTok"/>
    <w:basedOn w:val="38"/>
    <w:qFormat/>
    <w:uiPriority w:val="0"/>
    <w:rPr>
      <w:rFonts w:ascii="Consolas" w:hAnsi="Consolas"/>
      <w:color w:val="4070A0"/>
      <w:sz w:val="22"/>
    </w:rPr>
  </w:style>
  <w:style w:type="character" w:customStyle="1" w:styleId="48">
    <w:name w:val="SpecialCharTok"/>
    <w:basedOn w:val="38"/>
    <w:qFormat/>
    <w:uiPriority w:val="0"/>
    <w:rPr>
      <w:rFonts w:ascii="Consolas" w:hAnsi="Consolas"/>
      <w:color w:val="4070A0"/>
      <w:sz w:val="22"/>
    </w:rPr>
  </w:style>
  <w:style w:type="character" w:customStyle="1" w:styleId="49">
    <w:name w:val="StringTok"/>
    <w:basedOn w:val="38"/>
    <w:qFormat/>
    <w:uiPriority w:val="0"/>
    <w:rPr>
      <w:rFonts w:ascii="Consolas" w:hAnsi="Consolas"/>
      <w:color w:val="4070A0"/>
      <w:sz w:val="22"/>
    </w:rPr>
  </w:style>
  <w:style w:type="character" w:customStyle="1" w:styleId="50">
    <w:name w:val="VerbatimStringTok"/>
    <w:basedOn w:val="38"/>
    <w:qFormat/>
    <w:uiPriority w:val="0"/>
    <w:rPr>
      <w:rFonts w:ascii="Consolas" w:hAnsi="Consolas"/>
      <w:color w:val="4070A0"/>
      <w:sz w:val="22"/>
    </w:rPr>
  </w:style>
  <w:style w:type="character" w:customStyle="1" w:styleId="51">
    <w:name w:val="SpecialStringTok"/>
    <w:basedOn w:val="38"/>
    <w:qFormat/>
    <w:uiPriority w:val="0"/>
    <w:rPr>
      <w:rFonts w:ascii="Consolas" w:hAnsi="Consolas"/>
      <w:color w:val="BB6688"/>
      <w:sz w:val="22"/>
    </w:rPr>
  </w:style>
  <w:style w:type="character" w:customStyle="1" w:styleId="52">
    <w:name w:val="ImportTok"/>
    <w:basedOn w:val="38"/>
    <w:qFormat/>
    <w:uiPriority w:val="0"/>
    <w:rPr>
      <w:rFonts w:ascii="Consolas" w:hAnsi="Consolas"/>
      <w:sz w:val="22"/>
    </w:rPr>
  </w:style>
  <w:style w:type="character" w:customStyle="1" w:styleId="53">
    <w:name w:val="CommentTok"/>
    <w:basedOn w:val="38"/>
    <w:uiPriority w:val="0"/>
    <w:rPr>
      <w:rFonts w:ascii="Consolas" w:hAnsi="Consolas"/>
      <w:i/>
      <w:color w:val="60A0B0"/>
      <w:sz w:val="22"/>
    </w:rPr>
  </w:style>
  <w:style w:type="character" w:customStyle="1" w:styleId="54">
    <w:name w:val="DocumentationTok"/>
    <w:basedOn w:val="38"/>
    <w:qFormat/>
    <w:uiPriority w:val="0"/>
    <w:rPr>
      <w:rFonts w:ascii="Consolas" w:hAnsi="Consolas"/>
      <w:i/>
      <w:color w:val="BA2121"/>
      <w:sz w:val="22"/>
    </w:rPr>
  </w:style>
  <w:style w:type="character" w:customStyle="1" w:styleId="55">
    <w:name w:val="AnnotationTok"/>
    <w:basedOn w:val="38"/>
    <w:qFormat/>
    <w:uiPriority w:val="0"/>
    <w:rPr>
      <w:rFonts w:ascii="Consolas" w:hAnsi="Consolas"/>
      <w:b/>
      <w:i/>
      <w:color w:val="60A0B0"/>
      <w:sz w:val="22"/>
    </w:rPr>
  </w:style>
  <w:style w:type="character" w:customStyle="1" w:styleId="56">
    <w:name w:val="CommentVarTok"/>
    <w:basedOn w:val="38"/>
    <w:qFormat/>
    <w:uiPriority w:val="0"/>
    <w:rPr>
      <w:rFonts w:ascii="Consolas" w:hAnsi="Consolas"/>
      <w:b/>
      <w:i/>
      <w:color w:val="60A0B0"/>
      <w:sz w:val="22"/>
    </w:rPr>
  </w:style>
  <w:style w:type="character" w:customStyle="1" w:styleId="57">
    <w:name w:val="OtherTok"/>
    <w:basedOn w:val="38"/>
    <w:qFormat/>
    <w:uiPriority w:val="0"/>
    <w:rPr>
      <w:rFonts w:ascii="Consolas" w:hAnsi="Consolas"/>
      <w:color w:val="007020"/>
      <w:sz w:val="22"/>
    </w:rPr>
  </w:style>
  <w:style w:type="character" w:customStyle="1" w:styleId="58">
    <w:name w:val="FunctionTok"/>
    <w:basedOn w:val="38"/>
    <w:qFormat/>
    <w:uiPriority w:val="0"/>
    <w:rPr>
      <w:rFonts w:ascii="Consolas" w:hAnsi="Consolas"/>
      <w:color w:val="06287E"/>
      <w:sz w:val="22"/>
    </w:rPr>
  </w:style>
  <w:style w:type="character" w:customStyle="1" w:styleId="59">
    <w:name w:val="VariableTok"/>
    <w:basedOn w:val="38"/>
    <w:qFormat/>
    <w:uiPriority w:val="0"/>
    <w:rPr>
      <w:rFonts w:ascii="Consolas" w:hAnsi="Consolas"/>
      <w:color w:val="19177C"/>
      <w:sz w:val="22"/>
    </w:rPr>
  </w:style>
  <w:style w:type="character" w:customStyle="1" w:styleId="60">
    <w:name w:val="ControlFlowTok"/>
    <w:basedOn w:val="38"/>
    <w:qFormat/>
    <w:uiPriority w:val="0"/>
    <w:rPr>
      <w:rFonts w:ascii="Consolas" w:hAnsi="Consolas"/>
      <w:b/>
      <w:color w:val="007020"/>
      <w:sz w:val="22"/>
    </w:rPr>
  </w:style>
  <w:style w:type="character" w:customStyle="1" w:styleId="61">
    <w:name w:val="OperatorTok"/>
    <w:basedOn w:val="38"/>
    <w:qFormat/>
    <w:uiPriority w:val="0"/>
    <w:rPr>
      <w:rFonts w:ascii="Consolas" w:hAnsi="Consolas"/>
      <w:color w:val="666666"/>
      <w:sz w:val="22"/>
    </w:rPr>
  </w:style>
  <w:style w:type="character" w:customStyle="1" w:styleId="62">
    <w:name w:val="BuiltInTok"/>
    <w:basedOn w:val="38"/>
    <w:qFormat/>
    <w:uiPriority w:val="0"/>
    <w:rPr>
      <w:rFonts w:ascii="Consolas" w:hAnsi="Consolas"/>
      <w:sz w:val="22"/>
    </w:rPr>
  </w:style>
  <w:style w:type="character" w:customStyle="1" w:styleId="63">
    <w:name w:val="ExtensionTok"/>
    <w:basedOn w:val="38"/>
    <w:qFormat/>
    <w:uiPriority w:val="0"/>
    <w:rPr>
      <w:rFonts w:ascii="Consolas" w:hAnsi="Consolas"/>
      <w:sz w:val="22"/>
    </w:rPr>
  </w:style>
  <w:style w:type="character" w:customStyle="1" w:styleId="64">
    <w:name w:val="PreprocessorTok"/>
    <w:basedOn w:val="38"/>
    <w:qFormat/>
    <w:uiPriority w:val="0"/>
    <w:rPr>
      <w:rFonts w:ascii="Consolas" w:hAnsi="Consolas"/>
      <w:color w:val="BC7A00"/>
      <w:sz w:val="22"/>
    </w:rPr>
  </w:style>
  <w:style w:type="character" w:customStyle="1" w:styleId="65">
    <w:name w:val="AttributeTok"/>
    <w:basedOn w:val="38"/>
    <w:qFormat/>
    <w:uiPriority w:val="0"/>
    <w:rPr>
      <w:rFonts w:ascii="Consolas" w:hAnsi="Consolas"/>
      <w:color w:val="7D9029"/>
      <w:sz w:val="22"/>
    </w:rPr>
  </w:style>
  <w:style w:type="character" w:customStyle="1" w:styleId="66">
    <w:name w:val="RegionMarkerTok"/>
    <w:basedOn w:val="38"/>
    <w:qFormat/>
    <w:uiPriority w:val="0"/>
    <w:rPr>
      <w:rFonts w:ascii="Consolas" w:hAnsi="Consolas"/>
      <w:sz w:val="22"/>
    </w:rPr>
  </w:style>
  <w:style w:type="character" w:customStyle="1" w:styleId="67">
    <w:name w:val="InformationTok"/>
    <w:basedOn w:val="38"/>
    <w:qFormat/>
    <w:uiPriority w:val="0"/>
    <w:rPr>
      <w:rFonts w:ascii="Consolas" w:hAnsi="Consolas"/>
      <w:b/>
      <w:i/>
      <w:color w:val="60A0B0"/>
      <w:sz w:val="22"/>
    </w:rPr>
  </w:style>
  <w:style w:type="character" w:customStyle="1" w:styleId="68">
    <w:name w:val="WarningTok"/>
    <w:basedOn w:val="38"/>
    <w:qFormat/>
    <w:uiPriority w:val="0"/>
    <w:rPr>
      <w:rFonts w:ascii="Consolas" w:hAnsi="Consolas"/>
      <w:b/>
      <w:i/>
      <w:color w:val="60A0B0"/>
      <w:sz w:val="22"/>
    </w:rPr>
  </w:style>
  <w:style w:type="character" w:customStyle="1" w:styleId="69">
    <w:name w:val="AlertTok"/>
    <w:basedOn w:val="38"/>
    <w:qFormat/>
    <w:uiPriority w:val="0"/>
    <w:rPr>
      <w:rFonts w:ascii="Consolas" w:hAnsi="Consolas"/>
      <w:b/>
      <w:color w:val="FF0000"/>
      <w:sz w:val="22"/>
    </w:rPr>
  </w:style>
  <w:style w:type="character" w:customStyle="1" w:styleId="70">
    <w:name w:val="ErrorTok"/>
    <w:basedOn w:val="38"/>
    <w:qFormat/>
    <w:uiPriority w:val="0"/>
    <w:rPr>
      <w:rFonts w:ascii="Consolas" w:hAnsi="Consolas"/>
      <w:b/>
      <w:color w:val="FF0000"/>
      <w:sz w:val="22"/>
    </w:rPr>
  </w:style>
  <w:style w:type="character" w:customStyle="1" w:styleId="71">
    <w:name w:val="NormalTok"/>
    <w:basedOn w:val="38"/>
    <w:qFormat/>
    <w:uiPriority w:val="0"/>
    <w:rPr>
      <w:rFonts w:ascii="Consolas" w:hAnsi="Consolas"/>
      <w:sz w:val="22"/>
    </w:rPr>
  </w:style>
  <w:style w:type="character" w:customStyle="1" w:styleId="72">
    <w:name w:val="标题 字符"/>
    <w:basedOn w:val="18"/>
    <w:link w:val="16"/>
    <w:qFormat/>
    <w:uiPriority w:val="10"/>
    <w:rPr>
      <w:rFonts w:asciiTheme="majorHAnsi" w:hAnsiTheme="majorHAnsi" w:eastAsiaTheme="majorEastAsia" w:cstheme="majorBidi"/>
      <w:b/>
      <w:bCs/>
      <w:color w:val="335B8A" w:themeColor="accent1" w:themeShade="B5"/>
      <w:sz w:val="36"/>
      <w:szCs w:val="36"/>
    </w:rPr>
  </w:style>
  <w:style w:type="character" w:customStyle="1" w:styleId="73">
    <w:name w:val="标题 1 字符"/>
    <w:basedOn w:val="18"/>
    <w:link w:val="2"/>
    <w:qFormat/>
    <w:uiPriority w:val="9"/>
    <w:rPr>
      <w:rFonts w:asciiTheme="majorHAnsi" w:hAnsiTheme="majorHAnsi" w:eastAsiaTheme="majorEastAsia" w:cstheme="majorBidi"/>
      <w:b/>
      <w:bCs/>
      <w:color w:val="335B8A" w:themeColor="accent1" w:themeShade="B5"/>
      <w:sz w:val="32"/>
      <w:szCs w:val="32"/>
    </w:rPr>
  </w:style>
  <w:style w:type="character" w:customStyle="1" w:styleId="74">
    <w:name w:val="Unresolved Mention"/>
    <w:basedOn w:val="18"/>
    <w:unhideWhenUsed/>
    <w:qFormat/>
    <w:uiPriority w:val="99"/>
    <w:rPr>
      <w:color w:val="605E5C"/>
      <w:shd w:val="clear" w:color="auto" w:fill="E1DFDD"/>
    </w:rPr>
  </w:style>
  <w:style w:type="character" w:customStyle="1" w:styleId="75">
    <w:name w:val="正文文本 字符"/>
    <w:basedOn w:val="18"/>
    <w:link w:val="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1617</Words>
  <Characters>9218</Characters>
  <Lines>76</Lines>
  <Paragraphs>21</Paragraphs>
  <ScaleCrop>false</ScaleCrop>
  <LinksUpToDate>false</LinksUpToDate>
  <CharactersWithSpaces>10814</CharactersWithSpaces>
  <Application>WPS Office_3.0.2.4882_F1E327BC-269C-435d-A152-05C5408002CA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2020-10-08T23:11:00Z</dcterms:created>
  <dc:creator>shirohaethu</dc:creator>
  <cp:lastModifiedBy>shirohaethu</cp:lastModifiedBy>
  <dcterms:modified xsi:type="dcterms:W3CDTF">2020-12-30T10:57:22Z</dcterms:modified>
  <cp:revision>563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2052-3.0.2.4882</vt:lpwstr>
  </property>
</Properties>
</file>