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D46" w:rsidRPr="00893D46" w:rsidRDefault="00893D46" w:rsidP="00893D46">
      <w:pPr>
        <w:keepNext/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Министерство образования и науки Российской Федерации</w:t>
      </w:r>
    </w:p>
    <w:p w:rsidR="00893D46" w:rsidRPr="00893D46" w:rsidRDefault="00893D46" w:rsidP="00893D46">
      <w:pPr>
        <w:keepNext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Федеральное государственное бюджетное образовательное </w:t>
      </w:r>
    </w:p>
    <w:p w:rsidR="00893D46" w:rsidRPr="00893D46" w:rsidRDefault="00893D46" w:rsidP="00893D46">
      <w:pPr>
        <w:keepNext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caps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учреждение высшего образования</w:t>
      </w:r>
    </w:p>
    <w:p w:rsidR="00893D46" w:rsidRPr="00893D46" w:rsidRDefault="00893D46" w:rsidP="00893D46">
      <w:pPr>
        <w:keepNext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«Иркутский национальный исследовательский технический университет»</w:t>
      </w:r>
    </w:p>
    <w:p w:rsidR="00893D46" w:rsidRPr="00893D46" w:rsidRDefault="00893D46" w:rsidP="00893D4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Институт Недропользования  </w:t>
      </w:r>
    </w:p>
    <w:p w:rsidR="00893D46" w:rsidRPr="00893D46" w:rsidRDefault="00893D46" w:rsidP="00893D4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Кафедра П</w:t>
      </w: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ромышленной экологии и безопасности жизнедеятельности </w:t>
      </w:r>
    </w:p>
    <w:p w:rsidR="00893D46" w:rsidRPr="00893D46" w:rsidRDefault="00893D46" w:rsidP="00893D46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93D46" w:rsidRPr="00893D46" w:rsidRDefault="00893D46" w:rsidP="00893D46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93D46" w:rsidRPr="00893D46" w:rsidRDefault="00893D46" w:rsidP="00893D46">
      <w:pPr>
        <w:keepNext/>
        <w:widowControl w:val="0"/>
        <w:autoSpaceDE w:val="0"/>
        <w:autoSpaceDN w:val="0"/>
        <w:adjustRightInd w:val="0"/>
        <w:spacing w:after="0" w:line="360" w:lineRule="auto"/>
        <w:ind w:left="499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УТВЕРЖДАЮ</w:t>
      </w:r>
    </w:p>
    <w:p w:rsidR="00893D46" w:rsidRPr="00893D46" w:rsidRDefault="00893D46" w:rsidP="00893D46">
      <w:pPr>
        <w:keepNext/>
        <w:widowControl w:val="0"/>
        <w:autoSpaceDE w:val="0"/>
        <w:autoSpaceDN w:val="0"/>
        <w:adjustRightInd w:val="0"/>
        <w:spacing w:after="0" w:line="360" w:lineRule="auto"/>
        <w:ind w:left="500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Директор института      Недропользования</w:t>
      </w:r>
    </w:p>
    <w:p w:rsidR="00893D46" w:rsidRPr="00893D46" w:rsidRDefault="00893D46" w:rsidP="00893D46">
      <w:pPr>
        <w:keepNext/>
        <w:widowControl w:val="0"/>
        <w:autoSpaceDE w:val="0"/>
        <w:autoSpaceDN w:val="0"/>
        <w:adjustRightInd w:val="0"/>
        <w:spacing w:after="0" w:line="360" w:lineRule="auto"/>
        <w:ind w:left="500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__________  /Б.Л. </w:t>
      </w:r>
      <w:proofErr w:type="spellStart"/>
      <w:r w:rsidRPr="00893D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Тальгамер</w:t>
      </w:r>
      <w:proofErr w:type="spellEnd"/>
      <w:r w:rsidRPr="00893D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/ </w:t>
      </w:r>
    </w:p>
    <w:p w:rsidR="00893D46" w:rsidRPr="00893D46" w:rsidRDefault="00893D46" w:rsidP="00893D46">
      <w:pPr>
        <w:keepNext/>
        <w:widowControl w:val="0"/>
        <w:autoSpaceDE w:val="0"/>
        <w:autoSpaceDN w:val="0"/>
        <w:adjustRightInd w:val="0"/>
        <w:spacing w:after="0" w:line="360" w:lineRule="auto"/>
        <w:ind w:left="500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"____"____________2016 г.</w:t>
      </w:r>
    </w:p>
    <w:p w:rsidR="00893D46" w:rsidRPr="00893D46" w:rsidRDefault="00893D46" w:rsidP="00893D46">
      <w:pPr>
        <w:keepNext/>
        <w:widowControl w:val="0"/>
        <w:autoSpaceDE w:val="0"/>
        <w:autoSpaceDN w:val="0"/>
        <w:adjustRightInd w:val="0"/>
        <w:spacing w:after="0" w:line="360" w:lineRule="auto"/>
        <w:ind w:left="500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93D46" w:rsidRPr="00893D46" w:rsidRDefault="00893D46" w:rsidP="00893D46">
      <w:pPr>
        <w:keepNext/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Рабочая программа дисциплины</w:t>
      </w:r>
    </w:p>
    <w:p w:rsidR="00893D46" w:rsidRPr="00893D46" w:rsidRDefault="00893D46" w:rsidP="00893D4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БЕЗОПАСНОСТЬ ЖИЗНЕДЕЯТЕЛЬНОСТИ</w:t>
      </w:r>
    </w:p>
    <w:p w:rsidR="00893D46" w:rsidRPr="00893D46" w:rsidRDefault="00893D46" w:rsidP="00893D4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93D46" w:rsidRPr="00893D46" w:rsidRDefault="00893D46" w:rsidP="00893D46">
      <w:pPr>
        <w:widowControl w:val="0"/>
        <w:autoSpaceDE w:val="0"/>
        <w:autoSpaceDN w:val="0"/>
        <w:adjustRightInd w:val="0"/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Направление подготовки: </w:t>
      </w:r>
      <w:r w:rsidRPr="00893D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09.03.01 Информатика и вычислительная </w:t>
      </w:r>
    </w:p>
    <w:p w:rsidR="00893D46" w:rsidRPr="00893D46" w:rsidRDefault="00893D46" w:rsidP="00893D46">
      <w:pPr>
        <w:widowControl w:val="0"/>
        <w:autoSpaceDE w:val="0"/>
        <w:autoSpaceDN w:val="0"/>
        <w:adjustRightInd w:val="0"/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893D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893D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893D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893D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893D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  <w:t>техника</w:t>
      </w:r>
    </w:p>
    <w:p w:rsidR="00893D46" w:rsidRPr="00893D46" w:rsidRDefault="00893D46" w:rsidP="00893D4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Профиль: </w:t>
      </w:r>
      <w:r w:rsidRPr="00893D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Вычислительные машины, комплексы, </w:t>
      </w:r>
    </w:p>
    <w:p w:rsidR="00893D46" w:rsidRPr="00893D46" w:rsidRDefault="00893D46" w:rsidP="00893D4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системы и сети (</w:t>
      </w:r>
      <w:proofErr w:type="spellStart"/>
      <w:r w:rsidRPr="00893D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ЭВМб</w:t>
      </w:r>
      <w:proofErr w:type="spellEnd"/>
      <w:r w:rsidRPr="00893D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</w:t>
      </w:r>
    </w:p>
    <w:p w:rsidR="00893D46" w:rsidRPr="00893D46" w:rsidRDefault="00893D46" w:rsidP="00893D46">
      <w:pPr>
        <w:spacing w:after="0" w:line="240" w:lineRule="auto"/>
        <w:ind w:left="216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893D46" w:rsidRPr="00893D46" w:rsidRDefault="00893D46" w:rsidP="00893D4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Квалификация: </w:t>
      </w:r>
      <w:r w:rsidRPr="00893D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академический бакалавр</w:t>
      </w:r>
    </w:p>
    <w:p w:rsidR="00893D46" w:rsidRPr="00893D46" w:rsidRDefault="00893D46" w:rsidP="00893D4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893D46" w:rsidRPr="00893D46" w:rsidRDefault="00893D46" w:rsidP="00893D46">
      <w:pPr>
        <w:keepNext/>
        <w:widowControl w:val="0"/>
        <w:tabs>
          <w:tab w:val="center" w:pos="467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Форма обучения:  </w:t>
      </w:r>
      <w:r w:rsidRPr="00893D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очная</w:t>
      </w:r>
      <w:r w:rsidRPr="00893D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</w:p>
    <w:p w:rsidR="00893D46" w:rsidRPr="00893D46" w:rsidRDefault="00893D46" w:rsidP="00893D46">
      <w:pPr>
        <w:keepNext/>
        <w:widowControl w:val="0"/>
        <w:tabs>
          <w:tab w:val="center" w:pos="467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893D46" w:rsidRPr="00893D46" w:rsidRDefault="00893D46" w:rsidP="00893D46">
      <w:pPr>
        <w:widowControl w:val="0"/>
        <w:autoSpaceDE w:val="0"/>
        <w:autoSpaceDN w:val="0"/>
        <w:adjustRightInd w:val="0"/>
        <w:spacing w:after="0" w:line="240" w:lineRule="auto"/>
        <w:ind w:firstLine="1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93D4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Составитель программы: </w:t>
      </w:r>
      <w:r w:rsidRPr="00893D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Дроздова Татьяна Ивановна</w:t>
      </w:r>
      <w:r w:rsidRPr="00893D4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 доцент</w:t>
      </w: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кафедры промышленной экологии и безопасности жизнедеятельности ИРНИТУ, кандидат химических наук, </w:t>
      </w:r>
      <w:r w:rsidRPr="00893D4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доцент кафедры</w:t>
      </w:r>
    </w:p>
    <w:p w:rsidR="00893D46" w:rsidRPr="00893D46" w:rsidRDefault="00893D46" w:rsidP="00893D46">
      <w:pPr>
        <w:widowControl w:val="0"/>
        <w:autoSpaceDE w:val="0"/>
        <w:autoSpaceDN w:val="0"/>
        <w:adjustRightInd w:val="0"/>
        <w:spacing w:after="0" w:line="240" w:lineRule="auto"/>
        <w:ind w:firstLine="1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3"/>
        <w:gridCol w:w="1404"/>
        <w:gridCol w:w="2341"/>
        <w:gridCol w:w="1466"/>
        <w:gridCol w:w="2317"/>
      </w:tblGrid>
      <w:tr w:rsidR="00893D46" w:rsidRPr="00893D46" w:rsidTr="004416A3">
        <w:trPr>
          <w:trHeight w:val="681"/>
        </w:trPr>
        <w:tc>
          <w:tcPr>
            <w:tcW w:w="1653" w:type="dxa"/>
            <w:vMerge w:val="restart"/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На учебный год</w:t>
            </w:r>
          </w:p>
        </w:tc>
        <w:tc>
          <w:tcPr>
            <w:tcW w:w="3745" w:type="dxa"/>
            <w:gridSpan w:val="2"/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ОДОБРЕНО</w:t>
            </w:r>
          </w:p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На заседании кафедры</w:t>
            </w:r>
          </w:p>
        </w:tc>
        <w:tc>
          <w:tcPr>
            <w:tcW w:w="3783" w:type="dxa"/>
            <w:gridSpan w:val="2"/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УТВЕРЖДАЮ</w:t>
            </w:r>
          </w:p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Заведующий кафедрой</w:t>
            </w:r>
          </w:p>
        </w:tc>
      </w:tr>
      <w:tr w:rsidR="00893D46" w:rsidRPr="00893D46" w:rsidTr="004416A3">
        <w:trPr>
          <w:trHeight w:val="183"/>
        </w:trPr>
        <w:tc>
          <w:tcPr>
            <w:tcW w:w="1653" w:type="dxa"/>
            <w:vMerge/>
            <w:tcBorders>
              <w:bottom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404" w:type="dxa"/>
            <w:tcBorders>
              <w:bottom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Протокол</w:t>
            </w:r>
          </w:p>
        </w:tc>
        <w:tc>
          <w:tcPr>
            <w:tcW w:w="2341" w:type="dxa"/>
            <w:tcBorders>
              <w:bottom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1466" w:type="dxa"/>
            <w:tcBorders>
              <w:bottom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2317" w:type="dxa"/>
            <w:tcBorders>
              <w:bottom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Дата</w:t>
            </w:r>
          </w:p>
        </w:tc>
      </w:tr>
      <w:tr w:rsidR="00893D46" w:rsidRPr="00893D46" w:rsidTr="004416A3">
        <w:trPr>
          <w:trHeight w:val="463"/>
        </w:trPr>
        <w:tc>
          <w:tcPr>
            <w:tcW w:w="1653" w:type="dxa"/>
            <w:tcBorders>
              <w:top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2015 – 2016 г.</w:t>
            </w:r>
          </w:p>
        </w:tc>
        <w:tc>
          <w:tcPr>
            <w:tcW w:w="1404" w:type="dxa"/>
            <w:tcBorders>
              <w:top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№____</w:t>
            </w:r>
          </w:p>
        </w:tc>
        <w:tc>
          <w:tcPr>
            <w:tcW w:w="2341" w:type="dxa"/>
            <w:tcBorders>
              <w:top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«___»______20__г</w:t>
            </w:r>
          </w:p>
        </w:tc>
        <w:tc>
          <w:tcPr>
            <w:tcW w:w="1466" w:type="dxa"/>
            <w:tcBorders>
              <w:top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17" w:type="dxa"/>
            <w:tcBorders>
              <w:top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«___»______20__г</w:t>
            </w:r>
          </w:p>
        </w:tc>
      </w:tr>
      <w:tr w:rsidR="00893D46" w:rsidRPr="00893D46" w:rsidTr="004416A3">
        <w:trPr>
          <w:trHeight w:val="492"/>
        </w:trPr>
        <w:tc>
          <w:tcPr>
            <w:tcW w:w="1653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20__ - 20__</w:t>
            </w:r>
          </w:p>
        </w:tc>
        <w:tc>
          <w:tcPr>
            <w:tcW w:w="1404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№____</w:t>
            </w:r>
          </w:p>
        </w:tc>
        <w:tc>
          <w:tcPr>
            <w:tcW w:w="2341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«___»______20__г</w:t>
            </w:r>
          </w:p>
        </w:tc>
        <w:tc>
          <w:tcPr>
            <w:tcW w:w="1466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17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«___»______20__г</w:t>
            </w:r>
          </w:p>
        </w:tc>
      </w:tr>
      <w:tr w:rsidR="00893D46" w:rsidRPr="00893D46" w:rsidTr="004416A3">
        <w:trPr>
          <w:trHeight w:val="492"/>
        </w:trPr>
        <w:tc>
          <w:tcPr>
            <w:tcW w:w="1653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20__ - 20__</w:t>
            </w:r>
          </w:p>
        </w:tc>
        <w:tc>
          <w:tcPr>
            <w:tcW w:w="1404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№____</w:t>
            </w:r>
          </w:p>
        </w:tc>
        <w:tc>
          <w:tcPr>
            <w:tcW w:w="2341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«___»______20__г</w:t>
            </w:r>
          </w:p>
        </w:tc>
        <w:tc>
          <w:tcPr>
            <w:tcW w:w="1466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17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«___»______20__г</w:t>
            </w:r>
          </w:p>
        </w:tc>
      </w:tr>
    </w:tbl>
    <w:p w:rsidR="00893D46" w:rsidRPr="00893D46" w:rsidRDefault="00893D46" w:rsidP="00893D46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:rsidR="00893D46" w:rsidRPr="00893D46" w:rsidRDefault="00893D46" w:rsidP="00893D46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sectPr w:rsidR="00893D46" w:rsidRPr="00893D46" w:rsidSect="00190B94">
          <w:footerReference w:type="even" r:id="rId6"/>
          <w:footerReference w:type="default" r:id="rId7"/>
          <w:pgSz w:w="11909" w:h="16834" w:code="9"/>
          <w:pgMar w:top="851" w:right="1134" w:bottom="1134" w:left="1701" w:header="720" w:footer="720" w:gutter="0"/>
          <w:cols w:space="720"/>
          <w:noEndnote/>
          <w:titlePg/>
        </w:sectPr>
      </w:pPr>
      <w:r w:rsidRPr="00893D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Иркутск 2016 г</w:t>
      </w:r>
    </w:p>
    <w:p w:rsidR="00893D46" w:rsidRPr="00893D46" w:rsidRDefault="00893D46" w:rsidP="00893D46">
      <w:pPr>
        <w:keepNext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Перечень планируемых результатов обучения</w:t>
      </w:r>
    </w:p>
    <w:p w:rsidR="00893D46" w:rsidRPr="00893D46" w:rsidRDefault="00893D46" w:rsidP="00893D46">
      <w:pPr>
        <w:keepNext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дисциплине</w:t>
      </w:r>
    </w:p>
    <w:p w:rsidR="00893D46" w:rsidRPr="00893D46" w:rsidRDefault="00893D46" w:rsidP="00893D46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93D46" w:rsidRPr="00893D46" w:rsidRDefault="00893D46" w:rsidP="00893D46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1.1. Перечень компетенций, установленных ФГОС</w:t>
      </w:r>
    </w:p>
    <w:p w:rsidR="00893D46" w:rsidRPr="00893D46" w:rsidRDefault="00893D46" w:rsidP="00893D46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Обучение дисциплине позволит сформировать следующие компетенции:</w:t>
      </w:r>
    </w:p>
    <w:p w:rsidR="00893D46" w:rsidRPr="00893D46" w:rsidRDefault="00893D46" w:rsidP="00893D4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общекультурные</w:t>
      </w:r>
    </w:p>
    <w:p w:rsidR="00893D46" w:rsidRPr="00893D46" w:rsidRDefault="00893D46" w:rsidP="00893D46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способность к самоорганизации и самообразованию (ОК-7);</w:t>
      </w:r>
    </w:p>
    <w:p w:rsidR="00893D46" w:rsidRPr="00893D46" w:rsidRDefault="00893D46" w:rsidP="00893D46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способность исполнять приемы оказания первой помощи, методы защиты в условиях чрезвычайных ситуаций (ОК-9).</w:t>
      </w:r>
    </w:p>
    <w:p w:rsidR="00893D46" w:rsidRPr="00893D46" w:rsidRDefault="00893D46" w:rsidP="00893D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893D46" w:rsidRPr="00893D46" w:rsidRDefault="00893D46" w:rsidP="00893D46">
      <w:pPr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Цели и задачи освоения программы дисциплины</w:t>
      </w:r>
    </w:p>
    <w:p w:rsidR="00893D46" w:rsidRPr="00893D46" w:rsidRDefault="00893D46" w:rsidP="00893D46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Цели: </w:t>
      </w: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формировать профессиональную культуру безопасности,  </w:t>
      </w:r>
      <w:r w:rsidRPr="00893D4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готовность и способность личности использовать в профессиональной деятельности приобретенную совокупность знаний, умений и навыков для обеспечения безопасности в сфере профессиональной деятельности.</w:t>
      </w:r>
    </w:p>
    <w:p w:rsidR="00893D46" w:rsidRPr="00893D46" w:rsidRDefault="00893D46" w:rsidP="00893D46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Задачи:</w:t>
      </w:r>
    </w:p>
    <w:p w:rsidR="00893D46" w:rsidRPr="00893D46" w:rsidRDefault="00893D46" w:rsidP="00893D46">
      <w:pPr>
        <w:widowControl w:val="0"/>
        <w:numPr>
          <w:ilvl w:val="0"/>
          <w:numId w:val="10"/>
        </w:numPr>
        <w:tabs>
          <w:tab w:val="num" w:pos="142"/>
        </w:tabs>
        <w:autoSpaceDE w:val="0"/>
        <w:autoSpaceDN w:val="0"/>
        <w:adjustRightInd w:val="0"/>
        <w:spacing w:after="0" w:line="240" w:lineRule="auto"/>
        <w:ind w:left="1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изучить научные проблемы взаимодействия человека и </w:t>
      </w:r>
      <w:proofErr w:type="spellStart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техносферы</w:t>
      </w:r>
      <w:proofErr w:type="spellEnd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893D46" w:rsidRPr="00893D46" w:rsidRDefault="00893D46" w:rsidP="00893D46">
      <w:pPr>
        <w:widowControl w:val="0"/>
        <w:numPr>
          <w:ilvl w:val="0"/>
          <w:numId w:val="10"/>
        </w:numPr>
        <w:tabs>
          <w:tab w:val="num" w:pos="142"/>
        </w:tabs>
        <w:autoSpaceDE w:val="0"/>
        <w:autoSpaceDN w:val="0"/>
        <w:adjustRightInd w:val="0"/>
        <w:spacing w:after="0" w:line="240" w:lineRule="auto"/>
        <w:ind w:left="1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научиться распознавать опасности с определением их характеристик;</w:t>
      </w:r>
    </w:p>
    <w:p w:rsidR="00893D46" w:rsidRPr="00893D46" w:rsidRDefault="00893D46" w:rsidP="00893D46">
      <w:pPr>
        <w:widowControl w:val="0"/>
        <w:numPr>
          <w:ilvl w:val="0"/>
          <w:numId w:val="10"/>
        </w:numPr>
        <w:tabs>
          <w:tab w:val="num" w:pos="142"/>
        </w:tabs>
        <w:autoSpaceDE w:val="0"/>
        <w:autoSpaceDN w:val="0"/>
        <w:adjustRightInd w:val="0"/>
        <w:spacing w:after="0" w:line="240" w:lineRule="auto"/>
        <w:ind w:left="1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 обеспечения условий безопасной жизнедеятельности</w:t>
      </w:r>
    </w:p>
    <w:p w:rsidR="00893D46" w:rsidRPr="00893D46" w:rsidRDefault="00893D46" w:rsidP="00893D46">
      <w:pPr>
        <w:widowControl w:val="0"/>
        <w:numPr>
          <w:ilvl w:val="0"/>
          <w:numId w:val="10"/>
        </w:numPr>
        <w:tabs>
          <w:tab w:val="num" w:pos="142"/>
        </w:tabs>
        <w:autoSpaceDE w:val="0"/>
        <w:autoSpaceDN w:val="0"/>
        <w:adjustRightInd w:val="0"/>
        <w:spacing w:after="0" w:line="240" w:lineRule="auto"/>
        <w:ind w:left="12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формировать знания и умения по решению проблем безопасности жизнедеятельности человека в условиях современного производства,  в среде обитания и в условиях чрезвычайных ситуаций.</w:t>
      </w:r>
    </w:p>
    <w:p w:rsidR="00893D46" w:rsidRPr="00893D46" w:rsidRDefault="00893D46" w:rsidP="00893D46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93D46" w:rsidRPr="00893D46" w:rsidRDefault="00893D46" w:rsidP="00893D46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1.3. Результаты освоения дисциплины</w:t>
      </w:r>
    </w:p>
    <w:p w:rsidR="00893D46" w:rsidRPr="00893D46" w:rsidRDefault="00893D46" w:rsidP="00893D46">
      <w:pPr>
        <w:widowControl w:val="0"/>
        <w:tabs>
          <w:tab w:val="left" w:pos="720"/>
          <w:tab w:val="left" w:pos="2016"/>
          <w:tab w:val="left" w:pos="2160"/>
        </w:tabs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В результате изучения дисциплины студент должен:</w:t>
      </w:r>
    </w:p>
    <w:p w:rsidR="00893D46" w:rsidRPr="00893D46" w:rsidRDefault="00893D46" w:rsidP="00893D46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знать:</w:t>
      </w:r>
    </w:p>
    <w:p w:rsidR="00893D46" w:rsidRPr="00893D46" w:rsidRDefault="00893D46" w:rsidP="00893D4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основы безопасности жизнедеятельности в системе «человек – среда обитания»; </w:t>
      </w:r>
    </w:p>
    <w:p w:rsidR="00893D46" w:rsidRPr="00893D46" w:rsidRDefault="00893D46" w:rsidP="00893D4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правовые,  нормативно-технические и организационные основы безопасности жизнедеятельности; </w:t>
      </w:r>
    </w:p>
    <w:p w:rsidR="00893D46" w:rsidRPr="00893D46" w:rsidRDefault="00893D46" w:rsidP="00893D4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средства и методы повышения безопасности и устойчивости технических средств и технологических процессов;</w:t>
      </w:r>
    </w:p>
    <w:p w:rsidR="00893D46" w:rsidRPr="00893D46" w:rsidRDefault="00893D46" w:rsidP="00893D4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уметь: </w:t>
      </w:r>
    </w:p>
    <w:p w:rsidR="00893D46" w:rsidRPr="00893D46" w:rsidRDefault="00893D46" w:rsidP="00893D4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проводить идентификацию опасностей, разрабатывать и реализовывать мероприятия по защите человека и среды обитания от негативных воздействий хозяйственной деятельности человека, исполнять приемы оказания первой помощи;</w:t>
      </w:r>
    </w:p>
    <w:p w:rsidR="00893D46" w:rsidRPr="00893D46" w:rsidRDefault="00893D46" w:rsidP="00893D4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владеть: </w:t>
      </w:r>
    </w:p>
    <w:p w:rsidR="00893D46" w:rsidRPr="00893D46" w:rsidRDefault="00893D46" w:rsidP="00893D4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методами защиты в условиях чрезвычайных ситуаций.</w:t>
      </w:r>
    </w:p>
    <w:p w:rsidR="00893D46" w:rsidRPr="00893D46" w:rsidRDefault="00893D46" w:rsidP="00893D4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Cs/>
          <w:color w:val="FF0000"/>
          <w:sz w:val="28"/>
          <w:szCs w:val="28"/>
          <w:lang w:eastAsia="ru-RU"/>
        </w:rPr>
      </w:pPr>
    </w:p>
    <w:p w:rsidR="00893D46" w:rsidRPr="00893D46" w:rsidRDefault="00893D46" w:rsidP="00893D46">
      <w:pPr>
        <w:shd w:val="clear" w:color="auto" w:fill="FFFFFF"/>
        <w:tabs>
          <w:tab w:val="left" w:pos="50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2. Место дисциплины в структуре ООП </w:t>
      </w:r>
    </w:p>
    <w:p w:rsidR="00893D46" w:rsidRPr="00893D46" w:rsidRDefault="00893D46" w:rsidP="00893D46">
      <w:pPr>
        <w:shd w:val="clear" w:color="auto" w:fill="FFFFFF"/>
        <w:tabs>
          <w:tab w:val="left" w:pos="509"/>
          <w:tab w:val="left" w:pos="387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Для изучения дисциплины «Безопасность жизнедеятельности»  необходимы базовые знания следующих дисциплин, изучаемых </w:t>
      </w: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студентами в высшем учебном заведении: «Химия», «Физика», «Экология».</w:t>
      </w:r>
    </w:p>
    <w:p w:rsidR="00893D46" w:rsidRPr="00893D46" w:rsidRDefault="00893D46" w:rsidP="00893D46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Знания и умения, приобретаемые студентами после освоения содержания дисциплины, будут использоваться при написании выпускной квалификационной работы.</w:t>
      </w:r>
    </w:p>
    <w:p w:rsidR="00893D46" w:rsidRPr="00893D46" w:rsidRDefault="00893D46" w:rsidP="00893D46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893D46" w:rsidRPr="00893D46" w:rsidRDefault="00893D46" w:rsidP="00893D46">
      <w:pPr>
        <w:tabs>
          <w:tab w:val="left" w:pos="1276"/>
        </w:tabs>
        <w:spacing w:after="0" w:line="240" w:lineRule="auto"/>
        <w:ind w:right="17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3. Структура дисциплины</w:t>
      </w:r>
    </w:p>
    <w:p w:rsidR="00893D46" w:rsidRPr="00893D46" w:rsidRDefault="00893D46" w:rsidP="00893D46">
      <w:pPr>
        <w:widowControl w:val="0"/>
        <w:tabs>
          <w:tab w:val="left" w:pos="1276"/>
        </w:tabs>
        <w:autoSpaceDE w:val="0"/>
        <w:autoSpaceDN w:val="0"/>
        <w:adjustRightInd w:val="0"/>
        <w:spacing w:after="0" w:line="240" w:lineRule="auto"/>
        <w:ind w:left="709" w:right="17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Объем дисциплины:</w:t>
      </w:r>
      <w:r w:rsidRPr="00893D4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 xml:space="preserve">в 8-ем семестре – 3 зачетные единицы.             </w:t>
      </w:r>
    </w:p>
    <w:p w:rsidR="00893D46" w:rsidRPr="00893D46" w:rsidRDefault="00893D46" w:rsidP="00893D46">
      <w:pPr>
        <w:widowControl w:val="0"/>
        <w:tabs>
          <w:tab w:val="left" w:pos="1276"/>
        </w:tabs>
        <w:autoSpaceDE w:val="0"/>
        <w:autoSpaceDN w:val="0"/>
        <w:adjustRightInd w:val="0"/>
        <w:spacing w:after="0" w:line="240" w:lineRule="auto"/>
        <w:ind w:left="709" w:right="170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Вид промежуточной аттестации (итогового контроля по </w:t>
      </w:r>
      <w:proofErr w:type="spellStart"/>
      <w:proofErr w:type="gramStart"/>
      <w:r w:rsidRPr="00893D4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дисцип</w:t>
      </w:r>
      <w:proofErr w:type="spellEnd"/>
      <w:r w:rsidRPr="00893D4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-лине</w:t>
      </w:r>
      <w:proofErr w:type="gramEnd"/>
      <w:r w:rsidRPr="00893D4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): </w:t>
      </w:r>
      <w:r w:rsidRPr="00893D46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ru-RU"/>
        </w:rPr>
        <w:t>зачет</w:t>
      </w:r>
    </w:p>
    <w:p w:rsidR="00893D46" w:rsidRPr="00893D46" w:rsidRDefault="00893D46" w:rsidP="00893D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Таблица 1 – Количество академических часов, выделенных на дисциплину</w:t>
      </w:r>
    </w:p>
    <w:p w:rsidR="00893D46" w:rsidRPr="00893D46" w:rsidRDefault="00893D46" w:rsidP="00893D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</w:p>
    <w:tbl>
      <w:tblPr>
        <w:tblW w:w="8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98"/>
        <w:gridCol w:w="1134"/>
        <w:gridCol w:w="2295"/>
        <w:gridCol w:w="22"/>
      </w:tblGrid>
      <w:tr w:rsidR="00893D46" w:rsidRPr="00893D46" w:rsidTr="004416A3">
        <w:trPr>
          <w:jc w:val="center"/>
        </w:trPr>
        <w:tc>
          <w:tcPr>
            <w:tcW w:w="5098" w:type="dxa"/>
            <w:vMerge w:val="restart"/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Вид учебной работы</w:t>
            </w:r>
          </w:p>
        </w:tc>
        <w:tc>
          <w:tcPr>
            <w:tcW w:w="3451" w:type="dxa"/>
            <w:gridSpan w:val="3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Количество часов / </w:t>
            </w:r>
          </w:p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 ЗЕТ</w:t>
            </w:r>
          </w:p>
        </w:tc>
      </w:tr>
      <w:tr w:rsidR="00893D46" w:rsidRPr="00893D46" w:rsidTr="004416A3">
        <w:trPr>
          <w:gridAfter w:val="1"/>
          <w:wAfter w:w="22" w:type="dxa"/>
          <w:jc w:val="center"/>
        </w:trPr>
        <w:tc>
          <w:tcPr>
            <w:tcW w:w="5098" w:type="dxa"/>
            <w:vMerge/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2295" w:type="dxa"/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Семестр</w:t>
            </w:r>
          </w:p>
        </w:tc>
      </w:tr>
      <w:tr w:rsidR="00893D46" w:rsidRPr="00893D46" w:rsidTr="004416A3">
        <w:trPr>
          <w:gridAfter w:val="1"/>
          <w:wAfter w:w="22" w:type="dxa"/>
          <w:jc w:val="center"/>
        </w:trPr>
        <w:tc>
          <w:tcPr>
            <w:tcW w:w="5098" w:type="dxa"/>
            <w:vMerge/>
            <w:tcBorders>
              <w:bottom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Merge/>
            <w:tcBorders>
              <w:bottom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295" w:type="dxa"/>
            <w:tcBorders>
              <w:bottom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№ 8</w:t>
            </w:r>
          </w:p>
        </w:tc>
      </w:tr>
      <w:tr w:rsidR="00893D46" w:rsidRPr="00893D46" w:rsidTr="004416A3">
        <w:trPr>
          <w:trHeight w:val="249"/>
          <w:jc w:val="center"/>
        </w:trPr>
        <w:tc>
          <w:tcPr>
            <w:tcW w:w="5098" w:type="dxa"/>
            <w:tcBorders>
              <w:top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hanging="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Общая трудоемкость дисциплины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108</w:t>
            </w:r>
          </w:p>
        </w:tc>
        <w:tc>
          <w:tcPr>
            <w:tcW w:w="2317" w:type="dxa"/>
            <w:gridSpan w:val="2"/>
            <w:tcBorders>
              <w:top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108</w:t>
            </w:r>
          </w:p>
        </w:tc>
      </w:tr>
      <w:tr w:rsidR="00893D46" w:rsidRPr="00893D46" w:rsidTr="004416A3">
        <w:trPr>
          <w:trHeight w:val="318"/>
          <w:jc w:val="center"/>
        </w:trPr>
        <w:tc>
          <w:tcPr>
            <w:tcW w:w="5098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hanging="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Аудиторные занятия, в том числе:</w:t>
            </w:r>
          </w:p>
        </w:tc>
        <w:tc>
          <w:tcPr>
            <w:tcW w:w="1134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2317" w:type="dxa"/>
            <w:gridSpan w:val="2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</w:tr>
      <w:tr w:rsidR="00893D46" w:rsidRPr="00893D46" w:rsidTr="004416A3">
        <w:trPr>
          <w:trHeight w:val="268"/>
          <w:jc w:val="center"/>
        </w:trPr>
        <w:tc>
          <w:tcPr>
            <w:tcW w:w="5098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712" w:hanging="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лекции</w:t>
            </w:r>
          </w:p>
        </w:tc>
        <w:tc>
          <w:tcPr>
            <w:tcW w:w="1134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2317" w:type="dxa"/>
            <w:gridSpan w:val="2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</w:tr>
      <w:tr w:rsidR="00893D46" w:rsidRPr="00893D46" w:rsidTr="004416A3">
        <w:trPr>
          <w:trHeight w:val="189"/>
          <w:jc w:val="center"/>
        </w:trPr>
        <w:tc>
          <w:tcPr>
            <w:tcW w:w="5098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712" w:hanging="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лабораторные работы</w:t>
            </w:r>
          </w:p>
        </w:tc>
        <w:tc>
          <w:tcPr>
            <w:tcW w:w="1134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2317" w:type="dxa"/>
            <w:gridSpan w:val="2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</w:tr>
      <w:tr w:rsidR="00893D46" w:rsidRPr="00893D46" w:rsidTr="004416A3">
        <w:trPr>
          <w:trHeight w:val="281"/>
          <w:jc w:val="center"/>
        </w:trPr>
        <w:tc>
          <w:tcPr>
            <w:tcW w:w="5098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712" w:hanging="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практические/ семинарские занятия</w:t>
            </w:r>
          </w:p>
        </w:tc>
        <w:tc>
          <w:tcPr>
            <w:tcW w:w="1134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317" w:type="dxa"/>
            <w:gridSpan w:val="2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893D46" w:rsidRPr="00893D46" w:rsidTr="004416A3">
        <w:trPr>
          <w:trHeight w:val="287"/>
          <w:jc w:val="center"/>
        </w:trPr>
        <w:tc>
          <w:tcPr>
            <w:tcW w:w="5098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hanging="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Самостоятельная работа </w:t>
            </w:r>
          </w:p>
        </w:tc>
        <w:tc>
          <w:tcPr>
            <w:tcW w:w="1134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2317" w:type="dxa"/>
            <w:gridSpan w:val="2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</w:tr>
      <w:tr w:rsidR="00893D46" w:rsidRPr="00893D46" w:rsidTr="004416A3">
        <w:trPr>
          <w:trHeight w:val="267"/>
          <w:jc w:val="center"/>
        </w:trPr>
        <w:tc>
          <w:tcPr>
            <w:tcW w:w="5098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hanging="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Трудоемкость промежуточной аттестации</w:t>
            </w:r>
          </w:p>
        </w:tc>
        <w:tc>
          <w:tcPr>
            <w:tcW w:w="1134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17" w:type="dxa"/>
            <w:gridSpan w:val="2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93D46" w:rsidRPr="00893D46" w:rsidTr="004416A3">
        <w:trPr>
          <w:trHeight w:val="480"/>
          <w:jc w:val="center"/>
        </w:trPr>
        <w:tc>
          <w:tcPr>
            <w:tcW w:w="5098" w:type="dxa"/>
            <w:shd w:val="clear" w:color="auto" w:fill="auto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hanging="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Вид промежуточной аттестации </w:t>
            </w:r>
            <w:r w:rsidRPr="00893D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(итогового контроля по дисциплине)</w:t>
            </w:r>
          </w:p>
        </w:tc>
        <w:tc>
          <w:tcPr>
            <w:tcW w:w="1134" w:type="dxa"/>
            <w:shd w:val="clear" w:color="auto" w:fill="auto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зачет</w:t>
            </w:r>
          </w:p>
        </w:tc>
        <w:tc>
          <w:tcPr>
            <w:tcW w:w="2317" w:type="dxa"/>
            <w:gridSpan w:val="2"/>
            <w:shd w:val="clear" w:color="auto" w:fill="auto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зачет</w:t>
            </w:r>
          </w:p>
        </w:tc>
      </w:tr>
    </w:tbl>
    <w:p w:rsidR="00893D46" w:rsidRPr="00893D46" w:rsidRDefault="00893D46" w:rsidP="00893D46">
      <w:pPr>
        <w:shd w:val="clear" w:color="auto" w:fill="FFFFFF"/>
        <w:tabs>
          <w:tab w:val="left" w:pos="566"/>
        </w:tabs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93D46" w:rsidRPr="00893D46" w:rsidRDefault="00893D46" w:rsidP="00893D46">
      <w:pPr>
        <w:shd w:val="clear" w:color="auto" w:fill="FFFFFF"/>
        <w:tabs>
          <w:tab w:val="left" w:pos="566"/>
        </w:tabs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Содержание дисциплины</w:t>
      </w:r>
    </w:p>
    <w:p w:rsidR="00893D46" w:rsidRPr="00893D46" w:rsidRDefault="00893D46" w:rsidP="00893D46">
      <w:pPr>
        <w:shd w:val="clear" w:color="auto" w:fill="FFFFFF"/>
        <w:tabs>
          <w:tab w:val="left" w:pos="566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4.1. Сводные данные по содержанию дисциплины</w:t>
      </w:r>
    </w:p>
    <w:p w:rsidR="00893D46" w:rsidRPr="00893D46" w:rsidRDefault="00893D46" w:rsidP="00893D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Таблица 2 – Сводные данные по содержанию дисциплины</w:t>
      </w:r>
    </w:p>
    <w:p w:rsidR="00893D46" w:rsidRPr="00893D46" w:rsidRDefault="00893D46" w:rsidP="00893D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tbl>
      <w:tblPr>
        <w:tblW w:w="9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4"/>
        <w:gridCol w:w="3685"/>
        <w:gridCol w:w="1135"/>
        <w:gridCol w:w="568"/>
        <w:gridCol w:w="851"/>
        <w:gridCol w:w="595"/>
        <w:gridCol w:w="765"/>
        <w:gridCol w:w="561"/>
        <w:gridCol w:w="811"/>
      </w:tblGrid>
      <w:tr w:rsidR="00893D46" w:rsidRPr="00893D46" w:rsidTr="004416A3">
        <w:trPr>
          <w:trHeight w:val="360"/>
        </w:trPr>
        <w:tc>
          <w:tcPr>
            <w:tcW w:w="814" w:type="dxa"/>
            <w:vMerge w:val="restart"/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21" w:hanging="2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№ </w:t>
            </w:r>
            <w:proofErr w:type="gramStart"/>
            <w:r w:rsidRPr="00893D4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п</w:t>
            </w:r>
            <w:proofErr w:type="gramEnd"/>
            <w:r w:rsidRPr="00893D4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/п</w:t>
            </w:r>
          </w:p>
        </w:tc>
        <w:tc>
          <w:tcPr>
            <w:tcW w:w="3685" w:type="dxa"/>
            <w:vMerge w:val="restart"/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21" w:hanging="2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Наименование раздела и темы</w:t>
            </w:r>
          </w:p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21" w:hanging="2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дисциплины</w:t>
            </w:r>
          </w:p>
        </w:tc>
        <w:tc>
          <w:tcPr>
            <w:tcW w:w="5286" w:type="dxa"/>
            <w:gridSpan w:val="7"/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21" w:hanging="2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Вид учебной работы</w:t>
            </w:r>
          </w:p>
        </w:tc>
      </w:tr>
      <w:tr w:rsidR="00893D46" w:rsidRPr="00893D46" w:rsidTr="004416A3">
        <w:trPr>
          <w:trHeight w:val="340"/>
        </w:trPr>
        <w:tc>
          <w:tcPr>
            <w:tcW w:w="814" w:type="dxa"/>
            <w:vMerge/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21" w:hanging="2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vMerge/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21" w:hanging="2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 w:val="restart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21" w:hanging="2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Лекции</w:t>
            </w:r>
          </w:p>
        </w:tc>
        <w:tc>
          <w:tcPr>
            <w:tcW w:w="1419" w:type="dxa"/>
            <w:gridSpan w:val="2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21" w:hanging="2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ЛР</w:t>
            </w:r>
          </w:p>
        </w:tc>
        <w:tc>
          <w:tcPr>
            <w:tcW w:w="1360" w:type="dxa"/>
            <w:gridSpan w:val="2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21" w:hanging="2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ПЗ (СЕМ)</w:t>
            </w:r>
          </w:p>
        </w:tc>
        <w:tc>
          <w:tcPr>
            <w:tcW w:w="1372" w:type="dxa"/>
            <w:gridSpan w:val="2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21" w:hanging="2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СРС</w:t>
            </w:r>
          </w:p>
        </w:tc>
      </w:tr>
      <w:tr w:rsidR="00893D46" w:rsidRPr="00893D46" w:rsidTr="004416A3">
        <w:trPr>
          <w:trHeight w:val="460"/>
        </w:trPr>
        <w:tc>
          <w:tcPr>
            <w:tcW w:w="814" w:type="dxa"/>
            <w:vMerge/>
            <w:tcBorders>
              <w:bottom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21" w:hanging="2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vMerge/>
            <w:tcBorders>
              <w:bottom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21" w:hanging="2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21" w:hanging="2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8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21" w:hanging="2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u w:val="single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851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21" w:hanging="2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Кол.</w:t>
            </w:r>
          </w:p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21" w:hanging="2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час.</w:t>
            </w:r>
          </w:p>
        </w:tc>
        <w:tc>
          <w:tcPr>
            <w:tcW w:w="595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21" w:hanging="2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765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21" w:hanging="2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Кол.</w:t>
            </w:r>
          </w:p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21" w:hanging="2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час.</w:t>
            </w:r>
          </w:p>
        </w:tc>
        <w:tc>
          <w:tcPr>
            <w:tcW w:w="561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21" w:hanging="2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811" w:type="dxa"/>
            <w:tcBorders>
              <w:bottom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21" w:hanging="2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Кол.</w:t>
            </w:r>
          </w:p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21" w:hanging="2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час.</w:t>
            </w:r>
          </w:p>
        </w:tc>
      </w:tr>
      <w:tr w:rsidR="00893D46" w:rsidRPr="00893D46" w:rsidTr="004416A3">
        <w:tc>
          <w:tcPr>
            <w:tcW w:w="81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before="100" w:beforeAutospacing="1" w:after="0" w:line="240" w:lineRule="auto"/>
              <w:ind w:left="-21" w:hanging="2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685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tabs>
                <w:tab w:val="center" w:pos="2385"/>
                <w:tab w:val="right" w:pos="3919"/>
              </w:tabs>
              <w:autoSpaceDE w:val="0"/>
              <w:autoSpaceDN w:val="0"/>
              <w:adjustRightInd w:val="0"/>
              <w:spacing w:after="0" w:line="240" w:lineRule="exact"/>
              <w:ind w:left="-21" w:hanging="2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13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before="100" w:beforeAutospacing="1" w:after="0" w:line="240" w:lineRule="auto"/>
              <w:ind w:left="-21" w:hanging="2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before="100" w:beforeAutospacing="1" w:after="0" w:line="240" w:lineRule="auto"/>
              <w:ind w:left="-21" w:hanging="2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851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before="100" w:beforeAutospacing="1" w:after="0" w:line="240" w:lineRule="auto"/>
              <w:ind w:left="-21" w:hanging="2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before="100" w:beforeAutospacing="1" w:after="0" w:line="240" w:lineRule="auto"/>
              <w:ind w:left="-21" w:hanging="2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76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before="100" w:beforeAutospacing="1" w:after="0" w:line="240" w:lineRule="auto"/>
              <w:ind w:left="-21" w:hanging="2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6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before="100" w:beforeAutospacing="1" w:after="0" w:line="240" w:lineRule="auto"/>
              <w:ind w:left="-21" w:hanging="2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811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before="100" w:beforeAutospacing="1" w:after="0" w:line="240" w:lineRule="auto"/>
              <w:ind w:left="-21" w:hanging="2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9</w:t>
            </w:r>
          </w:p>
        </w:tc>
      </w:tr>
      <w:tr w:rsidR="00893D46" w:rsidRPr="00893D46" w:rsidTr="004416A3">
        <w:trPr>
          <w:trHeight w:val="231"/>
        </w:trPr>
        <w:tc>
          <w:tcPr>
            <w:tcW w:w="814" w:type="dxa"/>
            <w:tcBorders>
              <w:top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tcBorders>
              <w:top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Тема 1. Введение в безопасность. Человек и среда обитания</w:t>
            </w:r>
          </w:p>
        </w:tc>
        <w:tc>
          <w:tcPr>
            <w:tcW w:w="1135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before="240" w:after="60" w:line="240" w:lineRule="auto"/>
              <w:jc w:val="center"/>
              <w:outlineLvl w:val="5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x-none"/>
              </w:rPr>
            </w:pPr>
            <w:r w:rsidRPr="00893D46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x-none"/>
              </w:rPr>
              <w:t>2</w:t>
            </w:r>
          </w:p>
        </w:tc>
        <w:tc>
          <w:tcPr>
            <w:tcW w:w="568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95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65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561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1" w:type="dxa"/>
            <w:tcBorders>
              <w:top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93D46" w:rsidRPr="00893D46" w:rsidTr="004416A3">
        <w:trPr>
          <w:trHeight w:val="172"/>
        </w:trPr>
        <w:tc>
          <w:tcPr>
            <w:tcW w:w="814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685" w:type="dxa"/>
          </w:tcPr>
          <w:p w:rsidR="00893D46" w:rsidRPr="00893D46" w:rsidRDefault="00893D46" w:rsidP="00893D46">
            <w:pPr>
              <w:shd w:val="clear" w:color="auto" w:fill="FFFFFF"/>
              <w:tabs>
                <w:tab w:val="left" w:pos="5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1.1.Основные понятия и определения в сфере безопасность </w:t>
            </w:r>
            <w:proofErr w:type="spellStart"/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жизнедеятел</w:t>
            </w:r>
            <w:proofErr w:type="gramStart"/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ь</w:t>
            </w:r>
            <w:proofErr w:type="spellEnd"/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  <w:proofErr w:type="gramEnd"/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ности</w:t>
            </w:r>
            <w:proofErr w:type="spellEnd"/>
          </w:p>
          <w:p w:rsidR="00893D46" w:rsidRPr="00893D46" w:rsidRDefault="00893D46" w:rsidP="00893D46">
            <w:pPr>
              <w:shd w:val="clear" w:color="auto" w:fill="FFFFFF"/>
              <w:tabs>
                <w:tab w:val="left" w:pos="5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1.2. Характерные системы «человек - среда обитания»</w:t>
            </w:r>
          </w:p>
        </w:tc>
        <w:tc>
          <w:tcPr>
            <w:tcW w:w="1135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68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95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65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561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11" w:type="dxa"/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893D46" w:rsidRPr="00893D46" w:rsidTr="004416A3">
        <w:trPr>
          <w:trHeight w:val="172"/>
        </w:trPr>
        <w:tc>
          <w:tcPr>
            <w:tcW w:w="814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685" w:type="dxa"/>
          </w:tcPr>
          <w:p w:rsidR="00893D46" w:rsidRPr="00893D46" w:rsidRDefault="00893D46" w:rsidP="00893D46">
            <w:pPr>
              <w:shd w:val="clear" w:color="auto" w:fill="FFFFFF"/>
              <w:tabs>
                <w:tab w:val="left" w:pos="5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1.3. Современные проблемы безопасности.</w:t>
            </w:r>
          </w:p>
        </w:tc>
        <w:tc>
          <w:tcPr>
            <w:tcW w:w="1135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568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95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65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561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811" w:type="dxa"/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</w:tr>
      <w:tr w:rsidR="00893D46" w:rsidRPr="00893D46" w:rsidTr="004416A3">
        <w:trPr>
          <w:trHeight w:val="172"/>
        </w:trPr>
        <w:tc>
          <w:tcPr>
            <w:tcW w:w="814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</w:tcPr>
          <w:p w:rsidR="00893D46" w:rsidRPr="00893D46" w:rsidRDefault="00893D46" w:rsidP="00893D46">
            <w:pPr>
              <w:shd w:val="clear" w:color="auto" w:fill="FFFFFF"/>
              <w:tabs>
                <w:tab w:val="left" w:pos="5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Тема 2. Негативные факторы </w:t>
            </w:r>
            <w:proofErr w:type="spellStart"/>
            <w:r w:rsidRPr="00893D4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техносферы</w:t>
            </w:r>
            <w:proofErr w:type="spellEnd"/>
          </w:p>
        </w:tc>
        <w:tc>
          <w:tcPr>
            <w:tcW w:w="1135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68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95" w:type="dxa"/>
            <w:tcBorders>
              <w:lef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65" w:type="dxa"/>
            <w:tcBorders>
              <w:righ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561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1" w:type="dxa"/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93D46" w:rsidRPr="00893D46" w:rsidTr="004416A3">
        <w:trPr>
          <w:trHeight w:val="172"/>
        </w:trPr>
        <w:tc>
          <w:tcPr>
            <w:tcW w:w="814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685" w:type="dxa"/>
          </w:tcPr>
          <w:p w:rsidR="00893D46" w:rsidRPr="00893D46" w:rsidRDefault="00893D46" w:rsidP="00893D46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-8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2.1. Структура </w:t>
            </w:r>
            <w:proofErr w:type="spellStart"/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техносферы</w:t>
            </w:r>
            <w:proofErr w:type="spellEnd"/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и ее основных компонентов.</w:t>
            </w:r>
          </w:p>
          <w:p w:rsidR="00893D46" w:rsidRPr="00893D46" w:rsidRDefault="00893D46" w:rsidP="00893D46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-8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2.2. Виды опасностей: природные, антропогенные, техногенные, глобальные</w:t>
            </w:r>
          </w:p>
        </w:tc>
        <w:tc>
          <w:tcPr>
            <w:tcW w:w="1135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68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95" w:type="dxa"/>
            <w:tcBorders>
              <w:lef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65" w:type="dxa"/>
            <w:tcBorders>
              <w:righ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1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11" w:type="dxa"/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</w:tr>
      <w:tr w:rsidR="00893D46" w:rsidRPr="00893D46" w:rsidTr="004416A3">
        <w:trPr>
          <w:trHeight w:val="172"/>
        </w:trPr>
        <w:tc>
          <w:tcPr>
            <w:tcW w:w="814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685" w:type="dxa"/>
          </w:tcPr>
          <w:p w:rsidR="00893D46" w:rsidRPr="00893D46" w:rsidRDefault="00893D46" w:rsidP="00893D46">
            <w:pPr>
              <w:shd w:val="clear" w:color="auto" w:fill="FFFFFF"/>
              <w:tabs>
                <w:tab w:val="left" w:pos="1530"/>
              </w:tabs>
              <w:autoSpaceDE w:val="0"/>
              <w:autoSpaceDN w:val="0"/>
              <w:adjustRightInd w:val="0"/>
              <w:spacing w:after="0" w:line="240" w:lineRule="auto"/>
              <w:ind w:left="-8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2.3. Критерии и параметры безопасности </w:t>
            </w:r>
            <w:proofErr w:type="spellStart"/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техносферы</w:t>
            </w:r>
            <w:proofErr w:type="spellEnd"/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135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-</w:t>
            </w:r>
          </w:p>
        </w:tc>
        <w:tc>
          <w:tcPr>
            <w:tcW w:w="568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95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65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1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811" w:type="dxa"/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</w:tr>
      <w:tr w:rsidR="00893D46" w:rsidRPr="00893D46" w:rsidTr="004416A3">
        <w:trPr>
          <w:trHeight w:val="172"/>
        </w:trPr>
        <w:tc>
          <w:tcPr>
            <w:tcW w:w="814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</w:tcPr>
          <w:p w:rsidR="00893D46" w:rsidRPr="00893D46" w:rsidRDefault="00893D46" w:rsidP="00893D46">
            <w:pPr>
              <w:shd w:val="clear" w:color="auto" w:fill="FFFFFF"/>
              <w:tabs>
                <w:tab w:val="left" w:pos="15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Тема 3.Воздействие на человека вредных и опасных факторов среды обитания, их идентификация и методы защиты</w:t>
            </w:r>
          </w:p>
        </w:tc>
        <w:tc>
          <w:tcPr>
            <w:tcW w:w="1135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68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95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65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1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1" w:type="dxa"/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93D46" w:rsidRPr="00893D46" w:rsidTr="004416A3">
        <w:trPr>
          <w:trHeight w:val="172"/>
        </w:trPr>
        <w:tc>
          <w:tcPr>
            <w:tcW w:w="814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685" w:type="dxa"/>
          </w:tcPr>
          <w:p w:rsidR="00893D46" w:rsidRPr="00893D46" w:rsidRDefault="00893D46" w:rsidP="00893D46">
            <w:pPr>
              <w:shd w:val="clear" w:color="auto" w:fill="FFFFFF"/>
              <w:tabs>
                <w:tab w:val="left" w:pos="1530"/>
              </w:tabs>
              <w:autoSpaceDE w:val="0"/>
              <w:autoSpaceDN w:val="0"/>
              <w:adjustRightInd w:val="0"/>
              <w:spacing w:after="0" w:line="240" w:lineRule="auto"/>
              <w:ind w:left="-8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3.1. Идентификация факторов риска</w:t>
            </w:r>
          </w:p>
          <w:p w:rsidR="00893D46" w:rsidRPr="00893D46" w:rsidRDefault="00893D46" w:rsidP="00893D46">
            <w:pPr>
              <w:shd w:val="clear" w:color="auto" w:fill="FFFFFF"/>
              <w:tabs>
                <w:tab w:val="left" w:pos="1530"/>
              </w:tabs>
              <w:autoSpaceDE w:val="0"/>
              <w:autoSpaceDN w:val="0"/>
              <w:adjustRightInd w:val="0"/>
              <w:spacing w:after="0" w:line="240" w:lineRule="auto"/>
              <w:ind w:left="-8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3.2. Воздействие на человека вредных и опасных факторов среды обитания.</w:t>
            </w:r>
          </w:p>
        </w:tc>
        <w:tc>
          <w:tcPr>
            <w:tcW w:w="1135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68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95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65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1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11" w:type="dxa"/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</w:tr>
      <w:tr w:rsidR="00893D46" w:rsidRPr="00893D46" w:rsidTr="004416A3">
        <w:trPr>
          <w:trHeight w:val="172"/>
        </w:trPr>
        <w:tc>
          <w:tcPr>
            <w:tcW w:w="814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685" w:type="dxa"/>
          </w:tcPr>
          <w:p w:rsidR="00893D46" w:rsidRPr="00893D46" w:rsidRDefault="00893D46" w:rsidP="00893D46">
            <w:pPr>
              <w:shd w:val="clear" w:color="auto" w:fill="FFFFFF"/>
              <w:tabs>
                <w:tab w:val="left" w:pos="15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3.</w:t>
            </w: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2.1 Вредные вещества и воздействие их на организм человека. Защита от вредных выбросов</w:t>
            </w:r>
          </w:p>
        </w:tc>
        <w:tc>
          <w:tcPr>
            <w:tcW w:w="1135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68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95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65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1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11" w:type="dxa"/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</w:tr>
      <w:tr w:rsidR="00893D46" w:rsidRPr="00893D46" w:rsidTr="004416A3">
        <w:trPr>
          <w:trHeight w:val="172"/>
        </w:trPr>
        <w:tc>
          <w:tcPr>
            <w:tcW w:w="814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685" w:type="dxa"/>
          </w:tcPr>
          <w:p w:rsidR="00893D46" w:rsidRPr="00893D46" w:rsidRDefault="00893D46" w:rsidP="00893D46">
            <w:pPr>
              <w:shd w:val="clear" w:color="auto" w:fill="FFFFFF"/>
              <w:tabs>
                <w:tab w:val="left" w:pos="15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ЛР: </w:t>
            </w: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Исследование воздуха рабочей зоны на содержание газов и паров</w:t>
            </w:r>
          </w:p>
        </w:tc>
        <w:tc>
          <w:tcPr>
            <w:tcW w:w="1135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8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851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95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65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1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11" w:type="dxa"/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893D46" w:rsidRPr="00893D46" w:rsidTr="004416A3">
        <w:trPr>
          <w:trHeight w:val="172"/>
        </w:trPr>
        <w:tc>
          <w:tcPr>
            <w:tcW w:w="814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685" w:type="dxa"/>
          </w:tcPr>
          <w:p w:rsidR="00893D46" w:rsidRPr="00893D46" w:rsidRDefault="00893D46" w:rsidP="00893D46">
            <w:pPr>
              <w:shd w:val="clear" w:color="auto" w:fill="FFFFFF"/>
              <w:tabs>
                <w:tab w:val="left" w:pos="1530"/>
              </w:tabs>
              <w:autoSpaceDE w:val="0"/>
              <w:autoSpaceDN w:val="0"/>
              <w:adjustRightInd w:val="0"/>
              <w:spacing w:after="0" w:line="240" w:lineRule="auto"/>
              <w:ind w:left="-8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3.2.2. Производственный шум и вибрация.</w:t>
            </w:r>
          </w:p>
        </w:tc>
        <w:tc>
          <w:tcPr>
            <w:tcW w:w="1135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68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95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65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1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11" w:type="dxa"/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893D46" w:rsidRPr="00893D46" w:rsidTr="004416A3">
        <w:trPr>
          <w:trHeight w:val="172"/>
        </w:trPr>
        <w:tc>
          <w:tcPr>
            <w:tcW w:w="814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685" w:type="dxa"/>
          </w:tcPr>
          <w:p w:rsidR="00893D46" w:rsidRPr="00893D46" w:rsidRDefault="00893D46" w:rsidP="00893D46">
            <w:pPr>
              <w:shd w:val="clear" w:color="auto" w:fill="FFFFFF"/>
              <w:tabs>
                <w:tab w:val="left" w:pos="1530"/>
              </w:tabs>
              <w:autoSpaceDE w:val="0"/>
              <w:autoSpaceDN w:val="0"/>
              <w:adjustRightInd w:val="0"/>
              <w:spacing w:after="0" w:line="240" w:lineRule="auto"/>
              <w:ind w:left="-8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ЛР: </w:t>
            </w: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Исследование шума на рабочем месте и эффективности методов и средств защиты от  шума в производственных условиях</w:t>
            </w:r>
          </w:p>
        </w:tc>
        <w:tc>
          <w:tcPr>
            <w:tcW w:w="1135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8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851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95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65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1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11" w:type="dxa"/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</w:tr>
      <w:tr w:rsidR="00893D46" w:rsidRPr="00893D46" w:rsidTr="004416A3">
        <w:trPr>
          <w:trHeight w:val="172"/>
        </w:trPr>
        <w:tc>
          <w:tcPr>
            <w:tcW w:w="814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685" w:type="dxa"/>
          </w:tcPr>
          <w:p w:rsidR="00893D46" w:rsidRPr="00893D46" w:rsidRDefault="00893D46" w:rsidP="00893D46">
            <w:pPr>
              <w:shd w:val="clear" w:color="auto" w:fill="FFFFFF"/>
              <w:tabs>
                <w:tab w:val="left" w:pos="1530"/>
              </w:tabs>
              <w:autoSpaceDE w:val="0"/>
              <w:autoSpaceDN w:val="0"/>
              <w:adjustRightInd w:val="0"/>
              <w:spacing w:after="0" w:line="240" w:lineRule="auto"/>
              <w:ind w:left="-8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3.2.3. Электромагнитные излучения (</w:t>
            </w:r>
            <w:proofErr w:type="gramStart"/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УФ-излучение</w:t>
            </w:r>
            <w:proofErr w:type="gramEnd"/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ИК-излучение).</w:t>
            </w:r>
          </w:p>
        </w:tc>
        <w:tc>
          <w:tcPr>
            <w:tcW w:w="1135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8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95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65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1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811" w:type="dxa"/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</w:tr>
      <w:tr w:rsidR="00893D46" w:rsidRPr="00893D46" w:rsidTr="004416A3">
        <w:trPr>
          <w:trHeight w:val="172"/>
        </w:trPr>
        <w:tc>
          <w:tcPr>
            <w:tcW w:w="814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685" w:type="dxa"/>
          </w:tcPr>
          <w:p w:rsidR="00893D46" w:rsidRPr="00893D46" w:rsidRDefault="00893D46" w:rsidP="00893D46">
            <w:pPr>
              <w:shd w:val="clear" w:color="auto" w:fill="FFFFFF"/>
              <w:tabs>
                <w:tab w:val="left" w:pos="1530"/>
              </w:tabs>
              <w:autoSpaceDE w:val="0"/>
              <w:autoSpaceDN w:val="0"/>
              <w:adjustRightInd w:val="0"/>
              <w:spacing w:after="0" w:line="240" w:lineRule="auto"/>
              <w:ind w:left="-8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3.2.4. Электромагнитные поля: воздействие  и защита</w:t>
            </w:r>
          </w:p>
        </w:tc>
        <w:tc>
          <w:tcPr>
            <w:tcW w:w="1135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68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95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65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1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11" w:type="dxa"/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</w:tr>
      <w:tr w:rsidR="00893D46" w:rsidRPr="00893D46" w:rsidTr="004416A3">
        <w:trPr>
          <w:trHeight w:val="172"/>
        </w:trPr>
        <w:tc>
          <w:tcPr>
            <w:tcW w:w="814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3685" w:type="dxa"/>
          </w:tcPr>
          <w:p w:rsidR="00893D46" w:rsidRPr="00893D46" w:rsidRDefault="00893D46" w:rsidP="00893D46">
            <w:pPr>
              <w:shd w:val="clear" w:color="auto" w:fill="FFFFFF"/>
              <w:tabs>
                <w:tab w:val="left" w:pos="1530"/>
              </w:tabs>
              <w:autoSpaceDE w:val="0"/>
              <w:autoSpaceDN w:val="0"/>
              <w:adjustRightInd w:val="0"/>
              <w:spacing w:after="0" w:line="240" w:lineRule="auto"/>
              <w:ind w:left="-8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3.2.5. Воздействие электрического тока.</w:t>
            </w:r>
          </w:p>
        </w:tc>
        <w:tc>
          <w:tcPr>
            <w:tcW w:w="1135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68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95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65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1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1" w:type="dxa"/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93D46" w:rsidRPr="00893D46" w:rsidTr="004416A3">
        <w:trPr>
          <w:trHeight w:val="172"/>
        </w:trPr>
        <w:tc>
          <w:tcPr>
            <w:tcW w:w="814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</w:tcPr>
          <w:p w:rsidR="00893D46" w:rsidRPr="00893D46" w:rsidRDefault="00893D46" w:rsidP="00893D46">
            <w:pPr>
              <w:shd w:val="clear" w:color="auto" w:fill="FFFFFF"/>
              <w:tabs>
                <w:tab w:val="left" w:pos="1530"/>
              </w:tabs>
              <w:autoSpaceDE w:val="0"/>
              <w:autoSpaceDN w:val="0"/>
              <w:adjustRightInd w:val="0"/>
              <w:spacing w:after="0" w:line="240" w:lineRule="auto"/>
              <w:ind w:left="-8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Тема 4.Обеспечение комфортных условий для жизни и деятельности человека</w:t>
            </w:r>
          </w:p>
        </w:tc>
        <w:tc>
          <w:tcPr>
            <w:tcW w:w="1135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68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95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65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1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1" w:type="dxa"/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93D46" w:rsidRPr="00893D46" w:rsidTr="004416A3">
        <w:trPr>
          <w:trHeight w:val="172"/>
        </w:trPr>
        <w:tc>
          <w:tcPr>
            <w:tcW w:w="814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3685" w:type="dxa"/>
          </w:tcPr>
          <w:p w:rsidR="00893D46" w:rsidRPr="00893D46" w:rsidRDefault="00893D46" w:rsidP="00893D46">
            <w:pPr>
              <w:shd w:val="clear" w:color="auto" w:fill="FFFFFF"/>
              <w:tabs>
                <w:tab w:val="left" w:pos="1530"/>
              </w:tabs>
              <w:autoSpaceDE w:val="0"/>
              <w:autoSpaceDN w:val="0"/>
              <w:adjustRightInd w:val="0"/>
              <w:spacing w:after="0" w:line="240" w:lineRule="auto"/>
              <w:ind w:left="-8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4.1.  </w:t>
            </w:r>
            <w:r w:rsidRPr="00893D46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>Виды и условия трудовой деятельности</w:t>
            </w:r>
          </w:p>
        </w:tc>
        <w:tc>
          <w:tcPr>
            <w:tcW w:w="1135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8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95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65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1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811" w:type="dxa"/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</w:tr>
      <w:tr w:rsidR="00893D46" w:rsidRPr="00893D46" w:rsidTr="004416A3">
        <w:trPr>
          <w:trHeight w:val="172"/>
        </w:trPr>
        <w:tc>
          <w:tcPr>
            <w:tcW w:w="814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3685" w:type="dxa"/>
          </w:tcPr>
          <w:p w:rsidR="00893D46" w:rsidRPr="00893D46" w:rsidRDefault="00893D46" w:rsidP="00893D46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-8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4.2. Психофизиологические основы безопасности.</w:t>
            </w:r>
          </w:p>
        </w:tc>
        <w:tc>
          <w:tcPr>
            <w:tcW w:w="1135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68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95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65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1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1" w:type="dxa"/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93D46" w:rsidRPr="00893D46" w:rsidTr="004416A3">
        <w:trPr>
          <w:trHeight w:val="172"/>
        </w:trPr>
        <w:tc>
          <w:tcPr>
            <w:tcW w:w="814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3685" w:type="dxa"/>
          </w:tcPr>
          <w:p w:rsidR="00893D46" w:rsidRPr="00893D46" w:rsidRDefault="00893D46" w:rsidP="00893D46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-8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ЛР: </w:t>
            </w: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Оценка напряженности трудового процесса работника производства</w:t>
            </w:r>
          </w:p>
        </w:tc>
        <w:tc>
          <w:tcPr>
            <w:tcW w:w="1135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8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851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95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65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1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11" w:type="dxa"/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</w:tr>
      <w:tr w:rsidR="00893D46" w:rsidRPr="00893D46" w:rsidTr="004416A3">
        <w:trPr>
          <w:trHeight w:val="172"/>
        </w:trPr>
        <w:tc>
          <w:tcPr>
            <w:tcW w:w="814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3685" w:type="dxa"/>
          </w:tcPr>
          <w:p w:rsidR="00893D46" w:rsidRPr="00893D46" w:rsidRDefault="00893D46" w:rsidP="00893D46">
            <w:pPr>
              <w:shd w:val="clear" w:color="auto" w:fill="FFFFFF"/>
              <w:tabs>
                <w:tab w:val="left" w:pos="1530"/>
              </w:tabs>
              <w:autoSpaceDE w:val="0"/>
              <w:autoSpaceDN w:val="0"/>
              <w:adjustRightInd w:val="0"/>
              <w:spacing w:after="0" w:line="240" w:lineRule="auto"/>
              <w:ind w:left="-8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4.3. Производственный микроклимат</w:t>
            </w:r>
          </w:p>
          <w:p w:rsidR="00893D46" w:rsidRPr="00893D46" w:rsidRDefault="00893D46" w:rsidP="00893D46">
            <w:pPr>
              <w:shd w:val="clear" w:color="auto" w:fill="FFFFFF"/>
              <w:tabs>
                <w:tab w:val="left" w:pos="1530"/>
              </w:tabs>
              <w:autoSpaceDE w:val="0"/>
              <w:autoSpaceDN w:val="0"/>
              <w:adjustRightInd w:val="0"/>
              <w:spacing w:after="0" w:line="240" w:lineRule="auto"/>
              <w:ind w:left="-8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ЛР: </w:t>
            </w: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Оценка условий труда по параметрам микроклимата</w:t>
            </w:r>
          </w:p>
        </w:tc>
        <w:tc>
          <w:tcPr>
            <w:tcW w:w="1135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8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51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95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65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1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11" w:type="dxa"/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893D46" w:rsidRPr="00893D46" w:rsidTr="004416A3">
        <w:trPr>
          <w:trHeight w:val="172"/>
        </w:trPr>
        <w:tc>
          <w:tcPr>
            <w:tcW w:w="814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3685" w:type="dxa"/>
          </w:tcPr>
          <w:p w:rsidR="00893D46" w:rsidRPr="00893D46" w:rsidRDefault="00893D46" w:rsidP="00893D46">
            <w:pPr>
              <w:shd w:val="clear" w:color="auto" w:fill="FFFFFF"/>
              <w:tabs>
                <w:tab w:val="left" w:pos="1530"/>
              </w:tabs>
              <w:autoSpaceDE w:val="0"/>
              <w:autoSpaceDN w:val="0"/>
              <w:adjustRightInd w:val="0"/>
              <w:spacing w:after="0" w:line="240" w:lineRule="auto"/>
              <w:ind w:left="-8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ЛР: </w:t>
            </w: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Определение комфортности производственной среды</w:t>
            </w:r>
          </w:p>
        </w:tc>
        <w:tc>
          <w:tcPr>
            <w:tcW w:w="1135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8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51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95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65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1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11" w:type="dxa"/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893D46" w:rsidRPr="00893D46" w:rsidTr="004416A3">
        <w:trPr>
          <w:trHeight w:val="172"/>
        </w:trPr>
        <w:tc>
          <w:tcPr>
            <w:tcW w:w="814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3685" w:type="dxa"/>
          </w:tcPr>
          <w:p w:rsidR="00893D46" w:rsidRPr="00893D46" w:rsidRDefault="00893D46" w:rsidP="00893D46">
            <w:pPr>
              <w:shd w:val="clear" w:color="auto" w:fill="FFFFFF"/>
              <w:tabs>
                <w:tab w:val="left" w:pos="1530"/>
              </w:tabs>
              <w:autoSpaceDE w:val="0"/>
              <w:autoSpaceDN w:val="0"/>
              <w:adjustRightInd w:val="0"/>
              <w:spacing w:after="0" w:line="240" w:lineRule="auto"/>
              <w:ind w:left="-8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4.4. Производственное освещение.</w:t>
            </w:r>
          </w:p>
          <w:p w:rsidR="00893D46" w:rsidRPr="00893D46" w:rsidRDefault="00893D46" w:rsidP="00893D46">
            <w:pPr>
              <w:shd w:val="clear" w:color="auto" w:fill="FFFFFF"/>
              <w:tabs>
                <w:tab w:val="left" w:pos="1530"/>
              </w:tabs>
              <w:autoSpaceDE w:val="0"/>
              <w:autoSpaceDN w:val="0"/>
              <w:adjustRightInd w:val="0"/>
              <w:spacing w:after="0" w:line="240" w:lineRule="auto"/>
              <w:ind w:left="-8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ЛР: </w:t>
            </w: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Исследование естественного и искусственного освещения рабочих мест</w:t>
            </w:r>
          </w:p>
        </w:tc>
        <w:tc>
          <w:tcPr>
            <w:tcW w:w="1135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8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851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95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65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1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11" w:type="dxa"/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893D46" w:rsidRPr="00893D46" w:rsidTr="004416A3">
        <w:trPr>
          <w:trHeight w:val="172"/>
        </w:trPr>
        <w:tc>
          <w:tcPr>
            <w:tcW w:w="814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3685" w:type="dxa"/>
          </w:tcPr>
          <w:p w:rsidR="00893D46" w:rsidRPr="00893D46" w:rsidRDefault="00893D46" w:rsidP="00893D46">
            <w:pPr>
              <w:shd w:val="clear" w:color="auto" w:fill="FFFFFF"/>
              <w:tabs>
                <w:tab w:val="left" w:pos="1530"/>
              </w:tabs>
              <w:autoSpaceDE w:val="0"/>
              <w:autoSpaceDN w:val="0"/>
              <w:adjustRightInd w:val="0"/>
              <w:spacing w:after="0" w:line="240" w:lineRule="auto"/>
              <w:ind w:left="-8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ЛР: </w:t>
            </w: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Расчет естественного и искусственного освещения на рабочем месте</w:t>
            </w:r>
          </w:p>
        </w:tc>
        <w:tc>
          <w:tcPr>
            <w:tcW w:w="1135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8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851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95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65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1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11" w:type="dxa"/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893D46" w:rsidRPr="00893D46" w:rsidTr="004416A3">
        <w:trPr>
          <w:trHeight w:val="172"/>
        </w:trPr>
        <w:tc>
          <w:tcPr>
            <w:tcW w:w="814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3685" w:type="dxa"/>
          </w:tcPr>
          <w:p w:rsidR="00893D46" w:rsidRPr="00893D46" w:rsidRDefault="00893D46" w:rsidP="00893D46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-8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4.5. Эргономические условия организации и безопасности труда.</w:t>
            </w:r>
          </w:p>
        </w:tc>
        <w:tc>
          <w:tcPr>
            <w:tcW w:w="1135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68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95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65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1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1" w:type="dxa"/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93D46" w:rsidRPr="00893D46" w:rsidTr="004416A3">
        <w:trPr>
          <w:trHeight w:val="172"/>
        </w:trPr>
        <w:tc>
          <w:tcPr>
            <w:tcW w:w="814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3685" w:type="dxa"/>
          </w:tcPr>
          <w:p w:rsidR="00893D46" w:rsidRPr="00893D46" w:rsidRDefault="00893D46" w:rsidP="00893D46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-8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ЛР: </w:t>
            </w: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Организация рабочего места оператора</w:t>
            </w:r>
          </w:p>
        </w:tc>
        <w:tc>
          <w:tcPr>
            <w:tcW w:w="1135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8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851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95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65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1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11" w:type="dxa"/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893D46" w:rsidRPr="00893D46" w:rsidTr="004416A3">
        <w:trPr>
          <w:trHeight w:val="172"/>
        </w:trPr>
        <w:tc>
          <w:tcPr>
            <w:tcW w:w="814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3685" w:type="dxa"/>
          </w:tcPr>
          <w:p w:rsidR="00893D46" w:rsidRPr="00893D46" w:rsidRDefault="00893D46" w:rsidP="00893D46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-8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ЛР</w:t>
            </w:r>
            <w:proofErr w:type="gramStart"/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:С</w:t>
            </w:r>
            <w:proofErr w:type="gramEnd"/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пецоценка</w:t>
            </w:r>
            <w:proofErr w:type="spellEnd"/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условий труда на рабочем месте</w:t>
            </w:r>
          </w:p>
        </w:tc>
        <w:tc>
          <w:tcPr>
            <w:tcW w:w="1135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8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851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95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65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1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11" w:type="dxa"/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893D46" w:rsidRPr="00893D46" w:rsidTr="004416A3">
        <w:trPr>
          <w:trHeight w:val="172"/>
        </w:trPr>
        <w:tc>
          <w:tcPr>
            <w:tcW w:w="814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</w:tcPr>
          <w:p w:rsidR="00893D46" w:rsidRPr="00893D46" w:rsidRDefault="00893D46" w:rsidP="00893D46">
            <w:pPr>
              <w:shd w:val="clear" w:color="auto" w:fill="FFFFFF"/>
              <w:tabs>
                <w:tab w:val="left" w:pos="15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Тема 5. Безопасность в чрезвычайных ситуациях.</w:t>
            </w:r>
          </w:p>
        </w:tc>
        <w:tc>
          <w:tcPr>
            <w:tcW w:w="1135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68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95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65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1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1" w:type="dxa"/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93D46" w:rsidRPr="00893D46" w:rsidTr="004416A3">
        <w:trPr>
          <w:trHeight w:val="172"/>
        </w:trPr>
        <w:tc>
          <w:tcPr>
            <w:tcW w:w="814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3685" w:type="dxa"/>
          </w:tcPr>
          <w:p w:rsidR="00893D46" w:rsidRPr="00893D46" w:rsidRDefault="00893D46" w:rsidP="00893D46">
            <w:pPr>
              <w:shd w:val="clear" w:color="auto" w:fill="FFFFFF"/>
              <w:tabs>
                <w:tab w:val="left" w:pos="1530"/>
              </w:tabs>
              <w:autoSpaceDE w:val="0"/>
              <w:autoSpaceDN w:val="0"/>
              <w:adjustRightInd w:val="0"/>
              <w:spacing w:after="0" w:line="240" w:lineRule="auto"/>
              <w:ind w:left="-8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5.1. Классификация чрезвычайных ситуаций и причины  их возникновения.</w:t>
            </w:r>
          </w:p>
          <w:p w:rsidR="00893D46" w:rsidRPr="00893D46" w:rsidRDefault="00893D46" w:rsidP="00893D46">
            <w:pPr>
              <w:shd w:val="clear" w:color="auto" w:fill="FFFFFF"/>
              <w:tabs>
                <w:tab w:val="left" w:pos="1530"/>
              </w:tabs>
              <w:autoSpaceDE w:val="0"/>
              <w:autoSpaceDN w:val="0"/>
              <w:adjustRightInd w:val="0"/>
              <w:spacing w:after="0" w:line="240" w:lineRule="auto"/>
              <w:ind w:left="-8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5.2. </w:t>
            </w:r>
            <w:r w:rsidRPr="00893D46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Классификация стихийных бедствий и природных катастроф</w:t>
            </w:r>
          </w:p>
        </w:tc>
        <w:tc>
          <w:tcPr>
            <w:tcW w:w="1135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68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95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65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1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11" w:type="dxa"/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893D46" w:rsidRPr="00893D46" w:rsidTr="004416A3">
        <w:trPr>
          <w:trHeight w:val="172"/>
        </w:trPr>
        <w:tc>
          <w:tcPr>
            <w:tcW w:w="814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3685" w:type="dxa"/>
          </w:tcPr>
          <w:p w:rsidR="00893D46" w:rsidRPr="00893D46" w:rsidRDefault="00893D46" w:rsidP="00893D46">
            <w:pPr>
              <w:shd w:val="clear" w:color="auto" w:fill="FFFFFF"/>
              <w:tabs>
                <w:tab w:val="left" w:pos="1530"/>
              </w:tabs>
              <w:autoSpaceDE w:val="0"/>
              <w:autoSpaceDN w:val="0"/>
              <w:adjustRightInd w:val="0"/>
              <w:spacing w:after="0" w:line="240" w:lineRule="auto"/>
              <w:ind w:left="-8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5.3. </w:t>
            </w:r>
            <w:r w:rsidRPr="00893D46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Чрезвычайные ситуации и поражающие факторы </w:t>
            </w: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чрезвычайных ситуаций военного времени. </w:t>
            </w:r>
          </w:p>
          <w:p w:rsidR="00893D46" w:rsidRPr="00893D46" w:rsidRDefault="00893D46" w:rsidP="00893D46">
            <w:pPr>
              <w:shd w:val="clear" w:color="auto" w:fill="FFFFFF"/>
              <w:tabs>
                <w:tab w:val="left" w:pos="1530"/>
              </w:tabs>
              <w:autoSpaceDE w:val="0"/>
              <w:autoSpaceDN w:val="0"/>
              <w:adjustRightInd w:val="0"/>
              <w:spacing w:after="0" w:line="240" w:lineRule="auto"/>
              <w:ind w:left="-8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5.4. </w:t>
            </w:r>
            <w:r w:rsidRPr="00893D46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Устойчивость функционирования </w:t>
            </w: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объектов экономики в чрезвычайных ситуациях.</w:t>
            </w:r>
          </w:p>
          <w:p w:rsidR="00893D46" w:rsidRPr="00893D46" w:rsidRDefault="00893D46" w:rsidP="00893D46">
            <w:pPr>
              <w:shd w:val="clear" w:color="auto" w:fill="FFFFFF"/>
              <w:tabs>
                <w:tab w:val="left" w:pos="1530"/>
              </w:tabs>
              <w:autoSpaceDE w:val="0"/>
              <w:autoSpaceDN w:val="0"/>
              <w:adjustRightInd w:val="0"/>
              <w:spacing w:after="0" w:line="240" w:lineRule="auto"/>
              <w:ind w:left="-8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5.5. Защита населения и персонала в </w:t>
            </w: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условиях ЧС.</w:t>
            </w:r>
          </w:p>
        </w:tc>
        <w:tc>
          <w:tcPr>
            <w:tcW w:w="1135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68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95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65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1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11" w:type="dxa"/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893D46" w:rsidRPr="00893D46" w:rsidTr="004416A3">
        <w:trPr>
          <w:trHeight w:val="172"/>
        </w:trPr>
        <w:tc>
          <w:tcPr>
            <w:tcW w:w="814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24</w:t>
            </w:r>
          </w:p>
        </w:tc>
        <w:tc>
          <w:tcPr>
            <w:tcW w:w="3685" w:type="dxa"/>
          </w:tcPr>
          <w:p w:rsidR="00893D46" w:rsidRPr="00893D46" w:rsidRDefault="00893D46" w:rsidP="00893D46">
            <w:pPr>
              <w:shd w:val="clear" w:color="auto" w:fill="FFFFFF"/>
              <w:tabs>
                <w:tab w:val="left" w:pos="5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ЛР: </w:t>
            </w: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Пожаробезопасность. Выбор средств пожаротушения</w:t>
            </w:r>
          </w:p>
        </w:tc>
        <w:tc>
          <w:tcPr>
            <w:tcW w:w="1135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8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851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95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65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1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11" w:type="dxa"/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893D46" w:rsidRPr="00893D46" w:rsidTr="004416A3">
        <w:trPr>
          <w:trHeight w:val="172"/>
        </w:trPr>
        <w:tc>
          <w:tcPr>
            <w:tcW w:w="814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3685" w:type="dxa"/>
          </w:tcPr>
          <w:p w:rsidR="00893D46" w:rsidRPr="00893D46" w:rsidRDefault="00893D46" w:rsidP="00893D46">
            <w:pPr>
              <w:shd w:val="clear" w:color="auto" w:fill="FFFFFF"/>
              <w:tabs>
                <w:tab w:val="left" w:pos="5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ЛР: </w:t>
            </w: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Расчет количества огнетушащих сре</w:t>
            </w:r>
            <w:proofErr w:type="gramStart"/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дств дл</w:t>
            </w:r>
            <w:proofErr w:type="gramEnd"/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я тушения пожаров.</w:t>
            </w:r>
          </w:p>
        </w:tc>
        <w:tc>
          <w:tcPr>
            <w:tcW w:w="1135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8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851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95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65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1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11" w:type="dxa"/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893D46" w:rsidRPr="00893D46" w:rsidTr="004416A3">
        <w:trPr>
          <w:trHeight w:val="172"/>
        </w:trPr>
        <w:tc>
          <w:tcPr>
            <w:tcW w:w="814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3685" w:type="dxa"/>
          </w:tcPr>
          <w:p w:rsidR="00893D46" w:rsidRPr="00893D46" w:rsidRDefault="00893D46" w:rsidP="00893D46">
            <w:pPr>
              <w:shd w:val="clear" w:color="auto" w:fill="FFFFFF"/>
              <w:tabs>
                <w:tab w:val="left" w:pos="5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ЛР: </w:t>
            </w: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Спасение и оказание первой помощи пострадавшим  </w:t>
            </w:r>
          </w:p>
        </w:tc>
        <w:tc>
          <w:tcPr>
            <w:tcW w:w="1135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8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851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95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65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1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11" w:type="dxa"/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893D46" w:rsidRPr="00893D46" w:rsidTr="004416A3">
        <w:trPr>
          <w:trHeight w:val="172"/>
        </w:trPr>
        <w:tc>
          <w:tcPr>
            <w:tcW w:w="814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3685" w:type="dxa"/>
          </w:tcPr>
          <w:p w:rsidR="00893D46" w:rsidRPr="00893D46" w:rsidRDefault="00893D46" w:rsidP="00893D46">
            <w:pPr>
              <w:shd w:val="clear" w:color="auto" w:fill="FFFFFF"/>
              <w:tabs>
                <w:tab w:val="left" w:pos="5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Тема 6. Управление безопасностью жизнедеятельности</w:t>
            </w:r>
          </w:p>
        </w:tc>
        <w:tc>
          <w:tcPr>
            <w:tcW w:w="1135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68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95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65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1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11" w:type="dxa"/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893D46" w:rsidRPr="00893D46" w:rsidTr="004416A3">
        <w:trPr>
          <w:trHeight w:val="172"/>
        </w:trPr>
        <w:tc>
          <w:tcPr>
            <w:tcW w:w="814" w:type="dxa"/>
            <w:vMerge w:val="restart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3685" w:type="dxa"/>
          </w:tcPr>
          <w:p w:rsidR="00893D46" w:rsidRPr="00893D46" w:rsidRDefault="00893D46" w:rsidP="00893D46">
            <w:pPr>
              <w:shd w:val="clear" w:color="auto" w:fill="FFFFFF"/>
              <w:tabs>
                <w:tab w:val="left" w:pos="5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6.1. </w:t>
            </w:r>
            <w:r w:rsidRPr="00893D46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Законодательные и нормативные правовые </w:t>
            </w: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основы управления безопасностью </w:t>
            </w:r>
            <w:r w:rsidRPr="00893D46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жизнедеятельности.</w:t>
            </w:r>
          </w:p>
        </w:tc>
        <w:tc>
          <w:tcPr>
            <w:tcW w:w="1135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568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95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65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1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1" w:type="dxa"/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93D46" w:rsidRPr="00893D46" w:rsidTr="004416A3">
        <w:trPr>
          <w:trHeight w:val="172"/>
        </w:trPr>
        <w:tc>
          <w:tcPr>
            <w:tcW w:w="814" w:type="dxa"/>
            <w:vMerge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3685" w:type="dxa"/>
          </w:tcPr>
          <w:p w:rsidR="00893D46" w:rsidRPr="00893D46" w:rsidRDefault="00893D46" w:rsidP="00893D46">
            <w:pPr>
              <w:shd w:val="clear" w:color="auto" w:fill="FFFFFF"/>
              <w:tabs>
                <w:tab w:val="left" w:pos="5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6.2 </w:t>
            </w:r>
            <w:r w:rsidRPr="00893D46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Экономические основы управления безопасностью.</w:t>
            </w:r>
          </w:p>
          <w:p w:rsidR="00893D46" w:rsidRPr="00893D46" w:rsidRDefault="00893D46" w:rsidP="00893D46">
            <w:pPr>
              <w:shd w:val="clear" w:color="auto" w:fill="FFFFFF"/>
              <w:tabs>
                <w:tab w:val="left" w:pos="5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6.3. Органы государственного управления безопасностью.</w:t>
            </w:r>
          </w:p>
        </w:tc>
        <w:tc>
          <w:tcPr>
            <w:tcW w:w="1135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568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95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65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1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1" w:type="dxa"/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93D46" w:rsidRPr="00893D46" w:rsidTr="004416A3">
        <w:trPr>
          <w:trHeight w:val="172"/>
        </w:trPr>
        <w:tc>
          <w:tcPr>
            <w:tcW w:w="814" w:type="dxa"/>
            <w:vMerge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</w:tcPr>
          <w:p w:rsidR="00893D46" w:rsidRPr="00893D46" w:rsidRDefault="00893D46" w:rsidP="00893D46">
            <w:pPr>
              <w:shd w:val="clear" w:color="auto" w:fill="FFFFFF"/>
              <w:tabs>
                <w:tab w:val="left" w:pos="5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6.4. Управление охраной труда на объектах экономики. </w:t>
            </w:r>
          </w:p>
        </w:tc>
        <w:tc>
          <w:tcPr>
            <w:tcW w:w="1135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8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95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65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1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1" w:type="dxa"/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93D46" w:rsidRPr="00893D46" w:rsidTr="004416A3">
        <w:trPr>
          <w:trHeight w:val="172"/>
        </w:trPr>
        <w:tc>
          <w:tcPr>
            <w:tcW w:w="814" w:type="dxa"/>
            <w:vMerge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</w:tcPr>
          <w:p w:rsidR="00893D46" w:rsidRPr="00893D46" w:rsidRDefault="00893D46" w:rsidP="00893D46">
            <w:pPr>
              <w:shd w:val="clear" w:color="auto" w:fill="FFFFFF"/>
              <w:tabs>
                <w:tab w:val="left" w:pos="5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6.5.  Обязательное страхование от несчастных случаев и профессиональных заболеваний на производстве.</w:t>
            </w:r>
          </w:p>
        </w:tc>
        <w:tc>
          <w:tcPr>
            <w:tcW w:w="1135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568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95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65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1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1" w:type="dxa"/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93D46" w:rsidRPr="00893D46" w:rsidTr="004416A3">
        <w:trPr>
          <w:trHeight w:val="172"/>
        </w:trPr>
        <w:tc>
          <w:tcPr>
            <w:tcW w:w="814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3685" w:type="dxa"/>
          </w:tcPr>
          <w:p w:rsidR="00893D46" w:rsidRPr="00893D46" w:rsidRDefault="00893D46" w:rsidP="00893D46">
            <w:pPr>
              <w:shd w:val="clear" w:color="auto" w:fill="FFFFFF"/>
              <w:tabs>
                <w:tab w:val="left" w:pos="5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Аналитическая работа (реферат)</w:t>
            </w:r>
          </w:p>
        </w:tc>
        <w:tc>
          <w:tcPr>
            <w:tcW w:w="1135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8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95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65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1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1" w:type="dxa"/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893D46" w:rsidRPr="00893D46" w:rsidTr="004416A3">
        <w:trPr>
          <w:trHeight w:val="172"/>
        </w:trPr>
        <w:tc>
          <w:tcPr>
            <w:tcW w:w="814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3685" w:type="dxa"/>
          </w:tcPr>
          <w:p w:rsidR="00893D46" w:rsidRPr="00893D46" w:rsidRDefault="00893D46" w:rsidP="00893D46">
            <w:pPr>
              <w:shd w:val="clear" w:color="auto" w:fill="FFFFFF"/>
              <w:tabs>
                <w:tab w:val="left" w:pos="5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Подготовка к промежуточному контролю (зачету)</w:t>
            </w:r>
          </w:p>
        </w:tc>
        <w:tc>
          <w:tcPr>
            <w:tcW w:w="1135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8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95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65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1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1" w:type="dxa"/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893D46" w:rsidRPr="00893D46" w:rsidTr="004416A3">
        <w:trPr>
          <w:trHeight w:val="172"/>
        </w:trPr>
        <w:tc>
          <w:tcPr>
            <w:tcW w:w="814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</w:tcPr>
          <w:p w:rsidR="00893D46" w:rsidRPr="00893D46" w:rsidRDefault="00893D46" w:rsidP="00893D46">
            <w:pPr>
              <w:shd w:val="clear" w:color="auto" w:fill="FFFFFF"/>
              <w:tabs>
                <w:tab w:val="left" w:pos="5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Итого</w:t>
            </w:r>
          </w:p>
        </w:tc>
        <w:tc>
          <w:tcPr>
            <w:tcW w:w="1135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568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595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65" w:type="dxa"/>
            <w:tcBorders>
              <w:righ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1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1" w:type="dxa"/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60</w:t>
            </w:r>
          </w:p>
        </w:tc>
      </w:tr>
    </w:tbl>
    <w:p w:rsidR="00893D46" w:rsidRPr="00893D46" w:rsidRDefault="00893D46" w:rsidP="00893D46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ru-RU"/>
        </w:rPr>
      </w:pPr>
      <w:r w:rsidRPr="00893D4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 w:rsidRPr="00893D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Примечание. </w:t>
      </w:r>
      <w:r w:rsidRPr="00893D4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Номера ЛР принимаются </w:t>
      </w:r>
      <w:r w:rsidRPr="00893D4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 таблице 3, номера СР</w:t>
      </w:r>
      <w:proofErr w:type="gramStart"/>
      <w:r w:rsidRPr="00893D4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С-</w:t>
      </w:r>
      <w:proofErr w:type="gramEnd"/>
      <w:r w:rsidRPr="00893D4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по таблице 4</w:t>
      </w:r>
      <w:r w:rsidRPr="00893D46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ru-RU"/>
        </w:rPr>
        <w:t xml:space="preserve"> </w:t>
      </w:r>
    </w:p>
    <w:p w:rsidR="00893D46" w:rsidRPr="00893D46" w:rsidRDefault="00893D46" w:rsidP="00893D46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ru-RU"/>
        </w:rPr>
      </w:pPr>
    </w:p>
    <w:p w:rsidR="00893D46" w:rsidRPr="00893D46" w:rsidRDefault="00893D46" w:rsidP="00893D46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  Перечень лабораторных работ</w:t>
      </w:r>
    </w:p>
    <w:p w:rsidR="00893D46" w:rsidRPr="00893D46" w:rsidRDefault="00893D46" w:rsidP="00893D46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Таблица 3 –  Лабораторные работы</w:t>
      </w:r>
    </w:p>
    <w:tbl>
      <w:tblPr>
        <w:tblW w:w="9751" w:type="dxa"/>
        <w:tblInd w:w="1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0"/>
        <w:gridCol w:w="6033"/>
        <w:gridCol w:w="2838"/>
      </w:tblGrid>
      <w:tr w:rsidR="00893D46" w:rsidRPr="00893D46" w:rsidTr="004416A3">
        <w:tc>
          <w:tcPr>
            <w:tcW w:w="880" w:type="dxa"/>
            <w:tcBorders>
              <w:bottom w:val="double" w:sz="4" w:space="0" w:color="auto"/>
            </w:tcBorders>
            <w:shd w:val="clear" w:color="auto" w:fill="auto"/>
          </w:tcPr>
          <w:p w:rsidR="00893D46" w:rsidRPr="00893D46" w:rsidRDefault="00893D46" w:rsidP="00893D4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№ </w:t>
            </w:r>
            <w:proofErr w:type="gramStart"/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  <w:proofErr w:type="gramEnd"/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/п</w:t>
            </w:r>
          </w:p>
        </w:tc>
        <w:tc>
          <w:tcPr>
            <w:tcW w:w="6033" w:type="dxa"/>
            <w:tcBorders>
              <w:bottom w:val="double" w:sz="4" w:space="0" w:color="auto"/>
            </w:tcBorders>
            <w:vAlign w:val="center"/>
          </w:tcPr>
          <w:p w:rsidR="00893D46" w:rsidRPr="00893D46" w:rsidRDefault="00893D46" w:rsidP="00893D4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лабораторной работы</w:t>
            </w:r>
          </w:p>
        </w:tc>
        <w:tc>
          <w:tcPr>
            <w:tcW w:w="2838" w:type="dxa"/>
            <w:tcBorders>
              <w:bottom w:val="double" w:sz="4" w:space="0" w:color="auto"/>
            </w:tcBorders>
          </w:tcPr>
          <w:p w:rsidR="00893D46" w:rsidRPr="00893D46" w:rsidRDefault="00893D46" w:rsidP="00893D4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Интерактивная</w:t>
            </w:r>
          </w:p>
          <w:p w:rsidR="00893D46" w:rsidRPr="00893D46" w:rsidRDefault="00893D46" w:rsidP="00893D4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технологии</w:t>
            </w:r>
          </w:p>
        </w:tc>
      </w:tr>
      <w:tr w:rsidR="00893D46" w:rsidRPr="00893D46" w:rsidTr="004416A3">
        <w:tc>
          <w:tcPr>
            <w:tcW w:w="880" w:type="dxa"/>
            <w:tcBorders>
              <w:top w:val="double" w:sz="4" w:space="0" w:color="auto"/>
            </w:tcBorders>
          </w:tcPr>
          <w:p w:rsidR="00893D46" w:rsidRPr="00893D46" w:rsidRDefault="00893D46" w:rsidP="00893D4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33" w:type="dxa"/>
            <w:tcBorders>
              <w:top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tabs>
                <w:tab w:val="left" w:pos="67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Оценка условий труда по параметрам микроклимата</w:t>
            </w:r>
          </w:p>
        </w:tc>
        <w:tc>
          <w:tcPr>
            <w:tcW w:w="2838" w:type="dxa"/>
            <w:tcBorders>
              <w:top w:val="double" w:sz="4" w:space="0" w:color="auto"/>
            </w:tcBorders>
          </w:tcPr>
          <w:p w:rsidR="00893D46" w:rsidRPr="00893D46" w:rsidRDefault="00893D46" w:rsidP="00893D4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Проектный метод</w:t>
            </w:r>
          </w:p>
        </w:tc>
      </w:tr>
      <w:tr w:rsidR="00893D46" w:rsidRPr="00893D46" w:rsidTr="004416A3">
        <w:tc>
          <w:tcPr>
            <w:tcW w:w="880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033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Определение комфортности производственной среды</w:t>
            </w:r>
          </w:p>
        </w:tc>
        <w:tc>
          <w:tcPr>
            <w:tcW w:w="2838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Проектный метод</w:t>
            </w:r>
          </w:p>
        </w:tc>
      </w:tr>
      <w:tr w:rsidR="00893D46" w:rsidRPr="00893D46" w:rsidTr="004416A3">
        <w:tc>
          <w:tcPr>
            <w:tcW w:w="880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033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Исследование естественного и искусственного освещения рабочих мест</w:t>
            </w:r>
          </w:p>
        </w:tc>
        <w:tc>
          <w:tcPr>
            <w:tcW w:w="2838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Проектный метод</w:t>
            </w:r>
          </w:p>
        </w:tc>
      </w:tr>
      <w:tr w:rsidR="00893D46" w:rsidRPr="00893D46" w:rsidTr="004416A3">
        <w:trPr>
          <w:trHeight w:val="478"/>
        </w:trPr>
        <w:tc>
          <w:tcPr>
            <w:tcW w:w="880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6033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Расчет естественного и искусственного освещения на рабочем месте</w:t>
            </w:r>
          </w:p>
        </w:tc>
        <w:tc>
          <w:tcPr>
            <w:tcW w:w="2838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Проектный метод</w:t>
            </w:r>
          </w:p>
        </w:tc>
      </w:tr>
      <w:tr w:rsidR="00893D46" w:rsidRPr="00893D46" w:rsidTr="004416A3">
        <w:tc>
          <w:tcPr>
            <w:tcW w:w="880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6033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Исследование воздуха рабочей зоны на содержание газов и паров</w:t>
            </w:r>
          </w:p>
        </w:tc>
        <w:tc>
          <w:tcPr>
            <w:tcW w:w="2838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Проектный метод</w:t>
            </w:r>
          </w:p>
        </w:tc>
      </w:tr>
      <w:tr w:rsidR="00893D46" w:rsidRPr="00893D46" w:rsidTr="004416A3">
        <w:tc>
          <w:tcPr>
            <w:tcW w:w="880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6033" w:type="dxa"/>
          </w:tcPr>
          <w:p w:rsidR="00893D46" w:rsidRPr="00893D46" w:rsidRDefault="00893D46" w:rsidP="00893D46">
            <w:pPr>
              <w:widowControl w:val="0"/>
              <w:tabs>
                <w:tab w:val="left" w:pos="67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Исследование шума на рабочем месте и эффективности методов и средств защиты от  шума в производственных условиях</w:t>
            </w:r>
          </w:p>
        </w:tc>
        <w:tc>
          <w:tcPr>
            <w:tcW w:w="2838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Проектный метод</w:t>
            </w:r>
          </w:p>
        </w:tc>
      </w:tr>
      <w:tr w:rsidR="00893D46" w:rsidRPr="00893D46" w:rsidTr="004416A3">
        <w:tc>
          <w:tcPr>
            <w:tcW w:w="880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6033" w:type="dxa"/>
          </w:tcPr>
          <w:p w:rsidR="00893D46" w:rsidRPr="00893D46" w:rsidRDefault="00893D46" w:rsidP="00893D46">
            <w:pPr>
              <w:widowControl w:val="0"/>
              <w:tabs>
                <w:tab w:val="left" w:pos="67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Оценка напряженности трудового процесса работника производства</w:t>
            </w:r>
          </w:p>
        </w:tc>
        <w:tc>
          <w:tcPr>
            <w:tcW w:w="2838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Групповая дискуссия</w:t>
            </w:r>
          </w:p>
        </w:tc>
      </w:tr>
      <w:tr w:rsidR="00893D46" w:rsidRPr="00893D46" w:rsidTr="004416A3">
        <w:tc>
          <w:tcPr>
            <w:tcW w:w="880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6033" w:type="dxa"/>
          </w:tcPr>
          <w:p w:rsidR="00893D46" w:rsidRPr="00893D46" w:rsidRDefault="00893D46" w:rsidP="00893D46">
            <w:pPr>
              <w:widowControl w:val="0"/>
              <w:tabs>
                <w:tab w:val="left" w:pos="67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Спецоценка</w:t>
            </w:r>
            <w:proofErr w:type="spellEnd"/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условий труда на рабочем месте</w:t>
            </w:r>
          </w:p>
        </w:tc>
        <w:tc>
          <w:tcPr>
            <w:tcW w:w="2838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Групповая дискуссия</w:t>
            </w:r>
          </w:p>
        </w:tc>
      </w:tr>
      <w:tr w:rsidR="00893D46" w:rsidRPr="00893D46" w:rsidTr="004416A3">
        <w:tc>
          <w:tcPr>
            <w:tcW w:w="880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6033" w:type="dxa"/>
          </w:tcPr>
          <w:p w:rsidR="00893D46" w:rsidRPr="00893D46" w:rsidRDefault="00893D46" w:rsidP="00893D46">
            <w:pPr>
              <w:widowControl w:val="0"/>
              <w:tabs>
                <w:tab w:val="left" w:pos="67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Пожаробезопасность. Выбор средств пожаротушения </w:t>
            </w:r>
          </w:p>
        </w:tc>
        <w:tc>
          <w:tcPr>
            <w:tcW w:w="2838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Проектный метод</w:t>
            </w:r>
          </w:p>
        </w:tc>
      </w:tr>
      <w:tr w:rsidR="00893D46" w:rsidRPr="00893D46" w:rsidTr="004416A3">
        <w:tc>
          <w:tcPr>
            <w:tcW w:w="880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6033" w:type="dxa"/>
          </w:tcPr>
          <w:p w:rsidR="00893D46" w:rsidRPr="00893D46" w:rsidRDefault="00893D46" w:rsidP="00893D46">
            <w:pPr>
              <w:widowControl w:val="0"/>
              <w:tabs>
                <w:tab w:val="left" w:pos="67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Расчет количества огнетушащих сре</w:t>
            </w:r>
            <w:proofErr w:type="gramStart"/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дств дл</w:t>
            </w:r>
            <w:proofErr w:type="gramEnd"/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я тушения пожаров.  Расчет времени эвакуации</w:t>
            </w:r>
          </w:p>
        </w:tc>
        <w:tc>
          <w:tcPr>
            <w:tcW w:w="2838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Проектный метод</w:t>
            </w:r>
          </w:p>
        </w:tc>
      </w:tr>
      <w:tr w:rsidR="00893D46" w:rsidRPr="00893D46" w:rsidTr="004416A3">
        <w:tc>
          <w:tcPr>
            <w:tcW w:w="880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6033" w:type="dxa"/>
          </w:tcPr>
          <w:p w:rsidR="00893D46" w:rsidRPr="00893D46" w:rsidRDefault="00893D46" w:rsidP="00893D46">
            <w:pPr>
              <w:widowControl w:val="0"/>
              <w:tabs>
                <w:tab w:val="left" w:pos="67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Организация рабочего места оператора</w:t>
            </w:r>
          </w:p>
        </w:tc>
        <w:tc>
          <w:tcPr>
            <w:tcW w:w="2838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Проектный метод</w:t>
            </w:r>
          </w:p>
        </w:tc>
      </w:tr>
      <w:tr w:rsidR="00893D46" w:rsidRPr="00893D46" w:rsidTr="004416A3">
        <w:tc>
          <w:tcPr>
            <w:tcW w:w="880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6033" w:type="dxa"/>
          </w:tcPr>
          <w:p w:rsidR="00893D46" w:rsidRPr="00893D46" w:rsidRDefault="00893D46" w:rsidP="00893D46">
            <w:pPr>
              <w:widowControl w:val="0"/>
              <w:tabs>
                <w:tab w:val="left" w:pos="67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Спасение и оказание первой помощи пострадавшим  </w:t>
            </w:r>
          </w:p>
        </w:tc>
        <w:tc>
          <w:tcPr>
            <w:tcW w:w="2838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Групповая дискуссия</w:t>
            </w:r>
          </w:p>
        </w:tc>
      </w:tr>
    </w:tbl>
    <w:p w:rsidR="00893D46" w:rsidRPr="00893D46" w:rsidRDefault="00893D46" w:rsidP="00893D4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893D46" w:rsidRPr="00893D46" w:rsidRDefault="00893D46" w:rsidP="00893D4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4.3. </w:t>
      </w:r>
      <w:r w:rsidRPr="00893D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Перечень практических занятий</w:t>
      </w:r>
    </w:p>
    <w:p w:rsidR="00893D46" w:rsidRPr="00893D46" w:rsidRDefault="00893D46" w:rsidP="00893D4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Учебным планом не </w:t>
      </w:r>
      <w:proofErr w:type="gramStart"/>
      <w:r w:rsidRPr="00893D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предусмотрены</w:t>
      </w:r>
      <w:proofErr w:type="gramEnd"/>
    </w:p>
    <w:p w:rsidR="00893D46" w:rsidRPr="00893D46" w:rsidRDefault="00893D46" w:rsidP="00893D4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93D46" w:rsidRPr="00893D46" w:rsidRDefault="00893D46" w:rsidP="00893D46">
      <w:pPr>
        <w:keepNext/>
        <w:widowControl w:val="0"/>
        <w:autoSpaceDE w:val="0"/>
        <w:autoSpaceDN w:val="0"/>
        <w:adjustRightInd w:val="0"/>
        <w:spacing w:after="0" w:line="240" w:lineRule="auto"/>
        <w:ind w:firstLine="1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ab/>
        <w:t>4.4. Перечень заданий для СРС</w:t>
      </w:r>
    </w:p>
    <w:p w:rsidR="00893D46" w:rsidRPr="00893D46" w:rsidRDefault="00893D46" w:rsidP="00893D46">
      <w:pPr>
        <w:keepNext/>
        <w:widowControl w:val="0"/>
        <w:autoSpaceDE w:val="0"/>
        <w:autoSpaceDN w:val="0"/>
        <w:adjustRightInd w:val="0"/>
        <w:spacing w:after="0" w:line="240" w:lineRule="auto"/>
        <w:ind w:firstLine="1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4 – </w:t>
      </w:r>
      <w:r w:rsidRPr="00893D4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Перечень </w:t>
      </w: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заданий для СРС</w:t>
      </w:r>
    </w:p>
    <w:tbl>
      <w:tblPr>
        <w:tblW w:w="978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3"/>
        <w:gridCol w:w="6205"/>
        <w:gridCol w:w="2696"/>
      </w:tblGrid>
      <w:tr w:rsidR="00893D46" w:rsidRPr="00893D46" w:rsidTr="004416A3">
        <w:tc>
          <w:tcPr>
            <w:tcW w:w="883" w:type="dxa"/>
            <w:tcBorders>
              <w:bottom w:val="double" w:sz="4" w:space="0" w:color="auto"/>
            </w:tcBorders>
            <w:shd w:val="clear" w:color="auto" w:fill="auto"/>
          </w:tcPr>
          <w:p w:rsidR="00893D46" w:rsidRPr="00893D46" w:rsidRDefault="00893D46" w:rsidP="00893D4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ab/>
            </w:r>
            <w:r w:rsidRPr="00893D4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893D4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</w:t>
            </w:r>
            <w:proofErr w:type="gramEnd"/>
            <w:r w:rsidRPr="00893D4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6205" w:type="dxa"/>
            <w:tcBorders>
              <w:bottom w:val="double" w:sz="4" w:space="0" w:color="auto"/>
            </w:tcBorders>
            <w:vAlign w:val="center"/>
          </w:tcPr>
          <w:p w:rsidR="00893D46" w:rsidRPr="00893D46" w:rsidRDefault="00893D46" w:rsidP="00893D4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Вид СРС</w:t>
            </w:r>
          </w:p>
        </w:tc>
        <w:tc>
          <w:tcPr>
            <w:tcW w:w="2696" w:type="dxa"/>
            <w:tcBorders>
              <w:bottom w:val="double" w:sz="4" w:space="0" w:color="auto"/>
            </w:tcBorders>
          </w:tcPr>
          <w:p w:rsidR="00893D46" w:rsidRPr="00893D46" w:rsidRDefault="00893D46" w:rsidP="00893D4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Форма отчета</w:t>
            </w:r>
          </w:p>
        </w:tc>
      </w:tr>
      <w:tr w:rsidR="00893D46" w:rsidRPr="00893D46" w:rsidTr="004416A3">
        <w:tc>
          <w:tcPr>
            <w:tcW w:w="883" w:type="dxa"/>
            <w:tcBorders>
              <w:bottom w:val="double" w:sz="4" w:space="0" w:color="auto"/>
            </w:tcBorders>
            <w:shd w:val="clear" w:color="auto" w:fill="auto"/>
          </w:tcPr>
          <w:p w:rsidR="00893D46" w:rsidRPr="00893D46" w:rsidRDefault="00893D46" w:rsidP="00893D4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205" w:type="dxa"/>
            <w:tcBorders>
              <w:bottom w:val="double" w:sz="4" w:space="0" w:color="auto"/>
            </w:tcBorders>
            <w:vAlign w:val="center"/>
          </w:tcPr>
          <w:p w:rsidR="00893D46" w:rsidRPr="00893D46" w:rsidRDefault="00893D46" w:rsidP="00893D4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696" w:type="dxa"/>
            <w:tcBorders>
              <w:bottom w:val="double" w:sz="4" w:space="0" w:color="auto"/>
            </w:tcBorders>
          </w:tcPr>
          <w:p w:rsidR="00893D46" w:rsidRPr="00893D46" w:rsidRDefault="00893D46" w:rsidP="00893D4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</w:tr>
      <w:tr w:rsidR="00893D46" w:rsidRPr="00893D46" w:rsidTr="004416A3">
        <w:tc>
          <w:tcPr>
            <w:tcW w:w="883" w:type="dxa"/>
            <w:tcBorders>
              <w:top w:val="double" w:sz="4" w:space="0" w:color="auto"/>
            </w:tcBorders>
          </w:tcPr>
          <w:p w:rsidR="00893D46" w:rsidRPr="00893D46" w:rsidRDefault="00893D46" w:rsidP="00893D4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205" w:type="dxa"/>
            <w:tcBorders>
              <w:top w:val="double" w:sz="4" w:space="0" w:color="auto"/>
            </w:tcBorders>
          </w:tcPr>
          <w:p w:rsidR="00893D46" w:rsidRPr="00893D46" w:rsidRDefault="00893D46" w:rsidP="00893D46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Подготовка и защита  ЛР</w:t>
            </w:r>
          </w:p>
        </w:tc>
        <w:tc>
          <w:tcPr>
            <w:tcW w:w="2696" w:type="dxa"/>
            <w:tcBorders>
              <w:top w:val="double" w:sz="4" w:space="0" w:color="auto"/>
            </w:tcBorders>
          </w:tcPr>
          <w:p w:rsidR="00893D46" w:rsidRPr="00893D46" w:rsidRDefault="00893D46" w:rsidP="00893D4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Отчет по ЛР согласно методическим указаниям [7]</w:t>
            </w:r>
          </w:p>
        </w:tc>
      </w:tr>
      <w:tr w:rsidR="00893D46" w:rsidRPr="00893D46" w:rsidTr="004416A3">
        <w:tc>
          <w:tcPr>
            <w:tcW w:w="883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205" w:type="dxa"/>
          </w:tcPr>
          <w:p w:rsidR="00893D46" w:rsidRPr="00893D46" w:rsidRDefault="00893D46" w:rsidP="00893D46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Проработка вопросов для текущей  и промежуточной аттестации  </w:t>
            </w:r>
          </w:p>
        </w:tc>
        <w:tc>
          <w:tcPr>
            <w:tcW w:w="2696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Контрольные вопросы</w:t>
            </w:r>
          </w:p>
        </w:tc>
      </w:tr>
      <w:tr w:rsidR="00893D46" w:rsidRPr="00893D46" w:rsidTr="004416A3">
        <w:tc>
          <w:tcPr>
            <w:tcW w:w="883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205" w:type="dxa"/>
          </w:tcPr>
          <w:p w:rsidR="00893D46" w:rsidRPr="00893D46" w:rsidRDefault="00893D46" w:rsidP="00893D46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Самостоятельная проработка вопросов, не выносившихся на лабораторные занятия – учебная аналитическая работа</w:t>
            </w:r>
            <w:r w:rsidRPr="00893D4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</w:p>
        </w:tc>
        <w:tc>
          <w:tcPr>
            <w:tcW w:w="2696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Реферат</w:t>
            </w:r>
          </w:p>
        </w:tc>
      </w:tr>
      <w:tr w:rsidR="00893D46" w:rsidRPr="00893D46" w:rsidTr="004416A3">
        <w:tc>
          <w:tcPr>
            <w:tcW w:w="883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205" w:type="dxa"/>
          </w:tcPr>
          <w:p w:rsidR="00893D46" w:rsidRPr="00893D46" w:rsidRDefault="00893D46" w:rsidP="00893D46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Самостоятельная проработка  теоретического материала, не выносящегося на занятия лекционного типа</w:t>
            </w:r>
          </w:p>
        </w:tc>
        <w:tc>
          <w:tcPr>
            <w:tcW w:w="2696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Контрольные вопросы</w:t>
            </w:r>
          </w:p>
        </w:tc>
      </w:tr>
    </w:tbl>
    <w:p w:rsidR="00893D46" w:rsidRPr="00893D46" w:rsidRDefault="00893D46" w:rsidP="00893D46">
      <w:pPr>
        <w:tabs>
          <w:tab w:val="left" w:pos="162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ab/>
      </w:r>
    </w:p>
    <w:p w:rsidR="00893D46" w:rsidRPr="00893D46" w:rsidRDefault="00893D46" w:rsidP="00893D46">
      <w:pPr>
        <w:tabs>
          <w:tab w:val="left" w:pos="1628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4.5. </w:t>
      </w:r>
      <w:r w:rsidRPr="00893D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Задания на курсовое проектирование</w:t>
      </w:r>
    </w:p>
    <w:p w:rsidR="00893D46" w:rsidRPr="00893D46" w:rsidRDefault="00893D46" w:rsidP="00893D46">
      <w:pPr>
        <w:tabs>
          <w:tab w:val="left" w:pos="162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ab/>
        <w:t>Учебным планом не предусмотрено.</w:t>
      </w:r>
    </w:p>
    <w:p w:rsidR="00893D46" w:rsidRPr="00893D46" w:rsidRDefault="00893D46" w:rsidP="00893D46">
      <w:pPr>
        <w:tabs>
          <w:tab w:val="left" w:pos="162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893D46" w:rsidRPr="00893D46" w:rsidRDefault="00893D46" w:rsidP="00893D46">
      <w:pPr>
        <w:tabs>
          <w:tab w:val="left" w:pos="162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ab/>
        <w:t>4.6. Интерактивные формы обучения</w:t>
      </w:r>
    </w:p>
    <w:p w:rsidR="00893D46" w:rsidRPr="00893D46" w:rsidRDefault="00893D46" w:rsidP="00893D46">
      <w:pPr>
        <w:tabs>
          <w:tab w:val="left" w:pos="162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Таблица 5 – </w:t>
      </w:r>
      <w:r w:rsidRPr="00893D4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Интерактивные формы обучения</w:t>
      </w:r>
    </w:p>
    <w:tbl>
      <w:tblPr>
        <w:tblW w:w="981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5417"/>
        <w:gridCol w:w="1199"/>
        <w:gridCol w:w="643"/>
        <w:gridCol w:w="1134"/>
        <w:gridCol w:w="851"/>
      </w:tblGrid>
      <w:tr w:rsidR="00893D46" w:rsidRPr="00893D46" w:rsidTr="004416A3">
        <w:trPr>
          <w:trHeight w:val="1"/>
        </w:trPr>
        <w:tc>
          <w:tcPr>
            <w:tcW w:w="567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893D4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</w:t>
            </w:r>
            <w:proofErr w:type="gramEnd"/>
            <w:r w:rsidRPr="00893D4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5417" w:type="dxa"/>
            <w:vMerge w:val="restart"/>
            <w:tcBorders>
              <w:top w:val="single" w:sz="3" w:space="0" w:color="000000"/>
              <w:left w:val="single" w:sz="4" w:space="0" w:color="auto"/>
              <w:right w:val="single" w:sz="3" w:space="0" w:color="000000"/>
            </w:tcBorders>
            <w:vAlign w:val="center"/>
          </w:tcPr>
          <w:p w:rsidR="00893D46" w:rsidRPr="00893D46" w:rsidRDefault="00893D46" w:rsidP="00893D46">
            <w:pPr>
              <w:widowControl w:val="0"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Технологии</w:t>
            </w:r>
          </w:p>
        </w:tc>
        <w:tc>
          <w:tcPr>
            <w:tcW w:w="3827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Количество часов по учебному плану (по видам занятий)</w:t>
            </w:r>
          </w:p>
        </w:tc>
      </w:tr>
      <w:tr w:rsidR="00893D46" w:rsidRPr="00893D46" w:rsidTr="004416A3">
        <w:trPr>
          <w:trHeight w:val="1"/>
        </w:trPr>
        <w:tc>
          <w:tcPr>
            <w:tcW w:w="567" w:type="dxa"/>
            <w:vMerge/>
            <w:tcBorders>
              <w:left w:val="single" w:sz="3" w:space="0" w:color="000000"/>
              <w:bottom w:val="double" w:sz="4" w:space="0" w:color="auto"/>
              <w:right w:val="sing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5417" w:type="dxa"/>
            <w:vMerge/>
            <w:tcBorders>
              <w:left w:val="single" w:sz="4" w:space="0" w:color="auto"/>
              <w:bottom w:val="double" w:sz="4" w:space="0" w:color="auto"/>
              <w:right w:val="single" w:sz="3" w:space="0" w:color="000000"/>
            </w:tcBorders>
            <w:vAlign w:val="center"/>
          </w:tcPr>
          <w:p w:rsidR="00893D46" w:rsidRPr="00893D46" w:rsidRDefault="00893D46" w:rsidP="00893D46">
            <w:pPr>
              <w:widowControl w:val="0"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199" w:type="dxa"/>
            <w:tcBorders>
              <w:top w:val="single" w:sz="3" w:space="0" w:color="000000"/>
              <w:left w:val="single" w:sz="3" w:space="0" w:color="000000"/>
              <w:bottom w:val="double" w:sz="4" w:space="0" w:color="auto"/>
              <w:right w:val="single" w:sz="3" w:space="0" w:color="000000"/>
            </w:tcBorders>
            <w:vAlign w:val="center"/>
          </w:tcPr>
          <w:p w:rsidR="00893D46" w:rsidRPr="00893D46" w:rsidRDefault="00893D46" w:rsidP="00893D46">
            <w:pPr>
              <w:widowControl w:val="0"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after="0" w:line="240" w:lineRule="auto"/>
              <w:ind w:firstLine="15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Лекции</w:t>
            </w:r>
          </w:p>
        </w:tc>
        <w:tc>
          <w:tcPr>
            <w:tcW w:w="643" w:type="dxa"/>
            <w:tcBorders>
              <w:top w:val="single" w:sz="3" w:space="0" w:color="000000"/>
              <w:left w:val="single" w:sz="3" w:space="0" w:color="000000"/>
              <w:bottom w:val="double" w:sz="4" w:space="0" w:color="auto"/>
              <w:right w:val="single" w:sz="3" w:space="0" w:color="000000"/>
            </w:tcBorders>
            <w:vAlign w:val="center"/>
          </w:tcPr>
          <w:p w:rsidR="00893D46" w:rsidRPr="00893D46" w:rsidRDefault="00893D46" w:rsidP="00893D46">
            <w:pPr>
              <w:widowControl w:val="0"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after="0" w:line="240" w:lineRule="auto"/>
              <w:ind w:firstLine="15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ЛР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double" w:sz="4" w:space="0" w:color="auto"/>
              <w:right w:val="single" w:sz="3" w:space="0" w:color="000000"/>
            </w:tcBorders>
            <w:vAlign w:val="center"/>
          </w:tcPr>
          <w:p w:rsidR="00893D46" w:rsidRPr="00893D46" w:rsidRDefault="00893D46" w:rsidP="00893D46">
            <w:pPr>
              <w:widowControl w:val="0"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after="0" w:line="240" w:lineRule="auto"/>
              <w:ind w:firstLine="15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ПЗ </w:t>
            </w: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double" w:sz="4" w:space="0" w:color="auto"/>
              <w:right w:val="sing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after="0" w:line="240" w:lineRule="auto"/>
              <w:ind w:firstLine="15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СРС</w:t>
            </w:r>
          </w:p>
        </w:tc>
      </w:tr>
      <w:tr w:rsidR="00893D46" w:rsidRPr="00893D46" w:rsidTr="004416A3">
        <w:trPr>
          <w:trHeight w:val="1"/>
        </w:trPr>
        <w:tc>
          <w:tcPr>
            <w:tcW w:w="567" w:type="dxa"/>
            <w:tcBorders>
              <w:left w:val="single" w:sz="3" w:space="0" w:color="000000"/>
              <w:bottom w:val="double" w:sz="4" w:space="0" w:color="auto"/>
              <w:right w:val="sing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after="0" w:line="240" w:lineRule="auto"/>
              <w:ind w:right="33" w:firstLine="3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417" w:type="dxa"/>
            <w:tcBorders>
              <w:left w:val="single" w:sz="4" w:space="0" w:color="auto"/>
              <w:bottom w:val="double" w:sz="4" w:space="0" w:color="auto"/>
              <w:right w:val="single" w:sz="3" w:space="0" w:color="000000"/>
            </w:tcBorders>
            <w:vAlign w:val="center"/>
          </w:tcPr>
          <w:p w:rsidR="00893D46" w:rsidRPr="00893D46" w:rsidRDefault="00893D46" w:rsidP="00893D46">
            <w:pPr>
              <w:widowControl w:val="0"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99" w:type="dxa"/>
            <w:tcBorders>
              <w:top w:val="single" w:sz="3" w:space="0" w:color="000000"/>
              <w:left w:val="single" w:sz="3" w:space="0" w:color="000000"/>
              <w:bottom w:val="double" w:sz="4" w:space="0" w:color="auto"/>
              <w:right w:val="single" w:sz="3" w:space="0" w:color="000000"/>
            </w:tcBorders>
            <w:vAlign w:val="center"/>
          </w:tcPr>
          <w:p w:rsidR="00893D46" w:rsidRPr="00893D46" w:rsidRDefault="00893D46" w:rsidP="00893D46">
            <w:pPr>
              <w:widowControl w:val="0"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43" w:type="dxa"/>
            <w:tcBorders>
              <w:top w:val="single" w:sz="3" w:space="0" w:color="000000"/>
              <w:left w:val="single" w:sz="3" w:space="0" w:color="000000"/>
              <w:bottom w:val="double" w:sz="4" w:space="0" w:color="auto"/>
              <w:right w:val="single" w:sz="3" w:space="0" w:color="000000"/>
            </w:tcBorders>
            <w:vAlign w:val="center"/>
          </w:tcPr>
          <w:p w:rsidR="00893D46" w:rsidRPr="00893D46" w:rsidRDefault="00893D46" w:rsidP="00893D46">
            <w:pPr>
              <w:widowControl w:val="0"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after="0" w:line="240" w:lineRule="auto"/>
              <w:ind w:hanging="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double" w:sz="4" w:space="0" w:color="auto"/>
              <w:right w:val="single" w:sz="3" w:space="0" w:color="000000"/>
            </w:tcBorders>
            <w:vAlign w:val="center"/>
          </w:tcPr>
          <w:p w:rsidR="00893D46" w:rsidRPr="00893D46" w:rsidRDefault="00893D46" w:rsidP="00893D46">
            <w:pPr>
              <w:widowControl w:val="0"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double" w:sz="4" w:space="0" w:color="auto"/>
              <w:right w:val="sing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</w:t>
            </w:r>
          </w:p>
        </w:tc>
      </w:tr>
      <w:tr w:rsidR="00893D46" w:rsidRPr="00893D46" w:rsidTr="004416A3">
        <w:trPr>
          <w:trHeight w:val="327"/>
        </w:trPr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</w:tcPr>
          <w:p w:rsidR="00893D46" w:rsidRPr="00893D46" w:rsidRDefault="00893D46" w:rsidP="00893D46">
            <w:pPr>
              <w:widowControl w:val="0"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417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</w:tcPr>
          <w:p w:rsidR="00893D46" w:rsidRPr="00893D46" w:rsidRDefault="00893D46" w:rsidP="00893D46">
            <w:pPr>
              <w:widowControl w:val="0"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Групповые дискуссии</w:t>
            </w:r>
          </w:p>
        </w:tc>
        <w:tc>
          <w:tcPr>
            <w:tcW w:w="1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3D46" w:rsidRPr="00893D46" w:rsidRDefault="00893D46" w:rsidP="00893D46">
            <w:pPr>
              <w:widowControl w:val="0"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6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3D46" w:rsidRPr="00893D46" w:rsidRDefault="00893D46" w:rsidP="00893D46">
            <w:pPr>
              <w:widowControl w:val="0"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3D46" w:rsidRPr="00893D46" w:rsidRDefault="00893D46" w:rsidP="00893D46">
            <w:pPr>
              <w:widowControl w:val="0"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3D46" w:rsidRPr="00893D46" w:rsidRDefault="00893D46" w:rsidP="00893D46">
            <w:pPr>
              <w:widowControl w:val="0"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893D46" w:rsidRPr="00893D46" w:rsidTr="004416A3">
        <w:trPr>
          <w:trHeight w:val="327"/>
        </w:trPr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</w:tcPr>
          <w:p w:rsidR="00893D46" w:rsidRPr="00893D46" w:rsidRDefault="00893D46" w:rsidP="00893D46">
            <w:pPr>
              <w:widowControl w:val="0"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417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</w:tcPr>
          <w:p w:rsidR="00893D46" w:rsidRPr="00893D46" w:rsidRDefault="00893D46" w:rsidP="00893D46">
            <w:pPr>
              <w:widowControl w:val="0"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Проектный метод</w:t>
            </w:r>
          </w:p>
        </w:tc>
        <w:tc>
          <w:tcPr>
            <w:tcW w:w="1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3D46" w:rsidRPr="00893D46" w:rsidRDefault="00893D46" w:rsidP="00893D46">
            <w:pPr>
              <w:widowControl w:val="0"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6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3D46" w:rsidRPr="00893D46" w:rsidRDefault="00893D46" w:rsidP="00893D46">
            <w:pPr>
              <w:widowControl w:val="0"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3D46" w:rsidRPr="00893D46" w:rsidRDefault="00893D46" w:rsidP="00893D46">
            <w:pPr>
              <w:widowControl w:val="0"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3D46" w:rsidRPr="00893D46" w:rsidRDefault="00893D46" w:rsidP="00893D46">
            <w:pPr>
              <w:widowControl w:val="0"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</w:tbl>
    <w:p w:rsidR="00893D46" w:rsidRPr="00893D46" w:rsidRDefault="00893D46" w:rsidP="00893D4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45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893D46" w:rsidRPr="00893D46" w:rsidRDefault="00893D46" w:rsidP="00893D4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5. Учебно-методическое обеспечение самостоятельной работы  студентов</w:t>
      </w:r>
    </w:p>
    <w:p w:rsidR="00893D46" w:rsidRPr="00893D46" w:rsidRDefault="00893D46" w:rsidP="00893D4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5.1. Основная учебная литература</w:t>
      </w:r>
    </w:p>
    <w:p w:rsidR="00893D46" w:rsidRPr="00893D46" w:rsidRDefault="00893D46" w:rsidP="00893D46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Безопасность  жизнедеятельности</w:t>
      </w:r>
      <w:proofErr w:type="gramStart"/>
      <w:r w:rsidRPr="00893D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proofErr w:type="gramEnd"/>
      <w:r w:rsidRPr="00893D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gramStart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proofErr w:type="gramEnd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чебник для вузов /С.В. Белов, В.А. </w:t>
      </w:r>
      <w:proofErr w:type="spellStart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Девисилов</w:t>
      </w:r>
      <w:proofErr w:type="spellEnd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А.В. </w:t>
      </w:r>
      <w:proofErr w:type="spellStart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Ильницкая</w:t>
      </w:r>
      <w:proofErr w:type="spellEnd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др.; под общ. ред. СВ. Белова.-8-е изд., стереотип. — М.: Высшая школа, 2009. — 616 с.</w:t>
      </w:r>
    </w:p>
    <w:p w:rsidR="00893D46" w:rsidRPr="00893D46" w:rsidRDefault="00893D46" w:rsidP="00893D46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Тимофеева С.С., </w:t>
      </w:r>
      <w:proofErr w:type="spellStart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Шешуков</w:t>
      </w:r>
      <w:proofErr w:type="spellEnd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Ю.В. Проектирование систем безопасности. Учебное пособие. - Иркутск. </w:t>
      </w:r>
      <w:proofErr w:type="spellStart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Изд-во</w:t>
      </w:r>
      <w:proofErr w:type="gramStart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:И</w:t>
      </w:r>
      <w:proofErr w:type="gramEnd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рГТУ</w:t>
      </w:r>
      <w:proofErr w:type="spellEnd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. – 2008. -270 с.</w:t>
      </w:r>
    </w:p>
    <w:p w:rsidR="00893D46" w:rsidRPr="00893D46" w:rsidRDefault="00893D46" w:rsidP="00893D46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.Мастрюков Б.С. </w:t>
      </w: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Опасные ситуации техногенного характера и защита от них: учебник для вузов / Б.</w:t>
      </w:r>
      <w:proofErr w:type="gramStart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Мастрюков. — М.: Академия, 2009. —320 с.</w:t>
      </w:r>
    </w:p>
    <w:p w:rsidR="00893D46" w:rsidRPr="00893D46" w:rsidRDefault="00893D46" w:rsidP="00893D46">
      <w:pPr>
        <w:tabs>
          <w:tab w:val="left" w:pos="328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5.2. Дополнительная учебная и справочная литература</w:t>
      </w:r>
    </w:p>
    <w:p w:rsidR="00893D46" w:rsidRPr="00893D46" w:rsidRDefault="00893D46" w:rsidP="00893D46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Тимофеева С.С., </w:t>
      </w:r>
      <w:proofErr w:type="spellStart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Какаулин</w:t>
      </w:r>
      <w:proofErr w:type="spellEnd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С.П. Безопасность жизнедеятельности. Словарь терминов и определений от</w:t>
      </w:r>
      <w:proofErr w:type="gramStart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</w:t>
      </w:r>
      <w:proofErr w:type="gramEnd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Я.  Учебно-справочное пособие. - Иркутск. </w:t>
      </w:r>
      <w:proofErr w:type="spellStart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Изд-во</w:t>
      </w:r>
      <w:proofErr w:type="gramStart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:И</w:t>
      </w:r>
      <w:proofErr w:type="gramEnd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рГТУ</w:t>
      </w:r>
      <w:proofErr w:type="spellEnd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. – 2007. -145 с.</w:t>
      </w:r>
    </w:p>
    <w:p w:rsidR="00893D46" w:rsidRPr="00893D46" w:rsidRDefault="00893D46" w:rsidP="00893D46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Тимофеева С.С., </w:t>
      </w:r>
      <w:proofErr w:type="spellStart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Шешуков</w:t>
      </w:r>
      <w:proofErr w:type="spellEnd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Ю.В. Производственная безопасность. Учебное пособие. - Иркутск. </w:t>
      </w:r>
      <w:proofErr w:type="spellStart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Изд-во</w:t>
      </w:r>
      <w:proofErr w:type="gramStart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:И</w:t>
      </w:r>
      <w:proofErr w:type="gramEnd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рГТУ</w:t>
      </w:r>
      <w:proofErr w:type="spellEnd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. – 2007. -336 с.</w:t>
      </w:r>
    </w:p>
    <w:p w:rsidR="00893D46" w:rsidRPr="00893D46" w:rsidRDefault="00893D46" w:rsidP="00893D46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Тимофеева С.С., Тимофеев С.С. Психология безопасности труда. Практикум. - Иркутск. Изд-во: ИрГТУ. – 2007. -172 с.</w:t>
      </w:r>
    </w:p>
    <w:p w:rsidR="00893D46" w:rsidRPr="00893D46" w:rsidRDefault="00893D46" w:rsidP="00893D46">
      <w:pPr>
        <w:tabs>
          <w:tab w:val="left" w:pos="328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</w:p>
    <w:p w:rsidR="00893D46" w:rsidRPr="00893D46" w:rsidRDefault="00893D46" w:rsidP="00893D46">
      <w:pPr>
        <w:tabs>
          <w:tab w:val="left" w:pos="328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5.3. Электронные образовательные ресурсы</w:t>
      </w:r>
    </w:p>
    <w:p w:rsidR="00893D46" w:rsidRPr="00893D46" w:rsidRDefault="00893D46" w:rsidP="00893D46">
      <w:pPr>
        <w:tabs>
          <w:tab w:val="left" w:pos="3285"/>
        </w:tabs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        Единый портал: Интернет тестирование в сфере образования i-e</w:t>
      </w:r>
      <w:r w:rsidRPr="00893D46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x</w:t>
      </w:r>
      <w:r w:rsidRPr="00893D4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at.ru</w:t>
      </w:r>
    </w:p>
    <w:p w:rsidR="00893D46" w:rsidRPr="00893D46" w:rsidRDefault="00893D46" w:rsidP="00893D46">
      <w:pPr>
        <w:tabs>
          <w:tab w:val="left" w:pos="3285"/>
        </w:tabs>
        <w:spacing w:after="0" w:line="240" w:lineRule="auto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</w:p>
    <w:p w:rsidR="00893D46" w:rsidRPr="00893D46" w:rsidRDefault="00893D46" w:rsidP="00893D46">
      <w:pPr>
        <w:tabs>
          <w:tab w:val="left" w:pos="328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5.4. Ресурсы сети Интернет</w:t>
      </w:r>
    </w:p>
    <w:p w:rsidR="00893D46" w:rsidRPr="00893D46" w:rsidRDefault="00893D46" w:rsidP="00893D46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База нормативных документов и технических стандартов. [Электронный документ]. –  http://www.complexdoc.ru/.</w:t>
      </w:r>
    </w:p>
    <w:p w:rsidR="00893D46" w:rsidRPr="00893D46" w:rsidRDefault="00893D46" w:rsidP="00893D46">
      <w:pPr>
        <w:tabs>
          <w:tab w:val="left" w:pos="3285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ab/>
      </w:r>
    </w:p>
    <w:p w:rsidR="00893D46" w:rsidRPr="00893D46" w:rsidRDefault="00893D46" w:rsidP="00893D46">
      <w:pPr>
        <w:tabs>
          <w:tab w:val="left" w:pos="0"/>
          <w:tab w:val="left" w:pos="993"/>
        </w:tabs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6. Фонд оценочных сре</w:t>
      </w:r>
      <w:proofErr w:type="gramStart"/>
      <w:r w:rsidRPr="00893D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дств дл</w:t>
      </w:r>
      <w:proofErr w:type="gramEnd"/>
      <w:r w:rsidRPr="00893D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я проведения текущей и промежуточной аттестации обучающихся по дисциплине</w:t>
      </w:r>
    </w:p>
    <w:p w:rsidR="00893D46" w:rsidRPr="00893D46" w:rsidRDefault="00893D46" w:rsidP="00893D46">
      <w:pPr>
        <w:tabs>
          <w:tab w:val="left" w:pos="1701"/>
          <w:tab w:val="left" w:pos="198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893D46" w:rsidRPr="00893D46" w:rsidRDefault="00893D46" w:rsidP="00893D46">
      <w:pPr>
        <w:tabs>
          <w:tab w:val="left" w:pos="1701"/>
          <w:tab w:val="left" w:pos="198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6.1. Перечень контролируемых элементов по реализации компетенций образовательного стандарта</w:t>
      </w:r>
    </w:p>
    <w:p w:rsidR="00893D46" w:rsidRPr="00893D46" w:rsidRDefault="00893D46" w:rsidP="00893D46">
      <w:pPr>
        <w:tabs>
          <w:tab w:val="left" w:pos="1701"/>
          <w:tab w:val="left" w:pos="1985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Таблица 6 – Перечень контролируемых элементов по реализации компетенций образовательного стандарта</w:t>
      </w:r>
    </w:p>
    <w:p w:rsidR="00893D46" w:rsidRPr="00893D46" w:rsidRDefault="00893D46" w:rsidP="00893D46">
      <w:pPr>
        <w:tabs>
          <w:tab w:val="left" w:pos="1701"/>
          <w:tab w:val="left" w:pos="1985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tbl>
      <w:tblPr>
        <w:tblW w:w="102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3038"/>
        <w:gridCol w:w="817"/>
        <w:gridCol w:w="595"/>
        <w:gridCol w:w="561"/>
        <w:gridCol w:w="497"/>
        <w:gridCol w:w="30"/>
        <w:gridCol w:w="585"/>
        <w:gridCol w:w="544"/>
        <w:gridCol w:w="527"/>
        <w:gridCol w:w="630"/>
        <w:gridCol w:w="481"/>
        <w:gridCol w:w="561"/>
        <w:gridCol w:w="578"/>
      </w:tblGrid>
      <w:tr w:rsidR="00893D46" w:rsidRPr="00893D46" w:rsidTr="004416A3">
        <w:trPr>
          <w:trHeight w:val="315"/>
          <w:jc w:val="center"/>
        </w:trPr>
        <w:tc>
          <w:tcPr>
            <w:tcW w:w="817" w:type="dxa"/>
            <w:vMerge w:val="restart"/>
            <w:vAlign w:val="center"/>
          </w:tcPr>
          <w:p w:rsidR="00893D46" w:rsidRPr="00893D46" w:rsidRDefault="00893D46" w:rsidP="00893D4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№</w:t>
            </w:r>
          </w:p>
          <w:p w:rsidR="00893D46" w:rsidRPr="00893D46" w:rsidRDefault="00893D46" w:rsidP="00893D4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  <w:p w:rsidR="00893D46" w:rsidRPr="00893D46" w:rsidRDefault="00893D46" w:rsidP="00893D4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proofErr w:type="gramStart"/>
            <w:r w:rsidRPr="00893D4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п</w:t>
            </w:r>
            <w:proofErr w:type="gramEnd"/>
            <w:r w:rsidRPr="00893D4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/п</w:t>
            </w:r>
          </w:p>
        </w:tc>
        <w:tc>
          <w:tcPr>
            <w:tcW w:w="3038" w:type="dxa"/>
            <w:vMerge w:val="restart"/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5" w:firstLine="273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Контролируемые элементы содержания дисциплины</w:t>
            </w:r>
          </w:p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5" w:firstLine="273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[в соответствии с табл. 2]</w:t>
            </w:r>
          </w:p>
          <w:p w:rsidR="00893D46" w:rsidRPr="00893D46" w:rsidRDefault="00893D46" w:rsidP="00893D4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817" w:type="dxa"/>
            <w:vMerge w:val="restart"/>
            <w:textDirection w:val="btLr"/>
          </w:tcPr>
          <w:p w:rsidR="00893D46" w:rsidRPr="00893D46" w:rsidRDefault="00893D46" w:rsidP="00893D4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Компетенции</w:t>
            </w:r>
          </w:p>
        </w:tc>
        <w:tc>
          <w:tcPr>
            <w:tcW w:w="595" w:type="dxa"/>
            <w:vMerge w:val="restart"/>
            <w:tcBorders>
              <w:right w:val="double" w:sz="4" w:space="0" w:color="auto"/>
            </w:tcBorders>
            <w:textDirection w:val="btLr"/>
          </w:tcPr>
          <w:p w:rsidR="00893D46" w:rsidRPr="00893D46" w:rsidRDefault="00893D46" w:rsidP="00893D4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Лекции</w:t>
            </w:r>
          </w:p>
        </w:tc>
        <w:tc>
          <w:tcPr>
            <w:tcW w:w="4994" w:type="dxa"/>
            <w:gridSpan w:val="10"/>
            <w:tcBorders>
              <w:left w:val="double" w:sz="4" w:space="0" w:color="auto"/>
            </w:tcBorders>
          </w:tcPr>
          <w:p w:rsidR="00893D46" w:rsidRPr="00893D46" w:rsidRDefault="00893D46" w:rsidP="00893D4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Аттестация</w:t>
            </w:r>
          </w:p>
        </w:tc>
      </w:tr>
      <w:tr w:rsidR="00893D46" w:rsidRPr="00893D46" w:rsidTr="004416A3">
        <w:trPr>
          <w:jc w:val="center"/>
        </w:trPr>
        <w:tc>
          <w:tcPr>
            <w:tcW w:w="817" w:type="dxa"/>
            <w:vMerge/>
          </w:tcPr>
          <w:p w:rsidR="00893D46" w:rsidRPr="00893D46" w:rsidRDefault="00893D46" w:rsidP="00893D4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3038" w:type="dxa"/>
            <w:vMerge/>
          </w:tcPr>
          <w:p w:rsidR="00893D46" w:rsidRPr="00893D46" w:rsidRDefault="00893D46" w:rsidP="00893D4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817" w:type="dxa"/>
            <w:vMerge/>
          </w:tcPr>
          <w:p w:rsidR="00893D46" w:rsidRPr="00893D46" w:rsidRDefault="00893D46" w:rsidP="00893D4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595" w:type="dxa"/>
            <w:vMerge/>
            <w:tcBorders>
              <w:right w:val="double" w:sz="4" w:space="0" w:color="auto"/>
            </w:tcBorders>
          </w:tcPr>
          <w:p w:rsidR="00893D46" w:rsidRPr="00893D46" w:rsidRDefault="00893D46" w:rsidP="00893D4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673" w:type="dxa"/>
            <w:gridSpan w:val="4"/>
            <w:tcBorders>
              <w:left w:val="double" w:sz="4" w:space="0" w:color="auto"/>
              <w:right w:val="double" w:sz="4" w:space="0" w:color="auto"/>
            </w:tcBorders>
          </w:tcPr>
          <w:p w:rsidR="00893D46" w:rsidRPr="00893D46" w:rsidRDefault="00893D46" w:rsidP="00893D4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ЛР</w:t>
            </w:r>
          </w:p>
        </w:tc>
        <w:tc>
          <w:tcPr>
            <w:tcW w:w="1701" w:type="dxa"/>
            <w:gridSpan w:val="3"/>
            <w:tcBorders>
              <w:left w:val="double" w:sz="4" w:space="0" w:color="auto"/>
              <w:right w:val="double" w:sz="4" w:space="0" w:color="auto"/>
            </w:tcBorders>
          </w:tcPr>
          <w:p w:rsidR="00893D46" w:rsidRPr="00893D46" w:rsidRDefault="00893D46" w:rsidP="00893D4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ПЗ (СЕМ)</w:t>
            </w:r>
          </w:p>
        </w:tc>
        <w:tc>
          <w:tcPr>
            <w:tcW w:w="1620" w:type="dxa"/>
            <w:gridSpan w:val="3"/>
            <w:tcBorders>
              <w:left w:val="double" w:sz="4" w:space="0" w:color="auto"/>
            </w:tcBorders>
          </w:tcPr>
          <w:p w:rsidR="00893D46" w:rsidRPr="00893D46" w:rsidRDefault="00893D46" w:rsidP="00893D4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СРС </w:t>
            </w:r>
          </w:p>
        </w:tc>
      </w:tr>
      <w:tr w:rsidR="00893D46" w:rsidRPr="00893D46" w:rsidTr="004416A3">
        <w:trPr>
          <w:cantSplit/>
          <w:trHeight w:val="404"/>
          <w:jc w:val="center"/>
        </w:trPr>
        <w:tc>
          <w:tcPr>
            <w:tcW w:w="817" w:type="dxa"/>
            <w:vMerge/>
          </w:tcPr>
          <w:p w:rsidR="00893D46" w:rsidRPr="00893D46" w:rsidRDefault="00893D46" w:rsidP="00893D4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3038" w:type="dxa"/>
            <w:vMerge/>
          </w:tcPr>
          <w:p w:rsidR="00893D46" w:rsidRPr="00893D46" w:rsidRDefault="00893D46" w:rsidP="00893D4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817" w:type="dxa"/>
            <w:vMerge/>
          </w:tcPr>
          <w:p w:rsidR="00893D46" w:rsidRPr="00893D46" w:rsidRDefault="00893D46" w:rsidP="00893D4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595" w:type="dxa"/>
            <w:vMerge/>
            <w:tcBorders>
              <w:right w:val="double" w:sz="4" w:space="0" w:color="auto"/>
            </w:tcBorders>
          </w:tcPr>
          <w:p w:rsidR="00893D46" w:rsidRPr="00893D46" w:rsidRDefault="00893D46" w:rsidP="00893D4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561" w:type="dxa"/>
            <w:vMerge w:val="restart"/>
            <w:tcBorders>
              <w:left w:val="double" w:sz="4" w:space="0" w:color="auto"/>
            </w:tcBorders>
            <w:textDirection w:val="btLr"/>
          </w:tcPr>
          <w:p w:rsidR="00893D46" w:rsidRPr="00893D46" w:rsidRDefault="00893D46" w:rsidP="00893D4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№ по табл. 3</w:t>
            </w:r>
          </w:p>
          <w:p w:rsidR="00893D46" w:rsidRPr="00893D46" w:rsidRDefault="00893D46" w:rsidP="00893D4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112" w:type="dxa"/>
            <w:gridSpan w:val="3"/>
            <w:tcBorders>
              <w:right w:val="double" w:sz="4" w:space="0" w:color="auto"/>
            </w:tcBorders>
          </w:tcPr>
          <w:p w:rsidR="00893D46" w:rsidRPr="00893D46" w:rsidRDefault="00893D46" w:rsidP="00893D4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Рейтинг</w:t>
            </w:r>
          </w:p>
        </w:tc>
        <w:tc>
          <w:tcPr>
            <w:tcW w:w="544" w:type="dxa"/>
            <w:vMerge w:val="restart"/>
            <w:tcBorders>
              <w:left w:val="double" w:sz="4" w:space="0" w:color="auto"/>
            </w:tcBorders>
            <w:textDirection w:val="btLr"/>
          </w:tcPr>
          <w:p w:rsidR="00893D46" w:rsidRPr="00893D46" w:rsidRDefault="00893D46" w:rsidP="00893D4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№ </w:t>
            </w:r>
          </w:p>
        </w:tc>
        <w:tc>
          <w:tcPr>
            <w:tcW w:w="1157" w:type="dxa"/>
            <w:gridSpan w:val="2"/>
            <w:tcBorders>
              <w:right w:val="double" w:sz="4" w:space="0" w:color="auto"/>
            </w:tcBorders>
          </w:tcPr>
          <w:p w:rsidR="00893D46" w:rsidRPr="00893D46" w:rsidRDefault="00893D46" w:rsidP="00893D4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Рейтинг</w:t>
            </w:r>
          </w:p>
        </w:tc>
        <w:tc>
          <w:tcPr>
            <w:tcW w:w="481" w:type="dxa"/>
            <w:vMerge w:val="restart"/>
            <w:tcBorders>
              <w:left w:val="double" w:sz="4" w:space="0" w:color="auto"/>
            </w:tcBorders>
            <w:textDirection w:val="btLr"/>
          </w:tcPr>
          <w:p w:rsidR="00893D46" w:rsidRPr="00893D46" w:rsidRDefault="00893D46" w:rsidP="00893D4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№ по табл.  4</w:t>
            </w:r>
          </w:p>
          <w:p w:rsidR="00893D46" w:rsidRPr="00893D46" w:rsidRDefault="00893D46" w:rsidP="00893D4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139" w:type="dxa"/>
            <w:gridSpan w:val="2"/>
          </w:tcPr>
          <w:p w:rsidR="00893D46" w:rsidRPr="00893D46" w:rsidRDefault="00893D46" w:rsidP="00893D4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Рейтинг</w:t>
            </w:r>
          </w:p>
        </w:tc>
      </w:tr>
      <w:tr w:rsidR="00893D46" w:rsidRPr="00893D46" w:rsidTr="004416A3">
        <w:trPr>
          <w:cantSplit/>
          <w:trHeight w:val="1272"/>
          <w:jc w:val="center"/>
        </w:trPr>
        <w:tc>
          <w:tcPr>
            <w:tcW w:w="817" w:type="dxa"/>
            <w:vMerge/>
            <w:tcBorders>
              <w:bottom w:val="double" w:sz="4" w:space="0" w:color="auto"/>
            </w:tcBorders>
          </w:tcPr>
          <w:p w:rsidR="00893D46" w:rsidRPr="00893D46" w:rsidRDefault="00893D46" w:rsidP="00893D4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3038" w:type="dxa"/>
            <w:vMerge/>
            <w:tcBorders>
              <w:bottom w:val="double" w:sz="4" w:space="0" w:color="auto"/>
            </w:tcBorders>
          </w:tcPr>
          <w:p w:rsidR="00893D46" w:rsidRPr="00893D46" w:rsidRDefault="00893D46" w:rsidP="00893D4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817" w:type="dxa"/>
            <w:vMerge/>
            <w:tcBorders>
              <w:bottom w:val="double" w:sz="4" w:space="0" w:color="auto"/>
            </w:tcBorders>
          </w:tcPr>
          <w:p w:rsidR="00893D46" w:rsidRPr="00893D46" w:rsidRDefault="00893D46" w:rsidP="00893D4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595" w:type="dxa"/>
            <w:vMerge/>
            <w:tcBorders>
              <w:bottom w:val="double" w:sz="4" w:space="0" w:color="auto"/>
              <w:right w:val="double" w:sz="4" w:space="0" w:color="auto"/>
            </w:tcBorders>
          </w:tcPr>
          <w:p w:rsidR="00893D46" w:rsidRPr="00893D46" w:rsidRDefault="00893D46" w:rsidP="00893D4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561" w:type="dxa"/>
            <w:vMerge/>
            <w:tcBorders>
              <w:left w:val="double" w:sz="4" w:space="0" w:color="auto"/>
              <w:bottom w:val="double" w:sz="4" w:space="0" w:color="auto"/>
            </w:tcBorders>
          </w:tcPr>
          <w:p w:rsidR="00893D46" w:rsidRPr="00893D46" w:rsidRDefault="00893D46" w:rsidP="00893D4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527" w:type="dxa"/>
            <w:gridSpan w:val="2"/>
            <w:tcBorders>
              <w:bottom w:val="double" w:sz="4" w:space="0" w:color="auto"/>
            </w:tcBorders>
            <w:textDirection w:val="btLr"/>
          </w:tcPr>
          <w:p w:rsidR="00893D46" w:rsidRPr="00893D46" w:rsidRDefault="00893D46" w:rsidP="00893D4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proofErr w:type="spellStart"/>
            <w:r w:rsidRPr="00893D4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Выполн</w:t>
            </w:r>
            <w:proofErr w:type="spellEnd"/>
            <w:r w:rsidRPr="00893D4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585" w:type="dxa"/>
            <w:tcBorders>
              <w:bottom w:val="double" w:sz="4" w:space="0" w:color="auto"/>
              <w:right w:val="double" w:sz="4" w:space="0" w:color="auto"/>
            </w:tcBorders>
            <w:textDirection w:val="btLr"/>
          </w:tcPr>
          <w:p w:rsidR="00893D46" w:rsidRPr="00893D46" w:rsidRDefault="00893D46" w:rsidP="00893D4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Защита</w:t>
            </w:r>
          </w:p>
        </w:tc>
        <w:tc>
          <w:tcPr>
            <w:tcW w:w="544" w:type="dxa"/>
            <w:vMerge/>
            <w:tcBorders>
              <w:left w:val="double" w:sz="4" w:space="0" w:color="auto"/>
              <w:bottom w:val="double" w:sz="4" w:space="0" w:color="auto"/>
            </w:tcBorders>
          </w:tcPr>
          <w:p w:rsidR="00893D46" w:rsidRPr="00893D46" w:rsidRDefault="00893D46" w:rsidP="00893D4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527" w:type="dxa"/>
            <w:tcBorders>
              <w:bottom w:val="double" w:sz="4" w:space="0" w:color="auto"/>
            </w:tcBorders>
            <w:textDirection w:val="btLr"/>
          </w:tcPr>
          <w:p w:rsidR="00893D46" w:rsidRPr="00893D46" w:rsidRDefault="00893D46" w:rsidP="00893D4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proofErr w:type="spellStart"/>
            <w:r w:rsidRPr="00893D4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Выполн</w:t>
            </w:r>
            <w:proofErr w:type="spellEnd"/>
            <w:r w:rsidRPr="00893D4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630" w:type="dxa"/>
            <w:tcBorders>
              <w:bottom w:val="double" w:sz="4" w:space="0" w:color="auto"/>
              <w:right w:val="double" w:sz="4" w:space="0" w:color="auto"/>
            </w:tcBorders>
            <w:textDirection w:val="btLr"/>
          </w:tcPr>
          <w:p w:rsidR="00893D46" w:rsidRPr="00893D46" w:rsidRDefault="00893D46" w:rsidP="00893D4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Защита</w:t>
            </w:r>
          </w:p>
        </w:tc>
        <w:tc>
          <w:tcPr>
            <w:tcW w:w="481" w:type="dxa"/>
            <w:vMerge/>
            <w:tcBorders>
              <w:left w:val="double" w:sz="4" w:space="0" w:color="auto"/>
              <w:bottom w:val="double" w:sz="4" w:space="0" w:color="auto"/>
            </w:tcBorders>
          </w:tcPr>
          <w:p w:rsidR="00893D46" w:rsidRPr="00893D46" w:rsidRDefault="00893D46" w:rsidP="00893D4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561" w:type="dxa"/>
            <w:tcBorders>
              <w:bottom w:val="double" w:sz="4" w:space="0" w:color="auto"/>
            </w:tcBorders>
            <w:textDirection w:val="btLr"/>
          </w:tcPr>
          <w:p w:rsidR="00893D46" w:rsidRPr="00893D46" w:rsidRDefault="00893D46" w:rsidP="00893D4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proofErr w:type="spellStart"/>
            <w:r w:rsidRPr="00893D4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Выполн</w:t>
            </w:r>
            <w:proofErr w:type="spellEnd"/>
            <w:r w:rsidRPr="00893D4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578" w:type="dxa"/>
            <w:tcBorders>
              <w:bottom w:val="double" w:sz="4" w:space="0" w:color="auto"/>
            </w:tcBorders>
            <w:textDirection w:val="btLr"/>
          </w:tcPr>
          <w:p w:rsidR="00893D46" w:rsidRPr="00893D46" w:rsidRDefault="00893D46" w:rsidP="00893D4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Защита</w:t>
            </w:r>
          </w:p>
        </w:tc>
      </w:tr>
      <w:tr w:rsidR="00893D46" w:rsidRPr="00893D46" w:rsidTr="004416A3">
        <w:trPr>
          <w:cantSplit/>
          <w:trHeight w:val="306"/>
          <w:jc w:val="center"/>
        </w:trPr>
        <w:tc>
          <w:tcPr>
            <w:tcW w:w="817" w:type="dxa"/>
            <w:tcBorders>
              <w:bottom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038" w:type="dxa"/>
            <w:tcBorders>
              <w:bottom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17" w:type="dxa"/>
            <w:tcBorders>
              <w:bottom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595" w:type="dxa"/>
            <w:tcBorders>
              <w:bottom w:val="double" w:sz="4" w:space="0" w:color="auto"/>
              <w:righ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61" w:type="dxa"/>
            <w:tcBorders>
              <w:left w:val="double" w:sz="4" w:space="0" w:color="auto"/>
              <w:bottom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lang w:eastAsia="ru-RU"/>
              </w:rPr>
              <w:t>4</w:t>
            </w:r>
          </w:p>
        </w:tc>
        <w:tc>
          <w:tcPr>
            <w:tcW w:w="497" w:type="dxa"/>
            <w:tcBorders>
              <w:bottom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615" w:type="dxa"/>
            <w:gridSpan w:val="2"/>
            <w:tcBorders>
              <w:bottom w:val="double" w:sz="4" w:space="0" w:color="auto"/>
              <w:righ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44" w:type="dxa"/>
            <w:tcBorders>
              <w:left w:val="double" w:sz="4" w:space="0" w:color="auto"/>
              <w:bottom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27" w:type="dxa"/>
            <w:tcBorders>
              <w:bottom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630" w:type="dxa"/>
            <w:tcBorders>
              <w:bottom w:val="double" w:sz="4" w:space="0" w:color="auto"/>
              <w:righ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481" w:type="dxa"/>
            <w:tcBorders>
              <w:left w:val="double" w:sz="4" w:space="0" w:color="auto"/>
              <w:bottom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61" w:type="dxa"/>
            <w:tcBorders>
              <w:bottom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578" w:type="dxa"/>
            <w:tcBorders>
              <w:bottom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12</w:t>
            </w:r>
          </w:p>
        </w:tc>
      </w:tr>
      <w:tr w:rsidR="00893D46" w:rsidRPr="00893D46" w:rsidTr="004416A3">
        <w:trPr>
          <w:jc w:val="center"/>
        </w:trPr>
        <w:tc>
          <w:tcPr>
            <w:tcW w:w="817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038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Тема 1.</w:t>
            </w:r>
            <w:r w:rsidRPr="00893D46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Термины и определения: </w:t>
            </w:r>
            <w:proofErr w:type="spellStart"/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Техносфера</w:t>
            </w:r>
            <w:proofErr w:type="spellEnd"/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вредные и опасные производственные факторы.</w:t>
            </w:r>
          </w:p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Знать:</w:t>
            </w: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объект изучения БЖД, задачи БЖД,</w:t>
            </w:r>
          </w:p>
        </w:tc>
        <w:tc>
          <w:tcPr>
            <w:tcW w:w="817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ОК-7</w:t>
            </w:r>
          </w:p>
        </w:tc>
        <w:tc>
          <w:tcPr>
            <w:tcW w:w="595" w:type="dxa"/>
            <w:tcBorders>
              <w:righ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561" w:type="dxa"/>
            <w:tcBorders>
              <w:lef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7" w:type="dxa"/>
            <w:gridSpan w:val="2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5" w:type="dxa"/>
            <w:tcBorders>
              <w:righ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4" w:type="dxa"/>
            <w:tcBorders>
              <w:lef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7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1" w:type="dxa"/>
            <w:tcBorders>
              <w:lef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61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78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</w:tr>
      <w:tr w:rsidR="00893D46" w:rsidRPr="00893D46" w:rsidTr="004416A3">
        <w:trPr>
          <w:jc w:val="center"/>
        </w:trPr>
        <w:tc>
          <w:tcPr>
            <w:tcW w:w="817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038" w:type="dxa"/>
          </w:tcPr>
          <w:p w:rsidR="00893D46" w:rsidRPr="00893D46" w:rsidRDefault="00893D46" w:rsidP="00893D46">
            <w:pPr>
              <w:widowControl w:val="0"/>
              <w:tabs>
                <w:tab w:val="center" w:pos="152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Тема 2.  </w:t>
            </w:r>
            <w:r w:rsidRPr="00893D46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Знать: </w:t>
            </w: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Классификация среды обитания, структура </w:t>
            </w:r>
            <w:proofErr w:type="spellStart"/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техносферы</w:t>
            </w:r>
            <w:proofErr w:type="spellEnd"/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виды опасностей.  Критерии и параметры безопасности </w:t>
            </w:r>
            <w:proofErr w:type="spellStart"/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техносферы</w:t>
            </w:r>
            <w:proofErr w:type="spellEnd"/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817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ОК-7</w:t>
            </w:r>
          </w:p>
        </w:tc>
        <w:tc>
          <w:tcPr>
            <w:tcW w:w="595" w:type="dxa"/>
            <w:tcBorders>
              <w:righ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561" w:type="dxa"/>
            <w:tcBorders>
              <w:lef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7" w:type="dxa"/>
            <w:gridSpan w:val="2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5" w:type="dxa"/>
            <w:tcBorders>
              <w:righ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4" w:type="dxa"/>
            <w:tcBorders>
              <w:lef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7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1" w:type="dxa"/>
            <w:tcBorders>
              <w:lef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61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78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</w:tr>
      <w:tr w:rsidR="00893D46" w:rsidRPr="00893D46" w:rsidTr="004416A3">
        <w:trPr>
          <w:jc w:val="center"/>
        </w:trPr>
        <w:tc>
          <w:tcPr>
            <w:tcW w:w="817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038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Тема 3. </w:t>
            </w:r>
            <w:r w:rsidRPr="00893D46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Термины и определения:</w:t>
            </w:r>
          </w:p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Шум, вибрация, </w:t>
            </w:r>
            <w:proofErr w:type="gramStart"/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ИК-излучения</w:t>
            </w:r>
            <w:proofErr w:type="gramEnd"/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УФ-излучения, ЭМП, электробезопасность.</w:t>
            </w:r>
          </w:p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Знать:</w:t>
            </w: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воздействие и защита от </w:t>
            </w:r>
            <w:proofErr w:type="gramStart"/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опасных</w:t>
            </w:r>
            <w:proofErr w:type="gramEnd"/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и вредных </w:t>
            </w:r>
            <w:proofErr w:type="spellStart"/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фактров</w:t>
            </w:r>
            <w:proofErr w:type="spellEnd"/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 Нормирование</w:t>
            </w:r>
          </w:p>
        </w:tc>
        <w:tc>
          <w:tcPr>
            <w:tcW w:w="817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ОК-7, ОК-9</w:t>
            </w:r>
          </w:p>
        </w:tc>
        <w:tc>
          <w:tcPr>
            <w:tcW w:w="595" w:type="dxa"/>
            <w:tcBorders>
              <w:righ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561" w:type="dxa"/>
            <w:tcBorders>
              <w:lef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7" w:type="dxa"/>
            <w:gridSpan w:val="2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5" w:type="dxa"/>
            <w:tcBorders>
              <w:righ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4" w:type="dxa"/>
            <w:tcBorders>
              <w:lef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7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1" w:type="dxa"/>
            <w:tcBorders>
              <w:lef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61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78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</w:tr>
      <w:tr w:rsidR="00893D46" w:rsidRPr="00893D46" w:rsidTr="004416A3">
        <w:trPr>
          <w:jc w:val="center"/>
        </w:trPr>
        <w:tc>
          <w:tcPr>
            <w:tcW w:w="817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038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Тема 3. </w:t>
            </w:r>
            <w:r w:rsidRPr="00893D46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Термины и определения:</w:t>
            </w: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вредное вещество, ПДК, показатели токсичности, классификация опасных веществ, </w:t>
            </w:r>
            <w:proofErr w:type="gramStart"/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СИЗ</w:t>
            </w:r>
            <w:proofErr w:type="gramEnd"/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Уметь: р</w:t>
            </w: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ассчитывать концентрацию вредных веществ в воздухе рабочей зоны.</w:t>
            </w:r>
          </w:p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Навыки:</w:t>
            </w: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работа с газоанализатором </w:t>
            </w:r>
          </w:p>
        </w:tc>
        <w:tc>
          <w:tcPr>
            <w:tcW w:w="817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ОК-7</w:t>
            </w:r>
          </w:p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ОК-9</w:t>
            </w:r>
          </w:p>
        </w:tc>
        <w:tc>
          <w:tcPr>
            <w:tcW w:w="595" w:type="dxa"/>
            <w:tcBorders>
              <w:righ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561" w:type="dxa"/>
            <w:tcBorders>
              <w:lef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27" w:type="dxa"/>
            <w:gridSpan w:val="2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85" w:type="dxa"/>
            <w:tcBorders>
              <w:righ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44" w:type="dxa"/>
            <w:tcBorders>
              <w:lef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7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1" w:type="dxa"/>
            <w:tcBorders>
              <w:lef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1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78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</w:tr>
      <w:tr w:rsidR="00893D46" w:rsidRPr="00893D46" w:rsidTr="004416A3">
        <w:trPr>
          <w:jc w:val="center"/>
        </w:trPr>
        <w:tc>
          <w:tcPr>
            <w:tcW w:w="817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038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Тема 3. </w:t>
            </w:r>
            <w:r w:rsidRPr="00893D46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Термины и определения:</w:t>
            </w:r>
          </w:p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Шум. Ультразвук, инфразвук.</w:t>
            </w:r>
          </w:p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Знать: нормирование шума, </w:t>
            </w: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 xml:space="preserve">воздействие шума на человека, СИЗ и </w:t>
            </w:r>
            <w:proofErr w:type="gramStart"/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КЗ</w:t>
            </w:r>
            <w:proofErr w:type="gramEnd"/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от шума</w:t>
            </w:r>
          </w:p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Уметь:</w:t>
            </w: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измерять и рассчитывать уровень шума.</w:t>
            </w:r>
          </w:p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Навыки :</w:t>
            </w: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пользоваться прибором </w:t>
            </w:r>
            <w:proofErr w:type="gramStart"/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  <w:proofErr w:type="spellStart"/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</w:t>
            </w:r>
            <w:proofErr w:type="gramEnd"/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умомером</w:t>
            </w:r>
            <w:proofErr w:type="spellEnd"/>
          </w:p>
        </w:tc>
        <w:tc>
          <w:tcPr>
            <w:tcW w:w="817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ОК-7</w:t>
            </w:r>
          </w:p>
        </w:tc>
        <w:tc>
          <w:tcPr>
            <w:tcW w:w="595" w:type="dxa"/>
            <w:tcBorders>
              <w:righ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561" w:type="dxa"/>
            <w:tcBorders>
              <w:lef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27" w:type="dxa"/>
            <w:gridSpan w:val="2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85" w:type="dxa"/>
            <w:tcBorders>
              <w:righ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44" w:type="dxa"/>
            <w:tcBorders>
              <w:lef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7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1" w:type="dxa"/>
            <w:tcBorders>
              <w:lef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1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78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</w:tr>
      <w:tr w:rsidR="00893D46" w:rsidRPr="00893D46" w:rsidTr="004416A3">
        <w:trPr>
          <w:jc w:val="center"/>
        </w:trPr>
        <w:tc>
          <w:tcPr>
            <w:tcW w:w="817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6</w:t>
            </w:r>
          </w:p>
        </w:tc>
        <w:tc>
          <w:tcPr>
            <w:tcW w:w="3038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Тема 3. </w:t>
            </w:r>
            <w:r w:rsidRPr="00893D46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Знать:</w:t>
            </w: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893D46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 xml:space="preserve">Виды и условия трудовой деятельности;  </w:t>
            </w: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основы </w:t>
            </w:r>
            <w:proofErr w:type="spellStart"/>
            <w:proofErr w:type="gramStart"/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эргономи</w:t>
            </w:r>
            <w:proofErr w:type="spellEnd"/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ки</w:t>
            </w:r>
            <w:proofErr w:type="spellEnd"/>
            <w:proofErr w:type="gramEnd"/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Уметь:</w:t>
            </w: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определять эргономические параметры рабочего места</w:t>
            </w:r>
          </w:p>
        </w:tc>
        <w:tc>
          <w:tcPr>
            <w:tcW w:w="817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ОК-7</w:t>
            </w:r>
          </w:p>
        </w:tc>
        <w:tc>
          <w:tcPr>
            <w:tcW w:w="595" w:type="dxa"/>
            <w:tcBorders>
              <w:righ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561" w:type="dxa"/>
            <w:tcBorders>
              <w:lef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527" w:type="dxa"/>
            <w:gridSpan w:val="2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85" w:type="dxa"/>
            <w:tcBorders>
              <w:righ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44" w:type="dxa"/>
            <w:tcBorders>
              <w:lef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7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1" w:type="dxa"/>
            <w:tcBorders>
              <w:lef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1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78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</w:tr>
      <w:tr w:rsidR="00893D46" w:rsidRPr="00893D46" w:rsidTr="004416A3">
        <w:trPr>
          <w:jc w:val="center"/>
        </w:trPr>
        <w:tc>
          <w:tcPr>
            <w:tcW w:w="817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038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Тема 4. </w:t>
            </w:r>
            <w:r w:rsidRPr="00893D46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Термины и определения:</w:t>
            </w:r>
          </w:p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производственный микроклимат,  освещенность, КЕО.</w:t>
            </w:r>
            <w:r w:rsidRPr="00893D4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817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ОК-7</w:t>
            </w:r>
          </w:p>
        </w:tc>
        <w:tc>
          <w:tcPr>
            <w:tcW w:w="595" w:type="dxa"/>
            <w:tcBorders>
              <w:righ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561" w:type="dxa"/>
            <w:tcBorders>
              <w:lef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7" w:type="dxa"/>
            <w:gridSpan w:val="2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5" w:type="dxa"/>
            <w:tcBorders>
              <w:righ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4" w:type="dxa"/>
            <w:tcBorders>
              <w:lef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7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1" w:type="dxa"/>
            <w:tcBorders>
              <w:lef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61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78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</w:tr>
      <w:tr w:rsidR="00893D46" w:rsidRPr="00893D46" w:rsidTr="004416A3">
        <w:trPr>
          <w:jc w:val="center"/>
        </w:trPr>
        <w:tc>
          <w:tcPr>
            <w:tcW w:w="817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038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eastAsia="ru-RU"/>
              </w:rPr>
              <w:t>Тема 4.</w:t>
            </w:r>
            <w:r w:rsidRPr="00893D46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893D4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Знать:</w:t>
            </w:r>
            <w:r w:rsidRPr="00893D46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 xml:space="preserve"> параметры  и нормирование производственного микроклимата;</w:t>
            </w:r>
            <w:proofErr w:type="gramEnd"/>
          </w:p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Навыки:</w:t>
            </w: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пользоваться приборами: барометр, термометр, психрометр, анемометр</w:t>
            </w:r>
          </w:p>
        </w:tc>
        <w:tc>
          <w:tcPr>
            <w:tcW w:w="817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ОК-7</w:t>
            </w:r>
          </w:p>
        </w:tc>
        <w:tc>
          <w:tcPr>
            <w:tcW w:w="595" w:type="dxa"/>
            <w:tcBorders>
              <w:righ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561" w:type="dxa"/>
            <w:tcBorders>
              <w:lef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27" w:type="dxa"/>
            <w:gridSpan w:val="2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85" w:type="dxa"/>
            <w:tcBorders>
              <w:righ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44" w:type="dxa"/>
            <w:tcBorders>
              <w:lef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7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1" w:type="dxa"/>
            <w:tcBorders>
              <w:lef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1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78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</w:tr>
      <w:tr w:rsidR="00893D46" w:rsidRPr="00893D46" w:rsidTr="004416A3">
        <w:trPr>
          <w:jc w:val="center"/>
        </w:trPr>
        <w:tc>
          <w:tcPr>
            <w:tcW w:w="817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038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eastAsia="ru-RU"/>
              </w:rPr>
              <w:t xml:space="preserve">Тема 4. </w:t>
            </w:r>
            <w:r w:rsidRPr="00893D4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Знать:</w:t>
            </w:r>
            <w:r w:rsidRPr="00893D46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eastAsia="ru-RU"/>
              </w:rPr>
              <w:t xml:space="preserve"> </w:t>
            </w:r>
            <w:r w:rsidRPr="00893D46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 xml:space="preserve">механизмы терморегуляции,  виды </w:t>
            </w:r>
            <w:proofErr w:type="spellStart"/>
            <w:r w:rsidRPr="00893D46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>теплопотерь</w:t>
            </w:r>
            <w:proofErr w:type="spellEnd"/>
            <w:r w:rsidRPr="00893D46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 xml:space="preserve"> человеком.</w:t>
            </w:r>
          </w:p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Уметь:</w:t>
            </w:r>
            <w:r w:rsidRPr="00893D46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 xml:space="preserve"> рассчитывать </w:t>
            </w: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комфортность среды рабочей зоны</w:t>
            </w:r>
          </w:p>
        </w:tc>
        <w:tc>
          <w:tcPr>
            <w:tcW w:w="817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ОК-7</w:t>
            </w:r>
          </w:p>
        </w:tc>
        <w:tc>
          <w:tcPr>
            <w:tcW w:w="595" w:type="dxa"/>
            <w:tcBorders>
              <w:righ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561" w:type="dxa"/>
            <w:tcBorders>
              <w:lef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27" w:type="dxa"/>
            <w:gridSpan w:val="2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85" w:type="dxa"/>
            <w:tcBorders>
              <w:righ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44" w:type="dxa"/>
            <w:tcBorders>
              <w:lef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7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1" w:type="dxa"/>
            <w:tcBorders>
              <w:lef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1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78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</w:tr>
      <w:tr w:rsidR="00893D46" w:rsidRPr="00893D46" w:rsidTr="004416A3">
        <w:trPr>
          <w:jc w:val="center"/>
        </w:trPr>
        <w:tc>
          <w:tcPr>
            <w:tcW w:w="817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038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eastAsia="ru-RU"/>
              </w:rPr>
              <w:t xml:space="preserve">Тема 4. </w:t>
            </w:r>
            <w:r w:rsidRPr="00893D4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Термины:</w:t>
            </w:r>
            <w:r w:rsidRPr="00893D46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eastAsia="ru-RU"/>
              </w:rPr>
              <w:t xml:space="preserve"> </w:t>
            </w:r>
            <w:r w:rsidRPr="00893D46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>освещенность, сила света, яркость</w:t>
            </w:r>
            <w:r w:rsidRPr="00893D46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eastAsia="ru-RU"/>
              </w:rPr>
              <w:t xml:space="preserve">, </w:t>
            </w:r>
            <w:r w:rsidRPr="00893D46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>КЕО.</w:t>
            </w:r>
            <w:r w:rsidRPr="00893D46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eastAsia="ru-RU"/>
              </w:rPr>
              <w:t xml:space="preserve"> </w:t>
            </w:r>
          </w:p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 xml:space="preserve">Знать: </w:t>
            </w:r>
            <w:r w:rsidRPr="00893D46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>нормирование освещенности рабочего помещения, нормативные документы.</w:t>
            </w:r>
          </w:p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Уметь:</w:t>
            </w:r>
            <w:r w:rsidRPr="00893D46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 xml:space="preserve"> измерять и рассчитывать </w:t>
            </w: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освещенность производственной среды</w:t>
            </w:r>
          </w:p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Навыки:</w:t>
            </w: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пользоваться приборами: люксметр</w:t>
            </w:r>
          </w:p>
        </w:tc>
        <w:tc>
          <w:tcPr>
            <w:tcW w:w="817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ОК-7</w:t>
            </w:r>
          </w:p>
        </w:tc>
        <w:tc>
          <w:tcPr>
            <w:tcW w:w="595" w:type="dxa"/>
            <w:tcBorders>
              <w:righ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561" w:type="dxa"/>
            <w:tcBorders>
              <w:lef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3-4</w:t>
            </w:r>
          </w:p>
        </w:tc>
        <w:tc>
          <w:tcPr>
            <w:tcW w:w="527" w:type="dxa"/>
            <w:gridSpan w:val="2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85" w:type="dxa"/>
            <w:tcBorders>
              <w:righ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44" w:type="dxa"/>
            <w:tcBorders>
              <w:lef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7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1" w:type="dxa"/>
            <w:tcBorders>
              <w:lef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1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78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</w:tr>
      <w:tr w:rsidR="00893D46" w:rsidRPr="00893D46" w:rsidTr="004416A3">
        <w:trPr>
          <w:jc w:val="center"/>
        </w:trPr>
        <w:tc>
          <w:tcPr>
            <w:tcW w:w="817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3038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Тема 5.  </w:t>
            </w:r>
            <w:r w:rsidRPr="00893D46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Термины и определения:</w:t>
            </w: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ЧС, пожар, пожаробезопасность, катастрофа, авария</w:t>
            </w:r>
          </w:p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Знать: </w:t>
            </w: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Метод расчета количества огнетушащих средств, времени эвакуации, класс пожара, причины возникновения ЧС. </w:t>
            </w:r>
          </w:p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Уметь:</w:t>
            </w: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выбирать средства пожаротушения; </w:t>
            </w:r>
          </w:p>
        </w:tc>
        <w:tc>
          <w:tcPr>
            <w:tcW w:w="817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ОК-9</w:t>
            </w:r>
          </w:p>
        </w:tc>
        <w:tc>
          <w:tcPr>
            <w:tcW w:w="595" w:type="dxa"/>
            <w:tcBorders>
              <w:righ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561" w:type="dxa"/>
            <w:tcBorders>
              <w:lef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9-10</w:t>
            </w:r>
          </w:p>
        </w:tc>
        <w:tc>
          <w:tcPr>
            <w:tcW w:w="527" w:type="dxa"/>
            <w:gridSpan w:val="2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85" w:type="dxa"/>
            <w:tcBorders>
              <w:righ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44" w:type="dxa"/>
            <w:tcBorders>
              <w:lef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7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1" w:type="dxa"/>
            <w:tcBorders>
              <w:lef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1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78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</w:tr>
      <w:tr w:rsidR="00893D46" w:rsidRPr="00893D46" w:rsidTr="004416A3">
        <w:trPr>
          <w:jc w:val="center"/>
        </w:trPr>
        <w:tc>
          <w:tcPr>
            <w:tcW w:w="817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3038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Тема 5.  </w:t>
            </w:r>
            <w:r w:rsidRPr="00893D46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Знать:</w:t>
            </w: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виды кровотечения, разновидности травм, сердечная реанимация</w:t>
            </w:r>
            <w:r w:rsidRPr="00893D4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.</w:t>
            </w:r>
          </w:p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Уметь:</w:t>
            </w:r>
            <w:r w:rsidRPr="00893D4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</w:t>
            </w: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оказание </w:t>
            </w: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</w:t>
            </w: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помощи пострадавшим: остановка кровотечения, наложение жгута, наложение шины, иммобилизация, наложение повязок на раны.</w:t>
            </w:r>
          </w:p>
        </w:tc>
        <w:tc>
          <w:tcPr>
            <w:tcW w:w="817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ОК-9</w:t>
            </w:r>
          </w:p>
        </w:tc>
        <w:tc>
          <w:tcPr>
            <w:tcW w:w="595" w:type="dxa"/>
            <w:tcBorders>
              <w:righ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561" w:type="dxa"/>
            <w:tcBorders>
              <w:lef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27" w:type="dxa"/>
            <w:gridSpan w:val="2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85" w:type="dxa"/>
            <w:tcBorders>
              <w:righ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44" w:type="dxa"/>
            <w:tcBorders>
              <w:lef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7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1" w:type="dxa"/>
            <w:tcBorders>
              <w:lef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1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78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</w:tr>
      <w:tr w:rsidR="00893D46" w:rsidRPr="00893D46" w:rsidTr="004416A3">
        <w:trPr>
          <w:jc w:val="center"/>
        </w:trPr>
        <w:tc>
          <w:tcPr>
            <w:tcW w:w="817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3038" w:type="dxa"/>
          </w:tcPr>
          <w:p w:rsidR="00893D46" w:rsidRPr="00893D46" w:rsidRDefault="00893D46" w:rsidP="00893D46">
            <w:pPr>
              <w:widowControl w:val="0"/>
              <w:tabs>
                <w:tab w:val="center" w:pos="152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Тема 6. </w:t>
            </w:r>
            <w:r w:rsidRPr="00893D4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ab/>
            </w:r>
            <w:r w:rsidRPr="00893D46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Термины: </w:t>
            </w: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несчастный случай, охрана труда</w:t>
            </w:r>
          </w:p>
          <w:p w:rsidR="00893D46" w:rsidRPr="00893D46" w:rsidRDefault="00893D46" w:rsidP="00893D46">
            <w:pPr>
              <w:widowControl w:val="0"/>
              <w:tabs>
                <w:tab w:val="center" w:pos="152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lastRenderedPageBreak/>
              <w:t>Знать:</w:t>
            </w: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систему СУОТ, нормативные документы по ОТ, классификацию СИЗ и </w:t>
            </w:r>
            <w:proofErr w:type="gramStart"/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КЗ</w:t>
            </w:r>
            <w:proofErr w:type="gramEnd"/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страхование от несчастных случаев.</w:t>
            </w:r>
          </w:p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Уметь: </w:t>
            </w: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определять </w:t>
            </w:r>
            <w:proofErr w:type="spellStart"/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спецоценку</w:t>
            </w:r>
            <w:proofErr w:type="spellEnd"/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условий труда на рабочем месте</w:t>
            </w:r>
          </w:p>
        </w:tc>
        <w:tc>
          <w:tcPr>
            <w:tcW w:w="817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ОК-9</w:t>
            </w:r>
          </w:p>
        </w:tc>
        <w:tc>
          <w:tcPr>
            <w:tcW w:w="595" w:type="dxa"/>
            <w:tcBorders>
              <w:righ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561" w:type="dxa"/>
            <w:tcBorders>
              <w:lef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7" w:type="dxa"/>
            <w:gridSpan w:val="2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5" w:type="dxa"/>
            <w:tcBorders>
              <w:righ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4" w:type="dxa"/>
            <w:tcBorders>
              <w:lef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7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1" w:type="dxa"/>
            <w:tcBorders>
              <w:lef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61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78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</w:tr>
      <w:tr w:rsidR="00893D46" w:rsidRPr="00893D46" w:rsidTr="004416A3">
        <w:trPr>
          <w:jc w:val="center"/>
        </w:trPr>
        <w:tc>
          <w:tcPr>
            <w:tcW w:w="817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14</w:t>
            </w:r>
          </w:p>
        </w:tc>
        <w:tc>
          <w:tcPr>
            <w:tcW w:w="3038" w:type="dxa"/>
          </w:tcPr>
          <w:p w:rsidR="00893D46" w:rsidRPr="00893D46" w:rsidRDefault="00893D46" w:rsidP="00893D46">
            <w:pPr>
              <w:widowControl w:val="0"/>
              <w:tabs>
                <w:tab w:val="center" w:pos="152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Аналитическая работа</w:t>
            </w:r>
          </w:p>
        </w:tc>
        <w:tc>
          <w:tcPr>
            <w:tcW w:w="817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ОК-7,</w:t>
            </w:r>
          </w:p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ОК-9</w:t>
            </w:r>
          </w:p>
        </w:tc>
        <w:tc>
          <w:tcPr>
            <w:tcW w:w="595" w:type="dxa"/>
            <w:tcBorders>
              <w:righ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1" w:type="dxa"/>
            <w:tcBorders>
              <w:lef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7" w:type="dxa"/>
            <w:gridSpan w:val="2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85" w:type="dxa"/>
            <w:tcBorders>
              <w:righ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4" w:type="dxa"/>
            <w:tcBorders>
              <w:lef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7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1" w:type="dxa"/>
            <w:tcBorders>
              <w:lef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61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78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</w:tr>
      <w:tr w:rsidR="00893D46" w:rsidRPr="00893D46" w:rsidTr="004416A3">
        <w:trPr>
          <w:jc w:val="center"/>
        </w:trPr>
        <w:tc>
          <w:tcPr>
            <w:tcW w:w="817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3038" w:type="dxa"/>
          </w:tcPr>
          <w:p w:rsidR="00893D46" w:rsidRPr="00893D46" w:rsidRDefault="00893D46" w:rsidP="00893D46">
            <w:pPr>
              <w:widowControl w:val="0"/>
              <w:tabs>
                <w:tab w:val="center" w:pos="152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Тестирование</w:t>
            </w:r>
          </w:p>
        </w:tc>
        <w:tc>
          <w:tcPr>
            <w:tcW w:w="817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ОК-7</w:t>
            </w:r>
          </w:p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ОК-9</w:t>
            </w:r>
          </w:p>
        </w:tc>
        <w:tc>
          <w:tcPr>
            <w:tcW w:w="595" w:type="dxa"/>
            <w:tcBorders>
              <w:righ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1" w:type="dxa"/>
            <w:tcBorders>
              <w:lef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7" w:type="dxa"/>
            <w:gridSpan w:val="2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5" w:type="dxa"/>
            <w:tcBorders>
              <w:righ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4" w:type="dxa"/>
            <w:tcBorders>
              <w:lef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7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" w:type="dxa"/>
            <w:tcBorders>
              <w:righ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1" w:type="dxa"/>
            <w:tcBorders>
              <w:lef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61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78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</w:tr>
      <w:tr w:rsidR="00893D46" w:rsidRPr="00893D46" w:rsidTr="004416A3">
        <w:trPr>
          <w:jc w:val="center"/>
        </w:trPr>
        <w:tc>
          <w:tcPr>
            <w:tcW w:w="817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38" w:type="dxa"/>
          </w:tcPr>
          <w:p w:rsidR="00893D46" w:rsidRPr="00893D46" w:rsidRDefault="00893D46" w:rsidP="00893D46">
            <w:pPr>
              <w:widowControl w:val="0"/>
              <w:tabs>
                <w:tab w:val="center" w:pos="152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i/>
                <w:lang w:eastAsia="ru-RU"/>
              </w:rPr>
              <w:t>Рейтинг по видам занятий</w:t>
            </w:r>
          </w:p>
        </w:tc>
        <w:tc>
          <w:tcPr>
            <w:tcW w:w="817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95" w:type="dxa"/>
            <w:tcBorders>
              <w:righ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73" w:type="dxa"/>
            <w:gridSpan w:val="4"/>
            <w:tcBorders>
              <w:left w:val="double" w:sz="4" w:space="0" w:color="auto"/>
              <w:righ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1701" w:type="dxa"/>
            <w:gridSpan w:val="3"/>
            <w:tcBorders>
              <w:left w:val="double" w:sz="4" w:space="0" w:color="auto"/>
              <w:righ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620" w:type="dxa"/>
            <w:gridSpan w:val="3"/>
            <w:tcBorders>
              <w:lef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</w:t>
            </w:r>
          </w:p>
        </w:tc>
      </w:tr>
      <w:tr w:rsidR="00893D46" w:rsidRPr="00893D46" w:rsidTr="004416A3">
        <w:trPr>
          <w:jc w:val="center"/>
        </w:trPr>
        <w:tc>
          <w:tcPr>
            <w:tcW w:w="817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38" w:type="dxa"/>
          </w:tcPr>
          <w:p w:rsidR="00893D46" w:rsidRPr="00893D46" w:rsidRDefault="00893D46" w:rsidP="00893D46">
            <w:pPr>
              <w:widowControl w:val="0"/>
              <w:tabs>
                <w:tab w:val="center" w:pos="152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i/>
                <w:lang w:eastAsia="ru-RU"/>
              </w:rPr>
              <w:t>Рейтинг зачета</w:t>
            </w:r>
          </w:p>
        </w:tc>
        <w:tc>
          <w:tcPr>
            <w:tcW w:w="817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95" w:type="dxa"/>
            <w:tcBorders>
              <w:righ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994" w:type="dxa"/>
            <w:gridSpan w:val="10"/>
            <w:tcBorders>
              <w:lef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</w:t>
            </w:r>
          </w:p>
        </w:tc>
      </w:tr>
      <w:tr w:rsidR="00893D46" w:rsidRPr="00893D46" w:rsidTr="004416A3">
        <w:trPr>
          <w:jc w:val="center"/>
        </w:trPr>
        <w:tc>
          <w:tcPr>
            <w:tcW w:w="817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38" w:type="dxa"/>
          </w:tcPr>
          <w:p w:rsidR="00893D46" w:rsidRPr="00893D46" w:rsidRDefault="00893D46" w:rsidP="00893D46">
            <w:pPr>
              <w:widowControl w:val="0"/>
              <w:tabs>
                <w:tab w:val="center" w:pos="152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i/>
                <w:lang w:eastAsia="ru-RU"/>
              </w:rPr>
              <w:t>Общий рейтинг по дисциплине</w:t>
            </w:r>
          </w:p>
        </w:tc>
        <w:tc>
          <w:tcPr>
            <w:tcW w:w="817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95" w:type="dxa"/>
            <w:tcBorders>
              <w:righ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994" w:type="dxa"/>
            <w:gridSpan w:val="10"/>
            <w:tcBorders>
              <w:lef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</w:t>
            </w:r>
          </w:p>
        </w:tc>
      </w:tr>
    </w:tbl>
    <w:p w:rsidR="00893D46" w:rsidRPr="00893D46" w:rsidRDefault="00893D46" w:rsidP="00893D46">
      <w:pPr>
        <w:tabs>
          <w:tab w:val="left" w:pos="1701"/>
          <w:tab w:val="left" w:pos="1985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893D46" w:rsidRPr="00893D46" w:rsidRDefault="00893D46" w:rsidP="00893D46">
      <w:pPr>
        <w:tabs>
          <w:tab w:val="left" w:pos="1701"/>
          <w:tab w:val="left" w:pos="1985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6.2. Шкалы оценивания</w:t>
      </w:r>
    </w:p>
    <w:p w:rsidR="00893D46" w:rsidRPr="00893D46" w:rsidRDefault="00893D46" w:rsidP="00893D46">
      <w:pPr>
        <w:keepNext/>
        <w:widowControl w:val="0"/>
        <w:tabs>
          <w:tab w:val="left" w:pos="0"/>
          <w:tab w:val="left" w:pos="709"/>
          <w:tab w:val="left" w:pos="15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 xml:space="preserve">Окончательный рейтинг по дисциплине  определяется как средневзвешенный по суммарному и экзаменационному рейтингам при коэффициенте весомости текущей аттестации в семестре 0,6  и экзамена (зачета) 0,4. </w:t>
      </w: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Оценка по 2-х и 4-х балльным системам производится по шкале, </w:t>
      </w:r>
      <w:proofErr w:type="gramStart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приведен-ной</w:t>
      </w:r>
      <w:proofErr w:type="gramEnd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 таблице 7.</w:t>
      </w:r>
    </w:p>
    <w:p w:rsidR="00893D46" w:rsidRPr="00893D46" w:rsidRDefault="00893D46" w:rsidP="00893D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93D46" w:rsidRPr="00893D46" w:rsidRDefault="00893D46" w:rsidP="00893D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7 – Шкалы оценивания</w:t>
      </w:r>
    </w:p>
    <w:p w:rsidR="00893D46" w:rsidRPr="00893D46" w:rsidRDefault="00893D46" w:rsidP="00893D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8892" w:type="dxa"/>
        <w:jc w:val="center"/>
        <w:tblInd w:w="-1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85"/>
        <w:gridCol w:w="4907"/>
      </w:tblGrid>
      <w:tr w:rsidR="00893D46" w:rsidRPr="00893D46" w:rsidTr="004416A3">
        <w:trPr>
          <w:jc w:val="center"/>
        </w:trPr>
        <w:tc>
          <w:tcPr>
            <w:tcW w:w="3985" w:type="dxa"/>
            <w:tcBorders>
              <w:bottom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Рейтинг, %</w:t>
            </w:r>
          </w:p>
        </w:tc>
        <w:tc>
          <w:tcPr>
            <w:tcW w:w="4907" w:type="dxa"/>
            <w:tcBorders>
              <w:bottom w:val="double" w:sz="4" w:space="0" w:color="auto"/>
            </w:tcBorders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Оценка при 2-х балльной системе</w:t>
            </w:r>
          </w:p>
        </w:tc>
      </w:tr>
      <w:tr w:rsidR="00893D46" w:rsidRPr="00893D46" w:rsidTr="004416A3">
        <w:trPr>
          <w:jc w:val="center"/>
        </w:trPr>
        <w:tc>
          <w:tcPr>
            <w:tcW w:w="3985" w:type="dxa"/>
            <w:tcBorders>
              <w:top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Менее 60</w:t>
            </w:r>
          </w:p>
        </w:tc>
        <w:tc>
          <w:tcPr>
            <w:tcW w:w="4907" w:type="dxa"/>
            <w:tcBorders>
              <w:top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93D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Незачтено</w:t>
            </w:r>
            <w:proofErr w:type="spellEnd"/>
          </w:p>
        </w:tc>
      </w:tr>
      <w:tr w:rsidR="00893D46" w:rsidRPr="00893D46" w:rsidTr="004416A3">
        <w:trPr>
          <w:jc w:val="center"/>
        </w:trPr>
        <w:tc>
          <w:tcPr>
            <w:tcW w:w="3985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 60 до 73</w:t>
            </w:r>
          </w:p>
        </w:tc>
        <w:tc>
          <w:tcPr>
            <w:tcW w:w="4907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Зачтено</w:t>
            </w:r>
          </w:p>
        </w:tc>
      </w:tr>
      <w:tr w:rsidR="00893D46" w:rsidRPr="00893D46" w:rsidTr="004416A3">
        <w:trPr>
          <w:jc w:val="center"/>
        </w:trPr>
        <w:tc>
          <w:tcPr>
            <w:tcW w:w="3985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Свыше 73 до 87</w:t>
            </w:r>
          </w:p>
        </w:tc>
        <w:tc>
          <w:tcPr>
            <w:tcW w:w="4907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Зачтено</w:t>
            </w:r>
          </w:p>
        </w:tc>
      </w:tr>
      <w:tr w:rsidR="00893D46" w:rsidRPr="00893D46" w:rsidTr="004416A3">
        <w:trPr>
          <w:trHeight w:val="131"/>
          <w:jc w:val="center"/>
        </w:trPr>
        <w:tc>
          <w:tcPr>
            <w:tcW w:w="3985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Свыше 87 до 100</w:t>
            </w:r>
          </w:p>
        </w:tc>
        <w:tc>
          <w:tcPr>
            <w:tcW w:w="4907" w:type="dxa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Зачтено</w:t>
            </w:r>
          </w:p>
        </w:tc>
      </w:tr>
    </w:tbl>
    <w:p w:rsidR="00893D46" w:rsidRPr="00893D46" w:rsidRDefault="00893D46" w:rsidP="00893D46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893D46" w:rsidRPr="00893D46" w:rsidRDefault="00893D46" w:rsidP="00893D46">
      <w:pPr>
        <w:keepNext/>
        <w:tabs>
          <w:tab w:val="left" w:pos="0"/>
          <w:tab w:val="left" w:pos="993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Текущий контроль успеваемости в течение семестра оценивается по таблице 8.</w:t>
      </w:r>
    </w:p>
    <w:p w:rsidR="00893D46" w:rsidRPr="00893D46" w:rsidRDefault="00893D46" w:rsidP="00893D46">
      <w:pPr>
        <w:widowControl w:val="0"/>
        <w:autoSpaceDE w:val="0"/>
        <w:autoSpaceDN w:val="0"/>
        <w:adjustRightInd w:val="0"/>
        <w:spacing w:after="0" w:line="240" w:lineRule="auto"/>
        <w:ind w:left="-142" w:hanging="17"/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</w:pPr>
    </w:p>
    <w:p w:rsidR="00893D46" w:rsidRPr="00893D46" w:rsidRDefault="00893D46" w:rsidP="00893D46">
      <w:pPr>
        <w:keepNext/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8 – График текущего контроля успеваемости по компетенциям дисциплины 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6"/>
        <w:gridCol w:w="567"/>
        <w:gridCol w:w="631"/>
        <w:gridCol w:w="542"/>
        <w:gridCol w:w="528"/>
        <w:gridCol w:w="708"/>
        <w:gridCol w:w="567"/>
        <w:gridCol w:w="709"/>
        <w:gridCol w:w="567"/>
        <w:gridCol w:w="709"/>
        <w:gridCol w:w="709"/>
        <w:gridCol w:w="708"/>
        <w:gridCol w:w="1418"/>
      </w:tblGrid>
      <w:tr w:rsidR="00893D46" w:rsidRPr="00893D46" w:rsidTr="004416A3">
        <w:tc>
          <w:tcPr>
            <w:tcW w:w="7371" w:type="dxa"/>
            <w:gridSpan w:val="12"/>
            <w:tcBorders>
              <w:right w:val="double" w:sz="4" w:space="0" w:color="auto"/>
            </w:tcBorders>
          </w:tcPr>
          <w:p w:rsidR="00893D46" w:rsidRPr="00893D46" w:rsidRDefault="00893D46" w:rsidP="00893D4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ind w:left="-142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Этапы текущего контроля</w:t>
            </w:r>
          </w:p>
        </w:tc>
        <w:tc>
          <w:tcPr>
            <w:tcW w:w="1418" w:type="dxa"/>
            <w:tcBorders>
              <w:left w:val="double" w:sz="4" w:space="0" w:color="auto"/>
            </w:tcBorders>
            <w:vAlign w:val="center"/>
          </w:tcPr>
          <w:p w:rsidR="00893D46" w:rsidRPr="00893D46" w:rsidRDefault="00893D46" w:rsidP="00893D4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ind w:left="-142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Итого</w:t>
            </w:r>
          </w:p>
        </w:tc>
      </w:tr>
      <w:tr w:rsidR="00893D46" w:rsidRPr="00893D46" w:rsidTr="004416A3">
        <w:tc>
          <w:tcPr>
            <w:tcW w:w="2166" w:type="dxa"/>
            <w:gridSpan w:val="4"/>
            <w:tcBorders>
              <w:right w:val="double" w:sz="4" w:space="0" w:color="auto"/>
            </w:tcBorders>
          </w:tcPr>
          <w:p w:rsidR="00893D46" w:rsidRPr="00893D46" w:rsidRDefault="00893D46" w:rsidP="00893D4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ind w:left="-142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№1 (1 - 6 </w:t>
            </w:r>
            <w:proofErr w:type="spellStart"/>
            <w:r w:rsidRPr="00893D4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нед</w:t>
            </w:r>
            <w:proofErr w:type="spellEnd"/>
            <w:r w:rsidRPr="00893D4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.) </w:t>
            </w:r>
          </w:p>
          <w:p w:rsidR="00893D46" w:rsidRPr="00893D46" w:rsidRDefault="00893D46" w:rsidP="00893D4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ind w:left="-142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512" w:type="dxa"/>
            <w:gridSpan w:val="4"/>
            <w:tcBorders>
              <w:left w:val="double" w:sz="4" w:space="0" w:color="auto"/>
              <w:right w:val="double" w:sz="4" w:space="0" w:color="auto"/>
            </w:tcBorders>
          </w:tcPr>
          <w:p w:rsidR="00893D46" w:rsidRPr="00893D46" w:rsidRDefault="00893D46" w:rsidP="00893D4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ind w:left="-142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№2 (7 - 9 </w:t>
            </w:r>
            <w:proofErr w:type="spellStart"/>
            <w:r w:rsidRPr="00893D4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нед</w:t>
            </w:r>
            <w:proofErr w:type="spellEnd"/>
            <w:r w:rsidRPr="00893D4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.)</w:t>
            </w:r>
          </w:p>
          <w:p w:rsidR="00893D46" w:rsidRPr="00893D46" w:rsidRDefault="00893D46" w:rsidP="00893D4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ind w:left="-142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gridSpan w:val="4"/>
            <w:tcBorders>
              <w:left w:val="double" w:sz="4" w:space="0" w:color="auto"/>
              <w:right w:val="double" w:sz="4" w:space="0" w:color="auto"/>
            </w:tcBorders>
          </w:tcPr>
          <w:p w:rsidR="00893D46" w:rsidRPr="00893D46" w:rsidRDefault="00893D46" w:rsidP="00893D4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ind w:left="-142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№3 (10 - 12 </w:t>
            </w:r>
            <w:proofErr w:type="spellStart"/>
            <w:r w:rsidRPr="00893D4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нед</w:t>
            </w:r>
            <w:proofErr w:type="spellEnd"/>
            <w:r w:rsidRPr="00893D4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.)</w:t>
            </w:r>
          </w:p>
          <w:p w:rsidR="00893D46" w:rsidRPr="00893D46" w:rsidRDefault="00893D46" w:rsidP="00893D4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ind w:left="-142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left w:val="double" w:sz="4" w:space="0" w:color="auto"/>
            </w:tcBorders>
          </w:tcPr>
          <w:p w:rsidR="00893D46" w:rsidRPr="00893D46" w:rsidRDefault="00893D46" w:rsidP="00893D4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ind w:left="-142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893D46" w:rsidRPr="00893D46" w:rsidTr="004416A3">
        <w:trPr>
          <w:cantSplit/>
          <w:trHeight w:val="1055"/>
        </w:trPr>
        <w:tc>
          <w:tcPr>
            <w:tcW w:w="426" w:type="dxa"/>
            <w:tcBorders>
              <w:bottom w:val="double" w:sz="4" w:space="0" w:color="auto"/>
            </w:tcBorders>
            <w:textDirection w:val="btLr"/>
          </w:tcPr>
          <w:p w:rsidR="00893D46" w:rsidRPr="00893D46" w:rsidRDefault="00893D46" w:rsidP="00893D4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ind w:left="-142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ЛР №</w:t>
            </w:r>
          </w:p>
        </w:tc>
        <w:tc>
          <w:tcPr>
            <w:tcW w:w="567" w:type="dxa"/>
            <w:tcBorders>
              <w:bottom w:val="double" w:sz="4" w:space="0" w:color="auto"/>
            </w:tcBorders>
            <w:textDirection w:val="btLr"/>
          </w:tcPr>
          <w:p w:rsidR="00893D46" w:rsidRPr="00893D46" w:rsidRDefault="00893D46" w:rsidP="00893D4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ind w:left="-142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ПЗ №</w:t>
            </w:r>
          </w:p>
        </w:tc>
        <w:tc>
          <w:tcPr>
            <w:tcW w:w="631" w:type="dxa"/>
            <w:tcBorders>
              <w:bottom w:val="double" w:sz="4" w:space="0" w:color="auto"/>
              <w:right w:val="single" w:sz="4" w:space="0" w:color="auto"/>
            </w:tcBorders>
            <w:textDirection w:val="btLr"/>
          </w:tcPr>
          <w:p w:rsidR="00893D46" w:rsidRPr="00893D46" w:rsidRDefault="00893D46" w:rsidP="00893D4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ind w:left="-142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СРС №</w:t>
            </w:r>
          </w:p>
        </w:tc>
        <w:tc>
          <w:tcPr>
            <w:tcW w:w="542" w:type="dxa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textDirection w:val="btLr"/>
          </w:tcPr>
          <w:p w:rsidR="00893D46" w:rsidRPr="00893D46" w:rsidRDefault="00893D46" w:rsidP="00893D4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ind w:left="-142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893D4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Рейт</w:t>
            </w:r>
            <w:proofErr w:type="spellEnd"/>
            <w:r w:rsidRPr="00893D4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528" w:type="dxa"/>
            <w:tcBorders>
              <w:left w:val="double" w:sz="4" w:space="0" w:color="auto"/>
              <w:bottom w:val="double" w:sz="4" w:space="0" w:color="auto"/>
            </w:tcBorders>
            <w:textDirection w:val="btLr"/>
          </w:tcPr>
          <w:p w:rsidR="00893D46" w:rsidRPr="00893D46" w:rsidRDefault="00893D46" w:rsidP="00893D4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ind w:left="-142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ЛР №</w:t>
            </w:r>
          </w:p>
        </w:tc>
        <w:tc>
          <w:tcPr>
            <w:tcW w:w="708" w:type="dxa"/>
            <w:tcBorders>
              <w:bottom w:val="double" w:sz="4" w:space="0" w:color="auto"/>
            </w:tcBorders>
            <w:textDirection w:val="btLr"/>
          </w:tcPr>
          <w:p w:rsidR="00893D46" w:rsidRPr="00893D46" w:rsidRDefault="00893D46" w:rsidP="00893D4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ind w:left="-142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ПЗ №</w:t>
            </w:r>
          </w:p>
        </w:tc>
        <w:tc>
          <w:tcPr>
            <w:tcW w:w="567" w:type="dxa"/>
            <w:tcBorders>
              <w:bottom w:val="double" w:sz="4" w:space="0" w:color="auto"/>
              <w:right w:val="single" w:sz="4" w:space="0" w:color="auto"/>
            </w:tcBorders>
            <w:textDirection w:val="btLr"/>
          </w:tcPr>
          <w:p w:rsidR="00893D46" w:rsidRPr="00893D46" w:rsidRDefault="00893D46" w:rsidP="00893D4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ind w:left="-142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СРС №</w:t>
            </w:r>
          </w:p>
        </w:tc>
        <w:tc>
          <w:tcPr>
            <w:tcW w:w="709" w:type="dxa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textDirection w:val="btLr"/>
          </w:tcPr>
          <w:p w:rsidR="00893D46" w:rsidRPr="00893D46" w:rsidRDefault="00893D46" w:rsidP="00893D4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ind w:left="-142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893D4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Рейт</w:t>
            </w:r>
            <w:proofErr w:type="spellEnd"/>
            <w:r w:rsidRPr="00893D4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567" w:type="dxa"/>
            <w:tcBorders>
              <w:left w:val="double" w:sz="4" w:space="0" w:color="auto"/>
              <w:bottom w:val="double" w:sz="4" w:space="0" w:color="auto"/>
            </w:tcBorders>
            <w:textDirection w:val="btLr"/>
          </w:tcPr>
          <w:p w:rsidR="00893D46" w:rsidRPr="00893D46" w:rsidRDefault="00893D46" w:rsidP="00893D4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ind w:left="-142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ЛР №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textDirection w:val="btLr"/>
          </w:tcPr>
          <w:p w:rsidR="00893D46" w:rsidRPr="00893D46" w:rsidRDefault="00893D46" w:rsidP="00893D4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ind w:left="-142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ПЗ №</w:t>
            </w:r>
          </w:p>
        </w:tc>
        <w:tc>
          <w:tcPr>
            <w:tcW w:w="709" w:type="dxa"/>
            <w:tcBorders>
              <w:bottom w:val="double" w:sz="4" w:space="0" w:color="auto"/>
              <w:right w:val="single" w:sz="4" w:space="0" w:color="auto"/>
            </w:tcBorders>
            <w:textDirection w:val="btLr"/>
          </w:tcPr>
          <w:p w:rsidR="00893D46" w:rsidRPr="00893D46" w:rsidRDefault="00893D46" w:rsidP="00893D4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ind w:left="-142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СРС №</w:t>
            </w:r>
          </w:p>
        </w:tc>
        <w:tc>
          <w:tcPr>
            <w:tcW w:w="708" w:type="dxa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textDirection w:val="btLr"/>
          </w:tcPr>
          <w:p w:rsidR="00893D46" w:rsidRPr="00893D46" w:rsidRDefault="00893D46" w:rsidP="00893D4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ind w:left="-142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893D4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Рейт</w:t>
            </w:r>
            <w:proofErr w:type="spellEnd"/>
            <w:r w:rsidRPr="00893D4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418" w:type="dxa"/>
            <w:tcBorders>
              <w:left w:val="double" w:sz="4" w:space="0" w:color="auto"/>
              <w:bottom w:val="double" w:sz="4" w:space="0" w:color="auto"/>
            </w:tcBorders>
          </w:tcPr>
          <w:p w:rsidR="00893D46" w:rsidRPr="00893D46" w:rsidRDefault="00893D46" w:rsidP="00893D4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ind w:left="-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893D46" w:rsidRPr="00893D46" w:rsidTr="004416A3">
        <w:trPr>
          <w:cantSplit/>
          <w:trHeight w:val="1134"/>
        </w:trPr>
        <w:tc>
          <w:tcPr>
            <w:tcW w:w="426" w:type="dxa"/>
            <w:tcBorders>
              <w:top w:val="double" w:sz="4" w:space="0" w:color="auto"/>
            </w:tcBorders>
            <w:textDirection w:val="btL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42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1-5</w:t>
            </w:r>
          </w:p>
        </w:tc>
        <w:tc>
          <w:tcPr>
            <w:tcW w:w="567" w:type="dxa"/>
            <w:tcBorders>
              <w:top w:val="double" w:sz="4" w:space="0" w:color="auto"/>
            </w:tcBorders>
            <w:textDirection w:val="btL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42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1" w:type="dxa"/>
            <w:tcBorders>
              <w:top w:val="double" w:sz="4" w:space="0" w:color="auto"/>
              <w:right w:val="single" w:sz="4" w:space="0" w:color="auto"/>
            </w:tcBorders>
            <w:textDirection w:val="btL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42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42" w:type="dxa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42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528" w:type="dxa"/>
            <w:tcBorders>
              <w:top w:val="double" w:sz="4" w:space="0" w:color="auto"/>
              <w:left w:val="double" w:sz="4" w:space="0" w:color="auto"/>
            </w:tcBorders>
            <w:textDirection w:val="btLr"/>
            <w:vAlign w:val="cente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42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6-9</w:t>
            </w:r>
          </w:p>
        </w:tc>
        <w:tc>
          <w:tcPr>
            <w:tcW w:w="708" w:type="dxa"/>
            <w:tcBorders>
              <w:top w:val="double" w:sz="4" w:space="0" w:color="auto"/>
            </w:tcBorders>
            <w:textDirection w:val="btL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42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42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tcBorders>
              <w:top w:val="double" w:sz="4" w:space="0" w:color="auto"/>
              <w:right w:val="single" w:sz="4" w:space="0" w:color="auto"/>
            </w:tcBorders>
            <w:textDirection w:val="btL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42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42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567" w:type="dxa"/>
            <w:tcBorders>
              <w:top w:val="double" w:sz="4" w:space="0" w:color="auto"/>
              <w:left w:val="double" w:sz="4" w:space="0" w:color="auto"/>
            </w:tcBorders>
            <w:textDirection w:val="btL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42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10-12</w:t>
            </w:r>
          </w:p>
        </w:tc>
        <w:tc>
          <w:tcPr>
            <w:tcW w:w="709" w:type="dxa"/>
            <w:tcBorders>
              <w:top w:val="double" w:sz="4" w:space="0" w:color="auto"/>
            </w:tcBorders>
            <w:textDirection w:val="btL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42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709" w:type="dxa"/>
            <w:tcBorders>
              <w:top w:val="double" w:sz="4" w:space="0" w:color="auto"/>
              <w:right w:val="single" w:sz="4" w:space="0" w:color="auto"/>
            </w:tcBorders>
            <w:textDirection w:val="btLr"/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42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42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418" w:type="dxa"/>
            <w:tcBorders>
              <w:top w:val="double" w:sz="4" w:space="0" w:color="auto"/>
              <w:left w:val="double" w:sz="4" w:space="0" w:color="auto"/>
            </w:tcBorders>
          </w:tcPr>
          <w:p w:rsidR="00893D46" w:rsidRPr="00893D46" w:rsidRDefault="00893D46" w:rsidP="00893D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42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93D4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60</w:t>
            </w:r>
          </w:p>
        </w:tc>
      </w:tr>
    </w:tbl>
    <w:p w:rsidR="00893D46" w:rsidRPr="00893D46" w:rsidRDefault="00893D46" w:rsidP="00893D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893D46" w:rsidRPr="00893D46" w:rsidRDefault="00893D46" w:rsidP="00893D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893D46" w:rsidRPr="00893D46" w:rsidRDefault="00893D46" w:rsidP="00893D46">
      <w:pPr>
        <w:widowControl w:val="0"/>
        <w:numPr>
          <w:ilvl w:val="0"/>
          <w:numId w:val="24"/>
        </w:numPr>
        <w:tabs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Материалы для оценки знаний, умений, навыков на различных этапах формирования компетенций</w:t>
      </w:r>
    </w:p>
    <w:p w:rsidR="00893D46" w:rsidRPr="00893D46" w:rsidRDefault="00893D46" w:rsidP="00893D46">
      <w:pPr>
        <w:widowControl w:val="0"/>
        <w:tabs>
          <w:tab w:val="left" w:pos="496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         Оценка знаний, умений, навыков осуществляется по компетенциям, </w:t>
      </w:r>
      <w:r w:rsidRPr="00893D4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 xml:space="preserve">приведенным в таблице 6. </w:t>
      </w:r>
    </w:p>
    <w:p w:rsidR="00893D46" w:rsidRPr="00893D46" w:rsidRDefault="00893D46" w:rsidP="00893D46">
      <w:pPr>
        <w:keepNext/>
        <w:tabs>
          <w:tab w:val="left" w:pos="945"/>
        </w:tabs>
        <w:spacing w:after="0" w:line="240" w:lineRule="auto"/>
        <w:ind w:firstLine="709"/>
        <w:outlineLvl w:val="5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 лабораторным работам оценка производится по вопросам, которые приведены в работах и заданиях  [13]:</w:t>
      </w: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893D46" w:rsidRPr="00893D46" w:rsidRDefault="00893D46" w:rsidP="00893D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893D46" w:rsidRPr="00893D46" w:rsidRDefault="00893D46" w:rsidP="00893D4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Рекомендованный перечень вопросов для подготовки к текущему контролю и зачету:</w:t>
      </w:r>
    </w:p>
    <w:p w:rsidR="00893D46" w:rsidRPr="00893D46" w:rsidRDefault="00893D46" w:rsidP="00893D46">
      <w:pPr>
        <w:keepNext/>
        <w:tabs>
          <w:tab w:val="left" w:pos="945"/>
          <w:tab w:val="center" w:pos="4891"/>
        </w:tabs>
        <w:spacing w:after="0" w:line="240" w:lineRule="auto"/>
        <w:ind w:firstLine="709"/>
        <w:outlineLvl w:val="5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Этап 1 текущего контроля</w:t>
      </w:r>
    </w:p>
    <w:p w:rsidR="00893D46" w:rsidRPr="00893D46" w:rsidRDefault="00893D46" w:rsidP="00893D46">
      <w:pPr>
        <w:keepNext/>
        <w:widowControl w:val="0"/>
        <w:numPr>
          <w:ilvl w:val="0"/>
          <w:numId w:val="4"/>
        </w:numPr>
        <w:tabs>
          <w:tab w:val="left" w:pos="945"/>
        </w:tabs>
        <w:autoSpaceDE w:val="0"/>
        <w:autoSpaceDN w:val="0"/>
        <w:adjustRightInd w:val="0"/>
        <w:spacing w:after="0" w:line="240" w:lineRule="auto"/>
        <w:jc w:val="both"/>
        <w:outlineLvl w:val="5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Контрольная работа по темам 1-3. </w:t>
      </w:r>
      <w:r w:rsidRPr="00893D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Проработать лекции 1-5, 7  (таблица 2) и  главы 1, 2, 5, 8 [10], подготовить ответы на вопросы и темы:</w:t>
      </w:r>
    </w:p>
    <w:p w:rsidR="00893D46" w:rsidRPr="00893D46" w:rsidRDefault="00893D46" w:rsidP="00893D46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такое безопасность, опасность, безопасность жизнедеятельности.</w:t>
      </w:r>
    </w:p>
    <w:p w:rsidR="00893D46" w:rsidRPr="00893D46" w:rsidRDefault="00893D46" w:rsidP="00893D46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Понятие комфортных, оптимальных, допустимых и вредных условий жизнедеятельности.</w:t>
      </w:r>
    </w:p>
    <w:p w:rsidR="00893D46" w:rsidRPr="00893D46" w:rsidRDefault="00893D46" w:rsidP="00893D46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Концепция национальной безопасности.</w:t>
      </w:r>
    </w:p>
    <w:p w:rsidR="00893D46" w:rsidRPr="00893D46" w:rsidRDefault="00893D46" w:rsidP="00893D46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Классификация токсичных веществ и действие их на организм человека.</w:t>
      </w:r>
    </w:p>
    <w:p w:rsidR="00893D46" w:rsidRPr="00893D46" w:rsidRDefault="00893D46" w:rsidP="00893D46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Вентиляция производственных помещений, ее виды и требования к ней.</w:t>
      </w:r>
    </w:p>
    <w:p w:rsidR="00893D46" w:rsidRPr="00893D46" w:rsidRDefault="00893D46" w:rsidP="00893D46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Источники вибрации. Действие ее на организм человека.</w:t>
      </w:r>
    </w:p>
    <w:p w:rsidR="00893D46" w:rsidRPr="00893D46" w:rsidRDefault="00893D46" w:rsidP="00893D46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Санитарно-гигиеническое нормирование вибрации и методы защиты от нее.</w:t>
      </w:r>
    </w:p>
    <w:p w:rsidR="00893D46" w:rsidRPr="00893D46" w:rsidRDefault="00893D46" w:rsidP="00893D46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Источники шума на промышленных предприятиях, действие шума на организм человека, защита от шума</w:t>
      </w:r>
    </w:p>
    <w:p w:rsidR="00893D46" w:rsidRPr="00893D46" w:rsidRDefault="00893D46" w:rsidP="00893D46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Санитарно-гигиеническое нормирование шума и способы защиты от него. </w:t>
      </w:r>
    </w:p>
    <w:p w:rsidR="00893D46" w:rsidRPr="00893D46" w:rsidRDefault="00893D46" w:rsidP="00893D46">
      <w:pPr>
        <w:keepNext/>
        <w:widowControl w:val="0"/>
        <w:numPr>
          <w:ilvl w:val="0"/>
          <w:numId w:val="4"/>
        </w:numPr>
        <w:tabs>
          <w:tab w:val="left" w:pos="1140"/>
          <w:tab w:val="left" w:pos="2445"/>
        </w:tabs>
        <w:autoSpaceDE w:val="0"/>
        <w:autoSpaceDN w:val="0"/>
        <w:adjustRightInd w:val="0"/>
        <w:spacing w:after="0" w:line="240" w:lineRule="auto"/>
        <w:jc w:val="both"/>
        <w:outlineLvl w:val="5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Защита лабораторной работы:</w:t>
      </w:r>
    </w:p>
    <w:p w:rsidR="00893D46" w:rsidRPr="00893D46" w:rsidRDefault="00893D46" w:rsidP="00893D46">
      <w:pPr>
        <w:widowControl w:val="0"/>
        <w:numPr>
          <w:ilvl w:val="0"/>
          <w:numId w:val="33"/>
        </w:numPr>
        <w:tabs>
          <w:tab w:val="left" w:pos="675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условий труда по параметрам микроклимата.</w:t>
      </w:r>
    </w:p>
    <w:p w:rsidR="00893D46" w:rsidRPr="00893D46" w:rsidRDefault="00893D46" w:rsidP="00893D46">
      <w:pPr>
        <w:widowControl w:val="0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комфортности производственной среды</w:t>
      </w:r>
    </w:p>
    <w:p w:rsidR="00893D46" w:rsidRPr="00893D46" w:rsidRDefault="00893D46" w:rsidP="00893D46">
      <w:pPr>
        <w:widowControl w:val="0"/>
        <w:numPr>
          <w:ilvl w:val="0"/>
          <w:numId w:val="33"/>
        </w:numPr>
        <w:tabs>
          <w:tab w:val="left" w:pos="67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Исследование естественного и искусственного освещения рабочих мест.</w:t>
      </w:r>
    </w:p>
    <w:p w:rsidR="00893D46" w:rsidRPr="00893D46" w:rsidRDefault="00893D46" w:rsidP="00893D46">
      <w:pPr>
        <w:widowControl w:val="0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 естественного и искусственного освещения на рабочем месте.</w:t>
      </w:r>
    </w:p>
    <w:p w:rsidR="00893D46" w:rsidRPr="00893D46" w:rsidRDefault="00893D46" w:rsidP="00893D46">
      <w:pPr>
        <w:widowControl w:val="0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Исследование воздуха рабочей зоны на содержание газов и паров.</w:t>
      </w:r>
    </w:p>
    <w:p w:rsidR="00893D46" w:rsidRPr="00893D46" w:rsidRDefault="00893D46" w:rsidP="00893D46">
      <w:pPr>
        <w:widowControl w:val="0"/>
        <w:autoSpaceDE w:val="0"/>
        <w:autoSpaceDN w:val="0"/>
        <w:adjustRightInd w:val="0"/>
        <w:spacing w:after="0" w:line="240" w:lineRule="auto"/>
        <w:ind w:firstLine="3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Защита ЛР проводится по вопросам, указанным в [7].</w:t>
      </w:r>
    </w:p>
    <w:p w:rsidR="00893D46" w:rsidRPr="00893D46" w:rsidRDefault="00893D46" w:rsidP="00893D46">
      <w:pPr>
        <w:shd w:val="clear" w:color="auto" w:fill="FFFFFF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</w:pPr>
    </w:p>
    <w:p w:rsidR="00893D46" w:rsidRPr="00893D46" w:rsidRDefault="00893D46" w:rsidP="00893D46">
      <w:pPr>
        <w:shd w:val="clear" w:color="auto" w:fill="FFFFFF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Этап 2 текущего контроля:</w:t>
      </w:r>
    </w:p>
    <w:p w:rsidR="00893D46" w:rsidRPr="00893D46" w:rsidRDefault="00893D46" w:rsidP="00893D46">
      <w:pPr>
        <w:keepNext/>
        <w:widowControl w:val="0"/>
        <w:numPr>
          <w:ilvl w:val="0"/>
          <w:numId w:val="34"/>
        </w:numPr>
        <w:tabs>
          <w:tab w:val="left" w:pos="945"/>
        </w:tabs>
        <w:autoSpaceDE w:val="0"/>
        <w:autoSpaceDN w:val="0"/>
        <w:adjustRightInd w:val="0"/>
        <w:spacing w:after="0" w:line="240" w:lineRule="auto"/>
        <w:outlineLvl w:val="5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Контрольная работа по темам разделов 4-5. </w:t>
      </w:r>
      <w:r w:rsidRPr="00893D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Проработать лекции 9-11, 15 (таблица 2)  и главы 7,10,11 [10], подготовить ответы на вопросы и темы. </w:t>
      </w:r>
    </w:p>
    <w:p w:rsidR="00893D46" w:rsidRPr="00893D46" w:rsidRDefault="00893D46" w:rsidP="00893D46">
      <w:pPr>
        <w:keepNext/>
        <w:tabs>
          <w:tab w:val="left" w:pos="945"/>
        </w:tabs>
        <w:spacing w:after="0" w:line="240" w:lineRule="auto"/>
        <w:ind w:left="720"/>
        <w:outlineLvl w:val="5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Перечень тем: </w:t>
      </w:r>
    </w:p>
    <w:p w:rsidR="00893D46" w:rsidRPr="00893D46" w:rsidRDefault="00893D46" w:rsidP="00893D46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62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Электромагнитные измерения, их воздействие на организм человека.</w:t>
      </w:r>
    </w:p>
    <w:p w:rsidR="00893D46" w:rsidRPr="00893D46" w:rsidRDefault="00893D46" w:rsidP="00893D46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62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Нормирование электромагнитных излучений и способы защиты от них.</w:t>
      </w:r>
    </w:p>
    <w:p w:rsidR="00893D46" w:rsidRPr="00893D46" w:rsidRDefault="00893D46" w:rsidP="00893D46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62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Действие электрического тока на организм человека. Виды </w:t>
      </w:r>
      <w:proofErr w:type="spellStart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электротравм</w:t>
      </w:r>
      <w:proofErr w:type="spellEnd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93D46" w:rsidRPr="00893D46" w:rsidRDefault="00893D46" w:rsidP="00893D46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62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Критерии электробезопасности и защитные устройства.</w:t>
      </w:r>
    </w:p>
    <w:p w:rsidR="00893D46" w:rsidRPr="00893D46" w:rsidRDefault="00893D46" w:rsidP="00893D46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62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Понятие метеоусловий на производстве.</w:t>
      </w:r>
    </w:p>
    <w:p w:rsidR="00893D46" w:rsidRPr="00893D46" w:rsidRDefault="00893D46" w:rsidP="00893D46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62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такое терморегуляция?</w:t>
      </w:r>
    </w:p>
    <w:p w:rsidR="00893D46" w:rsidRPr="00893D46" w:rsidRDefault="00893D46" w:rsidP="00893D46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62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Нормирование и измерения параметров микроклимата.</w:t>
      </w:r>
    </w:p>
    <w:p w:rsidR="00893D46" w:rsidRPr="00893D46" w:rsidRDefault="00893D46" w:rsidP="00893D46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62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Способы нормализации микроклимата производственных помещений (отопление, вентиляция, кондиционирование).</w:t>
      </w:r>
    </w:p>
    <w:p w:rsidR="00893D46" w:rsidRPr="00893D46" w:rsidRDefault="00893D46" w:rsidP="00893D46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62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Освещение производственных помещений. Характеристика естественного и искусственного освещения. Его нормирование и организация.</w:t>
      </w:r>
    </w:p>
    <w:p w:rsidR="00893D46" w:rsidRPr="00893D46" w:rsidRDefault="00893D46" w:rsidP="00893D46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62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Производственное освещение. Классификация. Обслуживание.</w:t>
      </w:r>
    </w:p>
    <w:p w:rsidR="00893D46" w:rsidRPr="00893D46" w:rsidRDefault="00893D46" w:rsidP="00893D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893D46" w:rsidRPr="00893D46" w:rsidRDefault="00893D46" w:rsidP="00893D46">
      <w:pPr>
        <w:keepNext/>
        <w:widowControl w:val="0"/>
        <w:numPr>
          <w:ilvl w:val="0"/>
          <w:numId w:val="34"/>
        </w:numPr>
        <w:tabs>
          <w:tab w:val="left" w:pos="945"/>
        </w:tabs>
        <w:autoSpaceDE w:val="0"/>
        <w:autoSpaceDN w:val="0"/>
        <w:adjustRightInd w:val="0"/>
        <w:spacing w:after="0" w:line="240" w:lineRule="auto"/>
        <w:jc w:val="both"/>
        <w:outlineLvl w:val="5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Защита лабораторной работы:</w:t>
      </w:r>
    </w:p>
    <w:p w:rsidR="00893D46" w:rsidRPr="00893D46" w:rsidRDefault="00893D46" w:rsidP="00893D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893D46" w:rsidRPr="00893D46" w:rsidRDefault="00893D46" w:rsidP="00893D46">
      <w:pPr>
        <w:widowControl w:val="0"/>
        <w:numPr>
          <w:ilvl w:val="0"/>
          <w:numId w:val="36"/>
        </w:numPr>
        <w:tabs>
          <w:tab w:val="left" w:pos="67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Исследование шума на рабочем месте и эффективности методов и средств защиты от  шума в производственных условиях.</w:t>
      </w:r>
    </w:p>
    <w:p w:rsidR="00893D46" w:rsidRPr="00893D46" w:rsidRDefault="00893D46" w:rsidP="00893D46">
      <w:pPr>
        <w:widowControl w:val="0"/>
        <w:numPr>
          <w:ilvl w:val="0"/>
          <w:numId w:val="36"/>
        </w:numPr>
        <w:tabs>
          <w:tab w:val="left" w:pos="67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напряженности трудового процесса работника производства</w:t>
      </w:r>
    </w:p>
    <w:p w:rsidR="00893D46" w:rsidRPr="00893D46" w:rsidRDefault="00893D46" w:rsidP="00893D46">
      <w:pPr>
        <w:widowControl w:val="0"/>
        <w:numPr>
          <w:ilvl w:val="0"/>
          <w:numId w:val="36"/>
        </w:numPr>
        <w:tabs>
          <w:tab w:val="left" w:pos="675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Спецоценка</w:t>
      </w:r>
      <w:proofErr w:type="spellEnd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условий труда на рабочем месте</w:t>
      </w:r>
    </w:p>
    <w:p w:rsidR="00893D46" w:rsidRPr="00893D46" w:rsidRDefault="00893D46" w:rsidP="00893D4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Защита ЛП проводится </w:t>
      </w:r>
      <w:proofErr w:type="gramStart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согласно</w:t>
      </w:r>
      <w:proofErr w:type="gramEnd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методических указаний [7].</w:t>
      </w:r>
      <w:r w:rsidRPr="00893D4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</w:p>
    <w:p w:rsidR="00893D46" w:rsidRPr="00893D46" w:rsidRDefault="00893D46" w:rsidP="00893D46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Тестирование</w:t>
      </w:r>
    </w:p>
    <w:p w:rsidR="00893D46" w:rsidRPr="00893D46" w:rsidRDefault="00893D46" w:rsidP="00893D4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проводится по методическим указаниям [13].</w:t>
      </w:r>
    </w:p>
    <w:p w:rsidR="00893D46" w:rsidRPr="00893D46" w:rsidRDefault="00893D46" w:rsidP="00893D4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93D46" w:rsidRPr="00893D46" w:rsidRDefault="00893D46" w:rsidP="00893D46">
      <w:pPr>
        <w:shd w:val="clear" w:color="auto" w:fill="FFFFFF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Этап 3 текущего контроля:</w:t>
      </w:r>
    </w:p>
    <w:p w:rsidR="00893D46" w:rsidRPr="00893D46" w:rsidRDefault="00893D46" w:rsidP="00893D46">
      <w:pPr>
        <w:keepNext/>
        <w:widowControl w:val="0"/>
        <w:numPr>
          <w:ilvl w:val="0"/>
          <w:numId w:val="7"/>
        </w:numPr>
        <w:tabs>
          <w:tab w:val="left" w:pos="945"/>
        </w:tabs>
        <w:autoSpaceDE w:val="0"/>
        <w:autoSpaceDN w:val="0"/>
        <w:adjustRightInd w:val="0"/>
        <w:spacing w:after="0" w:line="240" w:lineRule="auto"/>
        <w:outlineLvl w:val="5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Контрольная работа по темам 6-7. </w:t>
      </w:r>
      <w:r w:rsidRPr="00893D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Проработать лекции 22,23, 27 (таблица 2) и главы 18-19 [10], подготовить ответы на вопросы и темы:</w:t>
      </w:r>
    </w:p>
    <w:p w:rsidR="00893D46" w:rsidRPr="00893D46" w:rsidRDefault="00893D46" w:rsidP="00893D46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Понятие чрезвычайных ситуаций, условия их формирования.</w:t>
      </w:r>
    </w:p>
    <w:p w:rsidR="00893D46" w:rsidRPr="00893D46" w:rsidRDefault="00893D46" w:rsidP="00893D46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Классификация чрезвычайных ситуаций.</w:t>
      </w:r>
    </w:p>
    <w:p w:rsidR="00893D46" w:rsidRPr="00893D46" w:rsidRDefault="00893D46" w:rsidP="00893D46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Характеристика техногенных ЧС.</w:t>
      </w:r>
    </w:p>
    <w:p w:rsidR="00893D46" w:rsidRPr="00893D46" w:rsidRDefault="00893D46" w:rsidP="00893D46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Характеристика природных ЧС.</w:t>
      </w:r>
    </w:p>
    <w:p w:rsidR="00893D46" w:rsidRPr="00893D46" w:rsidRDefault="00893D46" w:rsidP="00893D46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Характеристика экологических ЧС.</w:t>
      </w:r>
    </w:p>
    <w:p w:rsidR="00893D46" w:rsidRPr="00893D46" w:rsidRDefault="00893D46" w:rsidP="00893D46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Характеристика социально-политических и военно-политических ЧС.</w:t>
      </w:r>
    </w:p>
    <w:p w:rsidR="00893D46" w:rsidRPr="00893D46" w:rsidRDefault="00893D46" w:rsidP="00893D46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Принципы обеспечения безопасности в условиях ЧС.</w:t>
      </w:r>
    </w:p>
    <w:p w:rsidR="00893D46" w:rsidRPr="00893D46" w:rsidRDefault="00893D46" w:rsidP="00893D46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Средства индивидуальной защиты населения.</w:t>
      </w:r>
    </w:p>
    <w:p w:rsidR="00893D46" w:rsidRPr="00893D46" w:rsidRDefault="00893D46" w:rsidP="00893D46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Законодательство об охране труда и нормативно-техническая база безопасности труда.</w:t>
      </w:r>
    </w:p>
    <w:p w:rsidR="00893D46" w:rsidRPr="00893D46" w:rsidRDefault="00893D46" w:rsidP="00893D46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Расследование несчастных случаев и профессиональных заболеваний.</w:t>
      </w:r>
    </w:p>
    <w:p w:rsidR="00893D46" w:rsidRPr="00893D46" w:rsidRDefault="00893D46" w:rsidP="00893D46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Комплексная оценка условий труда, аттестация и сертификация рабочих мест.</w:t>
      </w:r>
    </w:p>
    <w:p w:rsidR="00893D46" w:rsidRPr="00893D46" w:rsidRDefault="00893D46" w:rsidP="00893D46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Первая помощь при поражении электрическим током.</w:t>
      </w:r>
    </w:p>
    <w:p w:rsidR="00893D46" w:rsidRPr="00893D46" w:rsidRDefault="00893D46" w:rsidP="00893D46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Защита лабораторной работы:</w:t>
      </w:r>
    </w:p>
    <w:p w:rsidR="00893D46" w:rsidRPr="00893D46" w:rsidRDefault="00893D46" w:rsidP="00893D46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Пожаробезопасность. Выбор средств пожаротушения.</w:t>
      </w:r>
    </w:p>
    <w:p w:rsidR="00893D46" w:rsidRPr="00893D46" w:rsidRDefault="00893D46" w:rsidP="00893D46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 количества огнетушащих сре</w:t>
      </w:r>
      <w:proofErr w:type="gramStart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дств дл</w:t>
      </w:r>
      <w:proofErr w:type="gramEnd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я тушения пожаров. Расчет времени эвакуации.</w:t>
      </w:r>
    </w:p>
    <w:p w:rsidR="00893D46" w:rsidRPr="00893D46" w:rsidRDefault="00893D46" w:rsidP="00893D46">
      <w:pPr>
        <w:widowControl w:val="0"/>
        <w:numPr>
          <w:ilvl w:val="0"/>
          <w:numId w:val="38"/>
        </w:numPr>
        <w:tabs>
          <w:tab w:val="left" w:pos="67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Спасение и оказание первой помощи пострадавшим</w:t>
      </w:r>
      <w:proofErr w:type="gramStart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</w:t>
      </w:r>
      <w:proofErr w:type="gramEnd"/>
    </w:p>
    <w:p w:rsidR="00893D46" w:rsidRPr="00893D46" w:rsidRDefault="00893D46" w:rsidP="00893D46">
      <w:pPr>
        <w:widowControl w:val="0"/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Защита аналитической работы (реферата)</w:t>
      </w:r>
    </w:p>
    <w:p w:rsidR="00893D46" w:rsidRPr="00893D46" w:rsidRDefault="00893D46" w:rsidP="00893D46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lastRenderedPageBreak/>
        <w:t>Примерный перечень тем</w:t>
      </w:r>
    </w:p>
    <w:p w:rsidR="00893D46" w:rsidRPr="00893D46" w:rsidRDefault="00893D46" w:rsidP="00893D46">
      <w:pPr>
        <w:widowControl w:val="0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Устойчивое развитие России. Перспективы и угрозы.</w:t>
      </w:r>
    </w:p>
    <w:p w:rsidR="00893D46" w:rsidRPr="00893D46" w:rsidRDefault="00893D46" w:rsidP="00893D46">
      <w:pPr>
        <w:widowControl w:val="0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Современное представление о риске и его качественная и количественная характеристики.</w:t>
      </w:r>
    </w:p>
    <w:p w:rsidR="00893D46" w:rsidRPr="00893D46" w:rsidRDefault="00893D46" w:rsidP="00893D46">
      <w:pPr>
        <w:widowControl w:val="0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Структура </w:t>
      </w:r>
      <w:proofErr w:type="spellStart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техносферы</w:t>
      </w:r>
      <w:proofErr w:type="spellEnd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Байкальского региона и основные региональные проблемы безопасности. </w:t>
      </w:r>
    </w:p>
    <w:p w:rsidR="00893D46" w:rsidRPr="00893D46" w:rsidRDefault="00893D46" w:rsidP="00893D46">
      <w:pPr>
        <w:widowControl w:val="0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Культура человека, общества и безопасность.</w:t>
      </w:r>
    </w:p>
    <w:p w:rsidR="00893D46" w:rsidRPr="00893D46" w:rsidRDefault="00893D46" w:rsidP="00893D46">
      <w:pPr>
        <w:widowControl w:val="0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рисками в современных условиях.</w:t>
      </w:r>
    </w:p>
    <w:p w:rsidR="00893D46" w:rsidRPr="00893D46" w:rsidRDefault="00893D46" w:rsidP="00893D46">
      <w:pPr>
        <w:widowControl w:val="0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Состояние заболеваемости и травматизма в России и Иркутской области.</w:t>
      </w:r>
    </w:p>
    <w:p w:rsidR="00893D46" w:rsidRPr="00893D46" w:rsidRDefault="00893D46" w:rsidP="00893D46">
      <w:pPr>
        <w:widowControl w:val="0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Современные методы оценки риска и обеспечение безопасности.</w:t>
      </w:r>
    </w:p>
    <w:p w:rsidR="00893D46" w:rsidRPr="00893D46" w:rsidRDefault="00893D46" w:rsidP="00893D46">
      <w:pPr>
        <w:widowControl w:val="0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Опасные зоны Байкальского региона, Иркутской области и их характеристика</w:t>
      </w:r>
    </w:p>
    <w:p w:rsidR="00893D46" w:rsidRPr="00893D46" w:rsidRDefault="00893D46" w:rsidP="00893D46">
      <w:pPr>
        <w:widowControl w:val="0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Эргономика и ее значение в обеспечении безопасности.</w:t>
      </w:r>
    </w:p>
    <w:p w:rsidR="00893D46" w:rsidRPr="00893D46" w:rsidRDefault="00893D46" w:rsidP="00893D46">
      <w:pPr>
        <w:widowControl w:val="0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Электромагнитное загрязнение окружающей среды – угроза здоровью населения.</w:t>
      </w:r>
    </w:p>
    <w:p w:rsidR="00893D46" w:rsidRPr="00893D46" w:rsidRDefault="00893D46" w:rsidP="00893D46">
      <w:pPr>
        <w:widowControl w:val="0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аспекты проблемы электромагнитной безопасности.</w:t>
      </w:r>
    </w:p>
    <w:p w:rsidR="00893D46" w:rsidRPr="00893D46" w:rsidRDefault="00893D46" w:rsidP="00893D46">
      <w:pPr>
        <w:widowControl w:val="0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Сеть "Интернет" и проблемы безопасности.</w:t>
      </w:r>
    </w:p>
    <w:p w:rsidR="00893D46" w:rsidRPr="00893D46" w:rsidRDefault="00893D46" w:rsidP="00893D46">
      <w:pPr>
        <w:widowControl w:val="0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Мобильная связь и здоровье человека. Анализ современных исследований.</w:t>
      </w:r>
    </w:p>
    <w:p w:rsidR="00893D46" w:rsidRPr="00893D46" w:rsidRDefault="00893D46" w:rsidP="00893D46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8.Рекомендуемое  информационное обеспечение дисциплины</w:t>
      </w:r>
    </w:p>
    <w:p w:rsidR="00893D46" w:rsidRPr="00893D46" w:rsidRDefault="00893D46" w:rsidP="00893D46">
      <w:pPr>
        <w:spacing w:after="0" w:line="240" w:lineRule="auto"/>
        <w:ind w:left="1069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8.1. О</w:t>
      </w:r>
      <w:r w:rsidRPr="00893D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сновная учебная </w:t>
      </w:r>
      <w:r w:rsidRPr="00893D46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литература:</w:t>
      </w:r>
    </w:p>
    <w:p w:rsidR="00893D46" w:rsidRPr="00893D46" w:rsidRDefault="00893D46" w:rsidP="00893D46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Тимофеева С.С., </w:t>
      </w:r>
      <w:proofErr w:type="spellStart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Шешуков</w:t>
      </w:r>
      <w:proofErr w:type="spellEnd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Ю.В. Проектирование систем безопасности. Учебное пособие. - Иркутск. </w:t>
      </w:r>
      <w:proofErr w:type="spellStart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Изд-во</w:t>
      </w:r>
      <w:proofErr w:type="gramStart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:И</w:t>
      </w:r>
      <w:proofErr w:type="gramEnd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рГТУ</w:t>
      </w:r>
      <w:proofErr w:type="spellEnd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. – 2008. -270 с.</w:t>
      </w:r>
    </w:p>
    <w:p w:rsidR="00893D46" w:rsidRPr="00893D46" w:rsidRDefault="00893D46" w:rsidP="00893D46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Безопасность жизнедеятельности: </w:t>
      </w: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учебник для студентов средних профессиональных учебных заведений / СВ. Белов, В.А. </w:t>
      </w:r>
      <w:proofErr w:type="spellStart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Девисилов</w:t>
      </w:r>
      <w:proofErr w:type="spellEnd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, А.Ф. Козья-ков и др.; под общ</w:t>
      </w:r>
      <w:proofErr w:type="gramStart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proofErr w:type="gramEnd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ед. СВ. Белова. - 6-е изд., стереотип. - М.: Высшая школа, 2008. - 423 с.</w:t>
      </w:r>
    </w:p>
    <w:p w:rsidR="00893D46" w:rsidRPr="00893D46" w:rsidRDefault="00893D46" w:rsidP="00893D46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93D46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Девисилов</w:t>
      </w:r>
      <w:proofErr w:type="spellEnd"/>
      <w:r w:rsidRPr="00893D46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В.А. </w:t>
      </w: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Охрана труда: учебник / В.А. </w:t>
      </w:r>
      <w:proofErr w:type="spellStart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Девисилов</w:t>
      </w:r>
      <w:proofErr w:type="spellEnd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- 4-е изд., </w:t>
      </w:r>
      <w:proofErr w:type="spellStart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перераб</w:t>
      </w:r>
      <w:proofErr w:type="spellEnd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и доп. - М.: ФОРУМ, 2009. - 496 с: </w:t>
      </w:r>
      <w:proofErr w:type="spellStart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илл</w:t>
      </w:r>
      <w:proofErr w:type="spellEnd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. - (Профессиональное образование).</w:t>
      </w:r>
    </w:p>
    <w:p w:rsidR="00893D46" w:rsidRPr="00893D46" w:rsidRDefault="00893D46" w:rsidP="00893D46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Безопасность  жизнедеятельности. </w:t>
      </w: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учебник для вузов /С.В. Белов, В.А. </w:t>
      </w:r>
      <w:proofErr w:type="spellStart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Девисилов</w:t>
      </w:r>
      <w:proofErr w:type="spellEnd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А.В. </w:t>
      </w:r>
      <w:proofErr w:type="spellStart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Ильницкая</w:t>
      </w:r>
      <w:proofErr w:type="spellEnd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др.; под общ. ред. СВ. Белова.-8-е </w:t>
      </w:r>
      <w:proofErr w:type="spellStart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изд.</w:t>
      </w:r>
      <w:proofErr w:type="gramStart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,с</w:t>
      </w:r>
      <w:proofErr w:type="gramEnd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тереотип</w:t>
      </w:r>
      <w:proofErr w:type="spellEnd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— М.: Высшая школа, 2009. — 616 с. </w:t>
      </w:r>
    </w:p>
    <w:p w:rsidR="00893D46" w:rsidRPr="00893D46" w:rsidRDefault="00893D46" w:rsidP="00893D46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.Мастрюков Б.С. </w:t>
      </w: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Опасные ситуации техногенного характера и защита от них: учебник для вузов / Б.</w:t>
      </w:r>
      <w:proofErr w:type="gramStart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Мастрюков. — М.: Академия, 2009. —320 с.</w:t>
      </w:r>
    </w:p>
    <w:p w:rsidR="00893D46" w:rsidRPr="00893D46" w:rsidRDefault="00893D46" w:rsidP="00893D46">
      <w:pPr>
        <w:shd w:val="clear" w:color="auto" w:fill="FFFFFF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 xml:space="preserve">8.2.  Дополнительная учебная и справочная литература: </w:t>
      </w:r>
    </w:p>
    <w:p w:rsidR="00893D46" w:rsidRPr="00893D46" w:rsidRDefault="00893D46" w:rsidP="00893D46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Тимофеева С.С. и др. Безопасность жизнедеятельности. Лабораторные работы. Ч.1.- Иркутск. </w:t>
      </w:r>
      <w:proofErr w:type="spellStart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Изд-во</w:t>
      </w:r>
      <w:proofErr w:type="gramStart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:И</w:t>
      </w:r>
      <w:proofErr w:type="gramEnd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рГТУ</w:t>
      </w:r>
      <w:proofErr w:type="spellEnd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. – 2005. -139 с.</w:t>
      </w:r>
    </w:p>
    <w:p w:rsidR="00893D46" w:rsidRPr="00893D46" w:rsidRDefault="00893D46" w:rsidP="00893D46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Тимофеева С.С., Васильева Г.И. Оказание помощи пострадавшим на производстве. Практикум. Иркутск. </w:t>
      </w:r>
      <w:proofErr w:type="spellStart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Изд-во</w:t>
      </w:r>
      <w:proofErr w:type="gramStart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:И</w:t>
      </w:r>
      <w:proofErr w:type="gramEnd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рГТУ</w:t>
      </w:r>
      <w:proofErr w:type="spellEnd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. – 2005. -134 с.</w:t>
      </w:r>
    </w:p>
    <w:p w:rsidR="00893D46" w:rsidRPr="00893D46" w:rsidRDefault="00893D46" w:rsidP="00893D46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Тимофеева С.С., </w:t>
      </w:r>
      <w:proofErr w:type="spellStart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Ружникова</w:t>
      </w:r>
      <w:proofErr w:type="spellEnd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Е.А., Никитина О.И. </w:t>
      </w:r>
      <w:r w:rsidRPr="00893D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Безопасность жизнедеятельности: Лабораторные работы. Ч.3. – Иркутск: Изд-во ИрГТУ, 2000. – 81 с.</w:t>
      </w:r>
    </w:p>
    <w:p w:rsidR="00893D46" w:rsidRPr="00893D46" w:rsidRDefault="00893D46" w:rsidP="00893D46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Тимофеева С.С. Аттестация рабочих мест. Учебное пособие. - Иркутск. Изд-во: ИрГТУ. – 2008. -420 с.</w:t>
      </w:r>
    </w:p>
    <w:p w:rsidR="00893D46" w:rsidRPr="00893D46" w:rsidRDefault="00893D46" w:rsidP="00893D46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Тимофеева С.С.,  </w:t>
      </w:r>
      <w:proofErr w:type="spellStart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Шешуков</w:t>
      </w:r>
      <w:proofErr w:type="spellEnd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Ю.В. Безопасность жизнедеятельности.  Учебное пособие. - Иркутск. </w:t>
      </w:r>
      <w:proofErr w:type="spellStart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Изд-во</w:t>
      </w:r>
      <w:proofErr w:type="gramStart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:И</w:t>
      </w:r>
      <w:proofErr w:type="gramEnd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рГТУ</w:t>
      </w:r>
      <w:proofErr w:type="spellEnd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. – 2007. -353 с.</w:t>
      </w:r>
    </w:p>
    <w:p w:rsidR="00893D46" w:rsidRPr="00893D46" w:rsidRDefault="00893D46" w:rsidP="00893D46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Тимофеева С.С., </w:t>
      </w:r>
      <w:proofErr w:type="spellStart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Какаулин</w:t>
      </w:r>
      <w:proofErr w:type="spellEnd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С.П. Безопасность жизнедеятельности. Словарь терминов и определений от</w:t>
      </w:r>
      <w:proofErr w:type="gramStart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</w:t>
      </w:r>
      <w:proofErr w:type="gramEnd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Я.  Учебно-справочное пособие. - Иркутск. </w:t>
      </w:r>
      <w:proofErr w:type="spellStart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Изд-во</w:t>
      </w:r>
      <w:proofErr w:type="gramStart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:И</w:t>
      </w:r>
      <w:proofErr w:type="gramEnd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рГТУ</w:t>
      </w:r>
      <w:proofErr w:type="spellEnd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. – 2007. -145 с.</w:t>
      </w:r>
    </w:p>
    <w:p w:rsidR="00893D46" w:rsidRPr="00893D46" w:rsidRDefault="00893D46" w:rsidP="00893D46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Тимофеева С.С., </w:t>
      </w:r>
      <w:proofErr w:type="spellStart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Шешуков</w:t>
      </w:r>
      <w:proofErr w:type="spellEnd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Ю.В. Производственная безопасность. Учебное пособие. - Иркутск. </w:t>
      </w:r>
      <w:proofErr w:type="spellStart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Изд-во</w:t>
      </w:r>
      <w:proofErr w:type="gramStart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:И</w:t>
      </w:r>
      <w:proofErr w:type="gramEnd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рГТУ</w:t>
      </w:r>
      <w:proofErr w:type="spellEnd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. – 2007. -336 с.</w:t>
      </w:r>
    </w:p>
    <w:p w:rsidR="00893D46" w:rsidRPr="00893D46" w:rsidRDefault="00893D46" w:rsidP="00893D46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Тимофеева С.С., Тимофеев С.С. Психология безопасности труда. Практикум. - Иркутск. Изд-во: ИрГТУ. – 2007. -172 с.</w:t>
      </w:r>
    </w:p>
    <w:p w:rsidR="00893D46" w:rsidRPr="00893D46" w:rsidRDefault="00893D46" w:rsidP="00893D46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Тимофеева С.С., </w:t>
      </w:r>
      <w:proofErr w:type="spellStart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Какаулин</w:t>
      </w:r>
      <w:proofErr w:type="spellEnd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С.П. Управление безопасностью труда. Учебное пособие. - Иркутск. Изд-во: ИрГТУ. – 2005. -206 с.</w:t>
      </w:r>
    </w:p>
    <w:p w:rsidR="00893D46" w:rsidRPr="00893D46" w:rsidRDefault="00893D46" w:rsidP="00893D46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93D46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АкимовВ.А</w:t>
      </w:r>
      <w:proofErr w:type="spellEnd"/>
      <w:r w:rsidRPr="00893D46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. </w:t>
      </w: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Безопасность жизнедеятельности.  Безопасность в чрезвычайных ситуациях природного и техногенного характера: учеб</w:t>
      </w:r>
      <w:proofErr w:type="gramStart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особие / В.А. Акимов, Ю.Л. Воробьев, М.И. Фалеев и др. - Изд. 2-е, </w:t>
      </w:r>
      <w:proofErr w:type="spellStart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перераб</w:t>
      </w:r>
      <w:proofErr w:type="spellEnd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. - М.: Высшая школа, 2007. -592 с.</w:t>
      </w:r>
    </w:p>
    <w:p w:rsidR="00893D46" w:rsidRPr="00893D46" w:rsidRDefault="00893D46" w:rsidP="00893D46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93D46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Башкин</w:t>
      </w:r>
      <w:proofErr w:type="spellEnd"/>
      <w:r w:rsidRPr="00893D46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В.Н. </w:t>
      </w: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Экологические риски: расчет, управление, страхование: учеб. пособие / В.Н. </w:t>
      </w:r>
      <w:proofErr w:type="spellStart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Башкин</w:t>
      </w:r>
      <w:proofErr w:type="spellEnd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gramStart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-М</w:t>
      </w:r>
      <w:proofErr w:type="gramEnd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.: Высшая школа, 2007. — 360 с.</w:t>
      </w:r>
    </w:p>
    <w:p w:rsidR="00893D46" w:rsidRPr="00893D46" w:rsidRDefault="00893D46" w:rsidP="00893D46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Безопасность жизнедеятельности: </w:t>
      </w: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учебник для вузов / под ред. Э.А. </w:t>
      </w:r>
      <w:proofErr w:type="spellStart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Арустамова</w:t>
      </w:r>
      <w:proofErr w:type="spellEnd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- Изд. 12-е, </w:t>
      </w:r>
      <w:proofErr w:type="spellStart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перераб</w:t>
      </w:r>
      <w:proofErr w:type="spellEnd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. и доп.-М.: Дашков и К, 2007.-420 с.</w:t>
      </w:r>
    </w:p>
    <w:p w:rsidR="00893D46" w:rsidRPr="00893D46" w:rsidRDefault="00893D46" w:rsidP="00893D46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Анализ оценки рисков производственной деятельности: </w:t>
      </w: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</w:t>
      </w:r>
      <w:proofErr w:type="gramStart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особие / П.П. Кукин, В.Н Шлыков, Н.Л. Пономарев, Н.И. Сердюк. — М.: Высшая школа, </w:t>
      </w:r>
      <w:r w:rsidRPr="00893D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2007.</w:t>
      </w: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-328 с.</w:t>
      </w:r>
    </w:p>
    <w:p w:rsidR="00893D46" w:rsidRPr="00893D46" w:rsidRDefault="00893D46" w:rsidP="00893D46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93D46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ГлебоваЕ.В</w:t>
      </w:r>
      <w:proofErr w:type="spellEnd"/>
      <w:r w:rsidRPr="00893D46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. </w:t>
      </w: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Производственная санитария и гигиена труда: учеб</w:t>
      </w:r>
      <w:proofErr w:type="gramStart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особие для вузов/</w:t>
      </w:r>
      <w:proofErr w:type="spellStart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Е.В.Глебова</w:t>
      </w:r>
      <w:proofErr w:type="spellEnd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- 2-е изд., </w:t>
      </w:r>
      <w:proofErr w:type="spellStart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перераб</w:t>
      </w:r>
      <w:proofErr w:type="spellEnd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. и доп. - М.: Высшаяшкола,2007.-382 с.</w:t>
      </w:r>
    </w:p>
    <w:p w:rsidR="00893D46" w:rsidRPr="00893D46" w:rsidRDefault="00893D46" w:rsidP="00893D46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Человеческий фактор в обеспечении безопасности и охраны труда: </w:t>
      </w: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учеб. пособие/</w:t>
      </w:r>
      <w:proofErr w:type="spellStart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П.П.Кукин</w:t>
      </w:r>
      <w:proofErr w:type="spellEnd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Н.Л. Пономарев, В.М. Попов, Н.И. </w:t>
      </w:r>
      <w:proofErr w:type="spellStart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Сердюк</w:t>
      </w:r>
      <w:proofErr w:type="gramStart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.-</w:t>
      </w:r>
      <w:proofErr w:type="gramEnd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М.:Высшая</w:t>
      </w:r>
      <w:proofErr w:type="spellEnd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школа, 2008.-317 с.</w:t>
      </w:r>
    </w:p>
    <w:p w:rsidR="00893D46" w:rsidRPr="00893D46" w:rsidRDefault="00893D46" w:rsidP="00893D46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Кукин П.П. </w:t>
      </w: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Основы токсикологии: учеб</w:t>
      </w:r>
      <w:proofErr w:type="gramStart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особие / П.П. Кукин, Н.Л. Пономарев, К.Р. </w:t>
      </w:r>
      <w:proofErr w:type="spellStart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Таранцева</w:t>
      </w:r>
      <w:proofErr w:type="spellEnd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др. — М.: Высшая школа, 2008. - 279 с.</w:t>
      </w:r>
    </w:p>
    <w:p w:rsidR="00893D46" w:rsidRPr="00893D46" w:rsidRDefault="00893D46" w:rsidP="00893D46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Безопасность жизнедеятельности. Безопасность технологических процессов и производств. Охрана труда: </w:t>
      </w: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</w:t>
      </w:r>
      <w:proofErr w:type="gramStart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особие для вузов / П.П. Кукин, В.Л. Лапин, Н.Л. Пономарев. — Изд. 4-е, </w:t>
      </w:r>
      <w:proofErr w:type="spellStart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перераб</w:t>
      </w:r>
      <w:proofErr w:type="spellEnd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gramStart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-М</w:t>
      </w:r>
      <w:proofErr w:type="gramEnd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.: Высшая школа, 2007. — 335 с.</w:t>
      </w:r>
    </w:p>
    <w:p w:rsidR="00893D46" w:rsidRPr="00893D46" w:rsidRDefault="00893D46" w:rsidP="00893D46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Безопасность жизнедеятельности: </w:t>
      </w: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учебник для вузов / Н.Г. Занько, К.Р. </w:t>
      </w:r>
      <w:proofErr w:type="spellStart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Малаян</w:t>
      </w:r>
      <w:proofErr w:type="spellEnd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ОН. </w:t>
      </w:r>
      <w:proofErr w:type="gramStart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Русак. - 12 изд., пер. и доп.— СПб.: Лань, 2008 .- 672 с.</w:t>
      </w:r>
      <w:proofErr w:type="gramEnd"/>
    </w:p>
    <w:p w:rsidR="00893D46" w:rsidRPr="00893D46" w:rsidRDefault="00893D46" w:rsidP="00893D46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Мастрюков Б.С. </w:t>
      </w: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Безопасность в чрезвычайных ситуациях. - Изд. 5-е, </w:t>
      </w:r>
      <w:proofErr w:type="spellStart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перераб</w:t>
      </w:r>
      <w:proofErr w:type="spellEnd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. - М.: Академия, 2008. - 334 с.</w:t>
      </w:r>
    </w:p>
    <w:p w:rsidR="00893D46" w:rsidRPr="00893D46" w:rsidRDefault="00893D46" w:rsidP="00893D46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Аполлонский С.М., </w:t>
      </w:r>
      <w:proofErr w:type="spellStart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Каляда</w:t>
      </w:r>
      <w:proofErr w:type="spellEnd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Т.В., </w:t>
      </w:r>
      <w:proofErr w:type="spellStart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Синдаловский</w:t>
      </w:r>
      <w:proofErr w:type="spellEnd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Б.Е. </w:t>
      </w:r>
      <w:proofErr w:type="spellStart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Безопасногсть</w:t>
      </w:r>
      <w:proofErr w:type="spellEnd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жизнедеятельности человека в электромагнитных полях: </w:t>
      </w:r>
      <w:proofErr w:type="spellStart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</w:t>
      </w:r>
      <w:proofErr w:type="gramStart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.п</w:t>
      </w:r>
      <w:proofErr w:type="gramEnd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особие</w:t>
      </w:r>
      <w:proofErr w:type="spellEnd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. – СПб</w:t>
      </w:r>
      <w:proofErr w:type="gramStart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.: </w:t>
      </w:r>
      <w:proofErr w:type="gramEnd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Политехника, 2006. – 263 с.</w:t>
      </w:r>
    </w:p>
    <w:p w:rsidR="00893D46" w:rsidRPr="00893D46" w:rsidRDefault="00893D46" w:rsidP="00893D46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Вишняков Я.Д., </w:t>
      </w:r>
      <w:proofErr w:type="spellStart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Радаев</w:t>
      </w:r>
      <w:proofErr w:type="spellEnd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Н.Н. Общая теория рисков: учеб</w:t>
      </w:r>
      <w:proofErr w:type="gramStart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особие для студ. </w:t>
      </w:r>
      <w:proofErr w:type="spellStart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</w:t>
      </w:r>
      <w:proofErr w:type="spellEnd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учеб. заведений. М.: Издательский центр «Академия», </w:t>
      </w: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2008. – 368 с.</w:t>
      </w:r>
    </w:p>
    <w:p w:rsidR="00893D46" w:rsidRPr="00893D46" w:rsidRDefault="00893D46" w:rsidP="00893D46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8.3. Законодательные и нормативно-технические документы</w:t>
      </w:r>
    </w:p>
    <w:p w:rsidR="00893D46" w:rsidRPr="00893D46" w:rsidRDefault="00893D46" w:rsidP="00893D46">
      <w:pPr>
        <w:widowControl w:val="0"/>
        <w:numPr>
          <w:ilvl w:val="0"/>
          <w:numId w:val="21"/>
        </w:numPr>
        <w:tabs>
          <w:tab w:val="num" w:pos="1080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Федеральный закон РФ от 22.07.08 г. № 123–ФЗ «Технический регламент о требованиях пожарной безопасности». М.</w:t>
      </w:r>
      <w:proofErr w:type="gramStart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МЧС России, 2008.</w:t>
      </w:r>
    </w:p>
    <w:p w:rsidR="00893D46" w:rsidRPr="00893D46" w:rsidRDefault="00893D46" w:rsidP="00893D46">
      <w:pPr>
        <w:widowControl w:val="0"/>
        <w:numPr>
          <w:ilvl w:val="0"/>
          <w:numId w:val="21"/>
        </w:numPr>
        <w:tabs>
          <w:tab w:val="num" w:pos="1080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СП 12.13130.2009. Определение категорий помещений, зданий и наружных установок по взрывопожарной и пожарной опасности. М.</w:t>
      </w:r>
      <w:proofErr w:type="gramStart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МЧС России, 2009.</w:t>
      </w:r>
    </w:p>
    <w:p w:rsidR="00893D46" w:rsidRPr="00893D46" w:rsidRDefault="00893D46" w:rsidP="00893D46">
      <w:pPr>
        <w:widowControl w:val="0"/>
        <w:numPr>
          <w:ilvl w:val="0"/>
          <w:numId w:val="21"/>
        </w:numPr>
        <w:tabs>
          <w:tab w:val="num" w:pos="1080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СП 2.13130.2009. Системы противопожарной защиты. Обеспечение огнестойкости объектов защиты. М.</w:t>
      </w:r>
      <w:proofErr w:type="gramStart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МЧС России, 2009.</w:t>
      </w:r>
    </w:p>
    <w:p w:rsidR="00893D46" w:rsidRPr="00893D46" w:rsidRDefault="00893D46" w:rsidP="00893D46">
      <w:pPr>
        <w:widowControl w:val="0"/>
        <w:numPr>
          <w:ilvl w:val="0"/>
          <w:numId w:val="21"/>
        </w:numPr>
        <w:tabs>
          <w:tab w:val="num" w:pos="1080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СП 4.13130.2009. Системы противопожарной защиты. Ограничение распространения пожара на объектах защиты. М.</w:t>
      </w:r>
      <w:proofErr w:type="gramStart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МЧС России, 2009.</w:t>
      </w:r>
    </w:p>
    <w:p w:rsidR="00893D46" w:rsidRPr="00893D46" w:rsidRDefault="00893D46" w:rsidP="00893D46">
      <w:pPr>
        <w:widowControl w:val="0"/>
        <w:numPr>
          <w:ilvl w:val="0"/>
          <w:numId w:val="21"/>
        </w:numPr>
        <w:tabs>
          <w:tab w:val="num" w:pos="1080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СП 9.13130.2009. Огнетушители. Требования к эксплуатации. М.</w:t>
      </w:r>
      <w:proofErr w:type="gramStart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МЧС России, 2009.</w:t>
      </w:r>
    </w:p>
    <w:p w:rsidR="00893D46" w:rsidRPr="00893D46" w:rsidRDefault="00893D46" w:rsidP="00893D46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Периодические издания</w:t>
      </w:r>
    </w:p>
    <w:p w:rsidR="00893D46" w:rsidRPr="00893D46" w:rsidRDefault="00893D46" w:rsidP="00893D46">
      <w:pPr>
        <w:widowControl w:val="0"/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1. Журнал «Безопасность жизнедеятельности»</w:t>
      </w:r>
    </w:p>
    <w:p w:rsidR="00893D46" w:rsidRPr="00893D46" w:rsidRDefault="00893D46" w:rsidP="00893D46">
      <w:pPr>
        <w:widowControl w:val="0"/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2. Журнал «Безопасность труда в промышленности»</w:t>
      </w:r>
    </w:p>
    <w:p w:rsidR="00893D46" w:rsidRPr="00893D46" w:rsidRDefault="00893D46" w:rsidP="00893D46">
      <w:pPr>
        <w:widowControl w:val="0"/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  <w:proofErr w:type="spellStart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Журная</w:t>
      </w:r>
      <w:proofErr w:type="spellEnd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«Пожарная безопасность»</w:t>
      </w:r>
    </w:p>
    <w:p w:rsidR="00893D46" w:rsidRPr="00893D46" w:rsidRDefault="00893D46" w:rsidP="00893D46">
      <w:pPr>
        <w:widowControl w:val="0"/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Журнал «Технологии </w:t>
      </w:r>
      <w:proofErr w:type="spellStart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техносферной</w:t>
      </w:r>
      <w:proofErr w:type="spellEnd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безопасности»</w:t>
      </w:r>
    </w:p>
    <w:p w:rsidR="00893D46" w:rsidRPr="00893D46" w:rsidRDefault="00893D46" w:rsidP="00893D46">
      <w:pPr>
        <w:spacing w:after="0" w:line="240" w:lineRule="auto"/>
        <w:ind w:left="78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93D46" w:rsidRPr="00893D46" w:rsidRDefault="00893D46" w:rsidP="00893D46">
      <w:pPr>
        <w:shd w:val="clear" w:color="auto" w:fill="FFFFFF"/>
        <w:tabs>
          <w:tab w:val="left" w:pos="1267"/>
          <w:tab w:val="left" w:pos="229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8.4. Электронные образовательные ресурсы</w:t>
      </w:r>
    </w:p>
    <w:p w:rsidR="00893D46" w:rsidRPr="00893D46" w:rsidRDefault="00893D46" w:rsidP="00893D46">
      <w:pPr>
        <w:shd w:val="clear" w:color="auto" w:fill="FFFFFF"/>
        <w:tabs>
          <w:tab w:val="left" w:pos="1267"/>
          <w:tab w:val="left" w:pos="229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Ресурсы ИРНИТУ, доступные в библиотеке университета или в локальной сети университета:</w:t>
      </w:r>
    </w:p>
    <w:p w:rsidR="00893D46" w:rsidRPr="00893D46" w:rsidRDefault="00893D46" w:rsidP="00893D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</w:pPr>
      <w:r w:rsidRPr="00893D46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>Перечень необходимого программного обеспечения</w:t>
      </w:r>
    </w:p>
    <w:p w:rsidR="00893D46" w:rsidRPr="00893D46" w:rsidRDefault="00893D46" w:rsidP="00893D46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893D46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Российская сеть центров нормативно-технической документации «</w:t>
      </w:r>
      <w:proofErr w:type="spellStart"/>
      <w:r w:rsidRPr="00893D46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Техэксперт</w:t>
      </w:r>
      <w:proofErr w:type="spellEnd"/>
      <w:r w:rsidRPr="00893D46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»;</w:t>
      </w:r>
    </w:p>
    <w:p w:rsidR="00893D46" w:rsidRPr="00893D46" w:rsidRDefault="00893D46" w:rsidP="00893D46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93D46">
        <w:rPr>
          <w:rFonts w:ascii="Times New Roman" w:eastAsia="Calibri" w:hAnsi="Times New Roman" w:cs="Times New Roman"/>
          <w:color w:val="000000"/>
          <w:sz w:val="28"/>
          <w:szCs w:val="28"/>
        </w:rPr>
        <w:t>Консультант Плюс (локальный доступ).</w:t>
      </w:r>
    </w:p>
    <w:p w:rsidR="00893D46" w:rsidRPr="00893D46" w:rsidRDefault="00893D46" w:rsidP="00893D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:rsidR="00893D46" w:rsidRPr="00893D46" w:rsidRDefault="00893D46" w:rsidP="00893D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8"/>
          <w:szCs w:val="28"/>
        </w:rPr>
      </w:pPr>
      <w:r w:rsidRPr="00893D46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>Перечень необходимых информационных справочных систем</w:t>
      </w:r>
    </w:p>
    <w:p w:rsidR="00893D46" w:rsidRPr="00893D46" w:rsidRDefault="00893D46" w:rsidP="00893D46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hyperlink r:id="rId8" w:history="1">
        <w:r w:rsidRPr="00893D46">
          <w:rPr>
            <w:rFonts w:ascii="Times New Roman" w:eastAsia="Calibri" w:hAnsi="Times New Roman" w:cs="Times New Roman"/>
            <w:color w:val="000000"/>
            <w:sz w:val="28"/>
            <w:szCs w:val="28"/>
            <w:lang w:val="en-GB" w:eastAsia="ru-RU"/>
          </w:rPr>
          <w:t>http</w:t>
        </w:r>
        <w:r w:rsidRPr="00893D46">
          <w:rPr>
            <w:rFonts w:ascii="Times New Roman" w:eastAsia="Calibri" w:hAnsi="Times New Roman" w:cs="Times New Roman"/>
            <w:color w:val="000000"/>
            <w:sz w:val="28"/>
            <w:szCs w:val="28"/>
            <w:lang w:eastAsia="ru-RU"/>
          </w:rPr>
          <w:t>://</w:t>
        </w:r>
        <w:r w:rsidRPr="00893D46">
          <w:rPr>
            <w:rFonts w:ascii="Times New Roman" w:eastAsia="Calibri" w:hAnsi="Times New Roman" w:cs="Times New Roman"/>
            <w:color w:val="000000"/>
            <w:sz w:val="28"/>
            <w:szCs w:val="28"/>
            <w:lang w:val="en-GB" w:eastAsia="ru-RU"/>
          </w:rPr>
          <w:t>www</w:t>
        </w:r>
        <w:r w:rsidRPr="00893D46">
          <w:rPr>
            <w:rFonts w:ascii="Times New Roman" w:eastAsia="Calibri" w:hAnsi="Times New Roman" w:cs="Times New Roman"/>
            <w:color w:val="000000"/>
            <w:sz w:val="28"/>
            <w:szCs w:val="28"/>
            <w:lang w:eastAsia="ru-RU"/>
          </w:rPr>
          <w:t>.</w:t>
        </w:r>
        <w:proofErr w:type="spellStart"/>
        <w:r w:rsidRPr="00893D46">
          <w:rPr>
            <w:rFonts w:ascii="Times New Roman" w:eastAsia="Calibri" w:hAnsi="Times New Roman" w:cs="Times New Roman"/>
            <w:color w:val="000000"/>
            <w:sz w:val="28"/>
            <w:szCs w:val="28"/>
            <w:lang w:val="en-GB" w:eastAsia="ru-RU"/>
          </w:rPr>
          <w:t>statsoft</w:t>
        </w:r>
        <w:proofErr w:type="spellEnd"/>
        <w:r w:rsidRPr="00893D46">
          <w:rPr>
            <w:rFonts w:ascii="Times New Roman" w:eastAsia="Calibri" w:hAnsi="Times New Roman" w:cs="Times New Roman"/>
            <w:color w:val="000000"/>
            <w:sz w:val="28"/>
            <w:szCs w:val="28"/>
            <w:lang w:eastAsia="ru-RU"/>
          </w:rPr>
          <w:t>.</w:t>
        </w:r>
        <w:proofErr w:type="spellStart"/>
        <w:r w:rsidRPr="00893D46">
          <w:rPr>
            <w:rFonts w:ascii="Times New Roman" w:eastAsia="Calibri" w:hAnsi="Times New Roman" w:cs="Times New Roman"/>
            <w:color w:val="000000"/>
            <w:sz w:val="28"/>
            <w:szCs w:val="28"/>
            <w:lang w:val="en-GB" w:eastAsia="ru-RU"/>
          </w:rPr>
          <w:t>ru</w:t>
        </w:r>
        <w:proofErr w:type="spellEnd"/>
        <w:r w:rsidRPr="00893D46">
          <w:rPr>
            <w:rFonts w:ascii="Times New Roman" w:eastAsia="Calibri" w:hAnsi="Times New Roman" w:cs="Times New Roman"/>
            <w:color w:val="000000"/>
            <w:sz w:val="28"/>
            <w:szCs w:val="28"/>
            <w:lang w:eastAsia="ru-RU"/>
          </w:rPr>
          <w:t>/</w:t>
        </w:r>
        <w:r w:rsidRPr="00893D46">
          <w:rPr>
            <w:rFonts w:ascii="Times New Roman" w:eastAsia="Calibri" w:hAnsi="Times New Roman" w:cs="Times New Roman"/>
            <w:color w:val="000000"/>
            <w:sz w:val="28"/>
            <w:szCs w:val="28"/>
            <w:lang w:val="en-GB" w:eastAsia="ru-RU"/>
          </w:rPr>
          <w:t>home</w:t>
        </w:r>
        <w:r w:rsidRPr="00893D46">
          <w:rPr>
            <w:rFonts w:ascii="Times New Roman" w:eastAsia="Calibri" w:hAnsi="Times New Roman" w:cs="Times New Roman"/>
            <w:color w:val="000000"/>
            <w:sz w:val="28"/>
            <w:szCs w:val="28"/>
            <w:lang w:eastAsia="ru-RU"/>
          </w:rPr>
          <w:t>/</w:t>
        </w:r>
        <w:r w:rsidRPr="00893D46">
          <w:rPr>
            <w:rFonts w:ascii="Times New Roman" w:eastAsia="Calibri" w:hAnsi="Times New Roman" w:cs="Times New Roman"/>
            <w:color w:val="000000"/>
            <w:sz w:val="28"/>
            <w:szCs w:val="28"/>
            <w:lang w:val="en-GB" w:eastAsia="ru-RU"/>
          </w:rPr>
          <w:t>textbook</w:t>
        </w:r>
        <w:r w:rsidRPr="00893D46">
          <w:rPr>
            <w:rFonts w:ascii="Times New Roman" w:eastAsia="Calibri" w:hAnsi="Times New Roman" w:cs="Times New Roman"/>
            <w:color w:val="000000"/>
            <w:sz w:val="28"/>
            <w:szCs w:val="28"/>
            <w:lang w:eastAsia="ru-RU"/>
          </w:rPr>
          <w:t>/</w:t>
        </w:r>
        <w:r w:rsidRPr="00893D46">
          <w:rPr>
            <w:rFonts w:ascii="Times New Roman" w:eastAsia="Calibri" w:hAnsi="Times New Roman" w:cs="Times New Roman"/>
            <w:color w:val="000000"/>
            <w:sz w:val="28"/>
            <w:szCs w:val="28"/>
            <w:lang w:val="en-GB" w:eastAsia="ru-RU"/>
          </w:rPr>
          <w:t>default</w:t>
        </w:r>
        <w:r w:rsidRPr="00893D46">
          <w:rPr>
            <w:rFonts w:ascii="Times New Roman" w:eastAsia="Calibri" w:hAnsi="Times New Roman" w:cs="Times New Roman"/>
            <w:color w:val="000000"/>
            <w:sz w:val="28"/>
            <w:szCs w:val="28"/>
            <w:lang w:eastAsia="ru-RU"/>
          </w:rPr>
          <w:t>.</w:t>
        </w:r>
        <w:proofErr w:type="spellStart"/>
        <w:r w:rsidRPr="00893D46">
          <w:rPr>
            <w:rFonts w:ascii="Times New Roman" w:eastAsia="Calibri" w:hAnsi="Times New Roman" w:cs="Times New Roman"/>
            <w:color w:val="000000"/>
            <w:sz w:val="28"/>
            <w:szCs w:val="28"/>
            <w:lang w:val="en-GB" w:eastAsia="ru-RU"/>
          </w:rPr>
          <w:t>htm</w:t>
        </w:r>
        <w:proofErr w:type="spellEnd"/>
      </w:hyperlink>
      <w:r w:rsidRPr="00893D4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, электронный учебник по статистике. М.: </w:t>
      </w:r>
      <w:proofErr w:type="spellStart"/>
      <w:r w:rsidRPr="00893D46">
        <w:rPr>
          <w:rFonts w:ascii="Times New Roman" w:eastAsia="Calibri" w:hAnsi="Times New Roman" w:cs="Times New Roman"/>
          <w:color w:val="000000"/>
          <w:sz w:val="28"/>
          <w:szCs w:val="28"/>
          <w:lang w:val="en-GB" w:eastAsia="ru-RU"/>
        </w:rPr>
        <w:t>StatSoft</w:t>
      </w:r>
      <w:proofErr w:type="spellEnd"/>
      <w:r w:rsidRPr="00893D4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, 1999;</w:t>
      </w:r>
    </w:p>
    <w:p w:rsidR="00893D46" w:rsidRPr="00893D46" w:rsidRDefault="00893D46" w:rsidP="00893D46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hyperlink r:id="rId9" w:history="1">
        <w:r w:rsidRPr="00893D46">
          <w:rPr>
            <w:rFonts w:ascii="Times New Roman" w:eastAsia="Calibri" w:hAnsi="Times New Roman" w:cs="Times New Roman"/>
            <w:color w:val="000000"/>
            <w:sz w:val="28"/>
            <w:szCs w:val="28"/>
            <w:lang w:eastAsia="ru-RU"/>
          </w:rPr>
          <w:t>http://www.spc-consulting.ru/</w:t>
        </w:r>
      </w:hyperlink>
      <w:r w:rsidRPr="00893D4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, статистический контроль производственных процессов.</w:t>
      </w:r>
    </w:p>
    <w:p w:rsidR="00893D46" w:rsidRPr="00893D46" w:rsidRDefault="00893D46" w:rsidP="00893D46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hyperlink r:id="rId10" w:history="1">
        <w:r w:rsidRPr="00893D46">
          <w:rPr>
            <w:rFonts w:ascii="Times New Roman" w:eastAsia="Calibri" w:hAnsi="Times New Roman" w:cs="Times New Roman"/>
            <w:color w:val="000000"/>
            <w:sz w:val="28"/>
            <w:szCs w:val="28"/>
            <w:lang w:eastAsia="ru-RU"/>
          </w:rPr>
          <w:t>http://elearn.oknemuan.ru/</w:t>
        </w:r>
      </w:hyperlink>
      <w:r w:rsidRPr="00893D4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,</w:t>
      </w:r>
    </w:p>
    <w:p w:rsidR="00893D46" w:rsidRPr="00893D46" w:rsidRDefault="00893D46" w:rsidP="00893D46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hyperlink r:id="rId11" w:history="1">
        <w:r w:rsidRPr="00893D46">
          <w:rPr>
            <w:rFonts w:ascii="Times New Roman" w:eastAsia="Calibri" w:hAnsi="Times New Roman" w:cs="Times New Roman"/>
            <w:color w:val="000000"/>
            <w:sz w:val="28"/>
            <w:szCs w:val="28"/>
            <w:lang w:eastAsia="ru-RU"/>
          </w:rPr>
          <w:t>http://www.neumeka.ru/microsoft_word.html</w:t>
        </w:r>
      </w:hyperlink>
      <w:r w:rsidRPr="00893D4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, изучение текстового редактора </w:t>
      </w:r>
      <w:proofErr w:type="spellStart"/>
      <w:r w:rsidRPr="00893D4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Word</w:t>
      </w:r>
      <w:proofErr w:type="spellEnd"/>
      <w:r w:rsidRPr="00893D4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.</w:t>
      </w:r>
    </w:p>
    <w:p w:rsidR="00893D46" w:rsidRPr="00893D46" w:rsidRDefault="00893D46" w:rsidP="00893D46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hyperlink r:id="rId12" w:history="1">
        <w:r w:rsidRPr="00893D46">
          <w:rPr>
            <w:rFonts w:ascii="Times New Roman" w:eastAsia="Calibri" w:hAnsi="Times New Roman" w:cs="Times New Roman"/>
            <w:color w:val="000000"/>
            <w:sz w:val="28"/>
            <w:szCs w:val="28"/>
            <w:lang w:eastAsia="ru-RU"/>
          </w:rPr>
          <w:t>www.lib.tpu.ru</w:t>
        </w:r>
      </w:hyperlink>
      <w:r w:rsidRPr="00893D4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, полнотекстовые базы данных.</w:t>
      </w:r>
    </w:p>
    <w:p w:rsidR="00893D46" w:rsidRPr="00893D46" w:rsidRDefault="00893D46" w:rsidP="00893D46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hyperlink r:id="rId13" w:history="1">
        <w:r w:rsidRPr="00893D46">
          <w:rPr>
            <w:rFonts w:ascii="Times New Roman" w:eastAsia="Calibri" w:hAnsi="Times New Roman" w:cs="Times New Roman"/>
            <w:color w:val="000000"/>
            <w:sz w:val="28"/>
            <w:szCs w:val="28"/>
            <w:lang w:eastAsia="ru-RU"/>
          </w:rPr>
          <w:t>www.elibrary.ru</w:t>
        </w:r>
      </w:hyperlink>
      <w:r w:rsidRPr="00893D4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, поиск научной информации.</w:t>
      </w:r>
    </w:p>
    <w:p w:rsidR="00893D46" w:rsidRPr="00893D46" w:rsidRDefault="00893D46" w:rsidP="00893D4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893D46" w:rsidRPr="00893D46" w:rsidRDefault="00893D46" w:rsidP="00893D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bCs/>
          <w:i/>
          <w:color w:val="000000"/>
          <w:sz w:val="28"/>
          <w:szCs w:val="28"/>
        </w:rPr>
      </w:pPr>
      <w:r w:rsidRPr="00893D46">
        <w:rPr>
          <w:rFonts w:ascii="Times New Roman" w:eastAsia="Calibri" w:hAnsi="Times New Roman" w:cs="Times New Roman"/>
          <w:b/>
          <w:bCs/>
          <w:i/>
          <w:color w:val="000000"/>
          <w:sz w:val="28"/>
          <w:szCs w:val="28"/>
        </w:rPr>
        <w:t xml:space="preserve">Перечень ресурсов информационно-телекоммуникационной сети Интернет, необходимых для освоения дисциплины (модуля) </w:t>
      </w:r>
    </w:p>
    <w:tbl>
      <w:tblPr>
        <w:tblW w:w="9989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4111"/>
        <w:gridCol w:w="5878"/>
      </w:tblGrid>
      <w:tr w:rsidR="00893D46" w:rsidRPr="00893D46" w:rsidTr="004416A3">
        <w:tc>
          <w:tcPr>
            <w:tcW w:w="4111" w:type="dxa"/>
          </w:tcPr>
          <w:p w:rsidR="00893D46" w:rsidRPr="00893D46" w:rsidRDefault="00893D46" w:rsidP="00893D4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893D4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http://window.edu.ru/window/</w:t>
            </w:r>
          </w:p>
        </w:tc>
        <w:tc>
          <w:tcPr>
            <w:tcW w:w="5878" w:type="dxa"/>
          </w:tcPr>
          <w:p w:rsidR="00893D46" w:rsidRPr="00893D46" w:rsidRDefault="00893D46" w:rsidP="00893D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893D4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Единое окно доступа к образовательным ресурсам</w:t>
            </w:r>
          </w:p>
        </w:tc>
      </w:tr>
      <w:tr w:rsidR="00893D46" w:rsidRPr="00893D46" w:rsidTr="004416A3">
        <w:tc>
          <w:tcPr>
            <w:tcW w:w="4111" w:type="dxa"/>
          </w:tcPr>
          <w:p w:rsidR="00893D46" w:rsidRPr="00893D46" w:rsidRDefault="00893D46" w:rsidP="00893D4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 w:rsidRPr="00893D46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  <w:lastRenderedPageBreak/>
              <w:t>http://www.scopus.com.</w:t>
            </w:r>
          </w:p>
        </w:tc>
        <w:tc>
          <w:tcPr>
            <w:tcW w:w="5878" w:type="dxa"/>
          </w:tcPr>
          <w:p w:rsidR="00893D46" w:rsidRPr="00893D46" w:rsidRDefault="00893D46" w:rsidP="00893D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 w:rsidRPr="00893D46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  <w:t>Библиографическая и реферативная база данных</w:t>
            </w:r>
          </w:p>
        </w:tc>
      </w:tr>
      <w:tr w:rsidR="00893D46" w:rsidRPr="00893D46" w:rsidTr="004416A3">
        <w:tc>
          <w:tcPr>
            <w:tcW w:w="4111" w:type="dxa"/>
          </w:tcPr>
          <w:p w:rsidR="00893D46" w:rsidRPr="00893D46" w:rsidRDefault="00893D46" w:rsidP="00893D4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 w:rsidRPr="00893D46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  <w:t>http://elibrary.ru/.</w:t>
            </w:r>
          </w:p>
        </w:tc>
        <w:tc>
          <w:tcPr>
            <w:tcW w:w="5878" w:type="dxa"/>
          </w:tcPr>
          <w:p w:rsidR="00893D46" w:rsidRPr="00893D46" w:rsidRDefault="00893D46" w:rsidP="00893D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</w:pPr>
            <w:r w:rsidRPr="00893D46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</w:rPr>
              <w:t>Научная электронная библиотека</w:t>
            </w:r>
          </w:p>
        </w:tc>
      </w:tr>
      <w:tr w:rsidR="00893D46" w:rsidRPr="00893D46" w:rsidTr="004416A3">
        <w:tc>
          <w:tcPr>
            <w:tcW w:w="4111" w:type="dxa"/>
          </w:tcPr>
          <w:p w:rsidR="00893D46" w:rsidRPr="00893D46" w:rsidRDefault="00893D46" w:rsidP="00893D4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D46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geoenv.ru/</w:t>
            </w:r>
            <w:proofErr w:type="spellStart"/>
            <w:r w:rsidRPr="00893D46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index.php</w:t>
            </w:r>
            <w:proofErr w:type="spellEnd"/>
            <w:r w:rsidRPr="00893D46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/</w:t>
            </w:r>
            <w:proofErr w:type="spellStart"/>
            <w:r w:rsidRPr="00893D46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ru</w:t>
            </w:r>
            <w:proofErr w:type="spellEnd"/>
            <w:r w:rsidRPr="00893D46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/</w:t>
            </w:r>
            <w:proofErr w:type="spellStart"/>
            <w:r w:rsidRPr="00893D46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zhurnal-qgeoekologiyaq</w:t>
            </w:r>
            <w:proofErr w:type="spellEnd"/>
          </w:p>
        </w:tc>
        <w:tc>
          <w:tcPr>
            <w:tcW w:w="5878" w:type="dxa"/>
          </w:tcPr>
          <w:p w:rsidR="00893D46" w:rsidRPr="00893D46" w:rsidRDefault="00893D46" w:rsidP="00893D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893D4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Журнал «Безопасность жизнедеятельности»</w:t>
            </w:r>
          </w:p>
        </w:tc>
      </w:tr>
      <w:tr w:rsidR="00893D46" w:rsidRPr="00893D46" w:rsidTr="004416A3">
        <w:tc>
          <w:tcPr>
            <w:tcW w:w="4111" w:type="dxa"/>
          </w:tcPr>
          <w:p w:rsidR="00893D46" w:rsidRPr="00893D46" w:rsidRDefault="00893D46" w:rsidP="00893D4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893D46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http</w:t>
            </w:r>
            <w:r w:rsidRPr="00893D4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://</w:t>
            </w:r>
            <w:proofErr w:type="spellStart"/>
            <w:r w:rsidRPr="00893D46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ipb</w:t>
            </w:r>
            <w:proofErr w:type="spellEnd"/>
            <w:r w:rsidRPr="00893D4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.</w:t>
            </w:r>
            <w:proofErr w:type="spellStart"/>
            <w:r w:rsidRPr="00893D46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mos</w:t>
            </w:r>
            <w:proofErr w:type="spellEnd"/>
            <w:r w:rsidRPr="00893D4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.</w:t>
            </w:r>
            <w:proofErr w:type="spellStart"/>
            <w:r w:rsidRPr="00893D46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ru</w:t>
            </w:r>
            <w:proofErr w:type="spellEnd"/>
            <w:r w:rsidRPr="00893D4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/</w:t>
            </w:r>
            <w:proofErr w:type="spellStart"/>
            <w:r w:rsidRPr="00893D46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ttb</w:t>
            </w:r>
            <w:proofErr w:type="spellEnd"/>
            <w:r w:rsidRPr="00893D4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/</w:t>
            </w:r>
          </w:p>
        </w:tc>
        <w:tc>
          <w:tcPr>
            <w:tcW w:w="5878" w:type="dxa"/>
          </w:tcPr>
          <w:p w:rsidR="00893D46" w:rsidRPr="00893D46" w:rsidRDefault="00893D46" w:rsidP="00893D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893D4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Журнал «Технологии </w:t>
            </w:r>
            <w:proofErr w:type="spellStart"/>
            <w:r w:rsidRPr="00893D4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техносферной</w:t>
            </w:r>
            <w:proofErr w:type="spellEnd"/>
            <w:r w:rsidRPr="00893D4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безопасности»</w:t>
            </w:r>
          </w:p>
        </w:tc>
      </w:tr>
      <w:tr w:rsidR="00893D46" w:rsidRPr="00893D46" w:rsidTr="004416A3">
        <w:tc>
          <w:tcPr>
            <w:tcW w:w="4111" w:type="dxa"/>
          </w:tcPr>
          <w:p w:rsidR="00893D46" w:rsidRPr="00893D46" w:rsidRDefault="00893D46" w:rsidP="00893D4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D46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http://magbvt.ru/</w:t>
            </w:r>
          </w:p>
        </w:tc>
        <w:tc>
          <w:tcPr>
            <w:tcW w:w="5878" w:type="dxa"/>
          </w:tcPr>
          <w:p w:rsidR="00893D46" w:rsidRPr="00893D46" w:rsidRDefault="00893D46" w:rsidP="00893D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893D4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Журнал «Безопасность в </w:t>
            </w:r>
            <w:proofErr w:type="spellStart"/>
            <w:r w:rsidRPr="00893D4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техносфере</w:t>
            </w:r>
            <w:proofErr w:type="spellEnd"/>
            <w:r w:rsidRPr="00893D4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»</w:t>
            </w:r>
          </w:p>
        </w:tc>
      </w:tr>
      <w:tr w:rsidR="00893D46" w:rsidRPr="00893D46" w:rsidTr="004416A3">
        <w:tc>
          <w:tcPr>
            <w:tcW w:w="4111" w:type="dxa"/>
          </w:tcPr>
          <w:p w:rsidR="00893D46" w:rsidRPr="00893D46" w:rsidRDefault="00893D46" w:rsidP="00893D4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893D46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http</w:t>
            </w:r>
            <w:r w:rsidRPr="00893D4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://</w:t>
            </w:r>
            <w:proofErr w:type="spellStart"/>
            <w:r w:rsidRPr="00893D46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uigps</w:t>
            </w:r>
            <w:proofErr w:type="spellEnd"/>
            <w:r w:rsidRPr="00893D4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.</w:t>
            </w:r>
            <w:proofErr w:type="spellStart"/>
            <w:r w:rsidRPr="00893D46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ru</w:t>
            </w:r>
            <w:proofErr w:type="spellEnd"/>
            <w:r w:rsidRPr="00893D4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/</w:t>
            </w:r>
            <w:r w:rsidRPr="00893D46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content</w:t>
            </w:r>
            <w:r w:rsidRPr="00893D4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/</w:t>
            </w:r>
            <w:proofErr w:type="spellStart"/>
            <w:r w:rsidRPr="00893D46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nauchnyy</w:t>
            </w:r>
            <w:proofErr w:type="spellEnd"/>
            <w:r w:rsidRPr="00893D4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-</w:t>
            </w:r>
            <w:proofErr w:type="spellStart"/>
            <w:r w:rsidRPr="00893D46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zhurnal</w:t>
            </w:r>
            <w:proofErr w:type="spellEnd"/>
          </w:p>
        </w:tc>
        <w:tc>
          <w:tcPr>
            <w:tcW w:w="5878" w:type="dxa"/>
          </w:tcPr>
          <w:p w:rsidR="00893D46" w:rsidRPr="00893D46" w:rsidRDefault="00893D46" w:rsidP="00893D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893D4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Журнал «</w:t>
            </w:r>
            <w:proofErr w:type="spellStart"/>
            <w:r w:rsidRPr="00893D4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Техносферная</w:t>
            </w:r>
            <w:proofErr w:type="spellEnd"/>
            <w:r w:rsidRPr="00893D4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безопасность»</w:t>
            </w:r>
          </w:p>
        </w:tc>
      </w:tr>
    </w:tbl>
    <w:p w:rsidR="00893D46" w:rsidRPr="00893D46" w:rsidRDefault="00893D46" w:rsidP="00893D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893D46" w:rsidRPr="00893D46" w:rsidRDefault="00893D46" w:rsidP="00893D4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9. Методические указания </w:t>
      </w:r>
      <w:r w:rsidRPr="00893D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для </w:t>
      </w:r>
      <w:proofErr w:type="gramStart"/>
      <w:r w:rsidRPr="00893D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обучающихся</w:t>
      </w:r>
      <w:proofErr w:type="gramEnd"/>
      <w:r w:rsidRPr="00893D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по освоению </w:t>
      </w:r>
      <w:r w:rsidRPr="00893D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дисциплины (</w:t>
      </w:r>
      <w:r w:rsidRPr="00893D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приложение)</w:t>
      </w:r>
    </w:p>
    <w:p w:rsidR="00893D46" w:rsidRPr="00893D46" w:rsidRDefault="00893D46" w:rsidP="00893D46">
      <w:pPr>
        <w:widowControl w:val="0"/>
        <w:tabs>
          <w:tab w:val="num" w:pos="1069"/>
          <w:tab w:val="left" w:pos="4962"/>
        </w:tabs>
        <w:autoSpaceDE w:val="0"/>
        <w:autoSpaceDN w:val="0"/>
        <w:adjustRightInd w:val="0"/>
        <w:spacing w:after="0" w:line="240" w:lineRule="auto"/>
        <w:ind w:firstLine="715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Совокупность методических указаний по выполнению работ по практическим занятиям и СРС, а также материалов, изложенным в учебниках и учебных пособиях, обеспечивают достаточный объем информации для успешного освоения дисциплины.</w:t>
      </w:r>
    </w:p>
    <w:p w:rsidR="00893D46" w:rsidRPr="00893D46" w:rsidRDefault="00893D46" w:rsidP="00893D46">
      <w:pPr>
        <w:widowControl w:val="0"/>
        <w:tabs>
          <w:tab w:val="num" w:pos="1069"/>
          <w:tab w:val="left" w:pos="4962"/>
        </w:tabs>
        <w:autoSpaceDE w:val="0"/>
        <w:autoSpaceDN w:val="0"/>
        <w:adjustRightInd w:val="0"/>
        <w:spacing w:after="0" w:line="240" w:lineRule="auto"/>
        <w:ind w:firstLine="715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При этом обучающийся должен в установленные сроки:</w:t>
      </w:r>
    </w:p>
    <w:p w:rsidR="00893D46" w:rsidRPr="00893D46" w:rsidRDefault="00893D46" w:rsidP="00893D46">
      <w:pPr>
        <w:widowControl w:val="0"/>
        <w:numPr>
          <w:ilvl w:val="0"/>
          <w:numId w:val="9"/>
        </w:num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прослушать  и активно участвовать  в обсуждении тем на семинарские занятия;</w:t>
      </w:r>
    </w:p>
    <w:p w:rsidR="00893D46" w:rsidRPr="00893D46" w:rsidRDefault="00893D46" w:rsidP="00893D46">
      <w:pPr>
        <w:widowControl w:val="0"/>
        <w:numPr>
          <w:ilvl w:val="0"/>
          <w:numId w:val="9"/>
        </w:num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выполнить и защитить задания по практическим занятиям на балл не ниже 60% от установленного в таблице 6 рейтинга;</w:t>
      </w:r>
    </w:p>
    <w:p w:rsidR="00893D46" w:rsidRPr="00893D46" w:rsidRDefault="00893D46" w:rsidP="00893D46">
      <w:pPr>
        <w:keepNext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выполнить и защитить задания по СРС на балл не ниже 60% от установленного в таблице  6 рейтинга;</w:t>
      </w:r>
    </w:p>
    <w:p w:rsidR="00893D46" w:rsidRPr="00893D46" w:rsidRDefault="00893D46" w:rsidP="00893D46">
      <w:pPr>
        <w:keepNext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сдать зачет не ниже 60 баллов из 100. </w:t>
      </w:r>
    </w:p>
    <w:p w:rsidR="00893D46" w:rsidRPr="00893D46" w:rsidRDefault="00893D46" w:rsidP="00893D46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893D46" w:rsidRPr="00893D46" w:rsidRDefault="00893D46" w:rsidP="00893D46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10.  Материально-техническое обеспечение дисциплины</w:t>
      </w:r>
    </w:p>
    <w:p w:rsidR="00893D46" w:rsidRPr="00893D46" w:rsidRDefault="00893D46" w:rsidP="00893D46">
      <w:pPr>
        <w:widowControl w:val="0"/>
        <w:autoSpaceDE w:val="0"/>
        <w:autoSpaceDN w:val="0"/>
        <w:adjustRightInd w:val="0"/>
        <w:spacing w:after="12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реализации лабораторного практикума по безопасности жизнедеятельности имеется 3 лаборатории; специализированный учебный класс для проведения компьютерных практикумов и самостоятельной работы по курсу «Безопасность жизнедеятельности», оснащенный современной компьютерной и офисной техникой, необходимым программным обеспечением, электронными учебными пособиями и законодательно-правовой поисковой системой, специализированная аудитория для проведения семинарских занятий, практикумов и тренингов по безопасности, проведения презентаций студенческих работ по безопасности, оснащенную аудиовизуальной техникой.</w:t>
      </w:r>
    </w:p>
    <w:p w:rsidR="00893D46" w:rsidRPr="00893D46" w:rsidRDefault="00893D46" w:rsidP="00893D46">
      <w:pPr>
        <w:widowControl w:val="0"/>
        <w:tabs>
          <w:tab w:val="left" w:pos="1005"/>
          <w:tab w:val="left" w:pos="2535"/>
        </w:tabs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Перечень м</w:t>
      </w:r>
      <w:r w:rsidRPr="00893D4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атериально-технических средств обеспечения дисциплины</w:t>
      </w:r>
    </w:p>
    <w:p w:rsidR="00893D46" w:rsidRPr="00893D46" w:rsidRDefault="00893D46" w:rsidP="00893D46">
      <w:pPr>
        <w:shd w:val="clear" w:color="auto" w:fill="FFFFFF"/>
        <w:tabs>
          <w:tab w:val="left" w:pos="688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Arial"/>
          <w:b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Лабораторные установки и стенды</w:t>
      </w:r>
    </w:p>
    <w:p w:rsidR="00893D46" w:rsidRPr="00893D46" w:rsidRDefault="00893D46" w:rsidP="00893D46">
      <w:pPr>
        <w:widowControl w:val="0"/>
        <w:numPr>
          <w:ilvl w:val="0"/>
          <w:numId w:val="22"/>
        </w:numPr>
        <w:shd w:val="clear" w:color="auto" w:fill="FFFFFF"/>
        <w:tabs>
          <w:tab w:val="left" w:pos="688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Arial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Лабораторная установка ««Параметры микроклимата»</w:t>
      </w:r>
    </w:p>
    <w:p w:rsidR="00893D46" w:rsidRPr="00893D46" w:rsidRDefault="00893D46" w:rsidP="00893D46">
      <w:pPr>
        <w:widowControl w:val="0"/>
        <w:numPr>
          <w:ilvl w:val="0"/>
          <w:numId w:val="22"/>
        </w:numPr>
        <w:shd w:val="clear" w:color="auto" w:fill="FFFFFF"/>
        <w:tabs>
          <w:tab w:val="left" w:pos="688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Arial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Лабораторная установка «Исследование естественного  и искусственного освещения»</w:t>
      </w:r>
    </w:p>
    <w:p w:rsidR="00893D46" w:rsidRPr="00893D46" w:rsidRDefault="00893D46" w:rsidP="00893D46">
      <w:pPr>
        <w:widowControl w:val="0"/>
        <w:numPr>
          <w:ilvl w:val="0"/>
          <w:numId w:val="22"/>
        </w:numPr>
        <w:shd w:val="clear" w:color="auto" w:fill="FFFFFF"/>
        <w:tabs>
          <w:tab w:val="left" w:pos="688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Arial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Лабораторная установка «Исследование содержания вредных паров и газов в воздухе рабочей зоны»</w:t>
      </w:r>
    </w:p>
    <w:p w:rsidR="00893D46" w:rsidRPr="00893D46" w:rsidRDefault="00893D46" w:rsidP="00893D46">
      <w:pPr>
        <w:widowControl w:val="0"/>
        <w:numPr>
          <w:ilvl w:val="0"/>
          <w:numId w:val="22"/>
        </w:numPr>
        <w:shd w:val="clear" w:color="auto" w:fill="FFFFFF"/>
        <w:tabs>
          <w:tab w:val="left" w:pos="688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Arial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Arial"/>
          <w:sz w:val="28"/>
          <w:szCs w:val="28"/>
          <w:lang w:eastAsia="ru-RU"/>
        </w:rPr>
        <w:lastRenderedPageBreak/>
        <w:t>Лабораторная установка « Исследование запыленности воздуха рабочей зоны»</w:t>
      </w:r>
    </w:p>
    <w:p w:rsidR="00893D46" w:rsidRPr="00893D46" w:rsidRDefault="00893D46" w:rsidP="00893D46">
      <w:pPr>
        <w:widowControl w:val="0"/>
        <w:numPr>
          <w:ilvl w:val="0"/>
          <w:numId w:val="22"/>
        </w:numPr>
        <w:shd w:val="clear" w:color="auto" w:fill="FFFFFF"/>
        <w:tabs>
          <w:tab w:val="left" w:pos="688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Arial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Лабораторный стенд «Электробезопасность трехфазных сетей переменного тока» </w:t>
      </w:r>
    </w:p>
    <w:p w:rsidR="00893D46" w:rsidRPr="00893D46" w:rsidRDefault="00893D46" w:rsidP="00893D46">
      <w:pPr>
        <w:widowControl w:val="0"/>
        <w:numPr>
          <w:ilvl w:val="0"/>
          <w:numId w:val="22"/>
        </w:numPr>
        <w:shd w:val="clear" w:color="auto" w:fill="FFFFFF"/>
        <w:tabs>
          <w:tab w:val="left" w:pos="688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Arial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Лабораторный стенд «Защитное заземление и </w:t>
      </w:r>
      <w:proofErr w:type="spellStart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зануление</w:t>
      </w:r>
      <w:proofErr w:type="spellEnd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893D46" w:rsidRPr="00893D46" w:rsidRDefault="00893D46" w:rsidP="00893D46">
      <w:pPr>
        <w:widowControl w:val="0"/>
        <w:numPr>
          <w:ilvl w:val="0"/>
          <w:numId w:val="22"/>
        </w:numPr>
        <w:shd w:val="clear" w:color="auto" w:fill="FFFFFF"/>
        <w:tabs>
          <w:tab w:val="left" w:pos="688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Arial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Лабораторная установка «Исследование шума на рабочем месте. Звукоизоляция и звукопоглощение»</w:t>
      </w:r>
    </w:p>
    <w:p w:rsidR="00893D46" w:rsidRPr="00893D46" w:rsidRDefault="00893D46" w:rsidP="00893D46">
      <w:pPr>
        <w:widowControl w:val="0"/>
        <w:numPr>
          <w:ilvl w:val="0"/>
          <w:numId w:val="22"/>
        </w:numPr>
        <w:shd w:val="clear" w:color="auto" w:fill="FFFFFF"/>
        <w:tabs>
          <w:tab w:val="left" w:pos="688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Arial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Лабораторный стенд «Оказание </w:t>
      </w:r>
      <w:r w:rsidRPr="00893D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медицинской помощи пострадавшим»</w:t>
      </w:r>
    </w:p>
    <w:p w:rsidR="00893D46" w:rsidRPr="00893D46" w:rsidRDefault="00893D46" w:rsidP="00893D46">
      <w:pPr>
        <w:shd w:val="clear" w:color="auto" w:fill="FFFFFF"/>
        <w:tabs>
          <w:tab w:val="left" w:pos="688"/>
        </w:tabs>
        <w:autoSpaceDE w:val="0"/>
        <w:autoSpaceDN w:val="0"/>
        <w:adjustRightInd w:val="0"/>
        <w:spacing w:after="0" w:line="240" w:lineRule="auto"/>
        <w:ind w:left="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893D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Учебный класс «Средства индивидуальные защиты»</w:t>
      </w: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(набор стандартных СИЗ от негативных производственных факторов - электрического тока; вибрации; шума - вкладыши, наушники, шлемы, вредных веществ - респираторы, противогазы; радиозащитный костюм, страховочные пояса, механических травм - рабочая одежда, защитные очки и т.д.)</w:t>
      </w:r>
      <w:proofErr w:type="gramEnd"/>
    </w:p>
    <w:p w:rsidR="00893D46" w:rsidRPr="00893D46" w:rsidRDefault="00893D46" w:rsidP="00893D46">
      <w:pPr>
        <w:shd w:val="clear" w:color="auto" w:fill="FFFFFF"/>
        <w:tabs>
          <w:tab w:val="left" w:pos="688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Arial"/>
          <w:b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Стандартные измерительные приборы</w:t>
      </w:r>
    </w:p>
    <w:p w:rsidR="00893D46" w:rsidRPr="00893D46" w:rsidRDefault="00893D46" w:rsidP="00893D46">
      <w:pPr>
        <w:shd w:val="clear" w:color="auto" w:fill="FFFFFF"/>
        <w:tabs>
          <w:tab w:val="left" w:pos="688"/>
        </w:tabs>
        <w:autoSpaceDE w:val="0"/>
        <w:autoSpaceDN w:val="0"/>
        <w:adjustRightInd w:val="0"/>
        <w:spacing w:after="0" w:line="240" w:lineRule="auto"/>
        <w:ind w:left="40" w:firstLine="80"/>
        <w:jc w:val="both"/>
        <w:rPr>
          <w:rFonts w:ascii="Times New Roman" w:eastAsia="Times New Roman" w:hAnsi="Times New Roman" w:cs="Arial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893D46">
        <w:rPr>
          <w:rFonts w:ascii="Times New Roman" w:eastAsia="Times New Roman" w:hAnsi="Times New Roman" w:cs="Arial"/>
          <w:sz w:val="28"/>
          <w:szCs w:val="28"/>
          <w:lang w:eastAsia="ru-RU"/>
        </w:rPr>
        <w:tab/>
      </w: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Набор стандартных измерительных приборов для измерения параметров микроклимата (влажности - психрометры, температуры - термометры, скорости движения воздуха - анемометры)</w:t>
      </w:r>
    </w:p>
    <w:p w:rsidR="00893D46" w:rsidRPr="00893D46" w:rsidRDefault="00893D46" w:rsidP="00893D46">
      <w:pPr>
        <w:shd w:val="clear" w:color="auto" w:fill="FFFFFF"/>
        <w:tabs>
          <w:tab w:val="left" w:pos="688"/>
        </w:tabs>
        <w:autoSpaceDE w:val="0"/>
        <w:autoSpaceDN w:val="0"/>
        <w:adjustRightInd w:val="0"/>
        <w:spacing w:after="0" w:line="240" w:lineRule="auto"/>
        <w:ind w:left="40" w:firstLine="80"/>
        <w:jc w:val="both"/>
        <w:rPr>
          <w:rFonts w:ascii="Times New Roman" w:eastAsia="Times New Roman" w:hAnsi="Times New Roman" w:cs="Arial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893D46">
        <w:rPr>
          <w:rFonts w:ascii="Times New Roman" w:eastAsia="Times New Roman" w:hAnsi="Times New Roman" w:cs="Arial"/>
          <w:sz w:val="28"/>
          <w:szCs w:val="28"/>
          <w:lang w:eastAsia="ru-RU"/>
        </w:rPr>
        <w:tab/>
      </w: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Стандартные измерительные приборы для измерения напряженности электрического и магнитного полей</w:t>
      </w:r>
    </w:p>
    <w:p w:rsidR="00893D46" w:rsidRPr="00893D46" w:rsidRDefault="00893D46" w:rsidP="00893D46">
      <w:pPr>
        <w:shd w:val="clear" w:color="auto" w:fill="FFFFFF"/>
        <w:tabs>
          <w:tab w:val="left" w:pos="688"/>
        </w:tabs>
        <w:autoSpaceDE w:val="0"/>
        <w:autoSpaceDN w:val="0"/>
        <w:adjustRightInd w:val="0"/>
        <w:spacing w:after="0" w:line="240" w:lineRule="auto"/>
        <w:ind w:left="40" w:firstLine="80"/>
        <w:jc w:val="both"/>
        <w:rPr>
          <w:rFonts w:ascii="Times New Roman" w:eastAsia="Times New Roman" w:hAnsi="Times New Roman" w:cs="Arial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893D46">
        <w:rPr>
          <w:rFonts w:ascii="Times New Roman" w:eastAsia="Times New Roman" w:hAnsi="Times New Roman" w:cs="Arial"/>
          <w:sz w:val="28"/>
          <w:szCs w:val="28"/>
          <w:lang w:eastAsia="ru-RU"/>
        </w:rPr>
        <w:tab/>
      </w: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Стандартные измерительные приборы для измерения плотности потока энергии электромагнитного поля</w:t>
      </w:r>
    </w:p>
    <w:p w:rsidR="00893D46" w:rsidRPr="00893D46" w:rsidRDefault="00893D46" w:rsidP="00893D46">
      <w:pPr>
        <w:shd w:val="clear" w:color="auto" w:fill="FFFFFF"/>
        <w:tabs>
          <w:tab w:val="left" w:pos="688"/>
        </w:tabs>
        <w:autoSpaceDE w:val="0"/>
        <w:autoSpaceDN w:val="0"/>
        <w:adjustRightInd w:val="0"/>
        <w:spacing w:after="0" w:line="240" w:lineRule="auto"/>
        <w:ind w:left="40" w:firstLine="80"/>
        <w:jc w:val="both"/>
        <w:rPr>
          <w:rFonts w:ascii="Times New Roman" w:eastAsia="Times New Roman" w:hAnsi="Times New Roman" w:cs="Arial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893D46">
        <w:rPr>
          <w:rFonts w:ascii="Times New Roman" w:eastAsia="Times New Roman" w:hAnsi="Times New Roman" w:cs="Arial"/>
          <w:sz w:val="28"/>
          <w:szCs w:val="28"/>
          <w:lang w:eastAsia="ru-RU"/>
        </w:rPr>
        <w:tab/>
      </w: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Стандартные измерительные приборы для измерения параметров освещения</w:t>
      </w:r>
      <w:proofErr w:type="gramStart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'(</w:t>
      </w:r>
      <w:proofErr w:type="gramEnd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люксметры, фотометры, </w:t>
      </w:r>
      <w:proofErr w:type="spellStart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яркомеры</w:t>
      </w:r>
      <w:proofErr w:type="spellEnd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893D46" w:rsidRPr="00893D46" w:rsidRDefault="00893D46" w:rsidP="00893D46">
      <w:pPr>
        <w:shd w:val="clear" w:color="auto" w:fill="FFFFFF"/>
        <w:tabs>
          <w:tab w:val="left" w:pos="688"/>
        </w:tabs>
        <w:autoSpaceDE w:val="0"/>
        <w:autoSpaceDN w:val="0"/>
        <w:adjustRightInd w:val="0"/>
        <w:spacing w:after="0" w:line="240" w:lineRule="auto"/>
        <w:ind w:left="40" w:firstLine="80"/>
        <w:jc w:val="both"/>
        <w:rPr>
          <w:rFonts w:ascii="Times New Roman" w:eastAsia="Times New Roman" w:hAnsi="Times New Roman" w:cs="Arial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893D46">
        <w:rPr>
          <w:rFonts w:ascii="Times New Roman" w:eastAsia="Times New Roman" w:hAnsi="Times New Roman" w:cs="Arial"/>
          <w:sz w:val="28"/>
          <w:szCs w:val="28"/>
          <w:lang w:eastAsia="ru-RU"/>
        </w:rPr>
        <w:tab/>
      </w: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Стандартные измерительные приборы для измерения параметров шума (уровня шума) - микрофоны и </w:t>
      </w:r>
      <w:proofErr w:type="spellStart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шумомеры</w:t>
      </w:r>
      <w:proofErr w:type="spellEnd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(портативные и стационарные)</w:t>
      </w:r>
    </w:p>
    <w:p w:rsidR="00893D46" w:rsidRPr="00893D46" w:rsidRDefault="00893D46" w:rsidP="00893D46">
      <w:pPr>
        <w:shd w:val="clear" w:color="auto" w:fill="FFFFFF"/>
        <w:tabs>
          <w:tab w:val="left" w:pos="688"/>
        </w:tabs>
        <w:autoSpaceDE w:val="0"/>
        <w:autoSpaceDN w:val="0"/>
        <w:adjustRightInd w:val="0"/>
        <w:spacing w:after="0" w:line="240" w:lineRule="auto"/>
        <w:ind w:left="40" w:firstLine="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893D46" w:rsidRPr="00893D46" w:rsidSect="00190B94">
          <w:footerReference w:type="even" r:id="rId14"/>
          <w:footerReference w:type="default" r:id="rId15"/>
          <w:pgSz w:w="11909" w:h="16834" w:code="9"/>
          <w:pgMar w:top="851" w:right="1134" w:bottom="1134" w:left="1701" w:header="720" w:footer="720" w:gutter="0"/>
          <w:cols w:space="720"/>
          <w:noEndnote/>
          <w:titlePg/>
        </w:sect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893D46">
        <w:rPr>
          <w:rFonts w:ascii="Times New Roman" w:eastAsia="Times New Roman" w:hAnsi="Times New Roman" w:cs="Arial"/>
          <w:sz w:val="28"/>
          <w:szCs w:val="28"/>
          <w:lang w:eastAsia="ru-RU"/>
        </w:rPr>
        <w:tab/>
      </w: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Стандартные измерительные приборы для измерения загрязненности (загазованности и запыленности) рабочей зоны (газоанализаторы и пылемеры).</w:t>
      </w:r>
    </w:p>
    <w:p w:rsidR="00893D46" w:rsidRPr="00893D46" w:rsidRDefault="00893D46" w:rsidP="00893D4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93D46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lastRenderedPageBreak/>
        <w:t>Рабочая программа  дисциплины</w:t>
      </w:r>
      <w:r w:rsidRPr="00893D4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составлена в соответствии с ФГОС </w:t>
      </w:r>
      <w:proofErr w:type="gramStart"/>
      <w:r w:rsidRPr="00893D46">
        <w:rPr>
          <w:rFonts w:ascii="Times New Roman" w:eastAsia="Calibri" w:hAnsi="Times New Roman" w:cs="Times New Roman"/>
          <w:color w:val="000000"/>
          <w:sz w:val="28"/>
          <w:szCs w:val="28"/>
        </w:rPr>
        <w:t>ВО</w:t>
      </w:r>
      <w:proofErr w:type="gramEnd"/>
      <w:r w:rsidRPr="00893D4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893D46">
        <w:rPr>
          <w:rFonts w:ascii="Times New Roman" w:eastAsia="Calibri" w:hAnsi="Times New Roman" w:cs="Times New Roman"/>
          <w:color w:val="000000"/>
          <w:sz w:val="28"/>
          <w:szCs w:val="28"/>
        </w:rPr>
        <w:t>по</w:t>
      </w:r>
      <w:proofErr w:type="gramEnd"/>
      <w:r w:rsidRPr="00893D4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направлению подготовки 09.03.01 «Информатика и вычислительная техника», утвержденного приказом </w:t>
      </w:r>
      <w:proofErr w:type="spellStart"/>
      <w:r w:rsidRPr="00893D46">
        <w:rPr>
          <w:rFonts w:ascii="Times New Roman" w:eastAsia="Calibri" w:hAnsi="Times New Roman" w:cs="Times New Roman"/>
          <w:color w:val="000000"/>
          <w:sz w:val="28"/>
          <w:szCs w:val="28"/>
        </w:rPr>
        <w:t>Минобрнауки</w:t>
      </w:r>
      <w:proofErr w:type="spellEnd"/>
      <w:r w:rsidRPr="00893D4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России от 12 января 2016 г. № 5. Профиль подготовки: «Вычислительные машины, комплексы, системы и сети».</w:t>
      </w:r>
    </w:p>
    <w:p w:rsidR="00893D46" w:rsidRPr="00893D46" w:rsidRDefault="00893D46" w:rsidP="00893D46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893D46" w:rsidRPr="00893D46" w:rsidRDefault="00893D46" w:rsidP="00893D46">
      <w:pPr>
        <w:tabs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Программу составил</w:t>
      </w: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: Дроздова Т.И., доцент кафедры промышленной экологии и безопасности жизнедеятельности, к.х.н., доцент</w:t>
      </w:r>
    </w:p>
    <w:p w:rsidR="00893D46" w:rsidRPr="00893D46" w:rsidRDefault="00893D46" w:rsidP="00893D46">
      <w:pPr>
        <w:tabs>
          <w:tab w:val="left" w:pos="234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</w:t>
      </w:r>
    </w:p>
    <w:p w:rsidR="00893D46" w:rsidRPr="00893D46" w:rsidRDefault="00893D46" w:rsidP="00893D46">
      <w:pPr>
        <w:tabs>
          <w:tab w:val="left" w:pos="2340"/>
        </w:tabs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_____________ «___»____________2016 г.</w:t>
      </w:r>
    </w:p>
    <w:p w:rsidR="00893D46" w:rsidRPr="00893D46" w:rsidRDefault="00893D46" w:rsidP="00893D4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93D46" w:rsidRPr="00893D46" w:rsidRDefault="00893D46" w:rsidP="00893D46">
      <w:pPr>
        <w:tabs>
          <w:tab w:val="left" w:pos="2340"/>
        </w:tabs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93D46" w:rsidRPr="00893D46" w:rsidRDefault="00893D46" w:rsidP="00893D46">
      <w:pPr>
        <w:keepNext/>
        <w:keepLines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Программа согласована </w:t>
      </w: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выпускающей кафедрой  </w:t>
      </w:r>
    </w:p>
    <w:p w:rsidR="00893D46" w:rsidRPr="00893D46" w:rsidRDefault="00893D46" w:rsidP="00893D4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«Вычислительной техники» </w:t>
      </w:r>
    </w:p>
    <w:p w:rsidR="00893D46" w:rsidRPr="00893D46" w:rsidRDefault="00893D46" w:rsidP="00893D46">
      <w:pPr>
        <w:keepNext/>
        <w:keepLines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Зав. кафедрой  _______________ /А.С. Дорофеев/  “____”_________ 2016 г.</w:t>
      </w:r>
    </w:p>
    <w:p w:rsidR="00893D46" w:rsidRPr="00893D46" w:rsidRDefault="00893D46" w:rsidP="00893D4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893D46">
        <w:rPr>
          <w:rFonts w:ascii="Times New Roman" w:eastAsia="Times New Roman" w:hAnsi="Times New Roman" w:cs="Times New Roman"/>
          <w:sz w:val="24"/>
          <w:szCs w:val="20"/>
          <w:lang w:eastAsia="ru-RU"/>
        </w:rPr>
        <w:tab/>
      </w:r>
      <w:r w:rsidRPr="00893D46">
        <w:rPr>
          <w:rFonts w:ascii="Times New Roman" w:eastAsia="Times New Roman" w:hAnsi="Times New Roman" w:cs="Times New Roman"/>
          <w:sz w:val="24"/>
          <w:szCs w:val="20"/>
          <w:lang w:eastAsia="ru-RU"/>
        </w:rPr>
        <w:tab/>
      </w:r>
    </w:p>
    <w:p w:rsidR="00893D46" w:rsidRPr="00893D46" w:rsidRDefault="00893D46" w:rsidP="00893D46">
      <w:pPr>
        <w:keepNext/>
        <w:keepLines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93D46" w:rsidRPr="00893D46" w:rsidRDefault="00893D46" w:rsidP="00893D4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Программа одобрена</w:t>
      </w: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заседании кафедры промышленной экологии и безопасности жизнедеятельности</w:t>
      </w:r>
    </w:p>
    <w:p w:rsidR="00893D46" w:rsidRPr="00893D46" w:rsidRDefault="00893D46" w:rsidP="00893D4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Протокол №  ___от    “___”   _____________     2016 г.</w:t>
      </w:r>
    </w:p>
    <w:p w:rsidR="00893D46" w:rsidRPr="00893D46" w:rsidRDefault="00893D46" w:rsidP="00893D4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93D46" w:rsidRPr="00893D46" w:rsidRDefault="00893D46" w:rsidP="00893D4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Зав. кафедрой _______________/С.С. Тимофеева/ “ ____”__________2016 г.</w:t>
      </w:r>
    </w:p>
    <w:p w:rsidR="00893D46" w:rsidRPr="00893D46" w:rsidRDefault="00893D46" w:rsidP="00893D4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93D46" w:rsidRPr="00893D46" w:rsidRDefault="00893D46" w:rsidP="00893D4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Руководитель ООП _________</w:t>
      </w: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/__________</w:t>
      </w:r>
      <w:r w:rsidRPr="00893D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/ </w:t>
      </w: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“  ____”__________2016 г.</w:t>
      </w:r>
    </w:p>
    <w:p w:rsidR="00893D46" w:rsidRPr="00893D46" w:rsidRDefault="00893D46" w:rsidP="00893D4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93D46" w:rsidRPr="00893D46" w:rsidRDefault="00893D46" w:rsidP="00893D4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Программа одобрена</w:t>
      </w: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заседании Методической комиссии  института Недропользования ИРНИТУ</w:t>
      </w:r>
    </w:p>
    <w:p w:rsidR="00893D46" w:rsidRPr="00893D46" w:rsidRDefault="00893D46" w:rsidP="00893D4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93D46" w:rsidRPr="00893D46" w:rsidRDefault="00893D46" w:rsidP="00893D4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Протокол № _____  от “___” _________________ 2016г.</w:t>
      </w:r>
    </w:p>
    <w:p w:rsidR="00893D46" w:rsidRPr="00893D46" w:rsidRDefault="00893D46" w:rsidP="00893D46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93D46" w:rsidRPr="00893D46" w:rsidRDefault="00893D46" w:rsidP="00893D46">
      <w:pPr>
        <w:tabs>
          <w:tab w:val="left" w:pos="0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Директор__________________/Б.Л. </w:t>
      </w:r>
      <w:proofErr w:type="spellStart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>Тальгамер</w:t>
      </w:r>
      <w:proofErr w:type="spellEnd"/>
      <w:r w:rsidRPr="0089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  “____”___________ 2016 г.</w:t>
      </w:r>
    </w:p>
    <w:p w:rsidR="00893D46" w:rsidRPr="00893D46" w:rsidRDefault="00893D46" w:rsidP="00893D4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893D46" w:rsidRPr="00893D46" w:rsidRDefault="00893D46" w:rsidP="00893D4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93D46" w:rsidRPr="00893D46" w:rsidRDefault="00893D46" w:rsidP="00893D4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893D46">
        <w:rPr>
          <w:rFonts w:ascii="Times New Roman" w:eastAsia="Times New Roman" w:hAnsi="Times New Roman" w:cs="Times New Roman"/>
          <w:sz w:val="24"/>
          <w:szCs w:val="20"/>
          <w:lang w:eastAsia="ru-RU"/>
        </w:rPr>
        <w:tab/>
      </w:r>
      <w:r w:rsidRPr="00893D46">
        <w:rPr>
          <w:rFonts w:ascii="Times New Roman" w:eastAsia="Times New Roman" w:hAnsi="Times New Roman" w:cs="Times New Roman"/>
          <w:sz w:val="24"/>
          <w:szCs w:val="20"/>
          <w:lang w:eastAsia="ru-RU"/>
        </w:rPr>
        <w:tab/>
      </w:r>
    </w:p>
    <w:p w:rsidR="00893D46" w:rsidRPr="00893D46" w:rsidRDefault="00893D46" w:rsidP="00893D46">
      <w:pPr>
        <w:shd w:val="clear" w:color="auto" w:fill="FFFFFF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93D46" w:rsidRPr="00893D46" w:rsidRDefault="00893D46" w:rsidP="00893D4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93D46" w:rsidRPr="00893D46" w:rsidRDefault="00893D46" w:rsidP="00893D4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93D46" w:rsidRPr="00893D46" w:rsidRDefault="00893D46" w:rsidP="00893D4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93D46" w:rsidRPr="00893D46" w:rsidRDefault="00893D46" w:rsidP="00893D4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93D46" w:rsidRPr="00893D46" w:rsidRDefault="00893D46" w:rsidP="00893D46">
      <w:pPr>
        <w:keepNext/>
        <w:widowControl w:val="0"/>
        <w:autoSpaceDE w:val="0"/>
        <w:autoSpaceDN w:val="0"/>
        <w:adjustRightInd w:val="0"/>
        <w:spacing w:after="0" w:line="240" w:lineRule="auto"/>
        <w:ind w:left="-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33F7B" w:rsidRDefault="00893D46">
      <w:bookmarkStart w:id="0" w:name="_GoBack"/>
      <w:bookmarkEnd w:id="0"/>
    </w:p>
    <w:sectPr w:rsidR="00C33F7B" w:rsidSect="00190B94">
      <w:pgSz w:w="11909" w:h="16834" w:code="9"/>
      <w:pgMar w:top="851" w:right="1134" w:bottom="1134" w:left="1701" w:header="720" w:footer="720" w:gutter="0"/>
      <w:cols w:space="720"/>
      <w:noEndnote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155E" w:rsidRDefault="00893D46" w:rsidP="0026409E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97155E" w:rsidRDefault="00893D46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155E" w:rsidRDefault="00893D46" w:rsidP="0026409E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19</w:t>
    </w:r>
    <w:r>
      <w:rPr>
        <w:rStyle w:val="a9"/>
      </w:rPr>
      <w:fldChar w:fldCharType="end"/>
    </w:r>
  </w:p>
  <w:p w:rsidR="0097155E" w:rsidRDefault="00893D46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252B" w:rsidRDefault="00893D46" w:rsidP="00464F3B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02252B" w:rsidRDefault="00893D46">
    <w:pPr>
      <w:pStyle w:val="a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252B" w:rsidRDefault="00893D46" w:rsidP="00464F3B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16</w:t>
    </w:r>
    <w:r>
      <w:rPr>
        <w:rStyle w:val="a9"/>
      </w:rPr>
      <w:fldChar w:fldCharType="end"/>
    </w:r>
  </w:p>
  <w:p w:rsidR="0002252B" w:rsidRDefault="00893D46">
    <w:pPr>
      <w:pStyle w:val="a7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5180EDC8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3FC05FA"/>
    <w:multiLevelType w:val="hybridMultilevel"/>
    <w:tmpl w:val="021681AC"/>
    <w:lvl w:ilvl="0" w:tplc="5CCC7BCC">
      <w:start w:val="1"/>
      <w:numFmt w:val="bullet"/>
      <w:lvlText w:val="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404D2E"/>
    <w:multiLevelType w:val="hybridMultilevel"/>
    <w:tmpl w:val="3D7ADCF4"/>
    <w:lvl w:ilvl="0" w:tplc="04190001">
      <w:start w:val="1"/>
      <w:numFmt w:val="bullet"/>
      <w:lvlText w:val=""/>
      <w:lvlJc w:val="left"/>
      <w:pPr>
        <w:ind w:left="4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53" w:hanging="360"/>
      </w:pPr>
      <w:rPr>
        <w:rFonts w:ascii="Wingdings" w:hAnsi="Wingdings" w:hint="default"/>
      </w:rPr>
    </w:lvl>
  </w:abstractNum>
  <w:abstractNum w:abstractNumId="3">
    <w:nsid w:val="098A3594"/>
    <w:multiLevelType w:val="hybridMultilevel"/>
    <w:tmpl w:val="3E7A50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AA601D"/>
    <w:multiLevelType w:val="hybridMultilevel"/>
    <w:tmpl w:val="FCA02D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A046FB"/>
    <w:multiLevelType w:val="hybridMultilevel"/>
    <w:tmpl w:val="D084E076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087A1B"/>
    <w:multiLevelType w:val="hybridMultilevel"/>
    <w:tmpl w:val="BF9665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3B1F25"/>
    <w:multiLevelType w:val="hybridMultilevel"/>
    <w:tmpl w:val="EE420CC6"/>
    <w:lvl w:ilvl="0" w:tplc="E1F402F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764F07"/>
    <w:multiLevelType w:val="hybridMultilevel"/>
    <w:tmpl w:val="966C1958"/>
    <w:lvl w:ilvl="0" w:tplc="D7CAFD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7CAFDBA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F8D4440"/>
    <w:multiLevelType w:val="hybridMultilevel"/>
    <w:tmpl w:val="343649AC"/>
    <w:lvl w:ilvl="0" w:tplc="7742B452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3240960"/>
    <w:multiLevelType w:val="multilevel"/>
    <w:tmpl w:val="8EE8E0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cs="Calibr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Calibri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Calibri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Calibri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Calibri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Calibri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Calibri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Calibri" w:hint="default"/>
        <w:b w:val="0"/>
      </w:rPr>
    </w:lvl>
  </w:abstractNum>
  <w:abstractNum w:abstractNumId="11">
    <w:nsid w:val="1B6A595F"/>
    <w:multiLevelType w:val="hybridMultilevel"/>
    <w:tmpl w:val="AD2A9624"/>
    <w:lvl w:ilvl="0" w:tplc="447C9F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605729"/>
    <w:multiLevelType w:val="multilevel"/>
    <w:tmpl w:val="FDC28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13">
    <w:nsid w:val="1EDA4AAA"/>
    <w:multiLevelType w:val="hybridMultilevel"/>
    <w:tmpl w:val="2AD2496A"/>
    <w:lvl w:ilvl="0" w:tplc="287431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0C14AD5"/>
    <w:multiLevelType w:val="hybridMultilevel"/>
    <w:tmpl w:val="1C0E95DC"/>
    <w:lvl w:ilvl="0" w:tplc="B6AEB006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738EB404">
      <w:numFmt w:val="none"/>
      <w:lvlText w:val=""/>
      <w:lvlJc w:val="left"/>
      <w:pPr>
        <w:tabs>
          <w:tab w:val="num" w:pos="360"/>
        </w:tabs>
      </w:pPr>
    </w:lvl>
    <w:lvl w:ilvl="2" w:tplc="71089FF0">
      <w:numFmt w:val="none"/>
      <w:lvlText w:val=""/>
      <w:lvlJc w:val="left"/>
      <w:pPr>
        <w:tabs>
          <w:tab w:val="num" w:pos="360"/>
        </w:tabs>
      </w:pPr>
    </w:lvl>
    <w:lvl w:ilvl="3" w:tplc="4B625652">
      <w:numFmt w:val="none"/>
      <w:lvlText w:val=""/>
      <w:lvlJc w:val="left"/>
      <w:pPr>
        <w:tabs>
          <w:tab w:val="num" w:pos="360"/>
        </w:tabs>
      </w:pPr>
    </w:lvl>
    <w:lvl w:ilvl="4" w:tplc="E57EA310">
      <w:numFmt w:val="none"/>
      <w:lvlText w:val=""/>
      <w:lvlJc w:val="left"/>
      <w:pPr>
        <w:tabs>
          <w:tab w:val="num" w:pos="360"/>
        </w:tabs>
      </w:pPr>
    </w:lvl>
    <w:lvl w:ilvl="5" w:tplc="3D74DA4A">
      <w:numFmt w:val="none"/>
      <w:lvlText w:val=""/>
      <w:lvlJc w:val="left"/>
      <w:pPr>
        <w:tabs>
          <w:tab w:val="num" w:pos="360"/>
        </w:tabs>
      </w:pPr>
    </w:lvl>
    <w:lvl w:ilvl="6" w:tplc="D74C118E">
      <w:numFmt w:val="none"/>
      <w:lvlText w:val=""/>
      <w:lvlJc w:val="left"/>
      <w:pPr>
        <w:tabs>
          <w:tab w:val="num" w:pos="360"/>
        </w:tabs>
      </w:pPr>
    </w:lvl>
    <w:lvl w:ilvl="7" w:tplc="B42805B4">
      <w:numFmt w:val="none"/>
      <w:lvlText w:val=""/>
      <w:lvlJc w:val="left"/>
      <w:pPr>
        <w:tabs>
          <w:tab w:val="num" w:pos="360"/>
        </w:tabs>
      </w:pPr>
    </w:lvl>
    <w:lvl w:ilvl="8" w:tplc="2712604E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23300EB9"/>
    <w:multiLevelType w:val="multilevel"/>
    <w:tmpl w:val="27822C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16">
    <w:nsid w:val="23D14AAD"/>
    <w:multiLevelType w:val="hybridMultilevel"/>
    <w:tmpl w:val="2A3A7494"/>
    <w:lvl w:ilvl="0" w:tplc="E1F402F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51C4E82"/>
    <w:multiLevelType w:val="multilevel"/>
    <w:tmpl w:val="3B2C9A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8">
    <w:nsid w:val="2FDE2600"/>
    <w:multiLevelType w:val="hybridMultilevel"/>
    <w:tmpl w:val="0646F9E6"/>
    <w:lvl w:ilvl="0" w:tplc="E1F402F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396156"/>
    <w:multiLevelType w:val="multilevel"/>
    <w:tmpl w:val="C50ACC8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0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2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16" w:hanging="1800"/>
      </w:pPr>
      <w:rPr>
        <w:rFonts w:hint="default"/>
      </w:rPr>
    </w:lvl>
  </w:abstractNum>
  <w:abstractNum w:abstractNumId="20">
    <w:nsid w:val="397277F1"/>
    <w:multiLevelType w:val="hybridMultilevel"/>
    <w:tmpl w:val="55368942"/>
    <w:lvl w:ilvl="0" w:tplc="F87C4C6A">
      <w:start w:val="1"/>
      <w:numFmt w:val="bullet"/>
      <w:lvlText w:val="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56917D4"/>
    <w:multiLevelType w:val="hybridMultilevel"/>
    <w:tmpl w:val="B2DE9E50"/>
    <w:lvl w:ilvl="0" w:tplc="287431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35335A"/>
    <w:multiLevelType w:val="hybridMultilevel"/>
    <w:tmpl w:val="A11C238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76A60D3"/>
    <w:multiLevelType w:val="multilevel"/>
    <w:tmpl w:val="7EFE78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24">
    <w:nsid w:val="48B46785"/>
    <w:multiLevelType w:val="multilevel"/>
    <w:tmpl w:val="26AAA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5">
    <w:nsid w:val="4B733A63"/>
    <w:multiLevelType w:val="hybridMultilevel"/>
    <w:tmpl w:val="39EC9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376BDD"/>
    <w:multiLevelType w:val="singleLevel"/>
    <w:tmpl w:val="417CBE60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27">
    <w:nsid w:val="570A6D5E"/>
    <w:multiLevelType w:val="hybridMultilevel"/>
    <w:tmpl w:val="DE6C758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A7E6D31"/>
    <w:multiLevelType w:val="hybridMultilevel"/>
    <w:tmpl w:val="64A0E75E"/>
    <w:lvl w:ilvl="0" w:tplc="C654386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2CC7361"/>
    <w:multiLevelType w:val="hybridMultilevel"/>
    <w:tmpl w:val="7500E0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0D2C54"/>
    <w:multiLevelType w:val="hybridMultilevel"/>
    <w:tmpl w:val="90B291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7237FA2"/>
    <w:multiLevelType w:val="hybridMultilevel"/>
    <w:tmpl w:val="88383D7E"/>
    <w:lvl w:ilvl="0" w:tplc="F87C4C6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80"/>
        </w:tabs>
        <w:ind w:left="148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200"/>
        </w:tabs>
        <w:ind w:left="220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920"/>
        </w:tabs>
        <w:ind w:left="292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40"/>
        </w:tabs>
        <w:ind w:left="364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60"/>
        </w:tabs>
        <w:ind w:left="436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80"/>
        </w:tabs>
        <w:ind w:left="508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800"/>
        </w:tabs>
        <w:ind w:left="580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520"/>
        </w:tabs>
        <w:ind w:left="6520" w:hanging="180"/>
      </w:pPr>
    </w:lvl>
  </w:abstractNum>
  <w:abstractNum w:abstractNumId="32">
    <w:nsid w:val="691F21A0"/>
    <w:multiLevelType w:val="hybridMultilevel"/>
    <w:tmpl w:val="7500E0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2F6945"/>
    <w:multiLevelType w:val="hybridMultilevel"/>
    <w:tmpl w:val="FA86AC60"/>
    <w:lvl w:ilvl="0" w:tplc="65E441D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A26ABE"/>
    <w:multiLevelType w:val="singleLevel"/>
    <w:tmpl w:val="7E201450"/>
    <w:lvl w:ilvl="0">
      <w:start w:val="1"/>
      <w:numFmt w:val="bullet"/>
      <w:lvlText w:val=""/>
      <w:lvlJc w:val="left"/>
      <w:pPr>
        <w:tabs>
          <w:tab w:val="num" w:pos="0"/>
        </w:tabs>
        <w:ind w:left="850" w:hanging="283"/>
      </w:pPr>
      <w:rPr>
        <w:rFonts w:ascii="Symbol" w:hAnsi="Symbol" w:hint="default"/>
        <w:b w:val="0"/>
        <w:i w:val="0"/>
        <w:u w:val="none"/>
      </w:rPr>
    </w:lvl>
  </w:abstractNum>
  <w:abstractNum w:abstractNumId="35">
    <w:nsid w:val="70234C48"/>
    <w:multiLevelType w:val="hybridMultilevel"/>
    <w:tmpl w:val="1576D5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4110079"/>
    <w:multiLevelType w:val="multilevel"/>
    <w:tmpl w:val="BBE608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37">
    <w:nsid w:val="74AB1738"/>
    <w:multiLevelType w:val="hybridMultilevel"/>
    <w:tmpl w:val="2B34CF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50B7436"/>
    <w:multiLevelType w:val="hybridMultilevel"/>
    <w:tmpl w:val="1576D5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A20695C"/>
    <w:multiLevelType w:val="hybridMultilevel"/>
    <w:tmpl w:val="75CEE738"/>
    <w:lvl w:ilvl="0" w:tplc="287431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C8B34FB"/>
    <w:multiLevelType w:val="hybridMultilevel"/>
    <w:tmpl w:val="027EFEE0"/>
    <w:lvl w:ilvl="0" w:tplc="817864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10"/>
  </w:num>
  <w:num w:numId="4">
    <w:abstractNumId w:val="29"/>
  </w:num>
  <w:num w:numId="5">
    <w:abstractNumId w:val="6"/>
  </w:num>
  <w:num w:numId="6">
    <w:abstractNumId w:val="33"/>
  </w:num>
  <w:num w:numId="7">
    <w:abstractNumId w:val="40"/>
  </w:num>
  <w:num w:numId="8">
    <w:abstractNumId w:val="37"/>
  </w:num>
  <w:num w:numId="9">
    <w:abstractNumId w:val="1"/>
  </w:num>
  <w:num w:numId="10">
    <w:abstractNumId w:val="34"/>
  </w:num>
  <w:num w:numId="11">
    <w:abstractNumId w:val="0"/>
  </w:num>
  <w:num w:numId="12">
    <w:abstractNumId w:val="9"/>
  </w:num>
  <w:num w:numId="13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5"/>
  </w:num>
  <w:num w:numId="1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8"/>
  </w:num>
  <w:num w:numId="17">
    <w:abstractNumId w:val="15"/>
  </w:num>
  <w:num w:numId="18">
    <w:abstractNumId w:val="19"/>
  </w:num>
  <w:num w:numId="19">
    <w:abstractNumId w:val="36"/>
  </w:num>
  <w:num w:numId="20">
    <w:abstractNumId w:val="26"/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1"/>
  </w:num>
  <w:num w:numId="23">
    <w:abstractNumId w:val="4"/>
  </w:num>
  <w:num w:numId="24">
    <w:abstractNumId w:val="5"/>
  </w:num>
  <w:num w:numId="25">
    <w:abstractNumId w:val="3"/>
  </w:num>
  <w:num w:numId="26">
    <w:abstractNumId w:val="2"/>
  </w:num>
  <w:num w:numId="27">
    <w:abstractNumId w:val="23"/>
  </w:num>
  <w:num w:numId="28">
    <w:abstractNumId w:val="24"/>
  </w:num>
  <w:num w:numId="29">
    <w:abstractNumId w:val="17"/>
  </w:num>
  <w:num w:numId="30">
    <w:abstractNumId w:val="39"/>
  </w:num>
  <w:num w:numId="31">
    <w:abstractNumId w:val="21"/>
  </w:num>
  <w:num w:numId="32">
    <w:abstractNumId w:val="25"/>
  </w:num>
  <w:num w:numId="33">
    <w:abstractNumId w:val="16"/>
  </w:num>
  <w:num w:numId="34">
    <w:abstractNumId w:val="11"/>
  </w:num>
  <w:num w:numId="35">
    <w:abstractNumId w:val="32"/>
  </w:num>
  <w:num w:numId="36">
    <w:abstractNumId w:val="18"/>
  </w:num>
  <w:num w:numId="37">
    <w:abstractNumId w:val="13"/>
  </w:num>
  <w:num w:numId="38">
    <w:abstractNumId w:val="7"/>
  </w:num>
  <w:num w:numId="39">
    <w:abstractNumId w:val="20"/>
  </w:num>
  <w:num w:numId="40">
    <w:abstractNumId w:val="22"/>
  </w:num>
  <w:num w:numId="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773"/>
    <w:rsid w:val="001E4785"/>
    <w:rsid w:val="00286EDA"/>
    <w:rsid w:val="004A0773"/>
    <w:rsid w:val="00840842"/>
    <w:rsid w:val="0089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List 2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HTML Preformatted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893D46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0">
    <w:name w:val="heading 2"/>
    <w:basedOn w:val="a"/>
    <w:next w:val="a"/>
    <w:link w:val="21"/>
    <w:qFormat/>
    <w:rsid w:val="00893D46"/>
    <w:pPr>
      <w:keepNext/>
      <w:widowControl w:val="0"/>
      <w:autoSpaceDE w:val="0"/>
      <w:autoSpaceDN w:val="0"/>
      <w:adjustRightInd w:val="0"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893D46"/>
    <w:pPr>
      <w:keepNext/>
      <w:widowControl w:val="0"/>
      <w:autoSpaceDE w:val="0"/>
      <w:autoSpaceDN w:val="0"/>
      <w:adjustRightInd w:val="0"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893D46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sz w:val="20"/>
      <w:szCs w:val="20"/>
      <w:u w:val="single"/>
      <w:lang w:eastAsia="ru-RU"/>
    </w:rPr>
  </w:style>
  <w:style w:type="paragraph" w:styleId="5">
    <w:name w:val="heading 5"/>
    <w:basedOn w:val="a"/>
    <w:next w:val="a"/>
    <w:link w:val="50"/>
    <w:qFormat/>
    <w:rsid w:val="00893D46"/>
    <w:pPr>
      <w:widowControl w:val="0"/>
      <w:autoSpaceDE w:val="0"/>
      <w:autoSpaceDN w:val="0"/>
      <w:adjustRightInd w:val="0"/>
      <w:spacing w:before="240" w:after="60" w:line="240" w:lineRule="auto"/>
      <w:outlineLvl w:val="4"/>
    </w:pPr>
    <w:rPr>
      <w:rFonts w:ascii="Arial" w:eastAsia="Times New Roman" w:hAnsi="Arial" w:cs="Arial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semiHidden/>
    <w:unhideWhenUsed/>
    <w:qFormat/>
    <w:rsid w:val="00893D46"/>
    <w:pPr>
      <w:widowControl w:val="0"/>
      <w:autoSpaceDE w:val="0"/>
      <w:autoSpaceDN w:val="0"/>
      <w:adjustRightInd w:val="0"/>
      <w:spacing w:before="240" w:after="60" w:line="240" w:lineRule="auto"/>
      <w:outlineLvl w:val="5"/>
    </w:pPr>
    <w:rPr>
      <w:rFonts w:ascii="Calibri" w:eastAsia="Times New Roman" w:hAnsi="Calibri" w:cs="Times New Roman"/>
      <w:b/>
      <w:bCs/>
      <w:lang w:val="x-none" w:eastAsia="x-none"/>
    </w:rPr>
  </w:style>
  <w:style w:type="paragraph" w:styleId="7">
    <w:name w:val="heading 7"/>
    <w:basedOn w:val="a"/>
    <w:next w:val="a"/>
    <w:link w:val="70"/>
    <w:qFormat/>
    <w:rsid w:val="00893D46"/>
    <w:pPr>
      <w:widowControl w:val="0"/>
      <w:autoSpaceDE w:val="0"/>
      <w:autoSpaceDN w:val="0"/>
      <w:adjustRightInd w:val="0"/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893D46"/>
    <w:pPr>
      <w:widowControl w:val="0"/>
      <w:autoSpaceDE w:val="0"/>
      <w:autoSpaceDN w:val="0"/>
      <w:adjustRightInd w:val="0"/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893D46"/>
    <w:p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93D4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"/>
    <w:basedOn w:val="a0"/>
    <w:link w:val="20"/>
    <w:rsid w:val="00893D46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893D46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893D46"/>
    <w:rPr>
      <w:rFonts w:ascii="Times New Roman" w:eastAsia="Times New Roman" w:hAnsi="Times New Roman" w:cs="Times New Roman"/>
      <w:sz w:val="20"/>
      <w:szCs w:val="20"/>
      <w:u w:val="single"/>
      <w:lang w:eastAsia="ru-RU"/>
    </w:rPr>
  </w:style>
  <w:style w:type="character" w:customStyle="1" w:styleId="50">
    <w:name w:val="Заголовок 5 Знак"/>
    <w:basedOn w:val="a0"/>
    <w:link w:val="5"/>
    <w:rsid w:val="00893D46"/>
    <w:rPr>
      <w:rFonts w:ascii="Arial" w:eastAsia="Times New Roman" w:hAnsi="Arial" w:cs="Arial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semiHidden/>
    <w:rsid w:val="00893D46"/>
    <w:rPr>
      <w:rFonts w:ascii="Calibri" w:eastAsia="Times New Roman" w:hAnsi="Calibri" w:cs="Times New Roman"/>
      <w:b/>
      <w:bCs/>
      <w:lang w:val="x-none" w:eastAsia="x-none"/>
    </w:rPr>
  </w:style>
  <w:style w:type="character" w:customStyle="1" w:styleId="70">
    <w:name w:val="Заголовок 7 Знак"/>
    <w:basedOn w:val="a0"/>
    <w:link w:val="7"/>
    <w:rsid w:val="00893D4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893D46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893D46"/>
    <w:rPr>
      <w:rFonts w:ascii="Arial" w:eastAsia="Times New Roman" w:hAnsi="Arial" w:cs="Arial"/>
      <w:lang w:eastAsia="ru-RU"/>
    </w:rPr>
  </w:style>
  <w:style w:type="numbering" w:customStyle="1" w:styleId="11">
    <w:name w:val="Нет списка1"/>
    <w:next w:val="a2"/>
    <w:semiHidden/>
    <w:rsid w:val="00893D46"/>
  </w:style>
  <w:style w:type="paragraph" w:styleId="a3">
    <w:name w:val="Title"/>
    <w:basedOn w:val="a"/>
    <w:link w:val="a4"/>
    <w:qFormat/>
    <w:rsid w:val="00893D46"/>
    <w:pPr>
      <w:spacing w:after="0" w:line="240" w:lineRule="auto"/>
      <w:jc w:val="center"/>
    </w:pPr>
    <w:rPr>
      <w:rFonts w:ascii="Times New Roman" w:eastAsia="Times New Roman" w:hAnsi="Times New Roman" w:cs="Times New Roman"/>
      <w:b/>
      <w:caps/>
      <w:sz w:val="20"/>
      <w:szCs w:val="20"/>
      <w:lang w:eastAsia="ru-RU"/>
    </w:rPr>
  </w:style>
  <w:style w:type="character" w:customStyle="1" w:styleId="a4">
    <w:name w:val="Название Знак"/>
    <w:basedOn w:val="a0"/>
    <w:link w:val="a3"/>
    <w:rsid w:val="00893D46"/>
    <w:rPr>
      <w:rFonts w:ascii="Times New Roman" w:eastAsia="Times New Roman" w:hAnsi="Times New Roman" w:cs="Times New Roman"/>
      <w:b/>
      <w:caps/>
      <w:sz w:val="20"/>
      <w:szCs w:val="20"/>
      <w:lang w:eastAsia="ru-RU"/>
    </w:rPr>
  </w:style>
  <w:style w:type="paragraph" w:styleId="31">
    <w:name w:val="Body Text Indent 3"/>
    <w:basedOn w:val="a"/>
    <w:link w:val="32"/>
    <w:rsid w:val="00893D46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893D4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rsid w:val="00893D46"/>
    <w:pPr>
      <w:spacing w:after="0" w:line="240" w:lineRule="auto"/>
      <w:ind w:left="36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Основной текст с отступом Знак"/>
    <w:basedOn w:val="a0"/>
    <w:link w:val="a5"/>
    <w:rsid w:val="00893D4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rsid w:val="00893D46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Нижний колонтитул Знак"/>
    <w:basedOn w:val="a0"/>
    <w:link w:val="a7"/>
    <w:rsid w:val="00893D4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page number"/>
    <w:basedOn w:val="a0"/>
    <w:rsid w:val="00893D46"/>
  </w:style>
  <w:style w:type="paragraph" w:styleId="aa">
    <w:name w:val="Plain Text"/>
    <w:basedOn w:val="a"/>
    <w:link w:val="ab"/>
    <w:rsid w:val="00893D46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b">
    <w:name w:val="Текст Знак"/>
    <w:basedOn w:val="a0"/>
    <w:link w:val="aa"/>
    <w:rsid w:val="00893D4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22">
    <w:name w:val="Body Text Indent 2"/>
    <w:basedOn w:val="a"/>
    <w:link w:val="23"/>
    <w:rsid w:val="00893D46"/>
    <w:pPr>
      <w:widowControl w:val="0"/>
      <w:autoSpaceDE w:val="0"/>
      <w:autoSpaceDN w:val="0"/>
      <w:adjustRightInd w:val="0"/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893D4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header"/>
    <w:basedOn w:val="a"/>
    <w:link w:val="ad"/>
    <w:rsid w:val="00893D46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Верхний колонтитул Знак"/>
    <w:basedOn w:val="a0"/>
    <w:link w:val="ac"/>
    <w:rsid w:val="00893D4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List Paragraph"/>
    <w:basedOn w:val="a"/>
    <w:link w:val="af"/>
    <w:qFormat/>
    <w:rsid w:val="00893D46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0">
    <w:name w:val="Hyperlink"/>
    <w:rsid w:val="00893D46"/>
    <w:rPr>
      <w:color w:val="0000FF"/>
      <w:u w:val="single"/>
    </w:rPr>
  </w:style>
  <w:style w:type="paragraph" w:styleId="HTML">
    <w:name w:val="HTML Preformatted"/>
    <w:basedOn w:val="a"/>
    <w:link w:val="HTML0"/>
    <w:rsid w:val="00893D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893D46"/>
    <w:rPr>
      <w:rFonts w:ascii="Courier New" w:eastAsia="Times New Roman" w:hAnsi="Courier New" w:cs="Courier New"/>
      <w:color w:val="000000"/>
      <w:sz w:val="20"/>
      <w:szCs w:val="20"/>
      <w:lang w:eastAsia="ru-RU"/>
    </w:rPr>
  </w:style>
  <w:style w:type="table" w:styleId="af1">
    <w:name w:val="Table Grid"/>
    <w:basedOn w:val="a1"/>
    <w:rsid w:val="00893D4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Body Text"/>
    <w:basedOn w:val="a"/>
    <w:link w:val="af3"/>
    <w:rsid w:val="00893D46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3">
    <w:name w:val="Основной текст Знак"/>
    <w:basedOn w:val="a0"/>
    <w:link w:val="af2"/>
    <w:rsid w:val="00893D4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4">
    <w:name w:val="Body Text 2"/>
    <w:basedOn w:val="a"/>
    <w:link w:val="25"/>
    <w:rsid w:val="00893D46"/>
    <w:pPr>
      <w:widowControl w:val="0"/>
      <w:autoSpaceDE w:val="0"/>
      <w:autoSpaceDN w:val="0"/>
      <w:adjustRightInd w:val="0"/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5">
    <w:name w:val="Основной текст 2 Знак"/>
    <w:basedOn w:val="a0"/>
    <w:link w:val="24"/>
    <w:rsid w:val="00893D4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3">
    <w:name w:val="Body Text 3"/>
    <w:basedOn w:val="a"/>
    <w:link w:val="34"/>
    <w:rsid w:val="00893D46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4">
    <w:name w:val="Основной текст 3 Знак"/>
    <w:basedOn w:val="a0"/>
    <w:link w:val="33"/>
    <w:rsid w:val="00893D46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FR3">
    <w:name w:val="FR3"/>
    <w:rsid w:val="00893D46"/>
    <w:pPr>
      <w:widowControl w:val="0"/>
      <w:autoSpaceDE w:val="0"/>
      <w:autoSpaceDN w:val="0"/>
      <w:adjustRightInd w:val="0"/>
      <w:spacing w:after="0" w:line="300" w:lineRule="auto"/>
      <w:ind w:left="240" w:right="600" w:firstLine="380"/>
      <w:jc w:val="both"/>
    </w:pPr>
    <w:rPr>
      <w:rFonts w:ascii="Arial" w:eastAsia="Times New Roman" w:hAnsi="Arial" w:cs="Arial"/>
      <w:sz w:val="16"/>
      <w:szCs w:val="16"/>
      <w:lang w:eastAsia="ru-RU"/>
    </w:rPr>
  </w:style>
  <w:style w:type="paragraph" w:customStyle="1" w:styleId="BodyText">
    <w:name w:val="Body Text"/>
    <w:basedOn w:val="a"/>
    <w:rsid w:val="00893D46"/>
    <w:pPr>
      <w:spacing w:after="12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4">
    <w:name w:val="caption"/>
    <w:basedOn w:val="a"/>
    <w:next w:val="a"/>
    <w:qFormat/>
    <w:rsid w:val="00893D46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FontStyle74">
    <w:name w:val="Font Style74"/>
    <w:rsid w:val="00893D46"/>
    <w:rPr>
      <w:rFonts w:ascii="Times New Roman" w:hAnsi="Times New Roman" w:cs="Times New Roman"/>
      <w:color w:val="000000"/>
      <w:sz w:val="20"/>
      <w:szCs w:val="20"/>
    </w:rPr>
  </w:style>
  <w:style w:type="paragraph" w:customStyle="1" w:styleId="Style18">
    <w:name w:val="Style18"/>
    <w:basedOn w:val="a"/>
    <w:uiPriority w:val="99"/>
    <w:rsid w:val="00893D46"/>
    <w:pPr>
      <w:widowControl w:val="0"/>
      <w:autoSpaceDE w:val="0"/>
      <w:autoSpaceDN w:val="0"/>
      <w:adjustRightInd w:val="0"/>
      <w:spacing w:after="0" w:line="264" w:lineRule="exact"/>
      <w:ind w:hanging="42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73">
    <w:name w:val="Font Style73"/>
    <w:uiPriority w:val="99"/>
    <w:rsid w:val="00893D46"/>
    <w:rPr>
      <w:rFonts w:ascii="Times New Roman" w:hAnsi="Times New Roman" w:cs="Times New Roman"/>
      <w:b/>
      <w:bCs/>
      <w:color w:val="000000"/>
      <w:sz w:val="20"/>
      <w:szCs w:val="20"/>
    </w:rPr>
  </w:style>
  <w:style w:type="character" w:customStyle="1" w:styleId="91">
    <w:name w:val=" Знак Знак9"/>
    <w:rsid w:val="00893D46"/>
    <w:rPr>
      <w:b/>
      <w:sz w:val="24"/>
      <w:lang w:val="ru-RU" w:eastAsia="en-US" w:bidi="ar-SA"/>
    </w:rPr>
  </w:style>
  <w:style w:type="character" w:customStyle="1" w:styleId="81">
    <w:name w:val=" Знак Знак8"/>
    <w:rsid w:val="00893D46"/>
    <w:rPr>
      <w:b/>
      <w:caps/>
      <w:lang w:val="ru-RU" w:eastAsia="ru-RU" w:bidi="ar-SA"/>
    </w:rPr>
  </w:style>
  <w:style w:type="paragraph" w:customStyle="1" w:styleId="ListParagraph">
    <w:name w:val="List Paragraph"/>
    <w:basedOn w:val="a"/>
    <w:rsid w:val="00893D46"/>
    <w:pPr>
      <w:widowControl w:val="0"/>
      <w:autoSpaceDE w:val="0"/>
      <w:autoSpaceDN w:val="0"/>
      <w:adjustRightInd w:val="0"/>
      <w:spacing w:after="0" w:line="240" w:lineRule="auto"/>
      <w:ind w:left="720"/>
    </w:pPr>
    <w:rPr>
      <w:rFonts w:ascii="Times New Roman" w:eastAsia="Calibri" w:hAnsi="Times New Roman" w:cs="Times New Roman"/>
      <w:sz w:val="20"/>
      <w:szCs w:val="20"/>
      <w:lang w:eastAsia="ru-RU"/>
    </w:rPr>
  </w:style>
  <w:style w:type="paragraph" w:styleId="af5">
    <w:name w:val="No Spacing"/>
    <w:qFormat/>
    <w:rsid w:val="00893D46"/>
    <w:pPr>
      <w:spacing w:after="0" w:line="240" w:lineRule="auto"/>
    </w:pPr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61">
    <w:name w:val="Заголовок 61"/>
    <w:basedOn w:val="a"/>
    <w:next w:val="a"/>
    <w:rsid w:val="00893D46"/>
    <w:pPr>
      <w:keepNext/>
      <w:spacing w:after="0" w:line="240" w:lineRule="auto"/>
      <w:ind w:firstLine="709"/>
      <w:outlineLvl w:val="5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">
    <w:name w:val="Абзац списка Знак"/>
    <w:link w:val="ae"/>
    <w:locked/>
    <w:rsid w:val="00893D4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Normal (Web)"/>
    <w:basedOn w:val="a"/>
    <w:rsid w:val="00893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Balloon Text"/>
    <w:basedOn w:val="a"/>
    <w:link w:val="af8"/>
    <w:rsid w:val="00893D46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imes New Roman"/>
      <w:sz w:val="16"/>
      <w:szCs w:val="16"/>
      <w:lang w:val="x-none" w:eastAsia="x-none"/>
    </w:rPr>
  </w:style>
  <w:style w:type="character" w:customStyle="1" w:styleId="af8">
    <w:name w:val="Текст выноски Знак"/>
    <w:basedOn w:val="a0"/>
    <w:link w:val="af7"/>
    <w:rsid w:val="00893D46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styleId="2">
    <w:name w:val="List Bullet 2"/>
    <w:basedOn w:val="a"/>
    <w:autoRedefine/>
    <w:rsid w:val="00893D46"/>
    <w:pPr>
      <w:widowControl w:val="0"/>
      <w:numPr>
        <w:numId w:val="11"/>
      </w:num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6">
    <w:name w:val="List 2"/>
    <w:basedOn w:val="a"/>
    <w:rsid w:val="00893D46"/>
    <w:pPr>
      <w:widowControl w:val="0"/>
      <w:autoSpaceDE w:val="0"/>
      <w:autoSpaceDN w:val="0"/>
      <w:adjustRightInd w:val="0"/>
      <w:spacing w:after="0" w:line="240" w:lineRule="auto"/>
      <w:ind w:left="566" w:hanging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List Continue"/>
    <w:basedOn w:val="a"/>
    <w:rsid w:val="00893D46"/>
    <w:pPr>
      <w:widowControl w:val="0"/>
      <w:autoSpaceDE w:val="0"/>
      <w:autoSpaceDN w:val="0"/>
      <w:adjustRightInd w:val="0"/>
      <w:spacing w:after="120" w:line="240" w:lineRule="auto"/>
      <w:ind w:left="283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7">
    <w:name w:val="List Continue 2"/>
    <w:basedOn w:val="a"/>
    <w:rsid w:val="00893D46"/>
    <w:pPr>
      <w:widowControl w:val="0"/>
      <w:autoSpaceDE w:val="0"/>
      <w:autoSpaceDN w:val="0"/>
      <w:adjustRightInd w:val="0"/>
      <w:spacing w:after="120" w:line="240" w:lineRule="auto"/>
      <w:ind w:left="566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893D4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List 2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HTML Preformatted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893D46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0">
    <w:name w:val="heading 2"/>
    <w:basedOn w:val="a"/>
    <w:next w:val="a"/>
    <w:link w:val="21"/>
    <w:qFormat/>
    <w:rsid w:val="00893D46"/>
    <w:pPr>
      <w:keepNext/>
      <w:widowControl w:val="0"/>
      <w:autoSpaceDE w:val="0"/>
      <w:autoSpaceDN w:val="0"/>
      <w:adjustRightInd w:val="0"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893D46"/>
    <w:pPr>
      <w:keepNext/>
      <w:widowControl w:val="0"/>
      <w:autoSpaceDE w:val="0"/>
      <w:autoSpaceDN w:val="0"/>
      <w:adjustRightInd w:val="0"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893D46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sz w:val="20"/>
      <w:szCs w:val="20"/>
      <w:u w:val="single"/>
      <w:lang w:eastAsia="ru-RU"/>
    </w:rPr>
  </w:style>
  <w:style w:type="paragraph" w:styleId="5">
    <w:name w:val="heading 5"/>
    <w:basedOn w:val="a"/>
    <w:next w:val="a"/>
    <w:link w:val="50"/>
    <w:qFormat/>
    <w:rsid w:val="00893D46"/>
    <w:pPr>
      <w:widowControl w:val="0"/>
      <w:autoSpaceDE w:val="0"/>
      <w:autoSpaceDN w:val="0"/>
      <w:adjustRightInd w:val="0"/>
      <w:spacing w:before="240" w:after="60" w:line="240" w:lineRule="auto"/>
      <w:outlineLvl w:val="4"/>
    </w:pPr>
    <w:rPr>
      <w:rFonts w:ascii="Arial" w:eastAsia="Times New Roman" w:hAnsi="Arial" w:cs="Arial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semiHidden/>
    <w:unhideWhenUsed/>
    <w:qFormat/>
    <w:rsid w:val="00893D46"/>
    <w:pPr>
      <w:widowControl w:val="0"/>
      <w:autoSpaceDE w:val="0"/>
      <w:autoSpaceDN w:val="0"/>
      <w:adjustRightInd w:val="0"/>
      <w:spacing w:before="240" w:after="60" w:line="240" w:lineRule="auto"/>
      <w:outlineLvl w:val="5"/>
    </w:pPr>
    <w:rPr>
      <w:rFonts w:ascii="Calibri" w:eastAsia="Times New Roman" w:hAnsi="Calibri" w:cs="Times New Roman"/>
      <w:b/>
      <w:bCs/>
      <w:lang w:val="x-none" w:eastAsia="x-none"/>
    </w:rPr>
  </w:style>
  <w:style w:type="paragraph" w:styleId="7">
    <w:name w:val="heading 7"/>
    <w:basedOn w:val="a"/>
    <w:next w:val="a"/>
    <w:link w:val="70"/>
    <w:qFormat/>
    <w:rsid w:val="00893D46"/>
    <w:pPr>
      <w:widowControl w:val="0"/>
      <w:autoSpaceDE w:val="0"/>
      <w:autoSpaceDN w:val="0"/>
      <w:adjustRightInd w:val="0"/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893D46"/>
    <w:pPr>
      <w:widowControl w:val="0"/>
      <w:autoSpaceDE w:val="0"/>
      <w:autoSpaceDN w:val="0"/>
      <w:adjustRightInd w:val="0"/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893D46"/>
    <w:p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93D4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"/>
    <w:basedOn w:val="a0"/>
    <w:link w:val="20"/>
    <w:rsid w:val="00893D46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893D46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893D46"/>
    <w:rPr>
      <w:rFonts w:ascii="Times New Roman" w:eastAsia="Times New Roman" w:hAnsi="Times New Roman" w:cs="Times New Roman"/>
      <w:sz w:val="20"/>
      <w:szCs w:val="20"/>
      <w:u w:val="single"/>
      <w:lang w:eastAsia="ru-RU"/>
    </w:rPr>
  </w:style>
  <w:style w:type="character" w:customStyle="1" w:styleId="50">
    <w:name w:val="Заголовок 5 Знак"/>
    <w:basedOn w:val="a0"/>
    <w:link w:val="5"/>
    <w:rsid w:val="00893D46"/>
    <w:rPr>
      <w:rFonts w:ascii="Arial" w:eastAsia="Times New Roman" w:hAnsi="Arial" w:cs="Arial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semiHidden/>
    <w:rsid w:val="00893D46"/>
    <w:rPr>
      <w:rFonts w:ascii="Calibri" w:eastAsia="Times New Roman" w:hAnsi="Calibri" w:cs="Times New Roman"/>
      <w:b/>
      <w:bCs/>
      <w:lang w:val="x-none" w:eastAsia="x-none"/>
    </w:rPr>
  </w:style>
  <w:style w:type="character" w:customStyle="1" w:styleId="70">
    <w:name w:val="Заголовок 7 Знак"/>
    <w:basedOn w:val="a0"/>
    <w:link w:val="7"/>
    <w:rsid w:val="00893D4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893D46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893D46"/>
    <w:rPr>
      <w:rFonts w:ascii="Arial" w:eastAsia="Times New Roman" w:hAnsi="Arial" w:cs="Arial"/>
      <w:lang w:eastAsia="ru-RU"/>
    </w:rPr>
  </w:style>
  <w:style w:type="numbering" w:customStyle="1" w:styleId="11">
    <w:name w:val="Нет списка1"/>
    <w:next w:val="a2"/>
    <w:semiHidden/>
    <w:rsid w:val="00893D46"/>
  </w:style>
  <w:style w:type="paragraph" w:styleId="a3">
    <w:name w:val="Title"/>
    <w:basedOn w:val="a"/>
    <w:link w:val="a4"/>
    <w:qFormat/>
    <w:rsid w:val="00893D46"/>
    <w:pPr>
      <w:spacing w:after="0" w:line="240" w:lineRule="auto"/>
      <w:jc w:val="center"/>
    </w:pPr>
    <w:rPr>
      <w:rFonts w:ascii="Times New Roman" w:eastAsia="Times New Roman" w:hAnsi="Times New Roman" w:cs="Times New Roman"/>
      <w:b/>
      <w:caps/>
      <w:sz w:val="20"/>
      <w:szCs w:val="20"/>
      <w:lang w:eastAsia="ru-RU"/>
    </w:rPr>
  </w:style>
  <w:style w:type="character" w:customStyle="1" w:styleId="a4">
    <w:name w:val="Название Знак"/>
    <w:basedOn w:val="a0"/>
    <w:link w:val="a3"/>
    <w:rsid w:val="00893D46"/>
    <w:rPr>
      <w:rFonts w:ascii="Times New Roman" w:eastAsia="Times New Roman" w:hAnsi="Times New Roman" w:cs="Times New Roman"/>
      <w:b/>
      <w:caps/>
      <w:sz w:val="20"/>
      <w:szCs w:val="20"/>
      <w:lang w:eastAsia="ru-RU"/>
    </w:rPr>
  </w:style>
  <w:style w:type="paragraph" w:styleId="31">
    <w:name w:val="Body Text Indent 3"/>
    <w:basedOn w:val="a"/>
    <w:link w:val="32"/>
    <w:rsid w:val="00893D46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893D4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rsid w:val="00893D46"/>
    <w:pPr>
      <w:spacing w:after="0" w:line="240" w:lineRule="auto"/>
      <w:ind w:left="36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Основной текст с отступом Знак"/>
    <w:basedOn w:val="a0"/>
    <w:link w:val="a5"/>
    <w:rsid w:val="00893D4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rsid w:val="00893D46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Нижний колонтитул Знак"/>
    <w:basedOn w:val="a0"/>
    <w:link w:val="a7"/>
    <w:rsid w:val="00893D4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page number"/>
    <w:basedOn w:val="a0"/>
    <w:rsid w:val="00893D46"/>
  </w:style>
  <w:style w:type="paragraph" w:styleId="aa">
    <w:name w:val="Plain Text"/>
    <w:basedOn w:val="a"/>
    <w:link w:val="ab"/>
    <w:rsid w:val="00893D46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b">
    <w:name w:val="Текст Знак"/>
    <w:basedOn w:val="a0"/>
    <w:link w:val="aa"/>
    <w:rsid w:val="00893D4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22">
    <w:name w:val="Body Text Indent 2"/>
    <w:basedOn w:val="a"/>
    <w:link w:val="23"/>
    <w:rsid w:val="00893D46"/>
    <w:pPr>
      <w:widowControl w:val="0"/>
      <w:autoSpaceDE w:val="0"/>
      <w:autoSpaceDN w:val="0"/>
      <w:adjustRightInd w:val="0"/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893D4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header"/>
    <w:basedOn w:val="a"/>
    <w:link w:val="ad"/>
    <w:rsid w:val="00893D46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Верхний колонтитул Знак"/>
    <w:basedOn w:val="a0"/>
    <w:link w:val="ac"/>
    <w:rsid w:val="00893D4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List Paragraph"/>
    <w:basedOn w:val="a"/>
    <w:link w:val="af"/>
    <w:qFormat/>
    <w:rsid w:val="00893D46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0">
    <w:name w:val="Hyperlink"/>
    <w:rsid w:val="00893D46"/>
    <w:rPr>
      <w:color w:val="0000FF"/>
      <w:u w:val="single"/>
    </w:rPr>
  </w:style>
  <w:style w:type="paragraph" w:styleId="HTML">
    <w:name w:val="HTML Preformatted"/>
    <w:basedOn w:val="a"/>
    <w:link w:val="HTML0"/>
    <w:rsid w:val="00893D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893D46"/>
    <w:rPr>
      <w:rFonts w:ascii="Courier New" w:eastAsia="Times New Roman" w:hAnsi="Courier New" w:cs="Courier New"/>
      <w:color w:val="000000"/>
      <w:sz w:val="20"/>
      <w:szCs w:val="20"/>
      <w:lang w:eastAsia="ru-RU"/>
    </w:rPr>
  </w:style>
  <w:style w:type="table" w:styleId="af1">
    <w:name w:val="Table Grid"/>
    <w:basedOn w:val="a1"/>
    <w:rsid w:val="00893D4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Body Text"/>
    <w:basedOn w:val="a"/>
    <w:link w:val="af3"/>
    <w:rsid w:val="00893D46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3">
    <w:name w:val="Основной текст Знак"/>
    <w:basedOn w:val="a0"/>
    <w:link w:val="af2"/>
    <w:rsid w:val="00893D4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4">
    <w:name w:val="Body Text 2"/>
    <w:basedOn w:val="a"/>
    <w:link w:val="25"/>
    <w:rsid w:val="00893D46"/>
    <w:pPr>
      <w:widowControl w:val="0"/>
      <w:autoSpaceDE w:val="0"/>
      <w:autoSpaceDN w:val="0"/>
      <w:adjustRightInd w:val="0"/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5">
    <w:name w:val="Основной текст 2 Знак"/>
    <w:basedOn w:val="a0"/>
    <w:link w:val="24"/>
    <w:rsid w:val="00893D4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3">
    <w:name w:val="Body Text 3"/>
    <w:basedOn w:val="a"/>
    <w:link w:val="34"/>
    <w:rsid w:val="00893D46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4">
    <w:name w:val="Основной текст 3 Знак"/>
    <w:basedOn w:val="a0"/>
    <w:link w:val="33"/>
    <w:rsid w:val="00893D46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FR3">
    <w:name w:val="FR3"/>
    <w:rsid w:val="00893D46"/>
    <w:pPr>
      <w:widowControl w:val="0"/>
      <w:autoSpaceDE w:val="0"/>
      <w:autoSpaceDN w:val="0"/>
      <w:adjustRightInd w:val="0"/>
      <w:spacing w:after="0" w:line="300" w:lineRule="auto"/>
      <w:ind w:left="240" w:right="600" w:firstLine="380"/>
      <w:jc w:val="both"/>
    </w:pPr>
    <w:rPr>
      <w:rFonts w:ascii="Arial" w:eastAsia="Times New Roman" w:hAnsi="Arial" w:cs="Arial"/>
      <w:sz w:val="16"/>
      <w:szCs w:val="16"/>
      <w:lang w:eastAsia="ru-RU"/>
    </w:rPr>
  </w:style>
  <w:style w:type="paragraph" w:customStyle="1" w:styleId="BodyText">
    <w:name w:val="Body Text"/>
    <w:basedOn w:val="a"/>
    <w:rsid w:val="00893D46"/>
    <w:pPr>
      <w:spacing w:after="12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4">
    <w:name w:val="caption"/>
    <w:basedOn w:val="a"/>
    <w:next w:val="a"/>
    <w:qFormat/>
    <w:rsid w:val="00893D46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FontStyle74">
    <w:name w:val="Font Style74"/>
    <w:rsid w:val="00893D46"/>
    <w:rPr>
      <w:rFonts w:ascii="Times New Roman" w:hAnsi="Times New Roman" w:cs="Times New Roman"/>
      <w:color w:val="000000"/>
      <w:sz w:val="20"/>
      <w:szCs w:val="20"/>
    </w:rPr>
  </w:style>
  <w:style w:type="paragraph" w:customStyle="1" w:styleId="Style18">
    <w:name w:val="Style18"/>
    <w:basedOn w:val="a"/>
    <w:uiPriority w:val="99"/>
    <w:rsid w:val="00893D46"/>
    <w:pPr>
      <w:widowControl w:val="0"/>
      <w:autoSpaceDE w:val="0"/>
      <w:autoSpaceDN w:val="0"/>
      <w:adjustRightInd w:val="0"/>
      <w:spacing w:after="0" w:line="264" w:lineRule="exact"/>
      <w:ind w:hanging="42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73">
    <w:name w:val="Font Style73"/>
    <w:uiPriority w:val="99"/>
    <w:rsid w:val="00893D46"/>
    <w:rPr>
      <w:rFonts w:ascii="Times New Roman" w:hAnsi="Times New Roman" w:cs="Times New Roman"/>
      <w:b/>
      <w:bCs/>
      <w:color w:val="000000"/>
      <w:sz w:val="20"/>
      <w:szCs w:val="20"/>
    </w:rPr>
  </w:style>
  <w:style w:type="character" w:customStyle="1" w:styleId="91">
    <w:name w:val=" Знак Знак9"/>
    <w:rsid w:val="00893D46"/>
    <w:rPr>
      <w:b/>
      <w:sz w:val="24"/>
      <w:lang w:val="ru-RU" w:eastAsia="en-US" w:bidi="ar-SA"/>
    </w:rPr>
  </w:style>
  <w:style w:type="character" w:customStyle="1" w:styleId="81">
    <w:name w:val=" Знак Знак8"/>
    <w:rsid w:val="00893D46"/>
    <w:rPr>
      <w:b/>
      <w:caps/>
      <w:lang w:val="ru-RU" w:eastAsia="ru-RU" w:bidi="ar-SA"/>
    </w:rPr>
  </w:style>
  <w:style w:type="paragraph" w:customStyle="1" w:styleId="ListParagraph">
    <w:name w:val="List Paragraph"/>
    <w:basedOn w:val="a"/>
    <w:rsid w:val="00893D46"/>
    <w:pPr>
      <w:widowControl w:val="0"/>
      <w:autoSpaceDE w:val="0"/>
      <w:autoSpaceDN w:val="0"/>
      <w:adjustRightInd w:val="0"/>
      <w:spacing w:after="0" w:line="240" w:lineRule="auto"/>
      <w:ind w:left="720"/>
    </w:pPr>
    <w:rPr>
      <w:rFonts w:ascii="Times New Roman" w:eastAsia="Calibri" w:hAnsi="Times New Roman" w:cs="Times New Roman"/>
      <w:sz w:val="20"/>
      <w:szCs w:val="20"/>
      <w:lang w:eastAsia="ru-RU"/>
    </w:rPr>
  </w:style>
  <w:style w:type="paragraph" w:styleId="af5">
    <w:name w:val="No Spacing"/>
    <w:qFormat/>
    <w:rsid w:val="00893D46"/>
    <w:pPr>
      <w:spacing w:after="0" w:line="240" w:lineRule="auto"/>
    </w:pPr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61">
    <w:name w:val="Заголовок 61"/>
    <w:basedOn w:val="a"/>
    <w:next w:val="a"/>
    <w:rsid w:val="00893D46"/>
    <w:pPr>
      <w:keepNext/>
      <w:spacing w:after="0" w:line="240" w:lineRule="auto"/>
      <w:ind w:firstLine="709"/>
      <w:outlineLvl w:val="5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">
    <w:name w:val="Абзац списка Знак"/>
    <w:link w:val="ae"/>
    <w:locked/>
    <w:rsid w:val="00893D4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Normal (Web)"/>
    <w:basedOn w:val="a"/>
    <w:rsid w:val="00893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Balloon Text"/>
    <w:basedOn w:val="a"/>
    <w:link w:val="af8"/>
    <w:rsid w:val="00893D46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imes New Roman"/>
      <w:sz w:val="16"/>
      <w:szCs w:val="16"/>
      <w:lang w:val="x-none" w:eastAsia="x-none"/>
    </w:rPr>
  </w:style>
  <w:style w:type="character" w:customStyle="1" w:styleId="af8">
    <w:name w:val="Текст выноски Знак"/>
    <w:basedOn w:val="a0"/>
    <w:link w:val="af7"/>
    <w:rsid w:val="00893D46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styleId="2">
    <w:name w:val="List Bullet 2"/>
    <w:basedOn w:val="a"/>
    <w:autoRedefine/>
    <w:rsid w:val="00893D46"/>
    <w:pPr>
      <w:widowControl w:val="0"/>
      <w:numPr>
        <w:numId w:val="11"/>
      </w:num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6">
    <w:name w:val="List 2"/>
    <w:basedOn w:val="a"/>
    <w:rsid w:val="00893D46"/>
    <w:pPr>
      <w:widowControl w:val="0"/>
      <w:autoSpaceDE w:val="0"/>
      <w:autoSpaceDN w:val="0"/>
      <w:adjustRightInd w:val="0"/>
      <w:spacing w:after="0" w:line="240" w:lineRule="auto"/>
      <w:ind w:left="566" w:hanging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List Continue"/>
    <w:basedOn w:val="a"/>
    <w:rsid w:val="00893D46"/>
    <w:pPr>
      <w:widowControl w:val="0"/>
      <w:autoSpaceDE w:val="0"/>
      <w:autoSpaceDN w:val="0"/>
      <w:adjustRightInd w:val="0"/>
      <w:spacing w:after="120" w:line="240" w:lineRule="auto"/>
      <w:ind w:left="283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7">
    <w:name w:val="List Continue 2"/>
    <w:basedOn w:val="a"/>
    <w:rsid w:val="00893D46"/>
    <w:pPr>
      <w:widowControl w:val="0"/>
      <w:autoSpaceDE w:val="0"/>
      <w:autoSpaceDN w:val="0"/>
      <w:adjustRightInd w:val="0"/>
      <w:spacing w:after="120" w:line="240" w:lineRule="auto"/>
      <w:ind w:left="566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893D4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tsoft.ru/home/textbook/default.htm" TargetMode="External"/><Relationship Id="rId13" Type="http://schemas.openxmlformats.org/officeDocument/2006/relationships/hyperlink" Target="http://www.elibrary.ru/" TargetMode="External"/><Relationship Id="rId3" Type="http://schemas.microsoft.com/office/2007/relationships/stylesWithEffects" Target="stylesWithEffects.xml"/><Relationship Id="rId7" Type="http://schemas.openxmlformats.org/officeDocument/2006/relationships/footer" Target="footer2.xml"/><Relationship Id="rId12" Type="http://schemas.openxmlformats.org/officeDocument/2006/relationships/hyperlink" Target="http://www.lib.tpu.ru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hyperlink" Target="http://www.neumeka.ru/microsoft_word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yperlink" Target="http://elearn.oknemuan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pc-consulting.ru/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4531</Words>
  <Characters>25831</Characters>
  <Application>Microsoft Office Word</Application>
  <DocSecurity>0</DocSecurity>
  <Lines>215</Lines>
  <Paragraphs>60</Paragraphs>
  <ScaleCrop>false</ScaleCrop>
  <Company>Home</Company>
  <LinksUpToDate>false</LinksUpToDate>
  <CharactersWithSpaces>30302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Григорьевич Кирий</dc:creator>
  <cp:keywords/>
  <dc:description/>
  <cp:lastModifiedBy>Виктор Григорьевич Кирий</cp:lastModifiedBy>
  <cp:revision>2</cp:revision>
  <dcterms:created xsi:type="dcterms:W3CDTF">2016-08-09T01:56:00Z</dcterms:created>
  <dcterms:modified xsi:type="dcterms:W3CDTF">2016-08-09T01:57:00Z</dcterms:modified>
</cp:coreProperties>
</file>