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sz w:val="24"/>
          <w:szCs w:val="24"/>
          <w:lang w:eastAsia="en-US"/>
        </w:rPr>
        <w:id w:val="1200054955"/>
        <w:docPartObj>
          <w:docPartGallery w:val="Cover Pages"/>
          <w:docPartUnique/>
        </w:docPartObj>
      </w:sdtPr>
      <w:sdtEndPr>
        <w:rPr>
          <w:color w:val="auto"/>
        </w:rPr>
      </w:sdtEndPr>
      <w:sdtContent>
        <w:p w14:paraId="0627CD2D" w14:textId="17ECCCDB" w:rsidR="00DF694D" w:rsidRDefault="00DF694D">
          <w:pPr>
            <w:pStyle w:val="NoSpacing"/>
            <w:spacing w:before="1540" w:after="240"/>
            <w:jc w:val="center"/>
            <w:rPr>
              <w:color w:val="4472C4" w:themeColor="accent1"/>
            </w:rPr>
          </w:pPr>
          <w:r>
            <w:rPr>
              <w:noProof/>
              <w:color w:val="4472C4" w:themeColor="accent1"/>
            </w:rPr>
            <w:drawing>
              <wp:inline distT="0" distB="0" distL="0" distR="0" wp14:anchorId="6699D0A7" wp14:editId="35E67C4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80"/>
              <w:szCs w:val="80"/>
            </w:rPr>
            <w:alias w:val="Title"/>
            <w:tag w:val=""/>
            <w:id w:val="1735040861"/>
            <w:placeholder>
              <w:docPart w:val="C6470E05C63B2E41B84ABDE25CF108EF"/>
            </w:placeholder>
            <w:dataBinding w:prefixMappings="xmlns:ns0='http://purl.org/dc/elements/1.1/' xmlns:ns1='http://schemas.openxmlformats.org/package/2006/metadata/core-properties' " w:xpath="/ns1:coreProperties[1]/ns0:title[1]" w:storeItemID="{6C3C8BC8-F283-45AE-878A-BAB7291924A1}"/>
            <w:text/>
          </w:sdtPr>
          <w:sdtEndPr/>
          <w:sdtContent>
            <w:p w14:paraId="3FF6F936" w14:textId="20A55A1E" w:rsidR="00DF694D" w:rsidRPr="003927BF" w:rsidRDefault="00DF694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3927BF">
                <w:rPr>
                  <w:rFonts w:asciiTheme="majorHAnsi" w:eastAsiaTheme="majorEastAsia" w:hAnsiTheme="majorHAnsi" w:cstheme="majorBidi"/>
                  <w:caps/>
                  <w:color w:val="4472C4" w:themeColor="accent1"/>
                  <w:sz w:val="80"/>
                  <w:szCs w:val="80"/>
                </w:rPr>
                <w:t xml:space="preserve">SAS Project 1 </w:t>
              </w:r>
              <w:r w:rsidR="00A137EC" w:rsidRPr="003927BF">
                <w:rPr>
                  <w:rFonts w:asciiTheme="majorHAnsi" w:eastAsiaTheme="majorEastAsia" w:hAnsiTheme="majorHAnsi" w:cstheme="majorBidi"/>
                  <w:caps/>
                  <w:color w:val="4472C4" w:themeColor="accent1"/>
                  <w:sz w:val="80"/>
                  <w:szCs w:val="80"/>
                </w:rPr>
                <w:t>-</w:t>
              </w:r>
              <w:r w:rsidR="005A4194" w:rsidRPr="003927BF">
                <w:rPr>
                  <w:rFonts w:asciiTheme="majorHAnsi" w:eastAsiaTheme="majorEastAsia" w:hAnsiTheme="majorHAnsi" w:cstheme="majorBidi"/>
                  <w:caps/>
                  <w:color w:val="4472C4" w:themeColor="accent1"/>
                  <w:sz w:val="80"/>
                  <w:szCs w:val="80"/>
                </w:rPr>
                <w:t>College bound</w:t>
              </w:r>
            </w:p>
          </w:sdtContent>
        </w:sdt>
        <w:sdt>
          <w:sdtPr>
            <w:rPr>
              <w:color w:val="4472C4" w:themeColor="accent1"/>
              <w:sz w:val="32"/>
              <w:szCs w:val="32"/>
            </w:rPr>
            <w:alias w:val="Subtitle"/>
            <w:tag w:val=""/>
            <w:id w:val="328029620"/>
            <w:placeholder>
              <w:docPart w:val="928CF028703A1C449BB8E88DA1F54850"/>
            </w:placeholder>
            <w:dataBinding w:prefixMappings="xmlns:ns0='http://purl.org/dc/elements/1.1/' xmlns:ns1='http://schemas.openxmlformats.org/package/2006/metadata/core-properties' " w:xpath="/ns1:coreProperties[1]/ns0:subject[1]" w:storeItemID="{6C3C8BC8-F283-45AE-878A-BAB7291924A1}"/>
            <w:text/>
          </w:sdtPr>
          <w:sdtEndPr/>
          <w:sdtContent>
            <w:p w14:paraId="00C3597F" w14:textId="127DB442" w:rsidR="00DF694D" w:rsidRPr="003927BF" w:rsidRDefault="005A4194">
              <w:pPr>
                <w:pStyle w:val="NoSpacing"/>
                <w:jc w:val="center"/>
                <w:rPr>
                  <w:color w:val="4472C4" w:themeColor="accent1"/>
                  <w:sz w:val="32"/>
                  <w:szCs w:val="32"/>
                </w:rPr>
              </w:pPr>
              <w:r w:rsidRPr="003927BF">
                <w:rPr>
                  <w:color w:val="4472C4" w:themeColor="accent1"/>
                  <w:sz w:val="32"/>
                  <w:szCs w:val="32"/>
                </w:rPr>
                <w:t>Statistics 521</w:t>
              </w:r>
            </w:p>
          </w:sdtContent>
        </w:sdt>
        <w:p w14:paraId="614D1E8C" w14:textId="77777777" w:rsidR="00DF694D" w:rsidRDefault="00DF694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63A4898" wp14:editId="64FFCDC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296F72" w14:textId="536ACA92" w:rsidR="00DF694D" w:rsidRPr="003927BF" w:rsidRDefault="009B6CF4">
                                    <w:pPr>
                                      <w:pStyle w:val="NoSpacing"/>
                                      <w:spacing w:after="40"/>
                                      <w:jc w:val="center"/>
                                      <w:rPr>
                                        <w:caps/>
                                        <w:color w:val="4472C4" w:themeColor="accent1"/>
                                        <w:sz w:val="32"/>
                                        <w:szCs w:val="32"/>
                                      </w:rPr>
                                    </w:pPr>
                                    <w:r>
                                      <w:rPr>
                                        <w:caps/>
                                        <w:color w:val="4472C4" w:themeColor="accent1"/>
                                        <w:sz w:val="32"/>
                                        <w:szCs w:val="32"/>
                                      </w:rPr>
                                      <w:t>xxx</w:t>
                                    </w:r>
                                  </w:p>
                                </w:sdtContent>
                              </w:sdt>
                              <w:p w14:paraId="1EA529FB" w14:textId="35CAC096" w:rsidR="00DF694D" w:rsidRPr="003927BF" w:rsidRDefault="00071B0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B6CF4">
                                      <w:rPr>
                                        <w:caps/>
                                        <w:color w:val="4472C4" w:themeColor="accent1"/>
                                        <w:sz w:val="32"/>
                                        <w:szCs w:val="32"/>
                                      </w:rPr>
                                      <w:t>xxx</w:t>
                                    </w:r>
                                    <w:r w:rsidR="005A4194" w:rsidRPr="003927BF">
                                      <w:rPr>
                                        <w:caps/>
                                        <w:color w:val="4472C4" w:themeColor="accent1"/>
                                        <w:sz w:val="32"/>
                                        <w:szCs w:val="32"/>
                                      </w:rPr>
                                      <w:t>@apu.edu</w:t>
                                    </w:r>
                                  </w:sdtContent>
                                </w:sdt>
                              </w:p>
                              <w:p w14:paraId="41483330" w14:textId="23743206" w:rsidR="00DF694D" w:rsidRPr="003927BF" w:rsidRDefault="00071B0E">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A4194" w:rsidRPr="003927BF">
                                      <w:rPr>
                                        <w:color w:val="4472C4" w:themeColor="accent1"/>
                                        <w:sz w:val="32"/>
                                        <w:szCs w:val="32"/>
                                      </w:rPr>
                                      <w:t xml:space="preserve">November </w:t>
                                    </w:r>
                                    <w:r w:rsidR="003927BF" w:rsidRPr="003927BF">
                                      <w:rPr>
                                        <w:color w:val="4472C4" w:themeColor="accent1"/>
                                        <w:sz w:val="32"/>
                                        <w:szCs w:val="32"/>
                                      </w:rPr>
                                      <w:t>6</w:t>
                                    </w:r>
                                    <w:r w:rsidR="005A4194" w:rsidRPr="003927BF">
                                      <w:rPr>
                                        <w:color w:val="4472C4" w:themeColor="accent1"/>
                                        <w:sz w:val="32"/>
                                        <w:szCs w:val="32"/>
                                      </w:rPr>
                                      <w:t>, 2020</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3A4898"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" filled="f" stroked="f" strokeweight=".5pt">
                    <v:textbox style="mso-fit-shape-to-text:t" inset="0,0,0,0">
                      <w:txbxContent>
                        <w:sdt>
                          <w:sdtPr>
                            <w:rPr>
                              <w:caps/>
                              <w:color w:val="4472C4" w:themeColor="accent1"/>
                              <w:sz w:val="32"/>
                              <w:szCs w:val="32"/>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6296F72" w14:textId="536ACA92" w:rsidR="00DF694D" w:rsidRPr="003927BF" w:rsidRDefault="009B6CF4">
                              <w:pPr>
                                <w:pStyle w:val="NoSpacing"/>
                                <w:spacing w:after="40"/>
                                <w:jc w:val="center"/>
                                <w:rPr>
                                  <w:caps/>
                                  <w:color w:val="4472C4" w:themeColor="accent1"/>
                                  <w:sz w:val="32"/>
                                  <w:szCs w:val="32"/>
                                </w:rPr>
                              </w:pPr>
                              <w:r>
                                <w:rPr>
                                  <w:caps/>
                                  <w:color w:val="4472C4" w:themeColor="accent1"/>
                                  <w:sz w:val="32"/>
                                  <w:szCs w:val="32"/>
                                </w:rPr>
                                <w:t>xxx</w:t>
                              </w:r>
                            </w:p>
                          </w:sdtContent>
                        </w:sdt>
                        <w:p w14:paraId="1EA529FB" w14:textId="35CAC096" w:rsidR="00DF694D" w:rsidRPr="003927BF" w:rsidRDefault="00071B0E">
                          <w:pPr>
                            <w:pStyle w:val="NoSpacing"/>
                            <w:jc w:val="center"/>
                            <w:rPr>
                              <w:color w:val="4472C4" w:themeColor="accent1"/>
                              <w:sz w:val="32"/>
                              <w:szCs w:val="32"/>
                            </w:rPr>
                          </w:pPr>
                          <w:sdt>
                            <w:sdtPr>
                              <w:rPr>
                                <w:caps/>
                                <w:color w:val="4472C4"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B6CF4">
                                <w:rPr>
                                  <w:caps/>
                                  <w:color w:val="4472C4" w:themeColor="accent1"/>
                                  <w:sz w:val="32"/>
                                  <w:szCs w:val="32"/>
                                </w:rPr>
                                <w:t>xxx</w:t>
                              </w:r>
                              <w:r w:rsidR="005A4194" w:rsidRPr="003927BF">
                                <w:rPr>
                                  <w:caps/>
                                  <w:color w:val="4472C4" w:themeColor="accent1"/>
                                  <w:sz w:val="32"/>
                                  <w:szCs w:val="32"/>
                                </w:rPr>
                                <w:t>@apu.edu</w:t>
                              </w:r>
                            </w:sdtContent>
                          </w:sdt>
                        </w:p>
                        <w:p w14:paraId="41483330" w14:textId="23743206" w:rsidR="00DF694D" w:rsidRPr="003927BF" w:rsidRDefault="00071B0E">
                          <w:pPr>
                            <w:pStyle w:val="NoSpacing"/>
                            <w:jc w:val="center"/>
                            <w:rPr>
                              <w:color w:val="4472C4" w:themeColor="accent1"/>
                              <w:sz w:val="32"/>
                              <w:szCs w:val="32"/>
                            </w:rPr>
                          </w:pPr>
                          <w:sdt>
                            <w:sdtPr>
                              <w:rPr>
                                <w:color w:val="4472C4"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EndPr/>
                            <w:sdtContent>
                              <w:r w:rsidR="005A4194" w:rsidRPr="003927BF">
                                <w:rPr>
                                  <w:color w:val="4472C4" w:themeColor="accent1"/>
                                  <w:sz w:val="32"/>
                                  <w:szCs w:val="32"/>
                                </w:rPr>
                                <w:t xml:space="preserve">November </w:t>
                              </w:r>
                              <w:r w:rsidR="003927BF" w:rsidRPr="003927BF">
                                <w:rPr>
                                  <w:color w:val="4472C4" w:themeColor="accent1"/>
                                  <w:sz w:val="32"/>
                                  <w:szCs w:val="32"/>
                                </w:rPr>
                                <w:t>6</w:t>
                              </w:r>
                              <w:r w:rsidR="005A4194" w:rsidRPr="003927BF">
                                <w:rPr>
                                  <w:color w:val="4472C4" w:themeColor="accent1"/>
                                  <w:sz w:val="32"/>
                                  <w:szCs w:val="32"/>
                                </w:rPr>
                                <w:t>, 2020</w:t>
                              </w:r>
                            </w:sdtContent>
                          </w:sdt>
                        </w:p>
                      </w:txbxContent>
                    </v:textbox>
                    <w10:wrap anchorx="margin" anchory="page"/>
                  </v:shape>
                </w:pict>
              </mc:Fallback>
            </mc:AlternateContent>
          </w:r>
          <w:r>
            <w:rPr>
              <w:noProof/>
              <w:color w:val="4472C4" w:themeColor="accent1"/>
            </w:rPr>
            <w:drawing>
              <wp:inline distT="0" distB="0" distL="0" distR="0" wp14:anchorId="44862DF9" wp14:editId="6A9E8BC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0DE1738" w14:textId="27D38810" w:rsidR="00DF694D" w:rsidRDefault="00DF694D">
          <w:r>
            <w:br w:type="page"/>
          </w:r>
        </w:p>
      </w:sdtContent>
    </w:sdt>
    <w:p w14:paraId="793CAD0E" w14:textId="77777777" w:rsidR="00595B76" w:rsidRDefault="00595B76" w:rsidP="00A137EC">
      <w:pPr>
        <w:jc w:val="center"/>
        <w:rPr>
          <w:rFonts w:ascii="Times New Roman" w:hAnsi="Times New Roman" w:cs="Times New Roman"/>
          <w:b/>
          <w:sz w:val="28"/>
          <w:szCs w:val="28"/>
        </w:rPr>
        <w:sectPr w:rsidR="00595B76" w:rsidSect="001659D5">
          <w:footerReference w:type="even" r:id="rId11"/>
          <w:footerReference w:type="default" r:id="rId12"/>
          <w:pgSz w:w="12240" w:h="15840"/>
          <w:pgMar w:top="720" w:right="720" w:bottom="720" w:left="720" w:header="720" w:footer="720" w:gutter="0"/>
          <w:cols w:space="720"/>
          <w:docGrid w:linePitch="360"/>
        </w:sectPr>
      </w:pPr>
    </w:p>
    <w:p w14:paraId="20194BF4" w14:textId="35437DC5" w:rsidR="00B86DC2" w:rsidRPr="00A137EC" w:rsidRDefault="005A4194" w:rsidP="00A137EC">
      <w:pPr>
        <w:jc w:val="center"/>
        <w:rPr>
          <w:rFonts w:ascii="Times New Roman" w:hAnsi="Times New Roman" w:cs="Times New Roman"/>
          <w:b/>
          <w:sz w:val="28"/>
          <w:szCs w:val="28"/>
        </w:rPr>
      </w:pPr>
      <w:r w:rsidRPr="00A137EC">
        <w:rPr>
          <w:rFonts w:ascii="Times New Roman" w:hAnsi="Times New Roman" w:cs="Times New Roman"/>
          <w:b/>
          <w:sz w:val="28"/>
          <w:szCs w:val="28"/>
        </w:rPr>
        <w:lastRenderedPageBreak/>
        <w:t>Tabl</w:t>
      </w:r>
      <w:bookmarkStart w:id="0" w:name="_GoBack"/>
      <w:bookmarkEnd w:id="0"/>
      <w:r w:rsidRPr="00A137EC">
        <w:rPr>
          <w:rFonts w:ascii="Times New Roman" w:hAnsi="Times New Roman" w:cs="Times New Roman"/>
          <w:b/>
          <w:sz w:val="28"/>
          <w:szCs w:val="28"/>
        </w:rPr>
        <w:t>e of Contents</w:t>
      </w:r>
    </w:p>
    <w:p w14:paraId="2674E45E" w14:textId="1CD67132" w:rsidR="005A4194" w:rsidRDefault="005A4194" w:rsidP="00DF79BA">
      <w:pPr>
        <w:spacing w:line="276" w:lineRule="auto"/>
        <w:rPr>
          <w:rFonts w:ascii="Times New Roman" w:hAnsi="Times New Roman" w:cs="Times New Roman"/>
        </w:rPr>
      </w:pPr>
    </w:p>
    <w:p w14:paraId="69C15438" w14:textId="77777777" w:rsidR="00DF79BA" w:rsidRPr="00A137EC" w:rsidRDefault="00DF79BA" w:rsidP="00DF79BA">
      <w:pPr>
        <w:spacing w:line="276" w:lineRule="auto"/>
        <w:rPr>
          <w:rFonts w:ascii="Times New Roman" w:hAnsi="Times New Roman" w:cs="Times New Roman"/>
        </w:rPr>
      </w:pPr>
    </w:p>
    <w:p w14:paraId="0D1D97C2" w14:textId="7C7D28B8" w:rsidR="005A4194" w:rsidRPr="00A137EC" w:rsidRDefault="0028345F" w:rsidP="00DF79BA">
      <w:pPr>
        <w:spacing w:line="276" w:lineRule="auto"/>
        <w:rPr>
          <w:rFonts w:ascii="Times New Roman" w:hAnsi="Times New Roman" w:cs="Times New Roman"/>
        </w:rPr>
      </w:pPr>
      <w:r w:rsidRPr="00A137EC">
        <w:rPr>
          <w:rFonts w:ascii="Times New Roman" w:hAnsi="Times New Roman" w:cs="Times New Roman"/>
        </w:rPr>
        <w:t xml:space="preserve">Part 1: </w:t>
      </w:r>
      <w:r w:rsidR="003A52FF" w:rsidRPr="00A137EC">
        <w:rPr>
          <w:rFonts w:ascii="Times New Roman" w:hAnsi="Times New Roman" w:cs="Times New Roman"/>
        </w:rPr>
        <w:t>Introduction</w:t>
      </w:r>
      <w:r w:rsidR="00A137EC">
        <w:rPr>
          <w:rFonts w:ascii="Times New Roman" w:hAnsi="Times New Roman" w:cs="Times New Roman"/>
        </w:rPr>
        <w:t>………………………………………………………………………………………</w:t>
      </w:r>
      <w:r w:rsidR="001659D5">
        <w:rPr>
          <w:rFonts w:ascii="Times New Roman" w:hAnsi="Times New Roman" w:cs="Times New Roman"/>
        </w:rPr>
        <w:t>……</w:t>
      </w:r>
      <w:proofErr w:type="gramStart"/>
      <w:r w:rsidR="001659D5">
        <w:rPr>
          <w:rFonts w:ascii="Times New Roman" w:hAnsi="Times New Roman" w:cs="Times New Roman"/>
        </w:rPr>
        <w:t>…..</w:t>
      </w:r>
      <w:proofErr w:type="gramEnd"/>
      <w:r w:rsidR="001659D5">
        <w:rPr>
          <w:rFonts w:ascii="Times New Roman" w:hAnsi="Times New Roman" w:cs="Times New Roman"/>
        </w:rPr>
        <w:t>3</w:t>
      </w:r>
    </w:p>
    <w:p w14:paraId="71C6E3EF" w14:textId="77777777" w:rsidR="00DD23AE" w:rsidRPr="00A137EC" w:rsidRDefault="00DD23AE" w:rsidP="00DF79BA">
      <w:pPr>
        <w:spacing w:line="276" w:lineRule="auto"/>
        <w:rPr>
          <w:rFonts w:ascii="Times New Roman" w:hAnsi="Times New Roman" w:cs="Times New Roman"/>
        </w:rPr>
      </w:pPr>
    </w:p>
    <w:p w14:paraId="4E8B03FC" w14:textId="4622C57E" w:rsidR="003A52FF" w:rsidRPr="00A137EC" w:rsidRDefault="003A52FF" w:rsidP="00DF79BA">
      <w:pPr>
        <w:spacing w:line="276" w:lineRule="auto"/>
        <w:rPr>
          <w:rFonts w:ascii="Times New Roman" w:hAnsi="Times New Roman" w:cs="Times New Roman"/>
        </w:rPr>
      </w:pPr>
      <w:r w:rsidRPr="00A137EC">
        <w:rPr>
          <w:rFonts w:ascii="Times New Roman" w:hAnsi="Times New Roman" w:cs="Times New Roman"/>
        </w:rPr>
        <w:t>Part 2: Descriptive Statistics of Numerical Variables</w:t>
      </w:r>
      <w:r w:rsidR="00A137EC">
        <w:rPr>
          <w:rFonts w:ascii="Times New Roman" w:hAnsi="Times New Roman" w:cs="Times New Roman"/>
        </w:rPr>
        <w:t>……………………………………………………</w:t>
      </w:r>
      <w:r w:rsidR="001659D5">
        <w:rPr>
          <w:rFonts w:ascii="Times New Roman" w:hAnsi="Times New Roman" w:cs="Times New Roman"/>
        </w:rPr>
        <w:t>…</w:t>
      </w:r>
      <w:proofErr w:type="gramStart"/>
      <w:r w:rsidR="001659D5">
        <w:rPr>
          <w:rFonts w:ascii="Times New Roman" w:hAnsi="Times New Roman" w:cs="Times New Roman"/>
        </w:rPr>
        <w:t>…..</w:t>
      </w:r>
      <w:proofErr w:type="gramEnd"/>
      <w:r w:rsidR="001659D5">
        <w:rPr>
          <w:rFonts w:ascii="Times New Roman" w:hAnsi="Times New Roman" w:cs="Times New Roman"/>
        </w:rPr>
        <w:t>3-4</w:t>
      </w:r>
    </w:p>
    <w:p w14:paraId="526F6BFE" w14:textId="639434F6" w:rsidR="003A52FF" w:rsidRPr="00A137EC" w:rsidRDefault="003A52FF" w:rsidP="00DF79BA">
      <w:pPr>
        <w:pStyle w:val="ListParagraph"/>
        <w:numPr>
          <w:ilvl w:val="1"/>
          <w:numId w:val="9"/>
        </w:numPr>
        <w:spacing w:line="276" w:lineRule="auto"/>
        <w:rPr>
          <w:rFonts w:ascii="Times New Roman" w:hAnsi="Times New Roman" w:cs="Times New Roman"/>
        </w:rPr>
      </w:pPr>
      <w:r w:rsidRPr="00A137EC">
        <w:rPr>
          <w:rFonts w:ascii="Times New Roman" w:hAnsi="Times New Roman" w:cs="Times New Roman"/>
        </w:rPr>
        <w:t>Descriptive Statistics of the Base Year Composite Test Score</w:t>
      </w:r>
      <w:r w:rsidR="00A137EC">
        <w:rPr>
          <w:rFonts w:ascii="Times New Roman" w:hAnsi="Times New Roman" w:cs="Times New Roman"/>
        </w:rPr>
        <w:t>………………………………</w:t>
      </w:r>
      <w:r w:rsidR="00133A75">
        <w:rPr>
          <w:rFonts w:ascii="Times New Roman" w:hAnsi="Times New Roman" w:cs="Times New Roman"/>
        </w:rPr>
        <w:t>……</w:t>
      </w:r>
      <w:proofErr w:type="gramStart"/>
      <w:r w:rsidR="00133A75">
        <w:rPr>
          <w:rFonts w:ascii="Times New Roman" w:hAnsi="Times New Roman" w:cs="Times New Roman"/>
        </w:rPr>
        <w:t>…..</w:t>
      </w:r>
      <w:proofErr w:type="gramEnd"/>
      <w:r w:rsidR="00133A75">
        <w:rPr>
          <w:rFonts w:ascii="Times New Roman" w:hAnsi="Times New Roman" w:cs="Times New Roman"/>
        </w:rPr>
        <w:t>3</w:t>
      </w:r>
    </w:p>
    <w:p w14:paraId="3AD8340C" w14:textId="0D7A2661" w:rsidR="003A52FF" w:rsidRPr="00A137EC" w:rsidRDefault="003A52FF" w:rsidP="00DF79BA">
      <w:pPr>
        <w:pStyle w:val="ListParagraph"/>
        <w:numPr>
          <w:ilvl w:val="1"/>
          <w:numId w:val="9"/>
        </w:numPr>
        <w:spacing w:line="276" w:lineRule="auto"/>
        <w:rPr>
          <w:rFonts w:ascii="Times New Roman" w:hAnsi="Times New Roman" w:cs="Times New Roman"/>
        </w:rPr>
      </w:pPr>
      <w:r w:rsidRPr="00A137EC">
        <w:rPr>
          <w:rFonts w:ascii="Times New Roman" w:hAnsi="Times New Roman" w:cs="Times New Roman"/>
        </w:rPr>
        <w:t xml:space="preserve">Descriptive Statistics of the </w:t>
      </w:r>
      <w:r w:rsidR="009642E3" w:rsidRPr="00A137EC">
        <w:rPr>
          <w:rFonts w:ascii="Times New Roman" w:hAnsi="Times New Roman" w:cs="Times New Roman"/>
        </w:rPr>
        <w:t>State Hourly Wage in Manufacturing</w:t>
      </w:r>
      <w:r w:rsidR="00A137EC">
        <w:rPr>
          <w:rFonts w:ascii="Times New Roman" w:hAnsi="Times New Roman" w:cs="Times New Roman"/>
        </w:rPr>
        <w:t>…………………………</w:t>
      </w:r>
      <w:r w:rsidR="00133A75">
        <w:rPr>
          <w:rFonts w:ascii="Times New Roman" w:hAnsi="Times New Roman" w:cs="Times New Roman"/>
        </w:rPr>
        <w:t>………...3</w:t>
      </w:r>
    </w:p>
    <w:p w14:paraId="1FDC72BB" w14:textId="4AAA955D" w:rsidR="009642E3" w:rsidRPr="00A137EC" w:rsidRDefault="009642E3" w:rsidP="00DF79BA">
      <w:pPr>
        <w:pStyle w:val="ListParagraph"/>
        <w:numPr>
          <w:ilvl w:val="1"/>
          <w:numId w:val="9"/>
        </w:numPr>
        <w:spacing w:line="276" w:lineRule="auto"/>
        <w:rPr>
          <w:rFonts w:ascii="Times New Roman" w:hAnsi="Times New Roman" w:cs="Times New Roman"/>
        </w:rPr>
      </w:pPr>
      <w:r w:rsidRPr="00A137EC">
        <w:rPr>
          <w:rFonts w:ascii="Times New Roman" w:hAnsi="Times New Roman" w:cs="Times New Roman"/>
        </w:rPr>
        <w:t>Descriptive Statistics of the Distance from Four-year College in 10’s of Miles</w:t>
      </w:r>
      <w:r w:rsidR="00A137EC">
        <w:rPr>
          <w:rFonts w:ascii="Times New Roman" w:hAnsi="Times New Roman" w:cs="Times New Roman"/>
        </w:rPr>
        <w:t>……………</w:t>
      </w:r>
      <w:r w:rsidR="00133A75">
        <w:rPr>
          <w:rFonts w:ascii="Times New Roman" w:hAnsi="Times New Roman" w:cs="Times New Roman"/>
        </w:rPr>
        <w:t>………...3</w:t>
      </w:r>
    </w:p>
    <w:p w14:paraId="2626FEB2" w14:textId="3ECC9CDD" w:rsidR="009642E3" w:rsidRPr="00A137EC" w:rsidRDefault="009642E3" w:rsidP="00DF79BA">
      <w:pPr>
        <w:pStyle w:val="ListParagraph"/>
        <w:numPr>
          <w:ilvl w:val="1"/>
          <w:numId w:val="9"/>
        </w:numPr>
        <w:spacing w:line="276" w:lineRule="auto"/>
        <w:rPr>
          <w:rFonts w:ascii="Times New Roman" w:hAnsi="Times New Roman" w:cs="Times New Roman"/>
        </w:rPr>
      </w:pPr>
      <w:r w:rsidRPr="00A137EC">
        <w:rPr>
          <w:rFonts w:ascii="Times New Roman" w:hAnsi="Times New Roman" w:cs="Times New Roman"/>
        </w:rPr>
        <w:t>Descriptive Statistics of the Average State Four-year College Tuition in $1000’s</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4</w:t>
      </w:r>
    </w:p>
    <w:p w14:paraId="514CDE6E" w14:textId="7F980C0F" w:rsidR="009642E3" w:rsidRPr="00A137EC" w:rsidRDefault="009642E3" w:rsidP="00DF79BA">
      <w:pPr>
        <w:pStyle w:val="ListParagraph"/>
        <w:numPr>
          <w:ilvl w:val="1"/>
          <w:numId w:val="9"/>
        </w:numPr>
        <w:spacing w:line="276" w:lineRule="auto"/>
        <w:rPr>
          <w:rFonts w:ascii="Times New Roman" w:hAnsi="Times New Roman" w:cs="Times New Roman"/>
        </w:rPr>
      </w:pPr>
      <w:r w:rsidRPr="00A137EC">
        <w:rPr>
          <w:rFonts w:ascii="Times New Roman" w:hAnsi="Times New Roman" w:cs="Times New Roman"/>
        </w:rPr>
        <w:t>Descriptive Statistics of the Years of Education Completed</w:t>
      </w:r>
      <w:r w:rsidR="00A137EC">
        <w:rPr>
          <w:rFonts w:ascii="Times New Roman" w:hAnsi="Times New Roman" w:cs="Times New Roman"/>
        </w:rPr>
        <w:t>…………………………………</w:t>
      </w:r>
      <w:r w:rsidR="00133A75">
        <w:rPr>
          <w:rFonts w:ascii="Times New Roman" w:hAnsi="Times New Roman" w:cs="Times New Roman"/>
        </w:rPr>
        <w:t>……….4</w:t>
      </w:r>
    </w:p>
    <w:p w14:paraId="43413E46" w14:textId="77777777" w:rsidR="00DD23AE" w:rsidRPr="00A137EC" w:rsidRDefault="00DD23AE" w:rsidP="00DF79BA">
      <w:pPr>
        <w:pStyle w:val="ListParagraph"/>
        <w:spacing w:line="276" w:lineRule="auto"/>
        <w:ind w:left="1080"/>
        <w:rPr>
          <w:rFonts w:ascii="Times New Roman" w:hAnsi="Times New Roman" w:cs="Times New Roman"/>
        </w:rPr>
      </w:pPr>
    </w:p>
    <w:p w14:paraId="44BD51D1" w14:textId="23C023F9" w:rsidR="009642E3" w:rsidRPr="00A137EC" w:rsidRDefault="0028345F" w:rsidP="00DF79BA">
      <w:pPr>
        <w:spacing w:line="276" w:lineRule="auto"/>
        <w:rPr>
          <w:rFonts w:ascii="Times New Roman" w:hAnsi="Times New Roman" w:cs="Times New Roman"/>
        </w:rPr>
      </w:pPr>
      <w:r w:rsidRPr="00A137EC">
        <w:rPr>
          <w:rFonts w:ascii="Times New Roman" w:hAnsi="Times New Roman" w:cs="Times New Roman"/>
        </w:rPr>
        <w:t xml:space="preserve">Part </w:t>
      </w:r>
      <w:r w:rsidR="003A52FF" w:rsidRPr="00A137EC">
        <w:rPr>
          <w:rFonts w:ascii="Times New Roman" w:hAnsi="Times New Roman" w:cs="Times New Roman"/>
        </w:rPr>
        <w:t>3</w:t>
      </w:r>
      <w:r w:rsidRPr="00A137EC">
        <w:rPr>
          <w:rFonts w:ascii="Times New Roman" w:hAnsi="Times New Roman" w:cs="Times New Roman"/>
        </w:rPr>
        <w:t>: Descriptive Statistics of Categorical Variables</w:t>
      </w:r>
      <w:r w:rsidR="00A137EC">
        <w:rPr>
          <w:rFonts w:ascii="Times New Roman" w:hAnsi="Times New Roman" w:cs="Times New Roman"/>
        </w:rPr>
        <w:t>……………………………………………………</w:t>
      </w:r>
      <w:r w:rsidR="00133A75">
        <w:rPr>
          <w:rFonts w:ascii="Times New Roman" w:hAnsi="Times New Roman" w:cs="Times New Roman"/>
        </w:rPr>
        <w:t>…….4-6</w:t>
      </w:r>
    </w:p>
    <w:p w14:paraId="7F09A62A" w14:textId="6CE2FA62" w:rsidR="009642E3" w:rsidRPr="00A137EC" w:rsidRDefault="009642E3"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 Gender</w:t>
      </w:r>
      <w:r w:rsidR="00A137EC">
        <w:rPr>
          <w:rFonts w:ascii="Times New Roman" w:hAnsi="Times New Roman" w:cs="Times New Roman"/>
        </w:rPr>
        <w:t>………………………………………………</w:t>
      </w:r>
      <w:r w:rsidR="00133A75">
        <w:rPr>
          <w:rFonts w:ascii="Times New Roman" w:hAnsi="Times New Roman" w:cs="Times New Roman"/>
        </w:rPr>
        <w:t>………………………4</w:t>
      </w:r>
    </w:p>
    <w:p w14:paraId="6836D476" w14:textId="30BCB65E" w:rsidR="009642E3" w:rsidRPr="00A137EC" w:rsidRDefault="009642E3"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w:t>
      </w:r>
      <w:r w:rsidR="00943026" w:rsidRPr="00A137EC">
        <w:rPr>
          <w:rFonts w:ascii="Times New Roman" w:hAnsi="Times New Roman" w:cs="Times New Roman"/>
        </w:rPr>
        <w:t xml:space="preserve"> Homeownership</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5</w:t>
      </w:r>
    </w:p>
    <w:p w14:paraId="14F16865" w14:textId="4CF43FCC" w:rsidR="00943026" w:rsidRPr="00A137EC" w:rsidRDefault="00943026"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 Urban Area</w:t>
      </w:r>
      <w:r w:rsidR="00A137EC">
        <w:rPr>
          <w:rFonts w:ascii="Times New Roman" w:hAnsi="Times New Roman" w:cs="Times New Roman"/>
        </w:rPr>
        <w:t>………………………………………………</w:t>
      </w:r>
      <w:r w:rsidR="00133A75">
        <w:rPr>
          <w:rFonts w:ascii="Times New Roman" w:hAnsi="Times New Roman" w:cs="Times New Roman"/>
        </w:rPr>
        <w:t>………………….5</w:t>
      </w:r>
    </w:p>
    <w:p w14:paraId="2B758ADD" w14:textId="00F5EE39" w:rsidR="00943026" w:rsidRPr="00A137EC" w:rsidRDefault="00943026"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 Family Income</w:t>
      </w:r>
      <w:r w:rsidR="00A137EC">
        <w:rPr>
          <w:rFonts w:ascii="Times New Roman" w:hAnsi="Times New Roman" w:cs="Times New Roman"/>
        </w:rPr>
        <w:t>………………………………………………</w:t>
      </w:r>
      <w:r w:rsidR="00133A75">
        <w:rPr>
          <w:rFonts w:ascii="Times New Roman" w:hAnsi="Times New Roman" w:cs="Times New Roman"/>
        </w:rPr>
        <w:t>……………...5</w:t>
      </w:r>
    </w:p>
    <w:p w14:paraId="23097606" w14:textId="220DBBFD" w:rsidR="00943026" w:rsidRPr="00A137EC" w:rsidRDefault="00943026"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 Homeownership and Income</w:t>
      </w:r>
      <w:r w:rsidR="00A137EC">
        <w:rPr>
          <w:rFonts w:ascii="Times New Roman" w:hAnsi="Times New Roman" w:cs="Times New Roman"/>
        </w:rPr>
        <w:t>………………………………………………</w:t>
      </w:r>
      <w:r w:rsidR="00133A75">
        <w:rPr>
          <w:rFonts w:ascii="Times New Roman" w:hAnsi="Times New Roman" w:cs="Times New Roman"/>
        </w:rPr>
        <w:t>.6</w:t>
      </w:r>
    </w:p>
    <w:p w14:paraId="189BDCFC" w14:textId="5502E7F6" w:rsidR="00943026" w:rsidRPr="00A137EC" w:rsidRDefault="00943026" w:rsidP="00DF79BA">
      <w:pPr>
        <w:pStyle w:val="ListParagraph"/>
        <w:numPr>
          <w:ilvl w:val="1"/>
          <w:numId w:val="10"/>
        </w:numPr>
        <w:spacing w:line="276" w:lineRule="auto"/>
        <w:rPr>
          <w:rFonts w:ascii="Times New Roman" w:hAnsi="Times New Roman" w:cs="Times New Roman"/>
        </w:rPr>
      </w:pPr>
      <w:r w:rsidRPr="00A137EC">
        <w:rPr>
          <w:rFonts w:ascii="Times New Roman" w:hAnsi="Times New Roman" w:cs="Times New Roman"/>
        </w:rPr>
        <w:t>Descriptive Statistics by Gender and Urban Area</w:t>
      </w:r>
      <w:r w:rsidR="00A137EC">
        <w:rPr>
          <w:rFonts w:ascii="Times New Roman" w:hAnsi="Times New Roman" w:cs="Times New Roman"/>
        </w:rPr>
        <w:t>………………………………………………</w:t>
      </w:r>
      <w:r w:rsidR="00133A75">
        <w:rPr>
          <w:rFonts w:ascii="Times New Roman" w:hAnsi="Times New Roman" w:cs="Times New Roman"/>
        </w:rPr>
        <w:t>…….6</w:t>
      </w:r>
    </w:p>
    <w:p w14:paraId="21ACD212" w14:textId="77777777" w:rsidR="00DD23AE" w:rsidRPr="00A137EC" w:rsidRDefault="00DD23AE" w:rsidP="00DF79BA">
      <w:pPr>
        <w:pStyle w:val="ListParagraph"/>
        <w:spacing w:line="276" w:lineRule="auto"/>
        <w:ind w:left="1080"/>
        <w:rPr>
          <w:rFonts w:ascii="Times New Roman" w:hAnsi="Times New Roman" w:cs="Times New Roman"/>
        </w:rPr>
      </w:pPr>
    </w:p>
    <w:p w14:paraId="0E530EFD" w14:textId="232BB5A4" w:rsidR="00943026" w:rsidRPr="00A137EC" w:rsidRDefault="0028345F" w:rsidP="00DF79BA">
      <w:pPr>
        <w:spacing w:line="276" w:lineRule="auto"/>
        <w:rPr>
          <w:rFonts w:ascii="Times New Roman" w:hAnsi="Times New Roman" w:cs="Times New Roman"/>
        </w:rPr>
      </w:pPr>
      <w:r w:rsidRPr="00A137EC">
        <w:rPr>
          <w:rFonts w:ascii="Times New Roman" w:hAnsi="Times New Roman" w:cs="Times New Roman"/>
        </w:rPr>
        <w:t xml:space="preserve">Part </w:t>
      </w:r>
      <w:r w:rsidR="003A52FF" w:rsidRPr="00A137EC">
        <w:rPr>
          <w:rFonts w:ascii="Times New Roman" w:hAnsi="Times New Roman" w:cs="Times New Roman"/>
        </w:rPr>
        <w:t>4</w:t>
      </w:r>
      <w:r w:rsidRPr="00A137EC">
        <w:rPr>
          <w:rFonts w:ascii="Times New Roman" w:hAnsi="Times New Roman" w:cs="Times New Roman"/>
        </w:rPr>
        <w:t>: Histogram and Density plots of Numeric</w:t>
      </w:r>
      <w:r w:rsidR="003A52FF" w:rsidRPr="00A137EC">
        <w:rPr>
          <w:rFonts w:ascii="Times New Roman" w:hAnsi="Times New Roman" w:cs="Times New Roman"/>
        </w:rPr>
        <w:t>al</w:t>
      </w:r>
      <w:r w:rsidRPr="00A137EC">
        <w:rPr>
          <w:rFonts w:ascii="Times New Roman" w:hAnsi="Times New Roman" w:cs="Times New Roman"/>
        </w:rPr>
        <w:t xml:space="preserve"> Variable</w:t>
      </w:r>
      <w:r w:rsidR="00A137EC">
        <w:rPr>
          <w:rFonts w:ascii="Times New Roman" w:hAnsi="Times New Roman" w:cs="Times New Roman"/>
        </w:rPr>
        <w:t>………………………………………………</w:t>
      </w:r>
      <w:proofErr w:type="gramStart"/>
      <w:r w:rsidR="00133A75">
        <w:rPr>
          <w:rFonts w:ascii="Times New Roman" w:hAnsi="Times New Roman" w:cs="Times New Roman"/>
        </w:rPr>
        <w:t>…..</w:t>
      </w:r>
      <w:proofErr w:type="gramEnd"/>
      <w:r w:rsidR="00133A75">
        <w:rPr>
          <w:rFonts w:ascii="Times New Roman" w:hAnsi="Times New Roman" w:cs="Times New Roman"/>
        </w:rPr>
        <w:t>7-11</w:t>
      </w:r>
    </w:p>
    <w:p w14:paraId="4D8D037F" w14:textId="5387BFF8" w:rsidR="00943026" w:rsidRPr="00A137EC" w:rsidRDefault="00DD23AE" w:rsidP="00DF79BA">
      <w:pPr>
        <w:spacing w:line="276" w:lineRule="auto"/>
        <w:rPr>
          <w:rFonts w:ascii="Times New Roman" w:hAnsi="Times New Roman" w:cs="Times New Roman"/>
        </w:rPr>
      </w:pPr>
      <w:r w:rsidRPr="00A137EC">
        <w:rPr>
          <w:rFonts w:ascii="Times New Roman" w:hAnsi="Times New Roman" w:cs="Times New Roman"/>
        </w:rPr>
        <w:t xml:space="preserve">             </w:t>
      </w:r>
      <w:r w:rsidR="00943026" w:rsidRPr="00A137EC">
        <w:rPr>
          <w:rFonts w:ascii="Times New Roman" w:hAnsi="Times New Roman" w:cs="Times New Roman"/>
        </w:rPr>
        <w:t>4.1 Histogram of Test Score</w:t>
      </w:r>
      <w:r w:rsidR="00A137EC">
        <w:rPr>
          <w:rFonts w:ascii="Times New Roman" w:hAnsi="Times New Roman" w:cs="Times New Roman"/>
        </w:rPr>
        <w:t>………………………………………………</w:t>
      </w:r>
      <w:r w:rsidR="00133A75">
        <w:rPr>
          <w:rFonts w:ascii="Times New Roman" w:hAnsi="Times New Roman" w:cs="Times New Roman"/>
        </w:rPr>
        <w:t>……………………………...7</w:t>
      </w:r>
    </w:p>
    <w:p w14:paraId="2E4DC66F" w14:textId="3C44D57B" w:rsidR="00943026" w:rsidRPr="00A137EC" w:rsidRDefault="00943026" w:rsidP="00DF79BA">
      <w:pPr>
        <w:spacing w:line="276" w:lineRule="auto"/>
        <w:ind w:firstLine="720"/>
        <w:rPr>
          <w:rFonts w:ascii="Times New Roman" w:hAnsi="Times New Roman" w:cs="Times New Roman"/>
        </w:rPr>
      </w:pPr>
      <w:r w:rsidRPr="00A137EC">
        <w:rPr>
          <w:rFonts w:ascii="Times New Roman" w:hAnsi="Times New Roman" w:cs="Times New Roman"/>
        </w:rPr>
        <w:t>4.2 Density Plot of Test Score</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7</w:t>
      </w:r>
    </w:p>
    <w:p w14:paraId="1143BE41" w14:textId="6ED58698" w:rsidR="00943026" w:rsidRPr="00A137EC" w:rsidRDefault="00943026" w:rsidP="00DF79BA">
      <w:pPr>
        <w:spacing w:line="276" w:lineRule="auto"/>
        <w:ind w:firstLine="720"/>
        <w:rPr>
          <w:rFonts w:ascii="Times New Roman" w:hAnsi="Times New Roman" w:cs="Times New Roman"/>
        </w:rPr>
      </w:pPr>
      <w:r w:rsidRPr="00A137EC">
        <w:rPr>
          <w:rFonts w:ascii="Times New Roman" w:hAnsi="Times New Roman" w:cs="Times New Roman"/>
        </w:rPr>
        <w:t>4.3 Histogram of the State Hourly Wage in Manufacturing</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7</w:t>
      </w:r>
    </w:p>
    <w:p w14:paraId="69FAEAF4" w14:textId="545BABCF" w:rsidR="00943026" w:rsidRPr="00A137EC" w:rsidRDefault="00943026" w:rsidP="00DF79BA">
      <w:pPr>
        <w:spacing w:line="276" w:lineRule="auto"/>
        <w:ind w:firstLine="720"/>
        <w:rPr>
          <w:rFonts w:ascii="Times New Roman" w:hAnsi="Times New Roman" w:cs="Times New Roman"/>
        </w:rPr>
      </w:pPr>
      <w:r w:rsidRPr="00A137EC">
        <w:rPr>
          <w:rFonts w:ascii="Times New Roman" w:hAnsi="Times New Roman" w:cs="Times New Roman"/>
        </w:rPr>
        <w:t>4.4 Density Plot of the State Hourly Wage in Manufacturing</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8</w:t>
      </w:r>
    </w:p>
    <w:p w14:paraId="69C6AFF6" w14:textId="2062DC96" w:rsidR="00943026" w:rsidRPr="00A137EC" w:rsidRDefault="00943026" w:rsidP="00DF79BA">
      <w:pPr>
        <w:spacing w:line="276" w:lineRule="auto"/>
        <w:ind w:firstLine="720"/>
        <w:rPr>
          <w:rFonts w:ascii="Times New Roman" w:hAnsi="Times New Roman" w:cs="Times New Roman"/>
        </w:rPr>
      </w:pPr>
      <w:r w:rsidRPr="00A137EC">
        <w:rPr>
          <w:rFonts w:ascii="Times New Roman" w:hAnsi="Times New Roman" w:cs="Times New Roman"/>
        </w:rPr>
        <w:t>4.5 Histogram of the Distance from 4yr College in 10’s of miles</w:t>
      </w:r>
      <w:r w:rsidR="00A137EC">
        <w:rPr>
          <w:rFonts w:ascii="Times New Roman" w:hAnsi="Times New Roman" w:cs="Times New Roman"/>
        </w:rPr>
        <w:t>……………………………</w:t>
      </w:r>
      <w:r w:rsidR="00133A75">
        <w:rPr>
          <w:rFonts w:ascii="Times New Roman" w:hAnsi="Times New Roman" w:cs="Times New Roman"/>
        </w:rPr>
        <w:t>…………...8</w:t>
      </w:r>
    </w:p>
    <w:p w14:paraId="4EF447F0" w14:textId="74EA6E4A" w:rsidR="00943026" w:rsidRPr="00A137EC" w:rsidRDefault="00943026" w:rsidP="00DF79BA">
      <w:pPr>
        <w:spacing w:line="276" w:lineRule="auto"/>
        <w:ind w:firstLine="720"/>
        <w:rPr>
          <w:rFonts w:ascii="Times New Roman" w:hAnsi="Times New Roman" w:cs="Times New Roman"/>
        </w:rPr>
      </w:pPr>
      <w:r w:rsidRPr="00A137EC">
        <w:rPr>
          <w:rFonts w:ascii="Times New Roman" w:hAnsi="Times New Roman" w:cs="Times New Roman"/>
        </w:rPr>
        <w:t>4.6 Density Plot of the Distance from 4yr College in 10’s of miles</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9</w:t>
      </w:r>
    </w:p>
    <w:p w14:paraId="16AC5044" w14:textId="003B540A" w:rsidR="00DD23AE" w:rsidRPr="00A137EC" w:rsidRDefault="00DD23AE" w:rsidP="00DF79BA">
      <w:pPr>
        <w:spacing w:line="276" w:lineRule="auto"/>
        <w:ind w:firstLine="720"/>
        <w:rPr>
          <w:rFonts w:ascii="Times New Roman" w:hAnsi="Times New Roman" w:cs="Times New Roman"/>
        </w:rPr>
      </w:pPr>
      <w:r w:rsidRPr="00A137EC">
        <w:rPr>
          <w:rFonts w:ascii="Times New Roman" w:hAnsi="Times New Roman" w:cs="Times New Roman"/>
        </w:rPr>
        <w:t>4.7 Histogram of the Average State 4yr College Tuition in $1000’s</w:t>
      </w:r>
      <w:r w:rsidR="00A137EC">
        <w:rPr>
          <w:rFonts w:ascii="Times New Roman" w:hAnsi="Times New Roman" w:cs="Times New Roman"/>
        </w:rPr>
        <w:t>………………………</w:t>
      </w:r>
      <w:r w:rsidR="00133A75">
        <w:rPr>
          <w:rFonts w:ascii="Times New Roman" w:hAnsi="Times New Roman" w:cs="Times New Roman"/>
        </w:rPr>
        <w:t>……</w:t>
      </w:r>
      <w:proofErr w:type="gramStart"/>
      <w:r w:rsidR="00133A75">
        <w:rPr>
          <w:rFonts w:ascii="Times New Roman" w:hAnsi="Times New Roman" w:cs="Times New Roman"/>
        </w:rPr>
        <w:t>…..</w:t>
      </w:r>
      <w:proofErr w:type="gramEnd"/>
      <w:r w:rsidR="00A137EC">
        <w:rPr>
          <w:rFonts w:ascii="Times New Roman" w:hAnsi="Times New Roman" w:cs="Times New Roman"/>
        </w:rPr>
        <w:t>……</w:t>
      </w:r>
      <w:r w:rsidR="00133A75">
        <w:rPr>
          <w:rFonts w:ascii="Times New Roman" w:hAnsi="Times New Roman" w:cs="Times New Roman"/>
        </w:rPr>
        <w:t>9</w:t>
      </w:r>
    </w:p>
    <w:p w14:paraId="5BC50943" w14:textId="4F92DE4C" w:rsidR="00DD23AE" w:rsidRPr="00A137EC" w:rsidRDefault="00DD23AE" w:rsidP="00DF79BA">
      <w:pPr>
        <w:spacing w:line="276" w:lineRule="auto"/>
        <w:ind w:firstLine="720"/>
        <w:rPr>
          <w:rFonts w:ascii="Times New Roman" w:hAnsi="Times New Roman" w:cs="Times New Roman"/>
        </w:rPr>
      </w:pPr>
      <w:r w:rsidRPr="00A137EC">
        <w:rPr>
          <w:rFonts w:ascii="Times New Roman" w:hAnsi="Times New Roman" w:cs="Times New Roman"/>
        </w:rPr>
        <w:t>4.8 Density Plot of the Average State 4yr College Tuition in $1000’s</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10</w:t>
      </w:r>
    </w:p>
    <w:p w14:paraId="489CB084" w14:textId="34988D82" w:rsidR="00DD23AE" w:rsidRPr="00A137EC" w:rsidRDefault="00DD23AE" w:rsidP="00DF79BA">
      <w:pPr>
        <w:spacing w:line="276" w:lineRule="auto"/>
        <w:ind w:firstLine="720"/>
        <w:rPr>
          <w:rFonts w:ascii="Times New Roman" w:hAnsi="Times New Roman" w:cs="Times New Roman"/>
        </w:rPr>
      </w:pPr>
      <w:r w:rsidRPr="00A137EC">
        <w:rPr>
          <w:rFonts w:ascii="Times New Roman" w:hAnsi="Times New Roman" w:cs="Times New Roman"/>
        </w:rPr>
        <w:t>4.9 Histogram of the Years of Education Completed</w:t>
      </w:r>
      <w:r w:rsidR="00A137EC">
        <w:rPr>
          <w:rFonts w:ascii="Times New Roman" w:hAnsi="Times New Roman" w:cs="Times New Roman"/>
        </w:rPr>
        <w:t>……………………………</w:t>
      </w:r>
      <w:r w:rsidR="00133A75">
        <w:rPr>
          <w:rFonts w:ascii="Times New Roman" w:hAnsi="Times New Roman" w:cs="Times New Roman"/>
        </w:rPr>
        <w:t>………………………10</w:t>
      </w:r>
    </w:p>
    <w:p w14:paraId="527795F7" w14:textId="4543DECF" w:rsidR="00DD23AE" w:rsidRPr="00A137EC" w:rsidRDefault="00DD23AE" w:rsidP="00DF79BA">
      <w:pPr>
        <w:spacing w:line="276" w:lineRule="auto"/>
        <w:ind w:firstLine="720"/>
        <w:rPr>
          <w:rFonts w:ascii="Times New Roman" w:hAnsi="Times New Roman" w:cs="Times New Roman"/>
        </w:rPr>
      </w:pPr>
      <w:r w:rsidRPr="00A137EC">
        <w:rPr>
          <w:rFonts w:ascii="Times New Roman" w:hAnsi="Times New Roman" w:cs="Times New Roman"/>
        </w:rPr>
        <w:t>4.10 Density Plot of the Years of Education Completed</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11</w:t>
      </w:r>
    </w:p>
    <w:p w14:paraId="01B38B78" w14:textId="77777777" w:rsidR="00943026" w:rsidRPr="00A137EC" w:rsidRDefault="00943026" w:rsidP="00DF79BA">
      <w:pPr>
        <w:pStyle w:val="ListParagraph"/>
        <w:spacing w:line="276" w:lineRule="auto"/>
        <w:ind w:firstLine="360"/>
        <w:rPr>
          <w:rFonts w:ascii="Times New Roman" w:hAnsi="Times New Roman" w:cs="Times New Roman"/>
        </w:rPr>
      </w:pPr>
    </w:p>
    <w:p w14:paraId="2CBFB5CB" w14:textId="2A345B68" w:rsidR="003A52FF" w:rsidRDefault="003A52FF" w:rsidP="00DF79BA">
      <w:pPr>
        <w:spacing w:line="276" w:lineRule="auto"/>
        <w:rPr>
          <w:rFonts w:ascii="Times New Roman" w:hAnsi="Times New Roman" w:cs="Times New Roman"/>
        </w:rPr>
      </w:pPr>
      <w:r w:rsidRPr="00A137EC">
        <w:rPr>
          <w:rFonts w:ascii="Times New Roman" w:hAnsi="Times New Roman" w:cs="Times New Roman"/>
        </w:rPr>
        <w:t>Part 5: Partial Outputs</w:t>
      </w:r>
      <w:r w:rsidR="00A137EC">
        <w:rPr>
          <w:rFonts w:ascii="Times New Roman" w:hAnsi="Times New Roman" w:cs="Times New Roman"/>
        </w:rPr>
        <w:t>……………………………………………………………</w:t>
      </w:r>
      <w:r w:rsidR="00133A75">
        <w:rPr>
          <w:rFonts w:ascii="Times New Roman" w:hAnsi="Times New Roman" w:cs="Times New Roman"/>
        </w:rPr>
        <w:t>……………………</w:t>
      </w:r>
      <w:r w:rsidR="00A137EC">
        <w:rPr>
          <w:rFonts w:ascii="Times New Roman" w:hAnsi="Times New Roman" w:cs="Times New Roman"/>
        </w:rPr>
        <w:t>…………</w:t>
      </w:r>
      <w:r w:rsidR="00133A75">
        <w:rPr>
          <w:rFonts w:ascii="Times New Roman" w:hAnsi="Times New Roman" w:cs="Times New Roman"/>
        </w:rPr>
        <w:t>11</w:t>
      </w:r>
    </w:p>
    <w:p w14:paraId="35A3636C" w14:textId="17DEC0B8" w:rsidR="0093149A" w:rsidRPr="00A137EC" w:rsidRDefault="0093149A" w:rsidP="00DF79BA">
      <w:pPr>
        <w:spacing w:line="276" w:lineRule="auto"/>
        <w:rPr>
          <w:rFonts w:ascii="Times New Roman" w:hAnsi="Times New Roman" w:cs="Times New Roman"/>
        </w:rPr>
      </w:pPr>
      <w:r>
        <w:rPr>
          <w:rFonts w:ascii="Times New Roman" w:hAnsi="Times New Roman" w:cs="Times New Roman"/>
        </w:rPr>
        <w:t>Part 6: Works Cited</w:t>
      </w:r>
      <w:r w:rsidR="00FC2ED8">
        <w:rPr>
          <w:rFonts w:ascii="Times New Roman" w:hAnsi="Times New Roman" w:cs="Times New Roman"/>
        </w:rPr>
        <w:t>………………………………………………………………………………………………12</w:t>
      </w:r>
    </w:p>
    <w:p w14:paraId="03A3A545" w14:textId="38C8C601" w:rsidR="00DF79BA" w:rsidRDefault="00DF79BA">
      <w:r>
        <w:br w:type="page"/>
      </w:r>
    </w:p>
    <w:p w14:paraId="39B5B483" w14:textId="77777777" w:rsidR="00595B76" w:rsidRDefault="00595B76" w:rsidP="00DF79BA">
      <w:pPr>
        <w:spacing w:line="276" w:lineRule="auto"/>
        <w:rPr>
          <w:rFonts w:ascii="Times New Roman" w:hAnsi="Times New Roman" w:cs="Times New Roman"/>
          <w:b/>
          <w:u w:val="single"/>
        </w:rPr>
        <w:sectPr w:rsidR="00595B76" w:rsidSect="00595B76">
          <w:pgSz w:w="12240" w:h="15840"/>
          <w:pgMar w:top="720" w:right="720" w:bottom="806" w:left="720" w:header="720" w:footer="720" w:gutter="0"/>
          <w:cols w:space="720"/>
          <w:vAlign w:val="center"/>
          <w:docGrid w:linePitch="360"/>
        </w:sectPr>
      </w:pPr>
    </w:p>
    <w:p w14:paraId="0960F027" w14:textId="27C7DEA9" w:rsidR="0028345F" w:rsidRPr="00DF79BA" w:rsidRDefault="00DF79BA" w:rsidP="00DF79BA">
      <w:pPr>
        <w:spacing w:line="276" w:lineRule="auto"/>
        <w:rPr>
          <w:rFonts w:ascii="Times New Roman" w:hAnsi="Times New Roman" w:cs="Times New Roman"/>
          <w:b/>
          <w:u w:val="single"/>
        </w:rPr>
      </w:pPr>
      <w:r w:rsidRPr="00DF79BA">
        <w:rPr>
          <w:rFonts w:ascii="Times New Roman" w:hAnsi="Times New Roman" w:cs="Times New Roman"/>
          <w:b/>
          <w:u w:val="single"/>
        </w:rPr>
        <w:lastRenderedPageBreak/>
        <w:t>Part 1|Introduction</w:t>
      </w:r>
    </w:p>
    <w:p w14:paraId="25D3CEF6" w14:textId="49B786C3" w:rsidR="0028345F" w:rsidRPr="00DF79BA" w:rsidRDefault="0028345F" w:rsidP="00DF79BA">
      <w:pPr>
        <w:spacing w:line="276" w:lineRule="auto"/>
        <w:rPr>
          <w:rFonts w:ascii="Times New Roman" w:hAnsi="Times New Roman" w:cs="Times New Roman"/>
        </w:rPr>
      </w:pPr>
    </w:p>
    <w:p w14:paraId="20B9C70D" w14:textId="49F091C1" w:rsidR="0028345F" w:rsidRDefault="00B4056E" w:rsidP="00DF79BA">
      <w:pPr>
        <w:spacing w:line="276" w:lineRule="auto"/>
        <w:rPr>
          <w:rFonts w:ascii="Times New Roman" w:hAnsi="Times New Roman" w:cs="Times New Roman"/>
        </w:rPr>
      </w:pPr>
      <w:r>
        <w:rPr>
          <w:rFonts w:ascii="Times New Roman" w:hAnsi="Times New Roman" w:cs="Times New Roman"/>
        </w:rPr>
        <w:t>This data</w:t>
      </w:r>
      <w:r w:rsidR="00560C57">
        <w:rPr>
          <w:rFonts w:ascii="Times New Roman" w:hAnsi="Times New Roman" w:cs="Times New Roman"/>
        </w:rPr>
        <w:t xml:space="preserve"> set</w:t>
      </w:r>
      <w:r>
        <w:rPr>
          <w:rFonts w:ascii="Times New Roman" w:hAnsi="Times New Roman" w:cs="Times New Roman"/>
        </w:rPr>
        <w:t xml:space="preserve"> </w:t>
      </w:r>
      <w:r w:rsidR="00560C57">
        <w:rPr>
          <w:rFonts w:ascii="Times New Roman" w:hAnsi="Times New Roman" w:cs="Times New Roman"/>
        </w:rPr>
        <w:t>was derived from a survey response of high school students from</w:t>
      </w:r>
      <w:r w:rsidR="00F42546">
        <w:rPr>
          <w:rFonts w:ascii="Times New Roman" w:hAnsi="Times New Roman" w:cs="Times New Roman"/>
        </w:rPr>
        <w:t xml:space="preserve"> </w:t>
      </w:r>
      <w:r w:rsidR="00560C57">
        <w:rPr>
          <w:rFonts w:ascii="Times New Roman" w:hAnsi="Times New Roman" w:cs="Times New Roman"/>
        </w:rPr>
        <w:t>1100 high schools.  The data set has 943 observations and 9 variables.  The variables are comprised of 4 categorical and 5 numerical.</w:t>
      </w:r>
      <w:r w:rsidR="006B1701">
        <w:rPr>
          <w:rFonts w:ascii="Times New Roman" w:hAnsi="Times New Roman" w:cs="Times New Roman"/>
        </w:rPr>
        <w:t xml:space="preserve">  The categorical variables are defined as </w:t>
      </w:r>
      <w:r w:rsidR="00F42546">
        <w:rPr>
          <w:rFonts w:ascii="Times New Roman" w:hAnsi="Times New Roman" w:cs="Times New Roman"/>
        </w:rPr>
        <w:t xml:space="preserve">female, </w:t>
      </w:r>
      <w:proofErr w:type="spellStart"/>
      <w:r w:rsidR="00F42546">
        <w:rPr>
          <w:rFonts w:ascii="Times New Roman" w:hAnsi="Times New Roman" w:cs="Times New Roman"/>
        </w:rPr>
        <w:t>ownhome</w:t>
      </w:r>
      <w:proofErr w:type="spellEnd"/>
      <w:r w:rsidR="00F42546">
        <w:rPr>
          <w:rFonts w:ascii="Times New Roman" w:hAnsi="Times New Roman" w:cs="Times New Roman"/>
        </w:rPr>
        <w:t xml:space="preserve">, urban and </w:t>
      </w:r>
      <w:proofErr w:type="spellStart"/>
      <w:r w:rsidR="00F42546">
        <w:rPr>
          <w:rFonts w:ascii="Times New Roman" w:hAnsi="Times New Roman" w:cs="Times New Roman"/>
        </w:rPr>
        <w:t>incomehi</w:t>
      </w:r>
      <w:proofErr w:type="spellEnd"/>
      <w:r w:rsidR="00F42546">
        <w:rPr>
          <w:rFonts w:ascii="Times New Roman" w:hAnsi="Times New Roman" w:cs="Times New Roman"/>
        </w:rPr>
        <w:t xml:space="preserve">.  The numerical variables are defined as </w:t>
      </w:r>
      <w:proofErr w:type="spellStart"/>
      <w:r w:rsidR="00F42546">
        <w:rPr>
          <w:rFonts w:ascii="Times New Roman" w:hAnsi="Times New Roman" w:cs="Times New Roman"/>
        </w:rPr>
        <w:t>bytest</w:t>
      </w:r>
      <w:proofErr w:type="spellEnd"/>
      <w:r w:rsidR="00F42546">
        <w:rPr>
          <w:rFonts w:ascii="Times New Roman" w:hAnsi="Times New Roman" w:cs="Times New Roman"/>
        </w:rPr>
        <w:t xml:space="preserve">, </w:t>
      </w:r>
      <w:proofErr w:type="spellStart"/>
      <w:r w:rsidR="00F42546">
        <w:rPr>
          <w:rFonts w:ascii="Times New Roman" w:hAnsi="Times New Roman" w:cs="Times New Roman"/>
        </w:rPr>
        <w:t>stwmfg</w:t>
      </w:r>
      <w:proofErr w:type="spellEnd"/>
      <w:r w:rsidR="00F42546">
        <w:rPr>
          <w:rFonts w:ascii="Times New Roman" w:hAnsi="Times New Roman" w:cs="Times New Roman"/>
        </w:rPr>
        <w:t xml:space="preserve">, distribution, tuition and ed.  </w:t>
      </w:r>
    </w:p>
    <w:p w14:paraId="422E2822" w14:textId="7FC66834" w:rsidR="00F42546" w:rsidRDefault="00F42546" w:rsidP="00DF79BA">
      <w:pPr>
        <w:spacing w:line="276" w:lineRule="auto"/>
        <w:rPr>
          <w:rFonts w:ascii="Times New Roman" w:hAnsi="Times New Roman" w:cs="Times New Roman"/>
        </w:rPr>
      </w:pPr>
    </w:p>
    <w:p w14:paraId="70207432" w14:textId="58584829" w:rsidR="0028345F" w:rsidRPr="00DF79BA" w:rsidRDefault="00F42546" w:rsidP="00DF79BA">
      <w:pPr>
        <w:spacing w:line="276" w:lineRule="auto"/>
        <w:rPr>
          <w:rFonts w:ascii="Times New Roman" w:hAnsi="Times New Roman" w:cs="Times New Roman"/>
        </w:rPr>
      </w:pPr>
      <w:r>
        <w:rPr>
          <w:rFonts w:ascii="Times New Roman" w:hAnsi="Times New Roman" w:cs="Times New Roman"/>
        </w:rPr>
        <w:t>This project is a simple compilation of the Descriptive Statistics of both the categorical and numerical variables and the various interpretations that can be made and gathered.</w:t>
      </w:r>
    </w:p>
    <w:p w14:paraId="4A2CCF37" w14:textId="34164919" w:rsidR="0028345F" w:rsidRPr="00DF79BA" w:rsidRDefault="0028345F" w:rsidP="0028345F">
      <w:pPr>
        <w:rPr>
          <w:rFonts w:ascii="Times New Roman" w:hAnsi="Times New Roman" w:cs="Times New Roman"/>
        </w:rPr>
      </w:pPr>
    </w:p>
    <w:p w14:paraId="55FF0EEF" w14:textId="59DE01E8" w:rsidR="0028345F" w:rsidRPr="00DF79BA" w:rsidRDefault="00DF79BA" w:rsidP="0028345F">
      <w:pPr>
        <w:rPr>
          <w:rFonts w:ascii="Times New Roman" w:hAnsi="Times New Roman" w:cs="Times New Roman"/>
          <w:b/>
          <w:u w:val="single"/>
        </w:rPr>
      </w:pPr>
      <w:r w:rsidRPr="00DF79BA">
        <w:rPr>
          <w:rFonts w:ascii="Times New Roman" w:hAnsi="Times New Roman" w:cs="Times New Roman"/>
          <w:b/>
          <w:u w:val="single"/>
        </w:rPr>
        <w:t>Part 2</w:t>
      </w:r>
      <w:r w:rsidR="00702980">
        <w:rPr>
          <w:rFonts w:ascii="Times New Roman" w:hAnsi="Times New Roman" w:cs="Times New Roman"/>
          <w:b/>
          <w:u w:val="single"/>
        </w:rPr>
        <w:t xml:space="preserve"> </w:t>
      </w:r>
      <w:r w:rsidRPr="00DF79BA">
        <w:rPr>
          <w:rFonts w:ascii="Times New Roman" w:hAnsi="Times New Roman" w:cs="Times New Roman"/>
          <w:b/>
          <w:u w:val="single"/>
        </w:rPr>
        <w:t>|</w:t>
      </w:r>
      <w:r w:rsidR="00702980">
        <w:rPr>
          <w:rFonts w:ascii="Times New Roman" w:hAnsi="Times New Roman" w:cs="Times New Roman"/>
          <w:b/>
          <w:u w:val="single"/>
        </w:rPr>
        <w:t xml:space="preserve"> </w:t>
      </w:r>
      <w:r w:rsidRPr="00DF79BA">
        <w:rPr>
          <w:rFonts w:ascii="Times New Roman" w:hAnsi="Times New Roman" w:cs="Times New Roman"/>
          <w:b/>
          <w:u w:val="single"/>
        </w:rPr>
        <w:t>Descriptive Statistics of Numerical Variables</w:t>
      </w:r>
    </w:p>
    <w:p w14:paraId="7C4B8D09" w14:textId="796E88A7" w:rsidR="0028345F" w:rsidRDefault="0028345F" w:rsidP="0028345F"/>
    <w:p w14:paraId="207D6E93" w14:textId="72BB7A50" w:rsidR="0028345F" w:rsidRDefault="00DF79BA" w:rsidP="00DF79BA">
      <w:pPr>
        <w:pStyle w:val="ListParagraph"/>
        <w:numPr>
          <w:ilvl w:val="1"/>
          <w:numId w:val="12"/>
        </w:numPr>
        <w:rPr>
          <w:rFonts w:ascii="Times New Roman" w:hAnsi="Times New Roman" w:cs="Times New Roman"/>
        </w:rPr>
      </w:pPr>
      <w:r w:rsidRPr="00DF79BA">
        <w:rPr>
          <w:rFonts w:ascii="Times New Roman" w:hAnsi="Times New Roman" w:cs="Times New Roman"/>
        </w:rPr>
        <w:t>Descriptive Statistics of the Base Year Composite Test Score</w:t>
      </w:r>
    </w:p>
    <w:p w14:paraId="5923BFB3" w14:textId="4B7E2299" w:rsidR="00DF79BA" w:rsidRDefault="00DF79BA" w:rsidP="00DF79BA">
      <w:pPr>
        <w:rPr>
          <w:rFonts w:ascii="Times New Roman" w:hAnsi="Times New Roman" w:cs="Times New Roman"/>
        </w:rPr>
      </w:pPr>
    </w:p>
    <w:p w14:paraId="410228FD" w14:textId="11E88425" w:rsidR="00DF79BA" w:rsidRDefault="00DF3170" w:rsidP="00DF3170">
      <w:pPr>
        <w:jc w:val="center"/>
        <w:rPr>
          <w:rFonts w:ascii="Times New Roman" w:hAnsi="Times New Roman" w:cs="Times New Roman"/>
        </w:rPr>
      </w:pPr>
      <w:r>
        <w:rPr>
          <w:rFonts w:ascii="Times New Roman" w:hAnsi="Times New Roman" w:cs="Times New Roman"/>
          <w:noProof/>
        </w:rPr>
        <w:drawing>
          <wp:inline distT="0" distB="0" distL="0" distR="0" wp14:anchorId="20222E0D" wp14:editId="53C85260">
            <wp:extent cx="2868571" cy="898769"/>
            <wp:effectExtent l="0" t="0" r="1905"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creen Shot 2020-11-04 at 11.02.43 PM.png"/>
                    <pic:cNvPicPr/>
                  </pic:nvPicPr>
                  <pic:blipFill>
                    <a:blip r:embed="rId13">
                      <a:extLst>
                        <a:ext uri="{28A0092B-C50C-407E-A947-70E740481C1C}">
                          <a14:useLocalDpi xmlns:a14="http://schemas.microsoft.com/office/drawing/2010/main" val="0"/>
                        </a:ext>
                      </a:extLst>
                    </a:blip>
                    <a:stretch>
                      <a:fillRect/>
                    </a:stretch>
                  </pic:blipFill>
                  <pic:spPr>
                    <a:xfrm>
                      <a:off x="0" y="0"/>
                      <a:ext cx="2899101" cy="908335"/>
                    </a:xfrm>
                    <a:prstGeom prst="rect">
                      <a:avLst/>
                    </a:prstGeom>
                  </pic:spPr>
                </pic:pic>
              </a:graphicData>
            </a:graphic>
          </wp:inline>
        </w:drawing>
      </w:r>
    </w:p>
    <w:p w14:paraId="00894DA2" w14:textId="0FD6C2A9" w:rsidR="00DF79BA" w:rsidRDefault="00DF79BA" w:rsidP="00DF79BA">
      <w:pPr>
        <w:jc w:val="center"/>
        <w:rPr>
          <w:rFonts w:ascii="Times New Roman" w:hAnsi="Times New Roman" w:cs="Times New Roman"/>
        </w:rPr>
      </w:pPr>
    </w:p>
    <w:p w14:paraId="2F790424" w14:textId="4761BF5D" w:rsidR="00DF79BA" w:rsidRDefault="00DF79BA" w:rsidP="00DF79BA">
      <w:pPr>
        <w:jc w:val="center"/>
        <w:rPr>
          <w:rFonts w:ascii="Times New Roman" w:hAnsi="Times New Roman" w:cs="Times New Roman"/>
        </w:rPr>
      </w:pPr>
    </w:p>
    <w:p w14:paraId="3E35178B" w14:textId="4E69BC8D" w:rsidR="00DF79BA" w:rsidRDefault="00560C57" w:rsidP="00DF79BA">
      <w:pPr>
        <w:rPr>
          <w:rFonts w:ascii="Times New Roman" w:hAnsi="Times New Roman" w:cs="Times New Roman"/>
        </w:rPr>
      </w:pPr>
      <w:r>
        <w:rPr>
          <w:rFonts w:ascii="Times New Roman" w:hAnsi="Times New Roman" w:cs="Times New Roman"/>
        </w:rPr>
        <w:t xml:space="preserve">The </w:t>
      </w:r>
      <w:r w:rsidR="00B80AE9">
        <w:rPr>
          <w:rFonts w:ascii="Times New Roman" w:hAnsi="Times New Roman" w:cs="Times New Roman"/>
        </w:rPr>
        <w:t>D</w:t>
      </w:r>
      <w:r>
        <w:rPr>
          <w:rFonts w:ascii="Times New Roman" w:hAnsi="Times New Roman" w:cs="Times New Roman"/>
        </w:rPr>
        <w:t xml:space="preserve">escriptive </w:t>
      </w:r>
      <w:r w:rsidR="00B80AE9">
        <w:rPr>
          <w:rFonts w:ascii="Times New Roman" w:hAnsi="Times New Roman" w:cs="Times New Roman"/>
        </w:rPr>
        <w:t>S</w:t>
      </w:r>
      <w:r>
        <w:rPr>
          <w:rFonts w:ascii="Times New Roman" w:hAnsi="Times New Roman" w:cs="Times New Roman"/>
        </w:rPr>
        <w:t xml:space="preserve">tatistics of the Base Year Composite Test Score </w:t>
      </w:r>
      <w:r w:rsidR="00B80AE9">
        <w:rPr>
          <w:rFonts w:ascii="Times New Roman" w:hAnsi="Times New Roman" w:cs="Times New Roman"/>
        </w:rPr>
        <w:t>is comprised of 943 observations.  The test scores range from the lowest value of 31.82 and 72.81 with an average of 50.43.</w:t>
      </w:r>
    </w:p>
    <w:p w14:paraId="79C7A787" w14:textId="77777777" w:rsidR="00DF79BA" w:rsidRPr="00DF79BA" w:rsidRDefault="00DF79BA" w:rsidP="00DF79BA">
      <w:pPr>
        <w:rPr>
          <w:rFonts w:ascii="Times New Roman" w:hAnsi="Times New Roman" w:cs="Times New Roman"/>
        </w:rPr>
      </w:pPr>
    </w:p>
    <w:p w14:paraId="4B075101" w14:textId="443A6E01" w:rsidR="00DF79BA" w:rsidRDefault="00DF79BA" w:rsidP="00DF79BA">
      <w:pPr>
        <w:pStyle w:val="ListParagraph"/>
        <w:numPr>
          <w:ilvl w:val="1"/>
          <w:numId w:val="12"/>
        </w:numPr>
        <w:spacing w:line="276" w:lineRule="auto"/>
        <w:rPr>
          <w:rFonts w:ascii="Times New Roman" w:hAnsi="Times New Roman" w:cs="Times New Roman"/>
        </w:rPr>
      </w:pPr>
      <w:r w:rsidRPr="00DF79BA">
        <w:rPr>
          <w:rFonts w:ascii="Times New Roman" w:hAnsi="Times New Roman" w:cs="Times New Roman"/>
        </w:rPr>
        <w:t>Descriptive Statistics of the State Hourly Wage in Manufacturing</w:t>
      </w:r>
    </w:p>
    <w:p w14:paraId="109B05B8" w14:textId="5E82A113" w:rsidR="00A60036" w:rsidRDefault="00A60036" w:rsidP="00A60036">
      <w:pPr>
        <w:spacing w:line="276" w:lineRule="auto"/>
        <w:rPr>
          <w:rFonts w:ascii="Times New Roman" w:hAnsi="Times New Roman" w:cs="Times New Roman"/>
        </w:rPr>
      </w:pPr>
    </w:p>
    <w:p w14:paraId="546A3031" w14:textId="2D14646B" w:rsidR="00A60036" w:rsidRDefault="00A60036" w:rsidP="00A6003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40501BA" wp14:editId="12D9636B">
            <wp:extent cx="2743083" cy="922216"/>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11-04 at 10.03.26 PM.png"/>
                    <pic:cNvPicPr/>
                  </pic:nvPicPr>
                  <pic:blipFill>
                    <a:blip r:embed="rId14">
                      <a:extLst>
                        <a:ext uri="{28A0092B-C50C-407E-A947-70E740481C1C}">
                          <a14:useLocalDpi xmlns:a14="http://schemas.microsoft.com/office/drawing/2010/main" val="0"/>
                        </a:ext>
                      </a:extLst>
                    </a:blip>
                    <a:stretch>
                      <a:fillRect/>
                    </a:stretch>
                  </pic:blipFill>
                  <pic:spPr>
                    <a:xfrm>
                      <a:off x="0" y="0"/>
                      <a:ext cx="2847895" cy="957453"/>
                    </a:xfrm>
                    <a:prstGeom prst="rect">
                      <a:avLst/>
                    </a:prstGeom>
                  </pic:spPr>
                </pic:pic>
              </a:graphicData>
            </a:graphic>
          </wp:inline>
        </w:drawing>
      </w:r>
    </w:p>
    <w:p w14:paraId="025D2568" w14:textId="77777777" w:rsidR="00FE6B5F" w:rsidRDefault="00FE6B5F" w:rsidP="00A60036">
      <w:pPr>
        <w:spacing w:line="276" w:lineRule="auto"/>
        <w:jc w:val="center"/>
        <w:rPr>
          <w:rFonts w:ascii="Times New Roman" w:hAnsi="Times New Roman" w:cs="Times New Roman"/>
        </w:rPr>
      </w:pPr>
    </w:p>
    <w:p w14:paraId="69844D79" w14:textId="7D6BB55F" w:rsidR="00B80AE9" w:rsidRDefault="00B80AE9" w:rsidP="00B80AE9">
      <w:pPr>
        <w:rPr>
          <w:rFonts w:ascii="Times New Roman" w:hAnsi="Times New Roman" w:cs="Times New Roman"/>
        </w:rPr>
      </w:pPr>
      <w:r>
        <w:rPr>
          <w:rFonts w:ascii="Times New Roman" w:hAnsi="Times New Roman" w:cs="Times New Roman"/>
        </w:rPr>
        <w:t>The Descriptive Statistics of the State Hourly Wage in Manufacturing is comprised of 943 observations.  The State Hourly Wage ranges from the lowest value of 8.10 to 12.96 with an average of 9.28.</w:t>
      </w:r>
    </w:p>
    <w:p w14:paraId="174ECC8E" w14:textId="77777777" w:rsidR="00A60036" w:rsidRPr="00A60036" w:rsidRDefault="00A60036" w:rsidP="00A60036">
      <w:pPr>
        <w:spacing w:line="276" w:lineRule="auto"/>
        <w:rPr>
          <w:rFonts w:ascii="Times New Roman" w:hAnsi="Times New Roman" w:cs="Times New Roman"/>
        </w:rPr>
      </w:pPr>
    </w:p>
    <w:p w14:paraId="7E89A9EA" w14:textId="2F996D2F" w:rsidR="00DF79BA" w:rsidRDefault="00DF79BA" w:rsidP="00DF79BA">
      <w:pPr>
        <w:pStyle w:val="ListParagraph"/>
        <w:numPr>
          <w:ilvl w:val="1"/>
          <w:numId w:val="12"/>
        </w:numPr>
        <w:spacing w:line="276" w:lineRule="auto"/>
        <w:rPr>
          <w:rFonts w:ascii="Times New Roman" w:hAnsi="Times New Roman" w:cs="Times New Roman"/>
        </w:rPr>
      </w:pPr>
      <w:r w:rsidRPr="00DF79BA">
        <w:rPr>
          <w:rFonts w:ascii="Times New Roman" w:hAnsi="Times New Roman" w:cs="Times New Roman"/>
        </w:rPr>
        <w:t>Descriptive Statistics of the Distance from Four-year College in 10’s of Miles</w:t>
      </w:r>
    </w:p>
    <w:p w14:paraId="2BFE6DF4" w14:textId="38499333" w:rsidR="00A60036" w:rsidRDefault="00A60036" w:rsidP="00A60036">
      <w:pPr>
        <w:spacing w:line="276" w:lineRule="auto"/>
        <w:rPr>
          <w:rFonts w:ascii="Times New Roman" w:hAnsi="Times New Roman" w:cs="Times New Roman"/>
        </w:rPr>
      </w:pPr>
    </w:p>
    <w:p w14:paraId="79A0D6FA" w14:textId="0F8E8BEF" w:rsidR="00A60036" w:rsidRDefault="00A60036" w:rsidP="00A6003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A9B11D5" wp14:editId="5D4BBD4D">
            <wp:extent cx="2797907" cy="9137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11-04 at 10.03.37 PM.png"/>
                    <pic:cNvPicPr/>
                  </pic:nvPicPr>
                  <pic:blipFill>
                    <a:blip r:embed="rId15">
                      <a:extLst>
                        <a:ext uri="{28A0092B-C50C-407E-A947-70E740481C1C}">
                          <a14:useLocalDpi xmlns:a14="http://schemas.microsoft.com/office/drawing/2010/main" val="0"/>
                        </a:ext>
                      </a:extLst>
                    </a:blip>
                    <a:stretch>
                      <a:fillRect/>
                    </a:stretch>
                  </pic:blipFill>
                  <pic:spPr>
                    <a:xfrm>
                      <a:off x="0" y="0"/>
                      <a:ext cx="2945427" cy="961943"/>
                    </a:xfrm>
                    <a:prstGeom prst="rect">
                      <a:avLst/>
                    </a:prstGeom>
                  </pic:spPr>
                </pic:pic>
              </a:graphicData>
            </a:graphic>
          </wp:inline>
        </w:drawing>
      </w:r>
    </w:p>
    <w:p w14:paraId="60D19ED2" w14:textId="4C7657E4" w:rsidR="00A60036" w:rsidRDefault="00A60036" w:rsidP="00A60036">
      <w:pPr>
        <w:spacing w:line="276" w:lineRule="auto"/>
        <w:rPr>
          <w:rFonts w:ascii="Times New Roman" w:hAnsi="Times New Roman" w:cs="Times New Roman"/>
        </w:rPr>
      </w:pPr>
    </w:p>
    <w:p w14:paraId="357EF015" w14:textId="34B69778" w:rsidR="00133A75" w:rsidRDefault="00B80AE9" w:rsidP="00F42546">
      <w:pPr>
        <w:rPr>
          <w:rFonts w:ascii="Times New Roman" w:hAnsi="Times New Roman" w:cs="Times New Roman"/>
        </w:rPr>
      </w:pPr>
      <w:r>
        <w:rPr>
          <w:rFonts w:ascii="Times New Roman" w:hAnsi="Times New Roman" w:cs="Times New Roman"/>
        </w:rPr>
        <w:t xml:space="preserve">The Descriptive Statistics of the Distance from Four-year College on 10’s of Miles is comprised of 943 observations.  The Distances from the Four-year colleges range from the smallest distance of 0.00 and </w:t>
      </w:r>
      <w:r w:rsidR="00FE6B5F">
        <w:rPr>
          <w:rFonts w:ascii="Times New Roman" w:hAnsi="Times New Roman" w:cs="Times New Roman"/>
        </w:rPr>
        <w:t xml:space="preserve">the largest distance of </w:t>
      </w:r>
      <w:r>
        <w:rPr>
          <w:rFonts w:ascii="Times New Roman" w:hAnsi="Times New Roman" w:cs="Times New Roman"/>
        </w:rPr>
        <w:t xml:space="preserve">200.00 </w:t>
      </w:r>
      <w:r w:rsidR="00FE6B5F">
        <w:rPr>
          <w:rFonts w:ascii="Times New Roman" w:hAnsi="Times New Roman" w:cs="Times New Roman"/>
        </w:rPr>
        <w:t xml:space="preserve">miles </w:t>
      </w:r>
      <w:r>
        <w:rPr>
          <w:rFonts w:ascii="Times New Roman" w:hAnsi="Times New Roman" w:cs="Times New Roman"/>
        </w:rPr>
        <w:t>with an average distance of 21.17 miles.</w:t>
      </w:r>
    </w:p>
    <w:p w14:paraId="7565C0C2" w14:textId="77777777" w:rsidR="00133A75" w:rsidRDefault="00133A75">
      <w:pPr>
        <w:rPr>
          <w:rFonts w:ascii="Times New Roman" w:hAnsi="Times New Roman" w:cs="Times New Roman"/>
        </w:rPr>
      </w:pPr>
      <w:r>
        <w:rPr>
          <w:rFonts w:ascii="Times New Roman" w:hAnsi="Times New Roman" w:cs="Times New Roman"/>
        </w:rPr>
        <w:br w:type="page"/>
      </w:r>
    </w:p>
    <w:p w14:paraId="5D04C373" w14:textId="77777777" w:rsidR="00A60036" w:rsidRPr="00A60036" w:rsidRDefault="00A60036" w:rsidP="00F42546">
      <w:pPr>
        <w:rPr>
          <w:rFonts w:ascii="Times New Roman" w:hAnsi="Times New Roman" w:cs="Times New Roman"/>
        </w:rPr>
      </w:pPr>
    </w:p>
    <w:p w14:paraId="02487EFB" w14:textId="6D38A7C6" w:rsidR="00DF79BA" w:rsidRPr="00A137EC" w:rsidRDefault="00DF79BA" w:rsidP="00DF79BA">
      <w:pPr>
        <w:pStyle w:val="ListParagraph"/>
        <w:numPr>
          <w:ilvl w:val="1"/>
          <w:numId w:val="12"/>
        </w:numPr>
        <w:spacing w:line="276" w:lineRule="auto"/>
        <w:rPr>
          <w:rFonts w:ascii="Times New Roman" w:hAnsi="Times New Roman" w:cs="Times New Roman"/>
        </w:rPr>
      </w:pPr>
      <w:r w:rsidRPr="00A137EC">
        <w:rPr>
          <w:rFonts w:ascii="Times New Roman" w:hAnsi="Times New Roman" w:cs="Times New Roman"/>
        </w:rPr>
        <w:t>Descriptive Statistics of the Average State Four-year College Tuition in $1000’s</w:t>
      </w:r>
      <w:r>
        <w:rPr>
          <w:rFonts w:ascii="Times New Roman" w:hAnsi="Times New Roman" w:cs="Times New Roman"/>
        </w:rPr>
        <w:t>.</w:t>
      </w:r>
    </w:p>
    <w:p w14:paraId="6C164E4F" w14:textId="2EC72350" w:rsidR="0028345F" w:rsidRDefault="0028345F" w:rsidP="0028345F"/>
    <w:p w14:paraId="28A27C38" w14:textId="3FD19CD9" w:rsidR="0028345F" w:rsidRDefault="00A60036" w:rsidP="00A60036">
      <w:pPr>
        <w:jc w:val="center"/>
      </w:pPr>
      <w:r>
        <w:rPr>
          <w:noProof/>
        </w:rPr>
        <w:drawing>
          <wp:inline distT="0" distB="0" distL="0" distR="0" wp14:anchorId="677B02BA" wp14:editId="2C3AE0C1">
            <wp:extent cx="2993292" cy="91376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11-04 at 10.03.47 PM.png"/>
                    <pic:cNvPicPr/>
                  </pic:nvPicPr>
                  <pic:blipFill>
                    <a:blip r:embed="rId16">
                      <a:extLst>
                        <a:ext uri="{28A0092B-C50C-407E-A947-70E740481C1C}">
                          <a14:useLocalDpi xmlns:a14="http://schemas.microsoft.com/office/drawing/2010/main" val="0"/>
                        </a:ext>
                      </a:extLst>
                    </a:blip>
                    <a:stretch>
                      <a:fillRect/>
                    </a:stretch>
                  </pic:blipFill>
                  <pic:spPr>
                    <a:xfrm>
                      <a:off x="0" y="0"/>
                      <a:ext cx="3193909" cy="975008"/>
                    </a:xfrm>
                    <a:prstGeom prst="rect">
                      <a:avLst/>
                    </a:prstGeom>
                  </pic:spPr>
                </pic:pic>
              </a:graphicData>
            </a:graphic>
          </wp:inline>
        </w:drawing>
      </w:r>
    </w:p>
    <w:p w14:paraId="79A8E40C" w14:textId="5F418955" w:rsidR="0028345F" w:rsidRDefault="0028345F" w:rsidP="0028345F"/>
    <w:p w14:paraId="3189484C" w14:textId="31157256" w:rsidR="00B80AE9" w:rsidRDefault="00B80AE9" w:rsidP="00B80AE9">
      <w:pPr>
        <w:rPr>
          <w:rFonts w:ascii="Times New Roman" w:hAnsi="Times New Roman" w:cs="Times New Roman"/>
        </w:rPr>
      </w:pPr>
      <w:r>
        <w:rPr>
          <w:rFonts w:ascii="Times New Roman" w:hAnsi="Times New Roman" w:cs="Times New Roman"/>
        </w:rPr>
        <w:t xml:space="preserve">The Descriptive Statistics of the Average State Four-year College Tuition in </w:t>
      </w:r>
      <w:r w:rsidR="00A60139">
        <w:rPr>
          <w:rFonts w:ascii="Times New Roman" w:hAnsi="Times New Roman" w:cs="Times New Roman"/>
        </w:rPr>
        <w:t>$1000’s</w:t>
      </w:r>
      <w:r>
        <w:rPr>
          <w:rFonts w:ascii="Times New Roman" w:hAnsi="Times New Roman" w:cs="Times New Roman"/>
        </w:rPr>
        <w:t xml:space="preserve"> is comprised of 943 observations.  The </w:t>
      </w:r>
      <w:r w:rsidR="00A60139">
        <w:rPr>
          <w:rFonts w:ascii="Times New Roman" w:hAnsi="Times New Roman" w:cs="Times New Roman"/>
        </w:rPr>
        <w:t xml:space="preserve">Average State 4-year college tuition cost </w:t>
      </w:r>
      <w:r>
        <w:rPr>
          <w:rFonts w:ascii="Times New Roman" w:hAnsi="Times New Roman" w:cs="Times New Roman"/>
        </w:rPr>
        <w:t>range</w:t>
      </w:r>
      <w:r w:rsidR="00A60139">
        <w:rPr>
          <w:rFonts w:ascii="Times New Roman" w:hAnsi="Times New Roman" w:cs="Times New Roman"/>
        </w:rPr>
        <w:t>s</w:t>
      </w:r>
      <w:r>
        <w:rPr>
          <w:rFonts w:ascii="Times New Roman" w:hAnsi="Times New Roman" w:cs="Times New Roman"/>
        </w:rPr>
        <w:t xml:space="preserve"> from the lowest value of </w:t>
      </w:r>
      <w:r w:rsidR="00A60139">
        <w:rPr>
          <w:rFonts w:ascii="Times New Roman" w:hAnsi="Times New Roman" w:cs="Times New Roman"/>
        </w:rPr>
        <w:t>257.51</w:t>
      </w:r>
      <w:r>
        <w:rPr>
          <w:rFonts w:ascii="Times New Roman" w:hAnsi="Times New Roman" w:cs="Times New Roman"/>
        </w:rPr>
        <w:t xml:space="preserve"> and </w:t>
      </w:r>
      <w:r w:rsidR="00A60139">
        <w:rPr>
          <w:rFonts w:ascii="Times New Roman" w:hAnsi="Times New Roman" w:cs="Times New Roman"/>
        </w:rPr>
        <w:t>1077.37</w:t>
      </w:r>
      <w:r>
        <w:rPr>
          <w:rFonts w:ascii="Times New Roman" w:hAnsi="Times New Roman" w:cs="Times New Roman"/>
        </w:rPr>
        <w:t xml:space="preserve"> with an average of </w:t>
      </w:r>
      <w:r w:rsidR="00A60139">
        <w:rPr>
          <w:rFonts w:ascii="Times New Roman" w:hAnsi="Times New Roman" w:cs="Times New Roman"/>
        </w:rPr>
        <w:t>417.98</w:t>
      </w:r>
      <w:r>
        <w:rPr>
          <w:rFonts w:ascii="Times New Roman" w:hAnsi="Times New Roman" w:cs="Times New Roman"/>
        </w:rPr>
        <w:t>.</w:t>
      </w:r>
    </w:p>
    <w:p w14:paraId="703E6E26" w14:textId="261493B4" w:rsidR="0028345F" w:rsidRDefault="0028345F" w:rsidP="0028345F"/>
    <w:p w14:paraId="7E732971" w14:textId="2309D814" w:rsidR="0028345F" w:rsidRDefault="0028345F" w:rsidP="0028345F"/>
    <w:p w14:paraId="4BB32CD7" w14:textId="33CC0913" w:rsidR="0028345F" w:rsidRDefault="0028345F" w:rsidP="0028345F"/>
    <w:p w14:paraId="3584F6FE" w14:textId="2A20D4D3" w:rsidR="0028345F" w:rsidRPr="00DF3170" w:rsidRDefault="00DF3170" w:rsidP="0028345F">
      <w:pPr>
        <w:rPr>
          <w:rFonts w:ascii="Times New Roman" w:hAnsi="Times New Roman" w:cs="Times New Roman"/>
        </w:rPr>
      </w:pPr>
      <w:r w:rsidRPr="00DF3170">
        <w:rPr>
          <w:rFonts w:ascii="Times New Roman" w:hAnsi="Times New Roman" w:cs="Times New Roman"/>
        </w:rPr>
        <w:t>2.5 Descriptive Statistics of the Years of Education Completed</w:t>
      </w:r>
    </w:p>
    <w:p w14:paraId="44243426" w14:textId="3BF16049" w:rsidR="0028345F" w:rsidRDefault="0028345F" w:rsidP="0028345F"/>
    <w:p w14:paraId="36079920" w14:textId="25E1DF67" w:rsidR="0028345F" w:rsidRDefault="00DF3170" w:rsidP="00476F15">
      <w:pPr>
        <w:jc w:val="center"/>
      </w:pPr>
      <w:r>
        <w:rPr>
          <w:rFonts w:ascii="Times New Roman" w:hAnsi="Times New Roman" w:cs="Times New Roman"/>
          <w:noProof/>
        </w:rPr>
        <w:drawing>
          <wp:inline distT="0" distB="0" distL="0" distR="0" wp14:anchorId="65444151" wp14:editId="068AA489">
            <wp:extent cx="2743200" cy="900332"/>
            <wp:effectExtent l="0" t="0" r="0" b="190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11-04 at 10.03.54 PM.png"/>
                    <pic:cNvPicPr/>
                  </pic:nvPicPr>
                  <pic:blipFill>
                    <a:blip r:embed="rId17">
                      <a:extLst>
                        <a:ext uri="{28A0092B-C50C-407E-A947-70E740481C1C}">
                          <a14:useLocalDpi xmlns:a14="http://schemas.microsoft.com/office/drawing/2010/main" val="0"/>
                        </a:ext>
                      </a:extLst>
                    </a:blip>
                    <a:stretch>
                      <a:fillRect/>
                    </a:stretch>
                  </pic:blipFill>
                  <pic:spPr>
                    <a:xfrm>
                      <a:off x="0" y="0"/>
                      <a:ext cx="2788711" cy="915269"/>
                    </a:xfrm>
                    <a:prstGeom prst="rect">
                      <a:avLst/>
                    </a:prstGeom>
                  </pic:spPr>
                </pic:pic>
              </a:graphicData>
            </a:graphic>
          </wp:inline>
        </w:drawing>
      </w:r>
    </w:p>
    <w:p w14:paraId="3E001842" w14:textId="24AF60C3" w:rsidR="0028345F" w:rsidRDefault="0028345F" w:rsidP="0028345F"/>
    <w:p w14:paraId="2F534683" w14:textId="77777777" w:rsidR="00A60139" w:rsidRDefault="00A60139" w:rsidP="00A60139">
      <w:pPr>
        <w:rPr>
          <w:rFonts w:ascii="Times New Roman" w:hAnsi="Times New Roman" w:cs="Times New Roman"/>
        </w:rPr>
      </w:pPr>
      <w:r>
        <w:rPr>
          <w:rFonts w:ascii="Times New Roman" w:hAnsi="Times New Roman" w:cs="Times New Roman"/>
        </w:rPr>
        <w:t>The Descriptive Statistics of the Average State Four-year College Tuition in $1000’s is comprised of 943 observations.  The Average State 4-year college tuition cost ranges from the lowest value of 257.51 and 1077.37 with an average of 417.98.</w:t>
      </w:r>
    </w:p>
    <w:p w14:paraId="771FE8EF" w14:textId="1E381FB3" w:rsidR="0028345F" w:rsidRDefault="0028345F" w:rsidP="0028345F"/>
    <w:p w14:paraId="14993633" w14:textId="0AA00F1D" w:rsidR="00377EDD" w:rsidRDefault="00377EDD" w:rsidP="0028345F"/>
    <w:p w14:paraId="397092CB" w14:textId="189B5F87" w:rsidR="00A60036" w:rsidRPr="00702980" w:rsidRDefault="00A60036" w:rsidP="0028345F">
      <w:pPr>
        <w:rPr>
          <w:rFonts w:ascii="Times New Roman" w:hAnsi="Times New Roman" w:cs="Times New Roman"/>
          <w:b/>
          <w:u w:val="single"/>
        </w:rPr>
      </w:pPr>
      <w:r w:rsidRPr="00702980">
        <w:rPr>
          <w:rFonts w:ascii="Times New Roman" w:hAnsi="Times New Roman" w:cs="Times New Roman"/>
          <w:b/>
          <w:u w:val="single"/>
        </w:rPr>
        <w:t>Part 3</w:t>
      </w:r>
      <w:r w:rsidR="00702980">
        <w:rPr>
          <w:rFonts w:ascii="Times New Roman" w:hAnsi="Times New Roman" w:cs="Times New Roman"/>
          <w:b/>
          <w:u w:val="single"/>
        </w:rPr>
        <w:t xml:space="preserve"> </w:t>
      </w:r>
      <w:r w:rsidRPr="00702980">
        <w:rPr>
          <w:rFonts w:ascii="Times New Roman" w:hAnsi="Times New Roman" w:cs="Times New Roman"/>
          <w:b/>
          <w:u w:val="single"/>
        </w:rPr>
        <w:t>| Descriptive Statistics of Categorical Variables</w:t>
      </w:r>
    </w:p>
    <w:p w14:paraId="07C7B05E" w14:textId="7E91F9B7" w:rsidR="00A60036" w:rsidRPr="00702980" w:rsidRDefault="00A60036" w:rsidP="0028345F">
      <w:pPr>
        <w:rPr>
          <w:rFonts w:ascii="Times New Roman" w:hAnsi="Times New Roman" w:cs="Times New Roman"/>
        </w:rPr>
      </w:pPr>
    </w:p>
    <w:p w14:paraId="5793927D" w14:textId="1E039519" w:rsidR="00702980" w:rsidRDefault="00702980" w:rsidP="00702980">
      <w:pPr>
        <w:spacing w:line="276" w:lineRule="auto"/>
        <w:rPr>
          <w:rFonts w:ascii="Times New Roman" w:hAnsi="Times New Roman" w:cs="Times New Roman"/>
        </w:rPr>
      </w:pPr>
      <w:r w:rsidRPr="00702980">
        <w:rPr>
          <w:rFonts w:ascii="Times New Roman" w:hAnsi="Times New Roman" w:cs="Times New Roman"/>
        </w:rPr>
        <w:t>3.1 Descriptive Statistics by Gender</w:t>
      </w:r>
    </w:p>
    <w:p w14:paraId="0A7BADA3" w14:textId="45C0F99E" w:rsidR="00702980" w:rsidRDefault="00702980" w:rsidP="00702980">
      <w:pPr>
        <w:spacing w:line="276" w:lineRule="auto"/>
        <w:rPr>
          <w:rFonts w:ascii="Times New Roman" w:hAnsi="Times New Roman" w:cs="Times New Roman"/>
        </w:rPr>
      </w:pPr>
    </w:p>
    <w:p w14:paraId="1734ED1B" w14:textId="1CF73363" w:rsid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27B153C" wp14:editId="725D4C79">
            <wp:extent cx="2258646" cy="118839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11-04 at 10.18.02 PM.png"/>
                    <pic:cNvPicPr/>
                  </pic:nvPicPr>
                  <pic:blipFill>
                    <a:blip r:embed="rId18">
                      <a:extLst>
                        <a:ext uri="{28A0092B-C50C-407E-A947-70E740481C1C}">
                          <a14:useLocalDpi xmlns:a14="http://schemas.microsoft.com/office/drawing/2010/main" val="0"/>
                        </a:ext>
                      </a:extLst>
                    </a:blip>
                    <a:stretch>
                      <a:fillRect/>
                    </a:stretch>
                  </pic:blipFill>
                  <pic:spPr>
                    <a:xfrm>
                      <a:off x="0" y="0"/>
                      <a:ext cx="2296706" cy="1208420"/>
                    </a:xfrm>
                    <a:prstGeom prst="rect">
                      <a:avLst/>
                    </a:prstGeom>
                  </pic:spPr>
                </pic:pic>
              </a:graphicData>
            </a:graphic>
          </wp:inline>
        </w:drawing>
      </w:r>
    </w:p>
    <w:p w14:paraId="0B9B13DC" w14:textId="575587D5" w:rsidR="00702980" w:rsidRDefault="00702980" w:rsidP="00702980">
      <w:pPr>
        <w:spacing w:line="276" w:lineRule="auto"/>
        <w:rPr>
          <w:rFonts w:ascii="Times New Roman" w:hAnsi="Times New Roman" w:cs="Times New Roman"/>
        </w:rPr>
      </w:pPr>
    </w:p>
    <w:p w14:paraId="0748D6F7" w14:textId="5557CDCA" w:rsidR="00702980" w:rsidRDefault="003D1E2F" w:rsidP="00702980">
      <w:pPr>
        <w:spacing w:line="276" w:lineRule="auto"/>
        <w:rPr>
          <w:rFonts w:ascii="Times New Roman" w:hAnsi="Times New Roman" w:cs="Times New Roman"/>
        </w:rPr>
      </w:pPr>
      <w:r>
        <w:rPr>
          <w:rFonts w:ascii="Times New Roman" w:hAnsi="Times New Roman" w:cs="Times New Roman"/>
        </w:rPr>
        <w:t xml:space="preserve">The Descriptive Statistics by Gender </w:t>
      </w:r>
      <w:r w:rsidR="00E41311">
        <w:rPr>
          <w:rFonts w:ascii="Times New Roman" w:hAnsi="Times New Roman" w:cs="Times New Roman"/>
        </w:rPr>
        <w:t xml:space="preserve">show the male category containing 413 participants and the female category containing 530 participants.  The Male gender makes up 43 % of the population while the female gender makes up 56.20% of the population.  It is evident that there </w:t>
      </w:r>
      <w:r w:rsidR="00CB6D86">
        <w:rPr>
          <w:rFonts w:ascii="Times New Roman" w:hAnsi="Times New Roman" w:cs="Times New Roman"/>
        </w:rPr>
        <w:t>are</w:t>
      </w:r>
      <w:r w:rsidR="00E41311">
        <w:rPr>
          <w:rFonts w:ascii="Times New Roman" w:hAnsi="Times New Roman" w:cs="Times New Roman"/>
        </w:rPr>
        <w:t xml:space="preserve"> more women </w:t>
      </w:r>
      <w:r w:rsidR="00CB6D86">
        <w:rPr>
          <w:rFonts w:ascii="Times New Roman" w:hAnsi="Times New Roman" w:cs="Times New Roman"/>
        </w:rPr>
        <w:t>than</w:t>
      </w:r>
      <w:r w:rsidR="00E41311">
        <w:rPr>
          <w:rFonts w:ascii="Times New Roman" w:hAnsi="Times New Roman" w:cs="Times New Roman"/>
        </w:rPr>
        <w:t xml:space="preserve"> men.</w:t>
      </w:r>
    </w:p>
    <w:p w14:paraId="3A16F412" w14:textId="5BA0C7BD" w:rsidR="00133A75" w:rsidRDefault="00133A75">
      <w:pPr>
        <w:rPr>
          <w:rFonts w:ascii="Times New Roman" w:hAnsi="Times New Roman" w:cs="Times New Roman"/>
        </w:rPr>
      </w:pPr>
      <w:r>
        <w:rPr>
          <w:rFonts w:ascii="Times New Roman" w:hAnsi="Times New Roman" w:cs="Times New Roman"/>
        </w:rPr>
        <w:br w:type="page"/>
      </w:r>
    </w:p>
    <w:p w14:paraId="421B81D7" w14:textId="77777777" w:rsidR="00E41311" w:rsidRPr="00702980" w:rsidRDefault="00E41311" w:rsidP="00702980">
      <w:pPr>
        <w:spacing w:line="276" w:lineRule="auto"/>
        <w:rPr>
          <w:rFonts w:ascii="Times New Roman" w:hAnsi="Times New Roman" w:cs="Times New Roman"/>
        </w:rPr>
      </w:pPr>
    </w:p>
    <w:p w14:paraId="1292D7C3" w14:textId="004BC488" w:rsidR="00702980" w:rsidRDefault="00702980" w:rsidP="00702980">
      <w:pPr>
        <w:spacing w:line="276" w:lineRule="auto"/>
        <w:rPr>
          <w:rFonts w:ascii="Times New Roman" w:hAnsi="Times New Roman" w:cs="Times New Roman"/>
        </w:rPr>
      </w:pPr>
      <w:r w:rsidRPr="00702980">
        <w:rPr>
          <w:rFonts w:ascii="Times New Roman" w:hAnsi="Times New Roman" w:cs="Times New Roman"/>
        </w:rPr>
        <w:t>3.2 Descriptive Statistics by Homeownership</w:t>
      </w:r>
    </w:p>
    <w:p w14:paraId="75BF5192" w14:textId="47A948C6" w:rsidR="00702980" w:rsidRDefault="00702980" w:rsidP="00702980">
      <w:pPr>
        <w:spacing w:line="276" w:lineRule="auto"/>
        <w:rPr>
          <w:rFonts w:ascii="Times New Roman" w:hAnsi="Times New Roman" w:cs="Times New Roman"/>
        </w:rPr>
      </w:pPr>
    </w:p>
    <w:p w14:paraId="4459AA06" w14:textId="4EE0E76C" w:rsid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251B0589" wp14:editId="0FB4BD9A">
            <wp:extent cx="2758830" cy="985296"/>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11-04 at 10.18.18 PM.png"/>
                    <pic:cNvPicPr/>
                  </pic:nvPicPr>
                  <pic:blipFill>
                    <a:blip r:embed="rId19">
                      <a:extLst>
                        <a:ext uri="{28A0092B-C50C-407E-A947-70E740481C1C}">
                          <a14:useLocalDpi xmlns:a14="http://schemas.microsoft.com/office/drawing/2010/main" val="0"/>
                        </a:ext>
                      </a:extLst>
                    </a:blip>
                    <a:stretch>
                      <a:fillRect/>
                    </a:stretch>
                  </pic:blipFill>
                  <pic:spPr>
                    <a:xfrm>
                      <a:off x="0" y="0"/>
                      <a:ext cx="2822139" cy="1007906"/>
                    </a:xfrm>
                    <a:prstGeom prst="rect">
                      <a:avLst/>
                    </a:prstGeom>
                  </pic:spPr>
                </pic:pic>
              </a:graphicData>
            </a:graphic>
          </wp:inline>
        </w:drawing>
      </w:r>
    </w:p>
    <w:p w14:paraId="2AC2BF05" w14:textId="0C26DE50" w:rsidR="00702980" w:rsidRDefault="00702980" w:rsidP="00702980">
      <w:pPr>
        <w:spacing w:line="276" w:lineRule="auto"/>
        <w:rPr>
          <w:rFonts w:ascii="Times New Roman" w:hAnsi="Times New Roman" w:cs="Times New Roman"/>
        </w:rPr>
      </w:pPr>
    </w:p>
    <w:p w14:paraId="4A2B5F14" w14:textId="023B7906" w:rsidR="00702980" w:rsidRDefault="00E41311" w:rsidP="00702980">
      <w:pPr>
        <w:spacing w:line="276" w:lineRule="auto"/>
        <w:rPr>
          <w:rFonts w:ascii="Times New Roman" w:hAnsi="Times New Roman" w:cs="Times New Roman"/>
        </w:rPr>
      </w:pPr>
      <w:r>
        <w:rPr>
          <w:rFonts w:ascii="Times New Roman" w:hAnsi="Times New Roman" w:cs="Times New Roman"/>
        </w:rPr>
        <w:t xml:space="preserve">The Descriptive Statistics by Homeownership shows that student many </w:t>
      </w:r>
      <w:proofErr w:type="gramStart"/>
      <w:r>
        <w:rPr>
          <w:rFonts w:ascii="Times New Roman" w:hAnsi="Times New Roman" w:cs="Times New Roman"/>
        </w:rPr>
        <w:t>fall</w:t>
      </w:r>
      <w:proofErr w:type="gramEnd"/>
      <w:r>
        <w:rPr>
          <w:rFonts w:ascii="Times New Roman" w:hAnsi="Times New Roman" w:cs="Times New Roman"/>
        </w:rPr>
        <w:t xml:space="preserve"> in the category of belonging to a family that owns a home or a family that does not own a home.  Students whose families own a home </w:t>
      </w:r>
      <w:r w:rsidR="001F16AB">
        <w:rPr>
          <w:rFonts w:ascii="Times New Roman" w:hAnsi="Times New Roman" w:cs="Times New Roman"/>
        </w:rPr>
        <w:t xml:space="preserve">make up 82.40% while the students </w:t>
      </w:r>
      <w:proofErr w:type="spellStart"/>
      <w:proofErr w:type="gramStart"/>
      <w:r w:rsidR="001F16AB">
        <w:rPr>
          <w:rFonts w:ascii="Times New Roman" w:hAnsi="Times New Roman" w:cs="Times New Roman"/>
        </w:rPr>
        <w:t>who’s</w:t>
      </w:r>
      <w:proofErr w:type="spellEnd"/>
      <w:proofErr w:type="gramEnd"/>
      <w:r w:rsidR="001F16AB">
        <w:rPr>
          <w:rFonts w:ascii="Times New Roman" w:hAnsi="Times New Roman" w:cs="Times New Roman"/>
        </w:rPr>
        <w:t xml:space="preserve"> families do not own a home is 17.60%</w:t>
      </w:r>
    </w:p>
    <w:p w14:paraId="6F1088C2" w14:textId="62217E7A" w:rsidR="00702980" w:rsidRDefault="00702980" w:rsidP="00702980">
      <w:pPr>
        <w:spacing w:line="276" w:lineRule="auto"/>
        <w:rPr>
          <w:rFonts w:ascii="Times New Roman" w:hAnsi="Times New Roman" w:cs="Times New Roman"/>
        </w:rPr>
      </w:pPr>
    </w:p>
    <w:p w14:paraId="21EE8571" w14:textId="77777777" w:rsidR="00702980" w:rsidRDefault="00702980" w:rsidP="00702980">
      <w:pPr>
        <w:spacing w:line="276" w:lineRule="auto"/>
        <w:rPr>
          <w:rFonts w:ascii="Times New Roman" w:hAnsi="Times New Roman" w:cs="Times New Roman"/>
        </w:rPr>
      </w:pPr>
    </w:p>
    <w:p w14:paraId="2741F248" w14:textId="23DA7585" w:rsidR="00702980" w:rsidRDefault="00702980" w:rsidP="00702980">
      <w:pPr>
        <w:spacing w:line="276" w:lineRule="auto"/>
        <w:rPr>
          <w:rFonts w:ascii="Times New Roman" w:hAnsi="Times New Roman" w:cs="Times New Roman"/>
        </w:rPr>
      </w:pPr>
      <w:r w:rsidRPr="00702980">
        <w:rPr>
          <w:rFonts w:ascii="Times New Roman" w:hAnsi="Times New Roman" w:cs="Times New Roman"/>
        </w:rPr>
        <w:t>3.3 Descriptive Statistics by Urban Area</w:t>
      </w:r>
    </w:p>
    <w:p w14:paraId="0EDB281E" w14:textId="089EAE3D" w:rsidR="00702980" w:rsidRDefault="00702980" w:rsidP="00702980">
      <w:pPr>
        <w:spacing w:line="276" w:lineRule="auto"/>
        <w:rPr>
          <w:rFonts w:ascii="Times New Roman" w:hAnsi="Times New Roman" w:cs="Times New Roman"/>
        </w:rPr>
      </w:pPr>
    </w:p>
    <w:p w14:paraId="4A8F1B7F" w14:textId="05F478D1" w:rsid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ECB8FFE" wp14:editId="10738837">
            <wp:extent cx="2751015" cy="1055377"/>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11-04 at 10.18.28 PM.png"/>
                    <pic:cNvPicPr/>
                  </pic:nvPicPr>
                  <pic:blipFill>
                    <a:blip r:embed="rId20">
                      <a:extLst>
                        <a:ext uri="{28A0092B-C50C-407E-A947-70E740481C1C}">
                          <a14:useLocalDpi xmlns:a14="http://schemas.microsoft.com/office/drawing/2010/main" val="0"/>
                        </a:ext>
                      </a:extLst>
                    </a:blip>
                    <a:stretch>
                      <a:fillRect/>
                    </a:stretch>
                  </pic:blipFill>
                  <pic:spPr>
                    <a:xfrm>
                      <a:off x="0" y="0"/>
                      <a:ext cx="2800303" cy="1074286"/>
                    </a:xfrm>
                    <a:prstGeom prst="rect">
                      <a:avLst/>
                    </a:prstGeom>
                  </pic:spPr>
                </pic:pic>
              </a:graphicData>
            </a:graphic>
          </wp:inline>
        </w:drawing>
      </w:r>
    </w:p>
    <w:p w14:paraId="09B71EA1" w14:textId="511ECD72" w:rsidR="00702980" w:rsidRDefault="00702980" w:rsidP="00702980">
      <w:pPr>
        <w:spacing w:line="276" w:lineRule="auto"/>
        <w:rPr>
          <w:rFonts w:ascii="Times New Roman" w:hAnsi="Times New Roman" w:cs="Times New Roman"/>
        </w:rPr>
      </w:pPr>
    </w:p>
    <w:p w14:paraId="25BC68C8" w14:textId="284FED16" w:rsidR="00702980" w:rsidRDefault="001F16AB" w:rsidP="00702980">
      <w:pPr>
        <w:spacing w:line="276" w:lineRule="auto"/>
        <w:rPr>
          <w:rFonts w:ascii="Times New Roman" w:hAnsi="Times New Roman" w:cs="Times New Roman"/>
        </w:rPr>
      </w:pPr>
      <w:r>
        <w:rPr>
          <w:rFonts w:ascii="Times New Roman" w:hAnsi="Times New Roman" w:cs="Times New Roman"/>
        </w:rPr>
        <w:t xml:space="preserve">The Descriptive Statistics by Urban Area can be characterized as belonging to a school that is located in an Urban Area or belonging to a school that is not in an Urban Area.  There are 765 or 81.12% </w:t>
      </w:r>
      <w:proofErr w:type="gramStart"/>
      <w:r>
        <w:rPr>
          <w:rFonts w:ascii="Times New Roman" w:hAnsi="Times New Roman" w:cs="Times New Roman"/>
        </w:rPr>
        <w:t>of  students</w:t>
      </w:r>
      <w:proofErr w:type="gramEnd"/>
      <w:r>
        <w:rPr>
          <w:rFonts w:ascii="Times New Roman" w:hAnsi="Times New Roman" w:cs="Times New Roman"/>
        </w:rPr>
        <w:t xml:space="preserve"> that attend a school that is not located in an Urban Area while 178 or 18.88% of students attend a school in an Urban area.</w:t>
      </w:r>
    </w:p>
    <w:p w14:paraId="57D6FE98" w14:textId="77777777" w:rsidR="00702980" w:rsidRDefault="00702980" w:rsidP="00702980">
      <w:pPr>
        <w:spacing w:line="276" w:lineRule="auto"/>
        <w:rPr>
          <w:rFonts w:ascii="Times New Roman" w:hAnsi="Times New Roman" w:cs="Times New Roman"/>
        </w:rPr>
      </w:pPr>
    </w:p>
    <w:p w14:paraId="298F9290" w14:textId="56821791" w:rsidR="00702980" w:rsidRDefault="00702980" w:rsidP="00702980">
      <w:pPr>
        <w:spacing w:line="276" w:lineRule="auto"/>
        <w:rPr>
          <w:rFonts w:ascii="Times New Roman" w:hAnsi="Times New Roman" w:cs="Times New Roman"/>
        </w:rPr>
      </w:pPr>
      <w:r w:rsidRPr="00702980">
        <w:rPr>
          <w:rFonts w:ascii="Times New Roman" w:hAnsi="Times New Roman" w:cs="Times New Roman"/>
        </w:rPr>
        <w:t>3.4 Descriptive Statistics by Family Income</w:t>
      </w:r>
    </w:p>
    <w:p w14:paraId="57CEF582" w14:textId="77B3B87D" w:rsid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44B99915" wp14:editId="34B449CB">
            <wp:extent cx="2758830" cy="99084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11-04 at 10.18.46 PM.png"/>
                    <pic:cNvPicPr/>
                  </pic:nvPicPr>
                  <pic:blipFill>
                    <a:blip r:embed="rId21">
                      <a:extLst>
                        <a:ext uri="{28A0092B-C50C-407E-A947-70E740481C1C}">
                          <a14:useLocalDpi xmlns:a14="http://schemas.microsoft.com/office/drawing/2010/main" val="0"/>
                        </a:ext>
                      </a:extLst>
                    </a:blip>
                    <a:stretch>
                      <a:fillRect/>
                    </a:stretch>
                  </pic:blipFill>
                  <pic:spPr>
                    <a:xfrm>
                      <a:off x="0" y="0"/>
                      <a:ext cx="2864566" cy="1028822"/>
                    </a:xfrm>
                    <a:prstGeom prst="rect">
                      <a:avLst/>
                    </a:prstGeom>
                  </pic:spPr>
                </pic:pic>
              </a:graphicData>
            </a:graphic>
          </wp:inline>
        </w:drawing>
      </w:r>
    </w:p>
    <w:p w14:paraId="4BA026C4" w14:textId="037FC305" w:rsidR="00702980" w:rsidRDefault="00702980" w:rsidP="00702980">
      <w:pPr>
        <w:spacing w:line="276" w:lineRule="auto"/>
        <w:rPr>
          <w:rFonts w:ascii="Times New Roman" w:hAnsi="Times New Roman" w:cs="Times New Roman"/>
        </w:rPr>
      </w:pPr>
    </w:p>
    <w:p w14:paraId="57695B3A" w14:textId="093AF5D6" w:rsidR="00702980" w:rsidRDefault="001F16AB" w:rsidP="00702980">
      <w:pPr>
        <w:spacing w:line="276" w:lineRule="auto"/>
        <w:rPr>
          <w:rFonts w:ascii="Times New Roman" w:hAnsi="Times New Roman" w:cs="Times New Roman"/>
        </w:rPr>
      </w:pPr>
      <w:r>
        <w:rPr>
          <w:rFonts w:ascii="Times New Roman" w:hAnsi="Times New Roman" w:cs="Times New Roman"/>
        </w:rPr>
        <w:t>The Descriptive Statistics</w:t>
      </w:r>
      <w:r w:rsidR="00DB2DEE">
        <w:rPr>
          <w:rFonts w:ascii="Times New Roman" w:hAnsi="Times New Roman" w:cs="Times New Roman"/>
        </w:rPr>
        <w:t xml:space="preserve"> </w:t>
      </w:r>
      <w:r>
        <w:rPr>
          <w:rFonts w:ascii="Times New Roman" w:hAnsi="Times New Roman" w:cs="Times New Roman"/>
        </w:rPr>
        <w:t xml:space="preserve">by family income shows students that identify having </w:t>
      </w:r>
      <w:r w:rsidR="00DB2DEE">
        <w:rPr>
          <w:rFonts w:ascii="Times New Roman" w:hAnsi="Times New Roman" w:cs="Times New Roman"/>
        </w:rPr>
        <w:t xml:space="preserve">a </w:t>
      </w:r>
      <w:r>
        <w:rPr>
          <w:rFonts w:ascii="Times New Roman" w:hAnsi="Times New Roman" w:cs="Times New Roman"/>
        </w:rPr>
        <w:t>household income that was less than or equal to $25,000 as well as students in households that made more than $25,000.</w:t>
      </w:r>
      <w:r w:rsidR="00DB2DEE">
        <w:rPr>
          <w:rFonts w:ascii="Times New Roman" w:hAnsi="Times New Roman" w:cs="Times New Roman"/>
        </w:rPr>
        <w:t xml:space="preserve">  The output shows that 665 or 70.52% students identify as having household incomes that are less than or equal to $25,000 while 278 or 29.48 % of students identify as having household incomes that are greater than $25,000.</w:t>
      </w:r>
    </w:p>
    <w:p w14:paraId="7277BC0C" w14:textId="767614F6" w:rsidR="00702980" w:rsidRDefault="00702980" w:rsidP="00702980">
      <w:pPr>
        <w:spacing w:line="276" w:lineRule="auto"/>
        <w:rPr>
          <w:rFonts w:ascii="Times New Roman" w:hAnsi="Times New Roman" w:cs="Times New Roman"/>
        </w:rPr>
      </w:pPr>
    </w:p>
    <w:p w14:paraId="2B0F2445" w14:textId="3450E953" w:rsidR="00133A75" w:rsidRDefault="00133A75">
      <w:pPr>
        <w:rPr>
          <w:rFonts w:ascii="Times New Roman" w:hAnsi="Times New Roman" w:cs="Times New Roman"/>
        </w:rPr>
      </w:pPr>
      <w:r>
        <w:rPr>
          <w:rFonts w:ascii="Times New Roman" w:hAnsi="Times New Roman" w:cs="Times New Roman"/>
        </w:rPr>
        <w:br w:type="page"/>
      </w:r>
    </w:p>
    <w:p w14:paraId="1F13F54A" w14:textId="77777777" w:rsidR="00702980" w:rsidRDefault="00702980" w:rsidP="00702980">
      <w:pPr>
        <w:spacing w:line="276" w:lineRule="auto"/>
        <w:rPr>
          <w:rFonts w:ascii="Times New Roman" w:hAnsi="Times New Roman" w:cs="Times New Roman"/>
        </w:rPr>
      </w:pPr>
    </w:p>
    <w:p w14:paraId="7CC65209" w14:textId="6DF1E063" w:rsidR="00702980" w:rsidRDefault="00702980" w:rsidP="00702980">
      <w:pPr>
        <w:spacing w:line="276" w:lineRule="auto"/>
        <w:rPr>
          <w:rFonts w:ascii="Times New Roman" w:hAnsi="Times New Roman" w:cs="Times New Roman"/>
        </w:rPr>
      </w:pPr>
      <w:r w:rsidRPr="00702980">
        <w:rPr>
          <w:rFonts w:ascii="Times New Roman" w:hAnsi="Times New Roman" w:cs="Times New Roman"/>
        </w:rPr>
        <w:t>3.5 Descriptive Statistics by Homeownership and Income</w:t>
      </w:r>
    </w:p>
    <w:p w14:paraId="733A27A1" w14:textId="190F3A76" w:rsidR="00702980" w:rsidRDefault="00702980" w:rsidP="00702980">
      <w:pPr>
        <w:spacing w:line="276" w:lineRule="auto"/>
        <w:rPr>
          <w:rFonts w:ascii="Times New Roman" w:hAnsi="Times New Roman" w:cs="Times New Roman"/>
        </w:rPr>
      </w:pPr>
    </w:p>
    <w:p w14:paraId="784274CA" w14:textId="1D8A6796" w:rsid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1B49AB1" wp14:editId="6A49B4B4">
            <wp:extent cx="3785835" cy="16412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11-04 at 10.19.01 PM.png"/>
                    <pic:cNvPicPr/>
                  </pic:nvPicPr>
                  <pic:blipFill>
                    <a:blip r:embed="rId22">
                      <a:extLst>
                        <a:ext uri="{28A0092B-C50C-407E-A947-70E740481C1C}">
                          <a14:useLocalDpi xmlns:a14="http://schemas.microsoft.com/office/drawing/2010/main" val="0"/>
                        </a:ext>
                      </a:extLst>
                    </a:blip>
                    <a:stretch>
                      <a:fillRect/>
                    </a:stretch>
                  </pic:blipFill>
                  <pic:spPr>
                    <a:xfrm>
                      <a:off x="0" y="0"/>
                      <a:ext cx="3840997" cy="1665144"/>
                    </a:xfrm>
                    <a:prstGeom prst="rect">
                      <a:avLst/>
                    </a:prstGeom>
                  </pic:spPr>
                </pic:pic>
              </a:graphicData>
            </a:graphic>
          </wp:inline>
        </w:drawing>
      </w:r>
    </w:p>
    <w:p w14:paraId="6D35594F" w14:textId="32B02289" w:rsidR="00702980" w:rsidRDefault="00702980" w:rsidP="00702980">
      <w:pPr>
        <w:spacing w:line="276" w:lineRule="auto"/>
        <w:rPr>
          <w:rFonts w:ascii="Times New Roman" w:hAnsi="Times New Roman" w:cs="Times New Roman"/>
        </w:rPr>
      </w:pPr>
    </w:p>
    <w:p w14:paraId="2A29BEE8" w14:textId="3D88818D" w:rsidR="00702980" w:rsidRDefault="00BE78CB" w:rsidP="00702980">
      <w:pPr>
        <w:spacing w:line="276" w:lineRule="auto"/>
        <w:rPr>
          <w:rFonts w:ascii="Times New Roman" w:hAnsi="Times New Roman" w:cs="Times New Roman"/>
        </w:rPr>
      </w:pPr>
      <w:r>
        <w:rPr>
          <w:rFonts w:ascii="Times New Roman" w:hAnsi="Times New Roman" w:cs="Times New Roman"/>
        </w:rPr>
        <w:t>Descriptive Statistics by Homeownership and Income shows the relationship between students whose families own homes and have an income of less than and equal to $25,000 is comprised as 15.06%.</w:t>
      </w:r>
    </w:p>
    <w:p w14:paraId="3999398C" w14:textId="46418E92" w:rsidR="00702980" w:rsidRDefault="00702980" w:rsidP="00702980">
      <w:pPr>
        <w:spacing w:line="276" w:lineRule="auto"/>
        <w:rPr>
          <w:rFonts w:ascii="Times New Roman" w:hAnsi="Times New Roman" w:cs="Times New Roman"/>
        </w:rPr>
      </w:pPr>
    </w:p>
    <w:p w14:paraId="5DA600B7" w14:textId="77777777" w:rsidR="00702980" w:rsidRDefault="00702980" w:rsidP="00702980">
      <w:pPr>
        <w:spacing w:line="276" w:lineRule="auto"/>
        <w:rPr>
          <w:rFonts w:ascii="Times New Roman" w:hAnsi="Times New Roman" w:cs="Times New Roman"/>
        </w:rPr>
      </w:pPr>
    </w:p>
    <w:p w14:paraId="530FCE6B" w14:textId="42C86CD2" w:rsidR="00702980" w:rsidRPr="00702980" w:rsidRDefault="00702980" w:rsidP="00702980">
      <w:pPr>
        <w:spacing w:line="276" w:lineRule="auto"/>
        <w:rPr>
          <w:rFonts w:ascii="Times New Roman" w:hAnsi="Times New Roman" w:cs="Times New Roman"/>
        </w:rPr>
      </w:pPr>
      <w:r>
        <w:rPr>
          <w:rFonts w:ascii="Times New Roman" w:hAnsi="Times New Roman" w:cs="Times New Roman"/>
        </w:rPr>
        <w:t>3.6 Descriptive Statistics by Gender and Urban Area</w:t>
      </w:r>
    </w:p>
    <w:p w14:paraId="70B36D65" w14:textId="68DB99E0" w:rsidR="00702980" w:rsidRPr="00702980" w:rsidRDefault="00702980" w:rsidP="00702980">
      <w:pPr>
        <w:spacing w:line="276" w:lineRule="auto"/>
        <w:rPr>
          <w:rFonts w:ascii="Times New Roman" w:hAnsi="Times New Roman" w:cs="Times New Roman"/>
        </w:rPr>
      </w:pPr>
    </w:p>
    <w:p w14:paraId="66872745" w14:textId="6F49232A" w:rsidR="00702980" w:rsidRPr="00702980" w:rsidRDefault="00702980" w:rsidP="00702980">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3D6E77C" wp14:editId="1B72A7C8">
            <wp:extent cx="3524738" cy="2013051"/>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20-11-04 at 10.19.13 PM.png"/>
                    <pic:cNvPicPr/>
                  </pic:nvPicPr>
                  <pic:blipFill>
                    <a:blip r:embed="rId23">
                      <a:extLst>
                        <a:ext uri="{28A0092B-C50C-407E-A947-70E740481C1C}">
                          <a14:useLocalDpi xmlns:a14="http://schemas.microsoft.com/office/drawing/2010/main" val="0"/>
                        </a:ext>
                      </a:extLst>
                    </a:blip>
                    <a:stretch>
                      <a:fillRect/>
                    </a:stretch>
                  </pic:blipFill>
                  <pic:spPr>
                    <a:xfrm>
                      <a:off x="0" y="0"/>
                      <a:ext cx="3588152" cy="2049268"/>
                    </a:xfrm>
                    <a:prstGeom prst="rect">
                      <a:avLst/>
                    </a:prstGeom>
                  </pic:spPr>
                </pic:pic>
              </a:graphicData>
            </a:graphic>
          </wp:inline>
        </w:drawing>
      </w:r>
    </w:p>
    <w:p w14:paraId="15FDAAF6" w14:textId="7916C329" w:rsidR="00702980" w:rsidRPr="00702980" w:rsidRDefault="00702980" w:rsidP="00702980">
      <w:pPr>
        <w:spacing w:line="276" w:lineRule="auto"/>
        <w:rPr>
          <w:rFonts w:ascii="Times New Roman" w:hAnsi="Times New Roman" w:cs="Times New Roman"/>
        </w:rPr>
      </w:pPr>
    </w:p>
    <w:p w14:paraId="450CEFFA" w14:textId="7A95085C" w:rsidR="00702980" w:rsidRDefault="00BE78CB" w:rsidP="00702980">
      <w:pPr>
        <w:spacing w:line="276" w:lineRule="auto"/>
        <w:rPr>
          <w:rFonts w:ascii="Times New Roman" w:hAnsi="Times New Roman" w:cs="Times New Roman"/>
        </w:rPr>
      </w:pPr>
      <w:r>
        <w:rPr>
          <w:rFonts w:ascii="Times New Roman" w:hAnsi="Times New Roman" w:cs="Times New Roman"/>
        </w:rPr>
        <w:t xml:space="preserve">The Descriptive Statistics by Gender and Urban Area demonstrates that 46.13% of those classified as female attended schools that are not </w:t>
      </w:r>
      <w:r w:rsidR="00486F7C">
        <w:rPr>
          <w:rFonts w:ascii="Times New Roman" w:hAnsi="Times New Roman" w:cs="Times New Roman"/>
        </w:rPr>
        <w:t>in Urban Areas.</w:t>
      </w:r>
    </w:p>
    <w:p w14:paraId="2E7649E2" w14:textId="426EADA7" w:rsidR="00B95D3B" w:rsidRDefault="00B95D3B" w:rsidP="00702980">
      <w:pPr>
        <w:spacing w:line="276" w:lineRule="auto"/>
        <w:rPr>
          <w:rFonts w:ascii="Times New Roman" w:hAnsi="Times New Roman" w:cs="Times New Roman"/>
        </w:rPr>
      </w:pPr>
    </w:p>
    <w:p w14:paraId="2B08BFCD" w14:textId="09B2F70A" w:rsidR="00486F7C" w:rsidRDefault="00486F7C" w:rsidP="00702980">
      <w:pPr>
        <w:spacing w:line="276" w:lineRule="auto"/>
        <w:rPr>
          <w:rFonts w:ascii="Times New Roman" w:hAnsi="Times New Roman" w:cs="Times New Roman"/>
        </w:rPr>
      </w:pPr>
    </w:p>
    <w:p w14:paraId="31BBECC3" w14:textId="1176BC2D" w:rsidR="00486F7C" w:rsidRDefault="00486F7C" w:rsidP="00702980">
      <w:pPr>
        <w:spacing w:line="276" w:lineRule="auto"/>
        <w:rPr>
          <w:rFonts w:ascii="Times New Roman" w:hAnsi="Times New Roman" w:cs="Times New Roman"/>
        </w:rPr>
      </w:pPr>
    </w:p>
    <w:p w14:paraId="131DBAD4" w14:textId="76951E7F" w:rsidR="00486F7C" w:rsidRDefault="00486F7C" w:rsidP="00702980">
      <w:pPr>
        <w:spacing w:line="276" w:lineRule="auto"/>
        <w:rPr>
          <w:rFonts w:ascii="Times New Roman" w:hAnsi="Times New Roman" w:cs="Times New Roman"/>
        </w:rPr>
      </w:pPr>
    </w:p>
    <w:p w14:paraId="51BFD2EA" w14:textId="470B40AF" w:rsidR="00486F7C" w:rsidRDefault="00486F7C" w:rsidP="00702980">
      <w:pPr>
        <w:spacing w:line="276" w:lineRule="auto"/>
        <w:rPr>
          <w:rFonts w:ascii="Times New Roman" w:hAnsi="Times New Roman" w:cs="Times New Roman"/>
        </w:rPr>
      </w:pPr>
    </w:p>
    <w:p w14:paraId="15BD6613" w14:textId="1E019AFB" w:rsidR="00486F7C" w:rsidRDefault="00486F7C" w:rsidP="00702980">
      <w:pPr>
        <w:spacing w:line="276" w:lineRule="auto"/>
        <w:rPr>
          <w:rFonts w:ascii="Times New Roman" w:hAnsi="Times New Roman" w:cs="Times New Roman"/>
        </w:rPr>
      </w:pPr>
    </w:p>
    <w:p w14:paraId="7210F9BD" w14:textId="7684B25E" w:rsidR="00133A75" w:rsidRDefault="00133A75">
      <w:pPr>
        <w:rPr>
          <w:rFonts w:ascii="Times New Roman" w:hAnsi="Times New Roman" w:cs="Times New Roman"/>
        </w:rPr>
      </w:pPr>
      <w:r>
        <w:rPr>
          <w:rFonts w:ascii="Times New Roman" w:hAnsi="Times New Roman" w:cs="Times New Roman"/>
        </w:rPr>
        <w:br w:type="page"/>
      </w:r>
    </w:p>
    <w:p w14:paraId="5BBBABE5" w14:textId="77777777" w:rsidR="00486F7C" w:rsidRDefault="00486F7C" w:rsidP="00702980">
      <w:pPr>
        <w:spacing w:line="276" w:lineRule="auto"/>
        <w:rPr>
          <w:rFonts w:ascii="Times New Roman" w:hAnsi="Times New Roman" w:cs="Times New Roman"/>
        </w:rPr>
      </w:pPr>
    </w:p>
    <w:p w14:paraId="7F883BDD" w14:textId="1321F965" w:rsidR="00702980" w:rsidRPr="00702980" w:rsidRDefault="00702980" w:rsidP="00702980">
      <w:pPr>
        <w:spacing w:line="276" w:lineRule="auto"/>
        <w:rPr>
          <w:rFonts w:ascii="Times New Roman" w:hAnsi="Times New Roman" w:cs="Times New Roman"/>
          <w:b/>
          <w:u w:val="single"/>
        </w:rPr>
      </w:pPr>
      <w:r w:rsidRPr="00702980">
        <w:rPr>
          <w:rFonts w:ascii="Times New Roman" w:hAnsi="Times New Roman" w:cs="Times New Roman"/>
          <w:b/>
          <w:u w:val="single"/>
        </w:rPr>
        <w:t>Part 4 | Histogram and Density plots of Numerical Variable</w:t>
      </w:r>
    </w:p>
    <w:p w14:paraId="7CF70850" w14:textId="2C06D95A" w:rsidR="00A60036" w:rsidRDefault="00A60036" w:rsidP="0028345F"/>
    <w:p w14:paraId="7CB81178" w14:textId="0AFD3BD2"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4.1 Histogram of Test Score</w:t>
      </w:r>
    </w:p>
    <w:p w14:paraId="2FEC9D2A" w14:textId="23561EBD" w:rsidR="00B95D3B" w:rsidRDefault="00B95D3B" w:rsidP="00B95D3B">
      <w:pPr>
        <w:spacing w:line="276" w:lineRule="auto"/>
        <w:rPr>
          <w:rFonts w:ascii="Times New Roman" w:hAnsi="Times New Roman" w:cs="Times New Roman"/>
        </w:rPr>
      </w:pPr>
    </w:p>
    <w:p w14:paraId="39E60144" w14:textId="5131D750"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01DF4D4" wp14:editId="7E3A3654">
            <wp:extent cx="1930400" cy="158292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11-04 at 10.28.34 PM.png"/>
                    <pic:cNvPicPr/>
                  </pic:nvPicPr>
                  <pic:blipFill>
                    <a:blip r:embed="rId24">
                      <a:extLst>
                        <a:ext uri="{28A0092B-C50C-407E-A947-70E740481C1C}">
                          <a14:useLocalDpi xmlns:a14="http://schemas.microsoft.com/office/drawing/2010/main" val="0"/>
                        </a:ext>
                      </a:extLst>
                    </a:blip>
                    <a:stretch>
                      <a:fillRect/>
                    </a:stretch>
                  </pic:blipFill>
                  <pic:spPr>
                    <a:xfrm>
                      <a:off x="0" y="0"/>
                      <a:ext cx="1958740" cy="1606166"/>
                    </a:xfrm>
                    <a:prstGeom prst="rect">
                      <a:avLst/>
                    </a:prstGeom>
                  </pic:spPr>
                </pic:pic>
              </a:graphicData>
            </a:graphic>
          </wp:inline>
        </w:drawing>
      </w:r>
    </w:p>
    <w:p w14:paraId="615E7085" w14:textId="7F0F8976" w:rsidR="00B95D3B" w:rsidRDefault="00B95D3B" w:rsidP="00B95D3B">
      <w:pPr>
        <w:spacing w:line="276" w:lineRule="auto"/>
        <w:rPr>
          <w:rFonts w:ascii="Times New Roman" w:hAnsi="Times New Roman" w:cs="Times New Roman"/>
        </w:rPr>
      </w:pPr>
    </w:p>
    <w:p w14:paraId="12196A55" w14:textId="716FF478" w:rsidR="00B95D3B" w:rsidRDefault="00486F7C" w:rsidP="00B95D3B">
      <w:pPr>
        <w:spacing w:line="276" w:lineRule="auto"/>
        <w:rPr>
          <w:rFonts w:ascii="Times New Roman" w:hAnsi="Times New Roman" w:cs="Times New Roman"/>
        </w:rPr>
      </w:pPr>
      <w:r>
        <w:rPr>
          <w:rFonts w:ascii="Times New Roman" w:hAnsi="Times New Roman" w:cs="Times New Roman"/>
        </w:rPr>
        <w:t>The Test S</w:t>
      </w:r>
      <w:r w:rsidR="003A6C16">
        <w:rPr>
          <w:rFonts w:ascii="Times New Roman" w:hAnsi="Times New Roman" w:cs="Times New Roman"/>
        </w:rPr>
        <w:t>core histogram shows a slight skewness of the data</w:t>
      </w:r>
      <w:r w:rsidR="00A77990">
        <w:rPr>
          <w:rFonts w:ascii="Times New Roman" w:hAnsi="Times New Roman" w:cs="Times New Roman"/>
        </w:rPr>
        <w:t xml:space="preserve"> with 12.5% of the test scores falling between 44 – 50.</w:t>
      </w:r>
    </w:p>
    <w:p w14:paraId="3B46B5AB" w14:textId="77777777" w:rsidR="00B95D3B" w:rsidRPr="00A137EC" w:rsidRDefault="00B95D3B" w:rsidP="00B95D3B">
      <w:pPr>
        <w:spacing w:line="276" w:lineRule="auto"/>
        <w:rPr>
          <w:rFonts w:ascii="Times New Roman" w:hAnsi="Times New Roman" w:cs="Times New Roman"/>
        </w:rPr>
      </w:pPr>
    </w:p>
    <w:p w14:paraId="3C832294" w14:textId="1A433180"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4.2 Density Plot of Test Score</w:t>
      </w:r>
    </w:p>
    <w:p w14:paraId="1ECEAE14" w14:textId="79F9000A" w:rsidR="00B95D3B" w:rsidRDefault="00B95D3B" w:rsidP="00B95D3B">
      <w:pPr>
        <w:spacing w:line="276" w:lineRule="auto"/>
        <w:rPr>
          <w:rFonts w:ascii="Times New Roman" w:hAnsi="Times New Roman" w:cs="Times New Roman"/>
        </w:rPr>
      </w:pPr>
    </w:p>
    <w:p w14:paraId="60838A79" w14:textId="6BD89285"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E79F525" wp14:editId="18973BDD">
            <wp:extent cx="1946030" cy="1624755"/>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11-04 at 10.30.00 PM.png"/>
                    <pic:cNvPicPr/>
                  </pic:nvPicPr>
                  <pic:blipFill>
                    <a:blip r:embed="rId25">
                      <a:extLst>
                        <a:ext uri="{28A0092B-C50C-407E-A947-70E740481C1C}">
                          <a14:useLocalDpi xmlns:a14="http://schemas.microsoft.com/office/drawing/2010/main" val="0"/>
                        </a:ext>
                      </a:extLst>
                    </a:blip>
                    <a:stretch>
                      <a:fillRect/>
                    </a:stretch>
                  </pic:blipFill>
                  <pic:spPr>
                    <a:xfrm>
                      <a:off x="0" y="0"/>
                      <a:ext cx="1965013" cy="1640604"/>
                    </a:xfrm>
                    <a:prstGeom prst="rect">
                      <a:avLst/>
                    </a:prstGeom>
                  </pic:spPr>
                </pic:pic>
              </a:graphicData>
            </a:graphic>
          </wp:inline>
        </w:drawing>
      </w:r>
    </w:p>
    <w:p w14:paraId="6C30863D" w14:textId="1C9AD177" w:rsidR="00B95D3B" w:rsidRDefault="00B95D3B" w:rsidP="00B95D3B">
      <w:pPr>
        <w:spacing w:line="276" w:lineRule="auto"/>
        <w:rPr>
          <w:rFonts w:ascii="Times New Roman" w:hAnsi="Times New Roman" w:cs="Times New Roman"/>
        </w:rPr>
      </w:pPr>
    </w:p>
    <w:p w14:paraId="5EE5A706" w14:textId="045CFF8D" w:rsidR="00B95D3B" w:rsidRDefault="003A6C16" w:rsidP="00B95D3B">
      <w:pPr>
        <w:spacing w:line="276" w:lineRule="auto"/>
        <w:rPr>
          <w:rFonts w:ascii="Times New Roman" w:hAnsi="Times New Roman" w:cs="Times New Roman"/>
        </w:rPr>
      </w:pPr>
      <w:r>
        <w:rPr>
          <w:rFonts w:ascii="Times New Roman" w:hAnsi="Times New Roman" w:cs="Times New Roman"/>
        </w:rPr>
        <w:t>The density plot of the Test scores shows a slight skewness of the data</w:t>
      </w:r>
      <w:r w:rsidR="00A77990">
        <w:rPr>
          <w:rFonts w:ascii="Times New Roman" w:hAnsi="Times New Roman" w:cs="Times New Roman"/>
        </w:rPr>
        <w:t xml:space="preserve"> with 12.5% of the test scores falling between 44 – 50.</w:t>
      </w:r>
    </w:p>
    <w:p w14:paraId="2C2DFB29" w14:textId="77777777" w:rsidR="00B95D3B" w:rsidRPr="00A137EC" w:rsidRDefault="00B95D3B" w:rsidP="00B95D3B">
      <w:pPr>
        <w:spacing w:line="276" w:lineRule="auto"/>
        <w:rPr>
          <w:rFonts w:ascii="Times New Roman" w:hAnsi="Times New Roman" w:cs="Times New Roman"/>
        </w:rPr>
      </w:pPr>
    </w:p>
    <w:p w14:paraId="0DD25685" w14:textId="7CE03CA3"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4.3 Histogram of the State Hourly Wage in Manufacturing</w:t>
      </w:r>
    </w:p>
    <w:p w14:paraId="418331A0" w14:textId="61139D11" w:rsidR="00B95D3B" w:rsidRDefault="00B95D3B" w:rsidP="00B95D3B">
      <w:pPr>
        <w:spacing w:line="276" w:lineRule="auto"/>
        <w:rPr>
          <w:rFonts w:ascii="Times New Roman" w:hAnsi="Times New Roman" w:cs="Times New Roman"/>
        </w:rPr>
      </w:pPr>
    </w:p>
    <w:p w14:paraId="487D7C21" w14:textId="3DE05B41"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319B330" wp14:editId="05A30DC2">
            <wp:extent cx="1706673" cy="14380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20-11-04 at 10.30.12 PM.png"/>
                    <pic:cNvPicPr/>
                  </pic:nvPicPr>
                  <pic:blipFill>
                    <a:blip r:embed="rId26">
                      <a:extLst>
                        <a:ext uri="{28A0092B-C50C-407E-A947-70E740481C1C}">
                          <a14:useLocalDpi xmlns:a14="http://schemas.microsoft.com/office/drawing/2010/main" val="0"/>
                        </a:ext>
                      </a:extLst>
                    </a:blip>
                    <a:stretch>
                      <a:fillRect/>
                    </a:stretch>
                  </pic:blipFill>
                  <pic:spPr>
                    <a:xfrm>
                      <a:off x="0" y="0"/>
                      <a:ext cx="1721310" cy="1450363"/>
                    </a:xfrm>
                    <a:prstGeom prst="rect">
                      <a:avLst/>
                    </a:prstGeom>
                  </pic:spPr>
                </pic:pic>
              </a:graphicData>
            </a:graphic>
          </wp:inline>
        </w:drawing>
      </w:r>
    </w:p>
    <w:p w14:paraId="25650DE2" w14:textId="30D25A2A" w:rsidR="00B95D3B" w:rsidRDefault="00B95D3B" w:rsidP="00B95D3B">
      <w:pPr>
        <w:spacing w:line="276" w:lineRule="auto"/>
        <w:rPr>
          <w:rFonts w:ascii="Times New Roman" w:hAnsi="Times New Roman" w:cs="Times New Roman"/>
        </w:rPr>
      </w:pPr>
    </w:p>
    <w:p w14:paraId="10D9C68A" w14:textId="51ECFE8D" w:rsidR="00B95D3B" w:rsidRDefault="00E56D1D" w:rsidP="00B95D3B">
      <w:pPr>
        <w:spacing w:line="276" w:lineRule="auto"/>
        <w:rPr>
          <w:rFonts w:ascii="Times New Roman" w:hAnsi="Times New Roman" w:cs="Times New Roman"/>
        </w:rPr>
      </w:pPr>
      <w:r>
        <w:rPr>
          <w:rFonts w:ascii="Times New Roman" w:hAnsi="Times New Roman" w:cs="Times New Roman"/>
        </w:rPr>
        <w:t xml:space="preserve">The Histogram of the </w:t>
      </w:r>
      <w:r w:rsidR="00AC59EC">
        <w:rPr>
          <w:rFonts w:ascii="Times New Roman" w:hAnsi="Times New Roman" w:cs="Times New Roman"/>
        </w:rPr>
        <w:t>State Hourly Wage in Manufacturing shows that about 65% of workers earn a State Hourly Wage of 9.0.</w:t>
      </w:r>
    </w:p>
    <w:p w14:paraId="21A521FA" w14:textId="49BE51D3" w:rsidR="00133A75" w:rsidRDefault="00133A75">
      <w:pPr>
        <w:rPr>
          <w:rFonts w:ascii="Times New Roman" w:hAnsi="Times New Roman" w:cs="Times New Roman"/>
        </w:rPr>
      </w:pPr>
      <w:r>
        <w:rPr>
          <w:rFonts w:ascii="Times New Roman" w:hAnsi="Times New Roman" w:cs="Times New Roman"/>
        </w:rPr>
        <w:br w:type="page"/>
      </w:r>
    </w:p>
    <w:p w14:paraId="2555D921" w14:textId="77777777" w:rsidR="00B95D3B" w:rsidRPr="00A137EC" w:rsidRDefault="00B95D3B" w:rsidP="00B95D3B">
      <w:pPr>
        <w:spacing w:line="276" w:lineRule="auto"/>
        <w:rPr>
          <w:rFonts w:ascii="Times New Roman" w:hAnsi="Times New Roman" w:cs="Times New Roman"/>
        </w:rPr>
      </w:pPr>
    </w:p>
    <w:p w14:paraId="594DDC1F" w14:textId="7B0927F6"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4.4 Density Plot of the State Hourly Wage in Manufacturing</w:t>
      </w:r>
    </w:p>
    <w:p w14:paraId="294F00EE" w14:textId="56E367FA" w:rsidR="00B95D3B" w:rsidRDefault="00B95D3B" w:rsidP="00B95D3B">
      <w:pPr>
        <w:spacing w:line="276" w:lineRule="auto"/>
        <w:rPr>
          <w:rFonts w:ascii="Times New Roman" w:hAnsi="Times New Roman" w:cs="Times New Roman"/>
        </w:rPr>
      </w:pPr>
    </w:p>
    <w:p w14:paraId="6D18C087" w14:textId="41FF65D6"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DF2A9EA" wp14:editId="59DC2749">
            <wp:extent cx="2383692" cy="2010688"/>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11-04 at 10.30.23 PM.png"/>
                    <pic:cNvPicPr/>
                  </pic:nvPicPr>
                  <pic:blipFill>
                    <a:blip r:embed="rId27">
                      <a:extLst>
                        <a:ext uri="{28A0092B-C50C-407E-A947-70E740481C1C}">
                          <a14:useLocalDpi xmlns:a14="http://schemas.microsoft.com/office/drawing/2010/main" val="0"/>
                        </a:ext>
                      </a:extLst>
                    </a:blip>
                    <a:stretch>
                      <a:fillRect/>
                    </a:stretch>
                  </pic:blipFill>
                  <pic:spPr>
                    <a:xfrm>
                      <a:off x="0" y="0"/>
                      <a:ext cx="2401773" cy="2025940"/>
                    </a:xfrm>
                    <a:prstGeom prst="rect">
                      <a:avLst/>
                    </a:prstGeom>
                  </pic:spPr>
                </pic:pic>
              </a:graphicData>
            </a:graphic>
          </wp:inline>
        </w:drawing>
      </w:r>
    </w:p>
    <w:p w14:paraId="10C38C89" w14:textId="38F32AF4" w:rsidR="00B95D3B" w:rsidRDefault="00B95D3B" w:rsidP="00B95D3B">
      <w:pPr>
        <w:spacing w:line="276" w:lineRule="auto"/>
        <w:rPr>
          <w:rFonts w:ascii="Times New Roman" w:hAnsi="Times New Roman" w:cs="Times New Roman"/>
        </w:rPr>
      </w:pPr>
    </w:p>
    <w:p w14:paraId="5D694D28" w14:textId="224021E6" w:rsidR="00B95D3B" w:rsidRDefault="00912CD0" w:rsidP="00B95D3B">
      <w:pPr>
        <w:spacing w:line="276" w:lineRule="auto"/>
        <w:rPr>
          <w:rFonts w:ascii="Times New Roman" w:hAnsi="Times New Roman" w:cs="Times New Roman"/>
        </w:rPr>
      </w:pPr>
      <w:r>
        <w:rPr>
          <w:rFonts w:ascii="Times New Roman" w:hAnsi="Times New Roman" w:cs="Times New Roman"/>
        </w:rPr>
        <w:t>The density plot sh</w:t>
      </w:r>
      <w:r w:rsidR="009B30C1">
        <w:rPr>
          <w:rFonts w:ascii="Times New Roman" w:hAnsi="Times New Roman" w:cs="Times New Roman"/>
        </w:rPr>
        <w:t>ows that over 65% of workers earn a state hourly wage of 9.0</w:t>
      </w:r>
      <w:r w:rsidR="000D5957">
        <w:rPr>
          <w:rFonts w:ascii="Times New Roman" w:hAnsi="Times New Roman" w:cs="Times New Roman"/>
        </w:rPr>
        <w:t xml:space="preserve"> while the kernel shows that we have a normal distribution</w:t>
      </w:r>
      <w:r w:rsidR="00A77990">
        <w:rPr>
          <w:rFonts w:ascii="Times New Roman" w:hAnsi="Times New Roman" w:cs="Times New Roman"/>
        </w:rPr>
        <w:t>.</w:t>
      </w:r>
    </w:p>
    <w:p w14:paraId="5B4B20A6" w14:textId="740617FD" w:rsidR="00B95D3B" w:rsidRDefault="00B95D3B" w:rsidP="00B95D3B">
      <w:pPr>
        <w:spacing w:line="276" w:lineRule="auto"/>
        <w:rPr>
          <w:rFonts w:ascii="Times New Roman" w:hAnsi="Times New Roman" w:cs="Times New Roman"/>
        </w:rPr>
      </w:pPr>
    </w:p>
    <w:p w14:paraId="28D34BB5" w14:textId="4D0C2FE7" w:rsidR="00133A75" w:rsidRDefault="00133A75" w:rsidP="00B95D3B">
      <w:pPr>
        <w:spacing w:line="276" w:lineRule="auto"/>
        <w:rPr>
          <w:rFonts w:ascii="Times New Roman" w:hAnsi="Times New Roman" w:cs="Times New Roman"/>
        </w:rPr>
      </w:pPr>
    </w:p>
    <w:p w14:paraId="67967FE4" w14:textId="13B538E7" w:rsidR="00133A75" w:rsidRDefault="00133A75" w:rsidP="00B95D3B">
      <w:pPr>
        <w:spacing w:line="276" w:lineRule="auto"/>
        <w:rPr>
          <w:rFonts w:ascii="Times New Roman" w:hAnsi="Times New Roman" w:cs="Times New Roman"/>
        </w:rPr>
      </w:pPr>
    </w:p>
    <w:p w14:paraId="2A54BF0D" w14:textId="103213FE" w:rsidR="00133A75" w:rsidRDefault="00133A75" w:rsidP="00B95D3B">
      <w:pPr>
        <w:spacing w:line="276" w:lineRule="auto"/>
        <w:rPr>
          <w:rFonts w:ascii="Times New Roman" w:hAnsi="Times New Roman" w:cs="Times New Roman"/>
        </w:rPr>
      </w:pPr>
    </w:p>
    <w:p w14:paraId="6C35A893" w14:textId="6190FD2C" w:rsidR="00133A75" w:rsidRDefault="00133A75" w:rsidP="00B95D3B">
      <w:pPr>
        <w:spacing w:line="276" w:lineRule="auto"/>
        <w:rPr>
          <w:rFonts w:ascii="Times New Roman" w:hAnsi="Times New Roman" w:cs="Times New Roman"/>
        </w:rPr>
      </w:pPr>
    </w:p>
    <w:p w14:paraId="124D5EDF" w14:textId="3D3D5B57" w:rsidR="00133A75" w:rsidRDefault="00133A75" w:rsidP="00B95D3B">
      <w:pPr>
        <w:spacing w:line="276" w:lineRule="auto"/>
        <w:rPr>
          <w:rFonts w:ascii="Times New Roman" w:hAnsi="Times New Roman" w:cs="Times New Roman"/>
        </w:rPr>
      </w:pPr>
    </w:p>
    <w:p w14:paraId="75E5F9A2" w14:textId="77777777" w:rsidR="00133A75" w:rsidRPr="00A137EC" w:rsidRDefault="00133A75" w:rsidP="00B95D3B">
      <w:pPr>
        <w:spacing w:line="276" w:lineRule="auto"/>
        <w:rPr>
          <w:rFonts w:ascii="Times New Roman" w:hAnsi="Times New Roman" w:cs="Times New Roman"/>
        </w:rPr>
      </w:pPr>
    </w:p>
    <w:p w14:paraId="1B0266C2" w14:textId="6DDBF3DC" w:rsidR="00B95D3B" w:rsidRDefault="00B95D3B" w:rsidP="00B95D3B">
      <w:pPr>
        <w:spacing w:line="276" w:lineRule="auto"/>
        <w:rPr>
          <w:rFonts w:ascii="Times New Roman" w:hAnsi="Times New Roman" w:cs="Times New Roman"/>
        </w:rPr>
      </w:pPr>
      <w:r>
        <w:rPr>
          <w:rFonts w:ascii="Times New Roman" w:hAnsi="Times New Roman" w:cs="Times New Roman"/>
        </w:rPr>
        <w:t>4</w:t>
      </w:r>
      <w:r w:rsidRPr="00A137EC">
        <w:rPr>
          <w:rFonts w:ascii="Times New Roman" w:hAnsi="Times New Roman" w:cs="Times New Roman"/>
        </w:rPr>
        <w:t>.5 Histogram of the Distance from 4yr College in 10’s of miles</w:t>
      </w:r>
    </w:p>
    <w:p w14:paraId="2A271EAF" w14:textId="39D0D872" w:rsidR="00B95D3B" w:rsidRDefault="00B95D3B" w:rsidP="00B95D3B">
      <w:pPr>
        <w:spacing w:line="276" w:lineRule="auto"/>
        <w:rPr>
          <w:rFonts w:ascii="Times New Roman" w:hAnsi="Times New Roman" w:cs="Times New Roman"/>
        </w:rPr>
      </w:pPr>
    </w:p>
    <w:p w14:paraId="1C0C6216" w14:textId="221BA336" w:rsidR="00B95D3B" w:rsidRDefault="00B95D3B" w:rsidP="00B95D3B">
      <w:pPr>
        <w:spacing w:line="276" w:lineRule="auto"/>
        <w:rPr>
          <w:rFonts w:ascii="Times New Roman" w:hAnsi="Times New Roman" w:cs="Times New Roman"/>
        </w:rPr>
      </w:pPr>
    </w:p>
    <w:p w14:paraId="19511175" w14:textId="68CB8CF6"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3EBA171" wp14:editId="7AABDD60">
            <wp:extent cx="2102046" cy="175754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11-04 at 10.30.36 PM.png"/>
                    <pic:cNvPicPr/>
                  </pic:nvPicPr>
                  <pic:blipFill>
                    <a:blip r:embed="rId28">
                      <a:extLst>
                        <a:ext uri="{28A0092B-C50C-407E-A947-70E740481C1C}">
                          <a14:useLocalDpi xmlns:a14="http://schemas.microsoft.com/office/drawing/2010/main" val="0"/>
                        </a:ext>
                      </a:extLst>
                    </a:blip>
                    <a:stretch>
                      <a:fillRect/>
                    </a:stretch>
                  </pic:blipFill>
                  <pic:spPr>
                    <a:xfrm>
                      <a:off x="0" y="0"/>
                      <a:ext cx="2122689" cy="1774805"/>
                    </a:xfrm>
                    <a:prstGeom prst="rect">
                      <a:avLst/>
                    </a:prstGeom>
                  </pic:spPr>
                </pic:pic>
              </a:graphicData>
            </a:graphic>
          </wp:inline>
        </w:drawing>
      </w:r>
    </w:p>
    <w:p w14:paraId="5B45B54D" w14:textId="1C493FA3" w:rsidR="00B95D3B" w:rsidRDefault="00B95D3B" w:rsidP="00B95D3B">
      <w:pPr>
        <w:spacing w:line="276" w:lineRule="auto"/>
        <w:rPr>
          <w:rFonts w:ascii="Times New Roman" w:hAnsi="Times New Roman" w:cs="Times New Roman"/>
        </w:rPr>
      </w:pPr>
    </w:p>
    <w:p w14:paraId="411B22F0" w14:textId="4F59FC78" w:rsidR="00B95D3B" w:rsidRDefault="009B30C1" w:rsidP="00B95D3B">
      <w:pPr>
        <w:spacing w:line="276" w:lineRule="auto"/>
        <w:rPr>
          <w:rFonts w:ascii="Times New Roman" w:hAnsi="Times New Roman" w:cs="Times New Roman"/>
        </w:rPr>
      </w:pPr>
      <w:r>
        <w:rPr>
          <w:rFonts w:ascii="Times New Roman" w:hAnsi="Times New Roman" w:cs="Times New Roman"/>
        </w:rPr>
        <w:t xml:space="preserve">The Histogram of Distance from </w:t>
      </w:r>
      <w:proofErr w:type="gramStart"/>
      <w:r>
        <w:rPr>
          <w:rFonts w:ascii="Times New Roman" w:hAnsi="Times New Roman" w:cs="Times New Roman"/>
        </w:rPr>
        <w:t>4 year</w:t>
      </w:r>
      <w:proofErr w:type="gramEnd"/>
      <w:r>
        <w:rPr>
          <w:rFonts w:ascii="Times New Roman" w:hAnsi="Times New Roman" w:cs="Times New Roman"/>
        </w:rPr>
        <w:t xml:space="preserve"> college in 10’s of miles is skewed right with the most prominent distance traveled being between 0 to 10 mile.  The largest distances traveled fall at 165, 120 and 195 miles and it is apparent that this choice is not pop</w:t>
      </w:r>
      <w:r w:rsidR="00A77990">
        <w:rPr>
          <w:rFonts w:ascii="Times New Roman" w:hAnsi="Times New Roman" w:cs="Times New Roman"/>
        </w:rPr>
        <w:t>u</w:t>
      </w:r>
      <w:r>
        <w:rPr>
          <w:rFonts w:ascii="Times New Roman" w:hAnsi="Times New Roman" w:cs="Times New Roman"/>
        </w:rPr>
        <w:t>lar.</w:t>
      </w:r>
    </w:p>
    <w:p w14:paraId="3C859C41" w14:textId="6CC83A9C" w:rsidR="00B95D3B" w:rsidRDefault="00B95D3B" w:rsidP="00B95D3B">
      <w:pPr>
        <w:spacing w:line="276" w:lineRule="auto"/>
        <w:rPr>
          <w:rFonts w:ascii="Times New Roman" w:hAnsi="Times New Roman" w:cs="Times New Roman"/>
        </w:rPr>
      </w:pPr>
    </w:p>
    <w:p w14:paraId="078D0BCB" w14:textId="4A376EEB" w:rsidR="00B95D3B" w:rsidRDefault="00B95D3B" w:rsidP="00B95D3B">
      <w:pPr>
        <w:spacing w:line="276" w:lineRule="auto"/>
        <w:rPr>
          <w:rFonts w:ascii="Times New Roman" w:hAnsi="Times New Roman" w:cs="Times New Roman"/>
        </w:rPr>
      </w:pPr>
    </w:p>
    <w:p w14:paraId="4BA719B8" w14:textId="697799C8" w:rsidR="00133A75" w:rsidRDefault="00133A75">
      <w:pPr>
        <w:rPr>
          <w:rFonts w:ascii="Times New Roman" w:hAnsi="Times New Roman" w:cs="Times New Roman"/>
        </w:rPr>
      </w:pPr>
      <w:r>
        <w:rPr>
          <w:rFonts w:ascii="Times New Roman" w:hAnsi="Times New Roman" w:cs="Times New Roman"/>
        </w:rPr>
        <w:br w:type="page"/>
      </w:r>
    </w:p>
    <w:p w14:paraId="462CDD9E" w14:textId="6C306262" w:rsidR="00B95D3B" w:rsidRDefault="00B95D3B" w:rsidP="00B95D3B">
      <w:pPr>
        <w:spacing w:line="276" w:lineRule="auto"/>
        <w:rPr>
          <w:rFonts w:ascii="Times New Roman" w:hAnsi="Times New Roman" w:cs="Times New Roman"/>
        </w:rPr>
      </w:pPr>
      <w:r w:rsidRPr="00A137EC">
        <w:rPr>
          <w:rFonts w:ascii="Times New Roman" w:hAnsi="Times New Roman" w:cs="Times New Roman"/>
        </w:rPr>
        <w:lastRenderedPageBreak/>
        <w:t>4.6 Density Plot of the Distance from 4yr College in 10’s of miles</w:t>
      </w:r>
    </w:p>
    <w:p w14:paraId="173B40E4" w14:textId="573524E5" w:rsidR="00B95D3B" w:rsidRDefault="00B95D3B" w:rsidP="00B95D3B">
      <w:pPr>
        <w:spacing w:line="276" w:lineRule="auto"/>
        <w:rPr>
          <w:rFonts w:ascii="Times New Roman" w:hAnsi="Times New Roman" w:cs="Times New Roman"/>
        </w:rPr>
      </w:pPr>
    </w:p>
    <w:p w14:paraId="2CD55CA1" w14:textId="0C79C11E"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35F243B0" wp14:editId="0DFFD2E1">
            <wp:extent cx="2297723" cy="1902855"/>
            <wp:effectExtent l="0" t="0" r="127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11-04 at 10.30.50 PM.png"/>
                    <pic:cNvPicPr/>
                  </pic:nvPicPr>
                  <pic:blipFill>
                    <a:blip r:embed="rId29">
                      <a:extLst>
                        <a:ext uri="{28A0092B-C50C-407E-A947-70E740481C1C}">
                          <a14:useLocalDpi xmlns:a14="http://schemas.microsoft.com/office/drawing/2010/main" val="0"/>
                        </a:ext>
                      </a:extLst>
                    </a:blip>
                    <a:stretch>
                      <a:fillRect/>
                    </a:stretch>
                  </pic:blipFill>
                  <pic:spPr>
                    <a:xfrm>
                      <a:off x="0" y="0"/>
                      <a:ext cx="2309570" cy="1912666"/>
                    </a:xfrm>
                    <a:prstGeom prst="rect">
                      <a:avLst/>
                    </a:prstGeom>
                  </pic:spPr>
                </pic:pic>
              </a:graphicData>
            </a:graphic>
          </wp:inline>
        </w:drawing>
      </w:r>
    </w:p>
    <w:p w14:paraId="4E6954F7" w14:textId="39ED76DA" w:rsidR="00B95D3B" w:rsidRDefault="00B95D3B" w:rsidP="00B95D3B">
      <w:pPr>
        <w:spacing w:line="276" w:lineRule="auto"/>
        <w:rPr>
          <w:rFonts w:ascii="Times New Roman" w:hAnsi="Times New Roman" w:cs="Times New Roman"/>
        </w:rPr>
      </w:pPr>
    </w:p>
    <w:p w14:paraId="65F54AFB" w14:textId="0B5DA52A" w:rsidR="00B95D3B" w:rsidRDefault="000D5957" w:rsidP="00B95D3B">
      <w:pPr>
        <w:spacing w:line="276" w:lineRule="auto"/>
        <w:rPr>
          <w:rFonts w:ascii="Times New Roman" w:hAnsi="Times New Roman" w:cs="Times New Roman"/>
        </w:rPr>
      </w:pPr>
      <w:r>
        <w:rPr>
          <w:rFonts w:ascii="Times New Roman" w:hAnsi="Times New Roman" w:cs="Times New Roman"/>
        </w:rPr>
        <w:t xml:space="preserve">The Density plot from </w:t>
      </w:r>
      <w:proofErr w:type="gramStart"/>
      <w:r>
        <w:rPr>
          <w:rFonts w:ascii="Times New Roman" w:hAnsi="Times New Roman" w:cs="Times New Roman"/>
        </w:rPr>
        <w:t>4 year</w:t>
      </w:r>
      <w:proofErr w:type="gramEnd"/>
      <w:r>
        <w:rPr>
          <w:rFonts w:ascii="Times New Roman" w:hAnsi="Times New Roman" w:cs="Times New Roman"/>
        </w:rPr>
        <w:t xml:space="preserve"> college in 10’s of miles is skewed right with the most prominent distance traveled being between 0 to 10 mile.  The largest distances traveled fall at 165, 120 and 195 miles and it is apparent that this choice is not popular. The Kernel also support the claim that the data is skewed right.</w:t>
      </w:r>
    </w:p>
    <w:p w14:paraId="1FF536DA" w14:textId="77777777" w:rsidR="00B95D3B" w:rsidRPr="00A137EC" w:rsidRDefault="00B95D3B" w:rsidP="00B95D3B">
      <w:pPr>
        <w:spacing w:line="276" w:lineRule="auto"/>
        <w:rPr>
          <w:rFonts w:ascii="Times New Roman" w:hAnsi="Times New Roman" w:cs="Times New Roman"/>
        </w:rPr>
      </w:pPr>
    </w:p>
    <w:p w14:paraId="423ED8A1" w14:textId="2A49B477"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4.7 Histogram of the Average State 4yr College Tuition in $1000’s</w:t>
      </w:r>
    </w:p>
    <w:p w14:paraId="689D11F2" w14:textId="6CC64D26" w:rsidR="00B95D3B" w:rsidRDefault="00B95D3B" w:rsidP="00B95D3B">
      <w:pPr>
        <w:spacing w:line="276" w:lineRule="auto"/>
        <w:rPr>
          <w:rFonts w:ascii="Times New Roman" w:hAnsi="Times New Roman" w:cs="Times New Roman"/>
        </w:rPr>
      </w:pPr>
    </w:p>
    <w:p w14:paraId="0E8A9BA6" w14:textId="71DE8762"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0FCBB08" wp14:editId="2733E8F5">
            <wp:extent cx="2594707" cy="21764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20-11-04 at 10.31.00 PM.png"/>
                    <pic:cNvPicPr/>
                  </pic:nvPicPr>
                  <pic:blipFill>
                    <a:blip r:embed="rId30">
                      <a:extLst>
                        <a:ext uri="{28A0092B-C50C-407E-A947-70E740481C1C}">
                          <a14:useLocalDpi xmlns:a14="http://schemas.microsoft.com/office/drawing/2010/main" val="0"/>
                        </a:ext>
                      </a:extLst>
                    </a:blip>
                    <a:stretch>
                      <a:fillRect/>
                    </a:stretch>
                  </pic:blipFill>
                  <pic:spPr>
                    <a:xfrm>
                      <a:off x="0" y="0"/>
                      <a:ext cx="2712684" cy="2275389"/>
                    </a:xfrm>
                    <a:prstGeom prst="rect">
                      <a:avLst/>
                    </a:prstGeom>
                  </pic:spPr>
                </pic:pic>
              </a:graphicData>
            </a:graphic>
          </wp:inline>
        </w:drawing>
      </w:r>
    </w:p>
    <w:p w14:paraId="73163F99" w14:textId="3792BD01" w:rsidR="00B95D3B" w:rsidRDefault="00B95D3B" w:rsidP="00B95D3B">
      <w:pPr>
        <w:spacing w:line="276" w:lineRule="auto"/>
        <w:rPr>
          <w:rFonts w:ascii="Times New Roman" w:hAnsi="Times New Roman" w:cs="Times New Roman"/>
        </w:rPr>
      </w:pPr>
    </w:p>
    <w:p w14:paraId="5FD3C17F" w14:textId="37F5B629" w:rsidR="00B95D3B" w:rsidRDefault="000D5957" w:rsidP="00B95D3B">
      <w:pPr>
        <w:spacing w:line="276" w:lineRule="auto"/>
        <w:rPr>
          <w:rFonts w:ascii="Times New Roman" w:hAnsi="Times New Roman" w:cs="Times New Roman"/>
        </w:rPr>
      </w:pPr>
      <w:r>
        <w:rPr>
          <w:rFonts w:ascii="Times New Roman" w:hAnsi="Times New Roman" w:cs="Times New Roman"/>
        </w:rPr>
        <w:t xml:space="preserve">The Histogram of the Average State 4yr College Tuition in 1000’s shows a multimodal distribution with a large percentage, about 65% of tuition cost ranging from 0 to $270.  We also see </w:t>
      </w:r>
      <w:r w:rsidR="00CB6D86">
        <w:rPr>
          <w:rFonts w:ascii="Times New Roman" w:hAnsi="Times New Roman" w:cs="Times New Roman"/>
        </w:rPr>
        <w:t>an apparent outlier at $1050 accounting for less than 10%.</w:t>
      </w:r>
      <w:r>
        <w:rPr>
          <w:rFonts w:ascii="Times New Roman" w:hAnsi="Times New Roman" w:cs="Times New Roman"/>
        </w:rPr>
        <w:t xml:space="preserve"> </w:t>
      </w:r>
    </w:p>
    <w:p w14:paraId="6B54A566" w14:textId="295A38C3" w:rsidR="000D5957" w:rsidRDefault="000D5957" w:rsidP="00B95D3B">
      <w:pPr>
        <w:spacing w:line="276" w:lineRule="auto"/>
        <w:rPr>
          <w:rFonts w:ascii="Times New Roman" w:hAnsi="Times New Roman" w:cs="Times New Roman"/>
        </w:rPr>
      </w:pPr>
    </w:p>
    <w:p w14:paraId="05404A50" w14:textId="0E6F9EC1" w:rsidR="000D5957" w:rsidRDefault="000D5957" w:rsidP="00B95D3B">
      <w:pPr>
        <w:spacing w:line="276" w:lineRule="auto"/>
        <w:rPr>
          <w:rFonts w:ascii="Times New Roman" w:hAnsi="Times New Roman" w:cs="Times New Roman"/>
        </w:rPr>
      </w:pPr>
    </w:p>
    <w:p w14:paraId="6B2A14B9" w14:textId="4869E967" w:rsidR="000D5957" w:rsidRDefault="000D5957" w:rsidP="00B95D3B">
      <w:pPr>
        <w:spacing w:line="276" w:lineRule="auto"/>
        <w:rPr>
          <w:rFonts w:ascii="Times New Roman" w:hAnsi="Times New Roman" w:cs="Times New Roman"/>
        </w:rPr>
      </w:pPr>
    </w:p>
    <w:p w14:paraId="222BF959" w14:textId="0C099883" w:rsidR="000D5957" w:rsidRDefault="000D5957" w:rsidP="00B95D3B">
      <w:pPr>
        <w:spacing w:line="276" w:lineRule="auto"/>
        <w:rPr>
          <w:rFonts w:ascii="Times New Roman" w:hAnsi="Times New Roman" w:cs="Times New Roman"/>
        </w:rPr>
      </w:pPr>
    </w:p>
    <w:p w14:paraId="672C9083" w14:textId="685A1B88" w:rsidR="000D5957" w:rsidRDefault="000D5957" w:rsidP="00B95D3B">
      <w:pPr>
        <w:spacing w:line="276" w:lineRule="auto"/>
        <w:rPr>
          <w:rFonts w:ascii="Times New Roman" w:hAnsi="Times New Roman" w:cs="Times New Roman"/>
        </w:rPr>
      </w:pPr>
    </w:p>
    <w:p w14:paraId="63DF2C09" w14:textId="03A94A3D" w:rsidR="00CB6D86" w:rsidRDefault="00CB6D86" w:rsidP="00B95D3B">
      <w:pPr>
        <w:spacing w:line="276" w:lineRule="auto"/>
        <w:rPr>
          <w:rFonts w:ascii="Times New Roman" w:hAnsi="Times New Roman" w:cs="Times New Roman"/>
        </w:rPr>
      </w:pPr>
    </w:p>
    <w:p w14:paraId="1091A808" w14:textId="1ACF759B" w:rsidR="00133A75" w:rsidRDefault="00133A75">
      <w:pPr>
        <w:rPr>
          <w:rFonts w:ascii="Times New Roman" w:hAnsi="Times New Roman" w:cs="Times New Roman"/>
        </w:rPr>
      </w:pPr>
      <w:r>
        <w:rPr>
          <w:rFonts w:ascii="Times New Roman" w:hAnsi="Times New Roman" w:cs="Times New Roman"/>
        </w:rPr>
        <w:br w:type="page"/>
      </w:r>
    </w:p>
    <w:p w14:paraId="23DF8CAF" w14:textId="77777777" w:rsidR="00CB6D86" w:rsidRDefault="00CB6D86" w:rsidP="00B95D3B">
      <w:pPr>
        <w:spacing w:line="276" w:lineRule="auto"/>
        <w:rPr>
          <w:rFonts w:ascii="Times New Roman" w:hAnsi="Times New Roman" w:cs="Times New Roman"/>
        </w:rPr>
      </w:pPr>
    </w:p>
    <w:p w14:paraId="0009775A" w14:textId="0D7CBCC0"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4.8 Density Plot of the Average State 4yr College Tuition in $1000’s</w:t>
      </w:r>
    </w:p>
    <w:p w14:paraId="0561B8A4" w14:textId="10F52979" w:rsidR="00B95D3B" w:rsidRDefault="00B95D3B" w:rsidP="00B95D3B">
      <w:pPr>
        <w:spacing w:line="276" w:lineRule="auto"/>
        <w:rPr>
          <w:rFonts w:ascii="Times New Roman" w:hAnsi="Times New Roman" w:cs="Times New Roman"/>
        </w:rPr>
      </w:pPr>
    </w:p>
    <w:p w14:paraId="2844BBC9" w14:textId="0A403589"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5C528A1B" wp14:editId="4C42485E">
            <wp:extent cx="2266461" cy="188347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20-11-04 at 10.31.15 PM.png"/>
                    <pic:cNvPicPr/>
                  </pic:nvPicPr>
                  <pic:blipFill>
                    <a:blip r:embed="rId31">
                      <a:extLst>
                        <a:ext uri="{28A0092B-C50C-407E-A947-70E740481C1C}">
                          <a14:useLocalDpi xmlns:a14="http://schemas.microsoft.com/office/drawing/2010/main" val="0"/>
                        </a:ext>
                      </a:extLst>
                    </a:blip>
                    <a:stretch>
                      <a:fillRect/>
                    </a:stretch>
                  </pic:blipFill>
                  <pic:spPr>
                    <a:xfrm>
                      <a:off x="0" y="0"/>
                      <a:ext cx="2283511" cy="1897640"/>
                    </a:xfrm>
                    <a:prstGeom prst="rect">
                      <a:avLst/>
                    </a:prstGeom>
                  </pic:spPr>
                </pic:pic>
              </a:graphicData>
            </a:graphic>
          </wp:inline>
        </w:drawing>
      </w:r>
    </w:p>
    <w:p w14:paraId="3633530F" w14:textId="6A063B7E" w:rsidR="00B95D3B" w:rsidRDefault="00B95D3B" w:rsidP="00B95D3B">
      <w:pPr>
        <w:spacing w:line="276" w:lineRule="auto"/>
        <w:rPr>
          <w:rFonts w:ascii="Times New Roman" w:hAnsi="Times New Roman" w:cs="Times New Roman"/>
        </w:rPr>
      </w:pPr>
    </w:p>
    <w:p w14:paraId="481056D1" w14:textId="60C2EFCE" w:rsidR="00CB6D86" w:rsidRDefault="00CB6D86" w:rsidP="00CB6D86">
      <w:pPr>
        <w:spacing w:line="276" w:lineRule="auto"/>
        <w:rPr>
          <w:rFonts w:ascii="Times New Roman" w:hAnsi="Times New Roman" w:cs="Times New Roman"/>
        </w:rPr>
      </w:pPr>
      <w:r>
        <w:rPr>
          <w:rFonts w:ascii="Times New Roman" w:hAnsi="Times New Roman" w:cs="Times New Roman"/>
        </w:rPr>
        <w:t>The Density Plot of the Average State 4yr College Tuition in 1000’s shows a multimodal distribution with a large percentage, about 65% of tuition cost ranging between 230 to $270.  A second cluster of data shows tuition costs that range from $470 - $820. We also see an apparent outlier at $1050 accounting for less than 10%.</w:t>
      </w:r>
    </w:p>
    <w:p w14:paraId="7F171792" w14:textId="3BBAB085" w:rsidR="00B95D3B" w:rsidRDefault="00B95D3B" w:rsidP="00B95D3B">
      <w:pPr>
        <w:spacing w:line="276" w:lineRule="auto"/>
        <w:rPr>
          <w:rFonts w:ascii="Times New Roman" w:hAnsi="Times New Roman" w:cs="Times New Roman"/>
        </w:rPr>
      </w:pPr>
    </w:p>
    <w:p w14:paraId="0412BE27" w14:textId="5E159DDB" w:rsidR="006B1701" w:rsidRDefault="006B1701" w:rsidP="00B95D3B">
      <w:pPr>
        <w:spacing w:line="276" w:lineRule="auto"/>
        <w:rPr>
          <w:rFonts w:ascii="Times New Roman" w:hAnsi="Times New Roman" w:cs="Times New Roman"/>
        </w:rPr>
      </w:pPr>
    </w:p>
    <w:p w14:paraId="7E55C388" w14:textId="3B3B249A" w:rsidR="006B1701" w:rsidRDefault="006B1701" w:rsidP="00B95D3B">
      <w:pPr>
        <w:spacing w:line="276" w:lineRule="auto"/>
        <w:rPr>
          <w:rFonts w:ascii="Times New Roman" w:hAnsi="Times New Roman" w:cs="Times New Roman"/>
        </w:rPr>
      </w:pPr>
    </w:p>
    <w:p w14:paraId="66F80CDF" w14:textId="5512BA8D" w:rsidR="006B1701" w:rsidRDefault="006B1701" w:rsidP="00B95D3B">
      <w:pPr>
        <w:spacing w:line="276" w:lineRule="auto"/>
        <w:rPr>
          <w:rFonts w:ascii="Times New Roman" w:hAnsi="Times New Roman" w:cs="Times New Roman"/>
        </w:rPr>
      </w:pPr>
    </w:p>
    <w:p w14:paraId="4A8B9082" w14:textId="0846C8ED" w:rsidR="006B1701" w:rsidRDefault="006B1701" w:rsidP="00B95D3B">
      <w:pPr>
        <w:spacing w:line="276" w:lineRule="auto"/>
        <w:rPr>
          <w:rFonts w:ascii="Times New Roman" w:hAnsi="Times New Roman" w:cs="Times New Roman"/>
        </w:rPr>
      </w:pPr>
    </w:p>
    <w:p w14:paraId="1E96DADB" w14:textId="1C56C439" w:rsidR="00F42546" w:rsidRDefault="00F42546" w:rsidP="00B95D3B">
      <w:pPr>
        <w:spacing w:line="276" w:lineRule="auto"/>
        <w:rPr>
          <w:rFonts w:ascii="Times New Roman" w:hAnsi="Times New Roman" w:cs="Times New Roman"/>
        </w:rPr>
      </w:pPr>
    </w:p>
    <w:p w14:paraId="47B28F2E" w14:textId="282BB4B3" w:rsidR="00F42546" w:rsidRDefault="00F42546" w:rsidP="00B95D3B">
      <w:pPr>
        <w:spacing w:line="276" w:lineRule="auto"/>
        <w:rPr>
          <w:rFonts w:ascii="Times New Roman" w:hAnsi="Times New Roman" w:cs="Times New Roman"/>
        </w:rPr>
      </w:pPr>
    </w:p>
    <w:p w14:paraId="2FBFFA77" w14:textId="72F86CFC" w:rsidR="00F42546" w:rsidRDefault="00F42546" w:rsidP="00B95D3B">
      <w:pPr>
        <w:spacing w:line="276" w:lineRule="auto"/>
        <w:rPr>
          <w:rFonts w:ascii="Times New Roman" w:hAnsi="Times New Roman" w:cs="Times New Roman"/>
        </w:rPr>
      </w:pPr>
    </w:p>
    <w:p w14:paraId="3F7A03DF" w14:textId="77777777" w:rsidR="00F42546" w:rsidRPr="00A137EC" w:rsidRDefault="00F42546" w:rsidP="00B95D3B">
      <w:pPr>
        <w:spacing w:line="276" w:lineRule="auto"/>
        <w:rPr>
          <w:rFonts w:ascii="Times New Roman" w:hAnsi="Times New Roman" w:cs="Times New Roman"/>
        </w:rPr>
      </w:pPr>
    </w:p>
    <w:p w14:paraId="06346987" w14:textId="25DF1FB5"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4.9 Histogram of the Years of Education Completed</w:t>
      </w:r>
    </w:p>
    <w:p w14:paraId="7BD02942" w14:textId="7995BDAC" w:rsidR="00B95D3B" w:rsidRDefault="00B95D3B" w:rsidP="00B95D3B">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009A63A1" wp14:editId="7B006FB3">
            <wp:extent cx="2618154" cy="22007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 Shot 2020-11-04 at 10.31.28 PM.png"/>
                    <pic:cNvPicPr/>
                  </pic:nvPicPr>
                  <pic:blipFill>
                    <a:blip r:embed="rId32">
                      <a:extLst>
                        <a:ext uri="{28A0092B-C50C-407E-A947-70E740481C1C}">
                          <a14:useLocalDpi xmlns:a14="http://schemas.microsoft.com/office/drawing/2010/main" val="0"/>
                        </a:ext>
                      </a:extLst>
                    </a:blip>
                    <a:stretch>
                      <a:fillRect/>
                    </a:stretch>
                  </pic:blipFill>
                  <pic:spPr>
                    <a:xfrm>
                      <a:off x="0" y="0"/>
                      <a:ext cx="2648227" cy="2225983"/>
                    </a:xfrm>
                    <a:prstGeom prst="rect">
                      <a:avLst/>
                    </a:prstGeom>
                  </pic:spPr>
                </pic:pic>
              </a:graphicData>
            </a:graphic>
          </wp:inline>
        </w:drawing>
      </w:r>
    </w:p>
    <w:p w14:paraId="5381A06D" w14:textId="72B9F2E1" w:rsidR="00B95D3B" w:rsidRDefault="006B1701" w:rsidP="00B95D3B">
      <w:pPr>
        <w:spacing w:line="276" w:lineRule="auto"/>
        <w:rPr>
          <w:rFonts w:ascii="Times New Roman" w:hAnsi="Times New Roman" w:cs="Times New Roman"/>
        </w:rPr>
      </w:pPr>
      <w:r>
        <w:rPr>
          <w:rFonts w:ascii="Times New Roman" w:hAnsi="Times New Roman" w:cs="Times New Roman"/>
        </w:rPr>
        <w:t xml:space="preserve">The histogram of the years of education completed shows a </w:t>
      </w:r>
      <w:r w:rsidR="00947D5B">
        <w:rPr>
          <w:rFonts w:ascii="Times New Roman" w:hAnsi="Times New Roman" w:cs="Times New Roman"/>
        </w:rPr>
        <w:t xml:space="preserve">slight bimodality </w:t>
      </w:r>
      <w:r>
        <w:rPr>
          <w:rFonts w:ascii="Times New Roman" w:hAnsi="Times New Roman" w:cs="Times New Roman"/>
        </w:rPr>
        <w:t xml:space="preserve">within the distribution.  The data shows that less than ten percent of the population has 18 years or education while more than 35% and less than 40% of students have completed no more than 12 years of education. </w:t>
      </w:r>
    </w:p>
    <w:p w14:paraId="6EA0C175" w14:textId="5224D317" w:rsidR="00133A75" w:rsidRDefault="00133A75">
      <w:pPr>
        <w:rPr>
          <w:rFonts w:ascii="Times New Roman" w:hAnsi="Times New Roman" w:cs="Times New Roman"/>
        </w:rPr>
      </w:pPr>
      <w:r>
        <w:rPr>
          <w:rFonts w:ascii="Times New Roman" w:hAnsi="Times New Roman" w:cs="Times New Roman"/>
        </w:rPr>
        <w:br w:type="page"/>
      </w:r>
    </w:p>
    <w:p w14:paraId="69C2F810" w14:textId="77777777" w:rsidR="00B95D3B" w:rsidRDefault="00B95D3B" w:rsidP="00B95D3B">
      <w:pPr>
        <w:spacing w:line="276" w:lineRule="auto"/>
        <w:rPr>
          <w:rFonts w:ascii="Times New Roman" w:hAnsi="Times New Roman" w:cs="Times New Roman"/>
        </w:rPr>
      </w:pPr>
    </w:p>
    <w:p w14:paraId="23C10B81" w14:textId="1B4398F6" w:rsidR="00B95D3B" w:rsidRDefault="00B95D3B" w:rsidP="00B95D3B">
      <w:pPr>
        <w:spacing w:line="276" w:lineRule="auto"/>
        <w:rPr>
          <w:rFonts w:ascii="Times New Roman" w:hAnsi="Times New Roman" w:cs="Times New Roman"/>
        </w:rPr>
      </w:pPr>
      <w:r w:rsidRPr="00A137EC">
        <w:rPr>
          <w:rFonts w:ascii="Times New Roman" w:hAnsi="Times New Roman" w:cs="Times New Roman"/>
        </w:rPr>
        <w:t>4.10 Density Plot of the Years of Education Completed</w:t>
      </w:r>
    </w:p>
    <w:p w14:paraId="0B4FD788" w14:textId="110C3ECC" w:rsidR="0040025D" w:rsidRDefault="0040025D" w:rsidP="00B95D3B">
      <w:pPr>
        <w:spacing w:line="276" w:lineRule="auto"/>
        <w:rPr>
          <w:rFonts w:ascii="Times New Roman" w:hAnsi="Times New Roman" w:cs="Times New Roman"/>
        </w:rPr>
      </w:pPr>
    </w:p>
    <w:p w14:paraId="1DD1C90A" w14:textId="6791D8C8" w:rsidR="0040025D" w:rsidRDefault="0040025D" w:rsidP="0040025D">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136647E" wp14:editId="34185F5C">
            <wp:extent cx="2540000" cy="212372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 Shot 2020-11-04 at 10.31.42 PM.png"/>
                    <pic:cNvPicPr/>
                  </pic:nvPicPr>
                  <pic:blipFill>
                    <a:blip r:embed="rId33">
                      <a:extLst>
                        <a:ext uri="{28A0092B-C50C-407E-A947-70E740481C1C}">
                          <a14:useLocalDpi xmlns:a14="http://schemas.microsoft.com/office/drawing/2010/main" val="0"/>
                        </a:ext>
                      </a:extLst>
                    </a:blip>
                    <a:stretch>
                      <a:fillRect/>
                    </a:stretch>
                  </pic:blipFill>
                  <pic:spPr>
                    <a:xfrm>
                      <a:off x="0" y="0"/>
                      <a:ext cx="2556128" cy="2137207"/>
                    </a:xfrm>
                    <a:prstGeom prst="rect">
                      <a:avLst/>
                    </a:prstGeom>
                  </pic:spPr>
                </pic:pic>
              </a:graphicData>
            </a:graphic>
          </wp:inline>
        </w:drawing>
      </w:r>
    </w:p>
    <w:p w14:paraId="506B135D" w14:textId="36D2BEA3" w:rsidR="0040025D" w:rsidRDefault="0040025D" w:rsidP="00B95D3B">
      <w:pPr>
        <w:spacing w:line="276" w:lineRule="auto"/>
        <w:rPr>
          <w:rFonts w:ascii="Times New Roman" w:hAnsi="Times New Roman" w:cs="Times New Roman"/>
        </w:rPr>
      </w:pPr>
    </w:p>
    <w:p w14:paraId="408F4949" w14:textId="10C292C7" w:rsidR="00F42546" w:rsidRDefault="00F42546" w:rsidP="00F42546">
      <w:pPr>
        <w:spacing w:line="276" w:lineRule="auto"/>
        <w:rPr>
          <w:rFonts w:ascii="Times New Roman" w:hAnsi="Times New Roman" w:cs="Times New Roman"/>
        </w:rPr>
      </w:pPr>
      <w:r>
        <w:rPr>
          <w:rFonts w:ascii="Times New Roman" w:hAnsi="Times New Roman" w:cs="Times New Roman"/>
        </w:rPr>
        <w:t xml:space="preserve">The density plot of the years of education completed shows a </w:t>
      </w:r>
      <w:r w:rsidR="00947D5B">
        <w:rPr>
          <w:rFonts w:ascii="Times New Roman" w:hAnsi="Times New Roman" w:cs="Times New Roman"/>
        </w:rPr>
        <w:t>slight bimodality</w:t>
      </w:r>
      <w:r>
        <w:rPr>
          <w:rFonts w:ascii="Times New Roman" w:hAnsi="Times New Roman" w:cs="Times New Roman"/>
        </w:rPr>
        <w:t xml:space="preserve"> within the distribution.  The data shows that less than ten percent of the population has 18 years or education while more than 35% and less than 40% of students have completed no more than 12 years of education. </w:t>
      </w:r>
    </w:p>
    <w:p w14:paraId="44472F57" w14:textId="77777777" w:rsidR="00DF3170" w:rsidRPr="00A137EC" w:rsidRDefault="00DF3170" w:rsidP="00B95D3B">
      <w:pPr>
        <w:spacing w:line="276" w:lineRule="auto"/>
        <w:rPr>
          <w:rFonts w:ascii="Times New Roman" w:hAnsi="Times New Roman" w:cs="Times New Roman"/>
        </w:rPr>
      </w:pPr>
    </w:p>
    <w:p w14:paraId="3FE3227B" w14:textId="77777777" w:rsidR="00B95D3B" w:rsidRPr="00133A75" w:rsidRDefault="00B95D3B" w:rsidP="00B95D3B">
      <w:pPr>
        <w:pStyle w:val="ListParagraph"/>
        <w:spacing w:line="276" w:lineRule="auto"/>
        <w:ind w:firstLine="360"/>
        <w:rPr>
          <w:rFonts w:ascii="Times New Roman" w:hAnsi="Times New Roman" w:cs="Times New Roman"/>
          <w:b/>
          <w:u w:val="single"/>
        </w:rPr>
      </w:pPr>
    </w:p>
    <w:p w14:paraId="5C442C01" w14:textId="2030E2F5" w:rsidR="00DF3170" w:rsidRPr="00133A75" w:rsidRDefault="00B95D3B" w:rsidP="00B95D3B">
      <w:pPr>
        <w:rPr>
          <w:rFonts w:ascii="Times New Roman" w:hAnsi="Times New Roman" w:cs="Times New Roman"/>
          <w:b/>
          <w:u w:val="single"/>
        </w:rPr>
      </w:pPr>
      <w:r w:rsidRPr="00133A75">
        <w:rPr>
          <w:rFonts w:ascii="Times New Roman" w:hAnsi="Times New Roman" w:cs="Times New Roman"/>
          <w:b/>
          <w:u w:val="single"/>
        </w:rPr>
        <w:t>Part 5: Partial Outputs</w:t>
      </w:r>
    </w:p>
    <w:p w14:paraId="4880DC66" w14:textId="12940515" w:rsidR="00DF3170" w:rsidRDefault="00DF3170" w:rsidP="00B95D3B"/>
    <w:p w14:paraId="5393A9CE" w14:textId="60B21D99" w:rsidR="00DF3170" w:rsidRDefault="00DF3170" w:rsidP="00DF3170">
      <w:pPr>
        <w:jc w:val="center"/>
      </w:pPr>
      <w:r>
        <w:rPr>
          <w:noProof/>
        </w:rPr>
        <w:drawing>
          <wp:inline distT="0" distB="0" distL="0" distR="0" wp14:anchorId="05BD3861" wp14:editId="7F4A4E7D">
            <wp:extent cx="2938584" cy="3072920"/>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11-04 at 10.58.29 PM.png"/>
                    <pic:cNvPicPr/>
                  </pic:nvPicPr>
                  <pic:blipFill>
                    <a:blip r:embed="rId34">
                      <a:extLst>
                        <a:ext uri="{28A0092B-C50C-407E-A947-70E740481C1C}">
                          <a14:useLocalDpi xmlns:a14="http://schemas.microsoft.com/office/drawing/2010/main" val="0"/>
                        </a:ext>
                      </a:extLst>
                    </a:blip>
                    <a:stretch>
                      <a:fillRect/>
                    </a:stretch>
                  </pic:blipFill>
                  <pic:spPr>
                    <a:xfrm>
                      <a:off x="0" y="0"/>
                      <a:ext cx="2951242" cy="3086157"/>
                    </a:xfrm>
                    <a:prstGeom prst="rect">
                      <a:avLst/>
                    </a:prstGeom>
                  </pic:spPr>
                </pic:pic>
              </a:graphicData>
            </a:graphic>
          </wp:inline>
        </w:drawing>
      </w:r>
    </w:p>
    <w:p w14:paraId="2C267117" w14:textId="436637C0" w:rsidR="00DF3170" w:rsidRDefault="00DF3170" w:rsidP="00DF3170">
      <w:pPr>
        <w:jc w:val="center"/>
      </w:pPr>
    </w:p>
    <w:p w14:paraId="4375AC33" w14:textId="145BE624" w:rsidR="00DF3170" w:rsidRDefault="00DF3170" w:rsidP="00DF3170">
      <w:pPr>
        <w:jc w:val="center"/>
      </w:pPr>
    </w:p>
    <w:p w14:paraId="24989CBE" w14:textId="57940E30" w:rsidR="00DF3170" w:rsidRDefault="00947D5B" w:rsidP="00DF3170">
      <w:pPr>
        <w:rPr>
          <w:rFonts w:ascii="Times New Roman" w:hAnsi="Times New Roman" w:cs="Times New Roman"/>
        </w:rPr>
      </w:pPr>
      <w:r w:rsidRPr="00133A75">
        <w:rPr>
          <w:rFonts w:ascii="Times New Roman" w:hAnsi="Times New Roman" w:cs="Times New Roman"/>
        </w:rPr>
        <w:t>From the 943 observations, 27 women identify as having income higher than or equal to $25,000. These women have completed between 15-17 years of education yet have test scores that are no higher than 70.56 yet no lower than 37.35.</w:t>
      </w:r>
    </w:p>
    <w:p w14:paraId="65F11BE1" w14:textId="6DC77BC6" w:rsidR="00FC2ED8" w:rsidRDefault="00FC2ED8">
      <w:pPr>
        <w:rPr>
          <w:rFonts w:ascii="Times New Roman" w:hAnsi="Times New Roman" w:cs="Times New Roman"/>
        </w:rPr>
      </w:pPr>
      <w:r>
        <w:rPr>
          <w:rFonts w:ascii="Times New Roman" w:hAnsi="Times New Roman" w:cs="Times New Roman"/>
        </w:rPr>
        <w:br w:type="page"/>
      </w:r>
    </w:p>
    <w:p w14:paraId="18E4507F" w14:textId="4176DB35" w:rsidR="00FC2ED8" w:rsidRPr="00FC2ED8" w:rsidRDefault="00FC2ED8" w:rsidP="00FC2ED8">
      <w:pPr>
        <w:jc w:val="center"/>
        <w:rPr>
          <w:rFonts w:ascii="Times New Roman" w:hAnsi="Times New Roman" w:cs="Times New Roman"/>
          <w:b/>
          <w:sz w:val="32"/>
          <w:szCs w:val="32"/>
        </w:rPr>
      </w:pPr>
      <w:r w:rsidRPr="00FC2ED8">
        <w:rPr>
          <w:rFonts w:ascii="Times New Roman" w:hAnsi="Times New Roman" w:cs="Times New Roman"/>
          <w:b/>
          <w:sz w:val="32"/>
          <w:szCs w:val="32"/>
        </w:rPr>
        <w:lastRenderedPageBreak/>
        <w:t>Works Cited</w:t>
      </w:r>
    </w:p>
    <w:p w14:paraId="07C449D6" w14:textId="10515875" w:rsidR="00FC2ED8" w:rsidRPr="00FC2ED8" w:rsidRDefault="00FC2ED8" w:rsidP="00FC2ED8">
      <w:pPr>
        <w:jc w:val="center"/>
        <w:rPr>
          <w:rFonts w:ascii="Times New Roman" w:hAnsi="Times New Roman" w:cs="Times New Roman"/>
          <w:b/>
          <w:sz w:val="32"/>
          <w:szCs w:val="32"/>
        </w:rPr>
      </w:pPr>
    </w:p>
    <w:p w14:paraId="16BD83CC" w14:textId="77777777" w:rsidR="00FC2ED8" w:rsidRPr="00FC2ED8" w:rsidRDefault="00FC2ED8" w:rsidP="00FC2ED8">
      <w:pPr>
        <w:pStyle w:val="NormalWeb"/>
        <w:spacing w:line="480" w:lineRule="auto"/>
        <w:ind w:left="720" w:hanging="720"/>
      </w:pPr>
      <w:r w:rsidRPr="00FC2ED8">
        <w:t xml:space="preserve">Rouse, C. E. (1995). Democratization or Diversion? The Effect of Community Colleges on Educational Attainment. </w:t>
      </w:r>
      <w:r w:rsidRPr="00FC2ED8">
        <w:rPr>
          <w:i/>
          <w:iCs/>
        </w:rPr>
        <w:t>Journal of Business &amp; Economic Statistics</w:t>
      </w:r>
      <w:r w:rsidRPr="00FC2ED8">
        <w:t xml:space="preserve">, </w:t>
      </w:r>
      <w:r w:rsidRPr="00FC2ED8">
        <w:rPr>
          <w:i/>
          <w:iCs/>
        </w:rPr>
        <w:t>13</w:t>
      </w:r>
      <w:r w:rsidRPr="00FC2ED8">
        <w:t>(2), 217. https://doi.org/10.2307/1392376</w:t>
      </w:r>
    </w:p>
    <w:p w14:paraId="1BBB3F72" w14:textId="77777777" w:rsidR="00FC2ED8" w:rsidRPr="00FC2ED8" w:rsidRDefault="00FC2ED8" w:rsidP="00FC2ED8">
      <w:pPr>
        <w:rPr>
          <w:rFonts w:ascii="Times New Roman" w:hAnsi="Times New Roman" w:cs="Times New Roman"/>
          <w:b/>
          <w:sz w:val="32"/>
          <w:szCs w:val="32"/>
        </w:rPr>
      </w:pPr>
    </w:p>
    <w:sectPr w:rsidR="00FC2ED8" w:rsidRPr="00FC2ED8" w:rsidSect="001659D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F08BA" w14:textId="77777777" w:rsidR="00071B0E" w:rsidRDefault="00071B0E" w:rsidP="00A60036">
      <w:r>
        <w:separator/>
      </w:r>
    </w:p>
  </w:endnote>
  <w:endnote w:type="continuationSeparator" w:id="0">
    <w:p w14:paraId="0884C22C" w14:textId="77777777" w:rsidR="00071B0E" w:rsidRDefault="00071B0E" w:rsidP="00A600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74401263"/>
      <w:docPartObj>
        <w:docPartGallery w:val="Page Numbers (Bottom of Page)"/>
        <w:docPartUnique/>
      </w:docPartObj>
    </w:sdtPr>
    <w:sdtEndPr>
      <w:rPr>
        <w:rStyle w:val="PageNumber"/>
      </w:rPr>
    </w:sdtEndPr>
    <w:sdtContent>
      <w:p w14:paraId="5B6CD939" w14:textId="2A424358" w:rsidR="00A60036" w:rsidRDefault="00A60036" w:rsidP="001659D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096B79" w14:textId="77777777" w:rsidR="00A60036" w:rsidRDefault="00A60036" w:rsidP="00A6003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45822655"/>
      <w:docPartObj>
        <w:docPartGallery w:val="Page Numbers (Bottom of Page)"/>
        <w:docPartUnique/>
      </w:docPartObj>
    </w:sdtPr>
    <w:sdtEndPr>
      <w:rPr>
        <w:rStyle w:val="PageNumber"/>
      </w:rPr>
    </w:sdtEndPr>
    <w:sdtContent>
      <w:p w14:paraId="3E74D19D" w14:textId="786A101C" w:rsidR="001659D5" w:rsidRDefault="001659D5" w:rsidP="001F36F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E8262ED" w14:textId="77777777" w:rsidR="00A60036" w:rsidRDefault="00A60036" w:rsidP="00A6003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2BBFD" w14:textId="77777777" w:rsidR="00071B0E" w:rsidRDefault="00071B0E" w:rsidP="00A60036">
      <w:r>
        <w:separator/>
      </w:r>
    </w:p>
  </w:footnote>
  <w:footnote w:type="continuationSeparator" w:id="0">
    <w:p w14:paraId="2F448C07" w14:textId="77777777" w:rsidR="00071B0E" w:rsidRDefault="00071B0E" w:rsidP="00A600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C4853"/>
    <w:multiLevelType w:val="multilevel"/>
    <w:tmpl w:val="B2584A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52068F9"/>
    <w:multiLevelType w:val="multilevel"/>
    <w:tmpl w:val="35046BBA"/>
    <w:lvl w:ilvl="0">
      <w:start w:val="1"/>
      <w:numFmt w:val="decimal"/>
      <w:lvlText w:val="%1."/>
      <w:lvlJc w:val="left"/>
      <w:pPr>
        <w:ind w:left="720" w:hanging="360"/>
      </w:pPr>
    </w:lvl>
    <w:lvl w:ilvl="1">
      <w:start w:val="1"/>
      <w:numFmt w:val="lowerLetter"/>
      <w:lvlText w:val="Part 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6DF6B50"/>
    <w:multiLevelType w:val="multilevel"/>
    <w:tmpl w:val="6FA6A8D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33992A75"/>
    <w:multiLevelType w:val="multilevel"/>
    <w:tmpl w:val="18B420A4"/>
    <w:lvl w:ilvl="0">
      <w:start w:val="1"/>
      <w:numFmt w:val="decimal"/>
      <w:lvlText w:val="%1."/>
      <w:lvlJc w:val="left"/>
      <w:pPr>
        <w:ind w:left="720" w:hanging="360"/>
      </w:pPr>
    </w:lvl>
    <w:lvl w:ilvl="1">
      <w:start w:val="1"/>
      <w:numFmt w:val="lowerLetter"/>
      <w:lvlText w:val="Part %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A5467E2"/>
    <w:multiLevelType w:val="multilevel"/>
    <w:tmpl w:val="CEAC45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5" w15:restartNumberingAfterBreak="0">
    <w:nsid w:val="3B0914C6"/>
    <w:multiLevelType w:val="multilevel"/>
    <w:tmpl w:val="2F4A78DE"/>
    <w:lvl w:ilvl="0">
      <w:start w:val="1"/>
      <w:numFmt w:val="decimal"/>
      <w:lvlText w:val="%1."/>
      <w:lvlJc w:val="left"/>
      <w:pPr>
        <w:ind w:left="720" w:hanging="360"/>
      </w:pPr>
    </w:lvl>
    <w:lvl w:ilvl="1">
      <w:start w:val="1"/>
      <w:numFmt w:val="lowerLetter"/>
      <w:lvlText w:val="Part 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C122C05"/>
    <w:multiLevelType w:val="multilevel"/>
    <w:tmpl w:val="CEAC45BA"/>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3CC522BE"/>
    <w:multiLevelType w:val="multilevel"/>
    <w:tmpl w:val="1736DA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8" w15:restartNumberingAfterBreak="0">
    <w:nsid w:val="46777653"/>
    <w:multiLevelType w:val="multilevel"/>
    <w:tmpl w:val="1736DA0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5F2A2986"/>
    <w:multiLevelType w:val="multilevel"/>
    <w:tmpl w:val="35046BBA"/>
    <w:lvl w:ilvl="0">
      <w:start w:val="1"/>
      <w:numFmt w:val="decimal"/>
      <w:lvlText w:val="%1."/>
      <w:lvlJc w:val="left"/>
      <w:pPr>
        <w:ind w:left="720" w:hanging="360"/>
      </w:pPr>
    </w:lvl>
    <w:lvl w:ilvl="1">
      <w:start w:val="1"/>
      <w:numFmt w:val="lowerLetter"/>
      <w:lvlText w:val="Part 2%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1293B9C"/>
    <w:multiLevelType w:val="hybridMultilevel"/>
    <w:tmpl w:val="5308F304"/>
    <w:lvl w:ilvl="0" w:tplc="0409000F">
      <w:start w:val="1"/>
      <w:numFmt w:val="decimal"/>
      <w:lvlText w:val="%1."/>
      <w:lvlJc w:val="left"/>
      <w:pPr>
        <w:ind w:left="720" w:hanging="360"/>
      </w:pPr>
    </w:lvl>
    <w:lvl w:ilvl="1" w:tplc="0409001B">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631876"/>
    <w:multiLevelType w:val="multilevel"/>
    <w:tmpl w:val="45B833B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6F666F25"/>
    <w:multiLevelType w:val="hybridMultilevel"/>
    <w:tmpl w:val="4030E0E2"/>
    <w:lvl w:ilvl="0" w:tplc="0409000F">
      <w:start w:val="1"/>
      <w:numFmt w:val="decimal"/>
      <w:lvlText w:val="%1."/>
      <w:lvlJc w:val="left"/>
      <w:pPr>
        <w:ind w:left="720" w:hanging="360"/>
      </w:pPr>
    </w:lvl>
    <w:lvl w:ilvl="1" w:tplc="6AD03A56">
      <w:start w:val="1"/>
      <w:numFmt w:val="lowerLetter"/>
      <w:lvlText w:val="Part 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1"/>
  </w:num>
  <w:num w:numId="3">
    <w:abstractNumId w:val="3"/>
  </w:num>
  <w:num w:numId="4">
    <w:abstractNumId w:val="5"/>
  </w:num>
  <w:num w:numId="5">
    <w:abstractNumId w:val="1"/>
  </w:num>
  <w:num w:numId="6">
    <w:abstractNumId w:val="12"/>
  </w:num>
  <w:num w:numId="7">
    <w:abstractNumId w:val="9"/>
  </w:num>
  <w:num w:numId="8">
    <w:abstractNumId w:val="2"/>
  </w:num>
  <w:num w:numId="9">
    <w:abstractNumId w:val="7"/>
  </w:num>
  <w:num w:numId="10">
    <w:abstractNumId w:val="6"/>
  </w:num>
  <w:num w:numId="11">
    <w:abstractNumId w:val="8"/>
  </w:num>
  <w:num w:numId="12">
    <w:abstractNumId w:val="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94D"/>
    <w:rsid w:val="00071B0E"/>
    <w:rsid w:val="00072915"/>
    <w:rsid w:val="000D5957"/>
    <w:rsid w:val="00133A75"/>
    <w:rsid w:val="001659D5"/>
    <w:rsid w:val="001F16AB"/>
    <w:rsid w:val="0028345F"/>
    <w:rsid w:val="00377EDD"/>
    <w:rsid w:val="003927BF"/>
    <w:rsid w:val="003A52FF"/>
    <w:rsid w:val="003A6C16"/>
    <w:rsid w:val="003D1E2F"/>
    <w:rsid w:val="0040025D"/>
    <w:rsid w:val="00476F15"/>
    <w:rsid w:val="00486F7C"/>
    <w:rsid w:val="00560C57"/>
    <w:rsid w:val="00595B76"/>
    <w:rsid w:val="005A4194"/>
    <w:rsid w:val="005C12B0"/>
    <w:rsid w:val="006B1701"/>
    <w:rsid w:val="006D6F23"/>
    <w:rsid w:val="00702980"/>
    <w:rsid w:val="00912CD0"/>
    <w:rsid w:val="0093149A"/>
    <w:rsid w:val="00937A0E"/>
    <w:rsid w:val="00943026"/>
    <w:rsid w:val="00947D5B"/>
    <w:rsid w:val="009642E3"/>
    <w:rsid w:val="009B30C1"/>
    <w:rsid w:val="009B6CF4"/>
    <w:rsid w:val="00A07B51"/>
    <w:rsid w:val="00A137EC"/>
    <w:rsid w:val="00A60036"/>
    <w:rsid w:val="00A60139"/>
    <w:rsid w:val="00A77990"/>
    <w:rsid w:val="00AC59EC"/>
    <w:rsid w:val="00B4056E"/>
    <w:rsid w:val="00B47FD0"/>
    <w:rsid w:val="00B503A6"/>
    <w:rsid w:val="00B80AE9"/>
    <w:rsid w:val="00B86DC2"/>
    <w:rsid w:val="00B95D3B"/>
    <w:rsid w:val="00BE78CB"/>
    <w:rsid w:val="00CB6D86"/>
    <w:rsid w:val="00CC6B45"/>
    <w:rsid w:val="00CD1CA6"/>
    <w:rsid w:val="00CF4AAC"/>
    <w:rsid w:val="00D77F73"/>
    <w:rsid w:val="00DB2DEE"/>
    <w:rsid w:val="00DD23AE"/>
    <w:rsid w:val="00DF3170"/>
    <w:rsid w:val="00DF694D"/>
    <w:rsid w:val="00DF79BA"/>
    <w:rsid w:val="00E41311"/>
    <w:rsid w:val="00E56D1D"/>
    <w:rsid w:val="00E81F35"/>
    <w:rsid w:val="00EF205E"/>
    <w:rsid w:val="00F42546"/>
    <w:rsid w:val="00FC2ED8"/>
    <w:rsid w:val="00FE6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54516"/>
  <w14:defaultImageDpi w14:val="32767"/>
  <w15:chartTrackingRefBased/>
  <w15:docId w15:val="{59D0FE26-D29F-C54C-872C-897CB7D17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F694D"/>
    <w:rPr>
      <w:rFonts w:eastAsiaTheme="minorEastAsia"/>
      <w:sz w:val="22"/>
      <w:szCs w:val="22"/>
      <w:lang w:eastAsia="zh-CN"/>
    </w:rPr>
  </w:style>
  <w:style w:type="character" w:customStyle="1" w:styleId="NoSpacingChar">
    <w:name w:val="No Spacing Char"/>
    <w:basedOn w:val="DefaultParagraphFont"/>
    <w:link w:val="NoSpacing"/>
    <w:uiPriority w:val="1"/>
    <w:rsid w:val="00DF694D"/>
    <w:rPr>
      <w:rFonts w:eastAsiaTheme="minorEastAsia"/>
      <w:sz w:val="22"/>
      <w:szCs w:val="22"/>
      <w:lang w:eastAsia="zh-CN"/>
    </w:rPr>
  </w:style>
  <w:style w:type="paragraph" w:styleId="ListParagraph">
    <w:name w:val="List Paragraph"/>
    <w:basedOn w:val="Normal"/>
    <w:uiPriority w:val="34"/>
    <w:qFormat/>
    <w:rsid w:val="0028345F"/>
    <w:pPr>
      <w:ind w:left="720"/>
      <w:contextualSpacing/>
    </w:pPr>
  </w:style>
  <w:style w:type="paragraph" w:styleId="Footer">
    <w:name w:val="footer"/>
    <w:basedOn w:val="Normal"/>
    <w:link w:val="FooterChar"/>
    <w:uiPriority w:val="99"/>
    <w:unhideWhenUsed/>
    <w:rsid w:val="00A60036"/>
    <w:pPr>
      <w:tabs>
        <w:tab w:val="center" w:pos="4680"/>
        <w:tab w:val="right" w:pos="9360"/>
      </w:tabs>
    </w:pPr>
  </w:style>
  <w:style w:type="character" w:customStyle="1" w:styleId="FooterChar">
    <w:name w:val="Footer Char"/>
    <w:basedOn w:val="DefaultParagraphFont"/>
    <w:link w:val="Footer"/>
    <w:uiPriority w:val="99"/>
    <w:rsid w:val="00A60036"/>
  </w:style>
  <w:style w:type="character" w:styleId="PageNumber">
    <w:name w:val="page number"/>
    <w:basedOn w:val="DefaultParagraphFont"/>
    <w:uiPriority w:val="99"/>
    <w:semiHidden/>
    <w:unhideWhenUsed/>
    <w:rsid w:val="00A60036"/>
  </w:style>
  <w:style w:type="paragraph" w:styleId="Header">
    <w:name w:val="header"/>
    <w:basedOn w:val="Normal"/>
    <w:link w:val="HeaderChar"/>
    <w:uiPriority w:val="99"/>
    <w:unhideWhenUsed/>
    <w:rsid w:val="001659D5"/>
    <w:pPr>
      <w:tabs>
        <w:tab w:val="center" w:pos="4680"/>
        <w:tab w:val="right" w:pos="9360"/>
      </w:tabs>
    </w:pPr>
  </w:style>
  <w:style w:type="character" w:customStyle="1" w:styleId="HeaderChar">
    <w:name w:val="Header Char"/>
    <w:basedOn w:val="DefaultParagraphFont"/>
    <w:link w:val="Header"/>
    <w:uiPriority w:val="99"/>
    <w:rsid w:val="001659D5"/>
  </w:style>
  <w:style w:type="paragraph" w:styleId="NormalWeb">
    <w:name w:val="Normal (Web)"/>
    <w:basedOn w:val="Normal"/>
    <w:uiPriority w:val="99"/>
    <w:semiHidden/>
    <w:unhideWhenUsed/>
    <w:rsid w:val="00FC2ED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472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6470E05C63B2E41B84ABDE25CF108EF"/>
        <w:category>
          <w:name w:val="General"/>
          <w:gallery w:val="placeholder"/>
        </w:category>
        <w:types>
          <w:type w:val="bbPlcHdr"/>
        </w:types>
        <w:behaviors>
          <w:behavior w:val="content"/>
        </w:behaviors>
        <w:guid w:val="{AC67A098-CE3B-614F-AA42-623D5D52FFA4}"/>
      </w:docPartPr>
      <w:docPartBody>
        <w:p w:rsidR="00801F31" w:rsidRDefault="009F775F" w:rsidP="009F775F">
          <w:pPr>
            <w:pStyle w:val="C6470E05C63B2E41B84ABDE25CF108EF"/>
          </w:pPr>
          <w:r>
            <w:rPr>
              <w:rFonts w:asciiTheme="majorHAnsi" w:eastAsiaTheme="majorEastAsia" w:hAnsiTheme="majorHAnsi" w:cstheme="majorBidi"/>
              <w:caps/>
              <w:color w:val="4472C4" w:themeColor="accent1"/>
              <w:sz w:val="80"/>
              <w:szCs w:val="80"/>
            </w:rPr>
            <w:t>[Document title]</w:t>
          </w:r>
        </w:p>
      </w:docPartBody>
    </w:docPart>
    <w:docPart>
      <w:docPartPr>
        <w:name w:val="928CF028703A1C449BB8E88DA1F54850"/>
        <w:category>
          <w:name w:val="General"/>
          <w:gallery w:val="placeholder"/>
        </w:category>
        <w:types>
          <w:type w:val="bbPlcHdr"/>
        </w:types>
        <w:behaviors>
          <w:behavior w:val="content"/>
        </w:behaviors>
        <w:guid w:val="{7C587FBC-EB10-D04C-A1F8-347EDF433512}"/>
      </w:docPartPr>
      <w:docPartBody>
        <w:p w:rsidR="00801F31" w:rsidRDefault="009F775F" w:rsidP="009F775F">
          <w:pPr>
            <w:pStyle w:val="928CF028703A1C449BB8E88DA1F5485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5F"/>
    <w:rsid w:val="002B4EFA"/>
    <w:rsid w:val="00425680"/>
    <w:rsid w:val="00801F31"/>
    <w:rsid w:val="008478EE"/>
    <w:rsid w:val="00953E1A"/>
    <w:rsid w:val="009F775F"/>
    <w:rsid w:val="00EC5A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6470E05C63B2E41B84ABDE25CF108EF">
    <w:name w:val="C6470E05C63B2E41B84ABDE25CF108EF"/>
    <w:rsid w:val="009F775F"/>
  </w:style>
  <w:style w:type="paragraph" w:customStyle="1" w:styleId="928CF028703A1C449BB8E88DA1F54850">
    <w:name w:val="928CF028703A1C449BB8E88DA1F54850"/>
    <w:rsid w:val="009F77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xxx</PublishDate>
  <Abstract/>
  <CompanyAddress>November 6, 2020</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68A95D-89A2-7B4D-A222-556573A73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SAS Project 1 -College bound</vt:lpstr>
    </vt:vector>
  </TitlesOfParts>
  <Company>xxx@apu.edu</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SAS Project 1 -College bound</dc:title>
  <dc:subject>Statistics 521</dc:subject>
  <dc:creator>Efe Umukoro</dc:creator>
  <cp:keywords/>
  <dc:description/>
  <cp:lastModifiedBy>Efe Umukoro</cp:lastModifiedBy>
  <cp:revision>2</cp:revision>
  <dcterms:created xsi:type="dcterms:W3CDTF">2020-11-11T02:04:00Z</dcterms:created>
  <dcterms:modified xsi:type="dcterms:W3CDTF">2020-11-11T02:04:00Z</dcterms:modified>
</cp:coreProperties>
</file>